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3B7E8" w14:textId="77777777" w:rsidR="00522113" w:rsidRDefault="00B51388">
      <w:pPr>
        <w:spacing w:before="4500"/>
        <w:jc w:val="center"/>
      </w:pPr>
      <w:r>
        <w:rPr>
          <w:rFonts w:ascii="Tahoma" w:eastAsia="Tahoma" w:hAnsi="Tahoma" w:cs="Tahoma"/>
          <w:color w:val="17365D"/>
          <w:sz w:val="80"/>
        </w:rPr>
        <w:t>FISCALIS</w:t>
      </w:r>
    </w:p>
    <w:p w14:paraId="5EF31FA3" w14:textId="77777777" w:rsidR="00522113" w:rsidRDefault="00B51388">
      <w:r>
        <w:br w:type="page"/>
      </w:r>
    </w:p>
    <w:p w14:paraId="3011A0AF" w14:textId="77777777" w:rsidR="00522113" w:rsidRDefault="00B51388">
      <w:pPr>
        <w:keepNext/>
        <w:pBdr>
          <w:top w:val="none" w:sz="0" w:space="1" w:color="AAAAAA"/>
          <w:left w:val="none" w:sz="0" w:space="1" w:color="AAAAAA"/>
          <w:bottom w:val="single" w:sz="0" w:space="1" w:color="AAAAAA"/>
          <w:right w:val="none" w:sz="0" w:space="1" w:color="AAAAAA"/>
        </w:pBdr>
        <w:shd w:val="clear" w:color="auto" w:fill="FFFFFF"/>
        <w:spacing w:before="75" w:after="405"/>
        <w:outlineLvl w:val="0"/>
      </w:pPr>
      <w:r>
        <w:rPr>
          <w:sz w:val="1"/>
        </w:rPr>
        <w:lastRenderedPageBreak/>
        <w:br w:type="textWrapping" w:clear="all"/>
      </w:r>
      <w:r>
        <w:rPr>
          <w:rFonts w:ascii="Tahoma" w:eastAsia="Tahoma" w:hAnsi="Tahoma" w:cs="Tahoma"/>
          <w:b/>
          <w:color w:val="365F91"/>
          <w:sz w:val="28"/>
        </w:rPr>
        <w:t>Table of contents</w:t>
      </w:r>
    </w:p>
    <w:p w14:paraId="2F4E25B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pPr>
      <w:hyperlink w:anchor="_topic_Introducao">
        <w:r>
          <w:rPr>
            <w:rFonts w:ascii="Tahoma" w:eastAsia="Tahoma" w:hAnsi="Tahoma" w:cs="Tahoma"/>
            <w:color w:val="000000"/>
            <w:sz w:val="24"/>
          </w:rPr>
          <w:t>Introdução</w:t>
        </w:r>
      </w:hyperlink>
      <w:r>
        <w:rPr>
          <w:rFonts w:ascii="Tahoma" w:eastAsia="Tahoma" w:hAnsi="Tahoma" w:cs="Tahoma"/>
          <w:color w:val="000000"/>
          <w:sz w:val="24"/>
        </w:rPr>
        <w:tab/>
      </w:r>
      <w:hyperlink w:anchor="_topic_Introducao">
        <w:r>
          <w:fldChar w:fldCharType="begin"/>
        </w:r>
        <w:r>
          <w:instrText xml:space="preserve">PAGEREF _topic_Introducao \h  \* MERGEFORMAT </w:instrText>
        </w:r>
        <w:r>
          <w:fldChar w:fldCharType="separate"/>
        </w:r>
        <w:r>
          <w:rPr>
            <w:rFonts w:ascii="Tahoma" w:eastAsia="Tahoma" w:hAnsi="Tahoma" w:cs="Tahoma"/>
            <w:color w:val="000000"/>
            <w:sz w:val="24"/>
          </w:rPr>
          <w:t>13</w:t>
        </w:r>
        <w:r>
          <w:fldChar w:fldCharType="end"/>
        </w:r>
      </w:hyperlink>
    </w:p>
    <w:p w14:paraId="640932D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BemVindo">
        <w:r>
          <w:rPr>
            <w:rFonts w:ascii="Tahoma" w:eastAsia="Tahoma" w:hAnsi="Tahoma" w:cs="Tahoma"/>
            <w:color w:val="000000"/>
            <w:sz w:val="24"/>
          </w:rPr>
          <w:t>Bem Vindo</w:t>
        </w:r>
      </w:hyperlink>
      <w:r>
        <w:rPr>
          <w:rFonts w:ascii="Tahoma" w:eastAsia="Tahoma" w:hAnsi="Tahoma" w:cs="Tahoma"/>
          <w:color w:val="000000"/>
          <w:sz w:val="24"/>
        </w:rPr>
        <w:tab/>
      </w:r>
      <w:hyperlink w:anchor="_topic_BemVindo">
        <w:r>
          <w:fldChar w:fldCharType="begin"/>
        </w:r>
        <w:r>
          <w:instrText xml:space="preserve">PAGEREF _topic_BemVindo \h  \* MERGEFORMAT </w:instrText>
        </w:r>
        <w:r>
          <w:fldChar w:fldCharType="separate"/>
        </w:r>
        <w:r>
          <w:rPr>
            <w:rFonts w:ascii="Tahoma" w:eastAsia="Tahoma" w:hAnsi="Tahoma" w:cs="Tahoma"/>
            <w:color w:val="000000"/>
            <w:sz w:val="24"/>
          </w:rPr>
          <w:t>14</w:t>
        </w:r>
        <w:r>
          <w:fldChar w:fldCharType="end"/>
        </w:r>
      </w:hyperlink>
    </w:p>
    <w:p w14:paraId="4FF07B1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pPr>
      <w:hyperlink w:anchor="_topic_FISCALIS1">
        <w:r>
          <w:rPr>
            <w:rFonts w:ascii="Tahoma" w:eastAsia="Tahoma" w:hAnsi="Tahoma" w:cs="Tahoma"/>
            <w:color w:val="000000"/>
            <w:sz w:val="24"/>
          </w:rPr>
          <w:t>FISCALIS</w:t>
        </w:r>
      </w:hyperlink>
      <w:r>
        <w:rPr>
          <w:rFonts w:ascii="Tahoma" w:eastAsia="Tahoma" w:hAnsi="Tahoma" w:cs="Tahoma"/>
          <w:color w:val="000000"/>
          <w:sz w:val="24"/>
        </w:rPr>
        <w:tab/>
      </w:r>
      <w:hyperlink w:anchor="_topic_FISCALIS1">
        <w:r>
          <w:fldChar w:fldCharType="begin"/>
        </w:r>
        <w:r>
          <w:instrText xml:space="preserve">PAGEREF _topic_FISCALIS1 \h  \* MERGEFORMAT </w:instrText>
        </w:r>
        <w:r>
          <w:fldChar w:fldCharType="separate"/>
        </w:r>
        <w:r>
          <w:rPr>
            <w:rFonts w:ascii="Tahoma" w:eastAsia="Tahoma" w:hAnsi="Tahoma" w:cs="Tahoma"/>
            <w:color w:val="000000"/>
            <w:sz w:val="24"/>
          </w:rPr>
          <w:t>14</w:t>
        </w:r>
        <w:r>
          <w:fldChar w:fldCharType="end"/>
        </w:r>
      </w:hyperlink>
    </w:p>
    <w:p w14:paraId="57AFB79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Acessos">
        <w:r>
          <w:rPr>
            <w:rFonts w:ascii="Tahoma" w:eastAsia="Tahoma" w:hAnsi="Tahoma" w:cs="Tahoma"/>
            <w:color w:val="000000"/>
            <w:sz w:val="24"/>
          </w:rPr>
          <w:t>Acessos</w:t>
        </w:r>
      </w:hyperlink>
      <w:r>
        <w:rPr>
          <w:rFonts w:ascii="Tahoma" w:eastAsia="Tahoma" w:hAnsi="Tahoma" w:cs="Tahoma"/>
          <w:color w:val="000000"/>
          <w:sz w:val="24"/>
        </w:rPr>
        <w:tab/>
      </w:r>
      <w:hyperlink w:anchor="_topic_Acessos">
        <w:r>
          <w:fldChar w:fldCharType="begin"/>
        </w:r>
        <w:r>
          <w:instrText xml:space="preserve">PAGEREF _topic_Acessos \h  \* MERGEFORMAT </w:instrText>
        </w:r>
        <w:r>
          <w:fldChar w:fldCharType="separate"/>
        </w:r>
        <w:r>
          <w:rPr>
            <w:rFonts w:ascii="Tahoma" w:eastAsia="Tahoma" w:hAnsi="Tahoma" w:cs="Tahoma"/>
            <w:color w:val="000000"/>
            <w:sz w:val="24"/>
          </w:rPr>
          <w:t>14</w:t>
        </w:r>
        <w:r>
          <w:fldChar w:fldCharType="end"/>
        </w:r>
      </w:hyperlink>
    </w:p>
    <w:p w14:paraId="0B21F9B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600"/>
      </w:pPr>
      <w:hyperlink w:anchor="_topic_Perfil">
        <w:r>
          <w:rPr>
            <w:rFonts w:ascii="Tahoma" w:eastAsia="Tahoma" w:hAnsi="Tahoma" w:cs="Tahoma"/>
            <w:color w:val="000000"/>
            <w:sz w:val="24"/>
          </w:rPr>
          <w:t>Perfil</w:t>
        </w:r>
      </w:hyperlink>
      <w:r>
        <w:rPr>
          <w:rFonts w:ascii="Tahoma" w:eastAsia="Tahoma" w:hAnsi="Tahoma" w:cs="Tahoma"/>
          <w:color w:val="000000"/>
          <w:sz w:val="24"/>
        </w:rPr>
        <w:tab/>
      </w:r>
      <w:hyperlink w:anchor="_topic_Perfil">
        <w:r>
          <w:fldChar w:fldCharType="begin"/>
        </w:r>
        <w:r>
          <w:instrText xml:space="preserve">PAGEREF _topic_Perfil \h  \* MERGEFORMAT </w:instrText>
        </w:r>
        <w:r>
          <w:fldChar w:fldCharType="separate"/>
        </w:r>
        <w:r>
          <w:rPr>
            <w:rFonts w:ascii="Tahoma" w:eastAsia="Tahoma" w:hAnsi="Tahoma" w:cs="Tahoma"/>
            <w:color w:val="000000"/>
            <w:sz w:val="24"/>
          </w:rPr>
          <w:t>14</w:t>
        </w:r>
        <w:r>
          <w:fldChar w:fldCharType="end"/>
        </w:r>
      </w:hyperlink>
    </w:p>
    <w:p w14:paraId="3175924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Administrador">
        <w:r>
          <w:rPr>
            <w:rFonts w:ascii="Tahoma" w:eastAsia="Tahoma" w:hAnsi="Tahoma" w:cs="Tahoma"/>
            <w:color w:val="000000"/>
            <w:sz w:val="24"/>
          </w:rPr>
          <w:t>Administrador</w:t>
        </w:r>
      </w:hyperlink>
      <w:r>
        <w:rPr>
          <w:rFonts w:ascii="Tahoma" w:eastAsia="Tahoma" w:hAnsi="Tahoma" w:cs="Tahoma"/>
          <w:color w:val="000000"/>
          <w:sz w:val="24"/>
        </w:rPr>
        <w:tab/>
      </w:r>
      <w:hyperlink w:anchor="_topic_Administrador">
        <w:r>
          <w:fldChar w:fldCharType="begin"/>
        </w:r>
        <w:r>
          <w:instrText xml:space="preserve">PAGEREF _topic_Administrador \h  \* MERGEFORMAT </w:instrText>
        </w:r>
        <w:r>
          <w:fldChar w:fldCharType="separate"/>
        </w:r>
        <w:r>
          <w:rPr>
            <w:rFonts w:ascii="Tahoma" w:eastAsia="Tahoma" w:hAnsi="Tahoma" w:cs="Tahoma"/>
            <w:color w:val="000000"/>
            <w:sz w:val="24"/>
          </w:rPr>
          <w:t>15</w:t>
        </w:r>
        <w:r>
          <w:fldChar w:fldCharType="end"/>
        </w:r>
      </w:hyperlink>
    </w:p>
    <w:p w14:paraId="0678D15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Fiscal">
        <w:r>
          <w:rPr>
            <w:rFonts w:ascii="Tahoma" w:eastAsia="Tahoma" w:hAnsi="Tahoma" w:cs="Tahoma"/>
            <w:color w:val="000000"/>
            <w:sz w:val="24"/>
          </w:rPr>
          <w:t>Fiscal</w:t>
        </w:r>
      </w:hyperlink>
      <w:r>
        <w:rPr>
          <w:rFonts w:ascii="Tahoma" w:eastAsia="Tahoma" w:hAnsi="Tahoma" w:cs="Tahoma"/>
          <w:color w:val="000000"/>
          <w:sz w:val="24"/>
        </w:rPr>
        <w:tab/>
      </w:r>
      <w:hyperlink w:anchor="_topic_Fiscal">
        <w:r>
          <w:fldChar w:fldCharType="begin"/>
        </w:r>
        <w:r>
          <w:instrText xml:space="preserve">PAGEREF _topic_Fiscal \h  \* MERGEFORMAT </w:instrText>
        </w:r>
        <w:r>
          <w:fldChar w:fldCharType="separate"/>
        </w:r>
        <w:r>
          <w:rPr>
            <w:rFonts w:ascii="Tahoma" w:eastAsia="Tahoma" w:hAnsi="Tahoma" w:cs="Tahoma"/>
            <w:color w:val="000000"/>
            <w:sz w:val="24"/>
          </w:rPr>
          <w:t>15</w:t>
        </w:r>
        <w:r>
          <w:fldChar w:fldCharType="end"/>
        </w:r>
      </w:hyperlink>
    </w:p>
    <w:p w14:paraId="64037E2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AutoridadeJulgadora">
        <w:r>
          <w:rPr>
            <w:rFonts w:ascii="Tahoma" w:eastAsia="Tahoma" w:hAnsi="Tahoma" w:cs="Tahoma"/>
            <w:color w:val="000000"/>
            <w:sz w:val="24"/>
          </w:rPr>
          <w:t>Autoridade Julgadora</w:t>
        </w:r>
      </w:hyperlink>
      <w:r>
        <w:rPr>
          <w:rFonts w:ascii="Tahoma" w:eastAsia="Tahoma" w:hAnsi="Tahoma" w:cs="Tahoma"/>
          <w:color w:val="000000"/>
          <w:sz w:val="24"/>
        </w:rPr>
        <w:tab/>
      </w:r>
      <w:hyperlink w:anchor="_topic_AutoridadeJulgadora">
        <w:r>
          <w:fldChar w:fldCharType="begin"/>
        </w:r>
        <w:r>
          <w:instrText xml:space="preserve">PAGEREF _topic_AutoridadeJulgadora \h  \* MERGEFORMAT </w:instrText>
        </w:r>
        <w:r>
          <w:fldChar w:fldCharType="separate"/>
        </w:r>
        <w:r>
          <w:rPr>
            <w:rFonts w:ascii="Tahoma" w:eastAsia="Tahoma" w:hAnsi="Tahoma" w:cs="Tahoma"/>
            <w:color w:val="000000"/>
            <w:sz w:val="24"/>
          </w:rPr>
          <w:t>15</w:t>
        </w:r>
        <w:r>
          <w:fldChar w:fldCharType="end"/>
        </w:r>
      </w:hyperlink>
    </w:p>
    <w:p w14:paraId="750C451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CamaradeAnalisedeRecurso">
        <w:r>
          <w:rPr>
            <w:rFonts w:ascii="Tahoma" w:eastAsia="Tahoma" w:hAnsi="Tahoma" w:cs="Tahoma"/>
            <w:color w:val="000000"/>
            <w:sz w:val="24"/>
          </w:rPr>
          <w:t>Câmara de Análise de Recurso</w:t>
        </w:r>
      </w:hyperlink>
      <w:r>
        <w:rPr>
          <w:rFonts w:ascii="Tahoma" w:eastAsia="Tahoma" w:hAnsi="Tahoma" w:cs="Tahoma"/>
          <w:color w:val="000000"/>
          <w:sz w:val="24"/>
        </w:rPr>
        <w:tab/>
      </w:r>
      <w:hyperlink w:anchor="_topic_CamaradeAnalisedeRecurso">
        <w:r>
          <w:fldChar w:fldCharType="begin"/>
        </w:r>
        <w:r>
          <w:instrText>PAGEREF _topic_Ca</w:instrText>
        </w:r>
        <w:r>
          <w:instrText xml:space="preserve">maradeAnalisedeRecurso \h  \* MERGEFORMAT </w:instrText>
        </w:r>
        <w:r>
          <w:fldChar w:fldCharType="separate"/>
        </w:r>
        <w:r>
          <w:rPr>
            <w:rFonts w:ascii="Tahoma" w:eastAsia="Tahoma" w:hAnsi="Tahoma" w:cs="Tahoma"/>
            <w:color w:val="000000"/>
            <w:sz w:val="24"/>
          </w:rPr>
          <w:t>15</w:t>
        </w:r>
        <w:r>
          <w:fldChar w:fldCharType="end"/>
        </w:r>
      </w:hyperlink>
    </w:p>
    <w:p w14:paraId="72C3346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CNA">
        <w:r>
          <w:rPr>
            <w:rFonts w:ascii="Tahoma" w:eastAsia="Tahoma" w:hAnsi="Tahoma" w:cs="Tahoma"/>
            <w:color w:val="000000"/>
            <w:sz w:val="24"/>
          </w:rPr>
          <w:t>CNA</w:t>
        </w:r>
      </w:hyperlink>
      <w:r>
        <w:rPr>
          <w:rFonts w:ascii="Tahoma" w:eastAsia="Tahoma" w:hAnsi="Tahoma" w:cs="Tahoma"/>
          <w:color w:val="000000"/>
          <w:sz w:val="24"/>
        </w:rPr>
        <w:tab/>
      </w:r>
      <w:hyperlink w:anchor="_topic_CNA">
        <w:r>
          <w:fldChar w:fldCharType="begin"/>
        </w:r>
        <w:r>
          <w:instrText xml:space="preserve">PAGEREF _topic_CNA \h  \* MERGEFORMAT </w:instrText>
        </w:r>
        <w:r>
          <w:fldChar w:fldCharType="separate"/>
        </w:r>
        <w:r>
          <w:rPr>
            <w:rFonts w:ascii="Tahoma" w:eastAsia="Tahoma" w:hAnsi="Tahoma" w:cs="Tahoma"/>
            <w:color w:val="000000"/>
            <w:sz w:val="24"/>
          </w:rPr>
          <w:t>15</w:t>
        </w:r>
        <w:r>
          <w:fldChar w:fldCharType="end"/>
        </w:r>
      </w:hyperlink>
    </w:p>
    <w:p w14:paraId="45BF5F4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CoordenacaoTecnica">
        <w:r>
          <w:rPr>
            <w:rFonts w:ascii="Tahoma" w:eastAsia="Tahoma" w:hAnsi="Tahoma" w:cs="Tahoma"/>
            <w:color w:val="000000"/>
            <w:sz w:val="24"/>
          </w:rPr>
          <w:t>Coordenação Técnica</w:t>
        </w:r>
      </w:hyperlink>
      <w:r>
        <w:rPr>
          <w:rFonts w:ascii="Tahoma" w:eastAsia="Tahoma" w:hAnsi="Tahoma" w:cs="Tahoma"/>
          <w:color w:val="000000"/>
          <w:sz w:val="24"/>
        </w:rPr>
        <w:tab/>
      </w:r>
      <w:hyperlink w:anchor="_topic_CoordenacaoTecnica">
        <w:r>
          <w:fldChar w:fldCharType="begin"/>
        </w:r>
        <w:r>
          <w:instrText xml:space="preserve">PAGEREF _topic_CoordenacaoTecnica \h  \* MERGEFORMAT </w:instrText>
        </w:r>
        <w:r>
          <w:fldChar w:fldCharType="separate"/>
        </w:r>
        <w:r>
          <w:rPr>
            <w:rFonts w:ascii="Tahoma" w:eastAsia="Tahoma" w:hAnsi="Tahoma" w:cs="Tahoma"/>
            <w:color w:val="000000"/>
            <w:sz w:val="24"/>
          </w:rPr>
          <w:t>15</w:t>
        </w:r>
        <w:r>
          <w:fldChar w:fldCharType="end"/>
        </w:r>
      </w:hyperlink>
    </w:p>
    <w:p w14:paraId="59B67E8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DEPAM">
        <w:r>
          <w:rPr>
            <w:rFonts w:ascii="Tahoma" w:eastAsia="Tahoma" w:hAnsi="Tahoma" w:cs="Tahoma"/>
            <w:color w:val="000000"/>
            <w:sz w:val="24"/>
          </w:rPr>
          <w:t>DEPAM</w:t>
        </w:r>
      </w:hyperlink>
      <w:r>
        <w:rPr>
          <w:rFonts w:ascii="Tahoma" w:eastAsia="Tahoma" w:hAnsi="Tahoma" w:cs="Tahoma"/>
          <w:color w:val="000000"/>
          <w:sz w:val="24"/>
        </w:rPr>
        <w:tab/>
      </w:r>
      <w:hyperlink w:anchor="_topic_DEPAM">
        <w:r>
          <w:fldChar w:fldCharType="begin"/>
        </w:r>
        <w:r>
          <w:instrText xml:space="preserve">PAGEREF _topic_DEPAM \h  \* MERGEFORMAT </w:instrText>
        </w:r>
        <w:r>
          <w:fldChar w:fldCharType="separate"/>
        </w:r>
        <w:r>
          <w:rPr>
            <w:rFonts w:ascii="Tahoma" w:eastAsia="Tahoma" w:hAnsi="Tahoma" w:cs="Tahoma"/>
            <w:color w:val="000000"/>
            <w:sz w:val="24"/>
          </w:rPr>
          <w:t>16</w:t>
        </w:r>
        <w:r>
          <w:fldChar w:fldCharType="end"/>
        </w:r>
      </w:hyperlink>
    </w:p>
    <w:p w14:paraId="4921F90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DivisaoAdministrativa">
        <w:r>
          <w:rPr>
            <w:rFonts w:ascii="Tahoma" w:eastAsia="Tahoma" w:hAnsi="Tahoma" w:cs="Tahoma"/>
            <w:color w:val="000000"/>
            <w:sz w:val="24"/>
          </w:rPr>
          <w:t>Divisão Administrativa</w:t>
        </w:r>
      </w:hyperlink>
      <w:r>
        <w:rPr>
          <w:rFonts w:ascii="Tahoma" w:eastAsia="Tahoma" w:hAnsi="Tahoma" w:cs="Tahoma"/>
          <w:color w:val="000000"/>
          <w:sz w:val="24"/>
        </w:rPr>
        <w:tab/>
      </w:r>
      <w:hyperlink w:anchor="_topic_DivisaoAdministrativa">
        <w:r>
          <w:fldChar w:fldCharType="begin"/>
        </w:r>
        <w:r>
          <w:instrText>PAGEREF _topic_DivisaoAdministrativa \h  \* MER</w:instrText>
        </w:r>
        <w:r>
          <w:instrText xml:space="preserve">GEFORMAT </w:instrText>
        </w:r>
        <w:r>
          <w:fldChar w:fldCharType="separate"/>
        </w:r>
        <w:r>
          <w:rPr>
            <w:rFonts w:ascii="Tahoma" w:eastAsia="Tahoma" w:hAnsi="Tahoma" w:cs="Tahoma"/>
            <w:color w:val="000000"/>
            <w:sz w:val="24"/>
          </w:rPr>
          <w:t>16</w:t>
        </w:r>
        <w:r>
          <w:fldChar w:fldCharType="end"/>
        </w:r>
      </w:hyperlink>
    </w:p>
    <w:p w14:paraId="375B93E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DPA">
        <w:r>
          <w:rPr>
            <w:rFonts w:ascii="Tahoma" w:eastAsia="Tahoma" w:hAnsi="Tahoma" w:cs="Tahoma"/>
            <w:color w:val="000000"/>
            <w:sz w:val="24"/>
          </w:rPr>
          <w:t>DPA</w:t>
        </w:r>
      </w:hyperlink>
      <w:r>
        <w:rPr>
          <w:rFonts w:ascii="Tahoma" w:eastAsia="Tahoma" w:hAnsi="Tahoma" w:cs="Tahoma"/>
          <w:color w:val="000000"/>
          <w:sz w:val="24"/>
        </w:rPr>
        <w:tab/>
      </w:r>
      <w:hyperlink w:anchor="_topic_DPA">
        <w:r>
          <w:fldChar w:fldCharType="begin"/>
        </w:r>
        <w:r>
          <w:instrText xml:space="preserve">PAGEREF _topic_DPA \h  \* MERGEFORMAT </w:instrText>
        </w:r>
        <w:r>
          <w:fldChar w:fldCharType="separate"/>
        </w:r>
        <w:r>
          <w:rPr>
            <w:rFonts w:ascii="Tahoma" w:eastAsia="Tahoma" w:hAnsi="Tahoma" w:cs="Tahoma"/>
            <w:color w:val="000000"/>
            <w:sz w:val="24"/>
          </w:rPr>
          <w:t>16</w:t>
        </w:r>
        <w:r>
          <w:fldChar w:fldCharType="end"/>
        </w:r>
      </w:hyperlink>
    </w:p>
    <w:p w14:paraId="4F44EEC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Presidencia">
        <w:r>
          <w:rPr>
            <w:rFonts w:ascii="Tahoma" w:eastAsia="Tahoma" w:hAnsi="Tahoma" w:cs="Tahoma"/>
            <w:color w:val="000000"/>
            <w:sz w:val="24"/>
          </w:rPr>
          <w:t>Presidência</w:t>
        </w:r>
      </w:hyperlink>
      <w:r>
        <w:rPr>
          <w:rFonts w:ascii="Tahoma" w:eastAsia="Tahoma" w:hAnsi="Tahoma" w:cs="Tahoma"/>
          <w:color w:val="000000"/>
          <w:sz w:val="24"/>
        </w:rPr>
        <w:tab/>
      </w:r>
      <w:hyperlink w:anchor="_topic_Presidencia">
        <w:r>
          <w:fldChar w:fldCharType="begin"/>
        </w:r>
        <w:r>
          <w:instrText xml:space="preserve">PAGEREF _topic_Presidencia \h  \* MERGEFORMAT </w:instrText>
        </w:r>
        <w:r>
          <w:fldChar w:fldCharType="separate"/>
        </w:r>
        <w:r>
          <w:rPr>
            <w:rFonts w:ascii="Tahoma" w:eastAsia="Tahoma" w:hAnsi="Tahoma" w:cs="Tahoma"/>
            <w:color w:val="000000"/>
            <w:sz w:val="24"/>
          </w:rPr>
          <w:t>16</w:t>
        </w:r>
        <w:r>
          <w:fldChar w:fldCharType="end"/>
        </w:r>
      </w:hyperlink>
    </w:p>
    <w:p w14:paraId="2288886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ProcuradoriaFederal">
        <w:r>
          <w:rPr>
            <w:rFonts w:ascii="Tahoma" w:eastAsia="Tahoma" w:hAnsi="Tahoma" w:cs="Tahoma"/>
            <w:color w:val="000000"/>
            <w:sz w:val="24"/>
          </w:rPr>
          <w:t>Procuradoria Federal</w:t>
        </w:r>
      </w:hyperlink>
      <w:r>
        <w:rPr>
          <w:rFonts w:ascii="Tahoma" w:eastAsia="Tahoma" w:hAnsi="Tahoma" w:cs="Tahoma"/>
          <w:color w:val="000000"/>
          <w:sz w:val="24"/>
        </w:rPr>
        <w:tab/>
      </w:r>
      <w:hyperlink w:anchor="_topic_ProcuradoriaFederal">
        <w:r>
          <w:fldChar w:fldCharType="begin"/>
        </w:r>
        <w:r>
          <w:instrText xml:space="preserve">PAGEREF _topic_ProcuradoriaFederal \h  \* MERGEFORMAT </w:instrText>
        </w:r>
        <w:r>
          <w:fldChar w:fldCharType="separate"/>
        </w:r>
        <w:r>
          <w:rPr>
            <w:rFonts w:ascii="Tahoma" w:eastAsia="Tahoma" w:hAnsi="Tahoma" w:cs="Tahoma"/>
            <w:color w:val="000000"/>
            <w:sz w:val="24"/>
          </w:rPr>
          <w:t>16</w:t>
        </w:r>
        <w:r>
          <w:fldChar w:fldCharType="end"/>
        </w:r>
      </w:hyperlink>
    </w:p>
    <w:p w14:paraId="6AE4CD6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Superintendencia">
        <w:r>
          <w:rPr>
            <w:rFonts w:ascii="Tahoma" w:eastAsia="Tahoma" w:hAnsi="Tahoma" w:cs="Tahoma"/>
            <w:color w:val="000000"/>
            <w:sz w:val="24"/>
          </w:rPr>
          <w:t>Superintendência</w:t>
        </w:r>
      </w:hyperlink>
      <w:r>
        <w:rPr>
          <w:rFonts w:ascii="Tahoma" w:eastAsia="Tahoma" w:hAnsi="Tahoma" w:cs="Tahoma"/>
          <w:color w:val="000000"/>
          <w:sz w:val="24"/>
        </w:rPr>
        <w:tab/>
      </w:r>
      <w:hyperlink w:anchor="_topic_Superintendencia">
        <w:r>
          <w:fldChar w:fldCharType="begin"/>
        </w:r>
        <w:r>
          <w:instrText xml:space="preserve">PAGEREF _topic_Superintendencia \h  \* MERGEFORMAT </w:instrText>
        </w:r>
        <w:r>
          <w:fldChar w:fldCharType="separate"/>
        </w:r>
        <w:r>
          <w:rPr>
            <w:rFonts w:ascii="Tahoma" w:eastAsia="Tahoma" w:hAnsi="Tahoma" w:cs="Tahoma"/>
            <w:color w:val="000000"/>
            <w:sz w:val="24"/>
          </w:rPr>
          <w:t>17</w:t>
        </w:r>
        <w:r>
          <w:fldChar w:fldCharType="end"/>
        </w:r>
      </w:hyperlink>
    </w:p>
    <w:p w14:paraId="66A8ABE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VisualizadorGeral">
        <w:r>
          <w:rPr>
            <w:rFonts w:ascii="Tahoma" w:eastAsia="Tahoma" w:hAnsi="Tahoma" w:cs="Tahoma"/>
            <w:color w:val="000000"/>
            <w:sz w:val="24"/>
          </w:rPr>
          <w:t>Visualizador Geral</w:t>
        </w:r>
      </w:hyperlink>
      <w:r>
        <w:rPr>
          <w:rFonts w:ascii="Tahoma" w:eastAsia="Tahoma" w:hAnsi="Tahoma" w:cs="Tahoma"/>
          <w:color w:val="000000"/>
          <w:sz w:val="24"/>
        </w:rPr>
        <w:tab/>
      </w:r>
      <w:hyperlink w:anchor="_topic_VisualizadorGeral">
        <w:r>
          <w:fldChar w:fldCharType="begin"/>
        </w:r>
        <w:r>
          <w:instrText xml:space="preserve">PAGEREF _topic_VisualizadorGeral \h  \* MERGEFORMAT </w:instrText>
        </w:r>
        <w:r>
          <w:fldChar w:fldCharType="separate"/>
        </w:r>
        <w:r>
          <w:rPr>
            <w:rFonts w:ascii="Tahoma" w:eastAsia="Tahoma" w:hAnsi="Tahoma" w:cs="Tahoma"/>
            <w:color w:val="000000"/>
            <w:sz w:val="24"/>
          </w:rPr>
          <w:t>17</w:t>
        </w:r>
        <w:r>
          <w:fldChar w:fldCharType="end"/>
        </w:r>
      </w:hyperlink>
    </w:p>
    <w:p w14:paraId="6FD8964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600"/>
      </w:pPr>
      <w:hyperlink w:anchor="_topic_Login">
        <w:r>
          <w:rPr>
            <w:rFonts w:ascii="Tahoma" w:eastAsia="Tahoma" w:hAnsi="Tahoma" w:cs="Tahoma"/>
            <w:color w:val="000000"/>
            <w:sz w:val="24"/>
          </w:rPr>
          <w:t>Login</w:t>
        </w:r>
      </w:hyperlink>
      <w:r>
        <w:rPr>
          <w:rFonts w:ascii="Tahoma" w:eastAsia="Tahoma" w:hAnsi="Tahoma" w:cs="Tahoma"/>
          <w:color w:val="000000"/>
          <w:sz w:val="24"/>
        </w:rPr>
        <w:tab/>
      </w:r>
      <w:hyperlink w:anchor="_topic_Login">
        <w:r>
          <w:fldChar w:fldCharType="begin"/>
        </w:r>
        <w:r>
          <w:instrText xml:space="preserve">PAGEREF _topic_Login \h  \* MERGEFORMAT </w:instrText>
        </w:r>
        <w:r>
          <w:fldChar w:fldCharType="separate"/>
        </w:r>
        <w:r>
          <w:rPr>
            <w:rFonts w:ascii="Tahoma" w:eastAsia="Tahoma" w:hAnsi="Tahoma" w:cs="Tahoma"/>
            <w:color w:val="000000"/>
            <w:sz w:val="24"/>
          </w:rPr>
          <w:t>17</w:t>
        </w:r>
        <w:r>
          <w:fldChar w:fldCharType="end"/>
        </w:r>
      </w:hyperlink>
    </w:p>
    <w:p w14:paraId="6309692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Dashboard">
        <w:r>
          <w:rPr>
            <w:rFonts w:ascii="Tahoma" w:eastAsia="Tahoma" w:hAnsi="Tahoma" w:cs="Tahoma"/>
            <w:color w:val="000000"/>
            <w:sz w:val="24"/>
          </w:rPr>
          <w:t>Dashboard</w:t>
        </w:r>
      </w:hyperlink>
      <w:r>
        <w:rPr>
          <w:rFonts w:ascii="Tahoma" w:eastAsia="Tahoma" w:hAnsi="Tahoma" w:cs="Tahoma"/>
          <w:color w:val="000000"/>
          <w:sz w:val="24"/>
        </w:rPr>
        <w:tab/>
      </w:r>
      <w:hyperlink w:anchor="_topic_Dashboard">
        <w:r>
          <w:fldChar w:fldCharType="begin"/>
        </w:r>
        <w:r>
          <w:instrText xml:space="preserve">PAGEREF _topic_Dashboard \h  \* MERGEFORMAT </w:instrText>
        </w:r>
        <w:r>
          <w:fldChar w:fldCharType="separate"/>
        </w:r>
        <w:r>
          <w:rPr>
            <w:rFonts w:ascii="Tahoma" w:eastAsia="Tahoma" w:hAnsi="Tahoma" w:cs="Tahoma"/>
            <w:color w:val="000000"/>
            <w:sz w:val="24"/>
          </w:rPr>
          <w:t>18</w:t>
        </w:r>
        <w:r>
          <w:fldChar w:fldCharType="end"/>
        </w:r>
      </w:hyperlink>
    </w:p>
    <w:p w14:paraId="7B13A45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BensCadastrados">
        <w:r>
          <w:rPr>
            <w:rFonts w:ascii="Tahoma" w:eastAsia="Tahoma" w:hAnsi="Tahoma" w:cs="Tahoma"/>
            <w:color w:val="000000"/>
            <w:sz w:val="24"/>
          </w:rPr>
          <w:t>Bens Cadastrados</w:t>
        </w:r>
      </w:hyperlink>
      <w:r>
        <w:rPr>
          <w:rFonts w:ascii="Tahoma" w:eastAsia="Tahoma" w:hAnsi="Tahoma" w:cs="Tahoma"/>
          <w:color w:val="000000"/>
          <w:sz w:val="24"/>
        </w:rPr>
        <w:tab/>
      </w:r>
      <w:hyperlink w:anchor="_topic_BensCadastrados">
        <w:r>
          <w:fldChar w:fldCharType="begin"/>
        </w:r>
        <w:r>
          <w:instrText xml:space="preserve">PAGEREF _topic_BensCadastrados \h  \* MERGEFORMAT </w:instrText>
        </w:r>
        <w:r>
          <w:fldChar w:fldCharType="separate"/>
        </w:r>
        <w:r>
          <w:rPr>
            <w:rFonts w:ascii="Tahoma" w:eastAsia="Tahoma" w:hAnsi="Tahoma" w:cs="Tahoma"/>
            <w:color w:val="000000"/>
            <w:sz w:val="24"/>
          </w:rPr>
          <w:t>18</w:t>
        </w:r>
        <w:r>
          <w:fldChar w:fldCharType="end"/>
        </w:r>
      </w:hyperlink>
    </w:p>
    <w:p w14:paraId="3B9510D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FiscalizacoesRealizadas">
        <w:r>
          <w:rPr>
            <w:rFonts w:ascii="Tahoma" w:eastAsia="Tahoma" w:hAnsi="Tahoma" w:cs="Tahoma"/>
            <w:color w:val="000000"/>
            <w:sz w:val="24"/>
          </w:rPr>
          <w:t>Fiscalizações Realizadas</w:t>
        </w:r>
      </w:hyperlink>
      <w:r>
        <w:rPr>
          <w:rFonts w:ascii="Tahoma" w:eastAsia="Tahoma" w:hAnsi="Tahoma" w:cs="Tahoma"/>
          <w:color w:val="000000"/>
          <w:sz w:val="24"/>
        </w:rPr>
        <w:tab/>
      </w:r>
      <w:hyperlink w:anchor="_topic_FiscalizacoesRealizadas">
        <w:r>
          <w:fldChar w:fldCharType="begin"/>
        </w:r>
        <w:r>
          <w:instrText xml:space="preserve">PAGEREF _topic_FiscalizacoesRealizadas \h  \* MERGEFORMAT </w:instrText>
        </w:r>
        <w:r>
          <w:fldChar w:fldCharType="separate"/>
        </w:r>
        <w:r>
          <w:rPr>
            <w:rFonts w:ascii="Tahoma" w:eastAsia="Tahoma" w:hAnsi="Tahoma" w:cs="Tahoma"/>
            <w:color w:val="000000"/>
            <w:sz w:val="24"/>
          </w:rPr>
          <w:t>19</w:t>
        </w:r>
        <w:r>
          <w:fldChar w:fldCharType="end"/>
        </w:r>
      </w:hyperlink>
    </w:p>
    <w:p w14:paraId="60B3398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FiscalizacoesEmAndamento">
        <w:r>
          <w:rPr>
            <w:rFonts w:ascii="Tahoma" w:eastAsia="Tahoma" w:hAnsi="Tahoma" w:cs="Tahoma"/>
            <w:color w:val="000000"/>
            <w:sz w:val="24"/>
          </w:rPr>
          <w:t>Fiscalizações Em Andamento</w:t>
        </w:r>
      </w:hyperlink>
      <w:r>
        <w:rPr>
          <w:rFonts w:ascii="Tahoma" w:eastAsia="Tahoma" w:hAnsi="Tahoma" w:cs="Tahoma"/>
          <w:color w:val="000000"/>
          <w:sz w:val="24"/>
        </w:rPr>
        <w:tab/>
      </w:r>
      <w:hyperlink w:anchor="_topic_FiscalizacoesEmAndamento">
        <w:r>
          <w:fldChar w:fldCharType="begin"/>
        </w:r>
        <w:r>
          <w:instrText>PAGEREF _topic_Fiscaliz</w:instrText>
        </w:r>
        <w:r>
          <w:instrText xml:space="preserve">acoesEmAndamento \h  \* MERGEFORMAT </w:instrText>
        </w:r>
        <w:r>
          <w:fldChar w:fldCharType="separate"/>
        </w:r>
        <w:r>
          <w:rPr>
            <w:rFonts w:ascii="Tahoma" w:eastAsia="Tahoma" w:hAnsi="Tahoma" w:cs="Tahoma"/>
            <w:color w:val="000000"/>
            <w:sz w:val="24"/>
          </w:rPr>
          <w:t>20</w:t>
        </w:r>
        <w:r>
          <w:fldChar w:fldCharType="end"/>
        </w:r>
      </w:hyperlink>
    </w:p>
    <w:p w14:paraId="56B1F54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JulgamentosAndamento">
        <w:r>
          <w:rPr>
            <w:rFonts w:ascii="Tahoma" w:eastAsia="Tahoma" w:hAnsi="Tahoma" w:cs="Tahoma"/>
            <w:color w:val="000000"/>
            <w:sz w:val="24"/>
          </w:rPr>
          <w:t>J</w:t>
        </w:r>
        <w:r>
          <w:rPr>
            <w:rFonts w:ascii="Tahoma" w:eastAsia="Tahoma" w:hAnsi="Tahoma" w:cs="Tahoma"/>
            <w:color w:val="000000"/>
            <w:sz w:val="24"/>
          </w:rPr>
          <w:t>ulgamentos Andamento</w:t>
        </w:r>
      </w:hyperlink>
      <w:r>
        <w:rPr>
          <w:rFonts w:ascii="Tahoma" w:eastAsia="Tahoma" w:hAnsi="Tahoma" w:cs="Tahoma"/>
          <w:color w:val="000000"/>
          <w:sz w:val="24"/>
        </w:rPr>
        <w:tab/>
      </w:r>
      <w:hyperlink w:anchor="_topic_JulgamentosAndamento">
        <w:r>
          <w:fldChar w:fldCharType="begin"/>
        </w:r>
        <w:r>
          <w:instrText xml:space="preserve">PAGEREF _topic_JulgamentosAndamento \h  \* MERGEFORMAT </w:instrText>
        </w:r>
        <w:r>
          <w:fldChar w:fldCharType="separate"/>
        </w:r>
        <w:r>
          <w:rPr>
            <w:rFonts w:ascii="Tahoma" w:eastAsia="Tahoma" w:hAnsi="Tahoma" w:cs="Tahoma"/>
            <w:color w:val="000000"/>
            <w:sz w:val="24"/>
          </w:rPr>
          <w:t>21</w:t>
        </w:r>
        <w:r>
          <w:fldChar w:fldCharType="end"/>
        </w:r>
      </w:hyperlink>
    </w:p>
    <w:p w14:paraId="041CC3A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JulgamentosConcluidos">
        <w:r>
          <w:rPr>
            <w:rFonts w:ascii="Tahoma" w:eastAsia="Tahoma" w:hAnsi="Tahoma" w:cs="Tahoma"/>
            <w:color w:val="000000"/>
            <w:sz w:val="24"/>
          </w:rPr>
          <w:t>Julgamentos Concluídos</w:t>
        </w:r>
      </w:hyperlink>
      <w:r>
        <w:rPr>
          <w:rFonts w:ascii="Tahoma" w:eastAsia="Tahoma" w:hAnsi="Tahoma" w:cs="Tahoma"/>
          <w:color w:val="000000"/>
          <w:sz w:val="24"/>
        </w:rPr>
        <w:tab/>
      </w:r>
      <w:hyperlink w:anchor="_topic_JulgamentosConcluidos">
        <w:r>
          <w:fldChar w:fldCharType="begin"/>
        </w:r>
        <w:r>
          <w:instrText xml:space="preserve">PAGEREF _topic_JulgamentosConcluidos \h  \* MERGEFORMAT </w:instrText>
        </w:r>
        <w:r>
          <w:fldChar w:fldCharType="separate"/>
        </w:r>
        <w:r>
          <w:rPr>
            <w:rFonts w:ascii="Tahoma" w:eastAsia="Tahoma" w:hAnsi="Tahoma" w:cs="Tahoma"/>
            <w:color w:val="000000"/>
            <w:sz w:val="24"/>
          </w:rPr>
          <w:t>21</w:t>
        </w:r>
        <w:r>
          <w:fldChar w:fldCharType="end"/>
        </w:r>
      </w:hyperlink>
    </w:p>
    <w:p w14:paraId="5E8B6D8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HistoricodeFiscalizacoes">
        <w:r>
          <w:rPr>
            <w:rFonts w:ascii="Tahoma" w:eastAsia="Tahoma" w:hAnsi="Tahoma" w:cs="Tahoma"/>
            <w:color w:val="000000"/>
            <w:sz w:val="24"/>
          </w:rPr>
          <w:t>Histórico de Fiscalizações</w:t>
        </w:r>
      </w:hyperlink>
      <w:r>
        <w:rPr>
          <w:rFonts w:ascii="Tahoma" w:eastAsia="Tahoma" w:hAnsi="Tahoma" w:cs="Tahoma"/>
          <w:color w:val="000000"/>
          <w:sz w:val="24"/>
        </w:rPr>
        <w:tab/>
      </w:r>
      <w:hyperlink w:anchor="_topic_HistoricodeFiscalizacoes">
        <w:r>
          <w:fldChar w:fldCharType="begin"/>
        </w:r>
        <w:r>
          <w:instrText xml:space="preserve">PAGEREF _topic_HistoricodeFiscalizacoes \h  \* MERGEFORMAT </w:instrText>
        </w:r>
        <w:r>
          <w:fldChar w:fldCharType="separate"/>
        </w:r>
        <w:r>
          <w:rPr>
            <w:rFonts w:ascii="Tahoma" w:eastAsia="Tahoma" w:hAnsi="Tahoma" w:cs="Tahoma"/>
            <w:color w:val="000000"/>
            <w:sz w:val="24"/>
          </w:rPr>
          <w:t>22</w:t>
        </w:r>
        <w:r>
          <w:fldChar w:fldCharType="end"/>
        </w:r>
      </w:hyperlink>
    </w:p>
    <w:p w14:paraId="25F4EDC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HistoricodeJulgamentos">
        <w:r>
          <w:rPr>
            <w:rFonts w:ascii="Tahoma" w:eastAsia="Tahoma" w:hAnsi="Tahoma" w:cs="Tahoma"/>
            <w:color w:val="000000"/>
            <w:sz w:val="24"/>
          </w:rPr>
          <w:t>Histórico de Julgamentos</w:t>
        </w:r>
      </w:hyperlink>
      <w:r>
        <w:rPr>
          <w:rFonts w:ascii="Tahoma" w:eastAsia="Tahoma" w:hAnsi="Tahoma" w:cs="Tahoma"/>
          <w:color w:val="000000"/>
          <w:sz w:val="24"/>
        </w:rPr>
        <w:tab/>
      </w:r>
      <w:hyperlink w:anchor="_topic_HistoricodeJulgamentos">
        <w:r>
          <w:fldChar w:fldCharType="begin"/>
        </w:r>
        <w:r>
          <w:instrText xml:space="preserve">PAGEREF _topic_HistoricodeJulgamentos \h  \* MERGEFORMAT </w:instrText>
        </w:r>
        <w:r>
          <w:fldChar w:fldCharType="separate"/>
        </w:r>
        <w:r>
          <w:rPr>
            <w:rFonts w:ascii="Tahoma" w:eastAsia="Tahoma" w:hAnsi="Tahoma" w:cs="Tahoma"/>
            <w:color w:val="000000"/>
            <w:sz w:val="24"/>
          </w:rPr>
          <w:t>22</w:t>
        </w:r>
        <w:r>
          <w:fldChar w:fldCharType="end"/>
        </w:r>
      </w:hyperlink>
    </w:p>
    <w:p w14:paraId="4052545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SolicitacoesdeLiberacoes">
        <w:r>
          <w:rPr>
            <w:rFonts w:ascii="Tahoma" w:eastAsia="Tahoma" w:hAnsi="Tahoma" w:cs="Tahoma"/>
            <w:color w:val="000000"/>
            <w:sz w:val="24"/>
          </w:rPr>
          <w:t>Solicitações de Liberações</w:t>
        </w:r>
      </w:hyperlink>
      <w:r>
        <w:rPr>
          <w:rFonts w:ascii="Tahoma" w:eastAsia="Tahoma" w:hAnsi="Tahoma" w:cs="Tahoma"/>
          <w:color w:val="000000"/>
          <w:sz w:val="24"/>
        </w:rPr>
        <w:tab/>
      </w:r>
      <w:hyperlink w:anchor="_topic_SolicitacoesdeLiberacoes">
        <w:r>
          <w:fldChar w:fldCharType="begin"/>
        </w:r>
        <w:r>
          <w:instrText>PAGEREF _topic_</w:instrText>
        </w:r>
        <w:r>
          <w:instrText xml:space="preserve">SolicitacoesdeLiberacoes \h  \* MERGEFORMAT </w:instrText>
        </w:r>
        <w:r>
          <w:fldChar w:fldCharType="separate"/>
        </w:r>
        <w:r>
          <w:rPr>
            <w:rFonts w:ascii="Tahoma" w:eastAsia="Tahoma" w:hAnsi="Tahoma" w:cs="Tahoma"/>
            <w:color w:val="000000"/>
            <w:sz w:val="24"/>
          </w:rPr>
          <w:t>23</w:t>
        </w:r>
        <w:r>
          <w:fldChar w:fldCharType="end"/>
        </w:r>
      </w:hyperlink>
    </w:p>
    <w:p w14:paraId="317B5DA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PlanosdeFiscalizacoes">
        <w:r>
          <w:rPr>
            <w:rFonts w:ascii="Tahoma" w:eastAsia="Tahoma" w:hAnsi="Tahoma" w:cs="Tahoma"/>
            <w:color w:val="000000"/>
            <w:sz w:val="24"/>
          </w:rPr>
          <w:t>Planos de Fiscalizações</w:t>
        </w:r>
      </w:hyperlink>
      <w:r>
        <w:rPr>
          <w:rFonts w:ascii="Tahoma" w:eastAsia="Tahoma" w:hAnsi="Tahoma" w:cs="Tahoma"/>
          <w:color w:val="000000"/>
          <w:sz w:val="24"/>
        </w:rPr>
        <w:tab/>
      </w:r>
      <w:hyperlink w:anchor="_topic_PlanosdeFiscalizacoes">
        <w:r>
          <w:fldChar w:fldCharType="begin"/>
        </w:r>
        <w:r>
          <w:instrText xml:space="preserve">PAGEREF _topic_PlanosdeFiscalizacoes \h  \* MERGEFORMAT </w:instrText>
        </w:r>
        <w:r>
          <w:fldChar w:fldCharType="separate"/>
        </w:r>
        <w:r>
          <w:rPr>
            <w:rFonts w:ascii="Tahoma" w:eastAsia="Tahoma" w:hAnsi="Tahoma" w:cs="Tahoma"/>
            <w:color w:val="000000"/>
            <w:sz w:val="24"/>
          </w:rPr>
          <w:t>24</w:t>
        </w:r>
        <w:r>
          <w:fldChar w:fldCharType="end"/>
        </w:r>
      </w:hyperlink>
    </w:p>
    <w:p w14:paraId="64C4E91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FichadeAvaliacao1">
        <w:r>
          <w:rPr>
            <w:rFonts w:ascii="Tahoma" w:eastAsia="Tahoma" w:hAnsi="Tahoma" w:cs="Tahoma"/>
            <w:color w:val="000000"/>
            <w:sz w:val="24"/>
          </w:rPr>
          <w:t>Ficha de Avaliação</w:t>
        </w:r>
      </w:hyperlink>
      <w:r>
        <w:rPr>
          <w:rFonts w:ascii="Tahoma" w:eastAsia="Tahoma" w:hAnsi="Tahoma" w:cs="Tahoma"/>
          <w:color w:val="000000"/>
          <w:sz w:val="24"/>
        </w:rPr>
        <w:tab/>
      </w:r>
      <w:hyperlink w:anchor="_topic_FichadeAvaliacao1">
        <w:r>
          <w:fldChar w:fldCharType="begin"/>
        </w:r>
        <w:r>
          <w:instrText xml:space="preserve">PAGEREF _topic_FichadeAvaliacao1 \h  \* MERGEFORMAT </w:instrText>
        </w:r>
        <w:r>
          <w:fldChar w:fldCharType="separate"/>
        </w:r>
        <w:r>
          <w:rPr>
            <w:rFonts w:ascii="Tahoma" w:eastAsia="Tahoma" w:hAnsi="Tahoma" w:cs="Tahoma"/>
            <w:color w:val="000000"/>
            <w:sz w:val="24"/>
          </w:rPr>
          <w:t>27</w:t>
        </w:r>
        <w:r>
          <w:fldChar w:fldCharType="end"/>
        </w:r>
      </w:hyperlink>
    </w:p>
    <w:p w14:paraId="7130241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SolicitarFiscalizacaoEventual1">
        <w:r>
          <w:rPr>
            <w:rFonts w:ascii="Tahoma" w:eastAsia="Tahoma" w:hAnsi="Tahoma" w:cs="Tahoma"/>
            <w:color w:val="000000"/>
            <w:sz w:val="24"/>
          </w:rPr>
          <w:t>Solicitar Fiscalização Eventual</w:t>
        </w:r>
      </w:hyperlink>
      <w:r>
        <w:rPr>
          <w:rFonts w:ascii="Tahoma" w:eastAsia="Tahoma" w:hAnsi="Tahoma" w:cs="Tahoma"/>
          <w:color w:val="000000"/>
          <w:sz w:val="24"/>
        </w:rPr>
        <w:tab/>
      </w:r>
      <w:hyperlink w:anchor="_topic_SolicitarFiscalizacaoEventual1">
        <w:r>
          <w:fldChar w:fldCharType="begin"/>
        </w:r>
        <w:r>
          <w:instrText xml:space="preserve">PAGEREF _topic_SolicitarFiscalizacaoEventual1 \h  \* MERGEFORMAT </w:instrText>
        </w:r>
        <w:r>
          <w:fldChar w:fldCharType="separate"/>
        </w:r>
        <w:r>
          <w:rPr>
            <w:rFonts w:ascii="Tahoma" w:eastAsia="Tahoma" w:hAnsi="Tahoma" w:cs="Tahoma"/>
            <w:color w:val="000000"/>
            <w:sz w:val="24"/>
          </w:rPr>
          <w:t>30</w:t>
        </w:r>
        <w:r>
          <w:fldChar w:fldCharType="end"/>
        </w:r>
      </w:hyperlink>
    </w:p>
    <w:p w14:paraId="5EE5CB1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FiscalizacoesConcluidas">
        <w:r>
          <w:rPr>
            <w:rFonts w:ascii="Tahoma" w:eastAsia="Tahoma" w:hAnsi="Tahoma" w:cs="Tahoma"/>
            <w:color w:val="000000"/>
            <w:sz w:val="24"/>
          </w:rPr>
          <w:t>Fiscalizações Concluídas</w:t>
        </w:r>
      </w:hyperlink>
      <w:r>
        <w:rPr>
          <w:rFonts w:ascii="Tahoma" w:eastAsia="Tahoma" w:hAnsi="Tahoma" w:cs="Tahoma"/>
          <w:color w:val="000000"/>
          <w:sz w:val="24"/>
        </w:rPr>
        <w:tab/>
      </w:r>
      <w:hyperlink w:anchor="_topic_FiscalizacoesConcluidas">
        <w:r>
          <w:fldChar w:fldCharType="begin"/>
        </w:r>
        <w:r>
          <w:instrText>PAGEREF _topic_FiscalizacoesConcl</w:instrText>
        </w:r>
        <w:r>
          <w:instrText xml:space="preserve">uidas \h  \* MERGEFORMAT </w:instrText>
        </w:r>
        <w:r>
          <w:fldChar w:fldCharType="separate"/>
        </w:r>
        <w:r>
          <w:rPr>
            <w:rFonts w:ascii="Tahoma" w:eastAsia="Tahoma" w:hAnsi="Tahoma" w:cs="Tahoma"/>
            <w:color w:val="000000"/>
            <w:sz w:val="24"/>
          </w:rPr>
          <w:t>32</w:t>
        </w:r>
        <w:r>
          <w:fldChar w:fldCharType="end"/>
        </w:r>
      </w:hyperlink>
    </w:p>
    <w:p w14:paraId="30AE177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Solicitacao">
        <w:r>
          <w:rPr>
            <w:rFonts w:ascii="Tahoma" w:eastAsia="Tahoma" w:hAnsi="Tahoma" w:cs="Tahoma"/>
            <w:color w:val="000000"/>
            <w:sz w:val="24"/>
          </w:rPr>
          <w:t>Solicitação</w:t>
        </w:r>
      </w:hyperlink>
      <w:r>
        <w:rPr>
          <w:rFonts w:ascii="Tahoma" w:eastAsia="Tahoma" w:hAnsi="Tahoma" w:cs="Tahoma"/>
          <w:color w:val="000000"/>
          <w:sz w:val="24"/>
        </w:rPr>
        <w:tab/>
      </w:r>
      <w:hyperlink w:anchor="_topic_Solicitacao">
        <w:r>
          <w:fldChar w:fldCharType="begin"/>
        </w:r>
        <w:r>
          <w:instrText xml:space="preserve">PAGEREF _topic_Solicitacao \h  \* MERGEFORMAT </w:instrText>
        </w:r>
        <w:r>
          <w:fldChar w:fldCharType="separate"/>
        </w:r>
        <w:r>
          <w:rPr>
            <w:rFonts w:ascii="Tahoma" w:eastAsia="Tahoma" w:hAnsi="Tahoma" w:cs="Tahoma"/>
            <w:color w:val="000000"/>
            <w:sz w:val="24"/>
          </w:rPr>
          <w:t>34</w:t>
        </w:r>
        <w:r>
          <w:fldChar w:fldCharType="end"/>
        </w:r>
      </w:hyperlink>
    </w:p>
    <w:p w14:paraId="21C5FFD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JulgamentodosAutosdeInfracaoemcu">
        <w:r>
          <w:rPr>
            <w:rFonts w:ascii="Tahoma" w:eastAsia="Tahoma" w:hAnsi="Tahoma" w:cs="Tahoma"/>
            <w:color w:val="000000"/>
            <w:sz w:val="24"/>
          </w:rPr>
          <w:t>Julgamento dos Autos de Infração em curso</w:t>
        </w:r>
      </w:hyperlink>
      <w:r>
        <w:rPr>
          <w:rFonts w:ascii="Tahoma" w:eastAsia="Tahoma" w:hAnsi="Tahoma" w:cs="Tahoma"/>
          <w:color w:val="000000"/>
          <w:sz w:val="24"/>
        </w:rPr>
        <w:tab/>
      </w:r>
      <w:hyperlink w:anchor="_topic_JulgamentodosAutosdeInfracaoemcu">
        <w:r>
          <w:fldChar w:fldCharType="begin"/>
        </w:r>
        <w:r>
          <w:instrText xml:space="preserve">PAGEREF _topic_JulgamentodosAutosdeInfracaoemcu \h  \* MERGEFORMAT </w:instrText>
        </w:r>
        <w:r>
          <w:fldChar w:fldCharType="separate"/>
        </w:r>
        <w:r>
          <w:rPr>
            <w:rFonts w:ascii="Tahoma" w:eastAsia="Tahoma" w:hAnsi="Tahoma" w:cs="Tahoma"/>
            <w:color w:val="000000"/>
            <w:sz w:val="24"/>
          </w:rPr>
          <w:t>36</w:t>
        </w:r>
        <w:r>
          <w:fldChar w:fldCharType="end"/>
        </w:r>
      </w:hyperlink>
    </w:p>
    <w:p w14:paraId="43F511B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DistribuicaodosJulgamentos">
        <w:r>
          <w:rPr>
            <w:rFonts w:ascii="Tahoma" w:eastAsia="Tahoma" w:hAnsi="Tahoma" w:cs="Tahoma"/>
            <w:color w:val="000000"/>
            <w:sz w:val="24"/>
          </w:rPr>
          <w:t>Distribuição dos Julgamentos</w:t>
        </w:r>
      </w:hyperlink>
      <w:r>
        <w:rPr>
          <w:rFonts w:ascii="Tahoma" w:eastAsia="Tahoma" w:hAnsi="Tahoma" w:cs="Tahoma"/>
          <w:color w:val="000000"/>
          <w:sz w:val="24"/>
        </w:rPr>
        <w:tab/>
      </w:r>
      <w:hyperlink w:anchor="_topic_DistribuicaodosJulgamentos">
        <w:r>
          <w:fldChar w:fldCharType="begin"/>
        </w:r>
        <w:r>
          <w:instrText xml:space="preserve">PAGEREF _topic_DistribuicaodosJulgamentos \h  \* MERGEFORMAT </w:instrText>
        </w:r>
        <w:r>
          <w:fldChar w:fldCharType="separate"/>
        </w:r>
        <w:r>
          <w:rPr>
            <w:rFonts w:ascii="Tahoma" w:eastAsia="Tahoma" w:hAnsi="Tahoma" w:cs="Tahoma"/>
            <w:color w:val="000000"/>
            <w:sz w:val="24"/>
          </w:rPr>
          <w:t>37</w:t>
        </w:r>
        <w:r>
          <w:fldChar w:fldCharType="end"/>
        </w:r>
      </w:hyperlink>
    </w:p>
    <w:p w14:paraId="2BB5197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Julgamento_ModalAutoridadeJulgad">
        <w:r>
          <w:rPr>
            <w:rFonts w:ascii="Tahoma" w:eastAsia="Tahoma" w:hAnsi="Tahoma" w:cs="Tahoma"/>
            <w:color w:val="000000"/>
            <w:sz w:val="24"/>
          </w:rPr>
          <w:t>Julgamento - Modal Autoridade Julgadora</w:t>
        </w:r>
      </w:hyperlink>
      <w:r>
        <w:rPr>
          <w:rFonts w:ascii="Tahoma" w:eastAsia="Tahoma" w:hAnsi="Tahoma" w:cs="Tahoma"/>
          <w:color w:val="000000"/>
          <w:sz w:val="24"/>
        </w:rPr>
        <w:tab/>
      </w:r>
      <w:hyperlink w:anchor="_topic_Julgamento_ModalAutoridadeJulgad">
        <w:r>
          <w:fldChar w:fldCharType="begin"/>
        </w:r>
        <w:r>
          <w:instrText xml:space="preserve">PAGEREF _topic_Julgamento_ModalAutoridadeJulgad \h  \* MERGEFORMAT </w:instrText>
        </w:r>
        <w:r>
          <w:fldChar w:fldCharType="separate"/>
        </w:r>
        <w:r>
          <w:rPr>
            <w:rFonts w:ascii="Tahoma" w:eastAsia="Tahoma" w:hAnsi="Tahoma" w:cs="Tahoma"/>
            <w:color w:val="000000"/>
            <w:sz w:val="24"/>
          </w:rPr>
          <w:t>40</w:t>
        </w:r>
        <w:r>
          <w:fldChar w:fldCharType="end"/>
        </w:r>
      </w:hyperlink>
    </w:p>
    <w:p w14:paraId="5D9F5D8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Recursosem2ainstanciadeJulgament">
        <w:r>
          <w:rPr>
            <w:rFonts w:ascii="Tahoma" w:eastAsia="Tahoma" w:hAnsi="Tahoma" w:cs="Tahoma"/>
            <w:color w:val="000000"/>
            <w:sz w:val="24"/>
          </w:rPr>
          <w:t>Recursos em 2ª instância de Julgamentos</w:t>
        </w:r>
      </w:hyperlink>
      <w:r>
        <w:rPr>
          <w:rFonts w:ascii="Tahoma" w:eastAsia="Tahoma" w:hAnsi="Tahoma" w:cs="Tahoma"/>
          <w:color w:val="000000"/>
          <w:sz w:val="24"/>
        </w:rPr>
        <w:tab/>
      </w:r>
      <w:hyperlink w:anchor="_topic_Recursosem2ainstanciadeJulgament">
        <w:r>
          <w:fldChar w:fldCharType="begin"/>
        </w:r>
        <w:r>
          <w:instrText xml:space="preserve">PAGEREF _topic_Recursosem2ainstanciadeJulgament \h  \* MERGEFORMAT </w:instrText>
        </w:r>
        <w:r>
          <w:fldChar w:fldCharType="separate"/>
        </w:r>
        <w:r>
          <w:rPr>
            <w:rFonts w:ascii="Tahoma" w:eastAsia="Tahoma" w:hAnsi="Tahoma" w:cs="Tahoma"/>
            <w:color w:val="000000"/>
            <w:sz w:val="24"/>
          </w:rPr>
          <w:t>40</w:t>
        </w:r>
        <w:r>
          <w:fldChar w:fldCharType="end"/>
        </w:r>
      </w:hyperlink>
    </w:p>
    <w:p w14:paraId="45D3AF5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Julgamento_ModalRecursos">
        <w:r>
          <w:rPr>
            <w:rFonts w:ascii="Tahoma" w:eastAsia="Tahoma" w:hAnsi="Tahoma" w:cs="Tahoma"/>
            <w:color w:val="000000"/>
            <w:sz w:val="24"/>
          </w:rPr>
          <w:t>Julgamento - Modal Recursos</w:t>
        </w:r>
      </w:hyperlink>
      <w:r>
        <w:rPr>
          <w:rFonts w:ascii="Tahoma" w:eastAsia="Tahoma" w:hAnsi="Tahoma" w:cs="Tahoma"/>
          <w:color w:val="000000"/>
          <w:sz w:val="24"/>
        </w:rPr>
        <w:tab/>
      </w:r>
      <w:hyperlink w:anchor="_topic_Julgamento_ModalRecursos">
        <w:r>
          <w:fldChar w:fldCharType="begin"/>
        </w:r>
        <w:r>
          <w:instrText xml:space="preserve">PAGEREF _topic_Julgamento_ModalRecursos \h  \* MERGEFORMAT </w:instrText>
        </w:r>
        <w:r>
          <w:fldChar w:fldCharType="separate"/>
        </w:r>
        <w:r>
          <w:rPr>
            <w:rFonts w:ascii="Tahoma" w:eastAsia="Tahoma" w:hAnsi="Tahoma" w:cs="Tahoma"/>
            <w:color w:val="000000"/>
            <w:sz w:val="24"/>
          </w:rPr>
          <w:t>43</w:t>
        </w:r>
        <w:r>
          <w:fldChar w:fldCharType="end"/>
        </w:r>
      </w:hyperlink>
    </w:p>
    <w:p w14:paraId="64FAE91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Planejamento">
        <w:r>
          <w:rPr>
            <w:rFonts w:ascii="Tahoma" w:eastAsia="Tahoma" w:hAnsi="Tahoma" w:cs="Tahoma"/>
            <w:color w:val="000000"/>
            <w:sz w:val="24"/>
          </w:rPr>
          <w:t>Planejamento</w:t>
        </w:r>
      </w:hyperlink>
      <w:r>
        <w:rPr>
          <w:rFonts w:ascii="Tahoma" w:eastAsia="Tahoma" w:hAnsi="Tahoma" w:cs="Tahoma"/>
          <w:color w:val="000000"/>
          <w:sz w:val="24"/>
        </w:rPr>
        <w:tab/>
      </w:r>
      <w:hyperlink w:anchor="_topic_Planejamento">
        <w:r>
          <w:fldChar w:fldCharType="begin"/>
        </w:r>
        <w:r>
          <w:instrText xml:space="preserve">PAGEREF _topic_Planejamento \h  \* MERGEFORMAT </w:instrText>
        </w:r>
        <w:r>
          <w:fldChar w:fldCharType="separate"/>
        </w:r>
        <w:r>
          <w:rPr>
            <w:rFonts w:ascii="Tahoma" w:eastAsia="Tahoma" w:hAnsi="Tahoma" w:cs="Tahoma"/>
            <w:color w:val="000000"/>
            <w:sz w:val="24"/>
          </w:rPr>
          <w:t>43</w:t>
        </w:r>
        <w:r>
          <w:fldChar w:fldCharType="end"/>
        </w:r>
      </w:hyperlink>
    </w:p>
    <w:p w14:paraId="08CCBF3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PlanodeFiscalizacao">
        <w:r>
          <w:rPr>
            <w:rFonts w:ascii="Tahoma" w:eastAsia="Tahoma" w:hAnsi="Tahoma" w:cs="Tahoma"/>
            <w:color w:val="000000"/>
            <w:sz w:val="24"/>
          </w:rPr>
          <w:t>Plano de Fiscalização</w:t>
        </w:r>
      </w:hyperlink>
      <w:r>
        <w:rPr>
          <w:rFonts w:ascii="Tahoma" w:eastAsia="Tahoma" w:hAnsi="Tahoma" w:cs="Tahoma"/>
          <w:color w:val="000000"/>
          <w:sz w:val="24"/>
        </w:rPr>
        <w:tab/>
      </w:r>
      <w:hyperlink w:anchor="_topic_PlanodeFiscalizacao">
        <w:r>
          <w:fldChar w:fldCharType="begin"/>
        </w:r>
        <w:r>
          <w:instrText xml:space="preserve">PAGEREF _topic_PlanodeFiscalizacao \h  \* MERGEFORMAT </w:instrText>
        </w:r>
        <w:r>
          <w:fldChar w:fldCharType="separate"/>
        </w:r>
        <w:r>
          <w:rPr>
            <w:rFonts w:ascii="Tahoma" w:eastAsia="Tahoma" w:hAnsi="Tahoma" w:cs="Tahoma"/>
            <w:color w:val="000000"/>
            <w:sz w:val="24"/>
          </w:rPr>
          <w:t>44</w:t>
        </w:r>
        <w:r>
          <w:fldChar w:fldCharType="end"/>
        </w:r>
      </w:hyperlink>
    </w:p>
    <w:p w14:paraId="31D0931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onsultarPlanodeFiscalizacao">
        <w:r>
          <w:rPr>
            <w:rFonts w:ascii="Tahoma" w:eastAsia="Tahoma" w:hAnsi="Tahoma" w:cs="Tahoma"/>
            <w:color w:val="000000"/>
            <w:sz w:val="24"/>
          </w:rPr>
          <w:t>Consultar Plano de Fiscalização</w:t>
        </w:r>
      </w:hyperlink>
      <w:r>
        <w:rPr>
          <w:rFonts w:ascii="Tahoma" w:eastAsia="Tahoma" w:hAnsi="Tahoma" w:cs="Tahoma"/>
          <w:color w:val="000000"/>
          <w:sz w:val="24"/>
        </w:rPr>
        <w:tab/>
      </w:r>
      <w:hyperlink w:anchor="_topic_ConsultarPlanodeFiscalizacao">
        <w:r>
          <w:fldChar w:fldCharType="begin"/>
        </w:r>
        <w:r>
          <w:instrText xml:space="preserve">PAGEREF _topic_ConsultarPlanodeFiscalizacao \h  \* MERGEFORMAT </w:instrText>
        </w:r>
        <w:r>
          <w:fldChar w:fldCharType="separate"/>
        </w:r>
        <w:r>
          <w:rPr>
            <w:rFonts w:ascii="Tahoma" w:eastAsia="Tahoma" w:hAnsi="Tahoma" w:cs="Tahoma"/>
            <w:color w:val="000000"/>
            <w:sz w:val="24"/>
          </w:rPr>
          <w:t>45</w:t>
        </w:r>
        <w:r>
          <w:fldChar w:fldCharType="end"/>
        </w:r>
      </w:hyperlink>
    </w:p>
    <w:p w14:paraId="29A7F21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dastrarPlanodeFiscalizacao">
        <w:r>
          <w:rPr>
            <w:rFonts w:ascii="Tahoma" w:eastAsia="Tahoma" w:hAnsi="Tahoma" w:cs="Tahoma"/>
            <w:color w:val="000000"/>
            <w:sz w:val="24"/>
          </w:rPr>
          <w:t>Cadastrar Plano de Fiscalização</w:t>
        </w:r>
      </w:hyperlink>
      <w:r>
        <w:rPr>
          <w:rFonts w:ascii="Tahoma" w:eastAsia="Tahoma" w:hAnsi="Tahoma" w:cs="Tahoma"/>
          <w:color w:val="000000"/>
          <w:sz w:val="24"/>
        </w:rPr>
        <w:tab/>
      </w:r>
      <w:hyperlink w:anchor="_topic_CadastrarPlanodeFiscalizacao">
        <w:r>
          <w:fldChar w:fldCharType="begin"/>
        </w:r>
        <w:r>
          <w:instrText xml:space="preserve">PAGEREF _topic_CadastrarPlanodeFiscalizacao \h  \* MERGEFORMAT </w:instrText>
        </w:r>
        <w:r>
          <w:fldChar w:fldCharType="separate"/>
        </w:r>
        <w:r>
          <w:rPr>
            <w:rFonts w:ascii="Tahoma" w:eastAsia="Tahoma" w:hAnsi="Tahoma" w:cs="Tahoma"/>
            <w:color w:val="000000"/>
            <w:sz w:val="24"/>
          </w:rPr>
          <w:t>47</w:t>
        </w:r>
        <w:r>
          <w:fldChar w:fldCharType="end"/>
        </w:r>
      </w:hyperlink>
    </w:p>
    <w:p w14:paraId="2AFE0A5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caodeFiscalizacao_Atividades">
        <w:r>
          <w:rPr>
            <w:rFonts w:ascii="Tahoma" w:eastAsia="Tahoma" w:hAnsi="Tahoma" w:cs="Tahoma"/>
            <w:color w:val="000000"/>
            <w:sz w:val="24"/>
          </w:rPr>
          <w:t>Ação de Fiscalização - Atividades</w:t>
        </w:r>
      </w:hyperlink>
      <w:r>
        <w:rPr>
          <w:rFonts w:ascii="Tahoma" w:eastAsia="Tahoma" w:hAnsi="Tahoma" w:cs="Tahoma"/>
          <w:color w:val="000000"/>
          <w:sz w:val="24"/>
        </w:rPr>
        <w:tab/>
      </w:r>
      <w:hyperlink w:anchor="_topic_AcaodeFiscalizacao_Atividades">
        <w:r>
          <w:fldChar w:fldCharType="begin"/>
        </w:r>
        <w:r>
          <w:instrText xml:space="preserve">PAGEREF _topic_AcaodeFiscalizacao_Atividades \h  \* MERGEFORMAT </w:instrText>
        </w:r>
        <w:r>
          <w:fldChar w:fldCharType="separate"/>
        </w:r>
        <w:r>
          <w:rPr>
            <w:rFonts w:ascii="Tahoma" w:eastAsia="Tahoma" w:hAnsi="Tahoma" w:cs="Tahoma"/>
            <w:color w:val="000000"/>
            <w:sz w:val="24"/>
          </w:rPr>
          <w:t>48</w:t>
        </w:r>
        <w:r>
          <w:fldChar w:fldCharType="end"/>
        </w:r>
      </w:hyperlink>
    </w:p>
    <w:p w14:paraId="6EDF336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caodeFiscalizacao_Rotas">
        <w:r>
          <w:rPr>
            <w:rFonts w:ascii="Tahoma" w:eastAsia="Tahoma" w:hAnsi="Tahoma" w:cs="Tahoma"/>
            <w:color w:val="000000"/>
            <w:sz w:val="24"/>
          </w:rPr>
          <w:t>Ação de Fiscalização - Rotas</w:t>
        </w:r>
      </w:hyperlink>
      <w:r>
        <w:rPr>
          <w:rFonts w:ascii="Tahoma" w:eastAsia="Tahoma" w:hAnsi="Tahoma" w:cs="Tahoma"/>
          <w:color w:val="000000"/>
          <w:sz w:val="24"/>
        </w:rPr>
        <w:tab/>
      </w:r>
      <w:hyperlink w:anchor="_topic_AcaodeFiscalizacao_Rotas">
        <w:r>
          <w:fldChar w:fldCharType="begin"/>
        </w:r>
        <w:r>
          <w:instrText xml:space="preserve">PAGEREF _topic_AcaodeFiscalizacao_Rotas \h  \* MERGEFORMAT </w:instrText>
        </w:r>
        <w:r>
          <w:fldChar w:fldCharType="separate"/>
        </w:r>
        <w:r>
          <w:rPr>
            <w:rFonts w:ascii="Tahoma" w:eastAsia="Tahoma" w:hAnsi="Tahoma" w:cs="Tahoma"/>
            <w:color w:val="000000"/>
            <w:sz w:val="24"/>
          </w:rPr>
          <w:t>51</w:t>
        </w:r>
        <w:r>
          <w:fldChar w:fldCharType="end"/>
        </w:r>
      </w:hyperlink>
    </w:p>
    <w:p w14:paraId="03C3A5B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caodeFiscalizacao_Bens">
        <w:r>
          <w:rPr>
            <w:rFonts w:ascii="Tahoma" w:eastAsia="Tahoma" w:hAnsi="Tahoma" w:cs="Tahoma"/>
            <w:color w:val="000000"/>
            <w:sz w:val="24"/>
          </w:rPr>
          <w:t>Ação de Fiscalização - Bens</w:t>
        </w:r>
      </w:hyperlink>
      <w:r>
        <w:rPr>
          <w:rFonts w:ascii="Tahoma" w:eastAsia="Tahoma" w:hAnsi="Tahoma" w:cs="Tahoma"/>
          <w:color w:val="000000"/>
          <w:sz w:val="24"/>
        </w:rPr>
        <w:tab/>
      </w:r>
      <w:hyperlink w:anchor="_topic_AcaodeFiscalizacao_Bens">
        <w:r>
          <w:fldChar w:fldCharType="begin"/>
        </w:r>
        <w:r>
          <w:instrText xml:space="preserve">PAGEREF _topic_AcaodeFiscalizacao_Bens \h  \* MERGEFORMAT </w:instrText>
        </w:r>
        <w:r>
          <w:fldChar w:fldCharType="separate"/>
        </w:r>
        <w:r>
          <w:rPr>
            <w:rFonts w:ascii="Tahoma" w:eastAsia="Tahoma" w:hAnsi="Tahoma" w:cs="Tahoma"/>
            <w:color w:val="000000"/>
            <w:sz w:val="24"/>
          </w:rPr>
          <w:t>57</w:t>
        </w:r>
        <w:r>
          <w:fldChar w:fldCharType="end"/>
        </w:r>
      </w:hyperlink>
    </w:p>
    <w:p w14:paraId="03B88F2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SolicitarCessaodeMembrosemumPlan">
        <w:r>
          <w:rPr>
            <w:rFonts w:ascii="Tahoma" w:eastAsia="Tahoma" w:hAnsi="Tahoma" w:cs="Tahoma"/>
            <w:color w:val="000000"/>
            <w:sz w:val="24"/>
          </w:rPr>
          <w:t>Solicitar Cessão de Membros em um Plano</w:t>
        </w:r>
      </w:hyperlink>
      <w:r>
        <w:rPr>
          <w:rFonts w:ascii="Tahoma" w:eastAsia="Tahoma" w:hAnsi="Tahoma" w:cs="Tahoma"/>
          <w:color w:val="000000"/>
          <w:sz w:val="24"/>
        </w:rPr>
        <w:tab/>
      </w:r>
      <w:hyperlink w:anchor="_topic_SolicitarCessaodeMembrosemumPlan">
        <w:r>
          <w:fldChar w:fldCharType="begin"/>
        </w:r>
        <w:r>
          <w:instrText xml:space="preserve">PAGEREF _topic_SolicitarCessaodeMembrosemumPlan \h  \* MERGEFORMAT </w:instrText>
        </w:r>
        <w:r>
          <w:fldChar w:fldCharType="separate"/>
        </w:r>
        <w:r>
          <w:rPr>
            <w:rFonts w:ascii="Tahoma" w:eastAsia="Tahoma" w:hAnsi="Tahoma" w:cs="Tahoma"/>
            <w:color w:val="000000"/>
            <w:sz w:val="24"/>
          </w:rPr>
          <w:t>61</w:t>
        </w:r>
        <w:r>
          <w:fldChar w:fldCharType="end"/>
        </w:r>
      </w:hyperlink>
    </w:p>
    <w:p w14:paraId="5A59B8A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lterarPlanodeFiscalizacao">
        <w:r>
          <w:rPr>
            <w:rFonts w:ascii="Tahoma" w:eastAsia="Tahoma" w:hAnsi="Tahoma" w:cs="Tahoma"/>
            <w:color w:val="000000"/>
            <w:sz w:val="24"/>
          </w:rPr>
          <w:t>Alterar Plano de Fiscalização</w:t>
        </w:r>
      </w:hyperlink>
      <w:r>
        <w:rPr>
          <w:rFonts w:ascii="Tahoma" w:eastAsia="Tahoma" w:hAnsi="Tahoma" w:cs="Tahoma"/>
          <w:color w:val="000000"/>
          <w:sz w:val="24"/>
        </w:rPr>
        <w:tab/>
      </w:r>
      <w:hyperlink w:anchor="_topic_AlterarPlanodeFiscalizacao">
        <w:r>
          <w:fldChar w:fldCharType="begin"/>
        </w:r>
        <w:r>
          <w:instrText xml:space="preserve">PAGEREF _topic_AlterarPlanodeFiscalizacao \h  \* MERGEFORMAT </w:instrText>
        </w:r>
        <w:r>
          <w:fldChar w:fldCharType="separate"/>
        </w:r>
        <w:r>
          <w:rPr>
            <w:rFonts w:ascii="Tahoma" w:eastAsia="Tahoma" w:hAnsi="Tahoma" w:cs="Tahoma"/>
            <w:color w:val="000000"/>
            <w:sz w:val="24"/>
          </w:rPr>
          <w:t>64</w:t>
        </w:r>
        <w:r>
          <w:fldChar w:fldCharType="end"/>
        </w:r>
      </w:hyperlink>
    </w:p>
    <w:p w14:paraId="3F0E539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mportarDados">
        <w:r>
          <w:rPr>
            <w:rFonts w:ascii="Tahoma" w:eastAsia="Tahoma" w:hAnsi="Tahoma" w:cs="Tahoma"/>
            <w:color w:val="000000"/>
            <w:sz w:val="24"/>
          </w:rPr>
          <w:t>Importar Dados</w:t>
        </w:r>
      </w:hyperlink>
      <w:r>
        <w:rPr>
          <w:rFonts w:ascii="Tahoma" w:eastAsia="Tahoma" w:hAnsi="Tahoma" w:cs="Tahoma"/>
          <w:color w:val="000000"/>
          <w:sz w:val="24"/>
        </w:rPr>
        <w:tab/>
      </w:r>
      <w:hyperlink w:anchor="_topic_ImportarDados">
        <w:r>
          <w:fldChar w:fldCharType="begin"/>
        </w:r>
        <w:r>
          <w:instrText xml:space="preserve">PAGEREF _topic_ImportarDados \h  \* MERGEFORMAT </w:instrText>
        </w:r>
        <w:r>
          <w:fldChar w:fldCharType="separate"/>
        </w:r>
        <w:r>
          <w:rPr>
            <w:rFonts w:ascii="Tahoma" w:eastAsia="Tahoma" w:hAnsi="Tahoma" w:cs="Tahoma"/>
            <w:color w:val="000000"/>
            <w:sz w:val="24"/>
          </w:rPr>
          <w:t>65</w:t>
        </w:r>
        <w:r>
          <w:fldChar w:fldCharType="end"/>
        </w:r>
      </w:hyperlink>
    </w:p>
    <w:p w14:paraId="23AA593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EnviarPlanoParaAnalise">
        <w:r>
          <w:rPr>
            <w:rFonts w:ascii="Tahoma" w:eastAsia="Tahoma" w:hAnsi="Tahoma" w:cs="Tahoma"/>
            <w:color w:val="000000"/>
            <w:sz w:val="24"/>
          </w:rPr>
          <w:t>Enviar Plano Para Análise</w:t>
        </w:r>
      </w:hyperlink>
      <w:r>
        <w:rPr>
          <w:rFonts w:ascii="Tahoma" w:eastAsia="Tahoma" w:hAnsi="Tahoma" w:cs="Tahoma"/>
          <w:color w:val="000000"/>
          <w:sz w:val="24"/>
        </w:rPr>
        <w:tab/>
      </w:r>
      <w:hyperlink w:anchor="_topic_EnviarPlanoParaAnalise">
        <w:r>
          <w:fldChar w:fldCharType="begin"/>
        </w:r>
        <w:r>
          <w:instrText xml:space="preserve">PAGEREF _topic_EnviarPlanoParaAnalise \h  \* MERGEFORMAT </w:instrText>
        </w:r>
        <w:r>
          <w:fldChar w:fldCharType="separate"/>
        </w:r>
        <w:r>
          <w:rPr>
            <w:rFonts w:ascii="Tahoma" w:eastAsia="Tahoma" w:hAnsi="Tahoma" w:cs="Tahoma"/>
            <w:color w:val="000000"/>
            <w:sz w:val="24"/>
          </w:rPr>
          <w:t>66</w:t>
        </w:r>
        <w:r>
          <w:fldChar w:fldCharType="end"/>
        </w:r>
      </w:hyperlink>
    </w:p>
    <w:p w14:paraId="592C9E9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VisualizarPlanodeFiscalizacao">
        <w:r>
          <w:rPr>
            <w:rFonts w:ascii="Tahoma" w:eastAsia="Tahoma" w:hAnsi="Tahoma" w:cs="Tahoma"/>
            <w:color w:val="000000"/>
            <w:sz w:val="24"/>
          </w:rPr>
          <w:t>Visualizar Plano de Fiscalização</w:t>
        </w:r>
      </w:hyperlink>
      <w:r>
        <w:rPr>
          <w:rFonts w:ascii="Tahoma" w:eastAsia="Tahoma" w:hAnsi="Tahoma" w:cs="Tahoma"/>
          <w:color w:val="000000"/>
          <w:sz w:val="24"/>
        </w:rPr>
        <w:tab/>
      </w:r>
      <w:hyperlink w:anchor="_topic_VisualizarPlanodeFiscalizacao">
        <w:r>
          <w:fldChar w:fldCharType="begin"/>
        </w:r>
        <w:r>
          <w:instrText xml:space="preserve">PAGEREF _topic_VisualizarPlanodeFiscalizacao \h  </w:instrText>
        </w:r>
        <w:r>
          <w:instrText xml:space="preserve">\* MERGEFORMAT </w:instrText>
        </w:r>
        <w:r>
          <w:fldChar w:fldCharType="separate"/>
        </w:r>
        <w:r>
          <w:rPr>
            <w:rFonts w:ascii="Tahoma" w:eastAsia="Tahoma" w:hAnsi="Tahoma" w:cs="Tahoma"/>
            <w:color w:val="000000"/>
            <w:sz w:val="24"/>
          </w:rPr>
          <w:t>70</w:t>
        </w:r>
        <w:r>
          <w:fldChar w:fldCharType="end"/>
        </w:r>
      </w:hyperlink>
    </w:p>
    <w:p w14:paraId="1FCDE9D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Setorizacao">
        <w:r>
          <w:rPr>
            <w:rFonts w:ascii="Tahoma" w:eastAsia="Tahoma" w:hAnsi="Tahoma" w:cs="Tahoma"/>
            <w:color w:val="000000"/>
            <w:sz w:val="24"/>
          </w:rPr>
          <w:t>Setorização</w:t>
        </w:r>
      </w:hyperlink>
      <w:r>
        <w:rPr>
          <w:rFonts w:ascii="Tahoma" w:eastAsia="Tahoma" w:hAnsi="Tahoma" w:cs="Tahoma"/>
          <w:color w:val="000000"/>
          <w:sz w:val="24"/>
        </w:rPr>
        <w:tab/>
      </w:r>
      <w:hyperlink w:anchor="_topic_Setorizacao">
        <w:r>
          <w:fldChar w:fldCharType="begin"/>
        </w:r>
        <w:r>
          <w:instrText xml:space="preserve">PAGEREF _topic_Setorizacao \h  \* MERGEFORMAT </w:instrText>
        </w:r>
        <w:r>
          <w:fldChar w:fldCharType="separate"/>
        </w:r>
        <w:r>
          <w:rPr>
            <w:rFonts w:ascii="Tahoma" w:eastAsia="Tahoma" w:hAnsi="Tahoma" w:cs="Tahoma"/>
            <w:color w:val="000000"/>
            <w:sz w:val="24"/>
          </w:rPr>
          <w:t>71</w:t>
        </w:r>
        <w:r>
          <w:fldChar w:fldCharType="end"/>
        </w:r>
      </w:hyperlink>
    </w:p>
    <w:p w14:paraId="3991B4A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onsultarSetores">
        <w:r>
          <w:rPr>
            <w:rFonts w:ascii="Tahoma" w:eastAsia="Tahoma" w:hAnsi="Tahoma" w:cs="Tahoma"/>
            <w:color w:val="000000"/>
            <w:sz w:val="24"/>
          </w:rPr>
          <w:t>Consultar Setores</w:t>
        </w:r>
      </w:hyperlink>
      <w:r>
        <w:rPr>
          <w:rFonts w:ascii="Tahoma" w:eastAsia="Tahoma" w:hAnsi="Tahoma" w:cs="Tahoma"/>
          <w:color w:val="000000"/>
          <w:sz w:val="24"/>
        </w:rPr>
        <w:tab/>
      </w:r>
      <w:hyperlink w:anchor="_topic_ConsultarSetores">
        <w:r>
          <w:fldChar w:fldCharType="begin"/>
        </w:r>
        <w:r>
          <w:instrText xml:space="preserve">PAGEREF _topic_ConsultarSetores \h  \* MERGEFORMAT </w:instrText>
        </w:r>
        <w:r>
          <w:fldChar w:fldCharType="separate"/>
        </w:r>
        <w:r>
          <w:rPr>
            <w:rFonts w:ascii="Tahoma" w:eastAsia="Tahoma" w:hAnsi="Tahoma" w:cs="Tahoma"/>
            <w:color w:val="000000"/>
            <w:sz w:val="24"/>
          </w:rPr>
          <w:t>72</w:t>
        </w:r>
        <w:r>
          <w:fldChar w:fldCharType="end"/>
        </w:r>
      </w:hyperlink>
    </w:p>
    <w:p w14:paraId="25CC3DB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dastrarSetores">
        <w:r>
          <w:rPr>
            <w:rFonts w:ascii="Tahoma" w:eastAsia="Tahoma" w:hAnsi="Tahoma" w:cs="Tahoma"/>
            <w:color w:val="000000"/>
            <w:sz w:val="24"/>
          </w:rPr>
          <w:t>Cadastrar Setores</w:t>
        </w:r>
      </w:hyperlink>
      <w:r>
        <w:rPr>
          <w:rFonts w:ascii="Tahoma" w:eastAsia="Tahoma" w:hAnsi="Tahoma" w:cs="Tahoma"/>
          <w:color w:val="000000"/>
          <w:sz w:val="24"/>
        </w:rPr>
        <w:tab/>
      </w:r>
      <w:hyperlink w:anchor="_topic_CadastrarSetores">
        <w:r>
          <w:fldChar w:fldCharType="begin"/>
        </w:r>
        <w:r>
          <w:instrText xml:space="preserve">PAGEREF _topic_CadastrarSetores \h  \* MERGEFORMAT </w:instrText>
        </w:r>
        <w:r>
          <w:fldChar w:fldCharType="separate"/>
        </w:r>
        <w:r>
          <w:rPr>
            <w:rFonts w:ascii="Tahoma" w:eastAsia="Tahoma" w:hAnsi="Tahoma" w:cs="Tahoma"/>
            <w:color w:val="000000"/>
            <w:sz w:val="24"/>
          </w:rPr>
          <w:t>74</w:t>
        </w:r>
        <w:r>
          <w:fldChar w:fldCharType="end"/>
        </w:r>
      </w:hyperlink>
    </w:p>
    <w:p w14:paraId="27676CA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Setor_TipoBem">
        <w:r>
          <w:rPr>
            <w:rFonts w:ascii="Tahoma" w:eastAsia="Tahoma" w:hAnsi="Tahoma" w:cs="Tahoma"/>
            <w:color w:val="000000"/>
            <w:sz w:val="24"/>
          </w:rPr>
          <w:t>Setor - Tipo Bem</w:t>
        </w:r>
      </w:hyperlink>
      <w:r>
        <w:rPr>
          <w:rFonts w:ascii="Tahoma" w:eastAsia="Tahoma" w:hAnsi="Tahoma" w:cs="Tahoma"/>
          <w:color w:val="000000"/>
          <w:sz w:val="24"/>
        </w:rPr>
        <w:tab/>
      </w:r>
      <w:hyperlink w:anchor="_topic_Setor_TipoBem">
        <w:r>
          <w:fldChar w:fldCharType="begin"/>
        </w:r>
        <w:r>
          <w:instrText xml:space="preserve">PAGEREF _topic_Setor_TipoBem \h  \* MERGEFORMAT </w:instrText>
        </w:r>
        <w:r>
          <w:fldChar w:fldCharType="separate"/>
        </w:r>
        <w:r>
          <w:rPr>
            <w:rFonts w:ascii="Tahoma" w:eastAsia="Tahoma" w:hAnsi="Tahoma" w:cs="Tahoma"/>
            <w:color w:val="000000"/>
            <w:sz w:val="24"/>
          </w:rPr>
          <w:t>75</w:t>
        </w:r>
        <w:r>
          <w:fldChar w:fldCharType="end"/>
        </w:r>
      </w:hyperlink>
    </w:p>
    <w:p w14:paraId="45C0ACE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Setor_TipoAtividade">
        <w:r>
          <w:rPr>
            <w:rFonts w:ascii="Tahoma" w:eastAsia="Tahoma" w:hAnsi="Tahoma" w:cs="Tahoma"/>
            <w:color w:val="000000"/>
            <w:sz w:val="24"/>
          </w:rPr>
          <w:t>Setor - Tipo Atividade</w:t>
        </w:r>
      </w:hyperlink>
      <w:r>
        <w:rPr>
          <w:rFonts w:ascii="Tahoma" w:eastAsia="Tahoma" w:hAnsi="Tahoma" w:cs="Tahoma"/>
          <w:color w:val="000000"/>
          <w:sz w:val="24"/>
        </w:rPr>
        <w:tab/>
      </w:r>
      <w:hyperlink w:anchor="_topic_Setor_TipoAtividade">
        <w:r>
          <w:fldChar w:fldCharType="begin"/>
        </w:r>
        <w:r>
          <w:instrText xml:space="preserve">PAGEREF _topic_Setor_TipoAtividade \h  \* MERGEFORMAT </w:instrText>
        </w:r>
        <w:r>
          <w:fldChar w:fldCharType="separate"/>
        </w:r>
        <w:r>
          <w:rPr>
            <w:rFonts w:ascii="Tahoma" w:eastAsia="Tahoma" w:hAnsi="Tahoma" w:cs="Tahoma"/>
            <w:color w:val="000000"/>
            <w:sz w:val="24"/>
          </w:rPr>
          <w:t>76</w:t>
        </w:r>
        <w:r>
          <w:fldChar w:fldCharType="end"/>
        </w:r>
      </w:hyperlink>
    </w:p>
    <w:p w14:paraId="0BB59FB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Setor_TipoEstorno">
        <w:r>
          <w:rPr>
            <w:rFonts w:ascii="Tahoma" w:eastAsia="Tahoma" w:hAnsi="Tahoma" w:cs="Tahoma"/>
            <w:color w:val="000000"/>
            <w:sz w:val="24"/>
          </w:rPr>
          <w:t>Setor - Tipo Estorno</w:t>
        </w:r>
      </w:hyperlink>
      <w:r>
        <w:rPr>
          <w:rFonts w:ascii="Tahoma" w:eastAsia="Tahoma" w:hAnsi="Tahoma" w:cs="Tahoma"/>
          <w:color w:val="000000"/>
          <w:sz w:val="24"/>
        </w:rPr>
        <w:tab/>
      </w:r>
      <w:hyperlink w:anchor="_topic_Setor_TipoEstorno">
        <w:r>
          <w:fldChar w:fldCharType="begin"/>
        </w:r>
        <w:r>
          <w:instrText xml:space="preserve">PAGEREF _topic_Setor_TipoEstorno \h  \* MERGEFORMAT </w:instrText>
        </w:r>
        <w:r>
          <w:fldChar w:fldCharType="separate"/>
        </w:r>
        <w:r>
          <w:rPr>
            <w:rFonts w:ascii="Tahoma" w:eastAsia="Tahoma" w:hAnsi="Tahoma" w:cs="Tahoma"/>
            <w:color w:val="000000"/>
            <w:sz w:val="24"/>
          </w:rPr>
          <w:t>78</w:t>
        </w:r>
        <w:r>
          <w:fldChar w:fldCharType="end"/>
        </w:r>
      </w:hyperlink>
    </w:p>
    <w:p w14:paraId="51BBFC4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lterarSetores">
        <w:r>
          <w:rPr>
            <w:rFonts w:ascii="Tahoma" w:eastAsia="Tahoma" w:hAnsi="Tahoma" w:cs="Tahoma"/>
            <w:color w:val="000000"/>
            <w:sz w:val="24"/>
          </w:rPr>
          <w:t>Alterar Setores</w:t>
        </w:r>
      </w:hyperlink>
      <w:r>
        <w:rPr>
          <w:rFonts w:ascii="Tahoma" w:eastAsia="Tahoma" w:hAnsi="Tahoma" w:cs="Tahoma"/>
          <w:color w:val="000000"/>
          <w:sz w:val="24"/>
        </w:rPr>
        <w:tab/>
      </w:r>
      <w:hyperlink w:anchor="_topic_AlterarSetores">
        <w:r>
          <w:fldChar w:fldCharType="begin"/>
        </w:r>
        <w:r>
          <w:instrText xml:space="preserve">PAGEREF _topic_AlterarSetores \h  \* MERGEFORMAT </w:instrText>
        </w:r>
        <w:r>
          <w:fldChar w:fldCharType="separate"/>
        </w:r>
        <w:r>
          <w:rPr>
            <w:rFonts w:ascii="Tahoma" w:eastAsia="Tahoma" w:hAnsi="Tahoma" w:cs="Tahoma"/>
            <w:color w:val="000000"/>
            <w:sz w:val="24"/>
          </w:rPr>
          <w:t>80</w:t>
        </w:r>
        <w:r>
          <w:fldChar w:fldCharType="end"/>
        </w:r>
      </w:hyperlink>
    </w:p>
    <w:p w14:paraId="33C910D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MapadeSetores">
        <w:r>
          <w:rPr>
            <w:rFonts w:ascii="Tahoma" w:eastAsia="Tahoma" w:hAnsi="Tahoma" w:cs="Tahoma"/>
            <w:color w:val="000000"/>
            <w:sz w:val="24"/>
          </w:rPr>
          <w:t>Mapa de Setores</w:t>
        </w:r>
      </w:hyperlink>
      <w:r>
        <w:rPr>
          <w:rFonts w:ascii="Tahoma" w:eastAsia="Tahoma" w:hAnsi="Tahoma" w:cs="Tahoma"/>
          <w:color w:val="000000"/>
          <w:sz w:val="24"/>
        </w:rPr>
        <w:tab/>
      </w:r>
      <w:hyperlink w:anchor="_topic_MapadeSetores">
        <w:r>
          <w:fldChar w:fldCharType="begin"/>
        </w:r>
        <w:r>
          <w:instrText xml:space="preserve">PAGEREF _topic_MapadeSetores \h  \* MERGEFORMAT </w:instrText>
        </w:r>
        <w:r>
          <w:fldChar w:fldCharType="separate"/>
        </w:r>
        <w:r>
          <w:rPr>
            <w:rFonts w:ascii="Tahoma" w:eastAsia="Tahoma" w:hAnsi="Tahoma" w:cs="Tahoma"/>
            <w:color w:val="000000"/>
            <w:sz w:val="24"/>
          </w:rPr>
          <w:t>85</w:t>
        </w:r>
        <w:r>
          <w:fldChar w:fldCharType="end"/>
        </w:r>
      </w:hyperlink>
    </w:p>
    <w:p w14:paraId="43990AE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DadosdoSetor">
        <w:r>
          <w:rPr>
            <w:rFonts w:ascii="Tahoma" w:eastAsia="Tahoma" w:hAnsi="Tahoma" w:cs="Tahoma"/>
            <w:color w:val="000000"/>
            <w:sz w:val="24"/>
          </w:rPr>
          <w:t>Dados do Setor</w:t>
        </w:r>
      </w:hyperlink>
      <w:r>
        <w:rPr>
          <w:rFonts w:ascii="Tahoma" w:eastAsia="Tahoma" w:hAnsi="Tahoma" w:cs="Tahoma"/>
          <w:color w:val="000000"/>
          <w:sz w:val="24"/>
        </w:rPr>
        <w:tab/>
      </w:r>
      <w:hyperlink w:anchor="_topic_DadosdoSetor">
        <w:r>
          <w:fldChar w:fldCharType="begin"/>
        </w:r>
        <w:r>
          <w:instrText xml:space="preserve">PAGEREF _topic_DadosdoSetor \h  \* MERGEFORMAT </w:instrText>
        </w:r>
        <w:r>
          <w:fldChar w:fldCharType="separate"/>
        </w:r>
        <w:r>
          <w:rPr>
            <w:rFonts w:ascii="Tahoma" w:eastAsia="Tahoma" w:hAnsi="Tahoma" w:cs="Tahoma"/>
            <w:color w:val="000000"/>
            <w:sz w:val="24"/>
          </w:rPr>
          <w:t>87</w:t>
        </w:r>
        <w:r>
          <w:fldChar w:fldCharType="end"/>
        </w:r>
      </w:hyperlink>
    </w:p>
    <w:p w14:paraId="6143721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Gerenciador">
        <w:r>
          <w:rPr>
            <w:rFonts w:ascii="Tahoma" w:eastAsia="Tahoma" w:hAnsi="Tahoma" w:cs="Tahoma"/>
            <w:color w:val="000000"/>
            <w:sz w:val="24"/>
          </w:rPr>
          <w:t>Gerenciador</w:t>
        </w:r>
      </w:hyperlink>
      <w:r>
        <w:rPr>
          <w:rFonts w:ascii="Tahoma" w:eastAsia="Tahoma" w:hAnsi="Tahoma" w:cs="Tahoma"/>
          <w:color w:val="000000"/>
          <w:sz w:val="24"/>
        </w:rPr>
        <w:tab/>
      </w:r>
      <w:hyperlink w:anchor="_topic_Gerenciador">
        <w:r>
          <w:fldChar w:fldCharType="begin"/>
        </w:r>
        <w:r>
          <w:instrText xml:space="preserve">PAGEREF _topic_Gerenciador \h  \* MERGEFORMAT </w:instrText>
        </w:r>
        <w:r>
          <w:fldChar w:fldCharType="separate"/>
        </w:r>
        <w:r>
          <w:rPr>
            <w:rFonts w:ascii="Tahoma" w:eastAsia="Tahoma" w:hAnsi="Tahoma" w:cs="Tahoma"/>
            <w:color w:val="000000"/>
            <w:sz w:val="24"/>
          </w:rPr>
          <w:t>88</w:t>
        </w:r>
        <w:r>
          <w:fldChar w:fldCharType="end"/>
        </w:r>
      </w:hyperlink>
    </w:p>
    <w:p w14:paraId="737BDA9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Usuarios">
        <w:r>
          <w:rPr>
            <w:rFonts w:ascii="Tahoma" w:eastAsia="Tahoma" w:hAnsi="Tahoma" w:cs="Tahoma"/>
            <w:color w:val="000000"/>
            <w:sz w:val="24"/>
          </w:rPr>
          <w:t>Usuários</w:t>
        </w:r>
      </w:hyperlink>
      <w:r>
        <w:rPr>
          <w:rFonts w:ascii="Tahoma" w:eastAsia="Tahoma" w:hAnsi="Tahoma" w:cs="Tahoma"/>
          <w:color w:val="000000"/>
          <w:sz w:val="24"/>
        </w:rPr>
        <w:tab/>
      </w:r>
      <w:hyperlink w:anchor="_topic_Usuarios">
        <w:r>
          <w:fldChar w:fldCharType="begin"/>
        </w:r>
        <w:r>
          <w:instrText xml:space="preserve">PAGEREF _topic_Usuarios \h  \* MERGEFORMAT </w:instrText>
        </w:r>
        <w:r>
          <w:fldChar w:fldCharType="separate"/>
        </w:r>
        <w:r>
          <w:rPr>
            <w:rFonts w:ascii="Tahoma" w:eastAsia="Tahoma" w:hAnsi="Tahoma" w:cs="Tahoma"/>
            <w:color w:val="000000"/>
            <w:sz w:val="24"/>
          </w:rPr>
          <w:t>88</w:t>
        </w:r>
        <w:r>
          <w:fldChar w:fldCharType="end"/>
        </w:r>
      </w:hyperlink>
    </w:p>
    <w:p w14:paraId="717D48E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onsultarUsuarios">
        <w:r>
          <w:rPr>
            <w:rFonts w:ascii="Tahoma" w:eastAsia="Tahoma" w:hAnsi="Tahoma" w:cs="Tahoma"/>
            <w:color w:val="000000"/>
            <w:sz w:val="24"/>
          </w:rPr>
          <w:t>Consultar Usuários</w:t>
        </w:r>
      </w:hyperlink>
      <w:r>
        <w:rPr>
          <w:rFonts w:ascii="Tahoma" w:eastAsia="Tahoma" w:hAnsi="Tahoma" w:cs="Tahoma"/>
          <w:color w:val="000000"/>
          <w:sz w:val="24"/>
        </w:rPr>
        <w:tab/>
      </w:r>
      <w:hyperlink w:anchor="_topic_ConsultarUsuarios">
        <w:r>
          <w:fldChar w:fldCharType="begin"/>
        </w:r>
        <w:r>
          <w:instrText xml:space="preserve">PAGEREF _topic_ConsultarUsuarios \h  \* MERGEFORMAT </w:instrText>
        </w:r>
        <w:r>
          <w:fldChar w:fldCharType="separate"/>
        </w:r>
        <w:r>
          <w:rPr>
            <w:rFonts w:ascii="Tahoma" w:eastAsia="Tahoma" w:hAnsi="Tahoma" w:cs="Tahoma"/>
            <w:color w:val="000000"/>
            <w:sz w:val="24"/>
          </w:rPr>
          <w:t>89</w:t>
        </w:r>
        <w:r>
          <w:fldChar w:fldCharType="end"/>
        </w:r>
      </w:hyperlink>
    </w:p>
    <w:p w14:paraId="6E6226A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dastrarUsuarios">
        <w:r>
          <w:rPr>
            <w:rFonts w:ascii="Tahoma" w:eastAsia="Tahoma" w:hAnsi="Tahoma" w:cs="Tahoma"/>
            <w:color w:val="000000"/>
            <w:sz w:val="24"/>
          </w:rPr>
          <w:t>Cadastrar Usuários</w:t>
        </w:r>
      </w:hyperlink>
      <w:r>
        <w:rPr>
          <w:rFonts w:ascii="Tahoma" w:eastAsia="Tahoma" w:hAnsi="Tahoma" w:cs="Tahoma"/>
          <w:color w:val="000000"/>
          <w:sz w:val="24"/>
        </w:rPr>
        <w:tab/>
      </w:r>
      <w:hyperlink w:anchor="_topic_CadastrarUsuarios">
        <w:r>
          <w:fldChar w:fldCharType="begin"/>
        </w:r>
        <w:r>
          <w:instrText xml:space="preserve">PAGEREF _topic_CadastrarUsuarios \h  \* MERGEFORMAT </w:instrText>
        </w:r>
        <w:r>
          <w:fldChar w:fldCharType="separate"/>
        </w:r>
        <w:r>
          <w:rPr>
            <w:rFonts w:ascii="Tahoma" w:eastAsia="Tahoma" w:hAnsi="Tahoma" w:cs="Tahoma"/>
            <w:color w:val="000000"/>
            <w:sz w:val="24"/>
          </w:rPr>
          <w:t>91</w:t>
        </w:r>
        <w:r>
          <w:fldChar w:fldCharType="end"/>
        </w:r>
      </w:hyperlink>
    </w:p>
    <w:p w14:paraId="4672783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lterarUsuarios">
        <w:r>
          <w:rPr>
            <w:rFonts w:ascii="Tahoma" w:eastAsia="Tahoma" w:hAnsi="Tahoma" w:cs="Tahoma"/>
            <w:color w:val="000000"/>
            <w:sz w:val="24"/>
          </w:rPr>
          <w:t>Alterar Usuários</w:t>
        </w:r>
      </w:hyperlink>
      <w:r>
        <w:rPr>
          <w:rFonts w:ascii="Tahoma" w:eastAsia="Tahoma" w:hAnsi="Tahoma" w:cs="Tahoma"/>
          <w:color w:val="000000"/>
          <w:sz w:val="24"/>
        </w:rPr>
        <w:tab/>
      </w:r>
      <w:hyperlink w:anchor="_topic_AlterarUsuarios">
        <w:r>
          <w:fldChar w:fldCharType="begin"/>
        </w:r>
        <w:r>
          <w:instrText>PAGEREF _topic_AlterarUsuarios \h  \* MERGEFO</w:instrText>
        </w:r>
        <w:r>
          <w:instrText xml:space="preserve">RMAT </w:instrText>
        </w:r>
        <w:r>
          <w:fldChar w:fldCharType="separate"/>
        </w:r>
        <w:r>
          <w:rPr>
            <w:rFonts w:ascii="Tahoma" w:eastAsia="Tahoma" w:hAnsi="Tahoma" w:cs="Tahoma"/>
            <w:color w:val="000000"/>
            <w:sz w:val="24"/>
          </w:rPr>
          <w:t>93</w:t>
        </w:r>
        <w:r>
          <w:fldChar w:fldCharType="end"/>
        </w:r>
      </w:hyperlink>
    </w:p>
    <w:p w14:paraId="307AA6D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VisualizarHistoricodeLotacoesdoU">
        <w:r>
          <w:rPr>
            <w:rFonts w:ascii="Tahoma" w:eastAsia="Tahoma" w:hAnsi="Tahoma" w:cs="Tahoma"/>
            <w:color w:val="000000"/>
            <w:sz w:val="24"/>
          </w:rPr>
          <w:t>Visualizar Histórico de Lotações do Usuário</w:t>
        </w:r>
      </w:hyperlink>
      <w:r>
        <w:rPr>
          <w:rFonts w:ascii="Tahoma" w:eastAsia="Tahoma" w:hAnsi="Tahoma" w:cs="Tahoma"/>
          <w:color w:val="000000"/>
          <w:sz w:val="24"/>
        </w:rPr>
        <w:tab/>
      </w:r>
      <w:hyperlink w:anchor="_topic_VisualizarHistoricodeLotacoesdoU">
        <w:r>
          <w:fldChar w:fldCharType="begin"/>
        </w:r>
        <w:r>
          <w:instrText>PAG</w:instrText>
        </w:r>
        <w:r>
          <w:instrText xml:space="preserve">EREF _topic_VisualizarHistoricodeLotacoesdoU \h  \* MERGEFORMAT </w:instrText>
        </w:r>
        <w:r>
          <w:fldChar w:fldCharType="separate"/>
        </w:r>
        <w:r>
          <w:rPr>
            <w:rFonts w:ascii="Tahoma" w:eastAsia="Tahoma" w:hAnsi="Tahoma" w:cs="Tahoma"/>
            <w:color w:val="000000"/>
            <w:sz w:val="24"/>
          </w:rPr>
          <w:t>95</w:t>
        </w:r>
        <w:r>
          <w:fldChar w:fldCharType="end"/>
        </w:r>
      </w:hyperlink>
    </w:p>
    <w:p w14:paraId="6C5EEC7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lterarLotacaodoUsuario">
        <w:r>
          <w:rPr>
            <w:rFonts w:ascii="Tahoma" w:eastAsia="Tahoma" w:hAnsi="Tahoma" w:cs="Tahoma"/>
            <w:color w:val="000000"/>
            <w:sz w:val="24"/>
          </w:rPr>
          <w:t>Alterar Lotação do Usuário</w:t>
        </w:r>
      </w:hyperlink>
      <w:r>
        <w:rPr>
          <w:rFonts w:ascii="Tahoma" w:eastAsia="Tahoma" w:hAnsi="Tahoma" w:cs="Tahoma"/>
          <w:color w:val="000000"/>
          <w:sz w:val="24"/>
        </w:rPr>
        <w:tab/>
      </w:r>
      <w:hyperlink w:anchor="_topic_AlterarLotacaodoUsuario">
        <w:r>
          <w:fldChar w:fldCharType="begin"/>
        </w:r>
        <w:r>
          <w:instrText xml:space="preserve">PAGEREF _topic_AlterarLotacaodoUsuario \h  \* MERGEFORMAT </w:instrText>
        </w:r>
        <w:r>
          <w:fldChar w:fldCharType="separate"/>
        </w:r>
        <w:r>
          <w:rPr>
            <w:rFonts w:ascii="Tahoma" w:eastAsia="Tahoma" w:hAnsi="Tahoma" w:cs="Tahoma"/>
            <w:color w:val="000000"/>
            <w:sz w:val="24"/>
          </w:rPr>
          <w:t>95</w:t>
        </w:r>
        <w:r>
          <w:fldChar w:fldCharType="end"/>
        </w:r>
      </w:hyperlink>
    </w:p>
    <w:p w14:paraId="10A2FFE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ExcluirUsuarios">
        <w:r>
          <w:rPr>
            <w:rFonts w:ascii="Tahoma" w:eastAsia="Tahoma" w:hAnsi="Tahoma" w:cs="Tahoma"/>
            <w:color w:val="000000"/>
            <w:sz w:val="24"/>
          </w:rPr>
          <w:t>Excluir Usuários</w:t>
        </w:r>
      </w:hyperlink>
      <w:r>
        <w:rPr>
          <w:rFonts w:ascii="Tahoma" w:eastAsia="Tahoma" w:hAnsi="Tahoma" w:cs="Tahoma"/>
          <w:color w:val="000000"/>
          <w:sz w:val="24"/>
        </w:rPr>
        <w:tab/>
      </w:r>
      <w:hyperlink w:anchor="_topic_ExcluirUsuarios">
        <w:r>
          <w:fldChar w:fldCharType="begin"/>
        </w:r>
        <w:r>
          <w:instrText xml:space="preserve">PAGEREF _topic_ExcluirUsuarios \h  \* MERGEFORMAT </w:instrText>
        </w:r>
        <w:r>
          <w:fldChar w:fldCharType="separate"/>
        </w:r>
        <w:r>
          <w:rPr>
            <w:rFonts w:ascii="Tahoma" w:eastAsia="Tahoma" w:hAnsi="Tahoma" w:cs="Tahoma"/>
            <w:color w:val="000000"/>
            <w:sz w:val="24"/>
          </w:rPr>
          <w:t>97</w:t>
        </w:r>
        <w:r>
          <w:fldChar w:fldCharType="end"/>
        </w:r>
      </w:hyperlink>
    </w:p>
    <w:p w14:paraId="583F227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InativarUsuarios">
        <w:r>
          <w:rPr>
            <w:rFonts w:ascii="Tahoma" w:eastAsia="Tahoma" w:hAnsi="Tahoma" w:cs="Tahoma"/>
            <w:color w:val="000000"/>
            <w:sz w:val="24"/>
          </w:rPr>
          <w:t xml:space="preserve">Inativar Usuários </w:t>
        </w:r>
      </w:hyperlink>
      <w:r>
        <w:rPr>
          <w:rFonts w:ascii="Tahoma" w:eastAsia="Tahoma" w:hAnsi="Tahoma" w:cs="Tahoma"/>
          <w:color w:val="000000"/>
          <w:sz w:val="24"/>
        </w:rPr>
        <w:tab/>
      </w:r>
      <w:hyperlink w:anchor="_topic_InativarUsuarios">
        <w:r>
          <w:fldChar w:fldCharType="begin"/>
        </w:r>
        <w:r>
          <w:instrText xml:space="preserve">PAGEREF _topic_InativarUsuarios \h  \* MERGEFORMAT </w:instrText>
        </w:r>
        <w:r>
          <w:fldChar w:fldCharType="separate"/>
        </w:r>
        <w:r>
          <w:rPr>
            <w:rFonts w:ascii="Tahoma" w:eastAsia="Tahoma" w:hAnsi="Tahoma" w:cs="Tahoma"/>
            <w:color w:val="000000"/>
            <w:sz w:val="24"/>
          </w:rPr>
          <w:t>100</w:t>
        </w:r>
        <w:r>
          <w:fldChar w:fldCharType="end"/>
        </w:r>
      </w:hyperlink>
    </w:p>
    <w:p w14:paraId="091942B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tivarUsuarios">
        <w:r>
          <w:rPr>
            <w:rFonts w:ascii="Tahoma" w:eastAsia="Tahoma" w:hAnsi="Tahoma" w:cs="Tahoma"/>
            <w:color w:val="000000"/>
            <w:sz w:val="24"/>
          </w:rPr>
          <w:t>Ativar Usuários</w:t>
        </w:r>
      </w:hyperlink>
      <w:r>
        <w:rPr>
          <w:rFonts w:ascii="Tahoma" w:eastAsia="Tahoma" w:hAnsi="Tahoma" w:cs="Tahoma"/>
          <w:color w:val="000000"/>
          <w:sz w:val="24"/>
        </w:rPr>
        <w:tab/>
      </w:r>
      <w:hyperlink w:anchor="_topic_AtivarUsuarios">
        <w:r>
          <w:fldChar w:fldCharType="begin"/>
        </w:r>
        <w:r>
          <w:instrText xml:space="preserve">PAGEREF _topic_AtivarUsuarios \h  \* MERGEFORMAT </w:instrText>
        </w:r>
        <w:r>
          <w:fldChar w:fldCharType="separate"/>
        </w:r>
        <w:r>
          <w:rPr>
            <w:rFonts w:ascii="Tahoma" w:eastAsia="Tahoma" w:hAnsi="Tahoma" w:cs="Tahoma"/>
            <w:color w:val="000000"/>
            <w:sz w:val="24"/>
          </w:rPr>
          <w:t>101</w:t>
        </w:r>
        <w:r>
          <w:fldChar w:fldCharType="end"/>
        </w:r>
      </w:hyperlink>
    </w:p>
    <w:p w14:paraId="2921FF8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ExportarUsuariosparaExcel">
        <w:r>
          <w:rPr>
            <w:rFonts w:ascii="Tahoma" w:eastAsia="Tahoma" w:hAnsi="Tahoma" w:cs="Tahoma"/>
            <w:color w:val="000000"/>
            <w:sz w:val="24"/>
          </w:rPr>
          <w:t>Exportar Usuários para Excel</w:t>
        </w:r>
      </w:hyperlink>
      <w:r>
        <w:rPr>
          <w:rFonts w:ascii="Tahoma" w:eastAsia="Tahoma" w:hAnsi="Tahoma" w:cs="Tahoma"/>
          <w:color w:val="000000"/>
          <w:sz w:val="24"/>
        </w:rPr>
        <w:tab/>
      </w:r>
      <w:hyperlink w:anchor="_topic_ExportarUsuariosparaExcel">
        <w:r>
          <w:fldChar w:fldCharType="begin"/>
        </w:r>
        <w:r>
          <w:instrText xml:space="preserve">PAGEREF _topic_ExportarUsuariosparaExcel \h  \* MERGEFORMAT </w:instrText>
        </w:r>
        <w:r>
          <w:fldChar w:fldCharType="separate"/>
        </w:r>
        <w:r>
          <w:rPr>
            <w:rFonts w:ascii="Tahoma" w:eastAsia="Tahoma" w:hAnsi="Tahoma" w:cs="Tahoma"/>
            <w:color w:val="000000"/>
            <w:sz w:val="24"/>
          </w:rPr>
          <w:t>102</w:t>
        </w:r>
        <w:r>
          <w:fldChar w:fldCharType="end"/>
        </w:r>
      </w:hyperlink>
    </w:p>
    <w:p w14:paraId="1855116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Colaboradores">
        <w:r>
          <w:rPr>
            <w:rFonts w:ascii="Tahoma" w:eastAsia="Tahoma" w:hAnsi="Tahoma" w:cs="Tahoma"/>
            <w:color w:val="000000"/>
            <w:sz w:val="24"/>
          </w:rPr>
          <w:t>Colaboradores</w:t>
        </w:r>
      </w:hyperlink>
      <w:r>
        <w:rPr>
          <w:rFonts w:ascii="Tahoma" w:eastAsia="Tahoma" w:hAnsi="Tahoma" w:cs="Tahoma"/>
          <w:color w:val="000000"/>
          <w:sz w:val="24"/>
        </w:rPr>
        <w:tab/>
      </w:r>
      <w:hyperlink w:anchor="_topic_Colaboradores">
        <w:r>
          <w:fldChar w:fldCharType="begin"/>
        </w:r>
        <w:r>
          <w:instrText xml:space="preserve">PAGEREF _topic_Colaboradores \h  \* MERGEFORMAT </w:instrText>
        </w:r>
        <w:r>
          <w:fldChar w:fldCharType="separate"/>
        </w:r>
        <w:r>
          <w:rPr>
            <w:rFonts w:ascii="Tahoma" w:eastAsia="Tahoma" w:hAnsi="Tahoma" w:cs="Tahoma"/>
            <w:color w:val="000000"/>
            <w:sz w:val="24"/>
          </w:rPr>
          <w:t>103</w:t>
        </w:r>
        <w:r>
          <w:fldChar w:fldCharType="end"/>
        </w:r>
      </w:hyperlink>
    </w:p>
    <w:p w14:paraId="128A303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onsultarColaboradores">
        <w:r>
          <w:rPr>
            <w:rFonts w:ascii="Tahoma" w:eastAsia="Tahoma" w:hAnsi="Tahoma" w:cs="Tahoma"/>
            <w:color w:val="000000"/>
            <w:sz w:val="24"/>
          </w:rPr>
          <w:t>Consultar Colaboradores</w:t>
        </w:r>
      </w:hyperlink>
      <w:r>
        <w:rPr>
          <w:rFonts w:ascii="Tahoma" w:eastAsia="Tahoma" w:hAnsi="Tahoma" w:cs="Tahoma"/>
          <w:color w:val="000000"/>
          <w:sz w:val="24"/>
        </w:rPr>
        <w:tab/>
      </w:r>
      <w:hyperlink w:anchor="_topic_ConsultarColaboradores">
        <w:r>
          <w:fldChar w:fldCharType="begin"/>
        </w:r>
        <w:r>
          <w:instrText xml:space="preserve">PAGEREF _topic_ConsultarColaboradores \h  \* MERGEFORMAT </w:instrText>
        </w:r>
        <w:r>
          <w:fldChar w:fldCharType="separate"/>
        </w:r>
        <w:r>
          <w:rPr>
            <w:rFonts w:ascii="Tahoma" w:eastAsia="Tahoma" w:hAnsi="Tahoma" w:cs="Tahoma"/>
            <w:color w:val="000000"/>
            <w:sz w:val="24"/>
          </w:rPr>
          <w:t>104</w:t>
        </w:r>
        <w:r>
          <w:fldChar w:fldCharType="end"/>
        </w:r>
      </w:hyperlink>
    </w:p>
    <w:p w14:paraId="5A6912A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dastrarColaboradores">
        <w:r>
          <w:rPr>
            <w:rFonts w:ascii="Tahoma" w:eastAsia="Tahoma" w:hAnsi="Tahoma" w:cs="Tahoma"/>
            <w:color w:val="000000"/>
            <w:sz w:val="24"/>
          </w:rPr>
          <w:t>Cadastrar Colaboradores</w:t>
        </w:r>
      </w:hyperlink>
      <w:r>
        <w:rPr>
          <w:rFonts w:ascii="Tahoma" w:eastAsia="Tahoma" w:hAnsi="Tahoma" w:cs="Tahoma"/>
          <w:color w:val="000000"/>
          <w:sz w:val="24"/>
        </w:rPr>
        <w:tab/>
      </w:r>
      <w:hyperlink w:anchor="_topic_CadastrarColaboradores">
        <w:r>
          <w:fldChar w:fldCharType="begin"/>
        </w:r>
        <w:r>
          <w:instrText xml:space="preserve">PAGEREF _topic_CadastrarColaboradores \h  \* MERGEFORMAT </w:instrText>
        </w:r>
        <w:r>
          <w:fldChar w:fldCharType="separate"/>
        </w:r>
        <w:r>
          <w:rPr>
            <w:rFonts w:ascii="Tahoma" w:eastAsia="Tahoma" w:hAnsi="Tahoma" w:cs="Tahoma"/>
            <w:color w:val="000000"/>
            <w:sz w:val="24"/>
          </w:rPr>
          <w:t>105</w:t>
        </w:r>
        <w:r>
          <w:fldChar w:fldCharType="end"/>
        </w:r>
      </w:hyperlink>
    </w:p>
    <w:p w14:paraId="0BFDC55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lterarColaboradores">
        <w:r>
          <w:rPr>
            <w:rFonts w:ascii="Tahoma" w:eastAsia="Tahoma" w:hAnsi="Tahoma" w:cs="Tahoma"/>
            <w:color w:val="000000"/>
            <w:sz w:val="24"/>
          </w:rPr>
          <w:t>Alterar Colaboradores</w:t>
        </w:r>
      </w:hyperlink>
      <w:r>
        <w:rPr>
          <w:rFonts w:ascii="Tahoma" w:eastAsia="Tahoma" w:hAnsi="Tahoma" w:cs="Tahoma"/>
          <w:color w:val="000000"/>
          <w:sz w:val="24"/>
        </w:rPr>
        <w:tab/>
      </w:r>
      <w:hyperlink w:anchor="_topic_AlterarColaboradores">
        <w:r>
          <w:fldChar w:fldCharType="begin"/>
        </w:r>
        <w:r>
          <w:instrText xml:space="preserve">PAGEREF _topic_AlterarColaboradores \h  \* MERGEFORMAT </w:instrText>
        </w:r>
        <w:r>
          <w:fldChar w:fldCharType="separate"/>
        </w:r>
        <w:r>
          <w:rPr>
            <w:rFonts w:ascii="Tahoma" w:eastAsia="Tahoma" w:hAnsi="Tahoma" w:cs="Tahoma"/>
            <w:color w:val="000000"/>
            <w:sz w:val="24"/>
          </w:rPr>
          <w:t>107</w:t>
        </w:r>
        <w:r>
          <w:fldChar w:fldCharType="end"/>
        </w:r>
      </w:hyperlink>
    </w:p>
    <w:p w14:paraId="2187B22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ExcluirColaboradores">
        <w:r>
          <w:rPr>
            <w:rFonts w:ascii="Tahoma" w:eastAsia="Tahoma" w:hAnsi="Tahoma" w:cs="Tahoma"/>
            <w:color w:val="000000"/>
            <w:sz w:val="24"/>
          </w:rPr>
          <w:t>Excluir Colaboradores</w:t>
        </w:r>
      </w:hyperlink>
      <w:r>
        <w:rPr>
          <w:rFonts w:ascii="Tahoma" w:eastAsia="Tahoma" w:hAnsi="Tahoma" w:cs="Tahoma"/>
          <w:color w:val="000000"/>
          <w:sz w:val="24"/>
        </w:rPr>
        <w:tab/>
      </w:r>
      <w:hyperlink w:anchor="_topic_ExcluirColaboradores">
        <w:r>
          <w:fldChar w:fldCharType="begin"/>
        </w:r>
        <w:r>
          <w:instrText xml:space="preserve">PAGEREF _topic_ExcluirColaboradores \h  \* MERGEFORMAT </w:instrText>
        </w:r>
        <w:r>
          <w:fldChar w:fldCharType="separate"/>
        </w:r>
        <w:r>
          <w:rPr>
            <w:rFonts w:ascii="Tahoma" w:eastAsia="Tahoma" w:hAnsi="Tahoma" w:cs="Tahoma"/>
            <w:color w:val="000000"/>
            <w:sz w:val="24"/>
          </w:rPr>
          <w:t>109</w:t>
        </w:r>
        <w:r>
          <w:fldChar w:fldCharType="end"/>
        </w:r>
      </w:hyperlink>
    </w:p>
    <w:p w14:paraId="6DCA7A6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InativarColaboradores">
        <w:r>
          <w:rPr>
            <w:rFonts w:ascii="Tahoma" w:eastAsia="Tahoma" w:hAnsi="Tahoma" w:cs="Tahoma"/>
            <w:color w:val="000000"/>
            <w:sz w:val="24"/>
          </w:rPr>
          <w:t>Inativar Colaboradores</w:t>
        </w:r>
      </w:hyperlink>
      <w:r>
        <w:rPr>
          <w:rFonts w:ascii="Tahoma" w:eastAsia="Tahoma" w:hAnsi="Tahoma" w:cs="Tahoma"/>
          <w:color w:val="000000"/>
          <w:sz w:val="24"/>
        </w:rPr>
        <w:tab/>
      </w:r>
      <w:hyperlink w:anchor="_topic_InativarColaboradores">
        <w:r>
          <w:fldChar w:fldCharType="begin"/>
        </w:r>
        <w:r>
          <w:instrText xml:space="preserve">PAGEREF _topic_InativarColaboradores \h  \* MERGEFORMAT </w:instrText>
        </w:r>
        <w:r>
          <w:fldChar w:fldCharType="separate"/>
        </w:r>
        <w:r>
          <w:rPr>
            <w:rFonts w:ascii="Tahoma" w:eastAsia="Tahoma" w:hAnsi="Tahoma" w:cs="Tahoma"/>
            <w:color w:val="000000"/>
            <w:sz w:val="24"/>
          </w:rPr>
          <w:t>1</w:t>
        </w:r>
        <w:r>
          <w:rPr>
            <w:rFonts w:ascii="Tahoma" w:eastAsia="Tahoma" w:hAnsi="Tahoma" w:cs="Tahoma"/>
            <w:color w:val="000000"/>
            <w:sz w:val="24"/>
          </w:rPr>
          <w:t>11</w:t>
        </w:r>
        <w:r>
          <w:fldChar w:fldCharType="end"/>
        </w:r>
      </w:hyperlink>
    </w:p>
    <w:p w14:paraId="0BC795E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tivarColaboradores">
        <w:r>
          <w:rPr>
            <w:rFonts w:ascii="Tahoma" w:eastAsia="Tahoma" w:hAnsi="Tahoma" w:cs="Tahoma"/>
            <w:color w:val="000000"/>
            <w:sz w:val="24"/>
          </w:rPr>
          <w:t>Ativar Colaboradores</w:t>
        </w:r>
      </w:hyperlink>
      <w:r>
        <w:rPr>
          <w:rFonts w:ascii="Tahoma" w:eastAsia="Tahoma" w:hAnsi="Tahoma" w:cs="Tahoma"/>
          <w:color w:val="000000"/>
          <w:sz w:val="24"/>
        </w:rPr>
        <w:tab/>
      </w:r>
      <w:hyperlink w:anchor="_topic_AtivarColaboradores">
        <w:r>
          <w:fldChar w:fldCharType="begin"/>
        </w:r>
        <w:r>
          <w:instrText xml:space="preserve">PAGEREF _topic_AtivarColaboradores \h  \* MERGEFORMAT </w:instrText>
        </w:r>
        <w:r>
          <w:fldChar w:fldCharType="separate"/>
        </w:r>
        <w:r>
          <w:rPr>
            <w:rFonts w:ascii="Tahoma" w:eastAsia="Tahoma" w:hAnsi="Tahoma" w:cs="Tahoma"/>
            <w:color w:val="000000"/>
            <w:sz w:val="24"/>
          </w:rPr>
          <w:t>112</w:t>
        </w:r>
        <w:r>
          <w:fldChar w:fldCharType="end"/>
        </w:r>
      </w:hyperlink>
    </w:p>
    <w:p w14:paraId="02CE340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Especialidades">
        <w:r>
          <w:rPr>
            <w:rFonts w:ascii="Tahoma" w:eastAsia="Tahoma" w:hAnsi="Tahoma" w:cs="Tahoma"/>
            <w:color w:val="000000"/>
            <w:sz w:val="24"/>
          </w:rPr>
          <w:t>Especialidades</w:t>
        </w:r>
      </w:hyperlink>
      <w:r>
        <w:rPr>
          <w:rFonts w:ascii="Tahoma" w:eastAsia="Tahoma" w:hAnsi="Tahoma" w:cs="Tahoma"/>
          <w:color w:val="000000"/>
          <w:sz w:val="24"/>
        </w:rPr>
        <w:tab/>
      </w:r>
      <w:hyperlink w:anchor="_topic_Especialidades">
        <w:r>
          <w:fldChar w:fldCharType="begin"/>
        </w:r>
        <w:r>
          <w:instrText xml:space="preserve">PAGEREF _topic_Especialidades \h  \* MERGEFORMAT </w:instrText>
        </w:r>
        <w:r>
          <w:fldChar w:fldCharType="separate"/>
        </w:r>
        <w:r>
          <w:rPr>
            <w:rFonts w:ascii="Tahoma" w:eastAsia="Tahoma" w:hAnsi="Tahoma" w:cs="Tahoma"/>
            <w:color w:val="000000"/>
            <w:sz w:val="24"/>
          </w:rPr>
          <w:t>112</w:t>
        </w:r>
        <w:r>
          <w:fldChar w:fldCharType="end"/>
        </w:r>
      </w:hyperlink>
    </w:p>
    <w:p w14:paraId="3BAFC9F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onsultarEspecialidade">
        <w:r>
          <w:rPr>
            <w:rFonts w:ascii="Tahoma" w:eastAsia="Tahoma" w:hAnsi="Tahoma" w:cs="Tahoma"/>
            <w:color w:val="000000"/>
            <w:sz w:val="24"/>
          </w:rPr>
          <w:t>Consultar Especialidade</w:t>
        </w:r>
      </w:hyperlink>
      <w:r>
        <w:rPr>
          <w:rFonts w:ascii="Tahoma" w:eastAsia="Tahoma" w:hAnsi="Tahoma" w:cs="Tahoma"/>
          <w:color w:val="000000"/>
          <w:sz w:val="24"/>
        </w:rPr>
        <w:tab/>
      </w:r>
      <w:hyperlink w:anchor="_topic_ConsultarEspecialidade">
        <w:r>
          <w:fldChar w:fldCharType="begin"/>
        </w:r>
        <w:r>
          <w:instrText>PAGEREF _topic_ConsultarEspecialidade</w:instrText>
        </w:r>
        <w:r>
          <w:instrText xml:space="preserve"> \h  \* MERGEFORMAT </w:instrText>
        </w:r>
        <w:r>
          <w:fldChar w:fldCharType="separate"/>
        </w:r>
        <w:r>
          <w:rPr>
            <w:rFonts w:ascii="Tahoma" w:eastAsia="Tahoma" w:hAnsi="Tahoma" w:cs="Tahoma"/>
            <w:color w:val="000000"/>
            <w:sz w:val="24"/>
          </w:rPr>
          <w:t>113</w:t>
        </w:r>
        <w:r>
          <w:fldChar w:fldCharType="end"/>
        </w:r>
      </w:hyperlink>
    </w:p>
    <w:p w14:paraId="61E3CA2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dastrarEspecialidade">
        <w:r>
          <w:rPr>
            <w:rFonts w:ascii="Tahoma" w:eastAsia="Tahoma" w:hAnsi="Tahoma" w:cs="Tahoma"/>
            <w:color w:val="000000"/>
            <w:sz w:val="24"/>
          </w:rPr>
          <w:t>Cadastrar Especiali</w:t>
        </w:r>
        <w:r>
          <w:rPr>
            <w:rFonts w:ascii="Tahoma" w:eastAsia="Tahoma" w:hAnsi="Tahoma" w:cs="Tahoma"/>
            <w:color w:val="000000"/>
            <w:sz w:val="24"/>
          </w:rPr>
          <w:t>dade</w:t>
        </w:r>
      </w:hyperlink>
      <w:r>
        <w:rPr>
          <w:rFonts w:ascii="Tahoma" w:eastAsia="Tahoma" w:hAnsi="Tahoma" w:cs="Tahoma"/>
          <w:color w:val="000000"/>
          <w:sz w:val="24"/>
        </w:rPr>
        <w:tab/>
      </w:r>
      <w:hyperlink w:anchor="_topic_CadastrarEspecialidade">
        <w:r>
          <w:fldChar w:fldCharType="begin"/>
        </w:r>
        <w:r>
          <w:instrText xml:space="preserve">PAGEREF _topic_CadastrarEspecialidade \h  \* MERGEFORMAT </w:instrText>
        </w:r>
        <w:r>
          <w:fldChar w:fldCharType="separate"/>
        </w:r>
        <w:r>
          <w:rPr>
            <w:rFonts w:ascii="Tahoma" w:eastAsia="Tahoma" w:hAnsi="Tahoma" w:cs="Tahoma"/>
            <w:color w:val="000000"/>
            <w:sz w:val="24"/>
          </w:rPr>
          <w:t>114</w:t>
        </w:r>
        <w:r>
          <w:fldChar w:fldCharType="end"/>
        </w:r>
      </w:hyperlink>
    </w:p>
    <w:p w14:paraId="7ACECDD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lterarEspecialidade">
        <w:r>
          <w:rPr>
            <w:rFonts w:ascii="Tahoma" w:eastAsia="Tahoma" w:hAnsi="Tahoma" w:cs="Tahoma"/>
            <w:color w:val="000000"/>
            <w:sz w:val="24"/>
          </w:rPr>
          <w:t>Alterar Especialidade</w:t>
        </w:r>
      </w:hyperlink>
      <w:r>
        <w:rPr>
          <w:rFonts w:ascii="Tahoma" w:eastAsia="Tahoma" w:hAnsi="Tahoma" w:cs="Tahoma"/>
          <w:color w:val="000000"/>
          <w:sz w:val="24"/>
        </w:rPr>
        <w:tab/>
      </w:r>
      <w:hyperlink w:anchor="_topic_AlterarEspecialidade">
        <w:r>
          <w:fldChar w:fldCharType="begin"/>
        </w:r>
        <w:r>
          <w:instrText xml:space="preserve">PAGEREF _topic_AlterarEspecialidade \h  \* MERGEFORMAT </w:instrText>
        </w:r>
        <w:r>
          <w:fldChar w:fldCharType="separate"/>
        </w:r>
        <w:r>
          <w:rPr>
            <w:rFonts w:ascii="Tahoma" w:eastAsia="Tahoma" w:hAnsi="Tahoma" w:cs="Tahoma"/>
            <w:color w:val="000000"/>
            <w:sz w:val="24"/>
          </w:rPr>
          <w:t>115</w:t>
        </w:r>
        <w:r>
          <w:fldChar w:fldCharType="end"/>
        </w:r>
      </w:hyperlink>
    </w:p>
    <w:p w14:paraId="6ABCDB7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ExcluirEspecialidade">
        <w:r>
          <w:rPr>
            <w:rFonts w:ascii="Tahoma" w:eastAsia="Tahoma" w:hAnsi="Tahoma" w:cs="Tahoma"/>
            <w:color w:val="000000"/>
            <w:sz w:val="24"/>
          </w:rPr>
          <w:t>Excluir Especialidade</w:t>
        </w:r>
      </w:hyperlink>
      <w:r>
        <w:rPr>
          <w:rFonts w:ascii="Tahoma" w:eastAsia="Tahoma" w:hAnsi="Tahoma" w:cs="Tahoma"/>
          <w:color w:val="000000"/>
          <w:sz w:val="24"/>
        </w:rPr>
        <w:tab/>
      </w:r>
      <w:hyperlink w:anchor="_topic_ExcluirEspecialidade">
        <w:r>
          <w:fldChar w:fldCharType="begin"/>
        </w:r>
        <w:r>
          <w:instrText xml:space="preserve">PAGEREF _topic_ExcluirEspecialidade \h  \* MERGEFORMAT </w:instrText>
        </w:r>
        <w:r>
          <w:fldChar w:fldCharType="separate"/>
        </w:r>
        <w:r>
          <w:rPr>
            <w:rFonts w:ascii="Tahoma" w:eastAsia="Tahoma" w:hAnsi="Tahoma" w:cs="Tahoma"/>
            <w:color w:val="000000"/>
            <w:sz w:val="24"/>
          </w:rPr>
          <w:t>116</w:t>
        </w:r>
        <w:r>
          <w:fldChar w:fldCharType="end"/>
        </w:r>
      </w:hyperlink>
    </w:p>
    <w:p w14:paraId="6A3B92E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InativarEspecialidade">
        <w:r>
          <w:rPr>
            <w:rFonts w:ascii="Tahoma" w:eastAsia="Tahoma" w:hAnsi="Tahoma" w:cs="Tahoma"/>
            <w:color w:val="000000"/>
            <w:sz w:val="24"/>
          </w:rPr>
          <w:t>Inativar Especialidade</w:t>
        </w:r>
      </w:hyperlink>
      <w:r>
        <w:rPr>
          <w:rFonts w:ascii="Tahoma" w:eastAsia="Tahoma" w:hAnsi="Tahoma" w:cs="Tahoma"/>
          <w:color w:val="000000"/>
          <w:sz w:val="24"/>
        </w:rPr>
        <w:tab/>
      </w:r>
      <w:hyperlink w:anchor="_topic_InativarEspecialidade">
        <w:r>
          <w:fldChar w:fldCharType="begin"/>
        </w:r>
        <w:r>
          <w:instrText xml:space="preserve">PAGEREF _topic_InativarEspecialidade \h  \* MERGEFORMAT </w:instrText>
        </w:r>
        <w:r>
          <w:fldChar w:fldCharType="separate"/>
        </w:r>
        <w:r>
          <w:rPr>
            <w:rFonts w:ascii="Tahoma" w:eastAsia="Tahoma" w:hAnsi="Tahoma" w:cs="Tahoma"/>
            <w:color w:val="000000"/>
            <w:sz w:val="24"/>
          </w:rPr>
          <w:t>118</w:t>
        </w:r>
        <w:r>
          <w:fldChar w:fldCharType="end"/>
        </w:r>
      </w:hyperlink>
    </w:p>
    <w:p w14:paraId="0A80B19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tivarEspecialidade">
        <w:r>
          <w:rPr>
            <w:rFonts w:ascii="Tahoma" w:eastAsia="Tahoma" w:hAnsi="Tahoma" w:cs="Tahoma"/>
            <w:color w:val="000000"/>
            <w:sz w:val="24"/>
          </w:rPr>
          <w:t>Ativar Especialidade</w:t>
        </w:r>
      </w:hyperlink>
      <w:r>
        <w:rPr>
          <w:rFonts w:ascii="Tahoma" w:eastAsia="Tahoma" w:hAnsi="Tahoma" w:cs="Tahoma"/>
          <w:color w:val="000000"/>
          <w:sz w:val="24"/>
        </w:rPr>
        <w:tab/>
      </w:r>
      <w:hyperlink w:anchor="_topic_AtivarEspecialidade">
        <w:r>
          <w:fldChar w:fldCharType="begin"/>
        </w:r>
        <w:r>
          <w:instrText xml:space="preserve">PAGEREF _topic_AtivarEspecialidade \h  \* MERGEFORMAT </w:instrText>
        </w:r>
        <w:r>
          <w:fldChar w:fldCharType="separate"/>
        </w:r>
        <w:r>
          <w:rPr>
            <w:rFonts w:ascii="Tahoma" w:eastAsia="Tahoma" w:hAnsi="Tahoma" w:cs="Tahoma"/>
            <w:color w:val="000000"/>
            <w:sz w:val="24"/>
          </w:rPr>
          <w:t>119</w:t>
        </w:r>
        <w:r>
          <w:fldChar w:fldCharType="end"/>
        </w:r>
      </w:hyperlink>
    </w:p>
    <w:p w14:paraId="0629D4B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Lotacoes">
        <w:r>
          <w:rPr>
            <w:rFonts w:ascii="Tahoma" w:eastAsia="Tahoma" w:hAnsi="Tahoma" w:cs="Tahoma"/>
            <w:color w:val="000000"/>
            <w:sz w:val="24"/>
          </w:rPr>
          <w:t>Lotações</w:t>
        </w:r>
      </w:hyperlink>
      <w:r>
        <w:rPr>
          <w:rFonts w:ascii="Tahoma" w:eastAsia="Tahoma" w:hAnsi="Tahoma" w:cs="Tahoma"/>
          <w:color w:val="000000"/>
          <w:sz w:val="24"/>
        </w:rPr>
        <w:tab/>
      </w:r>
      <w:hyperlink w:anchor="_topic_Lotacoes">
        <w:r>
          <w:fldChar w:fldCharType="begin"/>
        </w:r>
        <w:r>
          <w:instrText xml:space="preserve">PAGEREF _topic_Lotacoes \h  \* MERGEFORMAT </w:instrText>
        </w:r>
        <w:r>
          <w:fldChar w:fldCharType="separate"/>
        </w:r>
        <w:r>
          <w:rPr>
            <w:rFonts w:ascii="Tahoma" w:eastAsia="Tahoma" w:hAnsi="Tahoma" w:cs="Tahoma"/>
            <w:color w:val="000000"/>
            <w:sz w:val="24"/>
          </w:rPr>
          <w:t>119</w:t>
        </w:r>
        <w:r>
          <w:fldChar w:fldCharType="end"/>
        </w:r>
      </w:hyperlink>
    </w:p>
    <w:p w14:paraId="0DD2F2D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onsultarLotacoes">
        <w:r>
          <w:rPr>
            <w:rFonts w:ascii="Tahoma" w:eastAsia="Tahoma" w:hAnsi="Tahoma" w:cs="Tahoma"/>
            <w:color w:val="000000"/>
            <w:sz w:val="24"/>
          </w:rPr>
          <w:t>Consultar Lotações</w:t>
        </w:r>
      </w:hyperlink>
      <w:r>
        <w:rPr>
          <w:rFonts w:ascii="Tahoma" w:eastAsia="Tahoma" w:hAnsi="Tahoma" w:cs="Tahoma"/>
          <w:color w:val="000000"/>
          <w:sz w:val="24"/>
        </w:rPr>
        <w:tab/>
      </w:r>
      <w:hyperlink w:anchor="_topic_ConsultarLotacoes">
        <w:r>
          <w:fldChar w:fldCharType="begin"/>
        </w:r>
        <w:r>
          <w:instrText xml:space="preserve">PAGEREF _topic_ConsultarLotacoes \h  \* MERGEFORMAT </w:instrText>
        </w:r>
        <w:r>
          <w:fldChar w:fldCharType="separate"/>
        </w:r>
        <w:r>
          <w:rPr>
            <w:rFonts w:ascii="Tahoma" w:eastAsia="Tahoma" w:hAnsi="Tahoma" w:cs="Tahoma"/>
            <w:color w:val="000000"/>
            <w:sz w:val="24"/>
          </w:rPr>
          <w:t>120</w:t>
        </w:r>
        <w:r>
          <w:fldChar w:fldCharType="end"/>
        </w:r>
      </w:hyperlink>
    </w:p>
    <w:p w14:paraId="70BABA9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dastrarLotacoes">
        <w:r>
          <w:rPr>
            <w:rFonts w:ascii="Tahoma" w:eastAsia="Tahoma" w:hAnsi="Tahoma" w:cs="Tahoma"/>
            <w:color w:val="000000"/>
            <w:sz w:val="24"/>
          </w:rPr>
          <w:t>Cadastrar Lotações</w:t>
        </w:r>
      </w:hyperlink>
      <w:r>
        <w:rPr>
          <w:rFonts w:ascii="Tahoma" w:eastAsia="Tahoma" w:hAnsi="Tahoma" w:cs="Tahoma"/>
          <w:color w:val="000000"/>
          <w:sz w:val="24"/>
        </w:rPr>
        <w:tab/>
      </w:r>
      <w:hyperlink w:anchor="_topic_CadastrarLotacoes">
        <w:r>
          <w:fldChar w:fldCharType="begin"/>
        </w:r>
        <w:r>
          <w:instrText xml:space="preserve">PAGEREF _topic_CadastrarLotacoes \h  \* MERGEFORMAT </w:instrText>
        </w:r>
        <w:r>
          <w:fldChar w:fldCharType="separate"/>
        </w:r>
        <w:r>
          <w:rPr>
            <w:rFonts w:ascii="Tahoma" w:eastAsia="Tahoma" w:hAnsi="Tahoma" w:cs="Tahoma"/>
            <w:color w:val="000000"/>
            <w:sz w:val="24"/>
          </w:rPr>
          <w:t>121</w:t>
        </w:r>
        <w:r>
          <w:fldChar w:fldCharType="end"/>
        </w:r>
      </w:hyperlink>
    </w:p>
    <w:p w14:paraId="4695B55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lterarLotacoes">
        <w:r>
          <w:rPr>
            <w:rFonts w:ascii="Tahoma" w:eastAsia="Tahoma" w:hAnsi="Tahoma" w:cs="Tahoma"/>
            <w:color w:val="000000"/>
            <w:sz w:val="24"/>
          </w:rPr>
          <w:t>Alterar Lotações</w:t>
        </w:r>
      </w:hyperlink>
      <w:r>
        <w:rPr>
          <w:rFonts w:ascii="Tahoma" w:eastAsia="Tahoma" w:hAnsi="Tahoma" w:cs="Tahoma"/>
          <w:color w:val="000000"/>
          <w:sz w:val="24"/>
        </w:rPr>
        <w:tab/>
      </w:r>
      <w:hyperlink w:anchor="_topic_AlterarLotacoes">
        <w:r>
          <w:fldChar w:fldCharType="begin"/>
        </w:r>
        <w:r>
          <w:instrText xml:space="preserve">PAGEREF _topic_AlterarLotacoes \h  \* MERGEFORMAT </w:instrText>
        </w:r>
        <w:r>
          <w:fldChar w:fldCharType="separate"/>
        </w:r>
        <w:r>
          <w:rPr>
            <w:rFonts w:ascii="Tahoma" w:eastAsia="Tahoma" w:hAnsi="Tahoma" w:cs="Tahoma"/>
            <w:color w:val="000000"/>
            <w:sz w:val="24"/>
          </w:rPr>
          <w:t>123</w:t>
        </w:r>
        <w:r>
          <w:fldChar w:fldCharType="end"/>
        </w:r>
      </w:hyperlink>
    </w:p>
    <w:p w14:paraId="785B575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ExcluirLotacoes">
        <w:r>
          <w:rPr>
            <w:rFonts w:ascii="Tahoma" w:eastAsia="Tahoma" w:hAnsi="Tahoma" w:cs="Tahoma"/>
            <w:color w:val="000000"/>
            <w:sz w:val="24"/>
          </w:rPr>
          <w:t>Excluir L</w:t>
        </w:r>
        <w:r>
          <w:rPr>
            <w:rFonts w:ascii="Tahoma" w:eastAsia="Tahoma" w:hAnsi="Tahoma" w:cs="Tahoma"/>
            <w:color w:val="000000"/>
            <w:sz w:val="24"/>
          </w:rPr>
          <w:t>otações</w:t>
        </w:r>
      </w:hyperlink>
      <w:r>
        <w:rPr>
          <w:rFonts w:ascii="Tahoma" w:eastAsia="Tahoma" w:hAnsi="Tahoma" w:cs="Tahoma"/>
          <w:color w:val="000000"/>
          <w:sz w:val="24"/>
        </w:rPr>
        <w:tab/>
      </w:r>
      <w:hyperlink w:anchor="_topic_ExcluirLotacoes">
        <w:r>
          <w:fldChar w:fldCharType="begin"/>
        </w:r>
        <w:r>
          <w:instrText xml:space="preserve">PAGEREF _topic_ExcluirLotacoes \h  \* MERGEFORMAT </w:instrText>
        </w:r>
        <w:r>
          <w:fldChar w:fldCharType="separate"/>
        </w:r>
        <w:r>
          <w:rPr>
            <w:rFonts w:ascii="Tahoma" w:eastAsia="Tahoma" w:hAnsi="Tahoma" w:cs="Tahoma"/>
            <w:color w:val="000000"/>
            <w:sz w:val="24"/>
          </w:rPr>
          <w:t>125</w:t>
        </w:r>
        <w:r>
          <w:fldChar w:fldCharType="end"/>
        </w:r>
      </w:hyperlink>
    </w:p>
    <w:p w14:paraId="6333C64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InativarLotacoes">
        <w:r>
          <w:rPr>
            <w:rFonts w:ascii="Tahoma" w:eastAsia="Tahoma" w:hAnsi="Tahoma" w:cs="Tahoma"/>
            <w:color w:val="000000"/>
            <w:sz w:val="24"/>
          </w:rPr>
          <w:t>Inativar Lotações</w:t>
        </w:r>
      </w:hyperlink>
      <w:r>
        <w:rPr>
          <w:rFonts w:ascii="Tahoma" w:eastAsia="Tahoma" w:hAnsi="Tahoma" w:cs="Tahoma"/>
          <w:color w:val="000000"/>
          <w:sz w:val="24"/>
        </w:rPr>
        <w:tab/>
      </w:r>
      <w:hyperlink w:anchor="_topic_InativarLotacoes">
        <w:r>
          <w:fldChar w:fldCharType="begin"/>
        </w:r>
        <w:r>
          <w:instrText>P</w:instrText>
        </w:r>
        <w:r>
          <w:instrText xml:space="preserve">AGEREF _topic_InativarLotacoes \h  \* MERGEFORMAT </w:instrText>
        </w:r>
        <w:r>
          <w:fldChar w:fldCharType="separate"/>
        </w:r>
        <w:r>
          <w:rPr>
            <w:rFonts w:ascii="Tahoma" w:eastAsia="Tahoma" w:hAnsi="Tahoma" w:cs="Tahoma"/>
            <w:color w:val="000000"/>
            <w:sz w:val="24"/>
          </w:rPr>
          <w:t>127</w:t>
        </w:r>
        <w:r>
          <w:fldChar w:fldCharType="end"/>
        </w:r>
      </w:hyperlink>
    </w:p>
    <w:p w14:paraId="5449976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tivarLotacoes">
        <w:r>
          <w:rPr>
            <w:rFonts w:ascii="Tahoma" w:eastAsia="Tahoma" w:hAnsi="Tahoma" w:cs="Tahoma"/>
            <w:color w:val="000000"/>
            <w:sz w:val="24"/>
          </w:rPr>
          <w:t>Ativar Lo</w:t>
        </w:r>
        <w:r>
          <w:rPr>
            <w:rFonts w:ascii="Tahoma" w:eastAsia="Tahoma" w:hAnsi="Tahoma" w:cs="Tahoma"/>
            <w:color w:val="000000"/>
            <w:sz w:val="24"/>
          </w:rPr>
          <w:t>tações</w:t>
        </w:r>
      </w:hyperlink>
      <w:r>
        <w:rPr>
          <w:rFonts w:ascii="Tahoma" w:eastAsia="Tahoma" w:hAnsi="Tahoma" w:cs="Tahoma"/>
          <w:color w:val="000000"/>
          <w:sz w:val="24"/>
        </w:rPr>
        <w:tab/>
      </w:r>
      <w:hyperlink w:anchor="_topic_AtivarLotacoes">
        <w:r>
          <w:fldChar w:fldCharType="begin"/>
        </w:r>
        <w:r>
          <w:instrText xml:space="preserve">PAGEREF _topic_AtivarLotacoes \h  \* MERGEFORMAT </w:instrText>
        </w:r>
        <w:r>
          <w:fldChar w:fldCharType="separate"/>
        </w:r>
        <w:r>
          <w:rPr>
            <w:rFonts w:ascii="Tahoma" w:eastAsia="Tahoma" w:hAnsi="Tahoma" w:cs="Tahoma"/>
            <w:color w:val="000000"/>
            <w:sz w:val="24"/>
          </w:rPr>
          <w:t>128</w:t>
        </w:r>
        <w:r>
          <w:fldChar w:fldCharType="end"/>
        </w:r>
      </w:hyperlink>
    </w:p>
    <w:p w14:paraId="264365C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Pessoas">
        <w:r>
          <w:rPr>
            <w:rFonts w:ascii="Tahoma" w:eastAsia="Tahoma" w:hAnsi="Tahoma" w:cs="Tahoma"/>
            <w:color w:val="000000"/>
            <w:sz w:val="24"/>
          </w:rPr>
          <w:t>Pessoas</w:t>
        </w:r>
      </w:hyperlink>
      <w:r>
        <w:rPr>
          <w:rFonts w:ascii="Tahoma" w:eastAsia="Tahoma" w:hAnsi="Tahoma" w:cs="Tahoma"/>
          <w:color w:val="000000"/>
          <w:sz w:val="24"/>
        </w:rPr>
        <w:tab/>
      </w:r>
      <w:hyperlink w:anchor="_topic_Pessoas">
        <w:r>
          <w:fldChar w:fldCharType="begin"/>
        </w:r>
        <w:r>
          <w:instrText xml:space="preserve">PAGEREF _topic_Pessoas \h  \* MERGEFORMAT </w:instrText>
        </w:r>
        <w:r>
          <w:fldChar w:fldCharType="separate"/>
        </w:r>
        <w:r>
          <w:rPr>
            <w:rFonts w:ascii="Tahoma" w:eastAsia="Tahoma" w:hAnsi="Tahoma" w:cs="Tahoma"/>
            <w:color w:val="000000"/>
            <w:sz w:val="24"/>
          </w:rPr>
          <w:t>128</w:t>
        </w:r>
        <w:r>
          <w:fldChar w:fldCharType="end"/>
        </w:r>
      </w:hyperlink>
    </w:p>
    <w:p w14:paraId="02A43EB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onsultarPessoas">
        <w:r>
          <w:rPr>
            <w:rFonts w:ascii="Tahoma" w:eastAsia="Tahoma" w:hAnsi="Tahoma" w:cs="Tahoma"/>
            <w:color w:val="000000"/>
            <w:sz w:val="24"/>
          </w:rPr>
          <w:t>Consultar Pessoas</w:t>
        </w:r>
      </w:hyperlink>
      <w:r>
        <w:rPr>
          <w:rFonts w:ascii="Tahoma" w:eastAsia="Tahoma" w:hAnsi="Tahoma" w:cs="Tahoma"/>
          <w:color w:val="000000"/>
          <w:sz w:val="24"/>
        </w:rPr>
        <w:tab/>
      </w:r>
      <w:hyperlink w:anchor="_topic_ConsultarPessoas">
        <w:r>
          <w:fldChar w:fldCharType="begin"/>
        </w:r>
        <w:r>
          <w:instrText xml:space="preserve">PAGEREF _topic_ConsultarPessoas \h  \* MERGEFORMAT </w:instrText>
        </w:r>
        <w:r>
          <w:fldChar w:fldCharType="separate"/>
        </w:r>
        <w:r>
          <w:rPr>
            <w:rFonts w:ascii="Tahoma" w:eastAsia="Tahoma" w:hAnsi="Tahoma" w:cs="Tahoma"/>
            <w:color w:val="000000"/>
            <w:sz w:val="24"/>
          </w:rPr>
          <w:t>129</w:t>
        </w:r>
        <w:r>
          <w:fldChar w:fldCharType="end"/>
        </w:r>
      </w:hyperlink>
    </w:p>
    <w:p w14:paraId="7206A78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dastrarPessoas">
        <w:r>
          <w:rPr>
            <w:rFonts w:ascii="Tahoma" w:eastAsia="Tahoma" w:hAnsi="Tahoma" w:cs="Tahoma"/>
            <w:color w:val="000000"/>
            <w:sz w:val="24"/>
          </w:rPr>
          <w:t>Cadastrar Pessoas</w:t>
        </w:r>
      </w:hyperlink>
      <w:r>
        <w:rPr>
          <w:rFonts w:ascii="Tahoma" w:eastAsia="Tahoma" w:hAnsi="Tahoma" w:cs="Tahoma"/>
          <w:color w:val="000000"/>
          <w:sz w:val="24"/>
        </w:rPr>
        <w:tab/>
      </w:r>
      <w:hyperlink w:anchor="_topic_CadastrarPessoas">
        <w:r>
          <w:fldChar w:fldCharType="begin"/>
        </w:r>
        <w:r>
          <w:instrText>PAGEREF</w:instrText>
        </w:r>
        <w:r>
          <w:instrText xml:space="preserve"> _topic_CadastrarPessoas \h  \* MERGEFORMAT </w:instrText>
        </w:r>
        <w:r>
          <w:fldChar w:fldCharType="separate"/>
        </w:r>
        <w:r>
          <w:rPr>
            <w:rFonts w:ascii="Tahoma" w:eastAsia="Tahoma" w:hAnsi="Tahoma" w:cs="Tahoma"/>
            <w:color w:val="000000"/>
            <w:sz w:val="24"/>
          </w:rPr>
          <w:t>130</w:t>
        </w:r>
        <w:r>
          <w:fldChar w:fldCharType="end"/>
        </w:r>
      </w:hyperlink>
    </w:p>
    <w:p w14:paraId="0455D6F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lterarPessoas">
        <w:r>
          <w:rPr>
            <w:rFonts w:ascii="Tahoma" w:eastAsia="Tahoma" w:hAnsi="Tahoma" w:cs="Tahoma"/>
            <w:color w:val="000000"/>
            <w:sz w:val="24"/>
          </w:rPr>
          <w:t>Alterar Pessoas</w:t>
        </w:r>
      </w:hyperlink>
      <w:r>
        <w:rPr>
          <w:rFonts w:ascii="Tahoma" w:eastAsia="Tahoma" w:hAnsi="Tahoma" w:cs="Tahoma"/>
          <w:color w:val="000000"/>
          <w:sz w:val="24"/>
        </w:rPr>
        <w:tab/>
      </w:r>
      <w:hyperlink w:anchor="_topic_AlterarPessoas">
        <w:r>
          <w:fldChar w:fldCharType="begin"/>
        </w:r>
        <w:r>
          <w:instrText xml:space="preserve">PAGEREF _topic_AlterarPessoas \h  \* MERGEFORMAT </w:instrText>
        </w:r>
        <w:r>
          <w:fldChar w:fldCharType="separate"/>
        </w:r>
        <w:r>
          <w:rPr>
            <w:rFonts w:ascii="Tahoma" w:eastAsia="Tahoma" w:hAnsi="Tahoma" w:cs="Tahoma"/>
            <w:color w:val="000000"/>
            <w:sz w:val="24"/>
          </w:rPr>
          <w:t>132</w:t>
        </w:r>
        <w:r>
          <w:fldChar w:fldCharType="end"/>
        </w:r>
      </w:hyperlink>
    </w:p>
    <w:p w14:paraId="6C2481F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ExcluirPessoas">
        <w:r>
          <w:rPr>
            <w:rFonts w:ascii="Tahoma" w:eastAsia="Tahoma" w:hAnsi="Tahoma" w:cs="Tahoma"/>
            <w:color w:val="000000"/>
            <w:sz w:val="24"/>
          </w:rPr>
          <w:t>Excluir Pessoas</w:t>
        </w:r>
      </w:hyperlink>
      <w:r>
        <w:rPr>
          <w:rFonts w:ascii="Tahoma" w:eastAsia="Tahoma" w:hAnsi="Tahoma" w:cs="Tahoma"/>
          <w:color w:val="000000"/>
          <w:sz w:val="24"/>
        </w:rPr>
        <w:tab/>
      </w:r>
      <w:hyperlink w:anchor="_topic_ExcluirPessoas">
        <w:r>
          <w:fldChar w:fldCharType="begin"/>
        </w:r>
        <w:r>
          <w:instrText xml:space="preserve">PAGEREF _topic_ExcluirPessoas \h  \* MERGEFORMAT </w:instrText>
        </w:r>
        <w:r>
          <w:fldChar w:fldCharType="separate"/>
        </w:r>
        <w:r>
          <w:rPr>
            <w:rFonts w:ascii="Tahoma" w:eastAsia="Tahoma" w:hAnsi="Tahoma" w:cs="Tahoma"/>
            <w:color w:val="000000"/>
            <w:sz w:val="24"/>
          </w:rPr>
          <w:t>134</w:t>
        </w:r>
        <w:r>
          <w:fldChar w:fldCharType="end"/>
        </w:r>
      </w:hyperlink>
    </w:p>
    <w:p w14:paraId="4F99EDF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InativarPessoas">
        <w:r>
          <w:rPr>
            <w:rFonts w:ascii="Tahoma" w:eastAsia="Tahoma" w:hAnsi="Tahoma" w:cs="Tahoma"/>
            <w:color w:val="000000"/>
            <w:sz w:val="24"/>
          </w:rPr>
          <w:t>Inativar Pessoas</w:t>
        </w:r>
      </w:hyperlink>
      <w:r>
        <w:rPr>
          <w:rFonts w:ascii="Tahoma" w:eastAsia="Tahoma" w:hAnsi="Tahoma" w:cs="Tahoma"/>
          <w:color w:val="000000"/>
          <w:sz w:val="24"/>
        </w:rPr>
        <w:tab/>
      </w:r>
      <w:hyperlink w:anchor="_topic_InativarPessoas">
        <w:r>
          <w:fldChar w:fldCharType="begin"/>
        </w:r>
        <w:r>
          <w:instrText xml:space="preserve">PAGEREF _topic_InativarPessoas \h  \* MERGEFORMAT </w:instrText>
        </w:r>
        <w:r>
          <w:fldChar w:fldCharType="separate"/>
        </w:r>
        <w:r>
          <w:rPr>
            <w:rFonts w:ascii="Tahoma" w:eastAsia="Tahoma" w:hAnsi="Tahoma" w:cs="Tahoma"/>
            <w:color w:val="000000"/>
            <w:sz w:val="24"/>
          </w:rPr>
          <w:t>136</w:t>
        </w:r>
        <w:r>
          <w:fldChar w:fldCharType="end"/>
        </w:r>
      </w:hyperlink>
    </w:p>
    <w:p w14:paraId="5F4A05E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tivarPessoas">
        <w:r>
          <w:rPr>
            <w:rFonts w:ascii="Tahoma" w:eastAsia="Tahoma" w:hAnsi="Tahoma" w:cs="Tahoma"/>
            <w:color w:val="000000"/>
            <w:sz w:val="24"/>
          </w:rPr>
          <w:t>Ativar Pessoas</w:t>
        </w:r>
      </w:hyperlink>
      <w:r>
        <w:rPr>
          <w:rFonts w:ascii="Tahoma" w:eastAsia="Tahoma" w:hAnsi="Tahoma" w:cs="Tahoma"/>
          <w:color w:val="000000"/>
          <w:sz w:val="24"/>
        </w:rPr>
        <w:tab/>
      </w:r>
      <w:hyperlink w:anchor="_topic_AtivarPessoas">
        <w:r>
          <w:fldChar w:fldCharType="begin"/>
        </w:r>
        <w:r>
          <w:instrText xml:space="preserve">PAGEREF _topic_AtivarPessoas \h  \* MERGEFORMAT </w:instrText>
        </w:r>
        <w:r>
          <w:fldChar w:fldCharType="separate"/>
        </w:r>
        <w:r>
          <w:rPr>
            <w:rFonts w:ascii="Tahoma" w:eastAsia="Tahoma" w:hAnsi="Tahoma" w:cs="Tahoma"/>
            <w:color w:val="000000"/>
            <w:sz w:val="24"/>
          </w:rPr>
          <w:t>137</w:t>
        </w:r>
        <w:r>
          <w:fldChar w:fldCharType="end"/>
        </w:r>
      </w:hyperlink>
    </w:p>
    <w:p w14:paraId="35D1301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Elementos">
        <w:r>
          <w:rPr>
            <w:rFonts w:ascii="Tahoma" w:eastAsia="Tahoma" w:hAnsi="Tahoma" w:cs="Tahoma"/>
            <w:color w:val="000000"/>
            <w:sz w:val="24"/>
          </w:rPr>
          <w:t>Elementos</w:t>
        </w:r>
      </w:hyperlink>
      <w:r>
        <w:rPr>
          <w:rFonts w:ascii="Tahoma" w:eastAsia="Tahoma" w:hAnsi="Tahoma" w:cs="Tahoma"/>
          <w:color w:val="000000"/>
          <w:sz w:val="24"/>
        </w:rPr>
        <w:tab/>
      </w:r>
      <w:hyperlink w:anchor="_topic_Elementos">
        <w:r>
          <w:fldChar w:fldCharType="begin"/>
        </w:r>
        <w:r>
          <w:instrText xml:space="preserve">PAGEREF _topic_Elementos \h  \* MERGEFORMAT </w:instrText>
        </w:r>
        <w:r>
          <w:fldChar w:fldCharType="separate"/>
        </w:r>
        <w:r>
          <w:rPr>
            <w:rFonts w:ascii="Tahoma" w:eastAsia="Tahoma" w:hAnsi="Tahoma" w:cs="Tahoma"/>
            <w:color w:val="000000"/>
            <w:sz w:val="24"/>
          </w:rPr>
          <w:t>137</w:t>
        </w:r>
        <w:r>
          <w:fldChar w:fldCharType="end"/>
        </w:r>
      </w:hyperlink>
    </w:p>
    <w:p w14:paraId="352F56B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onsultarElementos">
        <w:r>
          <w:rPr>
            <w:rFonts w:ascii="Tahoma" w:eastAsia="Tahoma" w:hAnsi="Tahoma" w:cs="Tahoma"/>
            <w:color w:val="000000"/>
            <w:sz w:val="24"/>
          </w:rPr>
          <w:t>Consultar Elementos</w:t>
        </w:r>
      </w:hyperlink>
      <w:r>
        <w:rPr>
          <w:rFonts w:ascii="Tahoma" w:eastAsia="Tahoma" w:hAnsi="Tahoma" w:cs="Tahoma"/>
          <w:color w:val="000000"/>
          <w:sz w:val="24"/>
        </w:rPr>
        <w:tab/>
      </w:r>
      <w:hyperlink w:anchor="_topic_ConsultarElementos">
        <w:r>
          <w:fldChar w:fldCharType="begin"/>
        </w:r>
        <w:r>
          <w:instrText xml:space="preserve">PAGEREF _topic_ConsultarElementos \h  \* MERGEFORMAT </w:instrText>
        </w:r>
        <w:r>
          <w:fldChar w:fldCharType="separate"/>
        </w:r>
        <w:r>
          <w:rPr>
            <w:rFonts w:ascii="Tahoma" w:eastAsia="Tahoma" w:hAnsi="Tahoma" w:cs="Tahoma"/>
            <w:color w:val="000000"/>
            <w:sz w:val="24"/>
          </w:rPr>
          <w:t>139</w:t>
        </w:r>
        <w:r>
          <w:fldChar w:fldCharType="end"/>
        </w:r>
      </w:hyperlink>
    </w:p>
    <w:p w14:paraId="741DD12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dastrarElementos">
        <w:r>
          <w:rPr>
            <w:rFonts w:ascii="Tahoma" w:eastAsia="Tahoma" w:hAnsi="Tahoma" w:cs="Tahoma"/>
            <w:color w:val="000000"/>
            <w:sz w:val="24"/>
          </w:rPr>
          <w:t>Cadastrar Elementos</w:t>
        </w:r>
      </w:hyperlink>
      <w:r>
        <w:rPr>
          <w:rFonts w:ascii="Tahoma" w:eastAsia="Tahoma" w:hAnsi="Tahoma" w:cs="Tahoma"/>
          <w:color w:val="000000"/>
          <w:sz w:val="24"/>
        </w:rPr>
        <w:tab/>
      </w:r>
      <w:hyperlink w:anchor="_topic_CadastrarElementos">
        <w:r>
          <w:fldChar w:fldCharType="begin"/>
        </w:r>
        <w:r>
          <w:instrText>PAGEREF _topic_CadastrarElementos \h  \* ME</w:instrText>
        </w:r>
        <w:r>
          <w:instrText xml:space="preserve">RGEFORMAT </w:instrText>
        </w:r>
        <w:r>
          <w:fldChar w:fldCharType="separate"/>
        </w:r>
        <w:r>
          <w:rPr>
            <w:rFonts w:ascii="Tahoma" w:eastAsia="Tahoma" w:hAnsi="Tahoma" w:cs="Tahoma"/>
            <w:color w:val="000000"/>
            <w:sz w:val="24"/>
          </w:rPr>
          <w:t>141</w:t>
        </w:r>
        <w:r>
          <w:fldChar w:fldCharType="end"/>
        </w:r>
      </w:hyperlink>
    </w:p>
    <w:p w14:paraId="36EE24A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ategoria">
        <w:r>
          <w:rPr>
            <w:rFonts w:ascii="Tahoma" w:eastAsia="Tahoma" w:hAnsi="Tahoma" w:cs="Tahoma"/>
            <w:color w:val="000000"/>
            <w:sz w:val="24"/>
          </w:rPr>
          <w:t>Categoria</w:t>
        </w:r>
      </w:hyperlink>
      <w:r>
        <w:rPr>
          <w:rFonts w:ascii="Tahoma" w:eastAsia="Tahoma" w:hAnsi="Tahoma" w:cs="Tahoma"/>
          <w:color w:val="000000"/>
          <w:sz w:val="24"/>
        </w:rPr>
        <w:tab/>
      </w:r>
      <w:hyperlink w:anchor="_topic_Categoria">
        <w:r>
          <w:fldChar w:fldCharType="begin"/>
        </w:r>
        <w:r>
          <w:instrText xml:space="preserve">PAGEREF _topic_Categoria \h  \* MERGEFORMAT </w:instrText>
        </w:r>
        <w:r>
          <w:fldChar w:fldCharType="separate"/>
        </w:r>
        <w:r>
          <w:rPr>
            <w:rFonts w:ascii="Tahoma" w:eastAsia="Tahoma" w:hAnsi="Tahoma" w:cs="Tahoma"/>
            <w:color w:val="000000"/>
            <w:sz w:val="24"/>
          </w:rPr>
          <w:t>141</w:t>
        </w:r>
        <w:r>
          <w:fldChar w:fldCharType="end"/>
        </w:r>
      </w:hyperlink>
    </w:p>
    <w:p w14:paraId="6901FAC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tem">
        <w:r>
          <w:rPr>
            <w:rFonts w:ascii="Tahoma" w:eastAsia="Tahoma" w:hAnsi="Tahoma" w:cs="Tahoma"/>
            <w:color w:val="000000"/>
            <w:sz w:val="24"/>
          </w:rPr>
          <w:t>Item</w:t>
        </w:r>
      </w:hyperlink>
      <w:r>
        <w:rPr>
          <w:rFonts w:ascii="Tahoma" w:eastAsia="Tahoma" w:hAnsi="Tahoma" w:cs="Tahoma"/>
          <w:color w:val="000000"/>
          <w:sz w:val="24"/>
        </w:rPr>
        <w:tab/>
      </w:r>
      <w:hyperlink w:anchor="_topic_Item">
        <w:r>
          <w:fldChar w:fldCharType="begin"/>
        </w:r>
        <w:r>
          <w:instrText xml:space="preserve">PAGEREF _topic_Item \h  \* MERGEFORMAT </w:instrText>
        </w:r>
        <w:r>
          <w:fldChar w:fldCharType="separate"/>
        </w:r>
        <w:r>
          <w:rPr>
            <w:rFonts w:ascii="Tahoma" w:eastAsia="Tahoma" w:hAnsi="Tahoma" w:cs="Tahoma"/>
            <w:color w:val="000000"/>
            <w:sz w:val="24"/>
          </w:rPr>
          <w:t>142</w:t>
        </w:r>
        <w:r>
          <w:fldChar w:fldCharType="end"/>
        </w:r>
      </w:hyperlink>
    </w:p>
    <w:p w14:paraId="0BFDAC4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Ocorrencia">
        <w:r>
          <w:rPr>
            <w:rFonts w:ascii="Tahoma" w:eastAsia="Tahoma" w:hAnsi="Tahoma" w:cs="Tahoma"/>
            <w:color w:val="000000"/>
            <w:sz w:val="24"/>
          </w:rPr>
          <w:t>Ocorrência</w:t>
        </w:r>
      </w:hyperlink>
      <w:r>
        <w:rPr>
          <w:rFonts w:ascii="Tahoma" w:eastAsia="Tahoma" w:hAnsi="Tahoma" w:cs="Tahoma"/>
          <w:color w:val="000000"/>
          <w:sz w:val="24"/>
        </w:rPr>
        <w:tab/>
      </w:r>
      <w:hyperlink w:anchor="_topic_Ocorrencia">
        <w:r>
          <w:fldChar w:fldCharType="begin"/>
        </w:r>
        <w:r>
          <w:instrText xml:space="preserve">PAGEREF _topic_Ocorrencia \h  \* MERGEFORMAT </w:instrText>
        </w:r>
        <w:r>
          <w:fldChar w:fldCharType="separate"/>
        </w:r>
        <w:r>
          <w:rPr>
            <w:rFonts w:ascii="Tahoma" w:eastAsia="Tahoma" w:hAnsi="Tahoma" w:cs="Tahoma"/>
            <w:color w:val="000000"/>
            <w:sz w:val="24"/>
          </w:rPr>
          <w:t>143</w:t>
        </w:r>
        <w:r>
          <w:fldChar w:fldCharType="end"/>
        </w:r>
      </w:hyperlink>
    </w:p>
    <w:p w14:paraId="1DC63A4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lterarElementos">
        <w:r>
          <w:rPr>
            <w:rFonts w:ascii="Tahoma" w:eastAsia="Tahoma" w:hAnsi="Tahoma" w:cs="Tahoma"/>
            <w:color w:val="000000"/>
            <w:sz w:val="24"/>
          </w:rPr>
          <w:t>Alterar Elementos</w:t>
        </w:r>
      </w:hyperlink>
      <w:r>
        <w:rPr>
          <w:rFonts w:ascii="Tahoma" w:eastAsia="Tahoma" w:hAnsi="Tahoma" w:cs="Tahoma"/>
          <w:color w:val="000000"/>
          <w:sz w:val="24"/>
        </w:rPr>
        <w:tab/>
      </w:r>
      <w:hyperlink w:anchor="_topic_AlterarElementos">
        <w:r>
          <w:fldChar w:fldCharType="begin"/>
        </w:r>
        <w:r>
          <w:instrText>PAGEREF _topic_AlterarElementos \h  \</w:instrText>
        </w:r>
        <w:r>
          <w:instrText xml:space="preserve">* MERGEFORMAT </w:instrText>
        </w:r>
        <w:r>
          <w:fldChar w:fldCharType="separate"/>
        </w:r>
        <w:r>
          <w:rPr>
            <w:rFonts w:ascii="Tahoma" w:eastAsia="Tahoma" w:hAnsi="Tahoma" w:cs="Tahoma"/>
            <w:color w:val="000000"/>
            <w:sz w:val="24"/>
          </w:rPr>
          <w:t>145</w:t>
        </w:r>
        <w:r>
          <w:fldChar w:fldCharType="end"/>
        </w:r>
      </w:hyperlink>
    </w:p>
    <w:p w14:paraId="58B617D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ExcluirElementos">
        <w:r>
          <w:rPr>
            <w:rFonts w:ascii="Tahoma" w:eastAsia="Tahoma" w:hAnsi="Tahoma" w:cs="Tahoma"/>
            <w:color w:val="000000"/>
            <w:sz w:val="24"/>
          </w:rPr>
          <w:t>Excluir Elementos</w:t>
        </w:r>
      </w:hyperlink>
      <w:r>
        <w:rPr>
          <w:rFonts w:ascii="Tahoma" w:eastAsia="Tahoma" w:hAnsi="Tahoma" w:cs="Tahoma"/>
          <w:color w:val="000000"/>
          <w:sz w:val="24"/>
        </w:rPr>
        <w:tab/>
      </w:r>
      <w:hyperlink w:anchor="_topic_ExcluirElementos">
        <w:r>
          <w:fldChar w:fldCharType="begin"/>
        </w:r>
        <w:r>
          <w:instrText xml:space="preserve">PAGEREF _topic_ExcluirElementos \h  \* MERGEFORMAT </w:instrText>
        </w:r>
        <w:r>
          <w:fldChar w:fldCharType="separate"/>
        </w:r>
        <w:r>
          <w:rPr>
            <w:rFonts w:ascii="Tahoma" w:eastAsia="Tahoma" w:hAnsi="Tahoma" w:cs="Tahoma"/>
            <w:color w:val="000000"/>
            <w:sz w:val="24"/>
          </w:rPr>
          <w:t>147</w:t>
        </w:r>
        <w:r>
          <w:fldChar w:fldCharType="end"/>
        </w:r>
      </w:hyperlink>
    </w:p>
    <w:p w14:paraId="5CBCBA5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tivarElementos">
        <w:r>
          <w:rPr>
            <w:rFonts w:ascii="Tahoma" w:eastAsia="Tahoma" w:hAnsi="Tahoma" w:cs="Tahoma"/>
            <w:color w:val="000000"/>
            <w:sz w:val="24"/>
          </w:rPr>
          <w:t>Ativar Elementos</w:t>
        </w:r>
      </w:hyperlink>
      <w:r>
        <w:rPr>
          <w:rFonts w:ascii="Tahoma" w:eastAsia="Tahoma" w:hAnsi="Tahoma" w:cs="Tahoma"/>
          <w:color w:val="000000"/>
          <w:sz w:val="24"/>
        </w:rPr>
        <w:tab/>
      </w:r>
      <w:hyperlink w:anchor="_topic_AtivarElementos">
        <w:r>
          <w:fldChar w:fldCharType="begin"/>
        </w:r>
        <w:r>
          <w:instrText xml:space="preserve">PAGEREF _topic_AtivarElementos \h  \* MERGEFORMAT </w:instrText>
        </w:r>
        <w:r>
          <w:fldChar w:fldCharType="separate"/>
        </w:r>
        <w:r>
          <w:rPr>
            <w:rFonts w:ascii="Tahoma" w:eastAsia="Tahoma" w:hAnsi="Tahoma" w:cs="Tahoma"/>
            <w:color w:val="000000"/>
            <w:sz w:val="24"/>
          </w:rPr>
          <w:t>148</w:t>
        </w:r>
        <w:r>
          <w:fldChar w:fldCharType="end"/>
        </w:r>
      </w:hyperlink>
    </w:p>
    <w:p w14:paraId="4F4485E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InativarElementos">
        <w:r>
          <w:rPr>
            <w:rFonts w:ascii="Tahoma" w:eastAsia="Tahoma" w:hAnsi="Tahoma" w:cs="Tahoma"/>
            <w:color w:val="000000"/>
            <w:sz w:val="24"/>
          </w:rPr>
          <w:t>Inativar Elementos</w:t>
        </w:r>
      </w:hyperlink>
      <w:r>
        <w:rPr>
          <w:rFonts w:ascii="Tahoma" w:eastAsia="Tahoma" w:hAnsi="Tahoma" w:cs="Tahoma"/>
          <w:color w:val="000000"/>
          <w:sz w:val="24"/>
        </w:rPr>
        <w:tab/>
      </w:r>
      <w:hyperlink w:anchor="_topic_InativarElementos">
        <w:r>
          <w:fldChar w:fldCharType="begin"/>
        </w:r>
        <w:r>
          <w:instrText xml:space="preserve">PAGEREF _topic_InativarElementos \h  \* MERGEFORMAT </w:instrText>
        </w:r>
        <w:r>
          <w:fldChar w:fldCharType="separate"/>
        </w:r>
        <w:r>
          <w:rPr>
            <w:rFonts w:ascii="Tahoma" w:eastAsia="Tahoma" w:hAnsi="Tahoma" w:cs="Tahoma"/>
            <w:color w:val="000000"/>
            <w:sz w:val="24"/>
          </w:rPr>
          <w:t>1</w:t>
        </w:r>
        <w:r>
          <w:rPr>
            <w:rFonts w:ascii="Tahoma" w:eastAsia="Tahoma" w:hAnsi="Tahoma" w:cs="Tahoma"/>
            <w:color w:val="000000"/>
            <w:sz w:val="24"/>
          </w:rPr>
          <w:t>49</w:t>
        </w:r>
        <w:r>
          <w:fldChar w:fldCharType="end"/>
        </w:r>
      </w:hyperlink>
    </w:p>
    <w:p w14:paraId="12D1A58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Riscos">
        <w:r>
          <w:rPr>
            <w:rFonts w:ascii="Tahoma" w:eastAsia="Tahoma" w:hAnsi="Tahoma" w:cs="Tahoma"/>
            <w:color w:val="000000"/>
            <w:sz w:val="24"/>
          </w:rPr>
          <w:t>Riscos</w:t>
        </w:r>
      </w:hyperlink>
      <w:r>
        <w:rPr>
          <w:rFonts w:ascii="Tahoma" w:eastAsia="Tahoma" w:hAnsi="Tahoma" w:cs="Tahoma"/>
          <w:color w:val="000000"/>
          <w:sz w:val="24"/>
        </w:rPr>
        <w:tab/>
      </w:r>
      <w:hyperlink w:anchor="_topic_Riscos">
        <w:r>
          <w:fldChar w:fldCharType="begin"/>
        </w:r>
        <w:r>
          <w:instrText xml:space="preserve">PAGEREF _topic_Riscos \h  \* MERGEFORMAT </w:instrText>
        </w:r>
        <w:r>
          <w:fldChar w:fldCharType="separate"/>
        </w:r>
        <w:r>
          <w:rPr>
            <w:rFonts w:ascii="Tahoma" w:eastAsia="Tahoma" w:hAnsi="Tahoma" w:cs="Tahoma"/>
            <w:color w:val="000000"/>
            <w:sz w:val="24"/>
          </w:rPr>
          <w:t>149</w:t>
        </w:r>
        <w:r>
          <w:fldChar w:fldCharType="end"/>
        </w:r>
      </w:hyperlink>
    </w:p>
    <w:p w14:paraId="0FC888E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tegoriadeAnalise">
        <w:r>
          <w:rPr>
            <w:rFonts w:ascii="Tahoma" w:eastAsia="Tahoma" w:hAnsi="Tahoma" w:cs="Tahoma"/>
            <w:color w:val="000000"/>
            <w:sz w:val="24"/>
          </w:rPr>
          <w:t>Categoria de Análise</w:t>
        </w:r>
      </w:hyperlink>
      <w:r>
        <w:rPr>
          <w:rFonts w:ascii="Tahoma" w:eastAsia="Tahoma" w:hAnsi="Tahoma" w:cs="Tahoma"/>
          <w:color w:val="000000"/>
          <w:sz w:val="24"/>
        </w:rPr>
        <w:tab/>
      </w:r>
      <w:hyperlink w:anchor="_topic_CategoriadeAnalise">
        <w:r>
          <w:fldChar w:fldCharType="begin"/>
        </w:r>
        <w:r>
          <w:instrText xml:space="preserve">PAGEREF _topic_CategoriadeAnalise \h  \* MERGEFORMAT </w:instrText>
        </w:r>
        <w:r>
          <w:fldChar w:fldCharType="separate"/>
        </w:r>
        <w:r>
          <w:rPr>
            <w:rFonts w:ascii="Tahoma" w:eastAsia="Tahoma" w:hAnsi="Tahoma" w:cs="Tahoma"/>
            <w:color w:val="000000"/>
            <w:sz w:val="24"/>
          </w:rPr>
          <w:t>150</w:t>
        </w:r>
        <w:r>
          <w:fldChar w:fldCharType="end"/>
        </w:r>
      </w:hyperlink>
    </w:p>
    <w:p w14:paraId="1B39FE9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onsultarCategoriadeAnalise">
        <w:r>
          <w:rPr>
            <w:rFonts w:ascii="Tahoma" w:eastAsia="Tahoma" w:hAnsi="Tahoma" w:cs="Tahoma"/>
            <w:color w:val="000000"/>
            <w:sz w:val="24"/>
          </w:rPr>
          <w:t>Consultar Categoria de Análise</w:t>
        </w:r>
      </w:hyperlink>
      <w:r>
        <w:rPr>
          <w:rFonts w:ascii="Tahoma" w:eastAsia="Tahoma" w:hAnsi="Tahoma" w:cs="Tahoma"/>
          <w:color w:val="000000"/>
          <w:sz w:val="24"/>
        </w:rPr>
        <w:tab/>
      </w:r>
      <w:hyperlink w:anchor="_topic_ConsultarCategoriadeAnalise">
        <w:r>
          <w:fldChar w:fldCharType="begin"/>
        </w:r>
        <w:r>
          <w:instrText xml:space="preserve">PAGEREF _topic_ConsultarCategoriadeAnalise \h  \* MERGEFORMAT </w:instrText>
        </w:r>
        <w:r>
          <w:fldChar w:fldCharType="separate"/>
        </w:r>
        <w:r>
          <w:rPr>
            <w:rFonts w:ascii="Tahoma" w:eastAsia="Tahoma" w:hAnsi="Tahoma" w:cs="Tahoma"/>
            <w:color w:val="000000"/>
            <w:sz w:val="24"/>
          </w:rPr>
          <w:t>150</w:t>
        </w:r>
        <w:r>
          <w:fldChar w:fldCharType="end"/>
        </w:r>
      </w:hyperlink>
    </w:p>
    <w:p w14:paraId="1AE8781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adastrarCategoriadeAnalise">
        <w:r>
          <w:rPr>
            <w:rFonts w:ascii="Tahoma" w:eastAsia="Tahoma" w:hAnsi="Tahoma" w:cs="Tahoma"/>
            <w:color w:val="000000"/>
            <w:sz w:val="24"/>
          </w:rPr>
          <w:t>Cadastrar Categoria de Análise</w:t>
        </w:r>
      </w:hyperlink>
      <w:r>
        <w:rPr>
          <w:rFonts w:ascii="Tahoma" w:eastAsia="Tahoma" w:hAnsi="Tahoma" w:cs="Tahoma"/>
          <w:color w:val="000000"/>
          <w:sz w:val="24"/>
        </w:rPr>
        <w:tab/>
      </w:r>
      <w:hyperlink w:anchor="_topic_CadastrarCategoriadeAnalise">
        <w:r>
          <w:fldChar w:fldCharType="begin"/>
        </w:r>
        <w:r>
          <w:instrText xml:space="preserve">PAGEREF _topic_CadastrarCategoriadeAnalise \h  \* MERGEFORMAT </w:instrText>
        </w:r>
        <w:r>
          <w:fldChar w:fldCharType="separate"/>
        </w:r>
        <w:r>
          <w:rPr>
            <w:rFonts w:ascii="Tahoma" w:eastAsia="Tahoma" w:hAnsi="Tahoma" w:cs="Tahoma"/>
            <w:color w:val="000000"/>
            <w:sz w:val="24"/>
          </w:rPr>
          <w:t>151</w:t>
        </w:r>
        <w:r>
          <w:fldChar w:fldCharType="end"/>
        </w:r>
      </w:hyperlink>
    </w:p>
    <w:p w14:paraId="6353DBA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lterarCategoriadeAnalise">
        <w:r>
          <w:rPr>
            <w:rFonts w:ascii="Tahoma" w:eastAsia="Tahoma" w:hAnsi="Tahoma" w:cs="Tahoma"/>
            <w:color w:val="000000"/>
            <w:sz w:val="24"/>
          </w:rPr>
          <w:t>Alterar Categoria de Análise</w:t>
        </w:r>
      </w:hyperlink>
      <w:r>
        <w:rPr>
          <w:rFonts w:ascii="Tahoma" w:eastAsia="Tahoma" w:hAnsi="Tahoma" w:cs="Tahoma"/>
          <w:color w:val="000000"/>
          <w:sz w:val="24"/>
        </w:rPr>
        <w:tab/>
      </w:r>
      <w:hyperlink w:anchor="_topic_AlterarCategoriadeAnalise">
        <w:r>
          <w:fldChar w:fldCharType="begin"/>
        </w:r>
        <w:r>
          <w:instrText xml:space="preserve">PAGEREF _topic_AlterarCategoriadeAnalise \h  \* MERGEFORMAT </w:instrText>
        </w:r>
        <w:r>
          <w:fldChar w:fldCharType="separate"/>
        </w:r>
        <w:r>
          <w:rPr>
            <w:rFonts w:ascii="Tahoma" w:eastAsia="Tahoma" w:hAnsi="Tahoma" w:cs="Tahoma"/>
            <w:color w:val="000000"/>
            <w:sz w:val="24"/>
          </w:rPr>
          <w:t>152</w:t>
        </w:r>
        <w:r>
          <w:fldChar w:fldCharType="end"/>
        </w:r>
      </w:hyperlink>
    </w:p>
    <w:p w14:paraId="231E729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ExcluirCategoriadeAnalise">
        <w:r>
          <w:rPr>
            <w:rFonts w:ascii="Tahoma" w:eastAsia="Tahoma" w:hAnsi="Tahoma" w:cs="Tahoma"/>
            <w:color w:val="000000"/>
            <w:sz w:val="24"/>
          </w:rPr>
          <w:t>Excluir Categoria de Análise</w:t>
        </w:r>
      </w:hyperlink>
      <w:r>
        <w:rPr>
          <w:rFonts w:ascii="Tahoma" w:eastAsia="Tahoma" w:hAnsi="Tahoma" w:cs="Tahoma"/>
          <w:color w:val="000000"/>
          <w:sz w:val="24"/>
        </w:rPr>
        <w:tab/>
      </w:r>
      <w:hyperlink w:anchor="_topic_ExcluirCategoriadeAnalise">
        <w:r>
          <w:fldChar w:fldCharType="begin"/>
        </w:r>
        <w:r>
          <w:instrText xml:space="preserve">PAGEREF _topic_ExcluirCategoriadeAnalise \h  \* MERGEFORMAT </w:instrText>
        </w:r>
        <w:r>
          <w:fldChar w:fldCharType="separate"/>
        </w:r>
        <w:r>
          <w:rPr>
            <w:rFonts w:ascii="Tahoma" w:eastAsia="Tahoma" w:hAnsi="Tahoma" w:cs="Tahoma"/>
            <w:color w:val="000000"/>
            <w:sz w:val="24"/>
          </w:rPr>
          <w:t>153</w:t>
        </w:r>
        <w:r>
          <w:fldChar w:fldCharType="end"/>
        </w:r>
      </w:hyperlink>
    </w:p>
    <w:p w14:paraId="621E7A9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nativarCategoriadeAnalise">
        <w:r>
          <w:rPr>
            <w:rFonts w:ascii="Tahoma" w:eastAsia="Tahoma" w:hAnsi="Tahoma" w:cs="Tahoma"/>
            <w:color w:val="000000"/>
            <w:sz w:val="24"/>
          </w:rPr>
          <w:t>Inativar Categoria de Análise</w:t>
        </w:r>
      </w:hyperlink>
      <w:r>
        <w:rPr>
          <w:rFonts w:ascii="Tahoma" w:eastAsia="Tahoma" w:hAnsi="Tahoma" w:cs="Tahoma"/>
          <w:color w:val="000000"/>
          <w:sz w:val="24"/>
        </w:rPr>
        <w:tab/>
      </w:r>
      <w:hyperlink w:anchor="_topic_InativarCategoriadeAnalise">
        <w:r>
          <w:fldChar w:fldCharType="begin"/>
        </w:r>
        <w:r>
          <w:instrText xml:space="preserve">PAGEREF _topic_InativarCategoriadeAnalise \h  \* MERGEFORMAT </w:instrText>
        </w:r>
        <w:r>
          <w:fldChar w:fldCharType="separate"/>
        </w:r>
        <w:r>
          <w:rPr>
            <w:rFonts w:ascii="Tahoma" w:eastAsia="Tahoma" w:hAnsi="Tahoma" w:cs="Tahoma"/>
            <w:color w:val="000000"/>
            <w:sz w:val="24"/>
          </w:rPr>
          <w:t>154</w:t>
        </w:r>
        <w:r>
          <w:fldChar w:fldCharType="end"/>
        </w:r>
      </w:hyperlink>
    </w:p>
    <w:p w14:paraId="4652097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tivarCategoriadeAnalise">
        <w:r>
          <w:rPr>
            <w:rFonts w:ascii="Tahoma" w:eastAsia="Tahoma" w:hAnsi="Tahoma" w:cs="Tahoma"/>
            <w:color w:val="000000"/>
            <w:sz w:val="24"/>
          </w:rPr>
          <w:t>Ativar Categoria de Análise</w:t>
        </w:r>
      </w:hyperlink>
      <w:r>
        <w:rPr>
          <w:rFonts w:ascii="Tahoma" w:eastAsia="Tahoma" w:hAnsi="Tahoma" w:cs="Tahoma"/>
          <w:color w:val="000000"/>
          <w:sz w:val="24"/>
        </w:rPr>
        <w:tab/>
      </w:r>
      <w:hyperlink w:anchor="_topic_AtivarCategoriadeAnalise">
        <w:r>
          <w:fldChar w:fldCharType="begin"/>
        </w:r>
        <w:r>
          <w:instrText xml:space="preserve">PAGEREF _topic_AtivarCategoriadeAnalise \h  \* MERGEFORMAT </w:instrText>
        </w:r>
        <w:r>
          <w:fldChar w:fldCharType="separate"/>
        </w:r>
        <w:r>
          <w:rPr>
            <w:rFonts w:ascii="Tahoma" w:eastAsia="Tahoma" w:hAnsi="Tahoma" w:cs="Tahoma"/>
            <w:color w:val="000000"/>
            <w:sz w:val="24"/>
          </w:rPr>
          <w:t>154</w:t>
        </w:r>
        <w:r>
          <w:fldChar w:fldCharType="end"/>
        </w:r>
      </w:hyperlink>
    </w:p>
    <w:p w14:paraId="5441D17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CategoriadeRisco1">
        <w:r>
          <w:rPr>
            <w:rFonts w:ascii="Tahoma" w:eastAsia="Tahoma" w:hAnsi="Tahoma" w:cs="Tahoma"/>
            <w:color w:val="000000"/>
            <w:sz w:val="24"/>
          </w:rPr>
          <w:t>Categoria de Risco</w:t>
        </w:r>
      </w:hyperlink>
      <w:r>
        <w:rPr>
          <w:rFonts w:ascii="Tahoma" w:eastAsia="Tahoma" w:hAnsi="Tahoma" w:cs="Tahoma"/>
          <w:color w:val="000000"/>
          <w:sz w:val="24"/>
        </w:rPr>
        <w:tab/>
      </w:r>
      <w:hyperlink w:anchor="_topic_CategoriadeRisco1">
        <w:r>
          <w:fldChar w:fldCharType="begin"/>
        </w:r>
        <w:r>
          <w:instrText>PAGEREF _topic_Catego</w:instrText>
        </w:r>
        <w:r>
          <w:instrText xml:space="preserve">riadeRisco1 \h  \* MERGEFORMAT </w:instrText>
        </w:r>
        <w:r>
          <w:fldChar w:fldCharType="separate"/>
        </w:r>
        <w:r>
          <w:rPr>
            <w:rFonts w:ascii="Tahoma" w:eastAsia="Tahoma" w:hAnsi="Tahoma" w:cs="Tahoma"/>
            <w:color w:val="000000"/>
            <w:sz w:val="24"/>
          </w:rPr>
          <w:t>156</w:t>
        </w:r>
        <w:r>
          <w:fldChar w:fldCharType="end"/>
        </w:r>
      </w:hyperlink>
    </w:p>
    <w:p w14:paraId="7C0D23F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onsultarCategoriadeRisco">
        <w:r>
          <w:rPr>
            <w:rFonts w:ascii="Tahoma" w:eastAsia="Tahoma" w:hAnsi="Tahoma" w:cs="Tahoma"/>
            <w:color w:val="000000"/>
            <w:sz w:val="24"/>
          </w:rPr>
          <w:t>Consultar Categoria de Risco</w:t>
        </w:r>
      </w:hyperlink>
      <w:r>
        <w:rPr>
          <w:rFonts w:ascii="Tahoma" w:eastAsia="Tahoma" w:hAnsi="Tahoma" w:cs="Tahoma"/>
          <w:color w:val="000000"/>
          <w:sz w:val="24"/>
        </w:rPr>
        <w:tab/>
      </w:r>
      <w:hyperlink w:anchor="_topic_ConsultarCategoriadeRisco">
        <w:r>
          <w:fldChar w:fldCharType="begin"/>
        </w:r>
        <w:r>
          <w:instrText xml:space="preserve">PAGEREF _topic_ConsultarCategoriadeRisco \h  \* MERGEFORMAT </w:instrText>
        </w:r>
        <w:r>
          <w:fldChar w:fldCharType="separate"/>
        </w:r>
        <w:r>
          <w:rPr>
            <w:rFonts w:ascii="Tahoma" w:eastAsia="Tahoma" w:hAnsi="Tahoma" w:cs="Tahoma"/>
            <w:color w:val="000000"/>
            <w:sz w:val="24"/>
          </w:rPr>
          <w:t>156</w:t>
        </w:r>
        <w:r>
          <w:fldChar w:fldCharType="end"/>
        </w:r>
      </w:hyperlink>
    </w:p>
    <w:p w14:paraId="1F295F8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adastrarCategoriadeRisco">
        <w:r>
          <w:rPr>
            <w:rFonts w:ascii="Tahoma" w:eastAsia="Tahoma" w:hAnsi="Tahoma" w:cs="Tahoma"/>
            <w:color w:val="000000"/>
            <w:sz w:val="24"/>
          </w:rPr>
          <w:t>Cadastrar Categoria de Risco</w:t>
        </w:r>
      </w:hyperlink>
      <w:r>
        <w:rPr>
          <w:rFonts w:ascii="Tahoma" w:eastAsia="Tahoma" w:hAnsi="Tahoma" w:cs="Tahoma"/>
          <w:color w:val="000000"/>
          <w:sz w:val="24"/>
        </w:rPr>
        <w:tab/>
      </w:r>
      <w:hyperlink w:anchor="_topic_CadastrarCategoriadeRisco">
        <w:r>
          <w:fldChar w:fldCharType="begin"/>
        </w:r>
        <w:r>
          <w:instrText xml:space="preserve">PAGEREF _topic_CadastrarCategoriadeRisco \h  \* MERGEFORMAT </w:instrText>
        </w:r>
        <w:r>
          <w:fldChar w:fldCharType="separate"/>
        </w:r>
        <w:r>
          <w:rPr>
            <w:rFonts w:ascii="Tahoma" w:eastAsia="Tahoma" w:hAnsi="Tahoma" w:cs="Tahoma"/>
            <w:color w:val="000000"/>
            <w:sz w:val="24"/>
          </w:rPr>
          <w:t>158</w:t>
        </w:r>
        <w:r>
          <w:fldChar w:fldCharType="end"/>
        </w:r>
      </w:hyperlink>
    </w:p>
    <w:p w14:paraId="1142525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lterarCategoriadeRisco">
        <w:r>
          <w:rPr>
            <w:rFonts w:ascii="Tahoma" w:eastAsia="Tahoma" w:hAnsi="Tahoma" w:cs="Tahoma"/>
            <w:color w:val="000000"/>
            <w:sz w:val="24"/>
          </w:rPr>
          <w:t>Alterar Categoria de Risco</w:t>
        </w:r>
      </w:hyperlink>
      <w:r>
        <w:rPr>
          <w:rFonts w:ascii="Tahoma" w:eastAsia="Tahoma" w:hAnsi="Tahoma" w:cs="Tahoma"/>
          <w:color w:val="000000"/>
          <w:sz w:val="24"/>
        </w:rPr>
        <w:tab/>
      </w:r>
      <w:hyperlink w:anchor="_topic_AlterarCategoriadeRisco">
        <w:r>
          <w:fldChar w:fldCharType="begin"/>
        </w:r>
        <w:r>
          <w:instrText>PAGEREF _</w:instrText>
        </w:r>
        <w:r>
          <w:instrText xml:space="preserve">topic_AlterarCategoriadeRisco \h  \* MERGEFORMAT </w:instrText>
        </w:r>
        <w:r>
          <w:fldChar w:fldCharType="separate"/>
        </w:r>
        <w:r>
          <w:rPr>
            <w:rFonts w:ascii="Tahoma" w:eastAsia="Tahoma" w:hAnsi="Tahoma" w:cs="Tahoma"/>
            <w:color w:val="000000"/>
            <w:sz w:val="24"/>
          </w:rPr>
          <w:t>159</w:t>
        </w:r>
        <w:r>
          <w:fldChar w:fldCharType="end"/>
        </w:r>
      </w:hyperlink>
    </w:p>
    <w:p w14:paraId="385E02C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ExcluirCategoriadeRisco">
        <w:r>
          <w:rPr>
            <w:rFonts w:ascii="Tahoma" w:eastAsia="Tahoma" w:hAnsi="Tahoma" w:cs="Tahoma"/>
            <w:color w:val="000000"/>
            <w:sz w:val="24"/>
          </w:rPr>
          <w:t>Excluir Categoria de Risco</w:t>
        </w:r>
      </w:hyperlink>
      <w:r>
        <w:rPr>
          <w:rFonts w:ascii="Tahoma" w:eastAsia="Tahoma" w:hAnsi="Tahoma" w:cs="Tahoma"/>
          <w:color w:val="000000"/>
          <w:sz w:val="24"/>
        </w:rPr>
        <w:tab/>
      </w:r>
      <w:hyperlink w:anchor="_topic_ExcluirCategoriadeRisco">
        <w:r>
          <w:fldChar w:fldCharType="begin"/>
        </w:r>
        <w:r>
          <w:instrText xml:space="preserve">PAGEREF _topic_ExcluirCategoriadeRisco \h  \* MERGEFORMAT </w:instrText>
        </w:r>
        <w:r>
          <w:fldChar w:fldCharType="separate"/>
        </w:r>
        <w:r>
          <w:rPr>
            <w:rFonts w:ascii="Tahoma" w:eastAsia="Tahoma" w:hAnsi="Tahoma" w:cs="Tahoma"/>
            <w:color w:val="000000"/>
            <w:sz w:val="24"/>
          </w:rPr>
          <w:t>160</w:t>
        </w:r>
        <w:r>
          <w:fldChar w:fldCharType="end"/>
        </w:r>
      </w:hyperlink>
    </w:p>
    <w:p w14:paraId="099DCCC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nativarCategoriadeRisco">
        <w:r>
          <w:rPr>
            <w:rFonts w:ascii="Tahoma" w:eastAsia="Tahoma" w:hAnsi="Tahoma" w:cs="Tahoma"/>
            <w:color w:val="000000"/>
            <w:sz w:val="24"/>
          </w:rPr>
          <w:t>Inativar Categoria de Risco</w:t>
        </w:r>
      </w:hyperlink>
      <w:r>
        <w:rPr>
          <w:rFonts w:ascii="Tahoma" w:eastAsia="Tahoma" w:hAnsi="Tahoma" w:cs="Tahoma"/>
          <w:color w:val="000000"/>
          <w:sz w:val="24"/>
        </w:rPr>
        <w:tab/>
      </w:r>
      <w:hyperlink w:anchor="_topic_InativarCategoriadeRisco">
        <w:r>
          <w:fldChar w:fldCharType="begin"/>
        </w:r>
        <w:r>
          <w:instrText xml:space="preserve">PAGEREF _topic_InativarCategoriadeRisco \h  \* MERGEFORMAT </w:instrText>
        </w:r>
        <w:r>
          <w:fldChar w:fldCharType="separate"/>
        </w:r>
        <w:r>
          <w:rPr>
            <w:rFonts w:ascii="Tahoma" w:eastAsia="Tahoma" w:hAnsi="Tahoma" w:cs="Tahoma"/>
            <w:color w:val="000000"/>
            <w:sz w:val="24"/>
          </w:rPr>
          <w:t>161</w:t>
        </w:r>
        <w:r>
          <w:fldChar w:fldCharType="end"/>
        </w:r>
      </w:hyperlink>
    </w:p>
    <w:p w14:paraId="05C606D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tivarCategoriadeRisco">
        <w:r>
          <w:rPr>
            <w:rFonts w:ascii="Tahoma" w:eastAsia="Tahoma" w:hAnsi="Tahoma" w:cs="Tahoma"/>
            <w:color w:val="000000"/>
            <w:sz w:val="24"/>
          </w:rPr>
          <w:t>Ativar Categoria de Risco</w:t>
        </w:r>
      </w:hyperlink>
      <w:r>
        <w:rPr>
          <w:rFonts w:ascii="Tahoma" w:eastAsia="Tahoma" w:hAnsi="Tahoma" w:cs="Tahoma"/>
          <w:color w:val="000000"/>
          <w:sz w:val="24"/>
        </w:rPr>
        <w:tab/>
      </w:r>
      <w:hyperlink w:anchor="_topic_AtivarCategoriadeRisco">
        <w:r>
          <w:fldChar w:fldCharType="begin"/>
        </w:r>
        <w:r>
          <w:instrText xml:space="preserve">PAGEREF _topic_AtivarCategoriadeRisco \h  \* MERGEFORMAT </w:instrText>
        </w:r>
        <w:r>
          <w:fldChar w:fldCharType="separate"/>
        </w:r>
        <w:r>
          <w:rPr>
            <w:rFonts w:ascii="Tahoma" w:eastAsia="Tahoma" w:hAnsi="Tahoma" w:cs="Tahoma"/>
            <w:color w:val="000000"/>
            <w:sz w:val="24"/>
          </w:rPr>
          <w:t>162</w:t>
        </w:r>
        <w:r>
          <w:fldChar w:fldCharType="end"/>
        </w:r>
      </w:hyperlink>
    </w:p>
    <w:p w14:paraId="190185C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FatordeRisco">
        <w:r>
          <w:rPr>
            <w:rFonts w:ascii="Tahoma" w:eastAsia="Tahoma" w:hAnsi="Tahoma" w:cs="Tahoma"/>
            <w:color w:val="000000"/>
            <w:sz w:val="24"/>
          </w:rPr>
          <w:t>Fator de Risco</w:t>
        </w:r>
      </w:hyperlink>
      <w:r>
        <w:rPr>
          <w:rFonts w:ascii="Tahoma" w:eastAsia="Tahoma" w:hAnsi="Tahoma" w:cs="Tahoma"/>
          <w:color w:val="000000"/>
          <w:sz w:val="24"/>
        </w:rPr>
        <w:tab/>
      </w:r>
      <w:hyperlink w:anchor="_topic_FatordeRisco">
        <w:r>
          <w:fldChar w:fldCharType="begin"/>
        </w:r>
        <w:r>
          <w:instrText>PAGEREF _to</w:instrText>
        </w:r>
        <w:r>
          <w:instrText xml:space="preserve">pic_FatordeRisco \h  \* MERGEFORMAT </w:instrText>
        </w:r>
        <w:r>
          <w:fldChar w:fldCharType="separate"/>
        </w:r>
        <w:r>
          <w:rPr>
            <w:rFonts w:ascii="Tahoma" w:eastAsia="Tahoma" w:hAnsi="Tahoma" w:cs="Tahoma"/>
            <w:color w:val="000000"/>
            <w:sz w:val="24"/>
          </w:rPr>
          <w:t>163</w:t>
        </w:r>
        <w:r>
          <w:fldChar w:fldCharType="end"/>
        </w:r>
      </w:hyperlink>
    </w:p>
    <w:p w14:paraId="6A76000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onsultarFatoresdeRisco">
        <w:r>
          <w:rPr>
            <w:rFonts w:ascii="Tahoma" w:eastAsia="Tahoma" w:hAnsi="Tahoma" w:cs="Tahoma"/>
            <w:color w:val="000000"/>
            <w:sz w:val="24"/>
          </w:rPr>
          <w:t>Consultar Fatores de Risco</w:t>
        </w:r>
      </w:hyperlink>
      <w:r>
        <w:rPr>
          <w:rFonts w:ascii="Tahoma" w:eastAsia="Tahoma" w:hAnsi="Tahoma" w:cs="Tahoma"/>
          <w:color w:val="000000"/>
          <w:sz w:val="24"/>
        </w:rPr>
        <w:tab/>
      </w:r>
      <w:hyperlink w:anchor="_topic_ConsultarFatoresdeRisco">
        <w:r>
          <w:fldChar w:fldCharType="begin"/>
        </w:r>
        <w:r>
          <w:instrText>PAGEREF _topic_ConsultarFatoresdeRisco \h  \* M</w:instrText>
        </w:r>
        <w:r>
          <w:instrText xml:space="preserve">ERGEFORMAT </w:instrText>
        </w:r>
        <w:r>
          <w:fldChar w:fldCharType="separate"/>
        </w:r>
        <w:r>
          <w:rPr>
            <w:rFonts w:ascii="Tahoma" w:eastAsia="Tahoma" w:hAnsi="Tahoma" w:cs="Tahoma"/>
            <w:color w:val="000000"/>
            <w:sz w:val="24"/>
          </w:rPr>
          <w:t>163</w:t>
        </w:r>
        <w:r>
          <w:fldChar w:fldCharType="end"/>
        </w:r>
      </w:hyperlink>
    </w:p>
    <w:p w14:paraId="4BECEDF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adastrarFatoresdeRisco">
        <w:r>
          <w:rPr>
            <w:rFonts w:ascii="Tahoma" w:eastAsia="Tahoma" w:hAnsi="Tahoma" w:cs="Tahoma"/>
            <w:color w:val="000000"/>
            <w:sz w:val="24"/>
          </w:rPr>
          <w:t>Cadastrar Fatores de Ri</w:t>
        </w:r>
        <w:r>
          <w:rPr>
            <w:rFonts w:ascii="Tahoma" w:eastAsia="Tahoma" w:hAnsi="Tahoma" w:cs="Tahoma"/>
            <w:color w:val="000000"/>
            <w:sz w:val="24"/>
          </w:rPr>
          <w:t>sco</w:t>
        </w:r>
      </w:hyperlink>
      <w:r>
        <w:rPr>
          <w:rFonts w:ascii="Tahoma" w:eastAsia="Tahoma" w:hAnsi="Tahoma" w:cs="Tahoma"/>
          <w:color w:val="000000"/>
          <w:sz w:val="24"/>
        </w:rPr>
        <w:tab/>
      </w:r>
      <w:hyperlink w:anchor="_topic_CadastrarFatoresdeRisco">
        <w:r>
          <w:fldChar w:fldCharType="begin"/>
        </w:r>
        <w:r>
          <w:instrText xml:space="preserve">PAGEREF _topic_CadastrarFatoresdeRisco \h  \* MERGEFORMAT </w:instrText>
        </w:r>
        <w:r>
          <w:fldChar w:fldCharType="separate"/>
        </w:r>
        <w:r>
          <w:rPr>
            <w:rFonts w:ascii="Tahoma" w:eastAsia="Tahoma" w:hAnsi="Tahoma" w:cs="Tahoma"/>
            <w:color w:val="000000"/>
            <w:sz w:val="24"/>
          </w:rPr>
          <w:t>164</w:t>
        </w:r>
        <w:r>
          <w:fldChar w:fldCharType="end"/>
        </w:r>
      </w:hyperlink>
    </w:p>
    <w:p w14:paraId="5B72884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lterarFatoresdeRisco">
        <w:r>
          <w:rPr>
            <w:rFonts w:ascii="Tahoma" w:eastAsia="Tahoma" w:hAnsi="Tahoma" w:cs="Tahoma"/>
            <w:color w:val="000000"/>
            <w:sz w:val="24"/>
          </w:rPr>
          <w:t>Alterar Fatores de Risco</w:t>
        </w:r>
      </w:hyperlink>
      <w:r>
        <w:rPr>
          <w:rFonts w:ascii="Tahoma" w:eastAsia="Tahoma" w:hAnsi="Tahoma" w:cs="Tahoma"/>
          <w:color w:val="000000"/>
          <w:sz w:val="24"/>
        </w:rPr>
        <w:tab/>
      </w:r>
      <w:hyperlink w:anchor="_topic_AlterarFatoresdeRisco">
        <w:r>
          <w:fldChar w:fldCharType="begin"/>
        </w:r>
        <w:r>
          <w:instrText xml:space="preserve">PAGEREF _topic_AlterarFatoresdeRisco \h  \* MERGEFORMAT </w:instrText>
        </w:r>
        <w:r>
          <w:fldChar w:fldCharType="separate"/>
        </w:r>
        <w:r>
          <w:rPr>
            <w:rFonts w:ascii="Tahoma" w:eastAsia="Tahoma" w:hAnsi="Tahoma" w:cs="Tahoma"/>
            <w:color w:val="000000"/>
            <w:sz w:val="24"/>
          </w:rPr>
          <w:t>165</w:t>
        </w:r>
        <w:r>
          <w:fldChar w:fldCharType="end"/>
        </w:r>
      </w:hyperlink>
    </w:p>
    <w:p w14:paraId="53E3F52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ExcluirFatoresdeRisco">
        <w:r>
          <w:rPr>
            <w:rFonts w:ascii="Tahoma" w:eastAsia="Tahoma" w:hAnsi="Tahoma" w:cs="Tahoma"/>
            <w:color w:val="000000"/>
            <w:sz w:val="24"/>
          </w:rPr>
          <w:t>Excluir Fatores de Risco</w:t>
        </w:r>
      </w:hyperlink>
      <w:r>
        <w:rPr>
          <w:rFonts w:ascii="Tahoma" w:eastAsia="Tahoma" w:hAnsi="Tahoma" w:cs="Tahoma"/>
          <w:color w:val="000000"/>
          <w:sz w:val="24"/>
        </w:rPr>
        <w:tab/>
      </w:r>
      <w:hyperlink w:anchor="_topic_ExcluirFatoresdeRisco">
        <w:r>
          <w:fldChar w:fldCharType="begin"/>
        </w:r>
        <w:r>
          <w:instrText>PAGEREF _topic_ExcluirFatores</w:instrText>
        </w:r>
        <w:r>
          <w:instrText xml:space="preserve">deRisco \h  \* MERGEFORMAT </w:instrText>
        </w:r>
        <w:r>
          <w:fldChar w:fldCharType="separate"/>
        </w:r>
        <w:r>
          <w:rPr>
            <w:rFonts w:ascii="Tahoma" w:eastAsia="Tahoma" w:hAnsi="Tahoma" w:cs="Tahoma"/>
            <w:color w:val="000000"/>
            <w:sz w:val="24"/>
          </w:rPr>
          <w:t>166</w:t>
        </w:r>
        <w:r>
          <w:fldChar w:fldCharType="end"/>
        </w:r>
      </w:hyperlink>
    </w:p>
    <w:p w14:paraId="6B4174D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nativarFatoresdeRisco">
        <w:r>
          <w:rPr>
            <w:rFonts w:ascii="Tahoma" w:eastAsia="Tahoma" w:hAnsi="Tahoma" w:cs="Tahoma"/>
            <w:color w:val="000000"/>
            <w:sz w:val="24"/>
          </w:rPr>
          <w:t>Inativar Fatores de Risco</w:t>
        </w:r>
      </w:hyperlink>
      <w:r>
        <w:rPr>
          <w:rFonts w:ascii="Tahoma" w:eastAsia="Tahoma" w:hAnsi="Tahoma" w:cs="Tahoma"/>
          <w:color w:val="000000"/>
          <w:sz w:val="24"/>
        </w:rPr>
        <w:tab/>
      </w:r>
      <w:hyperlink w:anchor="_topic_InativarFatoresdeRisco">
        <w:r>
          <w:fldChar w:fldCharType="begin"/>
        </w:r>
        <w:r>
          <w:instrText xml:space="preserve">PAGEREF _topic_InativarFatoresdeRisco \h  \* MERGEFORMAT </w:instrText>
        </w:r>
        <w:r>
          <w:fldChar w:fldCharType="separate"/>
        </w:r>
        <w:r>
          <w:rPr>
            <w:rFonts w:ascii="Tahoma" w:eastAsia="Tahoma" w:hAnsi="Tahoma" w:cs="Tahoma"/>
            <w:color w:val="000000"/>
            <w:sz w:val="24"/>
          </w:rPr>
          <w:t>167</w:t>
        </w:r>
        <w:r>
          <w:fldChar w:fldCharType="end"/>
        </w:r>
      </w:hyperlink>
    </w:p>
    <w:p w14:paraId="492C76D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tivarFatoresdeRisco">
        <w:r>
          <w:rPr>
            <w:rFonts w:ascii="Tahoma" w:eastAsia="Tahoma" w:hAnsi="Tahoma" w:cs="Tahoma"/>
            <w:color w:val="000000"/>
            <w:sz w:val="24"/>
          </w:rPr>
          <w:t>Ativar Fatores de Risco</w:t>
        </w:r>
      </w:hyperlink>
      <w:r>
        <w:rPr>
          <w:rFonts w:ascii="Tahoma" w:eastAsia="Tahoma" w:hAnsi="Tahoma" w:cs="Tahoma"/>
          <w:color w:val="000000"/>
          <w:sz w:val="24"/>
        </w:rPr>
        <w:tab/>
      </w:r>
      <w:hyperlink w:anchor="_topic_AtivarFatoresdeRisco">
        <w:r>
          <w:fldChar w:fldCharType="begin"/>
        </w:r>
        <w:r>
          <w:instrText xml:space="preserve">PAGEREF _topic_AtivarFatoresdeRisco \h  \* MERGEFORMAT </w:instrText>
        </w:r>
        <w:r>
          <w:fldChar w:fldCharType="separate"/>
        </w:r>
        <w:r>
          <w:rPr>
            <w:rFonts w:ascii="Tahoma" w:eastAsia="Tahoma" w:hAnsi="Tahoma" w:cs="Tahoma"/>
            <w:color w:val="000000"/>
            <w:sz w:val="24"/>
          </w:rPr>
          <w:t>168</w:t>
        </w:r>
        <w:r>
          <w:fldChar w:fldCharType="end"/>
        </w:r>
      </w:hyperlink>
    </w:p>
    <w:p w14:paraId="49D7A6A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GraudeRisco">
        <w:r>
          <w:rPr>
            <w:rFonts w:ascii="Tahoma" w:eastAsia="Tahoma" w:hAnsi="Tahoma" w:cs="Tahoma"/>
            <w:color w:val="000000"/>
            <w:sz w:val="24"/>
          </w:rPr>
          <w:t>Grau de Risco</w:t>
        </w:r>
      </w:hyperlink>
      <w:r>
        <w:rPr>
          <w:rFonts w:ascii="Tahoma" w:eastAsia="Tahoma" w:hAnsi="Tahoma" w:cs="Tahoma"/>
          <w:color w:val="000000"/>
          <w:sz w:val="24"/>
        </w:rPr>
        <w:tab/>
      </w:r>
      <w:hyperlink w:anchor="_topic_GraudeRisco">
        <w:r>
          <w:fldChar w:fldCharType="begin"/>
        </w:r>
        <w:r>
          <w:instrText xml:space="preserve">PAGEREF _topic_GraudeRisco \h  \* MERGEFORMAT </w:instrText>
        </w:r>
        <w:r>
          <w:fldChar w:fldCharType="separate"/>
        </w:r>
        <w:r>
          <w:rPr>
            <w:rFonts w:ascii="Tahoma" w:eastAsia="Tahoma" w:hAnsi="Tahoma" w:cs="Tahoma"/>
            <w:color w:val="000000"/>
            <w:sz w:val="24"/>
          </w:rPr>
          <w:t>169</w:t>
        </w:r>
        <w:r>
          <w:fldChar w:fldCharType="end"/>
        </w:r>
      </w:hyperlink>
    </w:p>
    <w:p w14:paraId="7121A71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onsultarGraudeRisco">
        <w:r>
          <w:rPr>
            <w:rFonts w:ascii="Tahoma" w:eastAsia="Tahoma" w:hAnsi="Tahoma" w:cs="Tahoma"/>
            <w:color w:val="000000"/>
            <w:sz w:val="24"/>
          </w:rPr>
          <w:t>Consultar Grau de Risco</w:t>
        </w:r>
      </w:hyperlink>
      <w:r>
        <w:rPr>
          <w:rFonts w:ascii="Tahoma" w:eastAsia="Tahoma" w:hAnsi="Tahoma" w:cs="Tahoma"/>
          <w:color w:val="000000"/>
          <w:sz w:val="24"/>
        </w:rPr>
        <w:tab/>
      </w:r>
      <w:hyperlink w:anchor="_topic_ConsultarGraudeRisco">
        <w:r>
          <w:fldChar w:fldCharType="begin"/>
        </w:r>
        <w:r>
          <w:instrText xml:space="preserve">PAGEREF _topic_ConsultarGraudeRisco \h  \* MERGEFORMAT </w:instrText>
        </w:r>
        <w:r>
          <w:fldChar w:fldCharType="separate"/>
        </w:r>
        <w:r>
          <w:rPr>
            <w:rFonts w:ascii="Tahoma" w:eastAsia="Tahoma" w:hAnsi="Tahoma" w:cs="Tahoma"/>
            <w:color w:val="000000"/>
            <w:sz w:val="24"/>
          </w:rPr>
          <w:t>169</w:t>
        </w:r>
        <w:r>
          <w:fldChar w:fldCharType="end"/>
        </w:r>
      </w:hyperlink>
    </w:p>
    <w:p w14:paraId="331312D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adastrarGraudeRisco">
        <w:r>
          <w:rPr>
            <w:rFonts w:ascii="Tahoma" w:eastAsia="Tahoma" w:hAnsi="Tahoma" w:cs="Tahoma"/>
            <w:color w:val="000000"/>
            <w:sz w:val="24"/>
          </w:rPr>
          <w:t>Cadastrar Grau de Risco</w:t>
        </w:r>
      </w:hyperlink>
      <w:r>
        <w:rPr>
          <w:rFonts w:ascii="Tahoma" w:eastAsia="Tahoma" w:hAnsi="Tahoma" w:cs="Tahoma"/>
          <w:color w:val="000000"/>
          <w:sz w:val="24"/>
        </w:rPr>
        <w:tab/>
      </w:r>
      <w:hyperlink w:anchor="_topic_CadastrarGraudeRisco">
        <w:r>
          <w:fldChar w:fldCharType="begin"/>
        </w:r>
        <w:r>
          <w:instrText xml:space="preserve">PAGEREF _topic_CadastrarGraudeRisco \h  \* MERGEFORMAT </w:instrText>
        </w:r>
        <w:r>
          <w:fldChar w:fldCharType="separate"/>
        </w:r>
        <w:r>
          <w:rPr>
            <w:rFonts w:ascii="Tahoma" w:eastAsia="Tahoma" w:hAnsi="Tahoma" w:cs="Tahoma"/>
            <w:color w:val="000000"/>
            <w:sz w:val="24"/>
          </w:rPr>
          <w:t>170</w:t>
        </w:r>
        <w:r>
          <w:fldChar w:fldCharType="end"/>
        </w:r>
      </w:hyperlink>
    </w:p>
    <w:p w14:paraId="7DC5951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lterarGraudeRisco">
        <w:r>
          <w:rPr>
            <w:rFonts w:ascii="Tahoma" w:eastAsia="Tahoma" w:hAnsi="Tahoma" w:cs="Tahoma"/>
            <w:color w:val="000000"/>
            <w:sz w:val="24"/>
          </w:rPr>
          <w:t>Alterar Grau de Risco</w:t>
        </w:r>
      </w:hyperlink>
      <w:r>
        <w:rPr>
          <w:rFonts w:ascii="Tahoma" w:eastAsia="Tahoma" w:hAnsi="Tahoma" w:cs="Tahoma"/>
          <w:color w:val="000000"/>
          <w:sz w:val="24"/>
        </w:rPr>
        <w:tab/>
      </w:r>
      <w:hyperlink w:anchor="_topic_AlterarGraudeRisco">
        <w:r>
          <w:fldChar w:fldCharType="begin"/>
        </w:r>
        <w:r>
          <w:instrText>PAGER</w:instrText>
        </w:r>
        <w:r>
          <w:instrText xml:space="preserve">EF _topic_AlterarGraudeRisco \h  \* MERGEFORMAT </w:instrText>
        </w:r>
        <w:r>
          <w:fldChar w:fldCharType="separate"/>
        </w:r>
        <w:r>
          <w:rPr>
            <w:rFonts w:ascii="Tahoma" w:eastAsia="Tahoma" w:hAnsi="Tahoma" w:cs="Tahoma"/>
            <w:color w:val="000000"/>
            <w:sz w:val="24"/>
          </w:rPr>
          <w:t>171</w:t>
        </w:r>
        <w:r>
          <w:fldChar w:fldCharType="end"/>
        </w:r>
      </w:hyperlink>
    </w:p>
    <w:p w14:paraId="1FF5AA4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ExcluirGraudeRisco">
        <w:r>
          <w:rPr>
            <w:rFonts w:ascii="Tahoma" w:eastAsia="Tahoma" w:hAnsi="Tahoma" w:cs="Tahoma"/>
            <w:color w:val="000000"/>
            <w:sz w:val="24"/>
          </w:rPr>
          <w:t>Exc</w:t>
        </w:r>
        <w:r>
          <w:rPr>
            <w:rFonts w:ascii="Tahoma" w:eastAsia="Tahoma" w:hAnsi="Tahoma" w:cs="Tahoma"/>
            <w:color w:val="000000"/>
            <w:sz w:val="24"/>
          </w:rPr>
          <w:t>luir Grau de Risco</w:t>
        </w:r>
      </w:hyperlink>
      <w:r>
        <w:rPr>
          <w:rFonts w:ascii="Tahoma" w:eastAsia="Tahoma" w:hAnsi="Tahoma" w:cs="Tahoma"/>
          <w:color w:val="000000"/>
          <w:sz w:val="24"/>
        </w:rPr>
        <w:tab/>
      </w:r>
      <w:hyperlink w:anchor="_topic_ExcluirGraudeRisco">
        <w:r>
          <w:fldChar w:fldCharType="begin"/>
        </w:r>
        <w:r>
          <w:instrText xml:space="preserve">PAGEREF _topic_ExcluirGraudeRisco \h  \* MERGEFORMAT </w:instrText>
        </w:r>
        <w:r>
          <w:fldChar w:fldCharType="separate"/>
        </w:r>
        <w:r>
          <w:rPr>
            <w:rFonts w:ascii="Tahoma" w:eastAsia="Tahoma" w:hAnsi="Tahoma" w:cs="Tahoma"/>
            <w:color w:val="000000"/>
            <w:sz w:val="24"/>
          </w:rPr>
          <w:t>172</w:t>
        </w:r>
        <w:r>
          <w:fldChar w:fldCharType="end"/>
        </w:r>
      </w:hyperlink>
    </w:p>
    <w:p w14:paraId="2E919F9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nativarGraudeRisco">
        <w:r>
          <w:rPr>
            <w:rFonts w:ascii="Tahoma" w:eastAsia="Tahoma" w:hAnsi="Tahoma" w:cs="Tahoma"/>
            <w:color w:val="000000"/>
            <w:sz w:val="24"/>
          </w:rPr>
          <w:t>Inativar Grau de Risco</w:t>
        </w:r>
      </w:hyperlink>
      <w:r>
        <w:rPr>
          <w:rFonts w:ascii="Tahoma" w:eastAsia="Tahoma" w:hAnsi="Tahoma" w:cs="Tahoma"/>
          <w:color w:val="000000"/>
          <w:sz w:val="24"/>
        </w:rPr>
        <w:tab/>
      </w:r>
      <w:hyperlink w:anchor="_topic_InativarGraudeRisco">
        <w:r>
          <w:fldChar w:fldCharType="begin"/>
        </w:r>
        <w:r>
          <w:instrText xml:space="preserve">PAGEREF _topic_InativarGraudeRisco \h  \* MERGEFORMAT </w:instrText>
        </w:r>
        <w:r>
          <w:fldChar w:fldCharType="separate"/>
        </w:r>
        <w:r>
          <w:rPr>
            <w:rFonts w:ascii="Tahoma" w:eastAsia="Tahoma" w:hAnsi="Tahoma" w:cs="Tahoma"/>
            <w:color w:val="000000"/>
            <w:sz w:val="24"/>
          </w:rPr>
          <w:t>173</w:t>
        </w:r>
        <w:r>
          <w:fldChar w:fldCharType="end"/>
        </w:r>
      </w:hyperlink>
    </w:p>
    <w:p w14:paraId="23A40FC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tivarGraudeRisco">
        <w:r>
          <w:rPr>
            <w:rFonts w:ascii="Tahoma" w:eastAsia="Tahoma" w:hAnsi="Tahoma" w:cs="Tahoma"/>
            <w:color w:val="000000"/>
            <w:sz w:val="24"/>
          </w:rPr>
          <w:t>Ativar Grau de Risco</w:t>
        </w:r>
      </w:hyperlink>
      <w:r>
        <w:rPr>
          <w:rFonts w:ascii="Tahoma" w:eastAsia="Tahoma" w:hAnsi="Tahoma" w:cs="Tahoma"/>
          <w:color w:val="000000"/>
          <w:sz w:val="24"/>
        </w:rPr>
        <w:tab/>
      </w:r>
      <w:hyperlink w:anchor="_topic_AtivarGraudeRisco">
        <w:r>
          <w:fldChar w:fldCharType="begin"/>
        </w:r>
        <w:r>
          <w:instrText xml:space="preserve">PAGEREF _topic_AtivarGraudeRisco \h  \* MERGEFORMAT </w:instrText>
        </w:r>
        <w:r>
          <w:fldChar w:fldCharType="separate"/>
        </w:r>
        <w:r>
          <w:rPr>
            <w:rFonts w:ascii="Tahoma" w:eastAsia="Tahoma" w:hAnsi="Tahoma" w:cs="Tahoma"/>
            <w:color w:val="000000"/>
            <w:sz w:val="24"/>
          </w:rPr>
          <w:t>174</w:t>
        </w:r>
        <w:r>
          <w:fldChar w:fldCharType="end"/>
        </w:r>
      </w:hyperlink>
    </w:p>
    <w:p w14:paraId="67FD969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ParametrodeRisco">
        <w:r>
          <w:rPr>
            <w:rFonts w:ascii="Tahoma" w:eastAsia="Tahoma" w:hAnsi="Tahoma" w:cs="Tahoma"/>
            <w:color w:val="000000"/>
            <w:sz w:val="24"/>
          </w:rPr>
          <w:t>Parametro de  Risco</w:t>
        </w:r>
      </w:hyperlink>
      <w:r>
        <w:rPr>
          <w:rFonts w:ascii="Tahoma" w:eastAsia="Tahoma" w:hAnsi="Tahoma" w:cs="Tahoma"/>
          <w:color w:val="000000"/>
          <w:sz w:val="24"/>
        </w:rPr>
        <w:tab/>
      </w:r>
      <w:hyperlink w:anchor="_topic_ParametrodeRisco">
        <w:r>
          <w:fldChar w:fldCharType="begin"/>
        </w:r>
        <w:r>
          <w:instrText xml:space="preserve">PAGEREF _topic_ParametrodeRisco \h  \* MERGEFORMAT </w:instrText>
        </w:r>
        <w:r>
          <w:fldChar w:fldCharType="separate"/>
        </w:r>
        <w:r>
          <w:rPr>
            <w:rFonts w:ascii="Tahoma" w:eastAsia="Tahoma" w:hAnsi="Tahoma" w:cs="Tahoma"/>
            <w:color w:val="000000"/>
            <w:sz w:val="24"/>
          </w:rPr>
          <w:t>175</w:t>
        </w:r>
        <w:r>
          <w:fldChar w:fldCharType="end"/>
        </w:r>
      </w:hyperlink>
    </w:p>
    <w:p w14:paraId="0687D8A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onsultarParametrodeRisco">
        <w:r>
          <w:rPr>
            <w:rFonts w:ascii="Tahoma" w:eastAsia="Tahoma" w:hAnsi="Tahoma" w:cs="Tahoma"/>
            <w:color w:val="000000"/>
            <w:sz w:val="24"/>
          </w:rPr>
          <w:t>Consultar Parametro de  Risco</w:t>
        </w:r>
      </w:hyperlink>
      <w:r>
        <w:rPr>
          <w:rFonts w:ascii="Tahoma" w:eastAsia="Tahoma" w:hAnsi="Tahoma" w:cs="Tahoma"/>
          <w:color w:val="000000"/>
          <w:sz w:val="24"/>
        </w:rPr>
        <w:tab/>
      </w:r>
      <w:hyperlink w:anchor="_topic_ConsultarParametrodeRisco">
        <w:r>
          <w:fldChar w:fldCharType="begin"/>
        </w:r>
        <w:r>
          <w:instrText xml:space="preserve">PAGEREF _topic_ConsultarParametrodeRisco \h  \* MERGEFORMAT </w:instrText>
        </w:r>
        <w:r>
          <w:fldChar w:fldCharType="separate"/>
        </w:r>
        <w:r>
          <w:rPr>
            <w:rFonts w:ascii="Tahoma" w:eastAsia="Tahoma" w:hAnsi="Tahoma" w:cs="Tahoma"/>
            <w:color w:val="000000"/>
            <w:sz w:val="24"/>
          </w:rPr>
          <w:t>175</w:t>
        </w:r>
        <w:r>
          <w:fldChar w:fldCharType="end"/>
        </w:r>
      </w:hyperlink>
    </w:p>
    <w:p w14:paraId="248F73C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adastrarParametrodeRisco">
        <w:r>
          <w:rPr>
            <w:rFonts w:ascii="Tahoma" w:eastAsia="Tahoma" w:hAnsi="Tahoma" w:cs="Tahoma"/>
            <w:color w:val="000000"/>
            <w:sz w:val="24"/>
          </w:rPr>
          <w:t>Cadastrar Parametro de  Risco</w:t>
        </w:r>
      </w:hyperlink>
      <w:r>
        <w:rPr>
          <w:rFonts w:ascii="Tahoma" w:eastAsia="Tahoma" w:hAnsi="Tahoma" w:cs="Tahoma"/>
          <w:color w:val="000000"/>
          <w:sz w:val="24"/>
        </w:rPr>
        <w:tab/>
      </w:r>
      <w:hyperlink w:anchor="_topic_CadastrarParametrodeRisco">
        <w:r>
          <w:fldChar w:fldCharType="begin"/>
        </w:r>
        <w:r>
          <w:instrText xml:space="preserve">PAGEREF _topic_CadastrarParametrodeRisco \h  \* MERGEFORMAT </w:instrText>
        </w:r>
        <w:r>
          <w:fldChar w:fldCharType="separate"/>
        </w:r>
        <w:r>
          <w:rPr>
            <w:rFonts w:ascii="Tahoma" w:eastAsia="Tahoma" w:hAnsi="Tahoma" w:cs="Tahoma"/>
            <w:color w:val="000000"/>
            <w:sz w:val="24"/>
          </w:rPr>
          <w:t>176</w:t>
        </w:r>
        <w:r>
          <w:fldChar w:fldCharType="end"/>
        </w:r>
      </w:hyperlink>
    </w:p>
    <w:p w14:paraId="2E5995D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Probabilidade">
        <w:r>
          <w:rPr>
            <w:rFonts w:ascii="Tahoma" w:eastAsia="Tahoma" w:hAnsi="Tahoma" w:cs="Tahoma"/>
            <w:color w:val="000000"/>
            <w:sz w:val="24"/>
          </w:rPr>
          <w:t>Probabilidade</w:t>
        </w:r>
      </w:hyperlink>
      <w:r>
        <w:rPr>
          <w:rFonts w:ascii="Tahoma" w:eastAsia="Tahoma" w:hAnsi="Tahoma" w:cs="Tahoma"/>
          <w:color w:val="000000"/>
          <w:sz w:val="24"/>
        </w:rPr>
        <w:tab/>
      </w:r>
      <w:hyperlink w:anchor="_topic_Probabilidade">
        <w:r>
          <w:fldChar w:fldCharType="begin"/>
        </w:r>
        <w:r>
          <w:instrText xml:space="preserve">PAGEREF _topic_Probabilidade \h  \* MERGEFORMAT </w:instrText>
        </w:r>
        <w:r>
          <w:fldChar w:fldCharType="separate"/>
        </w:r>
        <w:r>
          <w:rPr>
            <w:rFonts w:ascii="Tahoma" w:eastAsia="Tahoma" w:hAnsi="Tahoma" w:cs="Tahoma"/>
            <w:color w:val="000000"/>
            <w:sz w:val="24"/>
          </w:rPr>
          <w:t>176</w:t>
        </w:r>
        <w:r>
          <w:fldChar w:fldCharType="end"/>
        </w:r>
      </w:hyperlink>
    </w:p>
    <w:p w14:paraId="3DD5952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Impacto">
        <w:r>
          <w:rPr>
            <w:rFonts w:ascii="Tahoma" w:eastAsia="Tahoma" w:hAnsi="Tahoma" w:cs="Tahoma"/>
            <w:color w:val="000000"/>
            <w:sz w:val="24"/>
          </w:rPr>
          <w:t>I</w:t>
        </w:r>
        <w:r>
          <w:rPr>
            <w:rFonts w:ascii="Tahoma" w:eastAsia="Tahoma" w:hAnsi="Tahoma" w:cs="Tahoma"/>
            <w:color w:val="000000"/>
            <w:sz w:val="24"/>
          </w:rPr>
          <w:t>mpacto</w:t>
        </w:r>
      </w:hyperlink>
      <w:r>
        <w:rPr>
          <w:rFonts w:ascii="Tahoma" w:eastAsia="Tahoma" w:hAnsi="Tahoma" w:cs="Tahoma"/>
          <w:color w:val="000000"/>
          <w:sz w:val="24"/>
        </w:rPr>
        <w:tab/>
      </w:r>
      <w:hyperlink w:anchor="_topic_Impacto">
        <w:r>
          <w:fldChar w:fldCharType="begin"/>
        </w:r>
        <w:r>
          <w:instrText xml:space="preserve">PAGEREF _topic_Impacto \h  \* MERGEFORMAT </w:instrText>
        </w:r>
        <w:r>
          <w:fldChar w:fldCharType="separate"/>
        </w:r>
        <w:r>
          <w:rPr>
            <w:rFonts w:ascii="Tahoma" w:eastAsia="Tahoma" w:hAnsi="Tahoma" w:cs="Tahoma"/>
            <w:color w:val="000000"/>
            <w:sz w:val="24"/>
          </w:rPr>
          <w:t>177</w:t>
        </w:r>
        <w:r>
          <w:fldChar w:fldCharType="end"/>
        </w:r>
      </w:hyperlink>
    </w:p>
    <w:p w14:paraId="45C78FF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lterarParametrodeRisco">
        <w:r>
          <w:rPr>
            <w:rFonts w:ascii="Tahoma" w:eastAsia="Tahoma" w:hAnsi="Tahoma" w:cs="Tahoma"/>
            <w:color w:val="000000"/>
            <w:sz w:val="24"/>
          </w:rPr>
          <w:t>Alterar Parametro de  Risco</w:t>
        </w:r>
      </w:hyperlink>
      <w:r>
        <w:rPr>
          <w:rFonts w:ascii="Tahoma" w:eastAsia="Tahoma" w:hAnsi="Tahoma" w:cs="Tahoma"/>
          <w:color w:val="000000"/>
          <w:sz w:val="24"/>
        </w:rPr>
        <w:tab/>
      </w:r>
      <w:hyperlink w:anchor="_topic_AlterarParametrodeRisco">
        <w:r>
          <w:fldChar w:fldCharType="begin"/>
        </w:r>
        <w:r>
          <w:instrText xml:space="preserve">PAGEREF _topic_AlterarParametrodeRisco \h  \* MERGEFORMAT </w:instrText>
        </w:r>
        <w:r>
          <w:fldChar w:fldCharType="separate"/>
        </w:r>
        <w:r>
          <w:rPr>
            <w:rFonts w:ascii="Tahoma" w:eastAsia="Tahoma" w:hAnsi="Tahoma" w:cs="Tahoma"/>
            <w:color w:val="000000"/>
            <w:sz w:val="24"/>
          </w:rPr>
          <w:t>178</w:t>
        </w:r>
        <w:r>
          <w:fldChar w:fldCharType="end"/>
        </w:r>
      </w:hyperlink>
    </w:p>
    <w:p w14:paraId="13EA192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Probabilidade1">
        <w:r>
          <w:rPr>
            <w:rFonts w:ascii="Tahoma" w:eastAsia="Tahoma" w:hAnsi="Tahoma" w:cs="Tahoma"/>
            <w:color w:val="000000"/>
            <w:sz w:val="24"/>
          </w:rPr>
          <w:t>Probabilidade</w:t>
        </w:r>
      </w:hyperlink>
      <w:r>
        <w:rPr>
          <w:rFonts w:ascii="Tahoma" w:eastAsia="Tahoma" w:hAnsi="Tahoma" w:cs="Tahoma"/>
          <w:color w:val="000000"/>
          <w:sz w:val="24"/>
        </w:rPr>
        <w:tab/>
      </w:r>
      <w:hyperlink w:anchor="_topic_Probabilidade1">
        <w:r>
          <w:fldChar w:fldCharType="begin"/>
        </w:r>
        <w:r>
          <w:instrText xml:space="preserve">PAGEREF _topic_Probabilidade1 \h  \* MERGEFORMAT </w:instrText>
        </w:r>
        <w:r>
          <w:fldChar w:fldCharType="separate"/>
        </w:r>
        <w:r>
          <w:rPr>
            <w:rFonts w:ascii="Tahoma" w:eastAsia="Tahoma" w:hAnsi="Tahoma" w:cs="Tahoma"/>
            <w:color w:val="000000"/>
            <w:sz w:val="24"/>
          </w:rPr>
          <w:t>179</w:t>
        </w:r>
        <w:r>
          <w:fldChar w:fldCharType="end"/>
        </w:r>
      </w:hyperlink>
    </w:p>
    <w:p w14:paraId="16D37F4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Impacto1">
        <w:r>
          <w:rPr>
            <w:rFonts w:ascii="Tahoma" w:eastAsia="Tahoma" w:hAnsi="Tahoma" w:cs="Tahoma"/>
            <w:color w:val="000000"/>
            <w:sz w:val="24"/>
          </w:rPr>
          <w:t>Impacto</w:t>
        </w:r>
      </w:hyperlink>
      <w:r>
        <w:rPr>
          <w:rFonts w:ascii="Tahoma" w:eastAsia="Tahoma" w:hAnsi="Tahoma" w:cs="Tahoma"/>
          <w:color w:val="000000"/>
          <w:sz w:val="24"/>
        </w:rPr>
        <w:tab/>
      </w:r>
      <w:hyperlink w:anchor="_topic_Impacto1">
        <w:r>
          <w:fldChar w:fldCharType="begin"/>
        </w:r>
        <w:r>
          <w:instrText xml:space="preserve">PAGEREF _topic_Impacto1 \h  \* MERGEFORMAT </w:instrText>
        </w:r>
        <w:r>
          <w:fldChar w:fldCharType="separate"/>
        </w:r>
        <w:r>
          <w:rPr>
            <w:rFonts w:ascii="Tahoma" w:eastAsia="Tahoma" w:hAnsi="Tahoma" w:cs="Tahoma"/>
            <w:color w:val="000000"/>
            <w:sz w:val="24"/>
          </w:rPr>
          <w:t>180</w:t>
        </w:r>
        <w:r>
          <w:fldChar w:fldCharType="end"/>
        </w:r>
      </w:hyperlink>
    </w:p>
    <w:p w14:paraId="4AC7852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ExcluirParametrodeRisco">
        <w:r>
          <w:rPr>
            <w:rFonts w:ascii="Tahoma" w:eastAsia="Tahoma" w:hAnsi="Tahoma" w:cs="Tahoma"/>
            <w:color w:val="000000"/>
            <w:sz w:val="24"/>
          </w:rPr>
          <w:t>Excluir Parametro de  Risco</w:t>
        </w:r>
      </w:hyperlink>
      <w:r>
        <w:rPr>
          <w:rFonts w:ascii="Tahoma" w:eastAsia="Tahoma" w:hAnsi="Tahoma" w:cs="Tahoma"/>
          <w:color w:val="000000"/>
          <w:sz w:val="24"/>
        </w:rPr>
        <w:tab/>
      </w:r>
      <w:hyperlink w:anchor="_topic_ExcluirParametrodeRisco">
        <w:r>
          <w:fldChar w:fldCharType="begin"/>
        </w:r>
        <w:r>
          <w:instrText xml:space="preserve">PAGEREF _topic_ExcluirParametrodeRisco \h  \* MERGEFORMAT </w:instrText>
        </w:r>
        <w:r>
          <w:fldChar w:fldCharType="separate"/>
        </w:r>
        <w:r>
          <w:rPr>
            <w:rFonts w:ascii="Tahoma" w:eastAsia="Tahoma" w:hAnsi="Tahoma" w:cs="Tahoma"/>
            <w:color w:val="000000"/>
            <w:sz w:val="24"/>
          </w:rPr>
          <w:t>181</w:t>
        </w:r>
        <w:r>
          <w:fldChar w:fldCharType="end"/>
        </w:r>
      </w:hyperlink>
    </w:p>
    <w:p w14:paraId="634C6E1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nativarParametrodeRisco">
        <w:r>
          <w:rPr>
            <w:rFonts w:ascii="Tahoma" w:eastAsia="Tahoma" w:hAnsi="Tahoma" w:cs="Tahoma"/>
            <w:color w:val="000000"/>
            <w:sz w:val="24"/>
          </w:rPr>
          <w:t>Inativar Parametro de  Risco</w:t>
        </w:r>
      </w:hyperlink>
      <w:r>
        <w:rPr>
          <w:rFonts w:ascii="Tahoma" w:eastAsia="Tahoma" w:hAnsi="Tahoma" w:cs="Tahoma"/>
          <w:color w:val="000000"/>
          <w:sz w:val="24"/>
        </w:rPr>
        <w:tab/>
      </w:r>
      <w:hyperlink w:anchor="_topic_InativarParametrodeRisco">
        <w:r>
          <w:fldChar w:fldCharType="begin"/>
        </w:r>
        <w:r>
          <w:instrText xml:space="preserve">PAGEREF _topic_InativarParametrodeRisco \h  \* MERGEFORMAT </w:instrText>
        </w:r>
        <w:r>
          <w:fldChar w:fldCharType="separate"/>
        </w:r>
        <w:r>
          <w:rPr>
            <w:rFonts w:ascii="Tahoma" w:eastAsia="Tahoma" w:hAnsi="Tahoma" w:cs="Tahoma"/>
            <w:color w:val="000000"/>
            <w:sz w:val="24"/>
          </w:rPr>
          <w:t>182</w:t>
        </w:r>
        <w:r>
          <w:fldChar w:fldCharType="end"/>
        </w:r>
      </w:hyperlink>
    </w:p>
    <w:p w14:paraId="0627DC9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tivarParametrodeRisco">
        <w:r>
          <w:rPr>
            <w:rFonts w:ascii="Tahoma" w:eastAsia="Tahoma" w:hAnsi="Tahoma" w:cs="Tahoma"/>
            <w:color w:val="000000"/>
            <w:sz w:val="24"/>
          </w:rPr>
          <w:t>Ativar Parametro de  Risco</w:t>
        </w:r>
      </w:hyperlink>
      <w:r>
        <w:rPr>
          <w:rFonts w:ascii="Tahoma" w:eastAsia="Tahoma" w:hAnsi="Tahoma" w:cs="Tahoma"/>
          <w:color w:val="000000"/>
          <w:sz w:val="24"/>
        </w:rPr>
        <w:tab/>
      </w:r>
      <w:hyperlink w:anchor="_topic_AtivarParametrodeRisco">
        <w:r>
          <w:fldChar w:fldCharType="begin"/>
        </w:r>
        <w:r>
          <w:instrText xml:space="preserve">PAGEREF _topic_AtivarParametrodeRisco \h  \* MERGEFORMAT </w:instrText>
        </w:r>
        <w:r>
          <w:fldChar w:fldCharType="separate"/>
        </w:r>
        <w:r>
          <w:rPr>
            <w:rFonts w:ascii="Tahoma" w:eastAsia="Tahoma" w:hAnsi="Tahoma" w:cs="Tahoma"/>
            <w:color w:val="000000"/>
            <w:sz w:val="24"/>
          </w:rPr>
          <w:t>182</w:t>
        </w:r>
        <w:r>
          <w:fldChar w:fldCharType="end"/>
        </w:r>
      </w:hyperlink>
    </w:p>
    <w:p w14:paraId="4246793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Fiscalizacao">
        <w:r>
          <w:rPr>
            <w:rFonts w:ascii="Tahoma" w:eastAsia="Tahoma" w:hAnsi="Tahoma" w:cs="Tahoma"/>
            <w:color w:val="000000"/>
            <w:sz w:val="24"/>
          </w:rPr>
          <w:t>Fiscalização</w:t>
        </w:r>
      </w:hyperlink>
      <w:r>
        <w:rPr>
          <w:rFonts w:ascii="Tahoma" w:eastAsia="Tahoma" w:hAnsi="Tahoma" w:cs="Tahoma"/>
          <w:color w:val="000000"/>
          <w:sz w:val="24"/>
        </w:rPr>
        <w:tab/>
      </w:r>
      <w:hyperlink w:anchor="_topic_Fiscalizacao">
        <w:r>
          <w:fldChar w:fldCharType="begin"/>
        </w:r>
        <w:r>
          <w:instrText xml:space="preserve">PAGEREF _topic_Fiscalizacao \h  \* MERGEFORMAT </w:instrText>
        </w:r>
        <w:r>
          <w:fldChar w:fldCharType="separate"/>
        </w:r>
        <w:r>
          <w:rPr>
            <w:rFonts w:ascii="Tahoma" w:eastAsia="Tahoma" w:hAnsi="Tahoma" w:cs="Tahoma"/>
            <w:color w:val="000000"/>
            <w:sz w:val="24"/>
          </w:rPr>
          <w:t>183</w:t>
        </w:r>
        <w:r>
          <w:fldChar w:fldCharType="end"/>
        </w:r>
      </w:hyperlink>
    </w:p>
    <w:p w14:paraId="24A48C6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AtividadeProgramadas">
        <w:r>
          <w:rPr>
            <w:rFonts w:ascii="Tahoma" w:eastAsia="Tahoma" w:hAnsi="Tahoma" w:cs="Tahoma"/>
            <w:color w:val="000000"/>
            <w:sz w:val="24"/>
          </w:rPr>
          <w:t>Atividade Programadas</w:t>
        </w:r>
      </w:hyperlink>
      <w:r>
        <w:rPr>
          <w:rFonts w:ascii="Tahoma" w:eastAsia="Tahoma" w:hAnsi="Tahoma" w:cs="Tahoma"/>
          <w:color w:val="000000"/>
          <w:sz w:val="24"/>
        </w:rPr>
        <w:tab/>
      </w:r>
      <w:hyperlink w:anchor="_topic_AtividadeProgramadas">
        <w:r>
          <w:fldChar w:fldCharType="begin"/>
        </w:r>
        <w:r>
          <w:instrText xml:space="preserve">PAGEREF _topic_AtividadeProgramadas \h  \* MERGEFORMAT </w:instrText>
        </w:r>
        <w:r>
          <w:fldChar w:fldCharType="separate"/>
        </w:r>
        <w:r>
          <w:rPr>
            <w:rFonts w:ascii="Tahoma" w:eastAsia="Tahoma" w:hAnsi="Tahoma" w:cs="Tahoma"/>
            <w:color w:val="000000"/>
            <w:sz w:val="24"/>
          </w:rPr>
          <w:t>184</w:t>
        </w:r>
        <w:r>
          <w:fldChar w:fldCharType="end"/>
        </w:r>
      </w:hyperlink>
    </w:p>
    <w:p w14:paraId="57AAC3A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FiscalizacaoTipoAtividade">
        <w:r>
          <w:rPr>
            <w:rFonts w:ascii="Tahoma" w:eastAsia="Tahoma" w:hAnsi="Tahoma" w:cs="Tahoma"/>
            <w:color w:val="000000"/>
            <w:sz w:val="24"/>
          </w:rPr>
          <w:t>Fiscalização Tipo Atividade</w:t>
        </w:r>
      </w:hyperlink>
      <w:r>
        <w:rPr>
          <w:rFonts w:ascii="Tahoma" w:eastAsia="Tahoma" w:hAnsi="Tahoma" w:cs="Tahoma"/>
          <w:color w:val="000000"/>
          <w:sz w:val="24"/>
        </w:rPr>
        <w:tab/>
      </w:r>
      <w:hyperlink w:anchor="_topic_FiscalizacaoTipoAtividade">
        <w:r>
          <w:fldChar w:fldCharType="begin"/>
        </w:r>
        <w:r>
          <w:instrText xml:space="preserve">PAGEREF _topic_FiscalizacaoTipoAtividade \h  \* MERGEFORMAT </w:instrText>
        </w:r>
        <w:r>
          <w:fldChar w:fldCharType="separate"/>
        </w:r>
        <w:r>
          <w:rPr>
            <w:rFonts w:ascii="Tahoma" w:eastAsia="Tahoma" w:hAnsi="Tahoma" w:cs="Tahoma"/>
            <w:color w:val="000000"/>
            <w:sz w:val="24"/>
          </w:rPr>
          <w:t>189</w:t>
        </w:r>
        <w:r>
          <w:fldChar w:fldCharType="end"/>
        </w:r>
      </w:hyperlink>
    </w:p>
    <w:p w14:paraId="4D1FAF2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bas1">
        <w:r>
          <w:rPr>
            <w:rFonts w:ascii="Tahoma" w:eastAsia="Tahoma" w:hAnsi="Tahoma" w:cs="Tahoma"/>
            <w:color w:val="000000"/>
            <w:sz w:val="24"/>
          </w:rPr>
          <w:t>Abas</w:t>
        </w:r>
      </w:hyperlink>
      <w:r>
        <w:rPr>
          <w:rFonts w:ascii="Tahoma" w:eastAsia="Tahoma" w:hAnsi="Tahoma" w:cs="Tahoma"/>
          <w:color w:val="000000"/>
          <w:sz w:val="24"/>
        </w:rPr>
        <w:tab/>
      </w:r>
      <w:hyperlink w:anchor="_topic_Abas1">
        <w:r>
          <w:fldChar w:fldCharType="begin"/>
        </w:r>
        <w:r>
          <w:instrText>PAGEREF _topic_Abas1 \h</w:instrText>
        </w:r>
        <w:r>
          <w:instrText xml:space="preserve">  \* MERGEFORMAT </w:instrText>
        </w:r>
        <w:r>
          <w:fldChar w:fldCharType="separate"/>
        </w:r>
        <w:r>
          <w:rPr>
            <w:rFonts w:ascii="Tahoma" w:eastAsia="Tahoma" w:hAnsi="Tahoma" w:cs="Tahoma"/>
            <w:color w:val="000000"/>
            <w:sz w:val="24"/>
          </w:rPr>
          <w:t>189</w:t>
        </w:r>
        <w:r>
          <w:fldChar w:fldCharType="end"/>
        </w:r>
      </w:hyperlink>
    </w:p>
    <w:p w14:paraId="538F902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DadosdaFiscalizacoes">
        <w:r>
          <w:rPr>
            <w:rFonts w:ascii="Tahoma" w:eastAsia="Tahoma" w:hAnsi="Tahoma" w:cs="Tahoma"/>
            <w:color w:val="000000"/>
            <w:sz w:val="24"/>
          </w:rPr>
          <w:t>Dados da Fiscalizações</w:t>
        </w:r>
      </w:hyperlink>
      <w:r>
        <w:rPr>
          <w:rFonts w:ascii="Tahoma" w:eastAsia="Tahoma" w:hAnsi="Tahoma" w:cs="Tahoma"/>
          <w:color w:val="000000"/>
          <w:sz w:val="24"/>
        </w:rPr>
        <w:tab/>
      </w:r>
      <w:hyperlink w:anchor="_topic_DadosdaFiscalizacoes">
        <w:r>
          <w:fldChar w:fldCharType="begin"/>
        </w:r>
        <w:r>
          <w:instrText xml:space="preserve">PAGEREF _topic_DadosdaFiscalizacoes \h  \* MERGEFORMAT </w:instrText>
        </w:r>
        <w:r>
          <w:fldChar w:fldCharType="separate"/>
        </w:r>
        <w:r>
          <w:rPr>
            <w:rFonts w:ascii="Tahoma" w:eastAsia="Tahoma" w:hAnsi="Tahoma" w:cs="Tahoma"/>
            <w:color w:val="000000"/>
            <w:sz w:val="24"/>
          </w:rPr>
          <w:t>190</w:t>
        </w:r>
        <w:r>
          <w:fldChar w:fldCharType="end"/>
        </w:r>
      </w:hyperlink>
    </w:p>
    <w:p w14:paraId="459A4DA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DadosdaAtividade">
        <w:r>
          <w:rPr>
            <w:rFonts w:ascii="Tahoma" w:eastAsia="Tahoma" w:hAnsi="Tahoma" w:cs="Tahoma"/>
            <w:color w:val="000000"/>
            <w:sz w:val="24"/>
          </w:rPr>
          <w:t>Dados da Atividade</w:t>
        </w:r>
      </w:hyperlink>
      <w:r>
        <w:rPr>
          <w:rFonts w:ascii="Tahoma" w:eastAsia="Tahoma" w:hAnsi="Tahoma" w:cs="Tahoma"/>
          <w:color w:val="000000"/>
          <w:sz w:val="24"/>
        </w:rPr>
        <w:tab/>
      </w:r>
      <w:hyperlink w:anchor="_topic_DadosdaAtividade">
        <w:r>
          <w:fldChar w:fldCharType="begin"/>
        </w:r>
        <w:r>
          <w:instrText xml:space="preserve">PAGEREF _topic_DadosdaAtividade \h  \* MERGEFORMAT </w:instrText>
        </w:r>
        <w:r>
          <w:fldChar w:fldCharType="separate"/>
        </w:r>
        <w:r>
          <w:rPr>
            <w:rFonts w:ascii="Tahoma" w:eastAsia="Tahoma" w:hAnsi="Tahoma" w:cs="Tahoma"/>
            <w:color w:val="000000"/>
            <w:sz w:val="24"/>
          </w:rPr>
          <w:t>191</w:t>
        </w:r>
        <w:r>
          <w:fldChar w:fldCharType="end"/>
        </w:r>
      </w:hyperlink>
    </w:p>
    <w:p w14:paraId="4BA315C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ImoveisFiscalizados1">
        <w:r>
          <w:rPr>
            <w:rFonts w:ascii="Tahoma" w:eastAsia="Tahoma" w:hAnsi="Tahoma" w:cs="Tahoma"/>
            <w:color w:val="000000"/>
            <w:sz w:val="24"/>
          </w:rPr>
          <w:t>Imóveis Fiscalizados</w:t>
        </w:r>
      </w:hyperlink>
      <w:r>
        <w:rPr>
          <w:rFonts w:ascii="Tahoma" w:eastAsia="Tahoma" w:hAnsi="Tahoma" w:cs="Tahoma"/>
          <w:color w:val="000000"/>
          <w:sz w:val="24"/>
        </w:rPr>
        <w:tab/>
      </w:r>
      <w:hyperlink w:anchor="_topic_ImoveisFiscalizados1">
        <w:r>
          <w:fldChar w:fldCharType="begin"/>
        </w:r>
        <w:r>
          <w:instrText xml:space="preserve">PAGEREF _topic_ImoveisFiscalizados1 \h  \* MERGEFORMAT </w:instrText>
        </w:r>
        <w:r>
          <w:fldChar w:fldCharType="separate"/>
        </w:r>
        <w:r>
          <w:rPr>
            <w:rFonts w:ascii="Tahoma" w:eastAsia="Tahoma" w:hAnsi="Tahoma" w:cs="Tahoma"/>
            <w:color w:val="000000"/>
            <w:sz w:val="24"/>
          </w:rPr>
          <w:t>192</w:t>
        </w:r>
        <w:r>
          <w:fldChar w:fldCharType="end"/>
        </w:r>
      </w:hyperlink>
    </w:p>
    <w:p w14:paraId="4A87600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Constatacoes1">
        <w:r>
          <w:rPr>
            <w:rFonts w:ascii="Tahoma" w:eastAsia="Tahoma" w:hAnsi="Tahoma" w:cs="Tahoma"/>
            <w:color w:val="000000"/>
            <w:sz w:val="24"/>
          </w:rPr>
          <w:t>Constatações</w:t>
        </w:r>
      </w:hyperlink>
      <w:r>
        <w:rPr>
          <w:rFonts w:ascii="Tahoma" w:eastAsia="Tahoma" w:hAnsi="Tahoma" w:cs="Tahoma"/>
          <w:color w:val="000000"/>
          <w:sz w:val="24"/>
        </w:rPr>
        <w:tab/>
      </w:r>
      <w:hyperlink w:anchor="_topic_Constatacoes1">
        <w:r>
          <w:fldChar w:fldCharType="begin"/>
        </w:r>
        <w:r>
          <w:instrText xml:space="preserve">PAGEREF _topic_Constatacoes1 \h  \* MERGEFORMAT </w:instrText>
        </w:r>
        <w:r>
          <w:fldChar w:fldCharType="separate"/>
        </w:r>
        <w:r>
          <w:rPr>
            <w:rFonts w:ascii="Tahoma" w:eastAsia="Tahoma" w:hAnsi="Tahoma" w:cs="Tahoma"/>
            <w:color w:val="000000"/>
            <w:sz w:val="24"/>
          </w:rPr>
          <w:t>195</w:t>
        </w:r>
        <w:r>
          <w:fldChar w:fldCharType="end"/>
        </w:r>
      </w:hyperlink>
    </w:p>
    <w:p w14:paraId="467B426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ExecucaodaFiscalizacoes">
        <w:r>
          <w:rPr>
            <w:rFonts w:ascii="Tahoma" w:eastAsia="Tahoma" w:hAnsi="Tahoma" w:cs="Tahoma"/>
            <w:color w:val="000000"/>
            <w:sz w:val="24"/>
          </w:rPr>
          <w:t>Execução da Fiscalizações</w:t>
        </w:r>
      </w:hyperlink>
      <w:r>
        <w:rPr>
          <w:rFonts w:ascii="Tahoma" w:eastAsia="Tahoma" w:hAnsi="Tahoma" w:cs="Tahoma"/>
          <w:color w:val="000000"/>
          <w:sz w:val="24"/>
        </w:rPr>
        <w:tab/>
      </w:r>
      <w:hyperlink w:anchor="_topic_ExecucaodaFiscalizacoes">
        <w:r>
          <w:fldChar w:fldCharType="begin"/>
        </w:r>
        <w:r>
          <w:instrText xml:space="preserve">PAGEREF _topic_ExecucaodaFiscalizacoes </w:instrText>
        </w:r>
        <w:r>
          <w:instrText xml:space="preserve">\h  \* MERGEFORMAT </w:instrText>
        </w:r>
        <w:r>
          <w:fldChar w:fldCharType="separate"/>
        </w:r>
        <w:r>
          <w:rPr>
            <w:rFonts w:ascii="Tahoma" w:eastAsia="Tahoma" w:hAnsi="Tahoma" w:cs="Tahoma"/>
            <w:color w:val="000000"/>
            <w:sz w:val="24"/>
          </w:rPr>
          <w:t>202</w:t>
        </w:r>
        <w:r>
          <w:fldChar w:fldCharType="end"/>
        </w:r>
      </w:hyperlink>
    </w:p>
    <w:p w14:paraId="01B0730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Observacoes1">
        <w:r>
          <w:rPr>
            <w:rFonts w:ascii="Tahoma" w:eastAsia="Tahoma" w:hAnsi="Tahoma" w:cs="Tahoma"/>
            <w:color w:val="000000"/>
            <w:sz w:val="24"/>
          </w:rPr>
          <w:t>Observações</w:t>
        </w:r>
      </w:hyperlink>
      <w:r>
        <w:rPr>
          <w:rFonts w:ascii="Tahoma" w:eastAsia="Tahoma" w:hAnsi="Tahoma" w:cs="Tahoma"/>
          <w:color w:val="000000"/>
          <w:sz w:val="24"/>
        </w:rPr>
        <w:tab/>
      </w:r>
      <w:hyperlink w:anchor="_topic_Observacoes1">
        <w:r>
          <w:fldChar w:fldCharType="begin"/>
        </w:r>
        <w:r>
          <w:instrText xml:space="preserve">PAGEREF _topic_Observacoes1 \h  \* MERGEFORMAT </w:instrText>
        </w:r>
        <w:r>
          <w:fldChar w:fldCharType="separate"/>
        </w:r>
        <w:r>
          <w:rPr>
            <w:rFonts w:ascii="Tahoma" w:eastAsia="Tahoma" w:hAnsi="Tahoma" w:cs="Tahoma"/>
            <w:color w:val="000000"/>
            <w:sz w:val="24"/>
          </w:rPr>
          <w:t>204</w:t>
        </w:r>
        <w:r>
          <w:fldChar w:fldCharType="end"/>
        </w:r>
      </w:hyperlink>
    </w:p>
    <w:p w14:paraId="6939405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Fotos1">
        <w:r>
          <w:rPr>
            <w:rFonts w:ascii="Tahoma" w:eastAsia="Tahoma" w:hAnsi="Tahoma" w:cs="Tahoma"/>
            <w:color w:val="000000"/>
            <w:sz w:val="24"/>
          </w:rPr>
          <w:t>Fotos</w:t>
        </w:r>
      </w:hyperlink>
      <w:r>
        <w:rPr>
          <w:rFonts w:ascii="Tahoma" w:eastAsia="Tahoma" w:hAnsi="Tahoma" w:cs="Tahoma"/>
          <w:color w:val="000000"/>
          <w:sz w:val="24"/>
        </w:rPr>
        <w:tab/>
      </w:r>
      <w:hyperlink w:anchor="_topic_Fotos1">
        <w:r>
          <w:fldChar w:fldCharType="begin"/>
        </w:r>
        <w:r>
          <w:instrText>PAGEREF _topic_Foto</w:instrText>
        </w:r>
        <w:r>
          <w:instrText xml:space="preserve">s1 \h  \* MERGEFORMAT </w:instrText>
        </w:r>
        <w:r>
          <w:fldChar w:fldCharType="separate"/>
        </w:r>
        <w:r>
          <w:rPr>
            <w:rFonts w:ascii="Tahoma" w:eastAsia="Tahoma" w:hAnsi="Tahoma" w:cs="Tahoma"/>
            <w:color w:val="000000"/>
            <w:sz w:val="24"/>
          </w:rPr>
          <w:t>204</w:t>
        </w:r>
        <w:r>
          <w:fldChar w:fldCharType="end"/>
        </w:r>
      </w:hyperlink>
    </w:p>
    <w:p w14:paraId="5466F67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FichadeAvaliacao2">
        <w:r>
          <w:rPr>
            <w:rFonts w:ascii="Tahoma" w:eastAsia="Tahoma" w:hAnsi="Tahoma" w:cs="Tahoma"/>
            <w:color w:val="000000"/>
            <w:sz w:val="24"/>
          </w:rPr>
          <w:t>Ficha de Avaliação</w:t>
        </w:r>
      </w:hyperlink>
      <w:r>
        <w:rPr>
          <w:rFonts w:ascii="Tahoma" w:eastAsia="Tahoma" w:hAnsi="Tahoma" w:cs="Tahoma"/>
          <w:color w:val="000000"/>
          <w:sz w:val="24"/>
        </w:rPr>
        <w:tab/>
      </w:r>
      <w:hyperlink w:anchor="_topic_FichadeAvaliacao2">
        <w:r>
          <w:fldChar w:fldCharType="begin"/>
        </w:r>
        <w:r>
          <w:instrText xml:space="preserve">PAGEREF _topic_FichadeAvaliacao2 \h  \* MERGEFORMAT </w:instrText>
        </w:r>
        <w:r>
          <w:fldChar w:fldCharType="separate"/>
        </w:r>
        <w:r>
          <w:rPr>
            <w:rFonts w:ascii="Tahoma" w:eastAsia="Tahoma" w:hAnsi="Tahoma" w:cs="Tahoma"/>
            <w:color w:val="000000"/>
            <w:sz w:val="24"/>
          </w:rPr>
          <w:t>207</w:t>
        </w:r>
        <w:r>
          <w:fldChar w:fldCharType="end"/>
        </w:r>
      </w:hyperlink>
    </w:p>
    <w:p w14:paraId="0D0948E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CadastroFiscalizacaoEventual">
        <w:r>
          <w:rPr>
            <w:rFonts w:ascii="Tahoma" w:eastAsia="Tahoma" w:hAnsi="Tahoma" w:cs="Tahoma"/>
            <w:color w:val="000000"/>
            <w:sz w:val="24"/>
          </w:rPr>
          <w:t>Cadastro Fiscalização Eventual</w:t>
        </w:r>
      </w:hyperlink>
      <w:r>
        <w:rPr>
          <w:rFonts w:ascii="Tahoma" w:eastAsia="Tahoma" w:hAnsi="Tahoma" w:cs="Tahoma"/>
          <w:color w:val="000000"/>
          <w:sz w:val="24"/>
        </w:rPr>
        <w:tab/>
      </w:r>
      <w:hyperlink w:anchor="_topic_CadastroFiscalizacaoEventual">
        <w:r>
          <w:fldChar w:fldCharType="begin"/>
        </w:r>
        <w:r>
          <w:instrText xml:space="preserve">PAGEREF _topic_CadastroFiscalizacaoEventual \h  \* MERGEFORMAT </w:instrText>
        </w:r>
        <w:r>
          <w:fldChar w:fldCharType="separate"/>
        </w:r>
        <w:r>
          <w:rPr>
            <w:rFonts w:ascii="Tahoma" w:eastAsia="Tahoma" w:hAnsi="Tahoma" w:cs="Tahoma"/>
            <w:color w:val="000000"/>
            <w:sz w:val="24"/>
          </w:rPr>
          <w:t>210</w:t>
        </w:r>
        <w:r>
          <w:fldChar w:fldCharType="end"/>
        </w:r>
      </w:hyperlink>
    </w:p>
    <w:p w14:paraId="383ECFC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FiscalizacaoEventual">
        <w:r>
          <w:rPr>
            <w:rFonts w:ascii="Tahoma" w:eastAsia="Tahoma" w:hAnsi="Tahoma" w:cs="Tahoma"/>
            <w:color w:val="000000"/>
            <w:sz w:val="24"/>
          </w:rPr>
          <w:t>Fiscalização Eventual</w:t>
        </w:r>
      </w:hyperlink>
      <w:r>
        <w:rPr>
          <w:rFonts w:ascii="Tahoma" w:eastAsia="Tahoma" w:hAnsi="Tahoma" w:cs="Tahoma"/>
          <w:color w:val="000000"/>
          <w:sz w:val="24"/>
        </w:rPr>
        <w:tab/>
      </w:r>
      <w:hyperlink w:anchor="_topic_FiscalizacaoEventual">
        <w:r>
          <w:fldChar w:fldCharType="begin"/>
        </w:r>
        <w:r>
          <w:instrText xml:space="preserve">PAGEREF _topic_FiscalizacaoEventual \h  \* MERGEFORMAT </w:instrText>
        </w:r>
        <w:r>
          <w:fldChar w:fldCharType="separate"/>
        </w:r>
        <w:r>
          <w:rPr>
            <w:rFonts w:ascii="Tahoma" w:eastAsia="Tahoma" w:hAnsi="Tahoma" w:cs="Tahoma"/>
            <w:color w:val="000000"/>
            <w:sz w:val="24"/>
          </w:rPr>
          <w:t>212</w:t>
        </w:r>
        <w:r>
          <w:fldChar w:fldCharType="end"/>
        </w:r>
      </w:hyperlink>
    </w:p>
    <w:p w14:paraId="5CB6344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TipoBem">
        <w:r>
          <w:rPr>
            <w:rFonts w:ascii="Tahoma" w:eastAsia="Tahoma" w:hAnsi="Tahoma" w:cs="Tahoma"/>
            <w:color w:val="000000"/>
            <w:sz w:val="24"/>
          </w:rPr>
          <w:t>Tipo Bem</w:t>
        </w:r>
      </w:hyperlink>
      <w:r>
        <w:rPr>
          <w:rFonts w:ascii="Tahoma" w:eastAsia="Tahoma" w:hAnsi="Tahoma" w:cs="Tahoma"/>
          <w:color w:val="000000"/>
          <w:sz w:val="24"/>
        </w:rPr>
        <w:tab/>
      </w:r>
      <w:hyperlink w:anchor="_topic_TipoBem">
        <w:r>
          <w:fldChar w:fldCharType="begin"/>
        </w:r>
        <w:r>
          <w:instrText xml:space="preserve">PAGEREF _topic_TipoBem \h  \* MERGEFORMAT </w:instrText>
        </w:r>
        <w:r>
          <w:fldChar w:fldCharType="separate"/>
        </w:r>
        <w:r>
          <w:rPr>
            <w:rFonts w:ascii="Tahoma" w:eastAsia="Tahoma" w:hAnsi="Tahoma" w:cs="Tahoma"/>
            <w:color w:val="000000"/>
            <w:sz w:val="24"/>
          </w:rPr>
          <w:t>212</w:t>
        </w:r>
        <w:r>
          <w:fldChar w:fldCharType="end"/>
        </w:r>
      </w:hyperlink>
    </w:p>
    <w:p w14:paraId="54FF5A1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Multiplosimoveis">
        <w:r>
          <w:rPr>
            <w:rFonts w:ascii="Tahoma" w:eastAsia="Tahoma" w:hAnsi="Tahoma" w:cs="Tahoma"/>
            <w:color w:val="000000"/>
            <w:sz w:val="24"/>
          </w:rPr>
          <w:t>Múltiplos imóveis</w:t>
        </w:r>
      </w:hyperlink>
      <w:r>
        <w:rPr>
          <w:rFonts w:ascii="Tahoma" w:eastAsia="Tahoma" w:hAnsi="Tahoma" w:cs="Tahoma"/>
          <w:color w:val="000000"/>
          <w:sz w:val="24"/>
        </w:rPr>
        <w:tab/>
      </w:r>
      <w:hyperlink w:anchor="_topic_Multiplosimoveis">
        <w:r>
          <w:fldChar w:fldCharType="begin"/>
        </w:r>
        <w:r>
          <w:instrText>PAGEREF _topic_Multiplosimoveis \h  \* MERGEFORMA</w:instrText>
        </w:r>
        <w:r>
          <w:instrText xml:space="preserve">T </w:instrText>
        </w:r>
        <w:r>
          <w:fldChar w:fldCharType="separate"/>
        </w:r>
        <w:r>
          <w:rPr>
            <w:rFonts w:ascii="Tahoma" w:eastAsia="Tahoma" w:hAnsi="Tahoma" w:cs="Tahoma"/>
            <w:color w:val="000000"/>
            <w:sz w:val="24"/>
          </w:rPr>
          <w:t>220</w:t>
        </w:r>
        <w:r>
          <w:fldChar w:fldCharType="end"/>
        </w:r>
      </w:hyperlink>
    </w:p>
    <w:p w14:paraId="6330BC5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Abas2">
        <w:r>
          <w:rPr>
            <w:rFonts w:ascii="Tahoma" w:eastAsia="Tahoma" w:hAnsi="Tahoma" w:cs="Tahoma"/>
            <w:color w:val="000000"/>
            <w:sz w:val="24"/>
          </w:rPr>
          <w:t>Abas</w:t>
        </w:r>
      </w:hyperlink>
      <w:r>
        <w:rPr>
          <w:rFonts w:ascii="Tahoma" w:eastAsia="Tahoma" w:hAnsi="Tahoma" w:cs="Tahoma"/>
          <w:color w:val="000000"/>
          <w:sz w:val="24"/>
        </w:rPr>
        <w:tab/>
      </w:r>
      <w:hyperlink w:anchor="_topic_Abas2">
        <w:r>
          <w:fldChar w:fldCharType="begin"/>
        </w:r>
        <w:r>
          <w:instrText xml:space="preserve">PAGEREF _topic_Abas2 \h  \* MERGEFORMAT </w:instrText>
        </w:r>
        <w:r>
          <w:fldChar w:fldCharType="separate"/>
        </w:r>
        <w:r>
          <w:rPr>
            <w:rFonts w:ascii="Tahoma" w:eastAsia="Tahoma" w:hAnsi="Tahoma" w:cs="Tahoma"/>
            <w:color w:val="000000"/>
            <w:sz w:val="24"/>
          </w:rPr>
          <w:t>222</w:t>
        </w:r>
        <w:r>
          <w:fldChar w:fldCharType="end"/>
        </w:r>
      </w:hyperlink>
    </w:p>
    <w:p w14:paraId="5FB70D9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FiscalizacoesAssociadas">
        <w:r>
          <w:rPr>
            <w:rFonts w:ascii="Tahoma" w:eastAsia="Tahoma" w:hAnsi="Tahoma" w:cs="Tahoma"/>
            <w:color w:val="000000"/>
            <w:sz w:val="24"/>
          </w:rPr>
          <w:t>Fiscalizações Associadas</w:t>
        </w:r>
      </w:hyperlink>
      <w:r>
        <w:rPr>
          <w:rFonts w:ascii="Tahoma" w:eastAsia="Tahoma" w:hAnsi="Tahoma" w:cs="Tahoma"/>
          <w:color w:val="000000"/>
          <w:sz w:val="24"/>
        </w:rPr>
        <w:tab/>
      </w:r>
      <w:hyperlink w:anchor="_topic_FiscalizacoesAssociadas">
        <w:r>
          <w:fldChar w:fldCharType="begin"/>
        </w:r>
        <w:r>
          <w:instrText xml:space="preserve">PAGEREF _topic_FiscalizacoesAssociadas \h  \* MERGEFORMAT </w:instrText>
        </w:r>
        <w:r>
          <w:fldChar w:fldCharType="separate"/>
        </w:r>
        <w:r>
          <w:rPr>
            <w:rFonts w:ascii="Tahoma" w:eastAsia="Tahoma" w:hAnsi="Tahoma" w:cs="Tahoma"/>
            <w:color w:val="000000"/>
            <w:sz w:val="24"/>
          </w:rPr>
          <w:t>233</w:t>
        </w:r>
        <w:r>
          <w:fldChar w:fldCharType="end"/>
        </w:r>
      </w:hyperlink>
    </w:p>
    <w:p w14:paraId="0C91DAA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LaudodeVistoria">
        <w:r>
          <w:rPr>
            <w:rFonts w:ascii="Tahoma" w:eastAsia="Tahoma" w:hAnsi="Tahoma" w:cs="Tahoma"/>
            <w:color w:val="000000"/>
            <w:sz w:val="24"/>
          </w:rPr>
          <w:t>Laudo de Vistoria</w:t>
        </w:r>
      </w:hyperlink>
      <w:r>
        <w:rPr>
          <w:rFonts w:ascii="Tahoma" w:eastAsia="Tahoma" w:hAnsi="Tahoma" w:cs="Tahoma"/>
          <w:color w:val="000000"/>
          <w:sz w:val="24"/>
        </w:rPr>
        <w:tab/>
      </w:r>
      <w:hyperlink w:anchor="_topic_LaudodeVistoria">
        <w:r>
          <w:fldChar w:fldCharType="begin"/>
        </w:r>
        <w:r>
          <w:instrText>PAGEREF _topic_LaudodeVis</w:instrText>
        </w:r>
        <w:r>
          <w:instrText xml:space="preserve">toria \h  \* MERGEFORMAT </w:instrText>
        </w:r>
        <w:r>
          <w:fldChar w:fldCharType="separate"/>
        </w:r>
        <w:r>
          <w:rPr>
            <w:rFonts w:ascii="Tahoma" w:eastAsia="Tahoma" w:hAnsi="Tahoma" w:cs="Tahoma"/>
            <w:color w:val="000000"/>
            <w:sz w:val="24"/>
          </w:rPr>
          <w:t>234</w:t>
        </w:r>
        <w:r>
          <w:fldChar w:fldCharType="end"/>
        </w:r>
      </w:hyperlink>
    </w:p>
    <w:p w14:paraId="527D653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TipoAtividade">
        <w:r>
          <w:rPr>
            <w:rFonts w:ascii="Tahoma" w:eastAsia="Tahoma" w:hAnsi="Tahoma" w:cs="Tahoma"/>
            <w:color w:val="000000"/>
            <w:sz w:val="24"/>
          </w:rPr>
          <w:t>Tipo Atividade</w:t>
        </w:r>
      </w:hyperlink>
      <w:r>
        <w:rPr>
          <w:rFonts w:ascii="Tahoma" w:eastAsia="Tahoma" w:hAnsi="Tahoma" w:cs="Tahoma"/>
          <w:color w:val="000000"/>
          <w:sz w:val="24"/>
        </w:rPr>
        <w:tab/>
      </w:r>
      <w:hyperlink w:anchor="_topic_TipoAtividade">
        <w:r>
          <w:fldChar w:fldCharType="begin"/>
        </w:r>
        <w:r>
          <w:instrText xml:space="preserve">PAGEREF _topic_TipoAtividade \h  \* MERGEFORMAT </w:instrText>
        </w:r>
        <w:r>
          <w:fldChar w:fldCharType="separate"/>
        </w:r>
        <w:r>
          <w:rPr>
            <w:rFonts w:ascii="Tahoma" w:eastAsia="Tahoma" w:hAnsi="Tahoma" w:cs="Tahoma"/>
            <w:color w:val="000000"/>
            <w:sz w:val="24"/>
          </w:rPr>
          <w:t>237</w:t>
        </w:r>
        <w:r>
          <w:fldChar w:fldCharType="end"/>
        </w:r>
      </w:hyperlink>
    </w:p>
    <w:p w14:paraId="2FA0220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Pesquisar">
        <w:r>
          <w:rPr>
            <w:rFonts w:ascii="Tahoma" w:eastAsia="Tahoma" w:hAnsi="Tahoma" w:cs="Tahoma"/>
            <w:color w:val="000000"/>
            <w:sz w:val="24"/>
          </w:rPr>
          <w:t>Pesquisar</w:t>
        </w:r>
      </w:hyperlink>
      <w:r>
        <w:rPr>
          <w:rFonts w:ascii="Tahoma" w:eastAsia="Tahoma" w:hAnsi="Tahoma" w:cs="Tahoma"/>
          <w:color w:val="000000"/>
          <w:sz w:val="24"/>
        </w:rPr>
        <w:tab/>
      </w:r>
      <w:hyperlink w:anchor="_topic_Pesquisar">
        <w:r>
          <w:fldChar w:fldCharType="begin"/>
        </w:r>
        <w:r>
          <w:instrText xml:space="preserve">PAGEREF _topic_Pesquisar \h  \* MERGEFORMAT </w:instrText>
        </w:r>
        <w:r>
          <w:fldChar w:fldCharType="separate"/>
        </w:r>
        <w:r>
          <w:rPr>
            <w:rFonts w:ascii="Tahoma" w:eastAsia="Tahoma" w:hAnsi="Tahoma" w:cs="Tahoma"/>
            <w:color w:val="000000"/>
            <w:sz w:val="24"/>
          </w:rPr>
          <w:t>243</w:t>
        </w:r>
        <w:r>
          <w:fldChar w:fldCharType="end"/>
        </w:r>
      </w:hyperlink>
    </w:p>
    <w:p w14:paraId="2D4651D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FiscalizacoesCadastradas">
        <w:r>
          <w:rPr>
            <w:rFonts w:ascii="Tahoma" w:eastAsia="Tahoma" w:hAnsi="Tahoma" w:cs="Tahoma"/>
            <w:color w:val="000000"/>
            <w:sz w:val="24"/>
          </w:rPr>
          <w:t>Fiscalizações Cadastradas</w:t>
        </w:r>
      </w:hyperlink>
      <w:r>
        <w:rPr>
          <w:rFonts w:ascii="Tahoma" w:eastAsia="Tahoma" w:hAnsi="Tahoma" w:cs="Tahoma"/>
          <w:color w:val="000000"/>
          <w:sz w:val="24"/>
        </w:rPr>
        <w:tab/>
      </w:r>
      <w:hyperlink w:anchor="_topic_FiscalizacoesCadastradas">
        <w:r>
          <w:fldChar w:fldCharType="begin"/>
        </w:r>
        <w:r>
          <w:instrText>PAGEREF</w:instrText>
        </w:r>
        <w:r>
          <w:instrText xml:space="preserve"> _topic_FiscalizacoesCadastradas \h  \* MERGEFORMAT </w:instrText>
        </w:r>
        <w:r>
          <w:fldChar w:fldCharType="separate"/>
        </w:r>
        <w:r>
          <w:rPr>
            <w:rFonts w:ascii="Tahoma" w:eastAsia="Tahoma" w:hAnsi="Tahoma" w:cs="Tahoma"/>
            <w:color w:val="000000"/>
            <w:sz w:val="24"/>
          </w:rPr>
          <w:t>244</w:t>
        </w:r>
        <w:r>
          <w:fldChar w:fldCharType="end"/>
        </w:r>
      </w:hyperlink>
    </w:p>
    <w:p w14:paraId="7DBE832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FiscalizacaoTipoBem">
        <w:r>
          <w:rPr>
            <w:rFonts w:ascii="Tahoma" w:eastAsia="Tahoma" w:hAnsi="Tahoma" w:cs="Tahoma"/>
            <w:color w:val="000000"/>
            <w:sz w:val="24"/>
          </w:rPr>
          <w:t>Fiscalização Tipo Bem</w:t>
        </w:r>
      </w:hyperlink>
      <w:r>
        <w:rPr>
          <w:rFonts w:ascii="Tahoma" w:eastAsia="Tahoma" w:hAnsi="Tahoma" w:cs="Tahoma"/>
          <w:color w:val="000000"/>
          <w:sz w:val="24"/>
        </w:rPr>
        <w:tab/>
      </w:r>
      <w:hyperlink w:anchor="_topic_FiscalizacaoTipoBem">
        <w:r>
          <w:fldChar w:fldCharType="begin"/>
        </w:r>
        <w:r>
          <w:instrText xml:space="preserve">PAGEREF _topic_FiscalizacaoTipoBem \h  \* MERGEFORMAT </w:instrText>
        </w:r>
        <w:r>
          <w:fldChar w:fldCharType="separate"/>
        </w:r>
        <w:r>
          <w:rPr>
            <w:rFonts w:ascii="Tahoma" w:eastAsia="Tahoma" w:hAnsi="Tahoma" w:cs="Tahoma"/>
            <w:color w:val="000000"/>
            <w:sz w:val="24"/>
          </w:rPr>
          <w:t>245</w:t>
        </w:r>
        <w:r>
          <w:fldChar w:fldCharType="end"/>
        </w:r>
      </w:hyperlink>
    </w:p>
    <w:p w14:paraId="10B9D45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100"/>
      </w:pPr>
      <w:hyperlink w:anchor="_topic_Abas">
        <w:r>
          <w:rPr>
            <w:rFonts w:ascii="Tahoma" w:eastAsia="Tahoma" w:hAnsi="Tahoma" w:cs="Tahoma"/>
            <w:color w:val="000000"/>
            <w:sz w:val="24"/>
          </w:rPr>
          <w:t>Abas</w:t>
        </w:r>
      </w:hyperlink>
      <w:r>
        <w:rPr>
          <w:rFonts w:ascii="Tahoma" w:eastAsia="Tahoma" w:hAnsi="Tahoma" w:cs="Tahoma"/>
          <w:color w:val="000000"/>
          <w:sz w:val="24"/>
        </w:rPr>
        <w:tab/>
      </w:r>
      <w:hyperlink w:anchor="_topic_Abas">
        <w:r>
          <w:fldChar w:fldCharType="begin"/>
        </w:r>
        <w:r>
          <w:instrText>PAG</w:instrText>
        </w:r>
        <w:r>
          <w:instrText xml:space="preserve">EREF _topic_Abas \h  \* MERGEFORMAT </w:instrText>
        </w:r>
        <w:r>
          <w:fldChar w:fldCharType="separate"/>
        </w:r>
        <w:r>
          <w:rPr>
            <w:rFonts w:ascii="Tahoma" w:eastAsia="Tahoma" w:hAnsi="Tahoma" w:cs="Tahoma"/>
            <w:color w:val="000000"/>
            <w:sz w:val="24"/>
          </w:rPr>
          <w:t>247</w:t>
        </w:r>
        <w:r>
          <w:fldChar w:fldCharType="end"/>
        </w:r>
      </w:hyperlink>
    </w:p>
    <w:p w14:paraId="44140CE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DadosdaFiscalizacao">
        <w:r>
          <w:rPr>
            <w:rFonts w:ascii="Tahoma" w:eastAsia="Tahoma" w:hAnsi="Tahoma" w:cs="Tahoma"/>
            <w:color w:val="000000"/>
            <w:sz w:val="24"/>
          </w:rPr>
          <w:t>Dados da Fiscalização</w:t>
        </w:r>
      </w:hyperlink>
      <w:r>
        <w:rPr>
          <w:rFonts w:ascii="Tahoma" w:eastAsia="Tahoma" w:hAnsi="Tahoma" w:cs="Tahoma"/>
          <w:color w:val="000000"/>
          <w:sz w:val="24"/>
        </w:rPr>
        <w:tab/>
      </w:r>
      <w:hyperlink w:anchor="_topic_DadosdaFiscalizacao">
        <w:r>
          <w:fldChar w:fldCharType="begin"/>
        </w:r>
        <w:r>
          <w:instrText xml:space="preserve">PAGEREF _topic_DadosdaFiscalizacao \h  \* MERGEFORMAT </w:instrText>
        </w:r>
        <w:r>
          <w:fldChar w:fldCharType="separate"/>
        </w:r>
        <w:r>
          <w:rPr>
            <w:rFonts w:ascii="Tahoma" w:eastAsia="Tahoma" w:hAnsi="Tahoma" w:cs="Tahoma"/>
            <w:color w:val="000000"/>
            <w:sz w:val="24"/>
          </w:rPr>
          <w:t>247</w:t>
        </w:r>
        <w:r>
          <w:fldChar w:fldCharType="end"/>
        </w:r>
      </w:hyperlink>
    </w:p>
    <w:p w14:paraId="5040116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DadosdoBem">
        <w:r>
          <w:rPr>
            <w:rFonts w:ascii="Tahoma" w:eastAsia="Tahoma" w:hAnsi="Tahoma" w:cs="Tahoma"/>
            <w:color w:val="000000"/>
            <w:sz w:val="24"/>
          </w:rPr>
          <w:t>Dados do Bem</w:t>
        </w:r>
      </w:hyperlink>
      <w:r>
        <w:rPr>
          <w:rFonts w:ascii="Tahoma" w:eastAsia="Tahoma" w:hAnsi="Tahoma" w:cs="Tahoma"/>
          <w:color w:val="000000"/>
          <w:sz w:val="24"/>
        </w:rPr>
        <w:tab/>
      </w:r>
      <w:hyperlink w:anchor="_topic_DadosdoBem">
        <w:r>
          <w:fldChar w:fldCharType="begin"/>
        </w:r>
        <w:r>
          <w:instrText>PAGEREF _topi</w:instrText>
        </w:r>
        <w:r>
          <w:instrText xml:space="preserve">c_DadosdoBem \h  \* MERGEFORMAT </w:instrText>
        </w:r>
        <w:r>
          <w:fldChar w:fldCharType="separate"/>
        </w:r>
        <w:r>
          <w:rPr>
            <w:rFonts w:ascii="Tahoma" w:eastAsia="Tahoma" w:hAnsi="Tahoma" w:cs="Tahoma"/>
            <w:color w:val="000000"/>
            <w:sz w:val="24"/>
          </w:rPr>
          <w:t>249</w:t>
        </w:r>
        <w:r>
          <w:fldChar w:fldCharType="end"/>
        </w:r>
      </w:hyperlink>
    </w:p>
    <w:p w14:paraId="44E940B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ImoveisFiscalizados">
        <w:r>
          <w:rPr>
            <w:rFonts w:ascii="Tahoma" w:eastAsia="Tahoma" w:hAnsi="Tahoma" w:cs="Tahoma"/>
            <w:color w:val="000000"/>
            <w:sz w:val="24"/>
          </w:rPr>
          <w:t>Imóveis Fiscalizados</w:t>
        </w:r>
      </w:hyperlink>
      <w:r>
        <w:rPr>
          <w:rFonts w:ascii="Tahoma" w:eastAsia="Tahoma" w:hAnsi="Tahoma" w:cs="Tahoma"/>
          <w:color w:val="000000"/>
          <w:sz w:val="24"/>
        </w:rPr>
        <w:tab/>
      </w:r>
      <w:hyperlink w:anchor="_topic_ImoveisFiscalizados">
        <w:r>
          <w:fldChar w:fldCharType="begin"/>
        </w:r>
        <w:r>
          <w:instrText xml:space="preserve">PAGEREF _topic_ImoveisFiscalizados \h  \* MERGEFORMAT </w:instrText>
        </w:r>
        <w:r>
          <w:fldChar w:fldCharType="separate"/>
        </w:r>
        <w:r>
          <w:rPr>
            <w:rFonts w:ascii="Tahoma" w:eastAsia="Tahoma" w:hAnsi="Tahoma" w:cs="Tahoma"/>
            <w:color w:val="000000"/>
            <w:sz w:val="24"/>
          </w:rPr>
          <w:t>250</w:t>
        </w:r>
        <w:r>
          <w:fldChar w:fldCharType="end"/>
        </w:r>
      </w:hyperlink>
    </w:p>
    <w:p w14:paraId="4364763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Constatacoes">
        <w:r>
          <w:rPr>
            <w:rFonts w:ascii="Tahoma" w:eastAsia="Tahoma" w:hAnsi="Tahoma" w:cs="Tahoma"/>
            <w:color w:val="000000"/>
            <w:sz w:val="24"/>
          </w:rPr>
          <w:t>Constatações</w:t>
        </w:r>
      </w:hyperlink>
      <w:r>
        <w:rPr>
          <w:rFonts w:ascii="Tahoma" w:eastAsia="Tahoma" w:hAnsi="Tahoma" w:cs="Tahoma"/>
          <w:color w:val="000000"/>
          <w:sz w:val="24"/>
        </w:rPr>
        <w:tab/>
      </w:r>
      <w:hyperlink w:anchor="_topic_Constatacoes">
        <w:r>
          <w:fldChar w:fldCharType="begin"/>
        </w:r>
        <w:r>
          <w:instrText xml:space="preserve">PAGEREF _topic_Constatacoes \h  \* MERGEFORMAT </w:instrText>
        </w:r>
        <w:r>
          <w:fldChar w:fldCharType="separate"/>
        </w:r>
        <w:r>
          <w:rPr>
            <w:rFonts w:ascii="Tahoma" w:eastAsia="Tahoma" w:hAnsi="Tahoma" w:cs="Tahoma"/>
            <w:color w:val="000000"/>
            <w:sz w:val="24"/>
          </w:rPr>
          <w:t>253</w:t>
        </w:r>
        <w:r>
          <w:fldChar w:fldCharType="end"/>
        </w:r>
      </w:hyperlink>
    </w:p>
    <w:p w14:paraId="0017C54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ExecucaodaFiscalizacao">
        <w:r>
          <w:rPr>
            <w:rFonts w:ascii="Tahoma" w:eastAsia="Tahoma" w:hAnsi="Tahoma" w:cs="Tahoma"/>
            <w:color w:val="000000"/>
            <w:sz w:val="24"/>
          </w:rPr>
          <w:t>Execução da Fiscalização</w:t>
        </w:r>
      </w:hyperlink>
      <w:r>
        <w:rPr>
          <w:rFonts w:ascii="Tahoma" w:eastAsia="Tahoma" w:hAnsi="Tahoma" w:cs="Tahoma"/>
          <w:color w:val="000000"/>
          <w:sz w:val="24"/>
        </w:rPr>
        <w:tab/>
      </w:r>
      <w:hyperlink w:anchor="_topic_ExecucaodaFiscalizacao">
        <w:r>
          <w:fldChar w:fldCharType="begin"/>
        </w:r>
        <w:r>
          <w:instrText xml:space="preserve">PAGEREF _topic_ExecucaodaFiscalizacao \h  \* MERGEFORMAT </w:instrText>
        </w:r>
        <w:r>
          <w:fldChar w:fldCharType="separate"/>
        </w:r>
        <w:r>
          <w:rPr>
            <w:rFonts w:ascii="Tahoma" w:eastAsia="Tahoma" w:hAnsi="Tahoma" w:cs="Tahoma"/>
            <w:color w:val="000000"/>
            <w:sz w:val="24"/>
          </w:rPr>
          <w:t>265</w:t>
        </w:r>
        <w:r>
          <w:fldChar w:fldCharType="end"/>
        </w:r>
      </w:hyperlink>
    </w:p>
    <w:p w14:paraId="2AF79EC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Observacoes">
        <w:r>
          <w:rPr>
            <w:rFonts w:ascii="Tahoma" w:eastAsia="Tahoma" w:hAnsi="Tahoma" w:cs="Tahoma"/>
            <w:color w:val="000000"/>
            <w:sz w:val="24"/>
          </w:rPr>
          <w:t>Observações</w:t>
        </w:r>
      </w:hyperlink>
      <w:r>
        <w:rPr>
          <w:rFonts w:ascii="Tahoma" w:eastAsia="Tahoma" w:hAnsi="Tahoma" w:cs="Tahoma"/>
          <w:color w:val="000000"/>
          <w:sz w:val="24"/>
        </w:rPr>
        <w:tab/>
      </w:r>
      <w:hyperlink w:anchor="_topic_Observacoes">
        <w:r>
          <w:fldChar w:fldCharType="begin"/>
        </w:r>
        <w:r>
          <w:instrText xml:space="preserve">PAGEREF _topic_Observacoes \h  \* MERGEFORMAT </w:instrText>
        </w:r>
        <w:r>
          <w:fldChar w:fldCharType="separate"/>
        </w:r>
        <w:r>
          <w:rPr>
            <w:rFonts w:ascii="Tahoma" w:eastAsia="Tahoma" w:hAnsi="Tahoma" w:cs="Tahoma"/>
            <w:color w:val="000000"/>
            <w:sz w:val="24"/>
          </w:rPr>
          <w:t>267</w:t>
        </w:r>
        <w:r>
          <w:fldChar w:fldCharType="end"/>
        </w:r>
      </w:hyperlink>
    </w:p>
    <w:p w14:paraId="78928F9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Fotos">
        <w:r>
          <w:rPr>
            <w:rFonts w:ascii="Tahoma" w:eastAsia="Tahoma" w:hAnsi="Tahoma" w:cs="Tahoma"/>
            <w:color w:val="000000"/>
            <w:sz w:val="24"/>
          </w:rPr>
          <w:t>Fotos</w:t>
        </w:r>
      </w:hyperlink>
      <w:r>
        <w:rPr>
          <w:rFonts w:ascii="Tahoma" w:eastAsia="Tahoma" w:hAnsi="Tahoma" w:cs="Tahoma"/>
          <w:color w:val="000000"/>
          <w:sz w:val="24"/>
        </w:rPr>
        <w:tab/>
      </w:r>
      <w:hyperlink w:anchor="_topic_Fotos">
        <w:r>
          <w:fldChar w:fldCharType="begin"/>
        </w:r>
        <w:r>
          <w:instrText xml:space="preserve">PAGEREF _topic_Fotos \h  \* MERGEFORMAT </w:instrText>
        </w:r>
        <w:r>
          <w:fldChar w:fldCharType="separate"/>
        </w:r>
        <w:r>
          <w:rPr>
            <w:rFonts w:ascii="Tahoma" w:eastAsia="Tahoma" w:hAnsi="Tahoma" w:cs="Tahoma"/>
            <w:color w:val="000000"/>
            <w:sz w:val="24"/>
          </w:rPr>
          <w:t>267</w:t>
        </w:r>
        <w:r>
          <w:fldChar w:fldCharType="end"/>
        </w:r>
      </w:hyperlink>
    </w:p>
    <w:p w14:paraId="299C22F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Documentos">
        <w:r>
          <w:rPr>
            <w:rFonts w:ascii="Tahoma" w:eastAsia="Tahoma" w:hAnsi="Tahoma" w:cs="Tahoma"/>
            <w:color w:val="000000"/>
            <w:sz w:val="24"/>
          </w:rPr>
          <w:t>Documentos</w:t>
        </w:r>
      </w:hyperlink>
      <w:r>
        <w:rPr>
          <w:rFonts w:ascii="Tahoma" w:eastAsia="Tahoma" w:hAnsi="Tahoma" w:cs="Tahoma"/>
          <w:color w:val="000000"/>
          <w:sz w:val="24"/>
        </w:rPr>
        <w:tab/>
      </w:r>
      <w:hyperlink w:anchor="_topic_Documentos">
        <w:r>
          <w:fldChar w:fldCharType="begin"/>
        </w:r>
        <w:r>
          <w:instrText xml:space="preserve">PAGEREF _topic_Documentos \h  \* MERGEFORMAT </w:instrText>
        </w:r>
        <w:r>
          <w:fldChar w:fldCharType="separate"/>
        </w:r>
        <w:r>
          <w:rPr>
            <w:rFonts w:ascii="Tahoma" w:eastAsia="Tahoma" w:hAnsi="Tahoma" w:cs="Tahoma"/>
            <w:color w:val="000000"/>
            <w:sz w:val="24"/>
          </w:rPr>
          <w:t>270</w:t>
        </w:r>
        <w:r>
          <w:fldChar w:fldCharType="end"/>
        </w:r>
      </w:hyperlink>
    </w:p>
    <w:p w14:paraId="65F57EA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2400"/>
      </w:pPr>
      <w:hyperlink w:anchor="_topic_FichadeAvaliacao">
        <w:r>
          <w:rPr>
            <w:rFonts w:ascii="Tahoma" w:eastAsia="Tahoma" w:hAnsi="Tahoma" w:cs="Tahoma"/>
            <w:color w:val="000000"/>
            <w:sz w:val="24"/>
          </w:rPr>
          <w:t>Ficha de Avaliação</w:t>
        </w:r>
      </w:hyperlink>
      <w:r>
        <w:rPr>
          <w:rFonts w:ascii="Tahoma" w:eastAsia="Tahoma" w:hAnsi="Tahoma" w:cs="Tahoma"/>
          <w:color w:val="000000"/>
          <w:sz w:val="24"/>
        </w:rPr>
        <w:tab/>
      </w:r>
      <w:hyperlink w:anchor="_topic_FichadeAvaliacao">
        <w:r>
          <w:fldChar w:fldCharType="begin"/>
        </w:r>
        <w:r>
          <w:instrText xml:space="preserve">PAGEREF _topic_FichadeAvaliacao \h </w:instrText>
        </w:r>
        <w:r>
          <w:instrText xml:space="preserve"> \* MERGEFORMAT </w:instrText>
        </w:r>
        <w:r>
          <w:fldChar w:fldCharType="separate"/>
        </w:r>
        <w:r>
          <w:rPr>
            <w:rFonts w:ascii="Tahoma" w:eastAsia="Tahoma" w:hAnsi="Tahoma" w:cs="Tahoma"/>
            <w:color w:val="000000"/>
            <w:sz w:val="24"/>
          </w:rPr>
          <w:t>278</w:t>
        </w:r>
        <w:r>
          <w:fldChar w:fldCharType="end"/>
        </w:r>
      </w:hyperlink>
    </w:p>
    <w:p w14:paraId="16086CE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VincularFiscalizacao">
        <w:r>
          <w:rPr>
            <w:rFonts w:ascii="Tahoma" w:eastAsia="Tahoma" w:hAnsi="Tahoma" w:cs="Tahoma"/>
            <w:color w:val="000000"/>
            <w:sz w:val="24"/>
          </w:rPr>
          <w:t>Vincular Fiscalização</w:t>
        </w:r>
      </w:hyperlink>
      <w:r>
        <w:rPr>
          <w:rFonts w:ascii="Tahoma" w:eastAsia="Tahoma" w:hAnsi="Tahoma" w:cs="Tahoma"/>
          <w:color w:val="000000"/>
          <w:sz w:val="24"/>
        </w:rPr>
        <w:tab/>
      </w:r>
      <w:hyperlink w:anchor="_topic_VincularFiscalizacao">
        <w:r>
          <w:fldChar w:fldCharType="begin"/>
        </w:r>
        <w:r>
          <w:instrText xml:space="preserve">PAGEREF _topic_VincularFiscalizacao \h  \* MERGEFORMAT </w:instrText>
        </w:r>
        <w:r>
          <w:fldChar w:fldCharType="separate"/>
        </w:r>
        <w:r>
          <w:rPr>
            <w:rFonts w:ascii="Tahoma" w:eastAsia="Tahoma" w:hAnsi="Tahoma" w:cs="Tahoma"/>
            <w:color w:val="000000"/>
            <w:sz w:val="24"/>
          </w:rPr>
          <w:t>281</w:t>
        </w:r>
        <w:r>
          <w:fldChar w:fldCharType="end"/>
        </w:r>
      </w:hyperlink>
    </w:p>
    <w:p w14:paraId="5C461E5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mprimir_LaudodeVistoria">
        <w:r>
          <w:rPr>
            <w:rFonts w:ascii="Tahoma" w:eastAsia="Tahoma" w:hAnsi="Tahoma" w:cs="Tahoma"/>
            <w:color w:val="000000"/>
            <w:sz w:val="24"/>
          </w:rPr>
          <w:t>Imprimir - Laudo de Vistoria</w:t>
        </w:r>
      </w:hyperlink>
      <w:r>
        <w:rPr>
          <w:rFonts w:ascii="Tahoma" w:eastAsia="Tahoma" w:hAnsi="Tahoma" w:cs="Tahoma"/>
          <w:color w:val="000000"/>
          <w:sz w:val="24"/>
        </w:rPr>
        <w:tab/>
      </w:r>
      <w:hyperlink w:anchor="_topic_Imprimir_LaudodeVistoria">
        <w:r>
          <w:fldChar w:fldCharType="begin"/>
        </w:r>
        <w:r>
          <w:instrText xml:space="preserve">PAGEREF _topic_Imprimir_LaudodeVistoria \h  \* MERGEFORMAT </w:instrText>
        </w:r>
        <w:r>
          <w:fldChar w:fldCharType="separate"/>
        </w:r>
        <w:r>
          <w:rPr>
            <w:rFonts w:ascii="Tahoma" w:eastAsia="Tahoma" w:hAnsi="Tahoma" w:cs="Tahoma"/>
            <w:color w:val="000000"/>
            <w:sz w:val="24"/>
          </w:rPr>
          <w:t>282</w:t>
        </w:r>
        <w:r>
          <w:fldChar w:fldCharType="end"/>
        </w:r>
      </w:hyperlink>
    </w:p>
    <w:p w14:paraId="09072D0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Pesquisar_FichadeAvaliacao">
        <w:r>
          <w:rPr>
            <w:rFonts w:ascii="Tahoma" w:eastAsia="Tahoma" w:hAnsi="Tahoma" w:cs="Tahoma"/>
            <w:color w:val="000000"/>
            <w:sz w:val="24"/>
          </w:rPr>
          <w:t>Pesquisar - Ficha de Avaliação</w:t>
        </w:r>
      </w:hyperlink>
      <w:r>
        <w:rPr>
          <w:rFonts w:ascii="Tahoma" w:eastAsia="Tahoma" w:hAnsi="Tahoma" w:cs="Tahoma"/>
          <w:color w:val="000000"/>
          <w:sz w:val="24"/>
        </w:rPr>
        <w:tab/>
      </w:r>
      <w:hyperlink w:anchor="_topic_Pesquisar_FichadeAvaliacao">
        <w:r>
          <w:fldChar w:fldCharType="begin"/>
        </w:r>
        <w:r>
          <w:instrText>PAGEREF _topic_Pesquisar_FichadeAva</w:instrText>
        </w:r>
        <w:r>
          <w:instrText xml:space="preserve">liacao \h  \* MERGEFORMAT </w:instrText>
        </w:r>
        <w:r>
          <w:fldChar w:fldCharType="separate"/>
        </w:r>
        <w:r>
          <w:rPr>
            <w:rFonts w:ascii="Tahoma" w:eastAsia="Tahoma" w:hAnsi="Tahoma" w:cs="Tahoma"/>
            <w:color w:val="000000"/>
            <w:sz w:val="24"/>
          </w:rPr>
          <w:t>287</w:t>
        </w:r>
        <w:r>
          <w:fldChar w:fldCharType="end"/>
        </w:r>
      </w:hyperlink>
    </w:p>
    <w:p w14:paraId="7357203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mprimir_FichadeAvaliacao">
        <w:r>
          <w:rPr>
            <w:rFonts w:ascii="Tahoma" w:eastAsia="Tahoma" w:hAnsi="Tahoma" w:cs="Tahoma"/>
            <w:color w:val="000000"/>
            <w:sz w:val="24"/>
          </w:rPr>
          <w:t>Im</w:t>
        </w:r>
        <w:r>
          <w:rPr>
            <w:rFonts w:ascii="Tahoma" w:eastAsia="Tahoma" w:hAnsi="Tahoma" w:cs="Tahoma"/>
            <w:color w:val="000000"/>
            <w:sz w:val="24"/>
          </w:rPr>
          <w:t>primir - Ficha de Avaliação</w:t>
        </w:r>
      </w:hyperlink>
      <w:r>
        <w:rPr>
          <w:rFonts w:ascii="Tahoma" w:eastAsia="Tahoma" w:hAnsi="Tahoma" w:cs="Tahoma"/>
          <w:color w:val="000000"/>
          <w:sz w:val="24"/>
        </w:rPr>
        <w:tab/>
      </w:r>
      <w:hyperlink w:anchor="_topic_Imprimir_FichadeAvaliacao">
        <w:r>
          <w:fldChar w:fldCharType="begin"/>
        </w:r>
        <w:r>
          <w:instrText xml:space="preserve">PAGEREF _topic_Imprimir_FichadeAvaliacao \h  \* MERGEFORMAT </w:instrText>
        </w:r>
        <w:r>
          <w:fldChar w:fldCharType="separate"/>
        </w:r>
        <w:r>
          <w:rPr>
            <w:rFonts w:ascii="Tahoma" w:eastAsia="Tahoma" w:hAnsi="Tahoma" w:cs="Tahoma"/>
            <w:color w:val="000000"/>
            <w:sz w:val="24"/>
          </w:rPr>
          <w:t>291</w:t>
        </w:r>
        <w:r>
          <w:fldChar w:fldCharType="end"/>
        </w:r>
      </w:hyperlink>
    </w:p>
    <w:p w14:paraId="707B9A1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Pesquisar_AutoInfracao">
        <w:r>
          <w:rPr>
            <w:rFonts w:ascii="Tahoma" w:eastAsia="Tahoma" w:hAnsi="Tahoma" w:cs="Tahoma"/>
            <w:color w:val="000000"/>
            <w:sz w:val="24"/>
          </w:rPr>
          <w:t>Pesquisar - Auto Infração</w:t>
        </w:r>
      </w:hyperlink>
      <w:r>
        <w:rPr>
          <w:rFonts w:ascii="Tahoma" w:eastAsia="Tahoma" w:hAnsi="Tahoma" w:cs="Tahoma"/>
          <w:color w:val="000000"/>
          <w:sz w:val="24"/>
        </w:rPr>
        <w:tab/>
      </w:r>
      <w:hyperlink w:anchor="_topic_Pesquisar_AutoInfracao">
        <w:r>
          <w:fldChar w:fldCharType="begin"/>
        </w:r>
        <w:r>
          <w:instrText xml:space="preserve">PAGEREF _topic_Pesquisar_AutoInfracao \h  \* MERGEFORMAT </w:instrText>
        </w:r>
        <w:r>
          <w:fldChar w:fldCharType="separate"/>
        </w:r>
        <w:r>
          <w:rPr>
            <w:rFonts w:ascii="Tahoma" w:eastAsia="Tahoma" w:hAnsi="Tahoma" w:cs="Tahoma"/>
            <w:color w:val="000000"/>
            <w:sz w:val="24"/>
          </w:rPr>
          <w:t>293</w:t>
        </w:r>
        <w:r>
          <w:fldChar w:fldCharType="end"/>
        </w:r>
      </w:hyperlink>
    </w:p>
    <w:p w14:paraId="50D2987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mprimir_AutoInfracao">
        <w:r>
          <w:rPr>
            <w:rFonts w:ascii="Tahoma" w:eastAsia="Tahoma" w:hAnsi="Tahoma" w:cs="Tahoma"/>
            <w:color w:val="000000"/>
            <w:sz w:val="24"/>
          </w:rPr>
          <w:t>Imprimir - Auto Infração</w:t>
        </w:r>
      </w:hyperlink>
      <w:r>
        <w:rPr>
          <w:rFonts w:ascii="Tahoma" w:eastAsia="Tahoma" w:hAnsi="Tahoma" w:cs="Tahoma"/>
          <w:color w:val="000000"/>
          <w:sz w:val="24"/>
        </w:rPr>
        <w:tab/>
      </w:r>
      <w:hyperlink w:anchor="_topic_Imprimir_AutoInfracao">
        <w:r>
          <w:fldChar w:fldCharType="begin"/>
        </w:r>
        <w:r>
          <w:instrText xml:space="preserve">PAGEREF _topic_Imprimir_AutoInfracao \h  \* MERGEFORMAT </w:instrText>
        </w:r>
        <w:r>
          <w:fldChar w:fldCharType="separate"/>
        </w:r>
        <w:r>
          <w:rPr>
            <w:rFonts w:ascii="Tahoma" w:eastAsia="Tahoma" w:hAnsi="Tahoma" w:cs="Tahoma"/>
            <w:color w:val="000000"/>
            <w:sz w:val="24"/>
          </w:rPr>
          <w:t>294</w:t>
        </w:r>
        <w:r>
          <w:fldChar w:fldCharType="end"/>
        </w:r>
      </w:hyperlink>
    </w:p>
    <w:p w14:paraId="3A2F73F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Pesquisar_Notificacao">
        <w:r>
          <w:rPr>
            <w:rFonts w:ascii="Tahoma" w:eastAsia="Tahoma" w:hAnsi="Tahoma" w:cs="Tahoma"/>
            <w:color w:val="000000"/>
            <w:sz w:val="24"/>
          </w:rPr>
          <w:t>Pesquisar - Notificação</w:t>
        </w:r>
      </w:hyperlink>
      <w:r>
        <w:rPr>
          <w:rFonts w:ascii="Tahoma" w:eastAsia="Tahoma" w:hAnsi="Tahoma" w:cs="Tahoma"/>
          <w:color w:val="000000"/>
          <w:sz w:val="24"/>
        </w:rPr>
        <w:tab/>
      </w:r>
      <w:hyperlink w:anchor="_topic_Pesquisar_Notificacao">
        <w:r>
          <w:fldChar w:fldCharType="begin"/>
        </w:r>
        <w:r>
          <w:instrText xml:space="preserve">PAGEREF _topic_Pesquisar_Notificacao \h  </w:instrText>
        </w:r>
        <w:r>
          <w:instrText xml:space="preserve">\* MERGEFORMAT </w:instrText>
        </w:r>
        <w:r>
          <w:fldChar w:fldCharType="separate"/>
        </w:r>
        <w:r>
          <w:rPr>
            <w:rFonts w:ascii="Tahoma" w:eastAsia="Tahoma" w:hAnsi="Tahoma" w:cs="Tahoma"/>
            <w:color w:val="000000"/>
            <w:sz w:val="24"/>
          </w:rPr>
          <w:t>297</w:t>
        </w:r>
        <w:r>
          <w:fldChar w:fldCharType="end"/>
        </w:r>
      </w:hyperlink>
    </w:p>
    <w:p w14:paraId="498135D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mprimir_Notificacao">
        <w:r>
          <w:rPr>
            <w:rFonts w:ascii="Tahoma" w:eastAsia="Tahoma" w:hAnsi="Tahoma" w:cs="Tahoma"/>
            <w:color w:val="000000"/>
            <w:sz w:val="24"/>
          </w:rPr>
          <w:t>Imprimir - Notificação</w:t>
        </w:r>
      </w:hyperlink>
      <w:r>
        <w:rPr>
          <w:rFonts w:ascii="Tahoma" w:eastAsia="Tahoma" w:hAnsi="Tahoma" w:cs="Tahoma"/>
          <w:color w:val="000000"/>
          <w:sz w:val="24"/>
        </w:rPr>
        <w:tab/>
      </w:r>
      <w:hyperlink w:anchor="_topic_Imprimir_Notificacao">
        <w:r>
          <w:fldChar w:fldCharType="begin"/>
        </w:r>
        <w:r>
          <w:instrText xml:space="preserve">PAGEREF _topic_Imprimir_Notificacao \h  \* MERGEFORMAT </w:instrText>
        </w:r>
        <w:r>
          <w:fldChar w:fldCharType="separate"/>
        </w:r>
        <w:r>
          <w:rPr>
            <w:rFonts w:ascii="Tahoma" w:eastAsia="Tahoma" w:hAnsi="Tahoma" w:cs="Tahoma"/>
            <w:color w:val="000000"/>
            <w:sz w:val="24"/>
          </w:rPr>
          <w:t>298</w:t>
        </w:r>
        <w:r>
          <w:fldChar w:fldCharType="end"/>
        </w:r>
      </w:hyperlink>
    </w:p>
    <w:p w14:paraId="7CFBEBF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Pesquisar_TermodeEmbargo">
        <w:r>
          <w:rPr>
            <w:rFonts w:ascii="Tahoma" w:eastAsia="Tahoma" w:hAnsi="Tahoma" w:cs="Tahoma"/>
            <w:color w:val="000000"/>
            <w:sz w:val="24"/>
          </w:rPr>
          <w:t>Pesquisar - Termo de Embargo</w:t>
        </w:r>
      </w:hyperlink>
      <w:r>
        <w:rPr>
          <w:rFonts w:ascii="Tahoma" w:eastAsia="Tahoma" w:hAnsi="Tahoma" w:cs="Tahoma"/>
          <w:color w:val="000000"/>
          <w:sz w:val="24"/>
        </w:rPr>
        <w:tab/>
      </w:r>
      <w:hyperlink w:anchor="_topic_Pesquisar_TermodeEmbargo">
        <w:r>
          <w:fldChar w:fldCharType="begin"/>
        </w:r>
        <w:r>
          <w:instrText xml:space="preserve">PAGEREF _topic_Pesquisar_TermodeEmbargo \h  \* MERGEFORMAT </w:instrText>
        </w:r>
        <w:r>
          <w:fldChar w:fldCharType="separate"/>
        </w:r>
        <w:r>
          <w:rPr>
            <w:rFonts w:ascii="Tahoma" w:eastAsia="Tahoma" w:hAnsi="Tahoma" w:cs="Tahoma"/>
            <w:color w:val="000000"/>
            <w:sz w:val="24"/>
          </w:rPr>
          <w:t>301</w:t>
        </w:r>
        <w:r>
          <w:fldChar w:fldCharType="end"/>
        </w:r>
      </w:hyperlink>
    </w:p>
    <w:p w14:paraId="6797978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mprimir_TermodeEmbargo">
        <w:r>
          <w:rPr>
            <w:rFonts w:ascii="Tahoma" w:eastAsia="Tahoma" w:hAnsi="Tahoma" w:cs="Tahoma"/>
            <w:color w:val="000000"/>
            <w:sz w:val="24"/>
          </w:rPr>
          <w:t>Imprimir - Termo de Embargo</w:t>
        </w:r>
      </w:hyperlink>
      <w:r>
        <w:rPr>
          <w:rFonts w:ascii="Tahoma" w:eastAsia="Tahoma" w:hAnsi="Tahoma" w:cs="Tahoma"/>
          <w:color w:val="000000"/>
          <w:sz w:val="24"/>
        </w:rPr>
        <w:tab/>
      </w:r>
      <w:hyperlink w:anchor="_topic_Imprimir_TermodeEmbargo">
        <w:r>
          <w:fldChar w:fldCharType="begin"/>
        </w:r>
        <w:r>
          <w:instrText xml:space="preserve">PAGEREF _topic_Imprimir_TermodeEmbargo \h  \* MERGEFORMAT </w:instrText>
        </w:r>
        <w:r>
          <w:fldChar w:fldCharType="separate"/>
        </w:r>
        <w:r>
          <w:rPr>
            <w:rFonts w:ascii="Tahoma" w:eastAsia="Tahoma" w:hAnsi="Tahoma" w:cs="Tahoma"/>
            <w:color w:val="000000"/>
            <w:sz w:val="24"/>
          </w:rPr>
          <w:t>301</w:t>
        </w:r>
        <w:r>
          <w:fldChar w:fldCharType="end"/>
        </w:r>
      </w:hyperlink>
    </w:p>
    <w:p w14:paraId="3D9BFB9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SolicitarFiscalizacaoEventual">
        <w:r>
          <w:rPr>
            <w:rFonts w:ascii="Tahoma" w:eastAsia="Tahoma" w:hAnsi="Tahoma" w:cs="Tahoma"/>
            <w:color w:val="000000"/>
            <w:sz w:val="24"/>
          </w:rPr>
          <w:t>Solicitar Fiscalização Eventual</w:t>
        </w:r>
      </w:hyperlink>
      <w:r>
        <w:rPr>
          <w:rFonts w:ascii="Tahoma" w:eastAsia="Tahoma" w:hAnsi="Tahoma" w:cs="Tahoma"/>
          <w:color w:val="000000"/>
          <w:sz w:val="24"/>
        </w:rPr>
        <w:tab/>
      </w:r>
      <w:hyperlink w:anchor="_topic_SolicitarFiscalizacaoEventual">
        <w:r>
          <w:fldChar w:fldCharType="begin"/>
        </w:r>
        <w:r>
          <w:instrText xml:space="preserve">PAGEREF _topic_SolicitarFiscalizacaoEventual \h  \* MERGEFORMAT </w:instrText>
        </w:r>
        <w:r>
          <w:fldChar w:fldCharType="separate"/>
        </w:r>
        <w:r>
          <w:rPr>
            <w:rFonts w:ascii="Tahoma" w:eastAsia="Tahoma" w:hAnsi="Tahoma" w:cs="Tahoma"/>
            <w:color w:val="000000"/>
            <w:sz w:val="24"/>
          </w:rPr>
          <w:t>304</w:t>
        </w:r>
        <w:r>
          <w:fldChar w:fldCharType="end"/>
        </w:r>
      </w:hyperlink>
    </w:p>
    <w:p w14:paraId="2410A86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Atividade">
        <w:r>
          <w:rPr>
            <w:rFonts w:ascii="Tahoma" w:eastAsia="Tahoma" w:hAnsi="Tahoma" w:cs="Tahoma"/>
            <w:color w:val="000000"/>
            <w:sz w:val="24"/>
          </w:rPr>
          <w:t>Atividade</w:t>
        </w:r>
      </w:hyperlink>
      <w:r>
        <w:rPr>
          <w:rFonts w:ascii="Tahoma" w:eastAsia="Tahoma" w:hAnsi="Tahoma" w:cs="Tahoma"/>
          <w:color w:val="000000"/>
          <w:sz w:val="24"/>
        </w:rPr>
        <w:tab/>
      </w:r>
      <w:hyperlink w:anchor="_topic_Atividade">
        <w:r>
          <w:fldChar w:fldCharType="begin"/>
        </w:r>
        <w:r>
          <w:instrText>PAGEREF _topic_Atividade \h  \*</w:instrText>
        </w:r>
        <w:r>
          <w:instrText xml:space="preserve"> MERGEFORMAT </w:instrText>
        </w:r>
        <w:r>
          <w:fldChar w:fldCharType="separate"/>
        </w:r>
        <w:r>
          <w:rPr>
            <w:rFonts w:ascii="Tahoma" w:eastAsia="Tahoma" w:hAnsi="Tahoma" w:cs="Tahoma"/>
            <w:color w:val="000000"/>
            <w:sz w:val="24"/>
          </w:rPr>
          <w:t>306</w:t>
        </w:r>
        <w:r>
          <w:fldChar w:fldCharType="end"/>
        </w:r>
      </w:hyperlink>
    </w:p>
    <w:p w14:paraId="2E184BC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Bem">
        <w:r>
          <w:rPr>
            <w:rFonts w:ascii="Tahoma" w:eastAsia="Tahoma" w:hAnsi="Tahoma" w:cs="Tahoma"/>
            <w:color w:val="000000"/>
            <w:sz w:val="24"/>
          </w:rPr>
          <w:t xml:space="preserve"> Bem</w:t>
        </w:r>
      </w:hyperlink>
      <w:r>
        <w:rPr>
          <w:rFonts w:ascii="Tahoma" w:eastAsia="Tahoma" w:hAnsi="Tahoma" w:cs="Tahoma"/>
          <w:color w:val="000000"/>
          <w:sz w:val="24"/>
        </w:rPr>
        <w:tab/>
      </w:r>
      <w:hyperlink w:anchor="_topic_Bem">
        <w:r>
          <w:fldChar w:fldCharType="begin"/>
        </w:r>
        <w:r>
          <w:instrText xml:space="preserve">PAGEREF _topic_Bem \h  \* MERGEFORMAT </w:instrText>
        </w:r>
        <w:r>
          <w:fldChar w:fldCharType="separate"/>
        </w:r>
        <w:r>
          <w:rPr>
            <w:rFonts w:ascii="Tahoma" w:eastAsia="Tahoma" w:hAnsi="Tahoma" w:cs="Tahoma"/>
            <w:color w:val="000000"/>
            <w:sz w:val="24"/>
          </w:rPr>
          <w:t>309</w:t>
        </w:r>
        <w:r>
          <w:fldChar w:fldCharType="end"/>
        </w:r>
      </w:hyperlink>
    </w:p>
    <w:p w14:paraId="751F25F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Rota">
        <w:r>
          <w:rPr>
            <w:rFonts w:ascii="Tahoma" w:eastAsia="Tahoma" w:hAnsi="Tahoma" w:cs="Tahoma"/>
            <w:color w:val="000000"/>
            <w:sz w:val="24"/>
          </w:rPr>
          <w:t>Rota</w:t>
        </w:r>
      </w:hyperlink>
      <w:r>
        <w:rPr>
          <w:rFonts w:ascii="Tahoma" w:eastAsia="Tahoma" w:hAnsi="Tahoma" w:cs="Tahoma"/>
          <w:color w:val="000000"/>
          <w:sz w:val="24"/>
        </w:rPr>
        <w:tab/>
      </w:r>
      <w:hyperlink w:anchor="_topic_Rota">
        <w:r>
          <w:fldChar w:fldCharType="begin"/>
        </w:r>
        <w:r>
          <w:instrText xml:space="preserve">PAGEREF _topic_Rota \h  \* MERGEFORMAT </w:instrText>
        </w:r>
        <w:r>
          <w:fldChar w:fldCharType="separate"/>
        </w:r>
        <w:r>
          <w:rPr>
            <w:rFonts w:ascii="Tahoma" w:eastAsia="Tahoma" w:hAnsi="Tahoma" w:cs="Tahoma"/>
            <w:color w:val="000000"/>
            <w:sz w:val="24"/>
          </w:rPr>
          <w:t>312</w:t>
        </w:r>
        <w:r>
          <w:fldChar w:fldCharType="end"/>
        </w:r>
      </w:hyperlink>
    </w:p>
    <w:p w14:paraId="47017D4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Julgamento">
        <w:r>
          <w:rPr>
            <w:rFonts w:ascii="Tahoma" w:eastAsia="Tahoma" w:hAnsi="Tahoma" w:cs="Tahoma"/>
            <w:color w:val="000000"/>
            <w:sz w:val="24"/>
          </w:rPr>
          <w:t>Julgamento</w:t>
        </w:r>
      </w:hyperlink>
      <w:r>
        <w:rPr>
          <w:rFonts w:ascii="Tahoma" w:eastAsia="Tahoma" w:hAnsi="Tahoma" w:cs="Tahoma"/>
          <w:color w:val="000000"/>
          <w:sz w:val="24"/>
        </w:rPr>
        <w:tab/>
      </w:r>
      <w:hyperlink w:anchor="_topic_Julgamento">
        <w:r>
          <w:fldChar w:fldCharType="begin"/>
        </w:r>
        <w:r>
          <w:instrText xml:space="preserve">PAGEREF _topic_Julgamento \h  \* MERGEFORMAT </w:instrText>
        </w:r>
        <w:r>
          <w:fldChar w:fldCharType="separate"/>
        </w:r>
        <w:r>
          <w:rPr>
            <w:rFonts w:ascii="Tahoma" w:eastAsia="Tahoma" w:hAnsi="Tahoma" w:cs="Tahoma"/>
            <w:color w:val="000000"/>
            <w:sz w:val="24"/>
          </w:rPr>
          <w:t>315</w:t>
        </w:r>
        <w:r>
          <w:fldChar w:fldCharType="end"/>
        </w:r>
      </w:hyperlink>
    </w:p>
    <w:p w14:paraId="1F2FFE5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PesquisarJulgamento">
        <w:r>
          <w:rPr>
            <w:rFonts w:ascii="Tahoma" w:eastAsia="Tahoma" w:hAnsi="Tahoma" w:cs="Tahoma"/>
            <w:color w:val="000000"/>
            <w:sz w:val="24"/>
          </w:rPr>
          <w:t>Pesquisar Julgamento</w:t>
        </w:r>
      </w:hyperlink>
      <w:r>
        <w:rPr>
          <w:rFonts w:ascii="Tahoma" w:eastAsia="Tahoma" w:hAnsi="Tahoma" w:cs="Tahoma"/>
          <w:color w:val="000000"/>
          <w:sz w:val="24"/>
        </w:rPr>
        <w:tab/>
      </w:r>
      <w:hyperlink w:anchor="_topic_PesquisarJulgamento">
        <w:r>
          <w:fldChar w:fldCharType="begin"/>
        </w:r>
        <w:r>
          <w:instrText xml:space="preserve">PAGEREF _topic_PesquisarJulgamento \h  \* MERGEFORMAT </w:instrText>
        </w:r>
        <w:r>
          <w:fldChar w:fldCharType="separate"/>
        </w:r>
        <w:r>
          <w:rPr>
            <w:rFonts w:ascii="Tahoma" w:eastAsia="Tahoma" w:hAnsi="Tahoma" w:cs="Tahoma"/>
            <w:color w:val="000000"/>
            <w:sz w:val="24"/>
          </w:rPr>
          <w:t>315</w:t>
        </w:r>
        <w:r>
          <w:fldChar w:fldCharType="end"/>
        </w:r>
      </w:hyperlink>
    </w:p>
    <w:p w14:paraId="0F3BFDA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Pesquisar_ModalAutoridadeJulgado">
        <w:r>
          <w:rPr>
            <w:rFonts w:ascii="Tahoma" w:eastAsia="Tahoma" w:hAnsi="Tahoma" w:cs="Tahoma"/>
            <w:color w:val="000000"/>
            <w:sz w:val="24"/>
          </w:rPr>
          <w:t>Pesquisar - Modal Autoridade Julgadora</w:t>
        </w:r>
      </w:hyperlink>
      <w:r>
        <w:rPr>
          <w:rFonts w:ascii="Tahoma" w:eastAsia="Tahoma" w:hAnsi="Tahoma" w:cs="Tahoma"/>
          <w:color w:val="000000"/>
          <w:sz w:val="24"/>
        </w:rPr>
        <w:tab/>
      </w:r>
      <w:hyperlink w:anchor="_topic_Pesquisar_ModalAutoridadeJulgado">
        <w:r>
          <w:fldChar w:fldCharType="begin"/>
        </w:r>
        <w:r>
          <w:instrText xml:space="preserve">PAGEREF _topic_Pesquisar_ModalAutoridadeJulgado \h  \* MERGEFORMAT </w:instrText>
        </w:r>
        <w:r>
          <w:fldChar w:fldCharType="separate"/>
        </w:r>
        <w:r>
          <w:rPr>
            <w:rFonts w:ascii="Tahoma" w:eastAsia="Tahoma" w:hAnsi="Tahoma" w:cs="Tahoma"/>
            <w:color w:val="000000"/>
            <w:sz w:val="24"/>
          </w:rPr>
          <w:t>318</w:t>
        </w:r>
        <w:r>
          <w:fldChar w:fldCharType="end"/>
        </w:r>
      </w:hyperlink>
    </w:p>
    <w:p w14:paraId="0B7EF18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Detalhamento_AutodeInfracao">
        <w:r>
          <w:rPr>
            <w:rFonts w:ascii="Tahoma" w:eastAsia="Tahoma" w:hAnsi="Tahoma" w:cs="Tahoma"/>
            <w:color w:val="000000"/>
            <w:sz w:val="24"/>
          </w:rPr>
          <w:t>Detalhamento - Auto de Infração</w:t>
        </w:r>
      </w:hyperlink>
      <w:r>
        <w:rPr>
          <w:rFonts w:ascii="Tahoma" w:eastAsia="Tahoma" w:hAnsi="Tahoma" w:cs="Tahoma"/>
          <w:color w:val="000000"/>
          <w:sz w:val="24"/>
        </w:rPr>
        <w:tab/>
      </w:r>
      <w:hyperlink w:anchor="_topic_Detalhamento_AutodeInfracao">
        <w:r>
          <w:fldChar w:fldCharType="begin"/>
        </w:r>
        <w:r>
          <w:instrText xml:space="preserve">PAGEREF _topic_Detalhamento_AutodeInfracao \h  \* MERGEFORMAT </w:instrText>
        </w:r>
        <w:r>
          <w:fldChar w:fldCharType="separate"/>
        </w:r>
        <w:r>
          <w:rPr>
            <w:rFonts w:ascii="Tahoma" w:eastAsia="Tahoma" w:hAnsi="Tahoma" w:cs="Tahoma"/>
            <w:color w:val="000000"/>
            <w:sz w:val="24"/>
          </w:rPr>
          <w:t>319</w:t>
        </w:r>
        <w:r>
          <w:fldChar w:fldCharType="end"/>
        </w:r>
      </w:hyperlink>
    </w:p>
    <w:p w14:paraId="20044CD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rvoredeDocumentos">
        <w:r>
          <w:rPr>
            <w:rFonts w:ascii="Tahoma" w:eastAsia="Tahoma" w:hAnsi="Tahoma" w:cs="Tahoma"/>
            <w:color w:val="000000"/>
            <w:sz w:val="24"/>
          </w:rPr>
          <w:t>Árvore de Documentos</w:t>
        </w:r>
      </w:hyperlink>
      <w:r>
        <w:rPr>
          <w:rFonts w:ascii="Tahoma" w:eastAsia="Tahoma" w:hAnsi="Tahoma" w:cs="Tahoma"/>
          <w:color w:val="000000"/>
          <w:sz w:val="24"/>
        </w:rPr>
        <w:tab/>
      </w:r>
      <w:hyperlink w:anchor="_topic_ArvoredeDocumentos">
        <w:r>
          <w:fldChar w:fldCharType="begin"/>
        </w:r>
        <w:r>
          <w:instrText xml:space="preserve">PAGEREF _topic_ArvoredeDocumentos \h  \* MERGEFORMAT </w:instrText>
        </w:r>
        <w:r>
          <w:fldChar w:fldCharType="separate"/>
        </w:r>
        <w:r>
          <w:rPr>
            <w:rFonts w:ascii="Tahoma" w:eastAsia="Tahoma" w:hAnsi="Tahoma" w:cs="Tahoma"/>
            <w:color w:val="000000"/>
            <w:sz w:val="24"/>
          </w:rPr>
          <w:t>321</w:t>
        </w:r>
        <w:r>
          <w:fldChar w:fldCharType="end"/>
        </w:r>
      </w:hyperlink>
    </w:p>
    <w:p w14:paraId="60049F8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IncluirDocumento">
        <w:r>
          <w:rPr>
            <w:rFonts w:ascii="Tahoma" w:eastAsia="Tahoma" w:hAnsi="Tahoma" w:cs="Tahoma"/>
            <w:color w:val="000000"/>
            <w:sz w:val="24"/>
          </w:rPr>
          <w:t>Incluir Documento</w:t>
        </w:r>
      </w:hyperlink>
      <w:r>
        <w:rPr>
          <w:rFonts w:ascii="Tahoma" w:eastAsia="Tahoma" w:hAnsi="Tahoma" w:cs="Tahoma"/>
          <w:color w:val="000000"/>
          <w:sz w:val="24"/>
        </w:rPr>
        <w:tab/>
      </w:r>
      <w:hyperlink w:anchor="_topic_IncluirDocumento">
        <w:r>
          <w:fldChar w:fldCharType="begin"/>
        </w:r>
        <w:r>
          <w:instrText xml:space="preserve">PAGEREF _topic_IncluirDocumento \h  \* MERGEFORMAT </w:instrText>
        </w:r>
        <w:r>
          <w:fldChar w:fldCharType="separate"/>
        </w:r>
        <w:r>
          <w:rPr>
            <w:rFonts w:ascii="Tahoma" w:eastAsia="Tahoma" w:hAnsi="Tahoma" w:cs="Tahoma"/>
            <w:color w:val="000000"/>
            <w:sz w:val="24"/>
          </w:rPr>
          <w:t>322</w:t>
        </w:r>
        <w:r>
          <w:fldChar w:fldCharType="end"/>
        </w:r>
      </w:hyperlink>
    </w:p>
    <w:p w14:paraId="2C6A076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Detalhamento_Acordo">
        <w:r>
          <w:rPr>
            <w:rFonts w:ascii="Tahoma" w:eastAsia="Tahoma" w:hAnsi="Tahoma" w:cs="Tahoma"/>
            <w:color w:val="000000"/>
            <w:sz w:val="24"/>
          </w:rPr>
          <w:t>Detalhamento - Acordo</w:t>
        </w:r>
      </w:hyperlink>
      <w:r>
        <w:rPr>
          <w:rFonts w:ascii="Tahoma" w:eastAsia="Tahoma" w:hAnsi="Tahoma" w:cs="Tahoma"/>
          <w:color w:val="000000"/>
          <w:sz w:val="24"/>
        </w:rPr>
        <w:tab/>
      </w:r>
      <w:hyperlink w:anchor="_topic_Detalhamento_Acordo">
        <w:r>
          <w:fldChar w:fldCharType="begin"/>
        </w:r>
        <w:r>
          <w:instrText xml:space="preserve">PAGEREF _topic_Detalhamento_Acordo \h  \* MERGEFORMAT </w:instrText>
        </w:r>
        <w:r>
          <w:fldChar w:fldCharType="separate"/>
        </w:r>
        <w:r>
          <w:rPr>
            <w:rFonts w:ascii="Tahoma" w:eastAsia="Tahoma" w:hAnsi="Tahoma" w:cs="Tahoma"/>
            <w:color w:val="000000"/>
            <w:sz w:val="24"/>
          </w:rPr>
          <w:t>325</w:t>
        </w:r>
        <w:r>
          <w:fldChar w:fldCharType="end"/>
        </w:r>
      </w:hyperlink>
    </w:p>
    <w:p w14:paraId="7AAB5ED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AnalisedoPedidodeAcordo">
        <w:r>
          <w:rPr>
            <w:rFonts w:ascii="Tahoma" w:eastAsia="Tahoma" w:hAnsi="Tahoma" w:cs="Tahoma"/>
            <w:color w:val="000000"/>
            <w:sz w:val="24"/>
          </w:rPr>
          <w:t>Análise do Pedido de Acordo</w:t>
        </w:r>
      </w:hyperlink>
      <w:r>
        <w:rPr>
          <w:rFonts w:ascii="Tahoma" w:eastAsia="Tahoma" w:hAnsi="Tahoma" w:cs="Tahoma"/>
          <w:color w:val="000000"/>
          <w:sz w:val="24"/>
        </w:rPr>
        <w:tab/>
      </w:r>
      <w:hyperlink w:anchor="_topic_AnalisedoPedidodeAcordo">
        <w:r>
          <w:fldChar w:fldCharType="begin"/>
        </w:r>
        <w:r>
          <w:instrText xml:space="preserve">PAGEREF _topic_AnalisedoPedidodeAcordo \h  \* MERGEFORMAT </w:instrText>
        </w:r>
        <w:r>
          <w:fldChar w:fldCharType="separate"/>
        </w:r>
        <w:r>
          <w:rPr>
            <w:rFonts w:ascii="Tahoma" w:eastAsia="Tahoma" w:hAnsi="Tahoma" w:cs="Tahoma"/>
            <w:color w:val="000000"/>
            <w:sz w:val="24"/>
          </w:rPr>
          <w:t>332</w:t>
        </w:r>
        <w:r>
          <w:fldChar w:fldCharType="end"/>
        </w:r>
      </w:hyperlink>
    </w:p>
    <w:p w14:paraId="1B638A6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ParecerAutoridadeJulgadora">
        <w:r>
          <w:rPr>
            <w:rFonts w:ascii="Tahoma" w:eastAsia="Tahoma" w:hAnsi="Tahoma" w:cs="Tahoma"/>
            <w:color w:val="000000"/>
            <w:sz w:val="24"/>
          </w:rPr>
          <w:t>Parecer Autoridade Julgadora</w:t>
        </w:r>
      </w:hyperlink>
      <w:r>
        <w:rPr>
          <w:rFonts w:ascii="Tahoma" w:eastAsia="Tahoma" w:hAnsi="Tahoma" w:cs="Tahoma"/>
          <w:color w:val="000000"/>
          <w:sz w:val="24"/>
        </w:rPr>
        <w:tab/>
      </w:r>
      <w:hyperlink w:anchor="_topic_ParecerAutoridadeJulgadora">
        <w:r>
          <w:fldChar w:fldCharType="begin"/>
        </w:r>
        <w:r>
          <w:instrText xml:space="preserve">PAGEREF _topic_ParecerAutoridadeJulgadora \h  \* MERGEFORMAT </w:instrText>
        </w:r>
        <w:r>
          <w:fldChar w:fldCharType="separate"/>
        </w:r>
        <w:r>
          <w:rPr>
            <w:rFonts w:ascii="Tahoma" w:eastAsia="Tahoma" w:hAnsi="Tahoma" w:cs="Tahoma"/>
            <w:color w:val="000000"/>
            <w:sz w:val="24"/>
          </w:rPr>
          <w:t>334</w:t>
        </w:r>
        <w:r>
          <w:fldChar w:fldCharType="end"/>
        </w:r>
      </w:hyperlink>
    </w:p>
    <w:p w14:paraId="54C1286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ParecerCoordenacaoTecnica">
        <w:r>
          <w:rPr>
            <w:rFonts w:ascii="Tahoma" w:eastAsia="Tahoma" w:hAnsi="Tahoma" w:cs="Tahoma"/>
            <w:color w:val="000000"/>
            <w:sz w:val="24"/>
          </w:rPr>
          <w:t>Parecer Coordenação Técnica</w:t>
        </w:r>
      </w:hyperlink>
      <w:r>
        <w:rPr>
          <w:rFonts w:ascii="Tahoma" w:eastAsia="Tahoma" w:hAnsi="Tahoma" w:cs="Tahoma"/>
          <w:color w:val="000000"/>
          <w:sz w:val="24"/>
        </w:rPr>
        <w:tab/>
      </w:r>
      <w:hyperlink w:anchor="_topic_ParecerCoordenacaoTecnica">
        <w:r>
          <w:fldChar w:fldCharType="begin"/>
        </w:r>
        <w:r>
          <w:instrText>PAGEREF _topi</w:instrText>
        </w:r>
        <w:r>
          <w:instrText xml:space="preserve">c_ParecerCoordenacaoTecnica \h  \* MERGEFORMAT </w:instrText>
        </w:r>
        <w:r>
          <w:fldChar w:fldCharType="separate"/>
        </w:r>
        <w:r>
          <w:rPr>
            <w:rFonts w:ascii="Tahoma" w:eastAsia="Tahoma" w:hAnsi="Tahoma" w:cs="Tahoma"/>
            <w:color w:val="000000"/>
            <w:sz w:val="24"/>
          </w:rPr>
          <w:t>338</w:t>
        </w:r>
        <w:r>
          <w:fldChar w:fldCharType="end"/>
        </w:r>
      </w:hyperlink>
    </w:p>
    <w:p w14:paraId="1138880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MinutadoTermodeCompromissoHistor">
        <w:r>
          <w:rPr>
            <w:rFonts w:ascii="Tahoma" w:eastAsia="Tahoma" w:hAnsi="Tahoma" w:cs="Tahoma"/>
            <w:color w:val="000000"/>
            <w:sz w:val="24"/>
          </w:rPr>
          <w:t>Minuta do Termo de Compromis</w:t>
        </w:r>
        <w:r>
          <w:rPr>
            <w:rFonts w:ascii="Tahoma" w:eastAsia="Tahoma" w:hAnsi="Tahoma" w:cs="Tahoma"/>
            <w:color w:val="000000"/>
            <w:sz w:val="24"/>
          </w:rPr>
          <w:t>so / Histórico</w:t>
        </w:r>
      </w:hyperlink>
      <w:r>
        <w:rPr>
          <w:rFonts w:ascii="Tahoma" w:eastAsia="Tahoma" w:hAnsi="Tahoma" w:cs="Tahoma"/>
          <w:color w:val="000000"/>
          <w:sz w:val="24"/>
        </w:rPr>
        <w:tab/>
      </w:r>
      <w:hyperlink w:anchor="_topic_MinutadoTermodeCompromissoHistor">
        <w:r>
          <w:fldChar w:fldCharType="begin"/>
        </w:r>
        <w:r>
          <w:instrText xml:space="preserve">PAGEREF _topic_MinutadoTermodeCompromissoHistor \h  \* MERGEFORMAT </w:instrText>
        </w:r>
        <w:r>
          <w:fldChar w:fldCharType="separate"/>
        </w:r>
        <w:r>
          <w:rPr>
            <w:rFonts w:ascii="Tahoma" w:eastAsia="Tahoma" w:hAnsi="Tahoma" w:cs="Tahoma"/>
            <w:color w:val="000000"/>
            <w:sz w:val="24"/>
          </w:rPr>
          <w:t>340</w:t>
        </w:r>
        <w:r>
          <w:fldChar w:fldCharType="end"/>
        </w:r>
      </w:hyperlink>
    </w:p>
    <w:p w14:paraId="40C6873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ManifestacaoProcuradoria">
        <w:r>
          <w:rPr>
            <w:rFonts w:ascii="Tahoma" w:eastAsia="Tahoma" w:hAnsi="Tahoma" w:cs="Tahoma"/>
            <w:color w:val="000000"/>
            <w:sz w:val="24"/>
          </w:rPr>
          <w:t>Manifestação Procuradoria</w:t>
        </w:r>
      </w:hyperlink>
      <w:r>
        <w:rPr>
          <w:rFonts w:ascii="Tahoma" w:eastAsia="Tahoma" w:hAnsi="Tahoma" w:cs="Tahoma"/>
          <w:color w:val="000000"/>
          <w:sz w:val="24"/>
        </w:rPr>
        <w:tab/>
      </w:r>
      <w:hyperlink w:anchor="_topic_ManifestacaoProcuradoria">
        <w:r>
          <w:fldChar w:fldCharType="begin"/>
        </w:r>
        <w:r>
          <w:instrText xml:space="preserve">PAGEREF _topic_ManifestacaoProcuradoria \h  \* MERGEFORMAT </w:instrText>
        </w:r>
        <w:r>
          <w:fldChar w:fldCharType="separate"/>
        </w:r>
        <w:r>
          <w:rPr>
            <w:rFonts w:ascii="Tahoma" w:eastAsia="Tahoma" w:hAnsi="Tahoma" w:cs="Tahoma"/>
            <w:color w:val="000000"/>
            <w:sz w:val="24"/>
          </w:rPr>
          <w:t>345</w:t>
        </w:r>
        <w:r>
          <w:fldChar w:fldCharType="end"/>
        </w:r>
      </w:hyperlink>
    </w:p>
    <w:p w14:paraId="1B3E6F0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ParecereManifestacaoDEPAM">
        <w:r>
          <w:rPr>
            <w:rFonts w:ascii="Tahoma" w:eastAsia="Tahoma" w:hAnsi="Tahoma" w:cs="Tahoma"/>
            <w:color w:val="000000"/>
            <w:sz w:val="24"/>
          </w:rPr>
          <w:t>Parecer e Manifestação DEPAM</w:t>
        </w:r>
      </w:hyperlink>
      <w:r>
        <w:rPr>
          <w:rFonts w:ascii="Tahoma" w:eastAsia="Tahoma" w:hAnsi="Tahoma" w:cs="Tahoma"/>
          <w:color w:val="000000"/>
          <w:sz w:val="24"/>
        </w:rPr>
        <w:tab/>
      </w:r>
      <w:hyperlink w:anchor="_topic_ParecereManifestacaoDEPAM">
        <w:r>
          <w:fldChar w:fldCharType="begin"/>
        </w:r>
        <w:r>
          <w:instrText xml:space="preserve">PAGEREF _topic_ParecereManifestacaoDEPAM \h  \* MERGEFORMAT </w:instrText>
        </w:r>
        <w:r>
          <w:fldChar w:fldCharType="separate"/>
        </w:r>
        <w:r>
          <w:rPr>
            <w:rFonts w:ascii="Tahoma" w:eastAsia="Tahoma" w:hAnsi="Tahoma" w:cs="Tahoma"/>
            <w:color w:val="000000"/>
            <w:sz w:val="24"/>
          </w:rPr>
          <w:t>349</w:t>
        </w:r>
        <w:r>
          <w:fldChar w:fldCharType="end"/>
        </w:r>
      </w:hyperlink>
    </w:p>
    <w:p w14:paraId="4536007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ManifestacaoProcuradoriaSEDE">
        <w:r>
          <w:rPr>
            <w:rFonts w:ascii="Tahoma" w:eastAsia="Tahoma" w:hAnsi="Tahoma" w:cs="Tahoma"/>
            <w:color w:val="000000"/>
            <w:sz w:val="24"/>
          </w:rPr>
          <w:t>Manifestação Procuradoria SEDE</w:t>
        </w:r>
      </w:hyperlink>
      <w:r>
        <w:rPr>
          <w:rFonts w:ascii="Tahoma" w:eastAsia="Tahoma" w:hAnsi="Tahoma" w:cs="Tahoma"/>
          <w:color w:val="000000"/>
          <w:sz w:val="24"/>
        </w:rPr>
        <w:tab/>
      </w:r>
      <w:hyperlink w:anchor="_topic_ManifestacaoProcuradoriaSEDE">
        <w:r>
          <w:fldChar w:fldCharType="begin"/>
        </w:r>
        <w:r>
          <w:instrText xml:space="preserve">PAGEREF _topic_ManifestacaoProcuradoriaSEDE \h  \* MERGEFORMAT </w:instrText>
        </w:r>
        <w:r>
          <w:fldChar w:fldCharType="separate"/>
        </w:r>
        <w:r>
          <w:rPr>
            <w:rFonts w:ascii="Tahoma" w:eastAsia="Tahoma" w:hAnsi="Tahoma" w:cs="Tahoma"/>
            <w:color w:val="000000"/>
            <w:sz w:val="24"/>
          </w:rPr>
          <w:t>352</w:t>
        </w:r>
        <w:r>
          <w:fldChar w:fldCharType="end"/>
        </w:r>
      </w:hyperlink>
    </w:p>
    <w:p w14:paraId="43BB989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ConvocatoriadeAssinaturadoTermod">
        <w:r>
          <w:rPr>
            <w:rFonts w:ascii="Tahoma" w:eastAsia="Tahoma" w:hAnsi="Tahoma" w:cs="Tahoma"/>
            <w:color w:val="000000"/>
            <w:sz w:val="24"/>
          </w:rPr>
          <w:t>Convocatória de Assinatura do Termo de Compromisso</w:t>
        </w:r>
      </w:hyperlink>
      <w:r>
        <w:rPr>
          <w:rFonts w:ascii="Tahoma" w:eastAsia="Tahoma" w:hAnsi="Tahoma" w:cs="Tahoma"/>
          <w:color w:val="000000"/>
          <w:sz w:val="24"/>
        </w:rPr>
        <w:tab/>
      </w:r>
      <w:hyperlink w:anchor="_topic_ConvocatoriadeAssinaturadoTermod">
        <w:r>
          <w:fldChar w:fldCharType="begin"/>
        </w:r>
        <w:r>
          <w:instrText xml:space="preserve">PAGEREF _topic_ConvocatoriadeAssinaturadoTermod \h  \* MERGEFORMAT </w:instrText>
        </w:r>
        <w:r>
          <w:fldChar w:fldCharType="separate"/>
        </w:r>
        <w:r>
          <w:rPr>
            <w:rFonts w:ascii="Tahoma" w:eastAsia="Tahoma" w:hAnsi="Tahoma" w:cs="Tahoma"/>
            <w:color w:val="000000"/>
            <w:sz w:val="24"/>
          </w:rPr>
          <w:t>355</w:t>
        </w:r>
        <w:r>
          <w:fldChar w:fldCharType="end"/>
        </w:r>
      </w:hyperlink>
    </w:p>
    <w:p w14:paraId="0ED897E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Detalhamento_JulgamentodoAI">
        <w:r>
          <w:rPr>
            <w:rFonts w:ascii="Tahoma" w:eastAsia="Tahoma" w:hAnsi="Tahoma" w:cs="Tahoma"/>
            <w:color w:val="000000"/>
            <w:sz w:val="24"/>
          </w:rPr>
          <w:t>Detalhamento - Julgamento do AI</w:t>
        </w:r>
      </w:hyperlink>
      <w:r>
        <w:rPr>
          <w:rFonts w:ascii="Tahoma" w:eastAsia="Tahoma" w:hAnsi="Tahoma" w:cs="Tahoma"/>
          <w:color w:val="000000"/>
          <w:sz w:val="24"/>
        </w:rPr>
        <w:tab/>
      </w:r>
      <w:hyperlink w:anchor="_topic_Detalhamento_JulgamentodoAI">
        <w:r>
          <w:fldChar w:fldCharType="begin"/>
        </w:r>
        <w:r>
          <w:instrText xml:space="preserve">PAGEREF _topic_Detalhamento_JulgamentodoAI \h  \* MERGEFORMAT </w:instrText>
        </w:r>
        <w:r>
          <w:fldChar w:fldCharType="separate"/>
        </w:r>
        <w:r>
          <w:rPr>
            <w:rFonts w:ascii="Tahoma" w:eastAsia="Tahoma" w:hAnsi="Tahoma" w:cs="Tahoma"/>
            <w:color w:val="000000"/>
            <w:sz w:val="24"/>
          </w:rPr>
          <w:t>359</w:t>
        </w:r>
        <w:r>
          <w:fldChar w:fldCharType="end"/>
        </w:r>
      </w:hyperlink>
    </w:p>
    <w:p w14:paraId="2648D06A"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JulgamentoAI">
        <w:r>
          <w:rPr>
            <w:rFonts w:ascii="Tahoma" w:eastAsia="Tahoma" w:hAnsi="Tahoma" w:cs="Tahoma"/>
            <w:color w:val="000000"/>
            <w:sz w:val="24"/>
          </w:rPr>
          <w:t>Julgamento AI</w:t>
        </w:r>
      </w:hyperlink>
      <w:r>
        <w:rPr>
          <w:rFonts w:ascii="Tahoma" w:eastAsia="Tahoma" w:hAnsi="Tahoma" w:cs="Tahoma"/>
          <w:color w:val="000000"/>
          <w:sz w:val="24"/>
        </w:rPr>
        <w:tab/>
      </w:r>
      <w:hyperlink w:anchor="_topic_JulgamentoAI">
        <w:r>
          <w:fldChar w:fldCharType="begin"/>
        </w:r>
        <w:r>
          <w:instrText xml:space="preserve">PAGEREF _topic_JulgamentoAI \h  \* MERGEFORMAT </w:instrText>
        </w:r>
        <w:r>
          <w:fldChar w:fldCharType="separate"/>
        </w:r>
        <w:r>
          <w:rPr>
            <w:rFonts w:ascii="Tahoma" w:eastAsia="Tahoma" w:hAnsi="Tahoma" w:cs="Tahoma"/>
            <w:color w:val="000000"/>
            <w:sz w:val="24"/>
          </w:rPr>
          <w:t>365</w:t>
        </w:r>
        <w:r>
          <w:fldChar w:fldCharType="end"/>
        </w:r>
      </w:hyperlink>
    </w:p>
    <w:p w14:paraId="5270354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Julgamento1">
        <w:r>
          <w:rPr>
            <w:rFonts w:ascii="Tahoma" w:eastAsia="Tahoma" w:hAnsi="Tahoma" w:cs="Tahoma"/>
            <w:color w:val="000000"/>
            <w:sz w:val="24"/>
          </w:rPr>
          <w:t>Julgamento</w:t>
        </w:r>
      </w:hyperlink>
      <w:r>
        <w:rPr>
          <w:rFonts w:ascii="Tahoma" w:eastAsia="Tahoma" w:hAnsi="Tahoma" w:cs="Tahoma"/>
          <w:color w:val="000000"/>
          <w:sz w:val="24"/>
        </w:rPr>
        <w:tab/>
      </w:r>
      <w:hyperlink w:anchor="_topic_Julgamento1">
        <w:r>
          <w:fldChar w:fldCharType="begin"/>
        </w:r>
        <w:r>
          <w:instrText xml:space="preserve">PAGEREF _topic_Julgamento1 \h  \* MERGEFORMAT </w:instrText>
        </w:r>
        <w:r>
          <w:fldChar w:fldCharType="separate"/>
        </w:r>
        <w:r>
          <w:rPr>
            <w:rFonts w:ascii="Tahoma" w:eastAsia="Tahoma" w:hAnsi="Tahoma" w:cs="Tahoma"/>
            <w:color w:val="000000"/>
            <w:sz w:val="24"/>
          </w:rPr>
          <w:t>368</w:t>
        </w:r>
        <w:r>
          <w:fldChar w:fldCharType="end"/>
        </w:r>
      </w:hyperlink>
    </w:p>
    <w:p w14:paraId="35B86BD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ManifestacaoCoordenacaoTecnica">
        <w:r>
          <w:rPr>
            <w:rFonts w:ascii="Tahoma" w:eastAsia="Tahoma" w:hAnsi="Tahoma" w:cs="Tahoma"/>
            <w:color w:val="000000"/>
            <w:sz w:val="24"/>
          </w:rPr>
          <w:t>Manifestação Coordenação Técnica</w:t>
        </w:r>
      </w:hyperlink>
      <w:r>
        <w:rPr>
          <w:rFonts w:ascii="Tahoma" w:eastAsia="Tahoma" w:hAnsi="Tahoma" w:cs="Tahoma"/>
          <w:color w:val="000000"/>
          <w:sz w:val="24"/>
        </w:rPr>
        <w:tab/>
      </w:r>
      <w:hyperlink w:anchor="_topic_ManifestacaoCoordenacaoTecnica">
        <w:r>
          <w:fldChar w:fldCharType="begin"/>
        </w:r>
        <w:r>
          <w:instrText xml:space="preserve">PAGEREF _topic_ManifestacaoCoordenacaoTecnica \h  \* MERGEFORMAT </w:instrText>
        </w:r>
        <w:r>
          <w:fldChar w:fldCharType="separate"/>
        </w:r>
        <w:r>
          <w:rPr>
            <w:rFonts w:ascii="Tahoma" w:eastAsia="Tahoma" w:hAnsi="Tahoma" w:cs="Tahoma"/>
            <w:color w:val="000000"/>
            <w:sz w:val="24"/>
          </w:rPr>
          <w:t>373</w:t>
        </w:r>
        <w:r>
          <w:fldChar w:fldCharType="end"/>
        </w:r>
      </w:hyperlink>
    </w:p>
    <w:p w14:paraId="7F0DCD6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ManifestacaoProcuradoria1">
        <w:r>
          <w:rPr>
            <w:rFonts w:ascii="Tahoma" w:eastAsia="Tahoma" w:hAnsi="Tahoma" w:cs="Tahoma"/>
            <w:color w:val="000000"/>
            <w:sz w:val="24"/>
          </w:rPr>
          <w:t>Manifestação Procuradoria</w:t>
        </w:r>
      </w:hyperlink>
      <w:r>
        <w:rPr>
          <w:rFonts w:ascii="Tahoma" w:eastAsia="Tahoma" w:hAnsi="Tahoma" w:cs="Tahoma"/>
          <w:color w:val="000000"/>
          <w:sz w:val="24"/>
        </w:rPr>
        <w:tab/>
      </w:r>
      <w:hyperlink w:anchor="_topic_ManifestacaoProcuradoria1">
        <w:r>
          <w:fldChar w:fldCharType="begin"/>
        </w:r>
        <w:r>
          <w:instrText>PAGEREF _topic_Manife</w:instrText>
        </w:r>
        <w:r>
          <w:instrText xml:space="preserve">stacaoProcuradoria1 \h  \* MERGEFORMAT </w:instrText>
        </w:r>
        <w:r>
          <w:fldChar w:fldCharType="separate"/>
        </w:r>
        <w:r>
          <w:rPr>
            <w:rFonts w:ascii="Tahoma" w:eastAsia="Tahoma" w:hAnsi="Tahoma" w:cs="Tahoma"/>
            <w:color w:val="000000"/>
            <w:sz w:val="24"/>
          </w:rPr>
          <w:t>374</w:t>
        </w:r>
        <w:r>
          <w:fldChar w:fldCharType="end"/>
        </w:r>
      </w:hyperlink>
    </w:p>
    <w:p w14:paraId="4F8EC2E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ManifestacaoProcuradoriaSEDE1">
        <w:r>
          <w:rPr>
            <w:rFonts w:ascii="Tahoma" w:eastAsia="Tahoma" w:hAnsi="Tahoma" w:cs="Tahoma"/>
            <w:color w:val="000000"/>
            <w:sz w:val="24"/>
          </w:rPr>
          <w:t>Manifestação Procuradoria SEDE</w:t>
        </w:r>
      </w:hyperlink>
      <w:r>
        <w:rPr>
          <w:rFonts w:ascii="Tahoma" w:eastAsia="Tahoma" w:hAnsi="Tahoma" w:cs="Tahoma"/>
          <w:color w:val="000000"/>
          <w:sz w:val="24"/>
        </w:rPr>
        <w:tab/>
      </w:r>
      <w:hyperlink w:anchor="_topic_ManifestacaoProcuradoriaSEDE1">
        <w:r>
          <w:fldChar w:fldCharType="begin"/>
        </w:r>
        <w:r>
          <w:instrText xml:space="preserve">PAGEREF _topic_ManifestacaoProcuradoriaSEDE1 \h  \* MERGEFORMAT </w:instrText>
        </w:r>
        <w:r>
          <w:fldChar w:fldCharType="separate"/>
        </w:r>
        <w:r>
          <w:rPr>
            <w:rFonts w:ascii="Tahoma" w:eastAsia="Tahoma" w:hAnsi="Tahoma" w:cs="Tahoma"/>
            <w:color w:val="000000"/>
            <w:sz w:val="24"/>
          </w:rPr>
          <w:t>375</w:t>
        </w:r>
        <w:r>
          <w:fldChar w:fldCharType="end"/>
        </w:r>
      </w:hyperlink>
    </w:p>
    <w:p w14:paraId="32D754B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NotificacaodePenalidade">
        <w:r>
          <w:rPr>
            <w:rFonts w:ascii="Tahoma" w:eastAsia="Tahoma" w:hAnsi="Tahoma" w:cs="Tahoma"/>
            <w:color w:val="000000"/>
            <w:sz w:val="24"/>
          </w:rPr>
          <w:t>Notificação de Penalidade</w:t>
        </w:r>
      </w:hyperlink>
      <w:r>
        <w:rPr>
          <w:rFonts w:ascii="Tahoma" w:eastAsia="Tahoma" w:hAnsi="Tahoma" w:cs="Tahoma"/>
          <w:color w:val="000000"/>
          <w:sz w:val="24"/>
        </w:rPr>
        <w:tab/>
      </w:r>
      <w:hyperlink w:anchor="_topic_NotificacaodePenalidade">
        <w:r>
          <w:fldChar w:fldCharType="begin"/>
        </w:r>
        <w:r>
          <w:instrText>PAGEREF _topic_NotificacaodePenalidade \h  \* MER</w:instrText>
        </w:r>
        <w:r>
          <w:instrText xml:space="preserve">GEFORMAT </w:instrText>
        </w:r>
        <w:r>
          <w:fldChar w:fldCharType="separate"/>
        </w:r>
        <w:r>
          <w:rPr>
            <w:rFonts w:ascii="Tahoma" w:eastAsia="Tahoma" w:hAnsi="Tahoma" w:cs="Tahoma"/>
            <w:color w:val="000000"/>
            <w:sz w:val="24"/>
          </w:rPr>
          <w:t>376</w:t>
        </w:r>
        <w:r>
          <w:fldChar w:fldCharType="end"/>
        </w:r>
      </w:hyperlink>
    </w:p>
    <w:p w14:paraId="09D9803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NotificacaodePenalidade_Formasde">
        <w:r>
          <w:rPr>
            <w:rFonts w:ascii="Tahoma" w:eastAsia="Tahoma" w:hAnsi="Tahoma" w:cs="Tahoma"/>
            <w:color w:val="000000"/>
            <w:sz w:val="24"/>
          </w:rPr>
          <w:t>Notificação de P</w:t>
        </w:r>
        <w:r>
          <w:rPr>
            <w:rFonts w:ascii="Tahoma" w:eastAsia="Tahoma" w:hAnsi="Tahoma" w:cs="Tahoma"/>
            <w:color w:val="000000"/>
            <w:sz w:val="24"/>
          </w:rPr>
          <w:t>enalidade - Formas de Envio</w:t>
        </w:r>
      </w:hyperlink>
      <w:r>
        <w:rPr>
          <w:rFonts w:ascii="Tahoma" w:eastAsia="Tahoma" w:hAnsi="Tahoma" w:cs="Tahoma"/>
          <w:color w:val="000000"/>
          <w:sz w:val="24"/>
        </w:rPr>
        <w:tab/>
      </w:r>
      <w:hyperlink w:anchor="_topic_NotificacaodePenalidade_Formasde">
        <w:r>
          <w:fldChar w:fldCharType="begin"/>
        </w:r>
        <w:r>
          <w:instrText xml:space="preserve">PAGEREF _topic_NotificacaodePenalidade_Formasde \h  \* MERGEFORMAT </w:instrText>
        </w:r>
        <w:r>
          <w:fldChar w:fldCharType="separate"/>
        </w:r>
        <w:r>
          <w:rPr>
            <w:rFonts w:ascii="Tahoma" w:eastAsia="Tahoma" w:hAnsi="Tahoma" w:cs="Tahoma"/>
            <w:color w:val="000000"/>
            <w:sz w:val="24"/>
          </w:rPr>
          <w:t>379</w:t>
        </w:r>
        <w:r>
          <w:fldChar w:fldCharType="end"/>
        </w:r>
      </w:hyperlink>
    </w:p>
    <w:p w14:paraId="78189D5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Detalhamento_Recursos">
        <w:r>
          <w:rPr>
            <w:rFonts w:ascii="Tahoma" w:eastAsia="Tahoma" w:hAnsi="Tahoma" w:cs="Tahoma"/>
            <w:color w:val="000000"/>
            <w:sz w:val="24"/>
          </w:rPr>
          <w:t>Detalhamento - Recursos</w:t>
        </w:r>
      </w:hyperlink>
      <w:r>
        <w:rPr>
          <w:rFonts w:ascii="Tahoma" w:eastAsia="Tahoma" w:hAnsi="Tahoma" w:cs="Tahoma"/>
          <w:color w:val="000000"/>
          <w:sz w:val="24"/>
        </w:rPr>
        <w:tab/>
      </w:r>
      <w:hyperlink w:anchor="_topic_Detalhamento_Recursos">
        <w:r>
          <w:fldChar w:fldCharType="begin"/>
        </w:r>
        <w:r>
          <w:instrText xml:space="preserve">PAGEREF _topic_Detalhamento_Recursos \h  \* MERGEFORMAT </w:instrText>
        </w:r>
        <w:r>
          <w:fldChar w:fldCharType="separate"/>
        </w:r>
        <w:r>
          <w:rPr>
            <w:rFonts w:ascii="Tahoma" w:eastAsia="Tahoma" w:hAnsi="Tahoma" w:cs="Tahoma"/>
            <w:color w:val="000000"/>
            <w:sz w:val="24"/>
          </w:rPr>
          <w:t>381</w:t>
        </w:r>
        <w:r>
          <w:fldChar w:fldCharType="end"/>
        </w:r>
      </w:hyperlink>
    </w:p>
    <w:p w14:paraId="6359DB6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1aInstancia_Recurso">
        <w:r>
          <w:rPr>
            <w:rFonts w:ascii="Tahoma" w:eastAsia="Tahoma" w:hAnsi="Tahoma" w:cs="Tahoma"/>
            <w:color w:val="000000"/>
            <w:sz w:val="24"/>
          </w:rPr>
          <w:t>1ª Instancia - Recurso</w:t>
        </w:r>
      </w:hyperlink>
      <w:r>
        <w:rPr>
          <w:rFonts w:ascii="Tahoma" w:eastAsia="Tahoma" w:hAnsi="Tahoma" w:cs="Tahoma"/>
          <w:color w:val="000000"/>
          <w:sz w:val="24"/>
        </w:rPr>
        <w:tab/>
      </w:r>
      <w:hyperlink w:anchor="_topic_1aInstancia_Recurso">
        <w:r>
          <w:fldChar w:fldCharType="begin"/>
        </w:r>
        <w:r>
          <w:instrText xml:space="preserve">PAGEREF _topic_1aInstancia_Recurso \h  \* MERGEFORMAT </w:instrText>
        </w:r>
        <w:r>
          <w:fldChar w:fldCharType="separate"/>
        </w:r>
        <w:r>
          <w:rPr>
            <w:rFonts w:ascii="Tahoma" w:eastAsia="Tahoma" w:hAnsi="Tahoma" w:cs="Tahoma"/>
            <w:color w:val="000000"/>
            <w:sz w:val="24"/>
          </w:rPr>
          <w:t>388</w:t>
        </w:r>
        <w:r>
          <w:fldChar w:fldCharType="end"/>
        </w:r>
      </w:hyperlink>
    </w:p>
    <w:p w14:paraId="094266A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1aInstancia_ParecerAutoridadeJul">
        <w:r>
          <w:rPr>
            <w:rFonts w:ascii="Tahoma" w:eastAsia="Tahoma" w:hAnsi="Tahoma" w:cs="Tahoma"/>
            <w:color w:val="000000"/>
            <w:sz w:val="24"/>
          </w:rPr>
          <w:t>1ª Instância - Parecer Autoridade Julgadora</w:t>
        </w:r>
      </w:hyperlink>
      <w:r>
        <w:rPr>
          <w:rFonts w:ascii="Tahoma" w:eastAsia="Tahoma" w:hAnsi="Tahoma" w:cs="Tahoma"/>
          <w:color w:val="000000"/>
          <w:sz w:val="24"/>
        </w:rPr>
        <w:tab/>
      </w:r>
      <w:hyperlink w:anchor="_topic_1aInstancia_ParecerAutoridadeJul">
        <w:r>
          <w:fldChar w:fldCharType="begin"/>
        </w:r>
        <w:r>
          <w:instrText xml:space="preserve">PAGEREF _topic_1aInstancia_ParecerAutoridadeJul \h  \* MERGEFORMAT </w:instrText>
        </w:r>
        <w:r>
          <w:fldChar w:fldCharType="separate"/>
        </w:r>
        <w:r>
          <w:rPr>
            <w:rFonts w:ascii="Tahoma" w:eastAsia="Tahoma" w:hAnsi="Tahoma" w:cs="Tahoma"/>
            <w:color w:val="000000"/>
            <w:sz w:val="24"/>
          </w:rPr>
          <w:t>390</w:t>
        </w:r>
        <w:r>
          <w:fldChar w:fldCharType="end"/>
        </w:r>
      </w:hyperlink>
    </w:p>
    <w:p w14:paraId="536971B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1aInstancia_ParecerAutoridadeJu1">
        <w:r>
          <w:rPr>
            <w:rFonts w:ascii="Tahoma" w:eastAsia="Tahoma" w:hAnsi="Tahoma" w:cs="Tahoma"/>
            <w:color w:val="000000"/>
            <w:sz w:val="24"/>
          </w:rPr>
          <w:t>1ª Instância - Parecer Autoridade Julgadora - Manifestação Coordenação Técnica</w:t>
        </w:r>
      </w:hyperlink>
      <w:r>
        <w:rPr>
          <w:rFonts w:ascii="Tahoma" w:eastAsia="Tahoma" w:hAnsi="Tahoma" w:cs="Tahoma"/>
          <w:color w:val="000000"/>
          <w:sz w:val="24"/>
        </w:rPr>
        <w:tab/>
      </w:r>
      <w:hyperlink w:anchor="_topic_1aInstancia_ParecerAutoridadeJu1">
        <w:r>
          <w:fldChar w:fldCharType="begin"/>
        </w:r>
        <w:r>
          <w:instrText xml:space="preserve">PAGEREF _topic_1aInstancia_ParecerAutoridadeJu1 \h  \* MERGEFORMAT </w:instrText>
        </w:r>
        <w:r>
          <w:fldChar w:fldCharType="separate"/>
        </w:r>
        <w:r>
          <w:rPr>
            <w:rFonts w:ascii="Tahoma" w:eastAsia="Tahoma" w:hAnsi="Tahoma" w:cs="Tahoma"/>
            <w:color w:val="000000"/>
            <w:sz w:val="24"/>
          </w:rPr>
          <w:t>395</w:t>
        </w:r>
        <w:r>
          <w:fldChar w:fldCharType="end"/>
        </w:r>
      </w:hyperlink>
    </w:p>
    <w:p w14:paraId="0F3C007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1aInstancia_ParecerAutoridadeJu2">
        <w:r>
          <w:rPr>
            <w:rFonts w:ascii="Tahoma" w:eastAsia="Tahoma" w:hAnsi="Tahoma" w:cs="Tahoma"/>
            <w:color w:val="000000"/>
            <w:sz w:val="24"/>
          </w:rPr>
          <w:t>1ª Instância - Parecer Autoridade Julgadora - Manifestação Procuradoria</w:t>
        </w:r>
      </w:hyperlink>
      <w:r>
        <w:rPr>
          <w:rFonts w:ascii="Tahoma" w:eastAsia="Tahoma" w:hAnsi="Tahoma" w:cs="Tahoma"/>
          <w:color w:val="000000"/>
          <w:sz w:val="24"/>
        </w:rPr>
        <w:tab/>
      </w:r>
      <w:hyperlink w:anchor="_topic_1aInstancia_ParecerAutoridadeJu2">
        <w:r>
          <w:fldChar w:fldCharType="begin"/>
        </w:r>
        <w:r>
          <w:instrText xml:space="preserve">PAGEREF _topic_1aInstancia_ParecerAutoridadeJu2 \h  \* MERGEFORMAT </w:instrText>
        </w:r>
        <w:r>
          <w:fldChar w:fldCharType="separate"/>
        </w:r>
        <w:r>
          <w:rPr>
            <w:rFonts w:ascii="Tahoma" w:eastAsia="Tahoma" w:hAnsi="Tahoma" w:cs="Tahoma"/>
            <w:color w:val="000000"/>
            <w:sz w:val="24"/>
          </w:rPr>
          <w:t>396</w:t>
        </w:r>
        <w:r>
          <w:fldChar w:fldCharType="end"/>
        </w:r>
      </w:hyperlink>
    </w:p>
    <w:p w14:paraId="0BEA118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1aInstancia_ParecerAutoridadeJu3">
        <w:r>
          <w:rPr>
            <w:rFonts w:ascii="Tahoma" w:eastAsia="Tahoma" w:hAnsi="Tahoma" w:cs="Tahoma"/>
            <w:color w:val="000000"/>
            <w:sz w:val="24"/>
          </w:rPr>
          <w:t>1ª Instância - Parecer Autoridade Julgadora - Manifestação Procuradoria SEDE</w:t>
        </w:r>
      </w:hyperlink>
      <w:r>
        <w:rPr>
          <w:rFonts w:ascii="Tahoma" w:eastAsia="Tahoma" w:hAnsi="Tahoma" w:cs="Tahoma"/>
          <w:color w:val="000000"/>
          <w:sz w:val="24"/>
        </w:rPr>
        <w:tab/>
      </w:r>
      <w:hyperlink w:anchor="_topic_1aInstancia_ParecerAutoridadeJu3">
        <w:r>
          <w:fldChar w:fldCharType="begin"/>
        </w:r>
        <w:r>
          <w:instrText xml:space="preserve">PAGEREF _topic_1aInstancia_ParecerAutoridadeJu3 \h  \* MERGEFORMAT </w:instrText>
        </w:r>
        <w:r>
          <w:fldChar w:fldCharType="separate"/>
        </w:r>
        <w:r>
          <w:rPr>
            <w:rFonts w:ascii="Tahoma" w:eastAsia="Tahoma" w:hAnsi="Tahoma" w:cs="Tahoma"/>
            <w:color w:val="000000"/>
            <w:sz w:val="24"/>
          </w:rPr>
          <w:t>397</w:t>
        </w:r>
        <w:r>
          <w:fldChar w:fldCharType="end"/>
        </w:r>
      </w:hyperlink>
    </w:p>
    <w:p w14:paraId="2DAE072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Recursos_1aInstancia_ParecerSupe">
        <w:r>
          <w:rPr>
            <w:rFonts w:ascii="Tahoma" w:eastAsia="Tahoma" w:hAnsi="Tahoma" w:cs="Tahoma"/>
            <w:color w:val="000000"/>
            <w:sz w:val="24"/>
          </w:rPr>
          <w:t>Recursos - 1ª Instância - Parecer Superintenden</w:t>
        </w:r>
        <w:r>
          <w:rPr>
            <w:rFonts w:ascii="Tahoma" w:eastAsia="Tahoma" w:hAnsi="Tahoma" w:cs="Tahoma"/>
            <w:color w:val="000000"/>
            <w:sz w:val="24"/>
          </w:rPr>
          <w:t>te</w:t>
        </w:r>
      </w:hyperlink>
      <w:r>
        <w:rPr>
          <w:rFonts w:ascii="Tahoma" w:eastAsia="Tahoma" w:hAnsi="Tahoma" w:cs="Tahoma"/>
          <w:color w:val="000000"/>
          <w:sz w:val="24"/>
        </w:rPr>
        <w:tab/>
      </w:r>
      <w:hyperlink w:anchor="_topic_Recursos_1aInstancia_ParecerSupe">
        <w:r>
          <w:fldChar w:fldCharType="begin"/>
        </w:r>
        <w:r>
          <w:instrText xml:space="preserve">PAGEREF _topic_Recursos_1aInstancia_ParecerSupe \h  \* MERGEFORMAT </w:instrText>
        </w:r>
        <w:r>
          <w:fldChar w:fldCharType="separate"/>
        </w:r>
        <w:r>
          <w:rPr>
            <w:rFonts w:ascii="Tahoma" w:eastAsia="Tahoma" w:hAnsi="Tahoma" w:cs="Tahoma"/>
            <w:color w:val="000000"/>
            <w:sz w:val="24"/>
          </w:rPr>
          <w:t>398</w:t>
        </w:r>
        <w:r>
          <w:fldChar w:fldCharType="end"/>
        </w:r>
      </w:hyperlink>
    </w:p>
    <w:p w14:paraId="08566BF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1aInstancia_ParecerSuperintenden">
        <w:r>
          <w:rPr>
            <w:rFonts w:ascii="Tahoma" w:eastAsia="Tahoma" w:hAnsi="Tahoma" w:cs="Tahoma"/>
            <w:color w:val="000000"/>
            <w:sz w:val="24"/>
          </w:rPr>
          <w:t>1ª Instância - Parecer Superintendente - Mani</w:t>
        </w:r>
        <w:r>
          <w:rPr>
            <w:rFonts w:ascii="Tahoma" w:eastAsia="Tahoma" w:hAnsi="Tahoma" w:cs="Tahoma"/>
            <w:color w:val="000000"/>
            <w:sz w:val="24"/>
          </w:rPr>
          <w:t>festação Coordenação Técnica</w:t>
        </w:r>
      </w:hyperlink>
      <w:r>
        <w:rPr>
          <w:rFonts w:ascii="Tahoma" w:eastAsia="Tahoma" w:hAnsi="Tahoma" w:cs="Tahoma"/>
          <w:color w:val="000000"/>
          <w:sz w:val="24"/>
        </w:rPr>
        <w:tab/>
      </w:r>
      <w:hyperlink w:anchor="_topic_1aInstancia_ParecerSuperintenden">
        <w:r>
          <w:fldChar w:fldCharType="begin"/>
        </w:r>
        <w:r>
          <w:instrText xml:space="preserve">PAGEREF _topic_1aInstancia_ParecerSuperintenden \h  \* MERGEFORMAT </w:instrText>
        </w:r>
        <w:r>
          <w:fldChar w:fldCharType="separate"/>
        </w:r>
        <w:r>
          <w:rPr>
            <w:rFonts w:ascii="Tahoma" w:eastAsia="Tahoma" w:hAnsi="Tahoma" w:cs="Tahoma"/>
            <w:color w:val="000000"/>
            <w:sz w:val="24"/>
          </w:rPr>
          <w:t>403</w:t>
        </w:r>
        <w:r>
          <w:fldChar w:fldCharType="end"/>
        </w:r>
      </w:hyperlink>
    </w:p>
    <w:p w14:paraId="7677DC8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1aInstancia_ParecerSuperintende1">
        <w:r>
          <w:rPr>
            <w:rFonts w:ascii="Tahoma" w:eastAsia="Tahoma" w:hAnsi="Tahoma" w:cs="Tahoma"/>
            <w:color w:val="000000"/>
            <w:sz w:val="24"/>
          </w:rPr>
          <w:t>1ª Instância - Pare</w:t>
        </w:r>
        <w:r>
          <w:rPr>
            <w:rFonts w:ascii="Tahoma" w:eastAsia="Tahoma" w:hAnsi="Tahoma" w:cs="Tahoma"/>
            <w:color w:val="000000"/>
            <w:sz w:val="24"/>
          </w:rPr>
          <w:t>cer Superintendente - Manifestação Procuradoria</w:t>
        </w:r>
      </w:hyperlink>
      <w:r>
        <w:rPr>
          <w:rFonts w:ascii="Tahoma" w:eastAsia="Tahoma" w:hAnsi="Tahoma" w:cs="Tahoma"/>
          <w:color w:val="000000"/>
          <w:sz w:val="24"/>
        </w:rPr>
        <w:tab/>
      </w:r>
      <w:hyperlink w:anchor="_topic_1aInstancia_ParecerSuperintende1">
        <w:r>
          <w:fldChar w:fldCharType="begin"/>
        </w:r>
        <w:r>
          <w:instrText>PAGEREF _topic_1aInstancia_ParecerSuperintende1 \h  \* ME</w:instrText>
        </w:r>
        <w:r>
          <w:instrText xml:space="preserve">RGEFORMAT </w:instrText>
        </w:r>
        <w:r>
          <w:fldChar w:fldCharType="separate"/>
        </w:r>
        <w:r>
          <w:rPr>
            <w:rFonts w:ascii="Tahoma" w:eastAsia="Tahoma" w:hAnsi="Tahoma" w:cs="Tahoma"/>
            <w:color w:val="000000"/>
            <w:sz w:val="24"/>
          </w:rPr>
          <w:t>404</w:t>
        </w:r>
        <w:r>
          <w:fldChar w:fldCharType="end"/>
        </w:r>
      </w:hyperlink>
    </w:p>
    <w:p w14:paraId="6F54416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1aInstancia_ParecerSuperintende2">
        <w:r>
          <w:rPr>
            <w:rFonts w:ascii="Tahoma" w:eastAsia="Tahoma" w:hAnsi="Tahoma" w:cs="Tahoma"/>
            <w:color w:val="000000"/>
            <w:sz w:val="24"/>
          </w:rPr>
          <w:t xml:space="preserve">1ª Instância - </w:t>
        </w:r>
        <w:r>
          <w:rPr>
            <w:rFonts w:ascii="Tahoma" w:eastAsia="Tahoma" w:hAnsi="Tahoma" w:cs="Tahoma"/>
            <w:color w:val="000000"/>
            <w:sz w:val="24"/>
          </w:rPr>
          <w:t>Parecer Superintendente - Manifestação Procuradoria SEDE</w:t>
        </w:r>
      </w:hyperlink>
      <w:r>
        <w:rPr>
          <w:rFonts w:ascii="Tahoma" w:eastAsia="Tahoma" w:hAnsi="Tahoma" w:cs="Tahoma"/>
          <w:color w:val="000000"/>
          <w:sz w:val="24"/>
        </w:rPr>
        <w:tab/>
      </w:r>
      <w:hyperlink w:anchor="_topic_1aInstancia_ParecerSuperintende2">
        <w:r>
          <w:fldChar w:fldCharType="begin"/>
        </w:r>
        <w:r>
          <w:instrText>PAGEREF _topic_1aInstancia_ParecerSuperintende2 \</w:instrText>
        </w:r>
        <w:r>
          <w:instrText xml:space="preserve">h  \* MERGEFORMAT </w:instrText>
        </w:r>
        <w:r>
          <w:fldChar w:fldCharType="separate"/>
        </w:r>
        <w:r>
          <w:rPr>
            <w:rFonts w:ascii="Tahoma" w:eastAsia="Tahoma" w:hAnsi="Tahoma" w:cs="Tahoma"/>
            <w:color w:val="000000"/>
            <w:sz w:val="24"/>
          </w:rPr>
          <w:t>405</w:t>
        </w:r>
        <w:r>
          <w:fldChar w:fldCharType="end"/>
        </w:r>
      </w:hyperlink>
    </w:p>
    <w:p w14:paraId="0E5DA06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Recursos_2aInstancia">
        <w:r>
          <w:rPr>
            <w:rFonts w:ascii="Tahoma" w:eastAsia="Tahoma" w:hAnsi="Tahoma" w:cs="Tahoma"/>
            <w:color w:val="000000"/>
            <w:sz w:val="24"/>
          </w:rPr>
          <w:t>Rec</w:t>
        </w:r>
        <w:r>
          <w:rPr>
            <w:rFonts w:ascii="Tahoma" w:eastAsia="Tahoma" w:hAnsi="Tahoma" w:cs="Tahoma"/>
            <w:color w:val="000000"/>
            <w:sz w:val="24"/>
          </w:rPr>
          <w:t>ursos - 2ª Instância</w:t>
        </w:r>
      </w:hyperlink>
      <w:r>
        <w:rPr>
          <w:rFonts w:ascii="Tahoma" w:eastAsia="Tahoma" w:hAnsi="Tahoma" w:cs="Tahoma"/>
          <w:color w:val="000000"/>
          <w:sz w:val="24"/>
        </w:rPr>
        <w:tab/>
      </w:r>
      <w:hyperlink w:anchor="_topic_Recursos_2aInstancia">
        <w:r>
          <w:fldChar w:fldCharType="begin"/>
        </w:r>
        <w:r>
          <w:instrText xml:space="preserve">PAGEREF _topic_Recursos_2aInstancia \h  \* MERGEFORMAT </w:instrText>
        </w:r>
        <w:r>
          <w:fldChar w:fldCharType="separate"/>
        </w:r>
        <w:r>
          <w:rPr>
            <w:rFonts w:ascii="Tahoma" w:eastAsia="Tahoma" w:hAnsi="Tahoma" w:cs="Tahoma"/>
            <w:color w:val="000000"/>
            <w:sz w:val="24"/>
          </w:rPr>
          <w:t>406</w:t>
        </w:r>
        <w:r>
          <w:fldChar w:fldCharType="end"/>
        </w:r>
      </w:hyperlink>
    </w:p>
    <w:p w14:paraId="38E03C4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2aInstancia_Recurso">
        <w:r>
          <w:rPr>
            <w:rFonts w:ascii="Tahoma" w:eastAsia="Tahoma" w:hAnsi="Tahoma" w:cs="Tahoma"/>
            <w:color w:val="000000"/>
            <w:sz w:val="24"/>
          </w:rPr>
          <w:t>2ª Instância - Recurso</w:t>
        </w:r>
      </w:hyperlink>
      <w:r>
        <w:rPr>
          <w:rFonts w:ascii="Tahoma" w:eastAsia="Tahoma" w:hAnsi="Tahoma" w:cs="Tahoma"/>
          <w:color w:val="000000"/>
          <w:sz w:val="24"/>
        </w:rPr>
        <w:tab/>
      </w:r>
      <w:hyperlink w:anchor="_topic_2aInstancia_Recurso">
        <w:r>
          <w:fldChar w:fldCharType="begin"/>
        </w:r>
        <w:r>
          <w:instrText xml:space="preserve">PAGEREF _topic_2aInstancia_Recurso \h  \* MERGEFORMAT </w:instrText>
        </w:r>
        <w:r>
          <w:fldChar w:fldCharType="separate"/>
        </w:r>
        <w:r>
          <w:rPr>
            <w:rFonts w:ascii="Tahoma" w:eastAsia="Tahoma" w:hAnsi="Tahoma" w:cs="Tahoma"/>
            <w:color w:val="000000"/>
            <w:sz w:val="24"/>
          </w:rPr>
          <w:t>409</w:t>
        </w:r>
        <w:r>
          <w:fldChar w:fldCharType="end"/>
        </w:r>
      </w:hyperlink>
    </w:p>
    <w:p w14:paraId="0D746E7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2aInstancia_ParecerSuperintenden">
        <w:r>
          <w:rPr>
            <w:rFonts w:ascii="Tahoma" w:eastAsia="Tahoma" w:hAnsi="Tahoma" w:cs="Tahoma"/>
            <w:color w:val="000000"/>
            <w:sz w:val="24"/>
          </w:rPr>
          <w:t>2ª Instancia - Parecer Superintendente</w:t>
        </w:r>
      </w:hyperlink>
      <w:r>
        <w:rPr>
          <w:rFonts w:ascii="Tahoma" w:eastAsia="Tahoma" w:hAnsi="Tahoma" w:cs="Tahoma"/>
          <w:color w:val="000000"/>
          <w:sz w:val="24"/>
        </w:rPr>
        <w:tab/>
      </w:r>
      <w:hyperlink w:anchor="_topic_2aInstancia_ParecerSuperintenden">
        <w:r>
          <w:fldChar w:fldCharType="begin"/>
        </w:r>
        <w:r>
          <w:instrText xml:space="preserve">PAGEREF _topic_2aInstancia_ParecerSuperintenden \h  \* MERGEFORMAT </w:instrText>
        </w:r>
        <w:r>
          <w:fldChar w:fldCharType="separate"/>
        </w:r>
        <w:r>
          <w:rPr>
            <w:rFonts w:ascii="Tahoma" w:eastAsia="Tahoma" w:hAnsi="Tahoma" w:cs="Tahoma"/>
            <w:color w:val="000000"/>
            <w:sz w:val="24"/>
          </w:rPr>
          <w:t>411</w:t>
        </w:r>
        <w:r>
          <w:fldChar w:fldCharType="end"/>
        </w:r>
      </w:hyperlink>
    </w:p>
    <w:p w14:paraId="46BEB7C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2aInstancia_ParecerSuperintende1">
        <w:r>
          <w:rPr>
            <w:rFonts w:ascii="Tahoma" w:eastAsia="Tahoma" w:hAnsi="Tahoma" w:cs="Tahoma"/>
            <w:color w:val="000000"/>
            <w:sz w:val="24"/>
          </w:rPr>
          <w:t>2ª Instância - Parecer Superintendente - Manifestação Coordenação Técnica</w:t>
        </w:r>
      </w:hyperlink>
      <w:r>
        <w:rPr>
          <w:rFonts w:ascii="Tahoma" w:eastAsia="Tahoma" w:hAnsi="Tahoma" w:cs="Tahoma"/>
          <w:color w:val="000000"/>
          <w:sz w:val="24"/>
        </w:rPr>
        <w:tab/>
      </w:r>
      <w:hyperlink w:anchor="_topic_2aInstancia_ParecerSuperintende1">
        <w:r>
          <w:fldChar w:fldCharType="begin"/>
        </w:r>
        <w:r>
          <w:instrText xml:space="preserve">PAGEREF _topic_2aInstancia_ParecerSuperintende1 \h  \* MERGEFORMAT </w:instrText>
        </w:r>
        <w:r>
          <w:fldChar w:fldCharType="separate"/>
        </w:r>
        <w:r>
          <w:rPr>
            <w:rFonts w:ascii="Tahoma" w:eastAsia="Tahoma" w:hAnsi="Tahoma" w:cs="Tahoma"/>
            <w:color w:val="000000"/>
            <w:sz w:val="24"/>
          </w:rPr>
          <w:t>416</w:t>
        </w:r>
        <w:r>
          <w:fldChar w:fldCharType="end"/>
        </w:r>
      </w:hyperlink>
    </w:p>
    <w:p w14:paraId="1D9E14E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2aInstancia_ParecerSuperintende2">
        <w:r>
          <w:rPr>
            <w:rFonts w:ascii="Tahoma" w:eastAsia="Tahoma" w:hAnsi="Tahoma" w:cs="Tahoma"/>
            <w:color w:val="000000"/>
            <w:sz w:val="24"/>
          </w:rPr>
          <w:t>2ª Instância - Parecer Superintendente - Manifestação Procuradoria</w:t>
        </w:r>
      </w:hyperlink>
      <w:r>
        <w:rPr>
          <w:rFonts w:ascii="Tahoma" w:eastAsia="Tahoma" w:hAnsi="Tahoma" w:cs="Tahoma"/>
          <w:color w:val="000000"/>
          <w:sz w:val="24"/>
        </w:rPr>
        <w:tab/>
      </w:r>
      <w:hyperlink w:anchor="_topic_2aInstancia_ParecerSuperintende2">
        <w:r>
          <w:fldChar w:fldCharType="begin"/>
        </w:r>
        <w:r>
          <w:instrText xml:space="preserve">PAGEREF _topic_2aInstancia_ParecerSuperintende2 \h  \* MERGEFORMAT </w:instrText>
        </w:r>
        <w:r>
          <w:fldChar w:fldCharType="separate"/>
        </w:r>
        <w:r>
          <w:rPr>
            <w:rFonts w:ascii="Tahoma" w:eastAsia="Tahoma" w:hAnsi="Tahoma" w:cs="Tahoma"/>
            <w:color w:val="000000"/>
            <w:sz w:val="24"/>
          </w:rPr>
          <w:t>417</w:t>
        </w:r>
        <w:r>
          <w:fldChar w:fldCharType="end"/>
        </w:r>
      </w:hyperlink>
    </w:p>
    <w:p w14:paraId="5493DAA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2aInstancia_ParecerSuperintende3">
        <w:r>
          <w:rPr>
            <w:rFonts w:ascii="Tahoma" w:eastAsia="Tahoma" w:hAnsi="Tahoma" w:cs="Tahoma"/>
            <w:color w:val="000000"/>
            <w:sz w:val="24"/>
          </w:rPr>
          <w:t>2ª Instância - Parecer Superintendente - Manifestação Procuradoria SEDE</w:t>
        </w:r>
      </w:hyperlink>
      <w:r>
        <w:rPr>
          <w:rFonts w:ascii="Tahoma" w:eastAsia="Tahoma" w:hAnsi="Tahoma" w:cs="Tahoma"/>
          <w:color w:val="000000"/>
          <w:sz w:val="24"/>
        </w:rPr>
        <w:tab/>
      </w:r>
      <w:hyperlink w:anchor="_topic_2aInstancia_ParecerSuperintende3">
        <w:r>
          <w:fldChar w:fldCharType="begin"/>
        </w:r>
        <w:r>
          <w:instrText xml:space="preserve">PAGEREF _topic_2aInstancia_ParecerSuperintende3 \h  \* MERGEFORMAT </w:instrText>
        </w:r>
        <w:r>
          <w:fldChar w:fldCharType="separate"/>
        </w:r>
        <w:r>
          <w:rPr>
            <w:rFonts w:ascii="Tahoma" w:eastAsia="Tahoma" w:hAnsi="Tahoma" w:cs="Tahoma"/>
            <w:color w:val="000000"/>
            <w:sz w:val="24"/>
          </w:rPr>
          <w:t>418</w:t>
        </w:r>
        <w:r>
          <w:fldChar w:fldCharType="end"/>
        </w:r>
      </w:hyperlink>
    </w:p>
    <w:p w14:paraId="4738D7A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2aInstancia_ParecerMembroCAR">
        <w:r>
          <w:rPr>
            <w:rFonts w:ascii="Tahoma" w:eastAsia="Tahoma" w:hAnsi="Tahoma" w:cs="Tahoma"/>
            <w:color w:val="000000"/>
            <w:sz w:val="24"/>
          </w:rPr>
          <w:t>2ª Instância - Parecer Membro CAR</w:t>
        </w:r>
      </w:hyperlink>
      <w:r>
        <w:rPr>
          <w:rFonts w:ascii="Tahoma" w:eastAsia="Tahoma" w:hAnsi="Tahoma" w:cs="Tahoma"/>
          <w:color w:val="000000"/>
          <w:sz w:val="24"/>
        </w:rPr>
        <w:tab/>
      </w:r>
      <w:hyperlink w:anchor="_topic_2aInstancia_ParecerMembroCAR">
        <w:r>
          <w:fldChar w:fldCharType="begin"/>
        </w:r>
        <w:r>
          <w:instrText>PAGEREF _topic_2aInstanci</w:instrText>
        </w:r>
        <w:r>
          <w:instrText xml:space="preserve">a_ParecerMembroCAR \h  \* MERGEFORMAT </w:instrText>
        </w:r>
        <w:r>
          <w:fldChar w:fldCharType="separate"/>
        </w:r>
        <w:r>
          <w:rPr>
            <w:rFonts w:ascii="Tahoma" w:eastAsia="Tahoma" w:hAnsi="Tahoma" w:cs="Tahoma"/>
            <w:color w:val="000000"/>
            <w:sz w:val="24"/>
          </w:rPr>
          <w:t>419</w:t>
        </w:r>
        <w:r>
          <w:fldChar w:fldCharType="end"/>
        </w:r>
      </w:hyperlink>
    </w:p>
    <w:p w14:paraId="6AB5A2A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2aInstancia_RecomendacaoPresiden">
        <w:r>
          <w:rPr>
            <w:rFonts w:ascii="Tahoma" w:eastAsia="Tahoma" w:hAnsi="Tahoma" w:cs="Tahoma"/>
            <w:color w:val="000000"/>
            <w:sz w:val="24"/>
          </w:rPr>
          <w:t>2ª Instância - Recomendação Presidente da CAR</w:t>
        </w:r>
      </w:hyperlink>
      <w:r>
        <w:rPr>
          <w:rFonts w:ascii="Tahoma" w:eastAsia="Tahoma" w:hAnsi="Tahoma" w:cs="Tahoma"/>
          <w:color w:val="000000"/>
          <w:sz w:val="24"/>
        </w:rPr>
        <w:tab/>
      </w:r>
      <w:hyperlink w:anchor="_topic_2aInstancia_RecomendacaoPresiden">
        <w:r>
          <w:fldChar w:fldCharType="begin"/>
        </w:r>
        <w:r>
          <w:instrText>PAGEREF _topic_2aInstancia_Recomendacao</w:instrText>
        </w:r>
        <w:r>
          <w:instrText xml:space="preserve">Presiden \h  \* MERGEFORMAT </w:instrText>
        </w:r>
        <w:r>
          <w:fldChar w:fldCharType="separate"/>
        </w:r>
        <w:r>
          <w:rPr>
            <w:rFonts w:ascii="Tahoma" w:eastAsia="Tahoma" w:hAnsi="Tahoma" w:cs="Tahoma"/>
            <w:color w:val="000000"/>
            <w:sz w:val="24"/>
          </w:rPr>
          <w:t>421</w:t>
        </w:r>
        <w:r>
          <w:fldChar w:fldCharType="end"/>
        </w:r>
      </w:hyperlink>
    </w:p>
    <w:p w14:paraId="552D554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2aInstancia_DecisaoPresidenteIPH">
        <w:r>
          <w:rPr>
            <w:rFonts w:ascii="Tahoma" w:eastAsia="Tahoma" w:hAnsi="Tahoma" w:cs="Tahoma"/>
            <w:color w:val="000000"/>
            <w:sz w:val="24"/>
          </w:rPr>
          <w:t>2ª Instancia - Decisão Presidente IPHAN</w:t>
        </w:r>
      </w:hyperlink>
      <w:r>
        <w:rPr>
          <w:rFonts w:ascii="Tahoma" w:eastAsia="Tahoma" w:hAnsi="Tahoma" w:cs="Tahoma"/>
          <w:color w:val="000000"/>
          <w:sz w:val="24"/>
        </w:rPr>
        <w:tab/>
      </w:r>
      <w:hyperlink w:anchor="_topic_2aInstancia_DecisaoPresidenteIPH">
        <w:r>
          <w:fldChar w:fldCharType="begin"/>
        </w:r>
        <w:r>
          <w:instrText>PAGEREF _topic_2aInstancia_DecisaoPresidenteIPH</w:instrText>
        </w:r>
        <w:r>
          <w:instrText xml:space="preserve"> \h  \* MERGEFORMAT </w:instrText>
        </w:r>
        <w:r>
          <w:fldChar w:fldCharType="separate"/>
        </w:r>
        <w:r>
          <w:rPr>
            <w:rFonts w:ascii="Tahoma" w:eastAsia="Tahoma" w:hAnsi="Tahoma" w:cs="Tahoma"/>
            <w:color w:val="000000"/>
            <w:sz w:val="24"/>
          </w:rPr>
          <w:t>423</w:t>
        </w:r>
        <w:r>
          <w:fldChar w:fldCharType="end"/>
        </w:r>
      </w:hyperlink>
    </w:p>
    <w:p w14:paraId="472D6D9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Detalhamento_Encerramento">
        <w:r>
          <w:rPr>
            <w:rFonts w:ascii="Tahoma" w:eastAsia="Tahoma" w:hAnsi="Tahoma" w:cs="Tahoma"/>
            <w:color w:val="000000"/>
            <w:sz w:val="24"/>
          </w:rPr>
          <w:t>Detalhamento - Encerramento</w:t>
        </w:r>
      </w:hyperlink>
      <w:r>
        <w:rPr>
          <w:rFonts w:ascii="Tahoma" w:eastAsia="Tahoma" w:hAnsi="Tahoma" w:cs="Tahoma"/>
          <w:color w:val="000000"/>
          <w:sz w:val="24"/>
        </w:rPr>
        <w:tab/>
      </w:r>
      <w:hyperlink w:anchor="_topic_Detalhamento_Encerramento">
        <w:r>
          <w:fldChar w:fldCharType="begin"/>
        </w:r>
        <w:r>
          <w:instrText xml:space="preserve">PAGEREF _topic_Detalhamento_Encerramento \h  \* MERGEFORMAT </w:instrText>
        </w:r>
        <w:r>
          <w:fldChar w:fldCharType="separate"/>
        </w:r>
        <w:r>
          <w:rPr>
            <w:rFonts w:ascii="Tahoma" w:eastAsia="Tahoma" w:hAnsi="Tahoma" w:cs="Tahoma"/>
            <w:color w:val="000000"/>
            <w:sz w:val="24"/>
          </w:rPr>
          <w:t>427</w:t>
        </w:r>
        <w:r>
          <w:fldChar w:fldCharType="end"/>
        </w:r>
      </w:hyperlink>
    </w:p>
    <w:p w14:paraId="34D324A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ReparacaodeDano_Encerramento">
        <w:r>
          <w:rPr>
            <w:rFonts w:ascii="Tahoma" w:eastAsia="Tahoma" w:hAnsi="Tahoma" w:cs="Tahoma"/>
            <w:color w:val="000000"/>
            <w:sz w:val="24"/>
          </w:rPr>
          <w:t>Reparação de Dano - Encerramento</w:t>
        </w:r>
      </w:hyperlink>
      <w:r>
        <w:rPr>
          <w:rFonts w:ascii="Tahoma" w:eastAsia="Tahoma" w:hAnsi="Tahoma" w:cs="Tahoma"/>
          <w:color w:val="000000"/>
          <w:sz w:val="24"/>
        </w:rPr>
        <w:tab/>
      </w:r>
      <w:hyperlink w:anchor="_topic_ReparacaodeDano_Encerramento">
        <w:r>
          <w:fldChar w:fldCharType="begin"/>
        </w:r>
        <w:r>
          <w:instrText xml:space="preserve">PAGEREF _topic_ReparacaodeDano_Encerramento \h  \* MERGEFORMAT </w:instrText>
        </w:r>
        <w:r>
          <w:fldChar w:fldCharType="separate"/>
        </w:r>
        <w:r>
          <w:rPr>
            <w:rFonts w:ascii="Tahoma" w:eastAsia="Tahoma" w:hAnsi="Tahoma" w:cs="Tahoma"/>
            <w:color w:val="000000"/>
            <w:sz w:val="24"/>
          </w:rPr>
          <w:t>429</w:t>
        </w:r>
        <w:r>
          <w:fldChar w:fldCharType="end"/>
        </w:r>
      </w:hyperlink>
    </w:p>
    <w:p w14:paraId="23322E3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ReparacaodeDano">
        <w:r>
          <w:rPr>
            <w:rFonts w:ascii="Tahoma" w:eastAsia="Tahoma" w:hAnsi="Tahoma" w:cs="Tahoma"/>
            <w:color w:val="000000"/>
            <w:sz w:val="24"/>
          </w:rPr>
          <w:t>Reparação de Dano</w:t>
        </w:r>
      </w:hyperlink>
      <w:r>
        <w:rPr>
          <w:rFonts w:ascii="Tahoma" w:eastAsia="Tahoma" w:hAnsi="Tahoma" w:cs="Tahoma"/>
          <w:color w:val="000000"/>
          <w:sz w:val="24"/>
        </w:rPr>
        <w:tab/>
      </w:r>
      <w:hyperlink w:anchor="_topic_ReparacaodeDano">
        <w:r>
          <w:fldChar w:fldCharType="begin"/>
        </w:r>
        <w:r>
          <w:instrText xml:space="preserve">PAGEREF _topic_ReparacaodeDano \h  \* MERGEFORMAT </w:instrText>
        </w:r>
        <w:r>
          <w:fldChar w:fldCharType="separate"/>
        </w:r>
        <w:r>
          <w:rPr>
            <w:rFonts w:ascii="Tahoma" w:eastAsia="Tahoma" w:hAnsi="Tahoma" w:cs="Tahoma"/>
            <w:color w:val="000000"/>
            <w:sz w:val="24"/>
          </w:rPr>
          <w:t>431</w:t>
        </w:r>
        <w:r>
          <w:fldChar w:fldCharType="end"/>
        </w:r>
      </w:hyperlink>
    </w:p>
    <w:p w14:paraId="57234D51"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PagamentodaMulta">
        <w:r>
          <w:rPr>
            <w:rFonts w:ascii="Tahoma" w:eastAsia="Tahoma" w:hAnsi="Tahoma" w:cs="Tahoma"/>
            <w:color w:val="000000"/>
            <w:sz w:val="24"/>
          </w:rPr>
          <w:t>Pagamento da Multa</w:t>
        </w:r>
      </w:hyperlink>
      <w:r>
        <w:rPr>
          <w:rFonts w:ascii="Tahoma" w:eastAsia="Tahoma" w:hAnsi="Tahoma" w:cs="Tahoma"/>
          <w:color w:val="000000"/>
          <w:sz w:val="24"/>
        </w:rPr>
        <w:tab/>
      </w:r>
      <w:hyperlink w:anchor="_topic_PagamentodaMulta">
        <w:r>
          <w:fldChar w:fldCharType="begin"/>
        </w:r>
        <w:r>
          <w:instrText xml:space="preserve">PAGEREF _topic_PagamentodaMulta \h  \* MERGEFORMAT </w:instrText>
        </w:r>
        <w:r>
          <w:fldChar w:fldCharType="separate"/>
        </w:r>
        <w:r>
          <w:rPr>
            <w:rFonts w:ascii="Tahoma" w:eastAsia="Tahoma" w:hAnsi="Tahoma" w:cs="Tahoma"/>
            <w:color w:val="000000"/>
            <w:sz w:val="24"/>
          </w:rPr>
          <w:t>434</w:t>
        </w:r>
        <w:r>
          <w:fldChar w:fldCharType="end"/>
        </w:r>
      </w:hyperlink>
    </w:p>
    <w:p w14:paraId="005A00C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PagamentodaMulta_Encerramento">
        <w:r>
          <w:rPr>
            <w:rFonts w:ascii="Tahoma" w:eastAsia="Tahoma" w:hAnsi="Tahoma" w:cs="Tahoma"/>
            <w:color w:val="000000"/>
            <w:sz w:val="24"/>
          </w:rPr>
          <w:t>Pagamento da Multa - Encerramento</w:t>
        </w:r>
      </w:hyperlink>
      <w:r>
        <w:rPr>
          <w:rFonts w:ascii="Tahoma" w:eastAsia="Tahoma" w:hAnsi="Tahoma" w:cs="Tahoma"/>
          <w:color w:val="000000"/>
          <w:sz w:val="24"/>
        </w:rPr>
        <w:tab/>
      </w:r>
      <w:hyperlink w:anchor="_topic_PagamentodaMulta_Encerramento">
        <w:r>
          <w:fldChar w:fldCharType="begin"/>
        </w:r>
        <w:r>
          <w:instrText xml:space="preserve">PAGEREF _topic_PagamentodaMulta_Encerramento \h  \* MERGEFORMAT </w:instrText>
        </w:r>
        <w:r>
          <w:fldChar w:fldCharType="separate"/>
        </w:r>
        <w:r>
          <w:rPr>
            <w:rFonts w:ascii="Tahoma" w:eastAsia="Tahoma" w:hAnsi="Tahoma" w:cs="Tahoma"/>
            <w:color w:val="000000"/>
            <w:sz w:val="24"/>
          </w:rPr>
          <w:t>436</w:t>
        </w:r>
        <w:r>
          <w:fldChar w:fldCharType="end"/>
        </w:r>
      </w:hyperlink>
    </w:p>
    <w:p w14:paraId="17DBCE46"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JulgamentoAI_PagamentodaMulta">
        <w:r>
          <w:rPr>
            <w:rFonts w:ascii="Tahoma" w:eastAsia="Tahoma" w:hAnsi="Tahoma" w:cs="Tahoma"/>
            <w:color w:val="000000"/>
            <w:sz w:val="24"/>
          </w:rPr>
          <w:t>Julgamento AI - Pagamen</w:t>
        </w:r>
        <w:r>
          <w:rPr>
            <w:rFonts w:ascii="Tahoma" w:eastAsia="Tahoma" w:hAnsi="Tahoma" w:cs="Tahoma"/>
            <w:color w:val="000000"/>
            <w:sz w:val="24"/>
          </w:rPr>
          <w:t>to da Multa</w:t>
        </w:r>
      </w:hyperlink>
      <w:r>
        <w:rPr>
          <w:rFonts w:ascii="Tahoma" w:eastAsia="Tahoma" w:hAnsi="Tahoma" w:cs="Tahoma"/>
          <w:color w:val="000000"/>
          <w:sz w:val="24"/>
        </w:rPr>
        <w:tab/>
      </w:r>
      <w:hyperlink w:anchor="_topic_JulgamentoAI_PagamentodaMulta">
        <w:r>
          <w:fldChar w:fldCharType="begin"/>
        </w:r>
        <w:r>
          <w:instrText xml:space="preserve">PAGEREF _topic_JulgamentoAI_PagamentodaMulta \h  \* MERGEFORMAT </w:instrText>
        </w:r>
        <w:r>
          <w:fldChar w:fldCharType="separate"/>
        </w:r>
        <w:r>
          <w:rPr>
            <w:rFonts w:ascii="Tahoma" w:eastAsia="Tahoma" w:hAnsi="Tahoma" w:cs="Tahoma"/>
            <w:color w:val="000000"/>
            <w:sz w:val="24"/>
          </w:rPr>
          <w:t>438</w:t>
        </w:r>
        <w:r>
          <w:fldChar w:fldCharType="end"/>
        </w:r>
      </w:hyperlink>
    </w:p>
    <w:p w14:paraId="668504F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TermodeCompromissoAssinado">
        <w:r>
          <w:rPr>
            <w:rFonts w:ascii="Tahoma" w:eastAsia="Tahoma" w:hAnsi="Tahoma" w:cs="Tahoma"/>
            <w:color w:val="000000"/>
            <w:sz w:val="24"/>
          </w:rPr>
          <w:t>Termo de Compromisso Assinado</w:t>
        </w:r>
      </w:hyperlink>
      <w:r>
        <w:rPr>
          <w:rFonts w:ascii="Tahoma" w:eastAsia="Tahoma" w:hAnsi="Tahoma" w:cs="Tahoma"/>
          <w:color w:val="000000"/>
          <w:sz w:val="24"/>
        </w:rPr>
        <w:tab/>
      </w:r>
      <w:hyperlink w:anchor="_topic_TermodeCompromissoAssinado">
        <w:r>
          <w:fldChar w:fldCharType="begin"/>
        </w:r>
        <w:r>
          <w:instrText xml:space="preserve">PAGEREF _topic_TermodeCompromissoAssinado \h  \* MERGEFORMAT </w:instrText>
        </w:r>
        <w:r>
          <w:fldChar w:fldCharType="separate"/>
        </w:r>
        <w:r>
          <w:rPr>
            <w:rFonts w:ascii="Tahoma" w:eastAsia="Tahoma" w:hAnsi="Tahoma" w:cs="Tahoma"/>
            <w:color w:val="000000"/>
            <w:sz w:val="24"/>
          </w:rPr>
          <w:t>442</w:t>
        </w:r>
        <w:r>
          <w:fldChar w:fldCharType="end"/>
        </w:r>
      </w:hyperlink>
    </w:p>
    <w:p w14:paraId="181C15B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900"/>
      </w:pPr>
      <w:hyperlink w:anchor="_topic_Monitoramento">
        <w:r>
          <w:rPr>
            <w:rFonts w:ascii="Tahoma" w:eastAsia="Tahoma" w:hAnsi="Tahoma" w:cs="Tahoma"/>
            <w:color w:val="000000"/>
            <w:sz w:val="24"/>
          </w:rPr>
          <w:t>Monitoramento</w:t>
        </w:r>
      </w:hyperlink>
      <w:r>
        <w:rPr>
          <w:rFonts w:ascii="Tahoma" w:eastAsia="Tahoma" w:hAnsi="Tahoma" w:cs="Tahoma"/>
          <w:color w:val="000000"/>
          <w:sz w:val="24"/>
        </w:rPr>
        <w:tab/>
      </w:r>
      <w:hyperlink w:anchor="_topic_Monitoramento">
        <w:r>
          <w:fldChar w:fldCharType="begin"/>
        </w:r>
        <w:r>
          <w:instrText xml:space="preserve">PAGEREF _topic_Monitoramento \h  \* MERGEFORMAT </w:instrText>
        </w:r>
        <w:r>
          <w:fldChar w:fldCharType="separate"/>
        </w:r>
        <w:r>
          <w:rPr>
            <w:rFonts w:ascii="Tahoma" w:eastAsia="Tahoma" w:hAnsi="Tahoma" w:cs="Tahoma"/>
            <w:color w:val="000000"/>
            <w:sz w:val="24"/>
          </w:rPr>
          <w:t>443</w:t>
        </w:r>
        <w:r>
          <w:fldChar w:fldCharType="end"/>
        </w:r>
      </w:hyperlink>
    </w:p>
    <w:p w14:paraId="0878AF1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Fiscalizacoes">
        <w:r>
          <w:rPr>
            <w:rFonts w:ascii="Tahoma" w:eastAsia="Tahoma" w:hAnsi="Tahoma" w:cs="Tahoma"/>
            <w:color w:val="000000"/>
            <w:sz w:val="24"/>
          </w:rPr>
          <w:t>Fiscalizações</w:t>
        </w:r>
      </w:hyperlink>
      <w:r>
        <w:rPr>
          <w:rFonts w:ascii="Tahoma" w:eastAsia="Tahoma" w:hAnsi="Tahoma" w:cs="Tahoma"/>
          <w:color w:val="000000"/>
          <w:sz w:val="24"/>
        </w:rPr>
        <w:tab/>
      </w:r>
      <w:hyperlink w:anchor="_topic_Fiscalizacoes">
        <w:r>
          <w:fldChar w:fldCharType="begin"/>
        </w:r>
        <w:r>
          <w:instrText xml:space="preserve">PAGEREF _topic_Fiscalizacoes \h  \* MERGEFORMAT </w:instrText>
        </w:r>
        <w:r>
          <w:fldChar w:fldCharType="separate"/>
        </w:r>
        <w:r>
          <w:rPr>
            <w:rFonts w:ascii="Tahoma" w:eastAsia="Tahoma" w:hAnsi="Tahoma" w:cs="Tahoma"/>
            <w:color w:val="000000"/>
            <w:sz w:val="24"/>
          </w:rPr>
          <w:t>444</w:t>
        </w:r>
        <w:r>
          <w:fldChar w:fldCharType="end"/>
        </w:r>
      </w:hyperlink>
    </w:p>
    <w:p w14:paraId="18E2015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Fiscalizacoes_PlanejadaseExecuta">
        <w:r>
          <w:rPr>
            <w:rFonts w:ascii="Tahoma" w:eastAsia="Tahoma" w:hAnsi="Tahoma" w:cs="Tahoma"/>
            <w:color w:val="000000"/>
            <w:sz w:val="24"/>
          </w:rPr>
          <w:t>Fiscalizações - Planejadas e Executadas</w:t>
        </w:r>
      </w:hyperlink>
      <w:r>
        <w:rPr>
          <w:rFonts w:ascii="Tahoma" w:eastAsia="Tahoma" w:hAnsi="Tahoma" w:cs="Tahoma"/>
          <w:color w:val="000000"/>
          <w:sz w:val="24"/>
        </w:rPr>
        <w:tab/>
      </w:r>
      <w:hyperlink w:anchor="_topic_Fiscalizacoes_PlanejadaseExecuta">
        <w:r>
          <w:fldChar w:fldCharType="begin"/>
        </w:r>
        <w:r>
          <w:instrText xml:space="preserve">PAGEREF _topic_Fiscalizacoes_PlanejadaseExecuta \h  \* MERGEFORMAT </w:instrText>
        </w:r>
        <w:r>
          <w:fldChar w:fldCharType="separate"/>
        </w:r>
        <w:r>
          <w:rPr>
            <w:rFonts w:ascii="Tahoma" w:eastAsia="Tahoma" w:hAnsi="Tahoma" w:cs="Tahoma"/>
            <w:color w:val="000000"/>
            <w:sz w:val="24"/>
          </w:rPr>
          <w:t>445</w:t>
        </w:r>
        <w:r>
          <w:fldChar w:fldCharType="end"/>
        </w:r>
      </w:hyperlink>
    </w:p>
    <w:p w14:paraId="315B17D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MonitoramentodeFiscalizacoes">
        <w:r>
          <w:rPr>
            <w:rFonts w:ascii="Tahoma" w:eastAsia="Tahoma" w:hAnsi="Tahoma" w:cs="Tahoma"/>
            <w:color w:val="000000"/>
            <w:sz w:val="24"/>
          </w:rPr>
          <w:t>Monitoramento de Fiscalizações</w:t>
        </w:r>
      </w:hyperlink>
      <w:r>
        <w:rPr>
          <w:rFonts w:ascii="Tahoma" w:eastAsia="Tahoma" w:hAnsi="Tahoma" w:cs="Tahoma"/>
          <w:color w:val="000000"/>
          <w:sz w:val="24"/>
        </w:rPr>
        <w:tab/>
      </w:r>
      <w:hyperlink w:anchor="_topic_MonitoramentodeFiscalizacoes">
        <w:r>
          <w:fldChar w:fldCharType="begin"/>
        </w:r>
        <w:r>
          <w:instrText xml:space="preserve">PAGEREF _topic_MonitoramentodeFiscalizacoes \h  \* MERGEFORMAT </w:instrText>
        </w:r>
        <w:r>
          <w:fldChar w:fldCharType="separate"/>
        </w:r>
        <w:r>
          <w:rPr>
            <w:rFonts w:ascii="Tahoma" w:eastAsia="Tahoma" w:hAnsi="Tahoma" w:cs="Tahoma"/>
            <w:color w:val="000000"/>
            <w:sz w:val="24"/>
          </w:rPr>
          <w:t>445</w:t>
        </w:r>
        <w:r>
          <w:fldChar w:fldCharType="end"/>
        </w:r>
      </w:hyperlink>
    </w:p>
    <w:p w14:paraId="0EAF5347"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Desempenhos">
        <w:r>
          <w:rPr>
            <w:rFonts w:ascii="Tahoma" w:eastAsia="Tahoma" w:hAnsi="Tahoma" w:cs="Tahoma"/>
            <w:color w:val="000000"/>
            <w:sz w:val="24"/>
          </w:rPr>
          <w:t>Desempenhos</w:t>
        </w:r>
      </w:hyperlink>
      <w:r>
        <w:rPr>
          <w:rFonts w:ascii="Tahoma" w:eastAsia="Tahoma" w:hAnsi="Tahoma" w:cs="Tahoma"/>
          <w:color w:val="000000"/>
          <w:sz w:val="24"/>
        </w:rPr>
        <w:tab/>
      </w:r>
      <w:hyperlink w:anchor="_topic_Desempenhos">
        <w:r>
          <w:fldChar w:fldCharType="begin"/>
        </w:r>
        <w:r>
          <w:instrText xml:space="preserve">PAGEREF _topic_Desempenhos \h  \* MERGEFORMAT </w:instrText>
        </w:r>
        <w:r>
          <w:fldChar w:fldCharType="separate"/>
        </w:r>
        <w:r>
          <w:rPr>
            <w:rFonts w:ascii="Tahoma" w:eastAsia="Tahoma" w:hAnsi="Tahoma" w:cs="Tahoma"/>
            <w:color w:val="000000"/>
            <w:sz w:val="24"/>
          </w:rPr>
          <w:t>446</w:t>
        </w:r>
        <w:r>
          <w:fldChar w:fldCharType="end"/>
        </w:r>
      </w:hyperlink>
    </w:p>
    <w:p w14:paraId="771A840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Graficos">
        <w:r>
          <w:rPr>
            <w:rFonts w:ascii="Tahoma" w:eastAsia="Tahoma" w:hAnsi="Tahoma" w:cs="Tahoma"/>
            <w:color w:val="000000"/>
            <w:sz w:val="24"/>
          </w:rPr>
          <w:t>Gráficos</w:t>
        </w:r>
      </w:hyperlink>
      <w:r>
        <w:rPr>
          <w:rFonts w:ascii="Tahoma" w:eastAsia="Tahoma" w:hAnsi="Tahoma" w:cs="Tahoma"/>
          <w:color w:val="000000"/>
          <w:sz w:val="24"/>
        </w:rPr>
        <w:tab/>
      </w:r>
      <w:hyperlink w:anchor="_topic_Graficos">
        <w:r>
          <w:fldChar w:fldCharType="begin"/>
        </w:r>
        <w:r>
          <w:instrText xml:space="preserve">PAGEREF _topic_Graficos \h  \* MERGEFORMAT </w:instrText>
        </w:r>
        <w:r>
          <w:fldChar w:fldCharType="separate"/>
        </w:r>
        <w:r>
          <w:rPr>
            <w:rFonts w:ascii="Tahoma" w:eastAsia="Tahoma" w:hAnsi="Tahoma" w:cs="Tahoma"/>
            <w:color w:val="000000"/>
            <w:sz w:val="24"/>
          </w:rPr>
          <w:t>448</w:t>
        </w:r>
        <w:r>
          <w:fldChar w:fldCharType="end"/>
        </w:r>
      </w:hyperlink>
    </w:p>
    <w:p w14:paraId="4F4844C8"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Fiscalizacoes_DesempenhodosFisca">
        <w:r>
          <w:rPr>
            <w:rFonts w:ascii="Tahoma" w:eastAsia="Tahoma" w:hAnsi="Tahoma" w:cs="Tahoma"/>
            <w:color w:val="000000"/>
            <w:sz w:val="24"/>
          </w:rPr>
          <w:t>Fiscalizações - Desempenho dos Fiscais</w:t>
        </w:r>
      </w:hyperlink>
      <w:r>
        <w:rPr>
          <w:rFonts w:ascii="Tahoma" w:eastAsia="Tahoma" w:hAnsi="Tahoma" w:cs="Tahoma"/>
          <w:color w:val="000000"/>
          <w:sz w:val="24"/>
        </w:rPr>
        <w:tab/>
      </w:r>
      <w:hyperlink w:anchor="_topic_Fiscalizacoes_DesempenhodosFisca">
        <w:r>
          <w:fldChar w:fldCharType="begin"/>
        </w:r>
        <w:r>
          <w:instrText xml:space="preserve">PAGEREF _topic_Fiscalizacoes_DesempenhodosFisca \h  \* MERGEFORMAT </w:instrText>
        </w:r>
        <w:r>
          <w:fldChar w:fldCharType="separate"/>
        </w:r>
        <w:r>
          <w:rPr>
            <w:rFonts w:ascii="Tahoma" w:eastAsia="Tahoma" w:hAnsi="Tahoma" w:cs="Tahoma"/>
            <w:color w:val="000000"/>
            <w:sz w:val="24"/>
          </w:rPr>
          <w:t>451</w:t>
        </w:r>
        <w:r>
          <w:fldChar w:fldCharType="end"/>
        </w:r>
      </w:hyperlink>
    </w:p>
    <w:p w14:paraId="22837BB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Fiscalizacoes_Fiscais">
        <w:r>
          <w:rPr>
            <w:rFonts w:ascii="Tahoma" w:eastAsia="Tahoma" w:hAnsi="Tahoma" w:cs="Tahoma"/>
            <w:color w:val="000000"/>
            <w:sz w:val="24"/>
          </w:rPr>
          <w:t>Fiscalizações - Fiscais</w:t>
        </w:r>
      </w:hyperlink>
      <w:r>
        <w:rPr>
          <w:rFonts w:ascii="Tahoma" w:eastAsia="Tahoma" w:hAnsi="Tahoma" w:cs="Tahoma"/>
          <w:color w:val="000000"/>
          <w:sz w:val="24"/>
        </w:rPr>
        <w:tab/>
      </w:r>
      <w:hyperlink w:anchor="_topic_Fiscalizacoes_Fiscais">
        <w:r>
          <w:fldChar w:fldCharType="begin"/>
        </w:r>
        <w:r>
          <w:instrText>PAGEREF _topic_Fiscalizacoes_Fisc</w:instrText>
        </w:r>
        <w:r>
          <w:instrText xml:space="preserve">ais \h  \* MERGEFORMAT </w:instrText>
        </w:r>
        <w:r>
          <w:fldChar w:fldCharType="separate"/>
        </w:r>
        <w:r>
          <w:rPr>
            <w:rFonts w:ascii="Tahoma" w:eastAsia="Tahoma" w:hAnsi="Tahoma" w:cs="Tahoma"/>
            <w:color w:val="000000"/>
            <w:sz w:val="24"/>
          </w:rPr>
          <w:t>451</w:t>
        </w:r>
        <w:r>
          <w:fldChar w:fldCharType="end"/>
        </w:r>
      </w:hyperlink>
    </w:p>
    <w:p w14:paraId="292D9A6F"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RelatorioSintesedeFiscalizacoes">
        <w:r>
          <w:rPr>
            <w:rFonts w:ascii="Tahoma" w:eastAsia="Tahoma" w:hAnsi="Tahoma" w:cs="Tahoma"/>
            <w:color w:val="000000"/>
            <w:sz w:val="24"/>
          </w:rPr>
          <w:t>Relatór</w:t>
        </w:r>
        <w:r>
          <w:rPr>
            <w:rFonts w:ascii="Tahoma" w:eastAsia="Tahoma" w:hAnsi="Tahoma" w:cs="Tahoma"/>
            <w:color w:val="000000"/>
            <w:sz w:val="24"/>
          </w:rPr>
          <w:t>io Síntese de Fiscalizações</w:t>
        </w:r>
      </w:hyperlink>
      <w:r>
        <w:rPr>
          <w:rFonts w:ascii="Tahoma" w:eastAsia="Tahoma" w:hAnsi="Tahoma" w:cs="Tahoma"/>
          <w:color w:val="000000"/>
          <w:sz w:val="24"/>
        </w:rPr>
        <w:tab/>
      </w:r>
      <w:hyperlink w:anchor="_topic_RelatorioSintesedeFiscalizacoes">
        <w:r>
          <w:fldChar w:fldCharType="begin"/>
        </w:r>
        <w:r>
          <w:instrText xml:space="preserve">PAGEREF _topic_RelatorioSintesedeFiscalizacoes \h  \* MERGEFORMAT </w:instrText>
        </w:r>
        <w:r>
          <w:fldChar w:fldCharType="separate"/>
        </w:r>
        <w:r>
          <w:rPr>
            <w:rFonts w:ascii="Tahoma" w:eastAsia="Tahoma" w:hAnsi="Tahoma" w:cs="Tahoma"/>
            <w:color w:val="000000"/>
            <w:sz w:val="24"/>
          </w:rPr>
          <w:t>459</w:t>
        </w:r>
        <w:r>
          <w:fldChar w:fldCharType="end"/>
        </w:r>
      </w:hyperlink>
    </w:p>
    <w:p w14:paraId="558A5955"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BensAtividades">
        <w:r>
          <w:rPr>
            <w:rFonts w:ascii="Tahoma" w:eastAsia="Tahoma" w:hAnsi="Tahoma" w:cs="Tahoma"/>
            <w:color w:val="000000"/>
            <w:sz w:val="24"/>
          </w:rPr>
          <w:t>Bens/Atividades</w:t>
        </w:r>
      </w:hyperlink>
      <w:r>
        <w:rPr>
          <w:rFonts w:ascii="Tahoma" w:eastAsia="Tahoma" w:hAnsi="Tahoma" w:cs="Tahoma"/>
          <w:color w:val="000000"/>
          <w:sz w:val="24"/>
        </w:rPr>
        <w:tab/>
      </w:r>
      <w:hyperlink w:anchor="_topic_BensAtividades">
        <w:r>
          <w:fldChar w:fldCharType="begin"/>
        </w:r>
        <w:r>
          <w:instrText xml:space="preserve">PAGEREF _topic_BensAtividades \h  \* MERGEFORMAT </w:instrText>
        </w:r>
        <w:r>
          <w:fldChar w:fldCharType="separate"/>
        </w:r>
        <w:r>
          <w:rPr>
            <w:rFonts w:ascii="Tahoma" w:eastAsia="Tahoma" w:hAnsi="Tahoma" w:cs="Tahoma"/>
            <w:color w:val="000000"/>
            <w:sz w:val="24"/>
          </w:rPr>
          <w:t>461</w:t>
        </w:r>
        <w:r>
          <w:fldChar w:fldCharType="end"/>
        </w:r>
      </w:hyperlink>
    </w:p>
    <w:p w14:paraId="3791F6E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SintesedoBem">
        <w:r>
          <w:rPr>
            <w:rFonts w:ascii="Tahoma" w:eastAsia="Tahoma" w:hAnsi="Tahoma" w:cs="Tahoma"/>
            <w:color w:val="000000"/>
            <w:sz w:val="24"/>
          </w:rPr>
          <w:t>Síntese do Bem</w:t>
        </w:r>
      </w:hyperlink>
      <w:r>
        <w:rPr>
          <w:rFonts w:ascii="Tahoma" w:eastAsia="Tahoma" w:hAnsi="Tahoma" w:cs="Tahoma"/>
          <w:color w:val="000000"/>
          <w:sz w:val="24"/>
        </w:rPr>
        <w:tab/>
      </w:r>
      <w:hyperlink w:anchor="_topic_SintesedoBem">
        <w:r>
          <w:fldChar w:fldCharType="begin"/>
        </w:r>
        <w:r>
          <w:instrText xml:space="preserve">PAGEREF _topic_SintesedoBem \h  \* MERGEFORMAT </w:instrText>
        </w:r>
        <w:r>
          <w:fldChar w:fldCharType="separate"/>
        </w:r>
        <w:r>
          <w:rPr>
            <w:rFonts w:ascii="Tahoma" w:eastAsia="Tahoma" w:hAnsi="Tahoma" w:cs="Tahoma"/>
            <w:color w:val="000000"/>
            <w:sz w:val="24"/>
          </w:rPr>
          <w:t>462</w:t>
        </w:r>
        <w:r>
          <w:fldChar w:fldCharType="end"/>
        </w:r>
      </w:hyperlink>
    </w:p>
    <w:p w14:paraId="75B9103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Relatorio">
        <w:r>
          <w:rPr>
            <w:rFonts w:ascii="Tahoma" w:eastAsia="Tahoma" w:hAnsi="Tahoma" w:cs="Tahoma"/>
            <w:color w:val="000000"/>
            <w:sz w:val="24"/>
          </w:rPr>
          <w:t>Re</w:t>
        </w:r>
        <w:r>
          <w:rPr>
            <w:rFonts w:ascii="Tahoma" w:eastAsia="Tahoma" w:hAnsi="Tahoma" w:cs="Tahoma"/>
            <w:color w:val="000000"/>
            <w:sz w:val="24"/>
          </w:rPr>
          <w:t>latório</w:t>
        </w:r>
      </w:hyperlink>
      <w:r>
        <w:rPr>
          <w:rFonts w:ascii="Tahoma" w:eastAsia="Tahoma" w:hAnsi="Tahoma" w:cs="Tahoma"/>
          <w:color w:val="000000"/>
          <w:sz w:val="24"/>
        </w:rPr>
        <w:tab/>
      </w:r>
      <w:hyperlink w:anchor="_topic_Relatorio">
        <w:r>
          <w:fldChar w:fldCharType="begin"/>
        </w:r>
        <w:r>
          <w:instrText xml:space="preserve">PAGEREF _topic_Relatorio \h  \* MERGEFORMAT </w:instrText>
        </w:r>
        <w:r>
          <w:fldChar w:fldCharType="separate"/>
        </w:r>
        <w:r>
          <w:rPr>
            <w:rFonts w:ascii="Tahoma" w:eastAsia="Tahoma" w:hAnsi="Tahoma" w:cs="Tahoma"/>
            <w:color w:val="000000"/>
            <w:sz w:val="24"/>
          </w:rPr>
          <w:t>466</w:t>
        </w:r>
        <w:r>
          <w:fldChar w:fldCharType="end"/>
        </w:r>
      </w:hyperlink>
    </w:p>
    <w:p w14:paraId="57B11A0D"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SintesedaAtividade">
        <w:r>
          <w:rPr>
            <w:rFonts w:ascii="Tahoma" w:eastAsia="Tahoma" w:hAnsi="Tahoma" w:cs="Tahoma"/>
            <w:color w:val="000000"/>
            <w:sz w:val="24"/>
          </w:rPr>
          <w:t>Síntese da Atividade</w:t>
        </w:r>
      </w:hyperlink>
      <w:r>
        <w:rPr>
          <w:rFonts w:ascii="Tahoma" w:eastAsia="Tahoma" w:hAnsi="Tahoma" w:cs="Tahoma"/>
          <w:color w:val="000000"/>
          <w:sz w:val="24"/>
        </w:rPr>
        <w:tab/>
      </w:r>
      <w:hyperlink w:anchor="_topic_SintesedaAtividade">
        <w:r>
          <w:fldChar w:fldCharType="begin"/>
        </w:r>
        <w:r>
          <w:instrText xml:space="preserve">PAGEREF _topic_SintesedaAtividade \h  \* MERGEFORMAT </w:instrText>
        </w:r>
        <w:r>
          <w:fldChar w:fldCharType="separate"/>
        </w:r>
        <w:r>
          <w:rPr>
            <w:rFonts w:ascii="Tahoma" w:eastAsia="Tahoma" w:hAnsi="Tahoma" w:cs="Tahoma"/>
            <w:color w:val="000000"/>
            <w:sz w:val="24"/>
          </w:rPr>
          <w:t>471</w:t>
        </w:r>
        <w:r>
          <w:fldChar w:fldCharType="end"/>
        </w:r>
      </w:hyperlink>
    </w:p>
    <w:p w14:paraId="4041448E"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Relatorio1">
        <w:r>
          <w:rPr>
            <w:rFonts w:ascii="Tahoma" w:eastAsia="Tahoma" w:hAnsi="Tahoma" w:cs="Tahoma"/>
            <w:color w:val="000000"/>
            <w:sz w:val="24"/>
          </w:rPr>
          <w:t>Relatório</w:t>
        </w:r>
      </w:hyperlink>
      <w:r>
        <w:rPr>
          <w:rFonts w:ascii="Tahoma" w:eastAsia="Tahoma" w:hAnsi="Tahoma" w:cs="Tahoma"/>
          <w:color w:val="000000"/>
          <w:sz w:val="24"/>
        </w:rPr>
        <w:tab/>
      </w:r>
      <w:hyperlink w:anchor="_topic_Relatorio1">
        <w:r>
          <w:fldChar w:fldCharType="begin"/>
        </w:r>
        <w:r>
          <w:instrText>PAGEREF _topic_Relatori</w:instrText>
        </w:r>
        <w:r>
          <w:instrText xml:space="preserve">o1 \h  \* MERGEFORMAT </w:instrText>
        </w:r>
        <w:r>
          <w:fldChar w:fldCharType="separate"/>
        </w:r>
        <w:r>
          <w:rPr>
            <w:rFonts w:ascii="Tahoma" w:eastAsia="Tahoma" w:hAnsi="Tahoma" w:cs="Tahoma"/>
            <w:color w:val="000000"/>
            <w:sz w:val="24"/>
          </w:rPr>
          <w:t>472</w:t>
        </w:r>
        <w:r>
          <w:fldChar w:fldCharType="end"/>
        </w:r>
      </w:hyperlink>
    </w:p>
    <w:p w14:paraId="22EFE1A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RelatoriodeResponsaveisePropriet">
        <w:r>
          <w:rPr>
            <w:rFonts w:ascii="Tahoma" w:eastAsia="Tahoma" w:hAnsi="Tahoma" w:cs="Tahoma"/>
            <w:color w:val="000000"/>
            <w:sz w:val="24"/>
          </w:rPr>
          <w:t>Relatório de Responsáveis e Pro</w:t>
        </w:r>
        <w:r>
          <w:rPr>
            <w:rFonts w:ascii="Tahoma" w:eastAsia="Tahoma" w:hAnsi="Tahoma" w:cs="Tahoma"/>
            <w:color w:val="000000"/>
            <w:sz w:val="24"/>
          </w:rPr>
          <w:t>prietários</w:t>
        </w:r>
      </w:hyperlink>
      <w:r>
        <w:rPr>
          <w:rFonts w:ascii="Tahoma" w:eastAsia="Tahoma" w:hAnsi="Tahoma" w:cs="Tahoma"/>
          <w:color w:val="000000"/>
          <w:sz w:val="24"/>
        </w:rPr>
        <w:tab/>
      </w:r>
      <w:hyperlink w:anchor="_topic_RelatoriodeResponsaveisePropriet">
        <w:r>
          <w:fldChar w:fldCharType="begin"/>
        </w:r>
        <w:r>
          <w:instrText xml:space="preserve">PAGEREF _topic_RelatoriodeResponsaveisePropriet \h  \* MERGEFORMAT </w:instrText>
        </w:r>
        <w:r>
          <w:fldChar w:fldCharType="separate"/>
        </w:r>
        <w:r>
          <w:rPr>
            <w:rFonts w:ascii="Tahoma" w:eastAsia="Tahoma" w:hAnsi="Tahoma" w:cs="Tahoma"/>
            <w:color w:val="000000"/>
            <w:sz w:val="24"/>
          </w:rPr>
          <w:t>474</w:t>
        </w:r>
        <w:r>
          <w:fldChar w:fldCharType="end"/>
        </w:r>
      </w:hyperlink>
    </w:p>
    <w:p w14:paraId="67B01330"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Pessoas1">
        <w:r>
          <w:rPr>
            <w:rFonts w:ascii="Tahoma" w:eastAsia="Tahoma" w:hAnsi="Tahoma" w:cs="Tahoma"/>
            <w:color w:val="000000"/>
            <w:sz w:val="24"/>
          </w:rPr>
          <w:t>Pessoas</w:t>
        </w:r>
      </w:hyperlink>
      <w:r>
        <w:rPr>
          <w:rFonts w:ascii="Tahoma" w:eastAsia="Tahoma" w:hAnsi="Tahoma" w:cs="Tahoma"/>
          <w:color w:val="000000"/>
          <w:sz w:val="24"/>
        </w:rPr>
        <w:tab/>
      </w:r>
      <w:hyperlink w:anchor="_topic_Pessoas1">
        <w:r>
          <w:fldChar w:fldCharType="begin"/>
        </w:r>
        <w:r>
          <w:instrText xml:space="preserve">PAGEREF _topic_Pessoas1 \h  \* MERGEFORMAT </w:instrText>
        </w:r>
        <w:r>
          <w:fldChar w:fldCharType="separate"/>
        </w:r>
        <w:r>
          <w:rPr>
            <w:rFonts w:ascii="Tahoma" w:eastAsia="Tahoma" w:hAnsi="Tahoma" w:cs="Tahoma"/>
            <w:color w:val="000000"/>
            <w:sz w:val="24"/>
          </w:rPr>
          <w:t>476</w:t>
        </w:r>
        <w:r>
          <w:fldChar w:fldCharType="end"/>
        </w:r>
      </w:hyperlink>
    </w:p>
    <w:p w14:paraId="68DD04A2"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MonitoramentodaPessoa">
        <w:r>
          <w:rPr>
            <w:rFonts w:ascii="Tahoma" w:eastAsia="Tahoma" w:hAnsi="Tahoma" w:cs="Tahoma"/>
            <w:color w:val="000000"/>
            <w:sz w:val="24"/>
          </w:rPr>
          <w:t>Monitoramento da Pessoa</w:t>
        </w:r>
      </w:hyperlink>
      <w:r>
        <w:rPr>
          <w:rFonts w:ascii="Tahoma" w:eastAsia="Tahoma" w:hAnsi="Tahoma" w:cs="Tahoma"/>
          <w:color w:val="000000"/>
          <w:sz w:val="24"/>
        </w:rPr>
        <w:tab/>
      </w:r>
      <w:hyperlink w:anchor="_topic_MonitoramentodaPessoa">
        <w:r>
          <w:fldChar w:fldCharType="begin"/>
        </w:r>
        <w:r>
          <w:instrText xml:space="preserve">PAGEREF _topic_MonitoramentodaPessoa \h  \* MERGEFORMAT </w:instrText>
        </w:r>
        <w:r>
          <w:fldChar w:fldCharType="separate"/>
        </w:r>
        <w:r>
          <w:rPr>
            <w:rFonts w:ascii="Tahoma" w:eastAsia="Tahoma" w:hAnsi="Tahoma" w:cs="Tahoma"/>
            <w:color w:val="000000"/>
            <w:sz w:val="24"/>
          </w:rPr>
          <w:t>478</w:t>
        </w:r>
        <w:r>
          <w:fldChar w:fldCharType="end"/>
        </w:r>
      </w:hyperlink>
    </w:p>
    <w:p w14:paraId="02079FC9"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RelatorioemExcel">
        <w:r>
          <w:rPr>
            <w:rFonts w:ascii="Tahoma" w:eastAsia="Tahoma" w:hAnsi="Tahoma" w:cs="Tahoma"/>
            <w:color w:val="000000"/>
            <w:sz w:val="24"/>
          </w:rPr>
          <w:t>Relatório em Excel</w:t>
        </w:r>
      </w:hyperlink>
      <w:r>
        <w:rPr>
          <w:rFonts w:ascii="Tahoma" w:eastAsia="Tahoma" w:hAnsi="Tahoma" w:cs="Tahoma"/>
          <w:color w:val="000000"/>
          <w:sz w:val="24"/>
        </w:rPr>
        <w:tab/>
      </w:r>
      <w:hyperlink w:anchor="_topic_RelatorioemExcel">
        <w:r>
          <w:fldChar w:fldCharType="begin"/>
        </w:r>
        <w:r>
          <w:instrText xml:space="preserve">PAGEREF _topic_RelatorioemExcel \h  \* MERGEFORMAT </w:instrText>
        </w:r>
        <w:r>
          <w:fldChar w:fldCharType="separate"/>
        </w:r>
        <w:r>
          <w:rPr>
            <w:rFonts w:ascii="Tahoma" w:eastAsia="Tahoma" w:hAnsi="Tahoma" w:cs="Tahoma"/>
            <w:color w:val="000000"/>
            <w:sz w:val="24"/>
          </w:rPr>
          <w:t>479</w:t>
        </w:r>
        <w:r>
          <w:fldChar w:fldCharType="end"/>
        </w:r>
      </w:hyperlink>
    </w:p>
    <w:p w14:paraId="798988D4"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800"/>
      </w:pPr>
      <w:hyperlink w:anchor="_topic_RelatorioemPDF">
        <w:r>
          <w:rPr>
            <w:rFonts w:ascii="Tahoma" w:eastAsia="Tahoma" w:hAnsi="Tahoma" w:cs="Tahoma"/>
            <w:color w:val="000000"/>
            <w:sz w:val="24"/>
          </w:rPr>
          <w:t>Relatório em PDF</w:t>
        </w:r>
      </w:hyperlink>
      <w:r>
        <w:rPr>
          <w:rFonts w:ascii="Tahoma" w:eastAsia="Tahoma" w:hAnsi="Tahoma" w:cs="Tahoma"/>
          <w:color w:val="000000"/>
          <w:sz w:val="24"/>
        </w:rPr>
        <w:tab/>
      </w:r>
      <w:hyperlink w:anchor="_topic_RelatorioemPDF">
        <w:r>
          <w:fldChar w:fldCharType="begin"/>
        </w:r>
        <w:r>
          <w:instrText xml:space="preserve">PAGEREF _topic_RelatorioemPDF \h  \* MERGEFORMAT </w:instrText>
        </w:r>
        <w:r>
          <w:fldChar w:fldCharType="separate"/>
        </w:r>
        <w:r>
          <w:rPr>
            <w:rFonts w:ascii="Tahoma" w:eastAsia="Tahoma" w:hAnsi="Tahoma" w:cs="Tahoma"/>
            <w:color w:val="000000"/>
            <w:sz w:val="24"/>
          </w:rPr>
          <w:t>480</w:t>
        </w:r>
        <w:r>
          <w:fldChar w:fldCharType="end"/>
        </w:r>
      </w:hyperlink>
    </w:p>
    <w:p w14:paraId="2C5330AB"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200"/>
      </w:pPr>
      <w:hyperlink w:anchor="_topic_RelatorioSetoreseBens">
        <w:r>
          <w:rPr>
            <w:rFonts w:ascii="Tahoma" w:eastAsia="Tahoma" w:hAnsi="Tahoma" w:cs="Tahoma"/>
            <w:color w:val="000000"/>
            <w:sz w:val="24"/>
          </w:rPr>
          <w:t>Relatório Setores e Bens</w:t>
        </w:r>
      </w:hyperlink>
      <w:r>
        <w:rPr>
          <w:rFonts w:ascii="Tahoma" w:eastAsia="Tahoma" w:hAnsi="Tahoma" w:cs="Tahoma"/>
          <w:color w:val="000000"/>
          <w:sz w:val="24"/>
        </w:rPr>
        <w:tab/>
      </w:r>
      <w:hyperlink w:anchor="_topic_RelatorioSetoreseBens">
        <w:r>
          <w:fldChar w:fldCharType="begin"/>
        </w:r>
        <w:r>
          <w:instrText xml:space="preserve">PAGEREF _topic_RelatorioSetoreseBens \h  \* MERGEFORMAT </w:instrText>
        </w:r>
        <w:r>
          <w:fldChar w:fldCharType="separate"/>
        </w:r>
        <w:r>
          <w:rPr>
            <w:rFonts w:ascii="Tahoma" w:eastAsia="Tahoma" w:hAnsi="Tahoma" w:cs="Tahoma"/>
            <w:color w:val="000000"/>
            <w:sz w:val="24"/>
          </w:rPr>
          <w:t>482</w:t>
        </w:r>
        <w:r>
          <w:fldChar w:fldCharType="end"/>
        </w:r>
      </w:hyperlink>
    </w:p>
    <w:p w14:paraId="0E7EE013"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Bens1">
        <w:r>
          <w:rPr>
            <w:rFonts w:ascii="Tahoma" w:eastAsia="Tahoma" w:hAnsi="Tahoma" w:cs="Tahoma"/>
            <w:color w:val="000000"/>
            <w:sz w:val="24"/>
          </w:rPr>
          <w:t>Bens</w:t>
        </w:r>
      </w:hyperlink>
      <w:r>
        <w:rPr>
          <w:rFonts w:ascii="Tahoma" w:eastAsia="Tahoma" w:hAnsi="Tahoma" w:cs="Tahoma"/>
          <w:color w:val="000000"/>
          <w:sz w:val="24"/>
        </w:rPr>
        <w:tab/>
      </w:r>
      <w:hyperlink w:anchor="_topic_Bens1">
        <w:r>
          <w:fldChar w:fldCharType="begin"/>
        </w:r>
        <w:r>
          <w:instrText xml:space="preserve">PAGEREF _topic_Bens1 \h  \* MERGEFORMAT </w:instrText>
        </w:r>
        <w:r>
          <w:fldChar w:fldCharType="separate"/>
        </w:r>
        <w:r>
          <w:rPr>
            <w:rFonts w:ascii="Tahoma" w:eastAsia="Tahoma" w:hAnsi="Tahoma" w:cs="Tahoma"/>
            <w:color w:val="000000"/>
            <w:sz w:val="24"/>
          </w:rPr>
          <w:t>483</w:t>
        </w:r>
        <w:r>
          <w:fldChar w:fldCharType="end"/>
        </w:r>
      </w:hyperlink>
    </w:p>
    <w:p w14:paraId="3466E51C" w14:textId="77777777" w:rsidR="00522113" w:rsidRDefault="00B51388">
      <w:pPr>
        <w:pBdr>
          <w:top w:val="none" w:sz="0" w:space="1" w:color="000000"/>
          <w:left w:val="none" w:sz="0" w:space="1" w:color="000000"/>
          <w:bottom w:val="none" w:sz="0" w:space="1" w:color="000000"/>
          <w:right w:val="none" w:sz="0" w:space="1" w:color="000000"/>
        </w:pBdr>
        <w:shd w:val="clear" w:color="auto" w:fill="FFFFFF"/>
        <w:tabs>
          <w:tab w:val="right" w:leader="dot" w:pos="9495"/>
        </w:tabs>
        <w:ind w:left="1500"/>
      </w:pPr>
      <w:hyperlink w:anchor="_topic_Setores">
        <w:r>
          <w:rPr>
            <w:rFonts w:ascii="Tahoma" w:eastAsia="Tahoma" w:hAnsi="Tahoma" w:cs="Tahoma"/>
            <w:color w:val="000000"/>
            <w:sz w:val="24"/>
          </w:rPr>
          <w:t>Setores</w:t>
        </w:r>
      </w:hyperlink>
      <w:r>
        <w:rPr>
          <w:rFonts w:ascii="Tahoma" w:eastAsia="Tahoma" w:hAnsi="Tahoma" w:cs="Tahoma"/>
          <w:color w:val="000000"/>
          <w:sz w:val="24"/>
        </w:rPr>
        <w:tab/>
      </w:r>
      <w:hyperlink w:anchor="_topic_Setores">
        <w:r>
          <w:fldChar w:fldCharType="begin"/>
        </w:r>
        <w:r>
          <w:instrText xml:space="preserve">PAGEREF _topic_Setores \h  \* MERGEFORMAT </w:instrText>
        </w:r>
        <w:r>
          <w:fldChar w:fldCharType="separate"/>
        </w:r>
        <w:r>
          <w:rPr>
            <w:rFonts w:ascii="Tahoma" w:eastAsia="Tahoma" w:hAnsi="Tahoma" w:cs="Tahoma"/>
            <w:color w:val="000000"/>
            <w:sz w:val="24"/>
          </w:rPr>
          <w:t>485</w:t>
        </w:r>
        <w:r>
          <w:fldChar w:fldCharType="end"/>
        </w:r>
      </w:hyperlink>
    </w:p>
    <w:p w14:paraId="6A704374" w14:textId="77777777" w:rsidR="00522113" w:rsidRDefault="00B51388">
      <w:r>
        <w:br w:type="page"/>
      </w:r>
    </w:p>
    <w:p w14:paraId="6FD8A2A3" w14:textId="77777777" w:rsidR="00522113" w:rsidRDefault="00B51388">
      <w:pPr>
        <w:keepNext/>
        <w:pBdr>
          <w:top w:val="none" w:sz="0" w:space="1" w:color="AAAAAA"/>
          <w:left w:val="none" w:sz="0" w:space="1" w:color="AAAAAA"/>
          <w:bottom w:val="single" w:sz="0" w:space="1" w:color="AAAAAA"/>
          <w:right w:val="none" w:sz="0" w:space="1" w:color="AAAAAA"/>
        </w:pBdr>
        <w:shd w:val="clear" w:color="auto" w:fill="FFFFFF"/>
        <w:spacing w:before="75" w:after="405"/>
        <w:outlineLvl w:val="0"/>
      </w:pPr>
      <w:r>
        <w:rPr>
          <w:sz w:val="1"/>
        </w:rPr>
        <w:lastRenderedPageBreak/>
        <w:br w:type="textWrapping" w:clear="all"/>
      </w:r>
      <w:bookmarkStart w:id="0" w:name="_topic_Introducao"/>
      <w:bookmarkEnd w:id="0"/>
      <w:r>
        <w:rPr>
          <w:rFonts w:ascii="Tahoma" w:eastAsia="Tahoma" w:hAnsi="Tahoma" w:cs="Tahoma"/>
          <w:b/>
          <w:color w:val="365F91"/>
          <w:sz w:val="28"/>
        </w:rPr>
        <w:t>Introdução</w:t>
      </w:r>
    </w:p>
    <w:p w14:paraId="64E43DD3" w14:textId="77777777" w:rsidR="00522113" w:rsidRDefault="00B51388">
      <w:pPr>
        <w:spacing w:line="357" w:lineRule="auto"/>
        <w:ind w:left="105" w:right="75"/>
        <w:jc w:val="both"/>
      </w:pPr>
      <w:r>
        <w:rPr>
          <w:rFonts w:ascii="Calibri" w:eastAsia="Calibri" w:hAnsi="Calibri" w:cs="Calibri"/>
          <w:sz w:val="24"/>
        </w:rPr>
        <w:t>Este</w:t>
      </w:r>
      <w:r>
        <w:rPr>
          <w:rFonts w:ascii="Calibri" w:eastAsia="Calibri" w:hAnsi="Calibri" w:cs="Calibri"/>
          <w:spacing w:val="30"/>
          <w:sz w:val="24"/>
        </w:rPr>
        <w:t xml:space="preserve"> </w:t>
      </w:r>
      <w:r>
        <w:rPr>
          <w:rFonts w:ascii="Calibri" w:eastAsia="Calibri" w:hAnsi="Calibri" w:cs="Calibri"/>
          <w:sz w:val="24"/>
        </w:rPr>
        <w:t>manual</w:t>
      </w:r>
      <w:r>
        <w:rPr>
          <w:rFonts w:ascii="Calibri" w:eastAsia="Calibri" w:hAnsi="Calibri" w:cs="Calibri"/>
          <w:spacing w:val="30"/>
          <w:sz w:val="24"/>
        </w:rPr>
        <w:t xml:space="preserve"> </w:t>
      </w:r>
      <w:r>
        <w:rPr>
          <w:rFonts w:ascii="Calibri" w:eastAsia="Calibri" w:hAnsi="Calibri" w:cs="Calibri"/>
          <w:sz w:val="24"/>
        </w:rPr>
        <w:t>tem</w:t>
      </w:r>
      <w:r>
        <w:rPr>
          <w:rFonts w:ascii="Calibri" w:eastAsia="Calibri" w:hAnsi="Calibri" w:cs="Calibri"/>
          <w:spacing w:val="30"/>
          <w:sz w:val="24"/>
        </w:rPr>
        <w:t xml:space="preserve"> </w:t>
      </w:r>
      <w:r>
        <w:rPr>
          <w:rFonts w:ascii="Calibri" w:eastAsia="Calibri" w:hAnsi="Calibri" w:cs="Calibri"/>
          <w:sz w:val="24"/>
        </w:rPr>
        <w:t>o</w:t>
      </w:r>
      <w:r>
        <w:rPr>
          <w:rFonts w:ascii="Calibri" w:eastAsia="Calibri" w:hAnsi="Calibri" w:cs="Calibri"/>
          <w:spacing w:val="30"/>
          <w:sz w:val="24"/>
        </w:rPr>
        <w:t xml:space="preserve"> </w:t>
      </w:r>
      <w:r>
        <w:rPr>
          <w:rFonts w:ascii="Calibri" w:eastAsia="Calibri" w:hAnsi="Calibri" w:cs="Calibri"/>
          <w:sz w:val="24"/>
        </w:rPr>
        <w:t>objetivo</w:t>
      </w:r>
      <w:r>
        <w:rPr>
          <w:rFonts w:ascii="Calibri" w:eastAsia="Calibri" w:hAnsi="Calibri" w:cs="Calibri"/>
          <w:spacing w:val="30"/>
          <w:sz w:val="24"/>
        </w:rPr>
        <w:t xml:space="preserve"> </w:t>
      </w:r>
      <w:r>
        <w:rPr>
          <w:rFonts w:ascii="Calibri" w:eastAsia="Calibri" w:hAnsi="Calibri" w:cs="Calibri"/>
          <w:sz w:val="24"/>
        </w:rPr>
        <w:t>de</w:t>
      </w:r>
      <w:r>
        <w:rPr>
          <w:rFonts w:ascii="Calibri" w:eastAsia="Calibri" w:hAnsi="Calibri" w:cs="Calibri"/>
          <w:spacing w:val="30"/>
          <w:sz w:val="24"/>
        </w:rPr>
        <w:t xml:space="preserve"> </w:t>
      </w:r>
      <w:r>
        <w:rPr>
          <w:rFonts w:ascii="Calibri" w:eastAsia="Calibri" w:hAnsi="Calibri" w:cs="Calibri"/>
          <w:sz w:val="24"/>
        </w:rPr>
        <w:t>descrever</w:t>
      </w:r>
      <w:r>
        <w:rPr>
          <w:rFonts w:ascii="Calibri" w:eastAsia="Calibri" w:hAnsi="Calibri" w:cs="Calibri"/>
          <w:spacing w:val="30"/>
          <w:sz w:val="24"/>
        </w:rPr>
        <w:t xml:space="preserve"> </w:t>
      </w:r>
      <w:r>
        <w:rPr>
          <w:rFonts w:ascii="Calibri" w:eastAsia="Calibri" w:hAnsi="Calibri" w:cs="Calibri"/>
          <w:sz w:val="24"/>
        </w:rPr>
        <w:t>o</w:t>
      </w:r>
      <w:r>
        <w:rPr>
          <w:rFonts w:ascii="Calibri" w:eastAsia="Calibri" w:hAnsi="Calibri" w:cs="Calibri"/>
          <w:spacing w:val="30"/>
          <w:sz w:val="24"/>
        </w:rPr>
        <w:t xml:space="preserve"> </w:t>
      </w:r>
      <w:r>
        <w:rPr>
          <w:rFonts w:ascii="Calibri" w:eastAsia="Calibri" w:hAnsi="Calibri" w:cs="Calibri"/>
          <w:sz w:val="24"/>
        </w:rPr>
        <w:t>funcionamento</w:t>
      </w:r>
      <w:r>
        <w:rPr>
          <w:rFonts w:ascii="Calibri" w:eastAsia="Calibri" w:hAnsi="Calibri" w:cs="Calibri"/>
          <w:spacing w:val="30"/>
          <w:sz w:val="24"/>
        </w:rPr>
        <w:t xml:space="preserve"> </w:t>
      </w:r>
      <w:r>
        <w:rPr>
          <w:rFonts w:ascii="Calibri" w:eastAsia="Calibri" w:hAnsi="Calibri" w:cs="Calibri"/>
          <w:sz w:val="24"/>
        </w:rPr>
        <w:t>da</w:t>
      </w:r>
      <w:r>
        <w:rPr>
          <w:rFonts w:ascii="Calibri" w:eastAsia="Calibri" w:hAnsi="Calibri" w:cs="Calibri"/>
          <w:spacing w:val="30"/>
          <w:sz w:val="24"/>
        </w:rPr>
        <w:t xml:space="preserve"> </w:t>
      </w:r>
      <w:r>
        <w:rPr>
          <w:rFonts w:ascii="Calibri" w:eastAsia="Calibri" w:hAnsi="Calibri" w:cs="Calibri"/>
          <w:sz w:val="24"/>
        </w:rPr>
        <w:t>versão</w:t>
      </w:r>
      <w:r>
        <w:rPr>
          <w:rFonts w:ascii="Calibri" w:eastAsia="Calibri" w:hAnsi="Calibri" w:cs="Calibri"/>
          <w:spacing w:val="30"/>
          <w:sz w:val="24"/>
        </w:rPr>
        <w:t xml:space="preserve"> </w:t>
      </w:r>
      <w:r>
        <w:rPr>
          <w:rFonts w:ascii="Calibri" w:eastAsia="Calibri" w:hAnsi="Calibri" w:cs="Calibri"/>
          <w:sz w:val="24"/>
        </w:rPr>
        <w:t>2</w:t>
      </w:r>
      <w:r>
        <w:rPr>
          <w:sz w:val="24"/>
        </w:rPr>
        <w:t>.0</w:t>
      </w:r>
      <w:r>
        <w:rPr>
          <w:rFonts w:ascii="Calibri" w:eastAsia="Calibri" w:hAnsi="Calibri" w:cs="Calibri"/>
          <w:spacing w:val="30"/>
          <w:sz w:val="24"/>
        </w:rPr>
        <w:t xml:space="preserve"> </w:t>
      </w:r>
      <w:r>
        <w:rPr>
          <w:rFonts w:ascii="Calibri" w:eastAsia="Calibri" w:hAnsi="Calibri" w:cs="Calibri"/>
          <w:sz w:val="24"/>
        </w:rPr>
        <w:t xml:space="preserve">do fiscalis, composta pelas </w:t>
      </w:r>
      <w:r>
        <w:rPr>
          <w:rFonts w:ascii="Calibri" w:eastAsia="Calibri" w:hAnsi="Calibri" w:cs="Calibri"/>
          <w:sz w:val="24"/>
        </w:rPr>
        <w:t>guias Dashboard, Planejamento, Fiscalização, Julgamento, Monitoramento e Gerenciador</w:t>
      </w:r>
      <w:r>
        <w:rPr>
          <w:sz w:val="24"/>
        </w:rPr>
        <w:t>,</w:t>
      </w:r>
      <w:r>
        <w:rPr>
          <w:rFonts w:ascii="Calibri" w:eastAsia="Calibri" w:hAnsi="Calibri" w:cs="Calibri"/>
          <w:sz w:val="24"/>
        </w:rPr>
        <w:t xml:space="preserve"> os quais foram desenvolvidos para a programação, execução e acompanhamento das atividades relacionadas à fiscalização de bens materiais protegidos.</w:t>
      </w:r>
    </w:p>
    <w:p w14:paraId="2324B62C" w14:textId="77777777" w:rsidR="00522113" w:rsidRDefault="00522113">
      <w:pPr>
        <w:spacing w:line="240" w:lineRule="exact"/>
      </w:pPr>
    </w:p>
    <w:p w14:paraId="526D8CC0" w14:textId="77777777" w:rsidR="00522113" w:rsidRDefault="00B51388">
      <w:pPr>
        <w:spacing w:line="360" w:lineRule="auto"/>
        <w:ind w:left="105" w:right="75"/>
        <w:jc w:val="both"/>
      </w:pPr>
      <w:r>
        <w:rPr>
          <w:rFonts w:ascii="Calibri" w:eastAsia="Calibri" w:hAnsi="Calibri" w:cs="Calibri"/>
          <w:sz w:val="24"/>
        </w:rPr>
        <w:t xml:space="preserve">A guia Dashboard é a </w:t>
      </w:r>
      <w:r>
        <w:rPr>
          <w:rFonts w:ascii="Calibri" w:eastAsia="Calibri" w:hAnsi="Calibri" w:cs="Calibri"/>
          <w:sz w:val="24"/>
        </w:rPr>
        <w:t>página inicial de cada usuário</w:t>
      </w:r>
      <w:r>
        <w:rPr>
          <w:sz w:val="24"/>
        </w:rPr>
        <w:t>,</w:t>
      </w:r>
      <w:r>
        <w:rPr>
          <w:rFonts w:ascii="Calibri" w:eastAsia="Calibri" w:hAnsi="Calibri" w:cs="Calibri"/>
          <w:sz w:val="24"/>
        </w:rPr>
        <w:t xml:space="preserve"> que apresentará, a depend</w:t>
      </w:r>
      <w:r>
        <w:rPr>
          <w:rFonts w:ascii="Calibri" w:eastAsia="Calibri" w:hAnsi="Calibri" w:cs="Calibri"/>
          <w:spacing w:val="15"/>
          <w:sz w:val="24"/>
        </w:rPr>
        <w:t>e</w:t>
      </w:r>
      <w:r>
        <w:rPr>
          <w:rFonts w:ascii="Calibri" w:eastAsia="Calibri" w:hAnsi="Calibri" w:cs="Calibri"/>
          <w:sz w:val="24"/>
        </w:rPr>
        <w:t xml:space="preserve">r da permissão, informações gerais sobre os bens cadastrados, as fiscalizações executadas e julgamentos em andamento, bem como traz as tramitações referentes à solicitação de alocação de fiscais de </w:t>
      </w:r>
      <w:r>
        <w:rPr>
          <w:rFonts w:ascii="Calibri" w:eastAsia="Calibri" w:hAnsi="Calibri" w:cs="Calibri"/>
          <w:sz w:val="24"/>
        </w:rPr>
        <w:t>outras unidades, da aprovação dos planos de fiscalização,</w:t>
      </w:r>
      <w:r>
        <w:rPr>
          <w:rFonts w:ascii="Calibri" w:eastAsia="Calibri" w:hAnsi="Calibri" w:cs="Calibri"/>
          <w:spacing w:val="15"/>
          <w:sz w:val="24"/>
        </w:rPr>
        <w:t xml:space="preserve"> </w:t>
      </w:r>
      <w:r>
        <w:rPr>
          <w:rFonts w:ascii="Calibri" w:eastAsia="Calibri" w:hAnsi="Calibri" w:cs="Calibri"/>
          <w:sz w:val="24"/>
        </w:rPr>
        <w:t>entre outros.</w:t>
      </w:r>
    </w:p>
    <w:p w14:paraId="4FBD88A0" w14:textId="77777777" w:rsidR="00522113" w:rsidRDefault="00522113">
      <w:pPr>
        <w:spacing w:before="15" w:line="225" w:lineRule="exact"/>
      </w:pPr>
    </w:p>
    <w:p w14:paraId="352F4B07" w14:textId="77777777" w:rsidR="00522113" w:rsidRDefault="00B51388">
      <w:pPr>
        <w:spacing w:line="360" w:lineRule="auto"/>
        <w:ind w:left="105" w:right="75"/>
        <w:jc w:val="both"/>
      </w:pPr>
      <w:r>
        <w:rPr>
          <w:rFonts w:ascii="Calibri" w:eastAsia="Calibri" w:hAnsi="Calibri" w:cs="Calibri"/>
          <w:sz w:val="24"/>
        </w:rPr>
        <w:t>A guia Planejamento é subdividida em duas abas: Plano de fiscalização e Setorização. A primeira possibilita a inserção da programação das atividades previstas para execução pelos fisc</w:t>
      </w:r>
      <w:r>
        <w:rPr>
          <w:rFonts w:ascii="Calibri" w:eastAsia="Calibri" w:hAnsi="Calibri" w:cs="Calibri"/>
          <w:sz w:val="24"/>
        </w:rPr>
        <w:t xml:space="preserve">ais ao longo do ano com seu respectivo detalhamento. Além </w:t>
      </w:r>
      <w:r>
        <w:rPr>
          <w:rFonts w:ascii="Calibri" w:eastAsia="Calibri" w:hAnsi="Calibri" w:cs="Calibri"/>
          <w:spacing w:val="15"/>
          <w:sz w:val="24"/>
        </w:rPr>
        <w:t>d</w:t>
      </w:r>
      <w:r>
        <w:rPr>
          <w:rFonts w:ascii="Calibri" w:eastAsia="Calibri" w:hAnsi="Calibri" w:cs="Calibri"/>
          <w:sz w:val="24"/>
        </w:rPr>
        <w:t>isso, também é feita via sistema a tramitação da aprovação do plano inserido pelas unidades, possibilitando a análise do DEPAM (CGAF e CNA). Já a de Setorização refere</w:t>
      </w:r>
      <w:r>
        <w:rPr>
          <w:sz w:val="24"/>
        </w:rPr>
        <w:t>-</w:t>
      </w:r>
      <w:r>
        <w:rPr>
          <w:rFonts w:ascii="Calibri" w:eastAsia="Calibri" w:hAnsi="Calibri" w:cs="Calibri"/>
          <w:sz w:val="24"/>
        </w:rPr>
        <w:t>se ao cadastro e edição de se</w:t>
      </w:r>
      <w:r>
        <w:rPr>
          <w:rFonts w:ascii="Calibri" w:eastAsia="Calibri" w:hAnsi="Calibri" w:cs="Calibri"/>
          <w:sz w:val="24"/>
        </w:rPr>
        <w:t>tores a serem utilizados no plano e na fiscalização.</w:t>
      </w:r>
    </w:p>
    <w:p w14:paraId="725E0A68" w14:textId="77777777" w:rsidR="00522113" w:rsidRDefault="00522113">
      <w:pPr>
        <w:spacing w:before="15" w:line="225" w:lineRule="exact"/>
      </w:pPr>
    </w:p>
    <w:p w14:paraId="1CC220D5" w14:textId="77777777" w:rsidR="00522113" w:rsidRDefault="00B51388">
      <w:pPr>
        <w:spacing w:line="360" w:lineRule="auto"/>
        <w:ind w:left="105" w:right="75"/>
        <w:jc w:val="both"/>
      </w:pP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refere</w:t>
      </w:r>
      <w:r>
        <w:rPr>
          <w:sz w:val="24"/>
        </w:rPr>
        <w:t>-</w:t>
      </w:r>
      <w:r>
        <w:rPr>
          <w:rFonts w:ascii="Calibri" w:eastAsia="Calibri" w:hAnsi="Calibri" w:cs="Calibri"/>
          <w:sz w:val="24"/>
        </w:rPr>
        <w:t>se</w:t>
      </w:r>
      <w:r>
        <w:rPr>
          <w:rFonts w:ascii="Calibri" w:eastAsia="Calibri" w:hAnsi="Calibri" w:cs="Calibri"/>
          <w:spacing w:val="-15"/>
          <w:sz w:val="24"/>
        </w:rPr>
        <w:t xml:space="preserve"> </w:t>
      </w:r>
      <w:r>
        <w:rPr>
          <w:rFonts w:ascii="Calibri" w:eastAsia="Calibri" w:hAnsi="Calibri" w:cs="Calibri"/>
          <w:sz w:val="24"/>
        </w:rPr>
        <w:t>ao</w:t>
      </w:r>
      <w:r>
        <w:rPr>
          <w:rFonts w:ascii="Calibri" w:eastAsia="Calibri" w:hAnsi="Calibri" w:cs="Calibri"/>
          <w:spacing w:val="-15"/>
          <w:sz w:val="24"/>
        </w:rPr>
        <w:t xml:space="preserve"> </w:t>
      </w:r>
      <w:r>
        <w:rPr>
          <w:rFonts w:ascii="Calibri" w:eastAsia="Calibri" w:hAnsi="Calibri" w:cs="Calibri"/>
          <w:sz w:val="24"/>
        </w:rPr>
        <w:t>cadastro</w:t>
      </w:r>
      <w:r>
        <w:rPr>
          <w:sz w:val="24"/>
        </w:rPr>
        <w:t>,</w:t>
      </w:r>
      <w:r>
        <w:rPr>
          <w:rFonts w:ascii="Calibri" w:eastAsia="Calibri" w:hAnsi="Calibri" w:cs="Calibri"/>
          <w:spacing w:val="-15"/>
          <w:sz w:val="24"/>
        </w:rPr>
        <w:t xml:space="preserve"> </w:t>
      </w:r>
      <w:r>
        <w:rPr>
          <w:rFonts w:ascii="Calibri" w:eastAsia="Calibri" w:hAnsi="Calibri" w:cs="Calibri"/>
          <w:sz w:val="24"/>
        </w:rPr>
        <w:t>edição</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ações</w:t>
      </w:r>
      <w:r>
        <w:rPr>
          <w:rFonts w:ascii="Calibri" w:eastAsia="Calibri" w:hAnsi="Calibri" w:cs="Calibri"/>
          <w:spacing w:val="-15"/>
          <w:sz w:val="24"/>
        </w:rPr>
        <w:t xml:space="preserve"> </w:t>
      </w:r>
      <w:r>
        <w:rPr>
          <w:rFonts w:ascii="Calibri" w:eastAsia="Calibri" w:hAnsi="Calibri" w:cs="Calibri"/>
          <w:sz w:val="24"/>
        </w:rPr>
        <w:t>relacionadas</w:t>
      </w:r>
      <w:r>
        <w:rPr>
          <w:rFonts w:ascii="Calibri" w:eastAsia="Calibri" w:hAnsi="Calibri" w:cs="Calibri"/>
          <w:spacing w:val="-15"/>
          <w:sz w:val="24"/>
        </w:rPr>
        <w:t xml:space="preserve"> </w:t>
      </w:r>
      <w:r>
        <w:rPr>
          <w:rFonts w:ascii="Calibri" w:eastAsia="Calibri" w:hAnsi="Calibri" w:cs="Calibri"/>
          <w:sz w:val="24"/>
        </w:rPr>
        <w:t>aos</w:t>
      </w:r>
      <w:r>
        <w:rPr>
          <w:rFonts w:ascii="Calibri" w:eastAsia="Calibri" w:hAnsi="Calibri" w:cs="Calibri"/>
          <w:spacing w:val="-15"/>
          <w:sz w:val="24"/>
        </w:rPr>
        <w:t xml:space="preserve"> </w:t>
      </w:r>
      <w:r>
        <w:rPr>
          <w:rFonts w:ascii="Calibri" w:eastAsia="Calibri" w:hAnsi="Calibri" w:cs="Calibri"/>
          <w:sz w:val="24"/>
        </w:rPr>
        <w:t>dados</w:t>
      </w:r>
      <w:r>
        <w:rPr>
          <w:rFonts w:ascii="Calibri" w:eastAsia="Calibri" w:hAnsi="Calibri" w:cs="Calibri"/>
          <w:spacing w:val="-15"/>
          <w:sz w:val="24"/>
        </w:rPr>
        <w:t xml:space="preserve"> </w:t>
      </w:r>
      <w:r>
        <w:rPr>
          <w:rFonts w:ascii="Calibri" w:eastAsia="Calibri" w:hAnsi="Calibri" w:cs="Calibri"/>
          <w:sz w:val="24"/>
        </w:rPr>
        <w:t>inseridos no sistema que são utilizados nas demais guias, sendo estes: usuários, colaboradores, especialidades, lotações e p</w:t>
      </w:r>
      <w:r>
        <w:rPr>
          <w:rFonts w:ascii="Calibri" w:eastAsia="Calibri" w:hAnsi="Calibri" w:cs="Calibri"/>
          <w:sz w:val="24"/>
        </w:rPr>
        <w:t>essoas.</w:t>
      </w:r>
    </w:p>
    <w:p w14:paraId="5E725854" w14:textId="77777777" w:rsidR="00522113" w:rsidRDefault="00522113">
      <w:pPr>
        <w:spacing w:before="15" w:line="225" w:lineRule="exact"/>
      </w:pPr>
    </w:p>
    <w:p w14:paraId="63B37D42" w14:textId="77777777" w:rsidR="00522113" w:rsidRDefault="00B51388">
      <w:pPr>
        <w:spacing w:line="360" w:lineRule="auto"/>
        <w:ind w:left="105" w:right="75"/>
        <w:jc w:val="both"/>
      </w:pPr>
      <w:r>
        <w:rPr>
          <w:rFonts w:ascii="Calibri" w:eastAsia="Calibri" w:hAnsi="Calibri" w:cs="Calibri"/>
          <w:sz w:val="24"/>
        </w:rPr>
        <w:t>A de Fiscalização agrega tanto as fiscalizações que já têm o procedimento automatizado no sistema (Portaria 187/2</w:t>
      </w:r>
      <w:r>
        <w:rPr>
          <w:sz w:val="24"/>
        </w:rPr>
        <w:t>0</w:t>
      </w:r>
      <w:r>
        <w:rPr>
          <w:rFonts w:ascii="Calibri" w:eastAsia="Calibri" w:hAnsi="Calibri" w:cs="Calibri"/>
          <w:sz w:val="24"/>
        </w:rPr>
        <w:t>1</w:t>
      </w:r>
      <w:r>
        <w:rPr>
          <w:sz w:val="24"/>
        </w:rPr>
        <w:t>0</w:t>
      </w:r>
      <w:r>
        <w:rPr>
          <w:rFonts w:ascii="Calibri" w:eastAsia="Calibri" w:hAnsi="Calibri" w:cs="Calibri"/>
          <w:sz w:val="24"/>
        </w:rPr>
        <w:t>), bem como as que ainda não têm automatizado ou sequer instituído. Assim, de forma geral, tem a função de registrar a execução das</w:t>
      </w:r>
      <w:r>
        <w:rPr>
          <w:rFonts w:ascii="Calibri" w:eastAsia="Calibri" w:hAnsi="Calibri" w:cs="Calibri"/>
          <w:sz w:val="24"/>
        </w:rPr>
        <w:t xml:space="preserve"> fiscalizações e os documentos</w:t>
      </w:r>
      <w:r>
        <w:rPr>
          <w:rFonts w:ascii="Calibri" w:eastAsia="Calibri" w:hAnsi="Calibri" w:cs="Calibri"/>
          <w:spacing w:val="-15"/>
          <w:sz w:val="24"/>
        </w:rPr>
        <w:t xml:space="preserve"> </w:t>
      </w:r>
      <w:r>
        <w:rPr>
          <w:rFonts w:ascii="Calibri" w:eastAsia="Calibri" w:hAnsi="Calibri" w:cs="Calibri"/>
          <w:sz w:val="24"/>
        </w:rPr>
        <w:t>decorrentes, como notificação, termo de embargo e auto de infração</w:t>
      </w:r>
      <w:r>
        <w:rPr>
          <w:sz w:val="24"/>
        </w:rPr>
        <w:t>.</w:t>
      </w:r>
      <w:r>
        <w:rPr>
          <w:rFonts w:ascii="Calibri" w:eastAsia="Calibri" w:hAnsi="Calibri" w:cs="Calibri"/>
          <w:sz w:val="24"/>
        </w:rPr>
        <w:t xml:space="preserve"> Permite coletar informações detalhadas do objeto fiscalizado e dos contatos associados. Estas informações, devidamente registradas permitem o acompanhamento e adoção medidas administrativas cabíveis.</w:t>
      </w:r>
    </w:p>
    <w:p w14:paraId="77D938A5" w14:textId="77777777" w:rsidR="00522113" w:rsidRDefault="00B51388">
      <w:pPr>
        <w:spacing w:before="60" w:line="360" w:lineRule="auto"/>
        <w:ind w:left="105" w:right="75"/>
        <w:jc w:val="both"/>
      </w:pPr>
      <w:r>
        <w:rPr>
          <w:rFonts w:ascii="Calibri" w:eastAsia="Calibri" w:hAnsi="Calibri" w:cs="Calibri"/>
          <w:sz w:val="24"/>
        </w:rPr>
        <w:t>Na de Julgamento são realizadas etapas das fases e stat</w:t>
      </w:r>
      <w:r>
        <w:rPr>
          <w:rFonts w:ascii="Calibri" w:eastAsia="Calibri" w:hAnsi="Calibri" w:cs="Calibri"/>
          <w:sz w:val="24"/>
        </w:rPr>
        <w:t>us do processo de julgamento de um auto de infração, sendo possível emitir documentos, tramitar informações coletadas com as devidas restrições, registrando eletronicamente as decisões tomadas e permitindo a geração de documentos oficiais. Todo o fluxo é c</w:t>
      </w:r>
      <w:r>
        <w:rPr>
          <w:rFonts w:ascii="Calibri" w:eastAsia="Calibri" w:hAnsi="Calibri" w:cs="Calibri"/>
          <w:sz w:val="24"/>
        </w:rPr>
        <w:t>ontrolado pelo sistema, garantindo que</w:t>
      </w:r>
      <w:r>
        <w:rPr>
          <w:rFonts w:ascii="Calibri" w:eastAsia="Calibri" w:hAnsi="Calibri" w:cs="Calibri"/>
          <w:spacing w:val="15"/>
          <w:sz w:val="24"/>
        </w:rPr>
        <w:t xml:space="preserv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sz w:val="24"/>
        </w:rPr>
        <w:t>tempos</w:t>
      </w:r>
      <w:r>
        <w:rPr>
          <w:rFonts w:ascii="Calibri" w:eastAsia="Calibri" w:hAnsi="Calibri" w:cs="Calibri"/>
          <w:spacing w:val="15"/>
          <w:sz w:val="24"/>
        </w:rPr>
        <w:t xml:space="preserve"> </w:t>
      </w:r>
      <w:r>
        <w:rPr>
          <w:rFonts w:ascii="Calibri" w:eastAsia="Calibri" w:hAnsi="Calibri" w:cs="Calibri"/>
          <w:sz w:val="24"/>
        </w:rPr>
        <w:t>que devem</w:t>
      </w:r>
      <w:r>
        <w:rPr>
          <w:rFonts w:ascii="Calibri" w:eastAsia="Calibri" w:hAnsi="Calibri" w:cs="Calibri"/>
          <w:spacing w:val="15"/>
          <w:sz w:val="24"/>
        </w:rPr>
        <w:t xml:space="preserve"> </w:t>
      </w:r>
      <w:r>
        <w:rPr>
          <w:rFonts w:ascii="Calibri" w:eastAsia="Calibri" w:hAnsi="Calibri" w:cs="Calibri"/>
          <w:sz w:val="24"/>
        </w:rPr>
        <w:t>ser</w:t>
      </w:r>
      <w:r>
        <w:rPr>
          <w:rFonts w:ascii="Calibri" w:eastAsia="Calibri" w:hAnsi="Calibri" w:cs="Calibri"/>
          <w:spacing w:val="15"/>
          <w:sz w:val="24"/>
        </w:rPr>
        <w:t xml:space="preserve"> </w:t>
      </w:r>
      <w:r>
        <w:rPr>
          <w:rFonts w:ascii="Calibri" w:eastAsia="Calibri" w:hAnsi="Calibri" w:cs="Calibri"/>
          <w:sz w:val="24"/>
        </w:rPr>
        <w:t>aguardados</w:t>
      </w:r>
      <w:r>
        <w:rPr>
          <w:rFonts w:ascii="Calibri" w:eastAsia="Calibri" w:hAnsi="Calibri" w:cs="Calibri"/>
          <w:spacing w:val="15"/>
          <w:sz w:val="24"/>
        </w:rPr>
        <w:t xml:space="preserve"> </w:t>
      </w:r>
      <w:r>
        <w:rPr>
          <w:rFonts w:ascii="Calibri" w:eastAsia="Calibri" w:hAnsi="Calibri" w:cs="Calibri"/>
          <w:sz w:val="24"/>
        </w:rPr>
        <w:t>em</w:t>
      </w:r>
      <w:r>
        <w:rPr>
          <w:rFonts w:ascii="Calibri" w:eastAsia="Calibri" w:hAnsi="Calibri" w:cs="Calibri"/>
          <w:spacing w:val="15"/>
          <w:sz w:val="24"/>
        </w:rPr>
        <w:t xml:space="preserve"> </w:t>
      </w:r>
      <w:r>
        <w:rPr>
          <w:rFonts w:ascii="Calibri" w:eastAsia="Calibri" w:hAnsi="Calibri" w:cs="Calibri"/>
          <w:sz w:val="24"/>
        </w:rPr>
        <w:t>cada fase</w:t>
      </w:r>
      <w:r>
        <w:rPr>
          <w:rFonts w:ascii="Calibri" w:eastAsia="Calibri" w:hAnsi="Calibri" w:cs="Calibri"/>
          <w:spacing w:val="15"/>
          <w:sz w:val="24"/>
        </w:rPr>
        <w:t xml:space="preserve"> </w:t>
      </w:r>
      <w:r>
        <w:rPr>
          <w:rFonts w:ascii="Calibri" w:eastAsia="Calibri" w:hAnsi="Calibri" w:cs="Calibri"/>
          <w:sz w:val="24"/>
        </w:rPr>
        <w:t>sejam</w:t>
      </w:r>
      <w:r>
        <w:rPr>
          <w:rFonts w:ascii="Calibri" w:eastAsia="Calibri" w:hAnsi="Calibri" w:cs="Calibri"/>
          <w:spacing w:val="15"/>
          <w:sz w:val="24"/>
        </w:rPr>
        <w:t xml:space="preserve"> </w:t>
      </w:r>
      <w:r>
        <w:rPr>
          <w:rFonts w:ascii="Calibri" w:eastAsia="Calibri" w:hAnsi="Calibri" w:cs="Calibri"/>
          <w:sz w:val="24"/>
        </w:rPr>
        <w:t xml:space="preserve">respeitados e que sejam envolvidos os documentos </w:t>
      </w:r>
      <w:r>
        <w:rPr>
          <w:rFonts w:ascii="Calibri" w:eastAsia="Calibri" w:hAnsi="Calibri" w:cs="Calibri"/>
          <w:sz w:val="24"/>
        </w:rPr>
        <w:lastRenderedPageBreak/>
        <w:t>e as pessoas corretas conforme previsto no procedimento instituído.</w:t>
      </w:r>
    </w:p>
    <w:p w14:paraId="635F12D1" w14:textId="77777777" w:rsidR="00522113" w:rsidRDefault="00522113">
      <w:pPr>
        <w:spacing w:before="15" w:line="225" w:lineRule="exact"/>
      </w:pPr>
    </w:p>
    <w:p w14:paraId="5161C5F3" w14:textId="77777777" w:rsidR="00522113" w:rsidRDefault="00B51388">
      <w:pPr>
        <w:spacing w:line="360" w:lineRule="auto"/>
        <w:ind w:left="105" w:right="75"/>
        <w:jc w:val="both"/>
      </w:pPr>
      <w:r>
        <w:rPr>
          <w:rFonts w:ascii="Calibri" w:eastAsia="Calibri" w:hAnsi="Calibri" w:cs="Calibri"/>
          <w:sz w:val="24"/>
        </w:rPr>
        <w:t>Por fim, a de Monitoramento</w:t>
      </w:r>
      <w:r>
        <w:rPr>
          <w:sz w:val="24"/>
        </w:rPr>
        <w:t>,</w:t>
      </w:r>
      <w:r>
        <w:rPr>
          <w:rFonts w:ascii="Calibri" w:eastAsia="Calibri" w:hAnsi="Calibri" w:cs="Calibri"/>
          <w:sz w:val="24"/>
        </w:rPr>
        <w:t xml:space="preserve"> onde agrega um c</w:t>
      </w:r>
      <w:r>
        <w:rPr>
          <w:rFonts w:ascii="Calibri" w:eastAsia="Calibri" w:hAnsi="Calibri" w:cs="Calibri"/>
          <w:sz w:val="24"/>
        </w:rPr>
        <w:t>onjunto de relatórios que vão municiar a gestão dos bens, bem como acompanhar o desempenho da execução das ações de fiscalização e que entraram na fase de julgamento.</w:t>
      </w:r>
    </w:p>
    <w:p w14:paraId="2EF3D5F1" w14:textId="77777777" w:rsidR="00522113" w:rsidRDefault="00522113">
      <w:pPr>
        <w:spacing w:before="15" w:line="225" w:lineRule="exact"/>
      </w:pPr>
    </w:p>
    <w:p w14:paraId="5B635025" w14:textId="77777777" w:rsidR="00522113" w:rsidRDefault="00B51388">
      <w:pPr>
        <w:spacing w:line="360" w:lineRule="auto"/>
        <w:ind w:left="105" w:right="75"/>
        <w:jc w:val="both"/>
      </w:pPr>
      <w:r>
        <w:rPr>
          <w:rFonts w:ascii="Calibri" w:eastAsia="Calibri" w:hAnsi="Calibri" w:cs="Calibri"/>
          <w:sz w:val="24"/>
        </w:rPr>
        <w:t>Todas as guias</w:t>
      </w:r>
      <w:r>
        <w:rPr>
          <w:rFonts w:ascii="Calibri" w:eastAsia="Calibri" w:hAnsi="Calibri" w:cs="Calibri"/>
          <w:spacing w:val="-15"/>
          <w:sz w:val="24"/>
        </w:rPr>
        <w:t xml:space="preserve"> </w:t>
      </w:r>
      <w:r>
        <w:rPr>
          <w:rFonts w:ascii="Calibri" w:eastAsia="Calibri" w:hAnsi="Calibri" w:cs="Calibri"/>
          <w:sz w:val="24"/>
        </w:rPr>
        <w:t>foram</w:t>
      </w:r>
      <w:r>
        <w:rPr>
          <w:rFonts w:ascii="Calibri" w:eastAsia="Calibri" w:hAnsi="Calibri" w:cs="Calibri"/>
          <w:spacing w:val="-15"/>
          <w:sz w:val="24"/>
        </w:rPr>
        <w:t xml:space="preserve"> </w:t>
      </w:r>
      <w:r>
        <w:rPr>
          <w:rFonts w:ascii="Calibri" w:eastAsia="Calibri" w:hAnsi="Calibri" w:cs="Calibri"/>
          <w:sz w:val="24"/>
        </w:rPr>
        <w:t>organizadas no menu lateral</w:t>
      </w:r>
      <w:r>
        <w:rPr>
          <w:rFonts w:ascii="Calibri" w:eastAsia="Calibri" w:hAnsi="Calibri" w:cs="Calibri"/>
          <w:spacing w:val="-15"/>
          <w:sz w:val="24"/>
        </w:rPr>
        <w:t xml:space="preserve"> </w:t>
      </w:r>
      <w:r>
        <w:rPr>
          <w:rFonts w:ascii="Calibri" w:eastAsia="Calibri" w:hAnsi="Calibri" w:cs="Calibri"/>
          <w:sz w:val="24"/>
        </w:rPr>
        <w:t>da tela</w:t>
      </w:r>
      <w:r>
        <w:rPr>
          <w:sz w:val="24"/>
        </w:rPr>
        <w:t>,</w:t>
      </w:r>
      <w:r>
        <w:rPr>
          <w:rFonts w:ascii="Calibri" w:eastAsia="Calibri" w:hAnsi="Calibri" w:cs="Calibri"/>
          <w:spacing w:val="-15"/>
          <w:sz w:val="24"/>
        </w:rPr>
        <w:t xml:space="preserve"> </w:t>
      </w:r>
      <w:r>
        <w:rPr>
          <w:rFonts w:ascii="Calibri" w:eastAsia="Calibri" w:hAnsi="Calibri" w:cs="Calibri"/>
          <w:sz w:val="24"/>
        </w:rPr>
        <w:t>e são expostas a</w:t>
      </w:r>
      <w:r>
        <w:rPr>
          <w:rFonts w:ascii="Calibri" w:eastAsia="Calibri" w:hAnsi="Calibri" w:cs="Calibri"/>
          <w:spacing w:val="-15"/>
          <w:sz w:val="24"/>
        </w:rPr>
        <w:t xml:space="preserve"> </w:t>
      </w:r>
      <w:r>
        <w:rPr>
          <w:rFonts w:ascii="Calibri" w:eastAsia="Calibri" w:hAnsi="Calibri" w:cs="Calibri"/>
          <w:sz w:val="24"/>
        </w:rPr>
        <w:t>depender do n</w:t>
      </w:r>
      <w:r>
        <w:rPr>
          <w:rFonts w:ascii="Calibri" w:eastAsia="Calibri" w:hAnsi="Calibri" w:cs="Calibri"/>
          <w:sz w:val="24"/>
        </w:rPr>
        <w:t>ível</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acesso</w:t>
      </w:r>
      <w:r>
        <w:rPr>
          <w:rFonts w:ascii="Calibri" w:eastAsia="Calibri" w:hAnsi="Calibri" w:cs="Calibri"/>
          <w:spacing w:val="-15"/>
          <w:sz w:val="24"/>
        </w:rPr>
        <w:t xml:space="preserve"> </w:t>
      </w:r>
      <w:r>
        <w:rPr>
          <w:rFonts w:ascii="Calibri" w:eastAsia="Calibri" w:hAnsi="Calibri" w:cs="Calibri"/>
          <w:sz w:val="24"/>
        </w:rPr>
        <w:t>permitido</w:t>
      </w:r>
      <w:r>
        <w:rPr>
          <w:rFonts w:ascii="Calibri" w:eastAsia="Calibri" w:hAnsi="Calibri" w:cs="Calibri"/>
          <w:spacing w:val="-15"/>
          <w:sz w:val="24"/>
        </w:rPr>
        <w:t xml:space="preserve"> </w:t>
      </w:r>
      <w:r>
        <w:rPr>
          <w:rFonts w:ascii="Calibri" w:eastAsia="Calibri" w:hAnsi="Calibri" w:cs="Calibri"/>
          <w:sz w:val="24"/>
        </w:rPr>
        <w:t>ao</w:t>
      </w:r>
      <w:r>
        <w:rPr>
          <w:rFonts w:ascii="Calibri" w:eastAsia="Calibri" w:hAnsi="Calibri" w:cs="Calibri"/>
          <w:spacing w:val="-15"/>
          <w:sz w:val="24"/>
        </w:rPr>
        <w:t xml:space="preserve"> </w:t>
      </w:r>
      <w:r>
        <w:rPr>
          <w:rFonts w:ascii="Calibri" w:eastAsia="Calibri" w:hAnsi="Calibri" w:cs="Calibri"/>
          <w:sz w:val="24"/>
        </w:rPr>
        <w:t>usuário.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premissa</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ter</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sistema</w:t>
      </w:r>
      <w:r>
        <w:rPr>
          <w:rFonts w:ascii="Calibri" w:eastAsia="Calibri" w:hAnsi="Calibri" w:cs="Calibri"/>
          <w:spacing w:val="-15"/>
          <w:sz w:val="24"/>
        </w:rPr>
        <w:t xml:space="preserve"> </w:t>
      </w:r>
      <w:r>
        <w:rPr>
          <w:rFonts w:ascii="Calibri" w:eastAsia="Calibri" w:hAnsi="Calibri" w:cs="Calibri"/>
          <w:sz w:val="24"/>
        </w:rPr>
        <w:t>que</w:t>
      </w:r>
      <w:r>
        <w:rPr>
          <w:rFonts w:ascii="Calibri" w:eastAsia="Calibri" w:hAnsi="Calibri" w:cs="Calibri"/>
          <w:spacing w:val="-15"/>
          <w:sz w:val="24"/>
        </w:rPr>
        <w:t xml:space="preserve"> </w:t>
      </w:r>
      <w:r>
        <w:rPr>
          <w:rFonts w:ascii="Calibri" w:eastAsia="Calibri" w:hAnsi="Calibri" w:cs="Calibri"/>
          <w:sz w:val="24"/>
        </w:rPr>
        <w:t>otimize</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trabalho do servidor, sendo assim, intuitivo, eficiente e eficaz, abarcando todas as funcionalidades necessárias para o desempenho de suas competências.</w:t>
      </w:r>
    </w:p>
    <w:p w14:paraId="0C06943B" w14:textId="77777777" w:rsidR="00522113" w:rsidRDefault="00522113">
      <w:pPr>
        <w:spacing w:line="360" w:lineRule="auto"/>
        <w:ind w:left="105" w:right="75"/>
        <w:jc w:val="both"/>
      </w:pPr>
    </w:p>
    <w:p w14:paraId="7371476A" w14:textId="77777777" w:rsidR="00522113" w:rsidRDefault="00522113">
      <w:pPr>
        <w:spacing w:line="360" w:lineRule="auto"/>
        <w:ind w:left="105" w:right="75"/>
        <w:jc w:val="both"/>
      </w:pPr>
    </w:p>
    <w:p w14:paraId="5BCD9F3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7">
        <w:r>
          <w:rPr>
            <w:rFonts w:ascii="Tahoma" w:eastAsia="Tahoma" w:hAnsi="Tahoma" w:cs="Tahoma"/>
            <w:i/>
            <w:color w:val="6666FF"/>
          </w:rPr>
          <w:t>Free HTML Help documentation generator</w:t>
        </w:r>
      </w:hyperlink>
    </w:p>
    <w:p w14:paraId="7A6329E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 w:name="_topic_BemVindo"/>
      <w:bookmarkEnd w:id="1"/>
      <w:r>
        <w:rPr>
          <w:rFonts w:ascii="Tahoma" w:eastAsia="Tahoma" w:hAnsi="Tahoma" w:cs="Tahoma"/>
          <w:b/>
          <w:color w:val="4F81BD"/>
          <w:sz w:val="26"/>
        </w:rPr>
        <w:t>Bem Vindo</w:t>
      </w:r>
    </w:p>
    <w:p w14:paraId="494B399E" w14:textId="77777777" w:rsidR="00522113" w:rsidRDefault="00B51388">
      <w:r>
        <w:t>Seja bem-vindo ao Sistema de Fiscalização e Autorização - (FISCALIS).</w:t>
      </w:r>
    </w:p>
    <w:p w14:paraId="65EE2CF3" w14:textId="77777777" w:rsidR="00522113" w:rsidRDefault="00522113"/>
    <w:p w14:paraId="7D3F5C3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8">
        <w:r>
          <w:rPr>
            <w:rFonts w:ascii="Tahoma" w:eastAsia="Tahoma" w:hAnsi="Tahoma" w:cs="Tahoma"/>
            <w:i/>
            <w:color w:val="6666FF"/>
          </w:rPr>
          <w:t>Easy EPub and documentation editor</w:t>
        </w:r>
      </w:hyperlink>
    </w:p>
    <w:p w14:paraId="02C18014" w14:textId="77777777" w:rsidR="00522113" w:rsidRDefault="00B51388">
      <w:pPr>
        <w:keepNext/>
        <w:pBdr>
          <w:top w:val="none" w:sz="0" w:space="1" w:color="AAAAAA"/>
          <w:left w:val="none" w:sz="0" w:space="1" w:color="AAAAAA"/>
          <w:bottom w:val="single" w:sz="0" w:space="1" w:color="AAAAAA"/>
          <w:right w:val="none" w:sz="0" w:space="1" w:color="AAAAAA"/>
        </w:pBdr>
        <w:shd w:val="clear" w:color="auto" w:fill="FFFFFF"/>
        <w:spacing w:before="75" w:after="405"/>
        <w:outlineLvl w:val="0"/>
      </w:pPr>
      <w:r>
        <w:rPr>
          <w:sz w:val="1"/>
        </w:rPr>
        <w:br w:type="textWrapping" w:clear="all"/>
      </w:r>
      <w:bookmarkStart w:id="2" w:name="_topic_FISCALIS1"/>
      <w:bookmarkEnd w:id="2"/>
      <w:r>
        <w:rPr>
          <w:rFonts w:ascii="Tahoma" w:eastAsia="Tahoma" w:hAnsi="Tahoma" w:cs="Tahoma"/>
          <w:b/>
          <w:color w:val="365F91"/>
          <w:sz w:val="28"/>
        </w:rPr>
        <w:t>FISCALIS</w:t>
      </w:r>
    </w:p>
    <w:p w14:paraId="545B2780" w14:textId="77777777" w:rsidR="00522113" w:rsidRDefault="00B51388">
      <w:r>
        <w:rPr>
          <w:noProof/>
        </w:rPr>
        <w:drawing>
          <wp:inline distT="0" distB="0" distL="0" distR="0" wp14:anchorId="1FBCFDAE" wp14:editId="305CCAD0">
            <wp:extent cx="2000250" cy="55245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rId9" cstate="print"/>
                    <a:stretch>
                      <a:fillRect/>
                    </a:stretch>
                  </pic:blipFill>
                  <pic:spPr>
                    <a:xfrm>
                      <a:off x="0" y="0"/>
                      <a:ext cx="2000250" cy="552450"/>
                    </a:xfrm>
                    <a:prstGeom prst="rect">
                      <a:avLst/>
                    </a:prstGeom>
                  </pic:spPr>
                </pic:pic>
              </a:graphicData>
            </a:graphic>
          </wp:inline>
        </w:drawing>
      </w:r>
    </w:p>
    <w:p w14:paraId="4807481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0">
        <w:r>
          <w:rPr>
            <w:rFonts w:ascii="Tahoma" w:eastAsia="Tahoma" w:hAnsi="Tahoma" w:cs="Tahoma"/>
            <w:i/>
            <w:color w:val="6666FF"/>
          </w:rPr>
          <w:t>Full-featured EPub generator</w:t>
        </w:r>
      </w:hyperlink>
    </w:p>
    <w:p w14:paraId="5A65B57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3" w:name="_topic_Acessos"/>
      <w:bookmarkEnd w:id="3"/>
      <w:r>
        <w:rPr>
          <w:rFonts w:ascii="Tahoma" w:eastAsia="Tahoma" w:hAnsi="Tahoma" w:cs="Tahoma"/>
          <w:b/>
          <w:color w:val="4F81BD"/>
          <w:sz w:val="26"/>
        </w:rPr>
        <w:t>Acessos</w:t>
      </w:r>
    </w:p>
    <w:p w14:paraId="0AEF2332" w14:textId="77777777" w:rsidR="00522113" w:rsidRDefault="00B51388">
      <w:pPr>
        <w:spacing w:line="360" w:lineRule="auto"/>
        <w:ind w:left="105" w:right="75"/>
        <w:jc w:val="both"/>
      </w:pPr>
      <w:r>
        <w:rPr>
          <w:rFonts w:ascii="Calibri" w:eastAsia="Calibri" w:hAnsi="Calibri" w:cs="Calibri"/>
          <w:sz w:val="24"/>
        </w:rPr>
        <w:t>O usuário tem acesso ao sistema através do seu</w:t>
      </w:r>
      <w:r>
        <w:rPr>
          <w:rFonts w:ascii="Calibri" w:eastAsia="Calibri" w:hAnsi="Calibri" w:cs="Calibri"/>
          <w:spacing w:val="15"/>
          <w:sz w:val="24"/>
        </w:rPr>
        <w:t xml:space="preserve"> </w:t>
      </w:r>
      <w:r>
        <w:rPr>
          <w:rFonts w:ascii="Calibri" w:eastAsia="Calibri" w:hAnsi="Calibri" w:cs="Calibri"/>
          <w:sz w:val="24"/>
        </w:rPr>
        <w:t>login e senha.</w:t>
      </w:r>
    </w:p>
    <w:p w14:paraId="1325F8E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1">
        <w:r>
          <w:rPr>
            <w:rFonts w:ascii="Tahoma" w:eastAsia="Tahoma" w:hAnsi="Tahoma" w:cs="Tahoma"/>
            <w:i/>
            <w:color w:val="6666FF"/>
          </w:rPr>
          <w:t>Free HTML Help documentation generator</w:t>
        </w:r>
      </w:hyperlink>
    </w:p>
    <w:p w14:paraId="32CA713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2"/>
      </w:pPr>
      <w:r>
        <w:rPr>
          <w:sz w:val="1"/>
        </w:rPr>
        <w:br w:type="textWrapping" w:clear="all"/>
      </w:r>
      <w:bookmarkStart w:id="4" w:name="_topic_Perfil"/>
      <w:bookmarkEnd w:id="4"/>
      <w:r>
        <w:rPr>
          <w:rFonts w:ascii="Tahoma" w:eastAsia="Tahoma" w:hAnsi="Tahoma" w:cs="Tahoma"/>
          <w:b/>
          <w:color w:val="4F81BD"/>
          <w:sz w:val="22"/>
        </w:rPr>
        <w:t>Perfil</w:t>
      </w:r>
    </w:p>
    <w:p w14:paraId="1B650BEA" w14:textId="77777777" w:rsidR="00522113" w:rsidRDefault="00B51388">
      <w:r>
        <w:t xml:space="preserve">No sistema </w:t>
      </w:r>
      <w:r>
        <w:t>FISCALIS temos os seguintes perfis:</w:t>
      </w:r>
    </w:p>
    <w:p w14:paraId="0E86E2CF" w14:textId="77777777" w:rsidR="00522113" w:rsidRDefault="00B51388">
      <w:pPr>
        <w:numPr>
          <w:ilvl w:val="1"/>
          <w:numId w:val="1"/>
        </w:numPr>
      </w:pPr>
      <w:hyperlink w:anchor="_topic_Administrador">
        <w:r>
          <w:rPr>
            <w:rStyle w:val="Hyperlink"/>
            <w:b/>
          </w:rPr>
          <w:t>Administrador</w:t>
        </w:r>
      </w:hyperlink>
    </w:p>
    <w:p w14:paraId="67B7C7A9" w14:textId="77777777" w:rsidR="00522113" w:rsidRDefault="00B51388">
      <w:pPr>
        <w:numPr>
          <w:ilvl w:val="1"/>
          <w:numId w:val="1"/>
        </w:numPr>
      </w:pPr>
      <w:hyperlink w:anchor="_topic_Fiscal">
        <w:r>
          <w:rPr>
            <w:rStyle w:val="Hyperlink"/>
            <w:b/>
          </w:rPr>
          <w:t>Fiscal</w:t>
        </w:r>
      </w:hyperlink>
    </w:p>
    <w:p w14:paraId="10737B89" w14:textId="77777777" w:rsidR="00522113" w:rsidRDefault="00B51388">
      <w:pPr>
        <w:numPr>
          <w:ilvl w:val="1"/>
          <w:numId w:val="1"/>
        </w:numPr>
      </w:pPr>
      <w:hyperlink w:anchor="_topic_AutoridadeJulgadora">
        <w:r>
          <w:rPr>
            <w:rStyle w:val="Hyperlink"/>
            <w:b/>
          </w:rPr>
          <w:t>Autoridade Julgadora</w:t>
        </w:r>
      </w:hyperlink>
    </w:p>
    <w:p w14:paraId="3956E1C7" w14:textId="77777777" w:rsidR="00522113" w:rsidRDefault="00B51388">
      <w:pPr>
        <w:numPr>
          <w:ilvl w:val="1"/>
          <w:numId w:val="1"/>
        </w:numPr>
      </w:pPr>
      <w:hyperlink w:anchor="_topic_CamaradeAnalisedeRecurso">
        <w:r>
          <w:rPr>
            <w:rStyle w:val="Hyperlink"/>
            <w:b/>
          </w:rPr>
          <w:t>Câmara de Análise de Recurso</w:t>
        </w:r>
      </w:hyperlink>
    </w:p>
    <w:p w14:paraId="5520732C" w14:textId="77777777" w:rsidR="00522113" w:rsidRDefault="00B51388">
      <w:pPr>
        <w:numPr>
          <w:ilvl w:val="1"/>
          <w:numId w:val="1"/>
        </w:numPr>
      </w:pPr>
      <w:hyperlink w:anchor="_topic_CNA">
        <w:r>
          <w:rPr>
            <w:rStyle w:val="Hyperlink"/>
            <w:b/>
          </w:rPr>
          <w:t>CNA</w:t>
        </w:r>
      </w:hyperlink>
    </w:p>
    <w:p w14:paraId="58EF3DB1" w14:textId="77777777" w:rsidR="00522113" w:rsidRDefault="00B51388">
      <w:pPr>
        <w:numPr>
          <w:ilvl w:val="1"/>
          <w:numId w:val="1"/>
        </w:numPr>
      </w:pPr>
      <w:hyperlink w:anchor="_topic_CoordenacaoTecnica">
        <w:r>
          <w:rPr>
            <w:rStyle w:val="Hyperlink"/>
            <w:b/>
          </w:rPr>
          <w:t>Coordenação Técnica</w:t>
        </w:r>
      </w:hyperlink>
    </w:p>
    <w:p w14:paraId="6D1E9FEA" w14:textId="77777777" w:rsidR="00522113" w:rsidRDefault="00B51388">
      <w:pPr>
        <w:numPr>
          <w:ilvl w:val="1"/>
          <w:numId w:val="1"/>
        </w:numPr>
      </w:pPr>
      <w:hyperlink w:anchor="_topic_DEPAM">
        <w:r>
          <w:rPr>
            <w:rStyle w:val="Hyperlink"/>
            <w:b/>
          </w:rPr>
          <w:t>DEPAM</w:t>
        </w:r>
      </w:hyperlink>
    </w:p>
    <w:p w14:paraId="4AE9D46F" w14:textId="77777777" w:rsidR="00522113" w:rsidRDefault="00B51388">
      <w:pPr>
        <w:numPr>
          <w:ilvl w:val="1"/>
          <w:numId w:val="1"/>
        </w:numPr>
      </w:pPr>
      <w:hyperlink w:anchor="_topic_DivisaoAdministrativa">
        <w:r>
          <w:rPr>
            <w:rStyle w:val="Hyperlink"/>
            <w:b/>
          </w:rPr>
          <w:t>Divisão Administrativa</w:t>
        </w:r>
      </w:hyperlink>
    </w:p>
    <w:p w14:paraId="07878D0E" w14:textId="77777777" w:rsidR="00522113" w:rsidRDefault="00B51388">
      <w:pPr>
        <w:numPr>
          <w:ilvl w:val="1"/>
          <w:numId w:val="1"/>
        </w:numPr>
      </w:pPr>
      <w:hyperlink w:anchor="_topic_DPA">
        <w:r>
          <w:rPr>
            <w:rStyle w:val="Hyperlink"/>
            <w:b/>
          </w:rPr>
          <w:t>DPA</w:t>
        </w:r>
      </w:hyperlink>
    </w:p>
    <w:p w14:paraId="763B06AF" w14:textId="77777777" w:rsidR="00522113" w:rsidRDefault="00B51388">
      <w:pPr>
        <w:numPr>
          <w:ilvl w:val="1"/>
          <w:numId w:val="1"/>
        </w:numPr>
      </w:pPr>
      <w:hyperlink w:anchor="_topic_Presidencia">
        <w:r>
          <w:rPr>
            <w:rStyle w:val="Hyperlink"/>
            <w:b/>
          </w:rPr>
          <w:t>Presidência</w:t>
        </w:r>
      </w:hyperlink>
    </w:p>
    <w:p w14:paraId="517C550B" w14:textId="77777777" w:rsidR="00522113" w:rsidRDefault="00B51388">
      <w:pPr>
        <w:numPr>
          <w:ilvl w:val="1"/>
          <w:numId w:val="1"/>
        </w:numPr>
      </w:pPr>
      <w:hyperlink w:anchor="_topic_ProcuradoriaFederal">
        <w:r>
          <w:rPr>
            <w:rStyle w:val="Hyperlink"/>
            <w:b/>
          </w:rPr>
          <w:t>Procuradoria Federal</w:t>
        </w:r>
      </w:hyperlink>
    </w:p>
    <w:p w14:paraId="29D76F5F" w14:textId="77777777" w:rsidR="00522113" w:rsidRDefault="00B51388">
      <w:pPr>
        <w:numPr>
          <w:ilvl w:val="1"/>
          <w:numId w:val="1"/>
        </w:numPr>
      </w:pPr>
      <w:hyperlink w:anchor="_topic_Superintendencia">
        <w:r>
          <w:rPr>
            <w:rStyle w:val="Hyperlink"/>
            <w:b/>
          </w:rPr>
          <w:t>Superintendência</w:t>
        </w:r>
      </w:hyperlink>
    </w:p>
    <w:p w14:paraId="48D86A53" w14:textId="77777777" w:rsidR="00522113" w:rsidRDefault="00B51388">
      <w:pPr>
        <w:numPr>
          <w:ilvl w:val="1"/>
          <w:numId w:val="1"/>
        </w:numPr>
      </w:pPr>
      <w:hyperlink w:anchor="_topic_VisualizadorGeral">
        <w:r>
          <w:rPr>
            <w:rStyle w:val="Hyperlink"/>
            <w:b/>
          </w:rPr>
          <w:t>Visualizador Geral</w:t>
        </w:r>
      </w:hyperlink>
    </w:p>
    <w:p w14:paraId="3173D1B0" w14:textId="77777777" w:rsidR="00522113" w:rsidRDefault="00522113"/>
    <w:p w14:paraId="4340171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2">
        <w:r>
          <w:rPr>
            <w:rFonts w:ascii="Tahoma" w:eastAsia="Tahoma" w:hAnsi="Tahoma" w:cs="Tahoma"/>
            <w:i/>
            <w:color w:val="6666FF"/>
          </w:rPr>
          <w:t>Produce online help for Qt appli</w:t>
        </w:r>
        <w:r>
          <w:rPr>
            <w:rFonts w:ascii="Tahoma" w:eastAsia="Tahoma" w:hAnsi="Tahoma" w:cs="Tahoma"/>
            <w:i/>
            <w:color w:val="6666FF"/>
          </w:rPr>
          <w:t>cations</w:t>
        </w:r>
      </w:hyperlink>
    </w:p>
    <w:p w14:paraId="0CC3ACF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5" w:name="_topic_Administrador"/>
      <w:bookmarkEnd w:id="5"/>
      <w:r>
        <w:rPr>
          <w:rFonts w:ascii="Tahoma" w:eastAsia="Tahoma" w:hAnsi="Tahoma" w:cs="Tahoma"/>
          <w:color w:val="4F81BD"/>
          <w:sz w:val="22"/>
        </w:rPr>
        <w:t>Administrador</w:t>
      </w:r>
    </w:p>
    <w:p w14:paraId="49D076F9" w14:textId="77777777" w:rsidR="00522113" w:rsidRDefault="00B51388">
      <w:pPr>
        <w:spacing w:line="357" w:lineRule="auto"/>
        <w:ind w:left="105" w:right="75"/>
        <w:jc w:val="both"/>
      </w:pPr>
      <w:r>
        <w:rPr>
          <w:rFonts w:ascii="Calibri" w:eastAsia="Calibri" w:hAnsi="Calibri" w:cs="Calibri"/>
          <w:b/>
          <w:sz w:val="24"/>
        </w:rPr>
        <w:t xml:space="preserve">Administrador: </w:t>
      </w:r>
      <w:r>
        <w:rPr>
          <w:rFonts w:ascii="Calibri" w:eastAsia="Calibri" w:hAnsi="Calibri" w:cs="Calibri"/>
          <w:sz w:val="24"/>
        </w:rPr>
        <w:t>usuário que deverá ter acesso total ao sistema poderá inserir e r</w:t>
      </w:r>
      <w:r>
        <w:rPr>
          <w:rFonts w:ascii="Calibri" w:eastAsia="Calibri" w:hAnsi="Calibri" w:cs="Calibri"/>
          <w:sz w:val="24"/>
        </w:rPr>
        <w:t>etirar permissões, e interagir com qualquer funcionalidade do sistema</w:t>
      </w:r>
      <w:r>
        <w:rPr>
          <w:sz w:val="24"/>
        </w:rPr>
        <w:t>.</w:t>
      </w:r>
    </w:p>
    <w:p w14:paraId="5D70FB1B" w14:textId="77777777" w:rsidR="00522113" w:rsidRDefault="00522113">
      <w:pPr>
        <w:spacing w:line="357" w:lineRule="auto"/>
        <w:ind w:left="105" w:right="75"/>
        <w:jc w:val="both"/>
      </w:pPr>
    </w:p>
    <w:p w14:paraId="525E340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3">
        <w:r>
          <w:rPr>
            <w:rFonts w:ascii="Tahoma" w:eastAsia="Tahoma" w:hAnsi="Tahoma" w:cs="Tahoma"/>
            <w:i/>
            <w:color w:val="6666FF"/>
          </w:rPr>
          <w:t>Easily create iPhone documentation</w:t>
        </w:r>
      </w:hyperlink>
    </w:p>
    <w:p w14:paraId="02FF5FC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6" w:name="_topic_Fiscal"/>
      <w:bookmarkEnd w:id="6"/>
      <w:r>
        <w:rPr>
          <w:rFonts w:ascii="Tahoma" w:eastAsia="Tahoma" w:hAnsi="Tahoma" w:cs="Tahoma"/>
          <w:color w:val="4F81BD"/>
          <w:sz w:val="22"/>
        </w:rPr>
        <w:t>Fiscal</w:t>
      </w:r>
    </w:p>
    <w:p w14:paraId="1A0AA166" w14:textId="77777777" w:rsidR="00522113" w:rsidRDefault="00B51388">
      <w:pPr>
        <w:spacing w:line="357" w:lineRule="auto"/>
        <w:ind w:left="105" w:right="75"/>
        <w:jc w:val="both"/>
      </w:pPr>
      <w:r>
        <w:rPr>
          <w:rFonts w:ascii="Calibri" w:eastAsia="Calibri" w:hAnsi="Calibri" w:cs="Calibri"/>
          <w:b/>
          <w:sz w:val="24"/>
        </w:rPr>
        <w:t xml:space="preserve">Fiscal: </w:t>
      </w:r>
      <w:r>
        <w:rPr>
          <w:rFonts w:ascii="Calibri" w:eastAsia="Calibri" w:hAnsi="Calibri" w:cs="Calibri"/>
          <w:sz w:val="24"/>
        </w:rPr>
        <w:t xml:space="preserve">Usuário que poderá consultar atividades programadas de sua unidade e as de outras, desde que programadas </w:t>
      </w:r>
      <w:r>
        <w:rPr>
          <w:rFonts w:ascii="Calibri" w:eastAsia="Calibri" w:hAnsi="Calibri" w:cs="Calibri"/>
          <w:sz w:val="24"/>
        </w:rPr>
        <w:t>para ele</w:t>
      </w:r>
      <w:r>
        <w:rPr>
          <w:sz w:val="24"/>
        </w:rPr>
        <w:t>,</w:t>
      </w:r>
      <w:r>
        <w:rPr>
          <w:rFonts w:ascii="Calibri" w:eastAsia="Calibri" w:hAnsi="Calibri" w:cs="Calibri"/>
          <w:sz w:val="24"/>
        </w:rPr>
        <w:t xml:space="preserve"> bem como os processos de julgamento que tiveram autos de infração cadastrados com seu perfil. Além disso, poderá cadastrar fiscalizações planejadas e eventuais.</w:t>
      </w:r>
    </w:p>
    <w:p w14:paraId="24DE97CE" w14:textId="77777777" w:rsidR="00522113" w:rsidRDefault="00522113">
      <w:pPr>
        <w:spacing w:line="357" w:lineRule="auto"/>
        <w:ind w:left="105" w:right="75"/>
        <w:jc w:val="both"/>
      </w:pPr>
    </w:p>
    <w:p w14:paraId="0A728AD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4">
        <w:r>
          <w:rPr>
            <w:rFonts w:ascii="Tahoma" w:eastAsia="Tahoma" w:hAnsi="Tahoma" w:cs="Tahoma"/>
            <w:i/>
            <w:color w:val="6666FF"/>
          </w:rPr>
          <w:t>Qt Help documentation made easy</w:t>
        </w:r>
      </w:hyperlink>
    </w:p>
    <w:p w14:paraId="6744F4C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7" w:name="_topic_AutoridadeJulgadora"/>
      <w:bookmarkEnd w:id="7"/>
      <w:r>
        <w:rPr>
          <w:rFonts w:ascii="Tahoma" w:eastAsia="Tahoma" w:hAnsi="Tahoma" w:cs="Tahoma"/>
          <w:color w:val="4F81BD"/>
          <w:sz w:val="22"/>
        </w:rPr>
        <w:t>Autorida</w:t>
      </w:r>
      <w:r>
        <w:rPr>
          <w:rFonts w:ascii="Tahoma" w:eastAsia="Tahoma" w:hAnsi="Tahoma" w:cs="Tahoma"/>
          <w:color w:val="4F81BD"/>
          <w:sz w:val="22"/>
        </w:rPr>
        <w:t>de Julgadora</w:t>
      </w:r>
    </w:p>
    <w:p w14:paraId="5B6F699B" w14:textId="77777777" w:rsidR="00522113" w:rsidRDefault="00B51388">
      <w:pPr>
        <w:spacing w:line="360" w:lineRule="auto"/>
        <w:ind w:left="105" w:right="75"/>
        <w:jc w:val="both"/>
      </w:pPr>
      <w:r>
        <w:rPr>
          <w:rFonts w:ascii="Calibri" w:eastAsia="Calibri" w:hAnsi="Calibri" w:cs="Calibri"/>
          <w:b/>
          <w:sz w:val="24"/>
        </w:rPr>
        <w:t xml:space="preserve">Autoridade Julgadora: </w:t>
      </w:r>
      <w:r>
        <w:rPr>
          <w:rFonts w:ascii="Calibri" w:eastAsia="Calibri" w:hAnsi="Calibri" w:cs="Calibri"/>
          <w:sz w:val="24"/>
        </w:rPr>
        <w:t>Usuário que poderá consultar e cadastrar documentos relativos a um processo de fiscalização que contenha um Auto de Infração e que o julgamento tenha sido a ele atribuído.</w:t>
      </w:r>
    </w:p>
    <w:p w14:paraId="5C334E0D" w14:textId="77777777" w:rsidR="00522113" w:rsidRDefault="00522113">
      <w:pPr>
        <w:spacing w:line="360" w:lineRule="auto"/>
        <w:ind w:left="105" w:right="75"/>
        <w:jc w:val="both"/>
      </w:pPr>
    </w:p>
    <w:p w14:paraId="3746346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5">
        <w:r>
          <w:rPr>
            <w:rFonts w:ascii="Tahoma" w:eastAsia="Tahoma" w:hAnsi="Tahoma" w:cs="Tahoma"/>
            <w:i/>
            <w:color w:val="6666FF"/>
          </w:rPr>
          <w:t>Qt Help documentation made easy</w:t>
        </w:r>
      </w:hyperlink>
    </w:p>
    <w:p w14:paraId="1B54E13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8" w:name="_topic_CamaradeAnalisedeRecurso"/>
      <w:bookmarkEnd w:id="8"/>
      <w:r>
        <w:rPr>
          <w:rFonts w:ascii="Tahoma" w:eastAsia="Tahoma" w:hAnsi="Tahoma" w:cs="Tahoma"/>
          <w:color w:val="4F81BD"/>
          <w:sz w:val="22"/>
        </w:rPr>
        <w:t>Câmara de Análise de Recurso</w:t>
      </w:r>
    </w:p>
    <w:p w14:paraId="225071EB" w14:textId="77777777" w:rsidR="00522113" w:rsidRDefault="00B51388">
      <w:pPr>
        <w:spacing w:line="360" w:lineRule="auto"/>
        <w:ind w:left="105" w:right="75"/>
        <w:jc w:val="both"/>
      </w:pPr>
      <w:r>
        <w:rPr>
          <w:rFonts w:ascii="Calibri" w:eastAsia="Calibri" w:hAnsi="Calibri" w:cs="Calibri"/>
          <w:b/>
          <w:sz w:val="24"/>
        </w:rPr>
        <w:t xml:space="preserve">Câmara de Análise de Recurso: </w:t>
      </w:r>
      <w:r>
        <w:rPr>
          <w:rFonts w:ascii="Calibri" w:eastAsia="Calibri" w:hAnsi="Calibri" w:cs="Calibri"/>
          <w:sz w:val="24"/>
        </w:rPr>
        <w:t>Usuário que deverá ter acesso às funcionalidades de consulta no sistema</w:t>
      </w:r>
      <w:r>
        <w:rPr>
          <w:sz w:val="24"/>
        </w:rPr>
        <w:t>,</w:t>
      </w:r>
      <w:r>
        <w:rPr>
          <w:rFonts w:ascii="Calibri" w:eastAsia="Calibri" w:hAnsi="Calibri" w:cs="Calibri"/>
          <w:sz w:val="24"/>
        </w:rPr>
        <w:t xml:space="preserve"> tendo permissão de inserção, exclusão ou edição </w:t>
      </w:r>
      <w:r>
        <w:rPr>
          <w:rFonts w:ascii="Calibri" w:eastAsia="Calibri" w:hAnsi="Calibri" w:cs="Calibri"/>
          <w:sz w:val="24"/>
        </w:rPr>
        <w:t>dos documentos específicos de sua competência na fase de julgamento.</w:t>
      </w:r>
    </w:p>
    <w:p w14:paraId="032EF8AD" w14:textId="77777777" w:rsidR="00522113" w:rsidRDefault="00522113">
      <w:pPr>
        <w:spacing w:line="360" w:lineRule="auto"/>
        <w:ind w:left="105" w:right="75"/>
        <w:jc w:val="both"/>
      </w:pPr>
    </w:p>
    <w:p w14:paraId="3C06B01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6">
        <w:r>
          <w:rPr>
            <w:rFonts w:ascii="Tahoma" w:eastAsia="Tahoma" w:hAnsi="Tahoma" w:cs="Tahoma"/>
            <w:i/>
            <w:color w:val="6666FF"/>
          </w:rPr>
          <w:t>Free PDF documentation generator</w:t>
        </w:r>
      </w:hyperlink>
    </w:p>
    <w:p w14:paraId="679DE80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9" w:name="_topic_CNA"/>
      <w:bookmarkEnd w:id="9"/>
      <w:r>
        <w:rPr>
          <w:rFonts w:ascii="Tahoma" w:eastAsia="Tahoma" w:hAnsi="Tahoma" w:cs="Tahoma"/>
          <w:color w:val="4F81BD"/>
          <w:sz w:val="22"/>
        </w:rPr>
        <w:t>CNA</w:t>
      </w:r>
    </w:p>
    <w:p w14:paraId="2FDC2413" w14:textId="77777777" w:rsidR="00522113" w:rsidRDefault="00B51388">
      <w:pPr>
        <w:spacing w:line="360" w:lineRule="auto"/>
        <w:ind w:left="105" w:right="75"/>
        <w:jc w:val="both"/>
      </w:pPr>
      <w:r>
        <w:rPr>
          <w:rFonts w:ascii="Calibri" w:eastAsia="Calibri" w:hAnsi="Calibri" w:cs="Calibri"/>
          <w:b/>
          <w:sz w:val="24"/>
        </w:rPr>
        <w:t xml:space="preserve">CNA: </w:t>
      </w:r>
      <w:r>
        <w:rPr>
          <w:rFonts w:ascii="Calibri" w:eastAsia="Calibri" w:hAnsi="Calibri" w:cs="Calibri"/>
          <w:sz w:val="24"/>
        </w:rPr>
        <w:t>O usuário deverá ter acesso parcial à funcionalidade Planejamento</w:t>
      </w:r>
      <w:r>
        <w:rPr>
          <w:sz w:val="24"/>
        </w:rPr>
        <w:t>,</w:t>
      </w:r>
      <w:r>
        <w:rPr>
          <w:rFonts w:ascii="Calibri" w:eastAsia="Calibri" w:hAnsi="Calibri" w:cs="Calibri"/>
          <w:sz w:val="24"/>
        </w:rPr>
        <w:t xml:space="preserve"> sendo responsável por analisar os planos de fiscalização de todas as unidades no que tange a fiscalização de bens</w:t>
      </w:r>
      <w:r>
        <w:rPr>
          <w:rFonts w:ascii="Calibri" w:eastAsia="Calibri" w:hAnsi="Calibri" w:cs="Calibri"/>
          <w:spacing w:val="-15"/>
          <w:sz w:val="24"/>
        </w:rPr>
        <w:t xml:space="preserve"> </w:t>
      </w:r>
      <w:r>
        <w:rPr>
          <w:rFonts w:ascii="Calibri" w:eastAsia="Calibri" w:hAnsi="Calibri" w:cs="Calibri"/>
          <w:sz w:val="24"/>
        </w:rPr>
        <w:t>arqueológicos, podendo incluir comentários, aprovar e</w:t>
      </w:r>
      <w:r>
        <w:rPr>
          <w:rFonts w:ascii="Calibri" w:eastAsia="Calibri" w:hAnsi="Calibri" w:cs="Calibri"/>
          <w:spacing w:val="-15"/>
          <w:sz w:val="24"/>
        </w:rPr>
        <w:t xml:space="preserve"> </w:t>
      </w:r>
      <w:r>
        <w:rPr>
          <w:rFonts w:ascii="Calibri" w:eastAsia="Calibri" w:hAnsi="Calibri" w:cs="Calibri"/>
          <w:sz w:val="24"/>
        </w:rPr>
        <w:t>recomendar correção</w:t>
      </w:r>
      <w:r>
        <w:rPr>
          <w:sz w:val="24"/>
        </w:rPr>
        <w:t>.</w:t>
      </w:r>
      <w:r>
        <w:rPr>
          <w:rFonts w:ascii="Calibri" w:eastAsia="Calibri" w:hAnsi="Calibri" w:cs="Calibri"/>
          <w:sz w:val="24"/>
        </w:rPr>
        <w:t xml:space="preserve"> Para as demais funcionalidades será apenas enquanto consulta, não </w:t>
      </w:r>
      <w:r>
        <w:rPr>
          <w:rFonts w:ascii="Calibri" w:eastAsia="Calibri" w:hAnsi="Calibri" w:cs="Calibri"/>
          <w:sz w:val="24"/>
        </w:rPr>
        <w:t>possuindo permissão para inserção, exclusão ou edição</w:t>
      </w:r>
      <w:r>
        <w:rPr>
          <w:sz w:val="24"/>
        </w:rPr>
        <w:t>.</w:t>
      </w:r>
    </w:p>
    <w:p w14:paraId="2B60AF37" w14:textId="77777777" w:rsidR="00522113" w:rsidRDefault="00522113">
      <w:pPr>
        <w:spacing w:line="360" w:lineRule="auto"/>
        <w:ind w:left="105" w:right="75"/>
        <w:jc w:val="both"/>
      </w:pPr>
    </w:p>
    <w:p w14:paraId="372EA14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lastRenderedPageBreak/>
        <w:br w:type="textWrapping" w:clear="all"/>
      </w:r>
      <w:r>
        <w:rPr>
          <w:rFonts w:ascii="Tahoma" w:eastAsia="Tahoma" w:hAnsi="Tahoma" w:cs="Tahoma"/>
          <w:i/>
          <w:color w:val="C0C0C0"/>
        </w:rPr>
        <w:t xml:space="preserve">Created with the Personal Edition of HelpNDoc: </w:t>
      </w:r>
      <w:hyperlink r:id="rId17">
        <w:r>
          <w:rPr>
            <w:rFonts w:ascii="Tahoma" w:eastAsia="Tahoma" w:hAnsi="Tahoma" w:cs="Tahoma"/>
            <w:i/>
            <w:color w:val="6666FF"/>
          </w:rPr>
          <w:t>Free help authoring environment</w:t>
        </w:r>
      </w:hyperlink>
    </w:p>
    <w:p w14:paraId="12EEFC6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0" w:name="_topic_CoordenacaoTecnica"/>
      <w:bookmarkEnd w:id="10"/>
      <w:r>
        <w:rPr>
          <w:rFonts w:ascii="Tahoma" w:eastAsia="Tahoma" w:hAnsi="Tahoma" w:cs="Tahoma"/>
          <w:color w:val="4F81BD"/>
          <w:sz w:val="22"/>
        </w:rPr>
        <w:t>Coordenação Técnica</w:t>
      </w:r>
    </w:p>
    <w:p w14:paraId="75552DA4" w14:textId="77777777" w:rsidR="00522113" w:rsidRDefault="00B51388">
      <w:r>
        <w:rPr>
          <w:rFonts w:ascii="Calibri" w:eastAsia="Calibri" w:hAnsi="Calibri" w:cs="Calibri"/>
          <w:b/>
          <w:sz w:val="24"/>
        </w:rPr>
        <w:t xml:space="preserve">Coordenação Técnica: </w:t>
      </w:r>
      <w:r>
        <w:rPr>
          <w:rFonts w:ascii="Calibri" w:eastAsia="Calibri" w:hAnsi="Calibri" w:cs="Calibri"/>
          <w:sz w:val="24"/>
        </w:rPr>
        <w:t>Usuário que deverá ter acesso às funcionalidades de consulta no sistema</w:t>
      </w:r>
      <w:r>
        <w:rPr>
          <w:sz w:val="24"/>
        </w:rPr>
        <w:t>,</w:t>
      </w:r>
      <w:r>
        <w:rPr>
          <w:rFonts w:ascii="Calibri" w:eastAsia="Calibri" w:hAnsi="Calibri" w:cs="Calibri"/>
          <w:sz w:val="24"/>
        </w:rPr>
        <w:t xml:space="preserve"> tendo permissão de inserção, exclusão ou edição de planos de fiscalização de sua un</w:t>
      </w:r>
      <w:r>
        <w:rPr>
          <w:rFonts w:ascii="Calibri" w:eastAsia="Calibri" w:hAnsi="Calibri" w:cs="Calibri"/>
          <w:sz w:val="24"/>
        </w:rPr>
        <w:t>idade e dos documentos específicos de sua competência na fase de julgam</w:t>
      </w:r>
      <w:r>
        <w:rPr>
          <w:rFonts w:ascii="Calibri" w:eastAsia="Calibri" w:hAnsi="Calibri" w:cs="Calibri"/>
          <w:spacing w:val="15"/>
          <w:sz w:val="24"/>
        </w:rPr>
        <w:t>e</w:t>
      </w:r>
      <w:r>
        <w:rPr>
          <w:rFonts w:ascii="Calibri" w:eastAsia="Calibri" w:hAnsi="Calibri" w:cs="Calibri"/>
          <w:sz w:val="24"/>
        </w:rPr>
        <w:t>nto</w:t>
      </w:r>
    </w:p>
    <w:p w14:paraId="5FC4D7F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8">
        <w:r>
          <w:rPr>
            <w:rFonts w:ascii="Tahoma" w:eastAsia="Tahoma" w:hAnsi="Tahoma" w:cs="Tahoma"/>
            <w:i/>
            <w:color w:val="6666FF"/>
          </w:rPr>
          <w:t>Generate Kindle eBooks with ease</w:t>
        </w:r>
      </w:hyperlink>
    </w:p>
    <w:p w14:paraId="1D9D6A5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1" w:name="_topic_DEPAM"/>
      <w:bookmarkEnd w:id="11"/>
      <w:r>
        <w:rPr>
          <w:rFonts w:ascii="Tahoma" w:eastAsia="Tahoma" w:hAnsi="Tahoma" w:cs="Tahoma"/>
          <w:color w:val="4F81BD"/>
          <w:sz w:val="22"/>
        </w:rPr>
        <w:t>DEPAM</w:t>
      </w:r>
    </w:p>
    <w:p w14:paraId="3B06002C" w14:textId="77777777" w:rsidR="00522113" w:rsidRDefault="00B51388">
      <w:pPr>
        <w:spacing w:line="360" w:lineRule="auto"/>
        <w:ind w:left="105" w:right="75"/>
        <w:jc w:val="both"/>
      </w:pPr>
      <w:r>
        <w:rPr>
          <w:rFonts w:ascii="Calibri" w:eastAsia="Calibri" w:hAnsi="Calibri" w:cs="Calibri"/>
          <w:b/>
          <w:sz w:val="24"/>
        </w:rPr>
        <w:t xml:space="preserve">DEPAM: </w:t>
      </w:r>
      <w:r>
        <w:rPr>
          <w:rFonts w:ascii="Calibri" w:eastAsia="Calibri" w:hAnsi="Calibri" w:cs="Calibri"/>
          <w:sz w:val="24"/>
        </w:rPr>
        <w:t>Usuário que deverá ter acesso parcial ao sistema, podendo analisar os planos de fiscalização, sendo responsável p</w:t>
      </w:r>
      <w:r>
        <w:rPr>
          <w:rFonts w:ascii="Calibri" w:eastAsia="Calibri" w:hAnsi="Calibri" w:cs="Calibri"/>
          <w:sz w:val="24"/>
        </w:rPr>
        <w:t>or aprovar, solicitar correção e inserir comentários nos planos de fiscalização. As demais funcionalidades o usuário deverá ter ac</w:t>
      </w:r>
      <w:r>
        <w:rPr>
          <w:rFonts w:ascii="Calibri" w:eastAsia="Calibri" w:hAnsi="Calibri" w:cs="Calibri"/>
          <w:spacing w:val="15"/>
          <w:sz w:val="24"/>
        </w:rPr>
        <w:t>e</w:t>
      </w:r>
      <w:r>
        <w:rPr>
          <w:rFonts w:ascii="Calibri" w:eastAsia="Calibri" w:hAnsi="Calibri" w:cs="Calibri"/>
          <w:sz w:val="24"/>
        </w:rPr>
        <w:t>sso total as funcionalidades.</w:t>
      </w:r>
    </w:p>
    <w:p w14:paraId="70416D06" w14:textId="77777777" w:rsidR="00522113" w:rsidRDefault="00522113">
      <w:pPr>
        <w:spacing w:line="360" w:lineRule="auto"/>
        <w:ind w:left="105" w:right="75"/>
        <w:jc w:val="both"/>
      </w:pPr>
    </w:p>
    <w:p w14:paraId="1900859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9">
        <w:r>
          <w:rPr>
            <w:rFonts w:ascii="Tahoma" w:eastAsia="Tahoma" w:hAnsi="Tahoma" w:cs="Tahoma"/>
            <w:i/>
            <w:color w:val="6666FF"/>
          </w:rPr>
          <w:t>Easily create Help documents</w:t>
        </w:r>
      </w:hyperlink>
    </w:p>
    <w:p w14:paraId="441239B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2" w:name="_topic_DivisaoAdministrativa"/>
      <w:bookmarkEnd w:id="12"/>
      <w:r>
        <w:rPr>
          <w:rFonts w:ascii="Tahoma" w:eastAsia="Tahoma" w:hAnsi="Tahoma" w:cs="Tahoma"/>
          <w:color w:val="4F81BD"/>
          <w:sz w:val="22"/>
        </w:rPr>
        <w:t>Divisão Administrativa</w:t>
      </w:r>
    </w:p>
    <w:p w14:paraId="0A3BFF7D" w14:textId="77777777" w:rsidR="00522113" w:rsidRDefault="00B51388">
      <w:pPr>
        <w:spacing w:line="360" w:lineRule="auto"/>
        <w:ind w:left="105" w:right="75"/>
        <w:jc w:val="both"/>
      </w:pPr>
      <w:r>
        <w:rPr>
          <w:rFonts w:ascii="Calibri" w:eastAsia="Calibri" w:hAnsi="Calibri" w:cs="Calibri"/>
          <w:b/>
          <w:sz w:val="24"/>
        </w:rPr>
        <w:t xml:space="preserve">Divisão Administrativa: </w:t>
      </w:r>
      <w:r>
        <w:rPr>
          <w:rFonts w:ascii="Calibri" w:eastAsia="Calibri" w:hAnsi="Calibri" w:cs="Calibri"/>
          <w:sz w:val="24"/>
        </w:rPr>
        <w:t xml:space="preserve">Usuário que deverá ter acesso à funcionalidade </w:t>
      </w:r>
      <w:r>
        <w:rPr>
          <w:rFonts w:ascii="Calibri" w:eastAsia="Calibri" w:hAnsi="Calibri" w:cs="Calibri"/>
          <w:sz w:val="24"/>
        </w:rPr>
        <w:t>Gerenciador, sendo responsável por inserir os colaboradores, especialistas, inserir afastamentos e alocar um substituto para os fiscais ausentes. Para as demais funcionalidades será condicionada apenas consulta no sistema, não possuindo permissão para inse</w:t>
      </w:r>
      <w:r>
        <w:rPr>
          <w:rFonts w:ascii="Calibri" w:eastAsia="Calibri" w:hAnsi="Calibri" w:cs="Calibri"/>
          <w:sz w:val="24"/>
        </w:rPr>
        <w:t>rção, exclusão ou edição</w:t>
      </w:r>
      <w:r>
        <w:rPr>
          <w:sz w:val="24"/>
        </w:rPr>
        <w:t>.</w:t>
      </w:r>
    </w:p>
    <w:p w14:paraId="3AC51D20" w14:textId="77777777" w:rsidR="00522113" w:rsidRDefault="00522113">
      <w:pPr>
        <w:spacing w:line="360" w:lineRule="auto"/>
        <w:ind w:left="105" w:right="75"/>
        <w:jc w:val="both"/>
      </w:pPr>
    </w:p>
    <w:p w14:paraId="36FB2FB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0">
        <w:r>
          <w:rPr>
            <w:rFonts w:ascii="Tahoma" w:eastAsia="Tahoma" w:hAnsi="Tahoma" w:cs="Tahoma"/>
            <w:i/>
            <w:color w:val="6666FF"/>
          </w:rPr>
          <w:t>Free Web Help generator</w:t>
        </w:r>
      </w:hyperlink>
    </w:p>
    <w:p w14:paraId="5D633AB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3" w:name="_topic_DPA"/>
      <w:bookmarkEnd w:id="13"/>
      <w:r>
        <w:rPr>
          <w:rFonts w:ascii="Tahoma" w:eastAsia="Tahoma" w:hAnsi="Tahoma" w:cs="Tahoma"/>
          <w:color w:val="4F81BD"/>
          <w:sz w:val="22"/>
        </w:rPr>
        <w:t>DPA</w:t>
      </w:r>
    </w:p>
    <w:p w14:paraId="42CFEB73" w14:textId="77777777" w:rsidR="00522113" w:rsidRDefault="00B51388">
      <w:pPr>
        <w:spacing w:line="360" w:lineRule="auto"/>
        <w:ind w:left="105" w:right="75"/>
        <w:jc w:val="both"/>
      </w:pPr>
      <w:r>
        <w:rPr>
          <w:rFonts w:ascii="Calibri" w:eastAsia="Calibri" w:hAnsi="Calibri" w:cs="Calibri"/>
          <w:b/>
          <w:sz w:val="24"/>
        </w:rPr>
        <w:t xml:space="preserve">DPA: </w:t>
      </w:r>
      <w:r>
        <w:rPr>
          <w:rFonts w:ascii="Calibri" w:eastAsia="Calibri" w:hAnsi="Calibri" w:cs="Calibri"/>
          <w:sz w:val="24"/>
        </w:rPr>
        <w:t>Usuário q</w:t>
      </w:r>
      <w:r>
        <w:rPr>
          <w:rFonts w:ascii="Calibri" w:eastAsia="Calibri" w:hAnsi="Calibri" w:cs="Calibri"/>
          <w:sz w:val="24"/>
        </w:rPr>
        <w:t>ue deverá ter acesso às funcionalidades de consulta no sistema, tendo permissão de inserção, exclusão ou edição dos documentos específicos de sua competência na fase de julgamento.</w:t>
      </w:r>
    </w:p>
    <w:p w14:paraId="3D886F5F" w14:textId="77777777" w:rsidR="00522113" w:rsidRDefault="00522113">
      <w:pPr>
        <w:spacing w:line="360" w:lineRule="auto"/>
        <w:ind w:left="105" w:right="75"/>
        <w:jc w:val="both"/>
      </w:pPr>
    </w:p>
    <w:p w14:paraId="36256C2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1">
        <w:r>
          <w:rPr>
            <w:rFonts w:ascii="Tahoma" w:eastAsia="Tahoma" w:hAnsi="Tahoma" w:cs="Tahoma"/>
            <w:i/>
            <w:color w:val="6666FF"/>
          </w:rPr>
          <w:t>Free Kindle producer</w:t>
        </w:r>
      </w:hyperlink>
    </w:p>
    <w:p w14:paraId="54B1CE9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4" w:name="_topic_Presidencia"/>
      <w:bookmarkEnd w:id="14"/>
      <w:r>
        <w:rPr>
          <w:rFonts w:ascii="Tahoma" w:eastAsia="Tahoma" w:hAnsi="Tahoma" w:cs="Tahoma"/>
          <w:color w:val="4F81BD"/>
          <w:sz w:val="22"/>
        </w:rPr>
        <w:t>Presidência</w:t>
      </w:r>
    </w:p>
    <w:p w14:paraId="444F047E" w14:textId="77777777" w:rsidR="00522113" w:rsidRDefault="00B51388">
      <w:pPr>
        <w:spacing w:line="360" w:lineRule="auto"/>
        <w:ind w:left="105" w:right="75"/>
        <w:jc w:val="both"/>
      </w:pPr>
      <w:r>
        <w:rPr>
          <w:rFonts w:ascii="Calibri" w:eastAsia="Calibri" w:hAnsi="Calibri" w:cs="Calibri"/>
          <w:b/>
          <w:sz w:val="24"/>
        </w:rPr>
        <w:t xml:space="preserve">Presidência: </w:t>
      </w:r>
      <w:r>
        <w:rPr>
          <w:rFonts w:ascii="Calibri" w:eastAsia="Calibri" w:hAnsi="Calibri" w:cs="Calibri"/>
          <w:sz w:val="24"/>
        </w:rPr>
        <w:t>Usuário</w:t>
      </w:r>
      <w:r>
        <w:rPr>
          <w:rFonts w:ascii="Calibri" w:eastAsia="Calibri" w:hAnsi="Calibri" w:cs="Calibri"/>
          <w:sz w:val="24"/>
        </w:rPr>
        <w:t xml:space="preserve"> que deverá ter acesso às funcionalidades de consulta no sistema, tendo permissão de inserção, exclusão ou edição dos documentos específicos</w:t>
      </w:r>
      <w:r>
        <w:rPr>
          <w:rFonts w:ascii="Calibri" w:eastAsia="Calibri" w:hAnsi="Calibri" w:cs="Calibri"/>
          <w:spacing w:val="15"/>
          <w:sz w:val="24"/>
        </w:rPr>
        <w:t xml:space="preserve"> </w:t>
      </w:r>
      <w:r>
        <w:rPr>
          <w:rFonts w:ascii="Calibri" w:eastAsia="Calibri" w:hAnsi="Calibri" w:cs="Calibri"/>
          <w:sz w:val="24"/>
        </w:rPr>
        <w:t>de sua competência na fase de julgamento.</w:t>
      </w:r>
    </w:p>
    <w:p w14:paraId="266C31DD" w14:textId="77777777" w:rsidR="00522113" w:rsidRDefault="00522113">
      <w:pPr>
        <w:spacing w:line="360" w:lineRule="auto"/>
        <w:ind w:left="105" w:right="75"/>
        <w:jc w:val="both"/>
      </w:pPr>
    </w:p>
    <w:p w14:paraId="1FC1A7D4"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2">
        <w:r>
          <w:rPr>
            <w:rFonts w:ascii="Tahoma" w:eastAsia="Tahoma" w:hAnsi="Tahoma" w:cs="Tahoma"/>
            <w:i/>
            <w:color w:val="6666FF"/>
          </w:rPr>
          <w:t>Free help authoring environment</w:t>
        </w:r>
      </w:hyperlink>
    </w:p>
    <w:p w14:paraId="635040D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5" w:name="_topic_ProcuradoriaFederal"/>
      <w:bookmarkEnd w:id="15"/>
      <w:r>
        <w:rPr>
          <w:rFonts w:ascii="Tahoma" w:eastAsia="Tahoma" w:hAnsi="Tahoma" w:cs="Tahoma"/>
          <w:color w:val="4F81BD"/>
          <w:sz w:val="22"/>
        </w:rPr>
        <w:t>Procuradoria Federal</w:t>
      </w:r>
    </w:p>
    <w:p w14:paraId="18D537C1" w14:textId="77777777" w:rsidR="00522113" w:rsidRDefault="00B51388">
      <w:pPr>
        <w:spacing w:line="357" w:lineRule="auto"/>
        <w:ind w:left="105" w:right="75"/>
        <w:jc w:val="both"/>
      </w:pPr>
      <w:r>
        <w:rPr>
          <w:rFonts w:ascii="Calibri" w:eastAsia="Calibri" w:hAnsi="Calibri" w:cs="Calibri"/>
          <w:b/>
          <w:sz w:val="24"/>
        </w:rPr>
        <w:t xml:space="preserve">Procuradoria Federal: </w:t>
      </w:r>
      <w:r>
        <w:rPr>
          <w:rFonts w:ascii="Calibri" w:eastAsia="Calibri" w:hAnsi="Calibri" w:cs="Calibri"/>
          <w:sz w:val="24"/>
        </w:rPr>
        <w:t xml:space="preserve">Usuário que deverá ter </w:t>
      </w:r>
      <w:r>
        <w:rPr>
          <w:rFonts w:ascii="Calibri" w:eastAsia="Calibri" w:hAnsi="Calibri" w:cs="Calibri"/>
          <w:sz w:val="24"/>
        </w:rPr>
        <w:t xml:space="preserve">acesso às funcionalidades de consulta no sistema, </w:t>
      </w:r>
      <w:r>
        <w:rPr>
          <w:rFonts w:ascii="Calibri" w:eastAsia="Calibri" w:hAnsi="Calibri" w:cs="Calibri"/>
          <w:sz w:val="24"/>
        </w:rPr>
        <w:lastRenderedPageBreak/>
        <w:t>tendo permissão de inserção, exclusão ou edição dos documentos específicos de sua competência na fase de julgamento.</w:t>
      </w:r>
    </w:p>
    <w:p w14:paraId="46C895F2" w14:textId="77777777" w:rsidR="00522113" w:rsidRDefault="00522113">
      <w:pPr>
        <w:spacing w:line="357" w:lineRule="auto"/>
        <w:ind w:left="105" w:right="75"/>
        <w:jc w:val="both"/>
      </w:pPr>
    </w:p>
    <w:p w14:paraId="182D2C8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3">
        <w:r>
          <w:rPr>
            <w:rFonts w:ascii="Tahoma" w:eastAsia="Tahoma" w:hAnsi="Tahoma" w:cs="Tahoma"/>
            <w:i/>
            <w:color w:val="6666FF"/>
          </w:rPr>
          <w:t>What is a Help Authoring tool?</w:t>
        </w:r>
      </w:hyperlink>
    </w:p>
    <w:p w14:paraId="1812C33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6" w:name="_topic_Superintendencia"/>
      <w:bookmarkEnd w:id="16"/>
      <w:r>
        <w:rPr>
          <w:rFonts w:ascii="Tahoma" w:eastAsia="Tahoma" w:hAnsi="Tahoma" w:cs="Tahoma"/>
          <w:color w:val="4F81BD"/>
          <w:sz w:val="22"/>
        </w:rPr>
        <w:t>Superintendên</w:t>
      </w:r>
      <w:r>
        <w:rPr>
          <w:rFonts w:ascii="Tahoma" w:eastAsia="Tahoma" w:hAnsi="Tahoma" w:cs="Tahoma"/>
          <w:color w:val="4F81BD"/>
          <w:sz w:val="22"/>
        </w:rPr>
        <w:t>cia</w:t>
      </w:r>
    </w:p>
    <w:p w14:paraId="22D7CBFB" w14:textId="77777777" w:rsidR="00522113" w:rsidRDefault="00B51388">
      <w:pPr>
        <w:spacing w:before="60" w:line="360" w:lineRule="auto"/>
        <w:ind w:left="105" w:right="75"/>
        <w:jc w:val="both"/>
      </w:pPr>
      <w:r>
        <w:rPr>
          <w:rFonts w:ascii="Calibri" w:eastAsia="Calibri" w:hAnsi="Calibri" w:cs="Calibri"/>
          <w:b/>
          <w:sz w:val="24"/>
        </w:rPr>
        <w:t xml:space="preserve">Superintendência: </w:t>
      </w:r>
      <w:r>
        <w:rPr>
          <w:rFonts w:ascii="Calibri" w:eastAsia="Calibri" w:hAnsi="Calibri" w:cs="Calibri"/>
          <w:sz w:val="24"/>
        </w:rPr>
        <w:t>Usuário que deverá ter acesso às funcionalidades de consulta no sistema</w:t>
      </w:r>
      <w:r>
        <w:rPr>
          <w:sz w:val="24"/>
        </w:rPr>
        <w:t>,</w:t>
      </w:r>
      <w:r>
        <w:rPr>
          <w:rFonts w:ascii="Calibri" w:eastAsia="Calibri" w:hAnsi="Calibri" w:cs="Calibri"/>
          <w:sz w:val="24"/>
        </w:rPr>
        <w:t xml:space="preserve"> tendo permissão de inserção, exclusão ou edição de planos de fiscalização de sua unidade e dos documentos específicos de sua competência na fase de julgamento.</w:t>
      </w:r>
    </w:p>
    <w:p w14:paraId="4BB91C19" w14:textId="77777777" w:rsidR="00522113" w:rsidRDefault="00522113">
      <w:pPr>
        <w:spacing w:before="60" w:line="360" w:lineRule="auto"/>
        <w:ind w:left="105" w:right="75"/>
        <w:jc w:val="both"/>
      </w:pPr>
    </w:p>
    <w:p w14:paraId="1777C29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4">
        <w:r>
          <w:rPr>
            <w:rFonts w:ascii="Tahoma" w:eastAsia="Tahoma" w:hAnsi="Tahoma" w:cs="Tahoma"/>
            <w:i/>
            <w:color w:val="6666FF"/>
          </w:rPr>
          <w:t>Produce online help for Qt applications</w:t>
        </w:r>
      </w:hyperlink>
    </w:p>
    <w:p w14:paraId="6871476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7" w:name="_topic_VisualizadorGeral"/>
      <w:bookmarkEnd w:id="17"/>
      <w:r>
        <w:rPr>
          <w:rFonts w:ascii="Tahoma" w:eastAsia="Tahoma" w:hAnsi="Tahoma" w:cs="Tahoma"/>
          <w:color w:val="4F81BD"/>
          <w:sz w:val="22"/>
        </w:rPr>
        <w:t>Visualizador Geral</w:t>
      </w:r>
    </w:p>
    <w:p w14:paraId="5CCD938F" w14:textId="77777777" w:rsidR="00522113" w:rsidRDefault="00B51388">
      <w:pPr>
        <w:spacing w:line="360" w:lineRule="auto"/>
        <w:ind w:left="105" w:right="75"/>
        <w:jc w:val="both"/>
      </w:pPr>
      <w:r>
        <w:rPr>
          <w:rFonts w:ascii="Calibri" w:eastAsia="Calibri" w:hAnsi="Calibri" w:cs="Calibri"/>
          <w:b/>
          <w:sz w:val="24"/>
        </w:rPr>
        <w:t xml:space="preserve">Visualizador Geral: </w:t>
      </w:r>
      <w:r>
        <w:rPr>
          <w:rFonts w:ascii="Calibri" w:eastAsia="Calibri" w:hAnsi="Calibri" w:cs="Calibri"/>
          <w:sz w:val="24"/>
        </w:rPr>
        <w:t>Usuário que deverá ter acesso as funcionalidades de consulta no sistema</w:t>
      </w:r>
      <w:r>
        <w:rPr>
          <w:sz w:val="24"/>
        </w:rPr>
        <w:t>,</w:t>
      </w:r>
      <w:r>
        <w:rPr>
          <w:rFonts w:ascii="Calibri" w:eastAsia="Calibri" w:hAnsi="Calibri" w:cs="Calibri"/>
          <w:sz w:val="24"/>
        </w:rPr>
        <w:t xml:space="preserve"> não possuindo permissão para inserção, exclusão ou edição</w:t>
      </w:r>
      <w:r>
        <w:rPr>
          <w:sz w:val="24"/>
        </w:rPr>
        <w:t>.</w:t>
      </w:r>
    </w:p>
    <w:p w14:paraId="55A2BDEC" w14:textId="77777777" w:rsidR="00522113" w:rsidRDefault="00522113">
      <w:pPr>
        <w:spacing w:line="360" w:lineRule="auto"/>
        <w:ind w:left="105" w:right="75"/>
        <w:jc w:val="both"/>
      </w:pPr>
    </w:p>
    <w:p w14:paraId="5F5CF2E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5">
        <w:r>
          <w:rPr>
            <w:rFonts w:ascii="Tahoma" w:eastAsia="Tahoma" w:hAnsi="Tahoma" w:cs="Tahoma"/>
            <w:i/>
            <w:color w:val="6666FF"/>
          </w:rPr>
          <w:t>Full-featured Kindle eBooks generator</w:t>
        </w:r>
      </w:hyperlink>
    </w:p>
    <w:p w14:paraId="0BE0796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2"/>
      </w:pPr>
      <w:r>
        <w:rPr>
          <w:sz w:val="1"/>
        </w:rPr>
        <w:br w:type="textWrapping" w:clear="all"/>
      </w:r>
      <w:bookmarkStart w:id="18" w:name="_topic_Login"/>
      <w:bookmarkEnd w:id="18"/>
      <w:r>
        <w:rPr>
          <w:rFonts w:ascii="Tahoma" w:eastAsia="Tahoma" w:hAnsi="Tahoma" w:cs="Tahoma"/>
          <w:b/>
          <w:color w:val="4F81BD"/>
          <w:sz w:val="22"/>
        </w:rPr>
        <w:t>Login</w:t>
      </w:r>
    </w:p>
    <w:p w14:paraId="3D9DBE81" w14:textId="77777777" w:rsidR="00522113" w:rsidRDefault="00B51388">
      <w:pPr>
        <w:spacing w:line="360" w:lineRule="auto"/>
        <w:ind w:left="105" w:right="75"/>
        <w:jc w:val="both"/>
      </w:pPr>
      <w:r>
        <w:rPr>
          <w:rFonts w:ascii="Calibri" w:eastAsia="Calibri" w:hAnsi="Calibri" w:cs="Calibri"/>
          <w:sz w:val="24"/>
        </w:rPr>
        <w:t>O usuário tem acesso ao sistema através do seu</w:t>
      </w:r>
      <w:r>
        <w:rPr>
          <w:rFonts w:ascii="Calibri" w:eastAsia="Calibri" w:hAnsi="Calibri" w:cs="Calibri"/>
          <w:spacing w:val="15"/>
          <w:sz w:val="24"/>
        </w:rPr>
        <w:t xml:space="preserve"> </w:t>
      </w:r>
      <w:r>
        <w:rPr>
          <w:rFonts w:ascii="Calibri" w:eastAsia="Calibri" w:hAnsi="Calibri" w:cs="Calibri"/>
          <w:sz w:val="24"/>
        </w:rPr>
        <w:t>login e senha. O login é a inicial do e- mail institucional.</w:t>
      </w:r>
    </w:p>
    <w:p w14:paraId="67A23826" w14:textId="77777777" w:rsidR="00522113" w:rsidRDefault="00B51388">
      <w:pPr>
        <w:ind w:left="105" w:right="4245"/>
        <w:jc w:val="both"/>
      </w:pPr>
      <w:r>
        <w:rPr>
          <w:rFonts w:ascii="Calibri" w:eastAsia="Calibri" w:hAnsi="Calibri" w:cs="Calibri"/>
          <w:b/>
          <w:sz w:val="24"/>
        </w:rPr>
        <w:t>Exemplo</w:t>
      </w:r>
      <w:r>
        <w:rPr>
          <w:rFonts w:ascii="Calibri" w:eastAsia="Calibri" w:hAnsi="Calibri" w:cs="Calibri"/>
          <w:sz w:val="24"/>
        </w:rPr>
        <w:t xml:space="preserve">: </w:t>
      </w:r>
      <w:r>
        <w:rPr>
          <w:rFonts w:ascii="Calibri" w:eastAsia="Calibri" w:hAnsi="Calibri" w:cs="Calibri"/>
          <w:b/>
          <w:sz w:val="24"/>
          <w:u w:val="single"/>
        </w:rPr>
        <w:t>usuári</w:t>
      </w:r>
      <w:hyperlink r:id="rId26">
        <w:r>
          <w:rPr>
            <w:rFonts w:ascii="Calibri" w:eastAsia="Calibri" w:hAnsi="Calibri" w:cs="Calibri"/>
            <w:b/>
            <w:sz w:val="24"/>
            <w:u w:val="single"/>
          </w:rPr>
          <w:t>o</w:t>
        </w:r>
        <w:r>
          <w:rPr>
            <w:b/>
            <w:sz w:val="24"/>
            <w:u w:val="single"/>
          </w:rPr>
          <w:t>.</w:t>
        </w:r>
        <w:r>
          <w:rPr>
            <w:rFonts w:ascii="Calibri" w:eastAsia="Calibri" w:hAnsi="Calibri" w:cs="Calibri"/>
            <w:b/>
            <w:sz w:val="24"/>
            <w:u w:val="single"/>
          </w:rPr>
          <w:t>sobrenome</w:t>
        </w:r>
        <w:r>
          <w:rPr>
            <w:rFonts w:ascii="Calibri" w:eastAsia="Calibri" w:hAnsi="Calibri" w:cs="Calibri"/>
            <w:sz w:val="24"/>
            <w:u w:val="single"/>
          </w:rPr>
          <w:t>@iphan.gov</w:t>
        </w:r>
        <w:r>
          <w:rPr>
            <w:sz w:val="24"/>
            <w:u w:val="single"/>
          </w:rPr>
          <w:t>.</w:t>
        </w:r>
        <w:r>
          <w:rPr>
            <w:rFonts w:ascii="Calibri" w:eastAsia="Calibri" w:hAnsi="Calibri" w:cs="Calibri"/>
            <w:sz w:val="24"/>
            <w:u w:val="single"/>
          </w:rPr>
          <w:t>br</w:t>
        </w:r>
      </w:hyperlink>
    </w:p>
    <w:p w14:paraId="5550E91D" w14:textId="77777777" w:rsidR="00522113" w:rsidRDefault="00B51388">
      <w:r>
        <w:rPr>
          <w:noProof/>
        </w:rPr>
        <w:drawing>
          <wp:inline distT="0" distB="0" distL="0" distR="0" wp14:anchorId="72DD55CA" wp14:editId="30312A7C">
            <wp:extent cx="5438775" cy="317182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rId27" cstate="print"/>
                    <a:stretch>
                      <a:fillRect/>
                    </a:stretch>
                  </pic:blipFill>
                  <pic:spPr>
                    <a:xfrm>
                      <a:off x="0" y="0"/>
                      <a:ext cx="5438775" cy="3171825"/>
                    </a:xfrm>
                    <a:prstGeom prst="rect">
                      <a:avLst/>
                    </a:prstGeom>
                  </pic:spPr>
                </pic:pic>
              </a:graphicData>
            </a:graphic>
          </wp:inline>
        </w:drawing>
      </w:r>
    </w:p>
    <w:p w14:paraId="1C0BD92D" w14:textId="77777777" w:rsidR="00522113" w:rsidRDefault="00522113"/>
    <w:p w14:paraId="0D974C72" w14:textId="77777777" w:rsidR="00522113" w:rsidRDefault="00B51388">
      <w:pPr>
        <w:numPr>
          <w:ilvl w:val="1"/>
          <w:numId w:val="2"/>
        </w:numPr>
        <w:spacing w:before="105"/>
      </w:pPr>
      <w:r>
        <w:rPr>
          <w:rFonts w:ascii="Calibri" w:eastAsia="Calibri" w:hAnsi="Calibri" w:cs="Calibri"/>
          <w:sz w:val="22"/>
        </w:rPr>
        <w:t>Ao realizar o login, o sistema deverá identificar se o usuá</w:t>
      </w:r>
      <w:r>
        <w:rPr>
          <w:rFonts w:ascii="Calibri" w:eastAsia="Calibri" w:hAnsi="Calibri" w:cs="Calibri"/>
          <w:sz w:val="22"/>
        </w:rPr>
        <w:t xml:space="preserve">rio está ativo ou não na Rede IPHAN (AD). Caso o usuário não esteja ativo, ou seja inativo, na Rede IPHAN, o sistema não deverá </w:t>
      </w:r>
      <w:r>
        <w:rPr>
          <w:rFonts w:ascii="Calibri" w:eastAsia="Calibri" w:hAnsi="Calibri" w:cs="Calibri"/>
          <w:sz w:val="22"/>
        </w:rPr>
        <w:lastRenderedPageBreak/>
        <w:t xml:space="preserve">permitir o acesso ao sistema por este usuário, apresentar mensagem informativa quanto a não permitir o seu acesso e modificar a </w:t>
      </w:r>
      <w:r>
        <w:rPr>
          <w:rFonts w:ascii="Calibri" w:eastAsia="Calibri" w:hAnsi="Calibri" w:cs="Calibri"/>
          <w:sz w:val="22"/>
        </w:rPr>
        <w:t>sua situação para Inativo no cadastro de usuários.</w:t>
      </w:r>
    </w:p>
    <w:p w14:paraId="005C74A1" w14:textId="77777777" w:rsidR="00522113" w:rsidRDefault="00B51388">
      <w:pPr>
        <w:numPr>
          <w:ilvl w:val="2"/>
          <w:numId w:val="2"/>
        </w:numPr>
        <w:spacing w:before="105"/>
      </w:pPr>
      <w:r>
        <w:rPr>
          <w:rFonts w:ascii="Calibri" w:eastAsia="Calibri" w:hAnsi="Calibri" w:cs="Calibri"/>
          <w:b/>
          <w:sz w:val="22"/>
        </w:rPr>
        <w:t>Mensagem</w:t>
      </w:r>
      <w:r>
        <w:rPr>
          <w:rFonts w:ascii="Calibri" w:eastAsia="Calibri" w:hAnsi="Calibri" w:cs="Calibri"/>
          <w:sz w:val="22"/>
        </w:rPr>
        <w:t>: "Este usuário não se encontra ativo na REDE do IPHAN, e por isso não é possível editá-lo. Qualquer dúvida entrar em contato com a área responsável pelo sistema.".</w:t>
      </w:r>
    </w:p>
    <w:p w14:paraId="75F2F557" w14:textId="77777777" w:rsidR="00522113" w:rsidRDefault="00B51388">
      <w:pPr>
        <w:numPr>
          <w:ilvl w:val="1"/>
          <w:numId w:val="2"/>
        </w:numPr>
        <w:spacing w:before="105"/>
      </w:pPr>
      <w:r>
        <w:rPr>
          <w:rFonts w:ascii="Calibri" w:eastAsia="Calibri" w:hAnsi="Calibri" w:cs="Calibri"/>
          <w:sz w:val="22"/>
        </w:rPr>
        <w:t>O sistema deverá todos os dias a</w:t>
      </w:r>
      <w:r>
        <w:rPr>
          <w:rFonts w:ascii="Calibri" w:eastAsia="Calibri" w:hAnsi="Calibri" w:cs="Calibri"/>
          <w:sz w:val="22"/>
        </w:rPr>
        <w:t>s 05h00, realizar a busca de todos os usuários ativos que estejam em sua base cadastrado, na Rede IPHAN. E caso o usuário esteja inativo na Rede IPHAN, o sistema deverá modificar a sua situação para Inativo no cadastro de usuários.</w:t>
      </w:r>
    </w:p>
    <w:p w14:paraId="04BAF4EF" w14:textId="77777777" w:rsidR="00522113" w:rsidRDefault="00522113"/>
    <w:p w14:paraId="13532D19" w14:textId="77777777" w:rsidR="00522113" w:rsidRDefault="00B51388">
      <w:pPr>
        <w:numPr>
          <w:ilvl w:val="0"/>
          <w:numId w:val="2"/>
        </w:numPr>
        <w:spacing w:line="256" w:lineRule="auto"/>
        <w:ind w:right="90"/>
        <w:jc w:val="both"/>
      </w:pPr>
      <w:r>
        <w:rPr>
          <w:rFonts w:ascii="Calibri" w:eastAsia="Calibri" w:hAnsi="Calibri" w:cs="Calibri"/>
          <w:sz w:val="22"/>
        </w:rPr>
        <w:t xml:space="preserve">Após o sistema liberar </w:t>
      </w:r>
      <w:r>
        <w:rPr>
          <w:rFonts w:ascii="Calibri" w:eastAsia="Calibri" w:hAnsi="Calibri" w:cs="Calibri"/>
          <w:sz w:val="22"/>
        </w:rPr>
        <w:t>acesso</w:t>
      </w:r>
      <w:r>
        <w:rPr>
          <w:sz w:val="22"/>
        </w:rPr>
        <w:t>,</w:t>
      </w:r>
      <w:r>
        <w:rPr>
          <w:rFonts w:ascii="Calibri" w:eastAsia="Calibri" w:hAnsi="Calibri" w:cs="Calibri"/>
          <w:sz w:val="22"/>
        </w:rPr>
        <w:t xml:space="preserve"> o usuário visualiza tela de entrada com as opções de navegação no menu lateral conforme o perfil de acesso utilizado ao se autenticar.</w:t>
      </w:r>
    </w:p>
    <w:p w14:paraId="78F5DB5D" w14:textId="77777777" w:rsidR="00522113" w:rsidRDefault="00B51388">
      <w:pPr>
        <w:spacing w:before="105"/>
        <w:ind w:left="105"/>
      </w:pPr>
      <w:r>
        <w:rPr>
          <w:noProof/>
        </w:rPr>
        <w:drawing>
          <wp:inline distT="0" distB="0" distL="0" distR="0" wp14:anchorId="69379383" wp14:editId="1422F8D6">
            <wp:extent cx="5400675" cy="391477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rId28" cstate="print"/>
                    <a:stretch>
                      <a:fillRect/>
                    </a:stretch>
                  </pic:blipFill>
                  <pic:spPr>
                    <a:xfrm>
                      <a:off x="0" y="0"/>
                      <a:ext cx="5400675" cy="3914775"/>
                    </a:xfrm>
                    <a:prstGeom prst="rect">
                      <a:avLst/>
                    </a:prstGeom>
                  </pic:spPr>
                </pic:pic>
              </a:graphicData>
            </a:graphic>
          </wp:inline>
        </w:drawing>
      </w:r>
    </w:p>
    <w:p w14:paraId="0AED8356" w14:textId="77777777" w:rsidR="00522113" w:rsidRDefault="00522113">
      <w:pPr>
        <w:spacing w:before="105"/>
        <w:ind w:left="105"/>
      </w:pPr>
    </w:p>
    <w:p w14:paraId="54D43A28" w14:textId="77777777" w:rsidR="00522113" w:rsidRDefault="00522113">
      <w:pPr>
        <w:spacing w:before="105"/>
        <w:ind w:left="105"/>
      </w:pPr>
    </w:p>
    <w:p w14:paraId="6CC7E80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9">
        <w:r>
          <w:rPr>
            <w:rFonts w:ascii="Tahoma" w:eastAsia="Tahoma" w:hAnsi="Tahoma" w:cs="Tahoma"/>
            <w:i/>
            <w:color w:val="6666FF"/>
          </w:rPr>
          <w:t>Full-featured Help generator</w:t>
        </w:r>
      </w:hyperlink>
    </w:p>
    <w:p w14:paraId="4C1DF43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9" w:name="_topic_Dashboard"/>
      <w:bookmarkEnd w:id="19"/>
      <w:r>
        <w:rPr>
          <w:rFonts w:ascii="Tahoma" w:eastAsia="Tahoma" w:hAnsi="Tahoma" w:cs="Tahoma"/>
          <w:color w:val="4F81BD"/>
          <w:sz w:val="22"/>
        </w:rPr>
        <w:t>Dashboard</w:t>
      </w:r>
    </w:p>
    <w:p w14:paraId="342DE1EE" w14:textId="77777777" w:rsidR="00522113" w:rsidRDefault="00B51388">
      <w:pPr>
        <w:spacing w:line="357" w:lineRule="auto"/>
        <w:ind w:left="105" w:right="75"/>
      </w:pP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visualizar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informações</w:t>
      </w:r>
      <w:r>
        <w:rPr>
          <w:rFonts w:ascii="Calibri" w:eastAsia="Calibri" w:hAnsi="Calibri" w:cs="Calibri"/>
          <w:spacing w:val="-15"/>
          <w:sz w:val="24"/>
        </w:rPr>
        <w:t xml:space="preserve"> </w:t>
      </w:r>
      <w:r>
        <w:rPr>
          <w:rFonts w:ascii="Calibri" w:eastAsia="Calibri" w:hAnsi="Calibri" w:cs="Calibri"/>
          <w:sz w:val="24"/>
        </w:rPr>
        <w:t>gerais</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sistema</w:t>
      </w:r>
      <w:r>
        <w:rPr>
          <w:sz w:val="24"/>
        </w:rPr>
        <w:t>,</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b/>
          <w:sz w:val="24"/>
        </w:rPr>
        <w:t>Dashboard</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w:t>
      </w:r>
      <w:r>
        <w:rPr>
          <w:sz w:val="24"/>
        </w:rPr>
        <w:t>.</w:t>
      </w:r>
      <w:r>
        <w:rPr>
          <w:rFonts w:ascii="Calibri" w:eastAsia="Calibri" w:hAnsi="Calibri" w:cs="Calibri"/>
          <w:spacing w:val="60"/>
          <w:sz w:val="24"/>
        </w:rPr>
        <w:t xml:space="preserve"> </w:t>
      </w:r>
      <w:r>
        <w:rPr>
          <w:rFonts w:ascii="Calibri" w:eastAsia="Calibri" w:hAnsi="Calibri" w:cs="Calibri"/>
          <w:sz w:val="24"/>
        </w:rPr>
        <w:t>Será mostrado as seguintes informações:</w:t>
      </w:r>
    </w:p>
    <w:p w14:paraId="5F41310A" w14:textId="77777777" w:rsidR="00522113" w:rsidRDefault="00B51388">
      <w:pPr>
        <w:numPr>
          <w:ilvl w:val="1"/>
          <w:numId w:val="3"/>
        </w:numPr>
        <w:jc w:val="both"/>
      </w:pPr>
      <w:r>
        <w:rPr>
          <w:rFonts w:ascii="Calibri" w:eastAsia="Calibri" w:hAnsi="Calibri" w:cs="Calibri"/>
          <w:b/>
          <w:sz w:val="24"/>
        </w:rPr>
        <w:t>Bens Cadastrados</w:t>
      </w:r>
    </w:p>
    <w:p w14:paraId="630334B5" w14:textId="77777777" w:rsidR="00522113" w:rsidRDefault="00B51388">
      <w:pPr>
        <w:numPr>
          <w:ilvl w:val="1"/>
          <w:numId w:val="3"/>
        </w:numPr>
        <w:jc w:val="both"/>
      </w:pPr>
      <w:r>
        <w:rPr>
          <w:rFonts w:ascii="Calibri" w:eastAsia="Calibri" w:hAnsi="Calibri" w:cs="Calibri"/>
          <w:b/>
          <w:sz w:val="24"/>
        </w:rPr>
        <w:t>Fiscalizações Realizadas</w:t>
      </w:r>
    </w:p>
    <w:p w14:paraId="0D09E90F" w14:textId="77777777" w:rsidR="00522113" w:rsidRDefault="00B51388">
      <w:pPr>
        <w:numPr>
          <w:ilvl w:val="1"/>
          <w:numId w:val="3"/>
        </w:numPr>
        <w:jc w:val="both"/>
      </w:pPr>
      <w:r>
        <w:rPr>
          <w:rFonts w:ascii="Calibri" w:eastAsia="Calibri" w:hAnsi="Calibri" w:cs="Calibri"/>
          <w:b/>
          <w:sz w:val="24"/>
        </w:rPr>
        <w:t>Fiscalizações Em Andamento</w:t>
      </w:r>
    </w:p>
    <w:p w14:paraId="503EAE1A" w14:textId="77777777" w:rsidR="00522113" w:rsidRDefault="00B51388">
      <w:pPr>
        <w:numPr>
          <w:ilvl w:val="1"/>
          <w:numId w:val="3"/>
        </w:numPr>
        <w:jc w:val="both"/>
      </w:pPr>
      <w:r>
        <w:rPr>
          <w:rFonts w:ascii="Calibri" w:eastAsia="Calibri" w:hAnsi="Calibri" w:cs="Calibri"/>
          <w:b/>
          <w:sz w:val="24"/>
        </w:rPr>
        <w:t>Histórico</w:t>
      </w:r>
      <w:r>
        <w:rPr>
          <w:rFonts w:ascii="Calibri" w:eastAsia="Calibri" w:hAnsi="Calibri" w:cs="Calibri"/>
          <w:b/>
          <w:spacing w:val="-15"/>
          <w:sz w:val="24"/>
        </w:rPr>
        <w:t xml:space="preserve"> </w:t>
      </w:r>
      <w:r>
        <w:rPr>
          <w:rFonts w:ascii="Calibri" w:eastAsia="Calibri" w:hAnsi="Calibri" w:cs="Calibri"/>
          <w:b/>
          <w:sz w:val="24"/>
        </w:rPr>
        <w:t>de</w:t>
      </w:r>
      <w:r>
        <w:rPr>
          <w:rFonts w:ascii="Calibri" w:eastAsia="Calibri" w:hAnsi="Calibri" w:cs="Calibri"/>
          <w:b/>
          <w:spacing w:val="-15"/>
          <w:sz w:val="24"/>
        </w:rPr>
        <w:t xml:space="preserve"> </w:t>
      </w:r>
      <w:r>
        <w:rPr>
          <w:rFonts w:ascii="Calibri" w:eastAsia="Calibri" w:hAnsi="Calibri" w:cs="Calibri"/>
          <w:b/>
          <w:sz w:val="24"/>
        </w:rPr>
        <w:t>Fiscalizações</w:t>
      </w:r>
    </w:p>
    <w:p w14:paraId="0FAA0A7E" w14:textId="77777777" w:rsidR="00522113" w:rsidRDefault="00B51388">
      <w:pPr>
        <w:numPr>
          <w:ilvl w:val="1"/>
          <w:numId w:val="3"/>
        </w:numPr>
        <w:jc w:val="both"/>
      </w:pPr>
      <w:r>
        <w:rPr>
          <w:rFonts w:ascii="Calibri" w:eastAsia="Calibri" w:hAnsi="Calibri" w:cs="Calibri"/>
          <w:b/>
          <w:sz w:val="24"/>
        </w:rPr>
        <w:t>Solicitações</w:t>
      </w:r>
      <w:r>
        <w:rPr>
          <w:rFonts w:ascii="Calibri" w:eastAsia="Calibri" w:hAnsi="Calibri" w:cs="Calibri"/>
          <w:b/>
          <w:spacing w:val="15"/>
          <w:sz w:val="24"/>
        </w:rPr>
        <w:t xml:space="preserve"> </w:t>
      </w:r>
      <w:r>
        <w:rPr>
          <w:rFonts w:ascii="Calibri" w:eastAsia="Calibri" w:hAnsi="Calibri" w:cs="Calibri"/>
          <w:b/>
          <w:sz w:val="24"/>
        </w:rPr>
        <w:t>de</w:t>
      </w:r>
      <w:r>
        <w:rPr>
          <w:rFonts w:ascii="Calibri" w:eastAsia="Calibri" w:hAnsi="Calibri" w:cs="Calibri"/>
          <w:b/>
          <w:spacing w:val="15"/>
          <w:sz w:val="24"/>
        </w:rPr>
        <w:t xml:space="preserve"> </w:t>
      </w:r>
      <w:r>
        <w:rPr>
          <w:rFonts w:ascii="Calibri" w:eastAsia="Calibri" w:hAnsi="Calibri" w:cs="Calibri"/>
          <w:b/>
          <w:sz w:val="24"/>
        </w:rPr>
        <w:t>Liberações</w:t>
      </w:r>
    </w:p>
    <w:p w14:paraId="09613E99" w14:textId="77777777" w:rsidR="00522113" w:rsidRDefault="00B51388">
      <w:pPr>
        <w:numPr>
          <w:ilvl w:val="1"/>
          <w:numId w:val="3"/>
        </w:numPr>
        <w:ind w:right="75"/>
        <w:jc w:val="both"/>
      </w:pPr>
      <w:r>
        <w:rPr>
          <w:rFonts w:ascii="Calibri" w:eastAsia="Calibri" w:hAnsi="Calibri" w:cs="Calibri"/>
          <w:b/>
          <w:sz w:val="24"/>
        </w:rPr>
        <w:t>Planos</w:t>
      </w:r>
      <w:r>
        <w:rPr>
          <w:rFonts w:ascii="Calibri" w:eastAsia="Calibri" w:hAnsi="Calibri" w:cs="Calibri"/>
          <w:b/>
          <w:spacing w:val="-15"/>
          <w:sz w:val="24"/>
        </w:rPr>
        <w:t xml:space="preserve"> </w:t>
      </w:r>
      <w:r>
        <w:rPr>
          <w:rFonts w:ascii="Calibri" w:eastAsia="Calibri" w:hAnsi="Calibri" w:cs="Calibri"/>
          <w:b/>
          <w:sz w:val="24"/>
        </w:rPr>
        <w:t>de</w:t>
      </w:r>
      <w:r>
        <w:rPr>
          <w:rFonts w:ascii="Calibri" w:eastAsia="Calibri" w:hAnsi="Calibri" w:cs="Calibri"/>
          <w:b/>
          <w:spacing w:val="-15"/>
          <w:sz w:val="24"/>
        </w:rPr>
        <w:t xml:space="preserve"> </w:t>
      </w:r>
      <w:r>
        <w:rPr>
          <w:rFonts w:ascii="Calibri" w:eastAsia="Calibri" w:hAnsi="Calibri" w:cs="Calibri"/>
          <w:b/>
          <w:sz w:val="24"/>
        </w:rPr>
        <w:t>Fiscalizações</w:t>
      </w:r>
    </w:p>
    <w:p w14:paraId="72AB173F" w14:textId="77777777" w:rsidR="00522113" w:rsidRDefault="00B51388">
      <w:pPr>
        <w:numPr>
          <w:ilvl w:val="1"/>
          <w:numId w:val="3"/>
        </w:numPr>
        <w:ind w:right="75"/>
        <w:jc w:val="both"/>
      </w:pPr>
      <w:r>
        <w:rPr>
          <w:rFonts w:ascii="Calibri" w:eastAsia="Calibri" w:hAnsi="Calibri" w:cs="Calibri"/>
          <w:b/>
          <w:sz w:val="24"/>
        </w:rPr>
        <w:t xml:space="preserve">Ficha de Avaliação </w:t>
      </w:r>
    </w:p>
    <w:p w14:paraId="28A7B769" w14:textId="77777777" w:rsidR="00522113" w:rsidRDefault="00B51388">
      <w:pPr>
        <w:numPr>
          <w:ilvl w:val="1"/>
          <w:numId w:val="3"/>
        </w:numPr>
        <w:ind w:right="75"/>
        <w:jc w:val="both"/>
      </w:pPr>
      <w:r>
        <w:rPr>
          <w:rFonts w:ascii="Calibri" w:eastAsia="Calibri" w:hAnsi="Calibri" w:cs="Calibri"/>
          <w:b/>
          <w:sz w:val="24"/>
        </w:rPr>
        <w:t>Solicitar Fiscalização Eventual</w:t>
      </w:r>
    </w:p>
    <w:p w14:paraId="453403CC" w14:textId="77777777" w:rsidR="00522113" w:rsidRDefault="00B51388">
      <w:pPr>
        <w:numPr>
          <w:ilvl w:val="1"/>
          <w:numId w:val="3"/>
        </w:numPr>
        <w:ind w:right="75"/>
        <w:jc w:val="both"/>
      </w:pPr>
      <w:r>
        <w:rPr>
          <w:rFonts w:ascii="Calibri" w:eastAsia="Calibri" w:hAnsi="Calibri" w:cs="Calibri"/>
          <w:b/>
          <w:sz w:val="24"/>
        </w:rPr>
        <w:lastRenderedPageBreak/>
        <w:t>Fiscalizações Concluídas</w:t>
      </w:r>
    </w:p>
    <w:p w14:paraId="77827BF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0">
        <w:r>
          <w:rPr>
            <w:rFonts w:ascii="Tahoma" w:eastAsia="Tahoma" w:hAnsi="Tahoma" w:cs="Tahoma"/>
            <w:i/>
            <w:color w:val="6666FF"/>
          </w:rPr>
          <w:t>Full-featured Help generator</w:t>
        </w:r>
      </w:hyperlink>
    </w:p>
    <w:p w14:paraId="63DB21F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0" w:name="_topic_BensCadastrados"/>
      <w:bookmarkEnd w:id="20"/>
      <w:r>
        <w:rPr>
          <w:rFonts w:ascii="Tahoma" w:eastAsia="Tahoma" w:hAnsi="Tahoma" w:cs="Tahoma"/>
          <w:color w:val="243F60"/>
          <w:sz w:val="22"/>
        </w:rPr>
        <w:t>Bens Cadastrados</w:t>
      </w:r>
    </w:p>
    <w:p w14:paraId="68B34CE8" w14:textId="77777777" w:rsidR="00522113" w:rsidRDefault="00B51388">
      <w:r>
        <w:rPr>
          <w:rFonts w:ascii="Calibri" w:eastAsia="Calibri" w:hAnsi="Calibri" w:cs="Calibri"/>
          <w:sz w:val="24"/>
        </w:rPr>
        <w:t xml:space="preserve">Em </w:t>
      </w:r>
      <w:r>
        <w:rPr>
          <w:rFonts w:ascii="Calibri" w:eastAsia="Calibri" w:hAnsi="Calibri" w:cs="Calibri"/>
          <w:b/>
          <w:i/>
          <w:sz w:val="24"/>
        </w:rPr>
        <w:t>Bens Cadastrados</w:t>
      </w:r>
      <w:r>
        <w:rPr>
          <w:rFonts w:ascii="Calibri" w:eastAsia="Calibri" w:hAnsi="Calibri" w:cs="Calibri"/>
          <w:i/>
          <w:sz w:val="24"/>
        </w:rPr>
        <w:t xml:space="preserve"> </w:t>
      </w:r>
      <w:r>
        <w:rPr>
          <w:rFonts w:ascii="Calibri" w:eastAsia="Calibri" w:hAnsi="Calibri" w:cs="Calibri"/>
          <w:sz w:val="24"/>
        </w:rPr>
        <w:t>são apresentados:</w:t>
      </w:r>
    </w:p>
    <w:p w14:paraId="419A5F5C" w14:textId="77777777" w:rsidR="00522113" w:rsidRDefault="00522113">
      <w:pPr>
        <w:spacing w:before="15" w:line="135" w:lineRule="exact"/>
      </w:pPr>
    </w:p>
    <w:p w14:paraId="5A4928A8" w14:textId="77777777" w:rsidR="00522113" w:rsidRDefault="00B51388">
      <w:pPr>
        <w:spacing w:line="352" w:lineRule="auto"/>
        <w:ind w:left="1545" w:right="75" w:hanging="360"/>
        <w:jc w:val="both"/>
      </w:pPr>
      <w:r>
        <w:rPr>
          <w:rFonts w:ascii="Courier New" w:eastAsia="Courier New" w:hAnsi="Courier New" w:cs="Courier New"/>
          <w:sz w:val="24"/>
        </w:rPr>
        <w:t>o</w:t>
      </w:r>
      <w:r>
        <w:rPr>
          <w:rFonts w:ascii="Courier New" w:eastAsia="Courier New" w:hAnsi="Courier New" w:cs="Courier New"/>
          <w:spacing w:val="60"/>
          <w:sz w:val="24"/>
        </w:rPr>
        <w:t xml:space="preserve"> </w:t>
      </w:r>
      <w:r>
        <w:rPr>
          <w:rFonts w:ascii="Calibri" w:eastAsia="Calibri" w:hAnsi="Calibri" w:cs="Calibri"/>
          <w:sz w:val="24"/>
        </w:rPr>
        <w:t xml:space="preserve">O total de bens cadastrados para a unidade do usuário autenticado, de natureza Bem Imóvel, cadastrados no SICG – Sistema </w:t>
      </w:r>
      <w:r>
        <w:rPr>
          <w:rFonts w:ascii="Calibri" w:eastAsia="Calibri" w:hAnsi="Calibri" w:cs="Calibri"/>
          <w:sz w:val="24"/>
        </w:rPr>
        <w:t>Integrado de Conhecimento e Gestão;</w:t>
      </w:r>
    </w:p>
    <w:p w14:paraId="43A9A5E0" w14:textId="77777777" w:rsidR="00522113" w:rsidRDefault="00B51388">
      <w:pPr>
        <w:spacing w:before="15" w:line="350" w:lineRule="auto"/>
        <w:ind w:left="1545" w:right="75" w:hanging="360"/>
        <w:jc w:val="both"/>
      </w:pPr>
      <w:r>
        <w:rPr>
          <w:rFonts w:ascii="Courier New" w:eastAsia="Courier New" w:hAnsi="Courier New" w:cs="Courier New"/>
          <w:sz w:val="24"/>
        </w:rPr>
        <w:t>o</w:t>
      </w:r>
      <w:r>
        <w:rPr>
          <w:rFonts w:ascii="Courier New" w:eastAsia="Courier New" w:hAnsi="Courier New" w:cs="Courier New"/>
          <w:spacing w:val="30"/>
          <w:sz w:val="24"/>
        </w:rPr>
        <w:t xml:space="preserve"> </w:t>
      </w:r>
      <w:r>
        <w:rPr>
          <w:rFonts w:ascii="Calibri" w:eastAsia="Calibri" w:hAnsi="Calibri" w:cs="Calibri"/>
          <w:sz w:val="24"/>
        </w:rPr>
        <w:t>O  percentual  de  bens  fiscalizados  em  relação  ao  total  de  bens cadastrados para o ano atual.</w:t>
      </w:r>
    </w:p>
    <w:p w14:paraId="5E4D4AFB" w14:textId="77777777" w:rsidR="00522113" w:rsidRDefault="00B51388">
      <w:r>
        <w:rPr>
          <w:noProof/>
        </w:rPr>
        <w:drawing>
          <wp:inline distT="0" distB="0" distL="0" distR="0" wp14:anchorId="1CB0E0F8" wp14:editId="48B3388D">
            <wp:extent cx="5991225" cy="32480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rId31" cstate="print"/>
                    <a:stretch>
                      <a:fillRect/>
                    </a:stretch>
                  </pic:blipFill>
                  <pic:spPr>
                    <a:xfrm>
                      <a:off x="0" y="0"/>
                      <a:ext cx="5991225" cy="3248025"/>
                    </a:xfrm>
                    <a:prstGeom prst="rect">
                      <a:avLst/>
                    </a:prstGeom>
                  </pic:spPr>
                </pic:pic>
              </a:graphicData>
            </a:graphic>
          </wp:inline>
        </w:drawing>
      </w:r>
    </w:p>
    <w:p w14:paraId="56425965" w14:textId="77777777" w:rsidR="00522113" w:rsidRDefault="00522113"/>
    <w:p w14:paraId="4A6C6C34" w14:textId="77777777" w:rsidR="00522113" w:rsidRDefault="00522113">
      <w:pPr>
        <w:spacing w:before="15" w:line="350" w:lineRule="auto"/>
        <w:ind w:left="1545" w:right="75" w:hanging="360"/>
        <w:jc w:val="both"/>
      </w:pPr>
    </w:p>
    <w:p w14:paraId="3C7FF20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2">
        <w:r>
          <w:rPr>
            <w:rFonts w:ascii="Tahoma" w:eastAsia="Tahoma" w:hAnsi="Tahoma" w:cs="Tahoma"/>
            <w:i/>
            <w:color w:val="6666FF"/>
          </w:rPr>
          <w:t>Easy CHM and documentation editor</w:t>
        </w:r>
      </w:hyperlink>
    </w:p>
    <w:p w14:paraId="137539B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1" w:name="_topic_FiscalizacoesRealizadas"/>
      <w:bookmarkEnd w:id="21"/>
      <w:r>
        <w:rPr>
          <w:rFonts w:ascii="Tahoma" w:eastAsia="Tahoma" w:hAnsi="Tahoma" w:cs="Tahoma"/>
          <w:color w:val="243F60"/>
          <w:sz w:val="22"/>
        </w:rPr>
        <w:t>Fiscalizações Realizadas</w:t>
      </w:r>
    </w:p>
    <w:p w14:paraId="13349B72" w14:textId="77777777" w:rsidR="00522113" w:rsidRDefault="00B51388">
      <w:pPr>
        <w:spacing w:line="357" w:lineRule="auto"/>
        <w:ind w:left="105" w:right="75"/>
      </w:pPr>
      <w:r>
        <w:rPr>
          <w:rFonts w:ascii="Calibri" w:eastAsia="Calibri" w:hAnsi="Calibri" w:cs="Calibri"/>
          <w:sz w:val="24"/>
        </w:rPr>
        <w:t xml:space="preserve">Em </w:t>
      </w:r>
      <w:r>
        <w:rPr>
          <w:rFonts w:ascii="Calibri" w:eastAsia="Calibri" w:hAnsi="Calibri" w:cs="Calibri"/>
          <w:b/>
          <w:i/>
          <w:sz w:val="24"/>
        </w:rPr>
        <w:t>Fiscalizações Realizadas</w:t>
      </w:r>
      <w:r>
        <w:rPr>
          <w:rFonts w:ascii="Calibri" w:eastAsia="Calibri" w:hAnsi="Calibri" w:cs="Calibri"/>
          <w:i/>
          <w:sz w:val="24"/>
        </w:rPr>
        <w:t xml:space="preserve"> </w:t>
      </w:r>
      <w:r>
        <w:rPr>
          <w:rFonts w:ascii="Calibri" w:eastAsia="Calibri" w:hAnsi="Calibri" w:cs="Calibri"/>
          <w:sz w:val="24"/>
        </w:rPr>
        <w:t>são apresentados:</w:t>
      </w:r>
    </w:p>
    <w:p w14:paraId="643C1617" w14:textId="77777777" w:rsidR="00522113" w:rsidRDefault="00522113">
      <w:pPr>
        <w:spacing w:before="15" w:line="135" w:lineRule="exact"/>
      </w:pPr>
    </w:p>
    <w:p w14:paraId="70285A9A" w14:textId="77777777" w:rsidR="00522113" w:rsidRDefault="00B51388">
      <w:pPr>
        <w:spacing w:line="348" w:lineRule="auto"/>
        <w:ind w:left="1545" w:right="75" w:hanging="360"/>
        <w:jc w:val="both"/>
      </w:pPr>
      <w:r>
        <w:rPr>
          <w:rFonts w:ascii="Courier New" w:eastAsia="Courier New" w:hAnsi="Courier New" w:cs="Courier New"/>
          <w:sz w:val="24"/>
        </w:rPr>
        <w:t>o</w:t>
      </w:r>
      <w:r>
        <w:rPr>
          <w:rFonts w:ascii="Courier New" w:eastAsia="Courier New" w:hAnsi="Courier New" w:cs="Courier New"/>
          <w:spacing w:val="45"/>
          <w:sz w:val="24"/>
        </w:rPr>
        <w:t xml:space="preserve"> </w:t>
      </w:r>
      <w:r>
        <w:rPr>
          <w:rFonts w:ascii="Calibri" w:eastAsia="Calibri" w:hAnsi="Calibri" w:cs="Calibri"/>
          <w:sz w:val="24"/>
        </w:rPr>
        <w:t xml:space="preserve">O </w:t>
      </w:r>
      <w:r>
        <w:rPr>
          <w:rFonts w:ascii="Calibri" w:eastAsia="Calibri" w:hAnsi="Calibri" w:cs="Calibri"/>
          <w:sz w:val="24"/>
        </w:rPr>
        <w:t>total de fiscalizações realizadas no ano atual e a unidade do usuário autenticado</w:t>
      </w:r>
      <w:r>
        <w:rPr>
          <w:sz w:val="24"/>
        </w:rPr>
        <w:t>.</w:t>
      </w:r>
    </w:p>
    <w:p w14:paraId="5728B583" w14:textId="77777777" w:rsidR="00522113" w:rsidRDefault="00B51388">
      <w:pPr>
        <w:spacing w:before="15" w:line="352" w:lineRule="auto"/>
        <w:ind w:left="1545" w:right="75" w:hanging="360"/>
        <w:jc w:val="both"/>
      </w:pPr>
      <w:r>
        <w:rPr>
          <w:rFonts w:ascii="Courier New" w:eastAsia="Courier New" w:hAnsi="Courier New" w:cs="Courier New"/>
          <w:sz w:val="24"/>
        </w:rPr>
        <w:t>o</w:t>
      </w:r>
      <w:r>
        <w:rPr>
          <w:rFonts w:ascii="Courier New" w:eastAsia="Courier New" w:hAnsi="Courier New" w:cs="Courier New"/>
          <w:spacing w:val="75"/>
          <w:sz w:val="24"/>
        </w:rPr>
        <w:t xml:space="preserve"> </w:t>
      </w:r>
      <w:r>
        <w:rPr>
          <w:rFonts w:ascii="Calibri" w:eastAsia="Calibri" w:hAnsi="Calibri" w:cs="Calibri"/>
          <w:sz w:val="24"/>
        </w:rPr>
        <w:t xml:space="preserve">O   percentual </w:t>
      </w:r>
      <w:r>
        <w:rPr>
          <w:rFonts w:ascii="Calibri" w:eastAsia="Calibri" w:hAnsi="Calibri" w:cs="Calibri"/>
          <w:spacing w:val="45"/>
          <w:sz w:val="24"/>
        </w:rPr>
        <w:t xml:space="preserve"> </w:t>
      </w:r>
      <w:r>
        <w:rPr>
          <w:rFonts w:ascii="Calibri" w:eastAsia="Calibri" w:hAnsi="Calibri" w:cs="Calibri"/>
          <w:sz w:val="24"/>
        </w:rPr>
        <w:t xml:space="preserve">de </w:t>
      </w:r>
      <w:r>
        <w:rPr>
          <w:rFonts w:ascii="Calibri" w:eastAsia="Calibri" w:hAnsi="Calibri" w:cs="Calibri"/>
          <w:spacing w:val="45"/>
          <w:sz w:val="24"/>
        </w:rPr>
        <w:t xml:space="preserve"> </w:t>
      </w:r>
      <w:r>
        <w:rPr>
          <w:rFonts w:ascii="Calibri" w:eastAsia="Calibri" w:hAnsi="Calibri" w:cs="Calibri"/>
          <w:sz w:val="24"/>
        </w:rPr>
        <w:t xml:space="preserve">fiscalizações   realizadas </w:t>
      </w:r>
      <w:r>
        <w:rPr>
          <w:rFonts w:ascii="Calibri" w:eastAsia="Calibri" w:hAnsi="Calibri" w:cs="Calibri"/>
          <w:spacing w:val="60"/>
          <w:sz w:val="24"/>
        </w:rPr>
        <w:t xml:space="preserve"> </w:t>
      </w:r>
      <w:r>
        <w:rPr>
          <w:rFonts w:ascii="Calibri" w:eastAsia="Calibri" w:hAnsi="Calibri" w:cs="Calibri"/>
          <w:sz w:val="24"/>
        </w:rPr>
        <w:t xml:space="preserve">em </w:t>
      </w:r>
      <w:r>
        <w:rPr>
          <w:rFonts w:ascii="Calibri" w:eastAsia="Calibri" w:hAnsi="Calibri" w:cs="Calibri"/>
          <w:spacing w:val="60"/>
          <w:sz w:val="24"/>
        </w:rPr>
        <w:t xml:space="preserve"> </w:t>
      </w:r>
      <w:r>
        <w:rPr>
          <w:rFonts w:ascii="Calibri" w:eastAsia="Calibri" w:hAnsi="Calibri" w:cs="Calibri"/>
          <w:sz w:val="24"/>
        </w:rPr>
        <w:t xml:space="preserve">relação   ao   total </w:t>
      </w:r>
      <w:r>
        <w:rPr>
          <w:rFonts w:ascii="Calibri" w:eastAsia="Calibri" w:hAnsi="Calibri" w:cs="Calibri"/>
          <w:spacing w:val="45"/>
          <w:sz w:val="24"/>
        </w:rPr>
        <w:t xml:space="preserve"> </w:t>
      </w:r>
      <w:r>
        <w:rPr>
          <w:rFonts w:ascii="Calibri" w:eastAsia="Calibri" w:hAnsi="Calibri" w:cs="Calibri"/>
          <w:sz w:val="24"/>
        </w:rPr>
        <w:t>de fiscalizações que foram planejadas no ano atual e unidade do usuário autenticado.</w:t>
      </w:r>
    </w:p>
    <w:p w14:paraId="4FC84E43" w14:textId="77777777" w:rsidR="00522113" w:rsidRDefault="00B51388">
      <w:pPr>
        <w:spacing w:before="15" w:line="352" w:lineRule="auto"/>
        <w:ind w:left="105" w:right="75" w:hanging="105"/>
        <w:jc w:val="both"/>
      </w:pPr>
      <w:r>
        <w:rPr>
          <w:noProof/>
        </w:rPr>
        <w:lastRenderedPageBreak/>
        <w:drawing>
          <wp:inline distT="0" distB="0" distL="0" distR="0" wp14:anchorId="1E8D4461" wp14:editId="2C84F7D5">
            <wp:extent cx="5991225" cy="3248025"/>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rId33" cstate="print"/>
                    <a:stretch>
                      <a:fillRect/>
                    </a:stretch>
                  </pic:blipFill>
                  <pic:spPr>
                    <a:xfrm>
                      <a:off x="0" y="0"/>
                      <a:ext cx="5991225" cy="3248025"/>
                    </a:xfrm>
                    <a:prstGeom prst="rect">
                      <a:avLst/>
                    </a:prstGeom>
                  </pic:spPr>
                </pic:pic>
              </a:graphicData>
            </a:graphic>
          </wp:inline>
        </w:drawing>
      </w:r>
    </w:p>
    <w:p w14:paraId="526F3AD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4">
        <w:r>
          <w:rPr>
            <w:rFonts w:ascii="Tahoma" w:eastAsia="Tahoma" w:hAnsi="Tahoma" w:cs="Tahoma"/>
            <w:i/>
            <w:color w:val="6666FF"/>
          </w:rPr>
          <w:t>Generate Kindle eBooks with ease</w:t>
        </w:r>
      </w:hyperlink>
    </w:p>
    <w:p w14:paraId="1031A73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2" w:name="_topic_FiscalizacoesEmAndamento"/>
      <w:bookmarkEnd w:id="22"/>
      <w:r>
        <w:rPr>
          <w:rFonts w:ascii="Tahoma" w:eastAsia="Tahoma" w:hAnsi="Tahoma" w:cs="Tahoma"/>
          <w:color w:val="243F60"/>
          <w:sz w:val="22"/>
        </w:rPr>
        <w:t>Fiscalizações Em Andamento</w:t>
      </w:r>
    </w:p>
    <w:p w14:paraId="5BE8EA01" w14:textId="77777777" w:rsidR="00522113" w:rsidRDefault="00B51388">
      <w:r>
        <w:rPr>
          <w:rFonts w:ascii="Calibri" w:eastAsia="Calibri" w:hAnsi="Calibri" w:cs="Calibri"/>
          <w:sz w:val="24"/>
        </w:rPr>
        <w:t xml:space="preserve">Em </w:t>
      </w:r>
      <w:r>
        <w:rPr>
          <w:rFonts w:ascii="Calibri" w:eastAsia="Calibri" w:hAnsi="Calibri" w:cs="Calibri"/>
          <w:b/>
          <w:i/>
          <w:sz w:val="24"/>
        </w:rPr>
        <w:t>Fiscalizações Em Andamento</w:t>
      </w:r>
      <w:r>
        <w:rPr>
          <w:rFonts w:ascii="Calibri" w:eastAsia="Calibri" w:hAnsi="Calibri" w:cs="Calibri"/>
          <w:i/>
          <w:sz w:val="24"/>
        </w:rPr>
        <w:t xml:space="preserve"> </w:t>
      </w:r>
      <w:r>
        <w:rPr>
          <w:rFonts w:ascii="Calibri" w:eastAsia="Calibri" w:hAnsi="Calibri" w:cs="Calibri"/>
          <w:sz w:val="24"/>
        </w:rPr>
        <w:t>são apresentados:</w:t>
      </w:r>
    </w:p>
    <w:p w14:paraId="11662054" w14:textId="77777777" w:rsidR="00522113" w:rsidRDefault="00522113">
      <w:pPr>
        <w:spacing w:before="15" w:line="135" w:lineRule="exact"/>
      </w:pPr>
    </w:p>
    <w:p w14:paraId="15F2E294" w14:textId="77777777" w:rsidR="00522113" w:rsidRDefault="00B51388">
      <w:pPr>
        <w:spacing w:line="348" w:lineRule="auto"/>
        <w:ind w:left="1545" w:right="75" w:hanging="360"/>
        <w:jc w:val="both"/>
      </w:pPr>
      <w:r>
        <w:rPr>
          <w:rFonts w:ascii="Courier New" w:eastAsia="Courier New" w:hAnsi="Courier New" w:cs="Courier New"/>
          <w:sz w:val="24"/>
        </w:rPr>
        <w:t>o</w:t>
      </w:r>
      <w:r>
        <w:rPr>
          <w:rFonts w:ascii="Courier New" w:eastAsia="Courier New" w:hAnsi="Courier New" w:cs="Courier New"/>
          <w:spacing w:val="60"/>
          <w:sz w:val="24"/>
        </w:rPr>
        <w:t xml:space="preserve"> </w:t>
      </w:r>
      <w:r>
        <w:rPr>
          <w:rFonts w:ascii="Calibri" w:eastAsia="Calibri" w:hAnsi="Calibri" w:cs="Calibri"/>
          <w:sz w:val="24"/>
        </w:rPr>
        <w:t>O total de fiscalizações em andamento para o ano atual e a unidade do usuário autenticado.</w:t>
      </w:r>
    </w:p>
    <w:p w14:paraId="21EAF3C0" w14:textId="77777777" w:rsidR="00522113" w:rsidRDefault="00B51388">
      <w:pPr>
        <w:spacing w:before="15" w:line="352" w:lineRule="auto"/>
        <w:ind w:left="1545" w:right="75" w:hanging="360"/>
        <w:jc w:val="both"/>
      </w:pPr>
      <w:r>
        <w:rPr>
          <w:rFonts w:ascii="Courier New" w:eastAsia="Courier New" w:hAnsi="Courier New" w:cs="Courier New"/>
          <w:sz w:val="24"/>
        </w:rPr>
        <w:t>o</w:t>
      </w:r>
      <w:r>
        <w:rPr>
          <w:rFonts w:ascii="Courier New" w:eastAsia="Courier New" w:hAnsi="Courier New" w:cs="Courier New"/>
          <w:spacing w:val="30"/>
          <w:sz w:val="24"/>
        </w:rPr>
        <w:t xml:space="preserve"> </w:t>
      </w:r>
      <w:r>
        <w:rPr>
          <w:rFonts w:ascii="Calibri" w:eastAsia="Calibri" w:hAnsi="Calibri" w:cs="Calibri"/>
          <w:sz w:val="24"/>
        </w:rPr>
        <w:t xml:space="preserve">O percentual de </w:t>
      </w:r>
      <w:r>
        <w:rPr>
          <w:rFonts w:ascii="Calibri" w:eastAsia="Calibri" w:hAnsi="Calibri" w:cs="Calibri"/>
          <w:sz w:val="24"/>
        </w:rPr>
        <w:t>fiscalizações em andamento em relação ao total de fiscalizações que foram planejadas no ano atual e unidade do usuário autenticado.</w:t>
      </w:r>
    </w:p>
    <w:p w14:paraId="4D95D821" w14:textId="77777777" w:rsidR="00522113" w:rsidRDefault="00B51388">
      <w:pPr>
        <w:spacing w:before="15" w:line="352" w:lineRule="auto"/>
        <w:ind w:left="105" w:right="75" w:hanging="105"/>
        <w:jc w:val="both"/>
      </w:pPr>
      <w:r>
        <w:rPr>
          <w:noProof/>
        </w:rPr>
        <w:drawing>
          <wp:inline distT="0" distB="0" distL="0" distR="0" wp14:anchorId="042481DF" wp14:editId="0796F32D">
            <wp:extent cx="5991225" cy="324802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rId35" cstate="print"/>
                    <a:stretch>
                      <a:fillRect/>
                    </a:stretch>
                  </pic:blipFill>
                  <pic:spPr>
                    <a:xfrm>
                      <a:off x="0" y="0"/>
                      <a:ext cx="5991225" cy="3248025"/>
                    </a:xfrm>
                    <a:prstGeom prst="rect">
                      <a:avLst/>
                    </a:prstGeom>
                  </pic:spPr>
                </pic:pic>
              </a:graphicData>
            </a:graphic>
          </wp:inline>
        </w:drawing>
      </w:r>
    </w:p>
    <w:p w14:paraId="0891397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6">
        <w:r>
          <w:rPr>
            <w:rFonts w:ascii="Tahoma" w:eastAsia="Tahoma" w:hAnsi="Tahoma" w:cs="Tahoma"/>
            <w:i/>
            <w:color w:val="6666FF"/>
          </w:rPr>
          <w:t>Free EPub and documentation generator</w:t>
        </w:r>
      </w:hyperlink>
    </w:p>
    <w:p w14:paraId="46573F8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3" w:name="_topic_JulgamentosAndamento"/>
      <w:bookmarkEnd w:id="23"/>
      <w:r>
        <w:rPr>
          <w:rFonts w:ascii="Tahoma" w:eastAsia="Tahoma" w:hAnsi="Tahoma" w:cs="Tahoma"/>
          <w:color w:val="243F60"/>
          <w:sz w:val="22"/>
        </w:rPr>
        <w:lastRenderedPageBreak/>
        <w:t>Julgamentos Andamento</w:t>
      </w:r>
    </w:p>
    <w:p w14:paraId="1C2D3D6B" w14:textId="77777777" w:rsidR="00522113" w:rsidRDefault="00B51388">
      <w:r>
        <w:rPr>
          <w:rFonts w:ascii="Calibri" w:eastAsia="Calibri" w:hAnsi="Calibri" w:cs="Calibri"/>
          <w:sz w:val="24"/>
        </w:rPr>
        <w:t xml:space="preserve">Em </w:t>
      </w:r>
      <w:r>
        <w:rPr>
          <w:rFonts w:ascii="Calibri" w:eastAsia="Calibri" w:hAnsi="Calibri" w:cs="Calibri"/>
          <w:b/>
          <w:i/>
          <w:sz w:val="24"/>
        </w:rPr>
        <w:t>Julgamentos Andamento</w:t>
      </w:r>
      <w:r>
        <w:rPr>
          <w:rFonts w:ascii="Calibri" w:eastAsia="Calibri" w:hAnsi="Calibri" w:cs="Calibri"/>
          <w:i/>
          <w:sz w:val="24"/>
        </w:rPr>
        <w:t xml:space="preserve"> </w:t>
      </w:r>
      <w:r>
        <w:rPr>
          <w:rFonts w:ascii="Calibri" w:eastAsia="Calibri" w:hAnsi="Calibri" w:cs="Calibri"/>
          <w:sz w:val="24"/>
        </w:rPr>
        <w:t xml:space="preserve">são apresentados: </w:t>
      </w:r>
    </w:p>
    <w:p w14:paraId="0E99F2C3" w14:textId="77777777" w:rsidR="00522113" w:rsidRDefault="00B51388">
      <w:pPr>
        <w:numPr>
          <w:ilvl w:val="1"/>
          <w:numId w:val="4"/>
        </w:numPr>
      </w:pPr>
      <w:r>
        <w:rPr>
          <w:rFonts w:ascii="Calibri" w:eastAsia="Calibri" w:hAnsi="Calibri" w:cs="Calibri"/>
          <w:sz w:val="24"/>
        </w:rPr>
        <w:t>O % Total de J</w:t>
      </w:r>
      <w:r>
        <w:rPr>
          <w:rFonts w:ascii="Calibri" w:eastAsia="Calibri" w:hAnsi="Calibri" w:cs="Calibri"/>
          <w:sz w:val="24"/>
        </w:rPr>
        <w:t>ulgamentos em Andamento: Apresenta a porcentagem do total de julgamentos em andamento em relação ao total de julgamentos cadastrados no sistema (todos os anos).</w:t>
      </w:r>
    </w:p>
    <w:p w14:paraId="4302E1DB" w14:textId="77777777" w:rsidR="00522113" w:rsidRDefault="00B51388">
      <w:pPr>
        <w:numPr>
          <w:ilvl w:val="1"/>
          <w:numId w:val="4"/>
        </w:numPr>
      </w:pPr>
      <w:r>
        <w:rPr>
          <w:rFonts w:ascii="Calibri" w:eastAsia="Calibri" w:hAnsi="Calibri" w:cs="Calibri"/>
          <w:sz w:val="24"/>
        </w:rPr>
        <w:t>Máscara: 0 - 100%</w:t>
      </w:r>
    </w:p>
    <w:p w14:paraId="609F5F2E" w14:textId="77777777" w:rsidR="00522113" w:rsidRDefault="00B51388">
      <w:pPr>
        <w:numPr>
          <w:ilvl w:val="1"/>
          <w:numId w:val="4"/>
        </w:numPr>
      </w:pPr>
      <w:r>
        <w:rPr>
          <w:rFonts w:ascii="Calibri" w:eastAsia="Calibri" w:hAnsi="Calibri" w:cs="Calibri"/>
          <w:sz w:val="24"/>
        </w:rPr>
        <w:t>O cálculo para apresentar a porcentagem em % TOTAL DE JULGAMENTOS (EM ANDAMEN</w:t>
      </w:r>
      <w:r>
        <w:rPr>
          <w:rFonts w:ascii="Calibri" w:eastAsia="Calibri" w:hAnsi="Calibri" w:cs="Calibri"/>
          <w:sz w:val="24"/>
        </w:rPr>
        <w:t>TO) é: (Qtd de Julgamentos em Andamento * 100) / Qtd Total de Julgamentos</w:t>
      </w:r>
    </w:p>
    <w:p w14:paraId="5D1352A2" w14:textId="77777777" w:rsidR="00522113" w:rsidRDefault="00522113">
      <w:pPr>
        <w:ind w:left="360"/>
      </w:pPr>
    </w:p>
    <w:p w14:paraId="4955F268" w14:textId="77777777" w:rsidR="00522113" w:rsidRDefault="00B51388">
      <w:r>
        <w:rPr>
          <w:rFonts w:ascii="Calibri" w:eastAsia="Calibri" w:hAnsi="Calibri" w:cs="Calibri"/>
          <w:b/>
          <w:sz w:val="24"/>
        </w:rPr>
        <w:t>Tela - Julgamentos Andamento</w:t>
      </w:r>
    </w:p>
    <w:p w14:paraId="01416CA8" w14:textId="77777777" w:rsidR="00522113" w:rsidRDefault="00B51388">
      <w:r>
        <w:rPr>
          <w:noProof/>
        </w:rPr>
        <w:drawing>
          <wp:inline distT="0" distB="0" distL="0" distR="0" wp14:anchorId="44FBAA70" wp14:editId="05C66129">
            <wp:extent cx="5991225" cy="1657350"/>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rId37" cstate="print"/>
                    <a:stretch>
                      <a:fillRect/>
                    </a:stretch>
                  </pic:blipFill>
                  <pic:spPr>
                    <a:xfrm>
                      <a:off x="0" y="0"/>
                      <a:ext cx="5991225" cy="1657350"/>
                    </a:xfrm>
                    <a:prstGeom prst="rect">
                      <a:avLst/>
                    </a:prstGeom>
                  </pic:spPr>
                </pic:pic>
              </a:graphicData>
            </a:graphic>
          </wp:inline>
        </w:drawing>
      </w:r>
    </w:p>
    <w:p w14:paraId="45F21996" w14:textId="77777777" w:rsidR="00522113" w:rsidRDefault="00522113"/>
    <w:p w14:paraId="73CC5DF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8">
        <w:r>
          <w:rPr>
            <w:rFonts w:ascii="Tahoma" w:eastAsia="Tahoma" w:hAnsi="Tahoma" w:cs="Tahoma"/>
            <w:i/>
            <w:color w:val="6666FF"/>
          </w:rPr>
          <w:t xml:space="preserve">Full-featured </w:t>
        </w:r>
        <w:r>
          <w:rPr>
            <w:rFonts w:ascii="Tahoma" w:eastAsia="Tahoma" w:hAnsi="Tahoma" w:cs="Tahoma"/>
            <w:i/>
            <w:color w:val="6666FF"/>
          </w:rPr>
          <w:t>Kindle eBooks generator</w:t>
        </w:r>
      </w:hyperlink>
    </w:p>
    <w:p w14:paraId="023CD2A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4" w:name="_topic_JulgamentosConcluidos"/>
      <w:bookmarkEnd w:id="24"/>
      <w:r>
        <w:rPr>
          <w:rFonts w:ascii="Tahoma" w:eastAsia="Tahoma" w:hAnsi="Tahoma" w:cs="Tahoma"/>
          <w:color w:val="243F60"/>
          <w:sz w:val="22"/>
        </w:rPr>
        <w:t>Julgamentos Concluídos</w:t>
      </w:r>
    </w:p>
    <w:p w14:paraId="726AEE84" w14:textId="77777777" w:rsidR="00522113" w:rsidRDefault="00B51388">
      <w:r>
        <w:rPr>
          <w:rFonts w:ascii="Calibri" w:eastAsia="Calibri" w:hAnsi="Calibri" w:cs="Calibri"/>
          <w:sz w:val="24"/>
        </w:rPr>
        <w:t xml:space="preserve">Em </w:t>
      </w:r>
      <w:r>
        <w:rPr>
          <w:rFonts w:ascii="Calibri" w:eastAsia="Calibri" w:hAnsi="Calibri" w:cs="Calibri"/>
          <w:b/>
          <w:i/>
          <w:sz w:val="24"/>
        </w:rPr>
        <w:t>Julgamentos Concluídos</w:t>
      </w:r>
      <w:r>
        <w:rPr>
          <w:rFonts w:ascii="Calibri" w:eastAsia="Calibri" w:hAnsi="Calibri" w:cs="Calibri"/>
          <w:i/>
          <w:sz w:val="24"/>
        </w:rPr>
        <w:t xml:space="preserve"> </w:t>
      </w:r>
      <w:r>
        <w:rPr>
          <w:rFonts w:ascii="Calibri" w:eastAsia="Calibri" w:hAnsi="Calibri" w:cs="Calibri"/>
          <w:sz w:val="24"/>
        </w:rPr>
        <w:t xml:space="preserve">são apresentados: </w:t>
      </w:r>
    </w:p>
    <w:p w14:paraId="0B4D3C96" w14:textId="77777777" w:rsidR="00522113" w:rsidRDefault="00B51388">
      <w:pPr>
        <w:numPr>
          <w:ilvl w:val="1"/>
          <w:numId w:val="4"/>
        </w:numPr>
      </w:pPr>
      <w:r>
        <w:rPr>
          <w:rFonts w:ascii="Calibri" w:eastAsia="Calibri" w:hAnsi="Calibri" w:cs="Calibri"/>
          <w:sz w:val="24"/>
        </w:rPr>
        <w:t xml:space="preserve">Total de </w:t>
      </w:r>
      <w:r>
        <w:rPr>
          <w:rFonts w:ascii="Calibri" w:eastAsia="Calibri" w:hAnsi="Calibri" w:cs="Calibri"/>
          <w:sz w:val="24"/>
        </w:rPr>
        <w:t>Julgamentos Concluídos: Apresenta a quantidade do total de julgamentos concluídos cadastrados no sistema (todos os anos).</w:t>
      </w:r>
    </w:p>
    <w:p w14:paraId="2D1A1000" w14:textId="77777777" w:rsidR="00522113" w:rsidRDefault="00B51388">
      <w:pPr>
        <w:numPr>
          <w:ilvl w:val="1"/>
          <w:numId w:val="4"/>
        </w:numPr>
      </w:pPr>
      <w:r>
        <w:rPr>
          <w:rFonts w:ascii="Calibri" w:eastAsia="Calibri" w:hAnsi="Calibri" w:cs="Calibri"/>
          <w:sz w:val="24"/>
        </w:rPr>
        <w:t>% Total de Julgamentos Concluídos: Apresenta a porcentagem do total de julgamentos concluídos em relação ao total de julgamentos cadas</w:t>
      </w:r>
      <w:r>
        <w:rPr>
          <w:rFonts w:ascii="Calibri" w:eastAsia="Calibri" w:hAnsi="Calibri" w:cs="Calibri"/>
          <w:sz w:val="24"/>
        </w:rPr>
        <w:t>trados no sistema (todos os anos).</w:t>
      </w:r>
    </w:p>
    <w:p w14:paraId="5BE48ABE" w14:textId="77777777" w:rsidR="00522113" w:rsidRDefault="00B51388">
      <w:pPr>
        <w:numPr>
          <w:ilvl w:val="2"/>
          <w:numId w:val="4"/>
        </w:numPr>
      </w:pPr>
      <w:r>
        <w:rPr>
          <w:rFonts w:ascii="Calibri" w:eastAsia="Calibri" w:hAnsi="Calibri" w:cs="Calibri"/>
          <w:sz w:val="24"/>
        </w:rPr>
        <w:t>Máscara: 0 - 100%</w:t>
      </w:r>
    </w:p>
    <w:p w14:paraId="69AB8472" w14:textId="77777777" w:rsidR="00522113" w:rsidRDefault="00B51388">
      <w:pPr>
        <w:numPr>
          <w:ilvl w:val="1"/>
          <w:numId w:val="4"/>
        </w:numPr>
      </w:pPr>
      <w:r>
        <w:rPr>
          <w:rFonts w:ascii="Calibri" w:eastAsia="Calibri" w:hAnsi="Calibri" w:cs="Calibri"/>
          <w:sz w:val="24"/>
        </w:rPr>
        <w:t>O cálculo para apresentar a porcentagem em % TOTAL DE JULGAMENTOS (CONCLUÍDOS) é: (Qtd de Julgamentos concluídos * 100) / Qtd Total de Julgamentos</w:t>
      </w:r>
    </w:p>
    <w:p w14:paraId="7404F90E" w14:textId="77777777" w:rsidR="00522113" w:rsidRDefault="00522113">
      <w:pPr>
        <w:ind w:left="360"/>
      </w:pPr>
    </w:p>
    <w:p w14:paraId="7DD380A6" w14:textId="77777777" w:rsidR="00522113" w:rsidRDefault="00522113">
      <w:pPr>
        <w:spacing w:before="15" w:line="135" w:lineRule="exact"/>
      </w:pPr>
    </w:p>
    <w:p w14:paraId="35FB562B" w14:textId="77777777" w:rsidR="00522113" w:rsidRDefault="00B51388">
      <w:r>
        <w:rPr>
          <w:rFonts w:ascii="Calibri" w:eastAsia="Calibri" w:hAnsi="Calibri" w:cs="Calibri"/>
          <w:b/>
          <w:sz w:val="24"/>
        </w:rPr>
        <w:t>Tela - Julgamentos Concluídos</w:t>
      </w:r>
    </w:p>
    <w:p w14:paraId="06257ED3" w14:textId="77777777" w:rsidR="00522113" w:rsidRDefault="00B51388">
      <w:r>
        <w:rPr>
          <w:noProof/>
        </w:rPr>
        <w:drawing>
          <wp:inline distT="0" distB="0" distL="0" distR="0" wp14:anchorId="268A0689" wp14:editId="182988CB">
            <wp:extent cx="5991225" cy="16573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rId39" cstate="print"/>
                    <a:stretch>
                      <a:fillRect/>
                    </a:stretch>
                  </pic:blipFill>
                  <pic:spPr>
                    <a:xfrm>
                      <a:off x="0" y="0"/>
                      <a:ext cx="5991225" cy="1657350"/>
                    </a:xfrm>
                    <a:prstGeom prst="rect">
                      <a:avLst/>
                    </a:prstGeom>
                  </pic:spPr>
                </pic:pic>
              </a:graphicData>
            </a:graphic>
          </wp:inline>
        </w:drawing>
      </w:r>
    </w:p>
    <w:p w14:paraId="677F17E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Pers</w:t>
      </w:r>
      <w:r>
        <w:rPr>
          <w:rFonts w:ascii="Tahoma" w:eastAsia="Tahoma" w:hAnsi="Tahoma" w:cs="Tahoma"/>
          <w:i/>
          <w:color w:val="C0C0C0"/>
        </w:rPr>
        <w:t xml:space="preserve">onal Edition of HelpNDoc: </w:t>
      </w:r>
      <w:hyperlink r:id="rId40">
        <w:r>
          <w:rPr>
            <w:rFonts w:ascii="Tahoma" w:eastAsia="Tahoma" w:hAnsi="Tahoma" w:cs="Tahoma"/>
            <w:i/>
            <w:color w:val="6666FF"/>
          </w:rPr>
          <w:t>Easily create EPub books</w:t>
        </w:r>
      </w:hyperlink>
    </w:p>
    <w:p w14:paraId="11C4DC0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5" w:name="_topic_HistoricodeFiscalizacoes"/>
      <w:bookmarkEnd w:id="25"/>
      <w:r>
        <w:rPr>
          <w:rFonts w:ascii="Tahoma" w:eastAsia="Tahoma" w:hAnsi="Tahoma" w:cs="Tahoma"/>
          <w:color w:val="243F60"/>
          <w:sz w:val="22"/>
        </w:rPr>
        <w:t>Histórico de Fiscalizações</w:t>
      </w:r>
    </w:p>
    <w:p w14:paraId="483A9E1D" w14:textId="77777777" w:rsidR="00522113" w:rsidRDefault="00B51388">
      <w:r>
        <w:rPr>
          <w:rFonts w:ascii="Calibri" w:eastAsia="Calibri" w:hAnsi="Calibri" w:cs="Calibri"/>
          <w:b/>
          <w:sz w:val="24"/>
        </w:rPr>
        <w:t>Histórico</w:t>
      </w:r>
      <w:r>
        <w:rPr>
          <w:rFonts w:ascii="Calibri" w:eastAsia="Calibri" w:hAnsi="Calibri" w:cs="Calibri"/>
          <w:b/>
          <w:spacing w:val="-15"/>
          <w:sz w:val="24"/>
        </w:rPr>
        <w:t xml:space="preserve"> </w:t>
      </w:r>
      <w:r>
        <w:rPr>
          <w:rFonts w:ascii="Calibri" w:eastAsia="Calibri" w:hAnsi="Calibri" w:cs="Calibri"/>
          <w:b/>
          <w:sz w:val="24"/>
        </w:rPr>
        <w:t>de</w:t>
      </w:r>
      <w:r>
        <w:rPr>
          <w:rFonts w:ascii="Calibri" w:eastAsia="Calibri" w:hAnsi="Calibri" w:cs="Calibri"/>
          <w:b/>
          <w:spacing w:val="-15"/>
          <w:sz w:val="24"/>
        </w:rPr>
        <w:t xml:space="preserve"> </w:t>
      </w:r>
      <w:r>
        <w:rPr>
          <w:rFonts w:ascii="Calibri" w:eastAsia="Calibri" w:hAnsi="Calibri" w:cs="Calibri"/>
          <w:b/>
          <w:sz w:val="24"/>
        </w:rPr>
        <w:t>Fiscalizações</w:t>
      </w:r>
      <w:r>
        <w:rPr>
          <w:rFonts w:ascii="Calibri" w:eastAsia="Calibri" w:hAnsi="Calibri" w:cs="Calibri"/>
          <w:sz w:val="24"/>
        </w:rPr>
        <w:t>:</w:t>
      </w:r>
      <w:r>
        <w:rPr>
          <w:rFonts w:ascii="Calibri" w:eastAsia="Calibri" w:hAnsi="Calibri" w:cs="Calibri"/>
          <w:spacing w:val="-15"/>
          <w:sz w:val="24"/>
        </w:rPr>
        <w:t xml:space="preserve"> M</w:t>
      </w:r>
      <w:r>
        <w:rPr>
          <w:rFonts w:ascii="Calibri" w:eastAsia="Calibri" w:hAnsi="Calibri" w:cs="Calibri"/>
          <w:sz w:val="24"/>
        </w:rPr>
        <w:t>ostra</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total</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fiscalizações</w:t>
      </w:r>
      <w:r>
        <w:rPr>
          <w:rFonts w:ascii="Calibri" w:eastAsia="Calibri" w:hAnsi="Calibri" w:cs="Calibri"/>
          <w:spacing w:val="-15"/>
          <w:sz w:val="24"/>
        </w:rPr>
        <w:t xml:space="preserve"> </w:t>
      </w:r>
      <w:r>
        <w:rPr>
          <w:rFonts w:ascii="Calibri" w:eastAsia="Calibri" w:hAnsi="Calibri" w:cs="Calibri"/>
          <w:sz w:val="24"/>
        </w:rPr>
        <w:t>realizadas</w:t>
      </w:r>
      <w:r>
        <w:rPr>
          <w:rFonts w:ascii="Calibri" w:eastAsia="Calibri" w:hAnsi="Calibri" w:cs="Calibri"/>
          <w:spacing w:val="-15"/>
          <w:sz w:val="24"/>
        </w:rPr>
        <w:t xml:space="preserve"> </w:t>
      </w:r>
      <w:r>
        <w:rPr>
          <w:rFonts w:ascii="Calibri" w:eastAsia="Calibri" w:hAnsi="Calibri" w:cs="Calibri"/>
          <w:sz w:val="24"/>
        </w:rPr>
        <w:t>por</w:t>
      </w:r>
      <w:r>
        <w:rPr>
          <w:rFonts w:ascii="Calibri" w:eastAsia="Calibri" w:hAnsi="Calibri" w:cs="Calibri"/>
          <w:spacing w:val="-15"/>
          <w:sz w:val="24"/>
        </w:rPr>
        <w:t xml:space="preserve"> </w:t>
      </w:r>
      <w:r>
        <w:rPr>
          <w:rFonts w:ascii="Calibri" w:eastAsia="Calibri" w:hAnsi="Calibri" w:cs="Calibri"/>
          <w:sz w:val="24"/>
        </w:rPr>
        <w:t>cada</w:t>
      </w:r>
      <w:r>
        <w:rPr>
          <w:rFonts w:ascii="Calibri" w:eastAsia="Calibri" w:hAnsi="Calibri" w:cs="Calibri"/>
          <w:spacing w:val="-15"/>
          <w:sz w:val="24"/>
        </w:rPr>
        <w:t xml:space="preserve"> </w:t>
      </w:r>
      <w:r>
        <w:rPr>
          <w:rFonts w:ascii="Calibri" w:eastAsia="Calibri" w:hAnsi="Calibri" w:cs="Calibri"/>
          <w:sz w:val="24"/>
        </w:rPr>
        <w:t>ano.</w:t>
      </w:r>
    </w:p>
    <w:p w14:paraId="0BD08BA4" w14:textId="77777777" w:rsidR="00522113" w:rsidRDefault="00522113"/>
    <w:p w14:paraId="5A89C288" w14:textId="77777777" w:rsidR="00522113" w:rsidRDefault="00B51388">
      <w:r>
        <w:rPr>
          <w:noProof/>
        </w:rPr>
        <w:drawing>
          <wp:inline distT="0" distB="0" distL="0" distR="0" wp14:anchorId="0C71911E" wp14:editId="7BD8D64E">
            <wp:extent cx="5991225" cy="324802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rId41" cstate="print"/>
                    <a:stretch>
                      <a:fillRect/>
                    </a:stretch>
                  </pic:blipFill>
                  <pic:spPr>
                    <a:xfrm>
                      <a:off x="0" y="0"/>
                      <a:ext cx="5991225" cy="3248025"/>
                    </a:xfrm>
                    <a:prstGeom prst="rect">
                      <a:avLst/>
                    </a:prstGeom>
                  </pic:spPr>
                </pic:pic>
              </a:graphicData>
            </a:graphic>
          </wp:inline>
        </w:drawing>
      </w:r>
    </w:p>
    <w:p w14:paraId="71F8BED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2">
        <w:r>
          <w:rPr>
            <w:rFonts w:ascii="Tahoma" w:eastAsia="Tahoma" w:hAnsi="Tahoma" w:cs="Tahoma"/>
            <w:i/>
            <w:color w:val="6666FF"/>
          </w:rPr>
          <w:t>Full-featured Help generator</w:t>
        </w:r>
      </w:hyperlink>
    </w:p>
    <w:p w14:paraId="6EBDF30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6" w:name="_topic_HistoricodeJulgamentos"/>
      <w:bookmarkEnd w:id="26"/>
      <w:r>
        <w:rPr>
          <w:rFonts w:ascii="Tahoma" w:eastAsia="Tahoma" w:hAnsi="Tahoma" w:cs="Tahoma"/>
          <w:color w:val="243F60"/>
          <w:sz w:val="22"/>
        </w:rPr>
        <w:t>Histórico de Julgamentos</w:t>
      </w:r>
    </w:p>
    <w:p w14:paraId="0820507F" w14:textId="77777777" w:rsidR="00522113" w:rsidRDefault="00B51388">
      <w:r>
        <w:rPr>
          <w:rFonts w:ascii="Calibri" w:eastAsia="Calibri" w:hAnsi="Calibri" w:cs="Calibri"/>
          <w:sz w:val="24"/>
        </w:rPr>
        <w:t xml:space="preserve">Em </w:t>
      </w:r>
      <w:r>
        <w:rPr>
          <w:rFonts w:ascii="Calibri" w:eastAsia="Calibri" w:hAnsi="Calibri" w:cs="Calibri"/>
          <w:b/>
          <w:i/>
          <w:sz w:val="24"/>
        </w:rPr>
        <w:t>Historico de Julgamentos</w:t>
      </w:r>
      <w:r>
        <w:rPr>
          <w:rFonts w:ascii="Calibri" w:eastAsia="Calibri" w:hAnsi="Calibri" w:cs="Calibri"/>
          <w:i/>
          <w:sz w:val="24"/>
        </w:rPr>
        <w:t xml:space="preserve"> </w:t>
      </w:r>
      <w:r>
        <w:rPr>
          <w:rFonts w:ascii="Calibri" w:eastAsia="Calibri" w:hAnsi="Calibri" w:cs="Calibri"/>
          <w:sz w:val="24"/>
        </w:rPr>
        <w:t xml:space="preserve">são apresentados o gráfico com a quantidade de julgamentos, agrupado por ano e </w:t>
      </w:r>
      <w:r>
        <w:rPr>
          <w:rFonts w:ascii="Calibri" w:eastAsia="Calibri" w:hAnsi="Calibri" w:cs="Calibri"/>
          <w:sz w:val="24"/>
        </w:rPr>
        <w:t>segmentado por fase/situação</w:t>
      </w:r>
    </w:p>
    <w:p w14:paraId="5ABCD79A" w14:textId="77777777" w:rsidR="00522113" w:rsidRDefault="00522113">
      <w:pPr>
        <w:ind w:left="360"/>
      </w:pPr>
    </w:p>
    <w:p w14:paraId="19A80304" w14:textId="77777777" w:rsidR="00522113" w:rsidRDefault="00B51388">
      <w:pPr>
        <w:numPr>
          <w:ilvl w:val="0"/>
          <w:numId w:val="4"/>
        </w:numPr>
      </w:pPr>
      <w:r>
        <w:rPr>
          <w:rFonts w:ascii="Calibri" w:eastAsia="Calibri" w:hAnsi="Calibri" w:cs="Calibri"/>
          <w:b/>
          <w:sz w:val="24"/>
        </w:rPr>
        <w:t>Detalhamento de campo - Historico de Julgamento</w:t>
      </w:r>
    </w:p>
    <w:p w14:paraId="5D8882A6" w14:textId="77777777" w:rsidR="00522113" w:rsidRDefault="00B51388">
      <w:pPr>
        <w:numPr>
          <w:ilvl w:val="1"/>
          <w:numId w:val="4"/>
        </w:numPr>
      </w:pPr>
      <w:r>
        <w:rPr>
          <w:rFonts w:ascii="Calibri" w:eastAsia="Calibri" w:hAnsi="Calibri" w:cs="Calibri"/>
          <w:b/>
          <w:sz w:val="24"/>
        </w:rPr>
        <w:t>Gráfico</w:t>
      </w:r>
      <w:r>
        <w:rPr>
          <w:rFonts w:ascii="Calibri" w:eastAsia="Calibri" w:hAnsi="Calibri" w:cs="Calibri"/>
          <w:sz w:val="24"/>
        </w:rPr>
        <w:t>: Apresenta o gráfico com a quantidade de julgamentos, agrupado por ano e segmentado por fase/situação.</w:t>
      </w:r>
    </w:p>
    <w:p w14:paraId="5908FE1C" w14:textId="77777777" w:rsidR="00522113" w:rsidRDefault="00B51388">
      <w:pPr>
        <w:numPr>
          <w:ilvl w:val="2"/>
          <w:numId w:val="4"/>
        </w:numPr>
      </w:pPr>
      <w:r>
        <w:rPr>
          <w:rFonts w:ascii="Calibri" w:eastAsia="Calibri" w:hAnsi="Calibri" w:cs="Calibri"/>
          <w:sz w:val="24"/>
        </w:rPr>
        <w:t>Para o gráfico Histórico de Julgamentos, o sistema deverá apresenta</w:t>
      </w:r>
      <w:r>
        <w:rPr>
          <w:rFonts w:ascii="Calibri" w:eastAsia="Calibri" w:hAnsi="Calibri" w:cs="Calibri"/>
          <w:sz w:val="24"/>
        </w:rPr>
        <w:t>r as informações de todos os julgamentos cadastrados no sistema, incluindo o ano atual, contra a quantidade de julgamentos no formato de barra. Para cada ano e quantidade, o sistema deverá segmentar as barras por fase/situação existente e definida por regr</w:t>
      </w:r>
      <w:r>
        <w:rPr>
          <w:rFonts w:ascii="Calibri" w:eastAsia="Calibri" w:hAnsi="Calibri" w:cs="Calibri"/>
          <w:sz w:val="24"/>
        </w:rPr>
        <w:t>a.</w:t>
      </w:r>
    </w:p>
    <w:p w14:paraId="49094FEA" w14:textId="77777777" w:rsidR="00522113" w:rsidRDefault="00B51388">
      <w:pPr>
        <w:numPr>
          <w:ilvl w:val="3"/>
          <w:numId w:val="4"/>
        </w:numPr>
      </w:pPr>
      <w:r>
        <w:rPr>
          <w:rFonts w:ascii="Calibri" w:eastAsia="Calibri" w:hAnsi="Calibri" w:cs="Calibri"/>
          <w:sz w:val="24"/>
        </w:rPr>
        <w:t>O eixo X deve ter a descrição igual a Ano. O eixo Y deve ter a descrição igual a Qtd de Julgamentos.</w:t>
      </w:r>
    </w:p>
    <w:p w14:paraId="054B9263" w14:textId="77777777" w:rsidR="00522113" w:rsidRDefault="00B51388">
      <w:pPr>
        <w:numPr>
          <w:ilvl w:val="3"/>
          <w:numId w:val="4"/>
        </w:numPr>
      </w:pPr>
      <w:r>
        <w:rPr>
          <w:rFonts w:ascii="Calibri" w:eastAsia="Calibri" w:hAnsi="Calibri" w:cs="Calibri"/>
          <w:sz w:val="24"/>
        </w:rPr>
        <w:t>A escala Y deverá ser de acordo com os valores de quantidades de julgamentos.</w:t>
      </w:r>
    </w:p>
    <w:p w14:paraId="3F3B934B" w14:textId="77777777" w:rsidR="00522113" w:rsidRDefault="00B51388">
      <w:pPr>
        <w:numPr>
          <w:ilvl w:val="1"/>
          <w:numId w:val="4"/>
        </w:numPr>
      </w:pPr>
      <w:r>
        <w:rPr>
          <w:rFonts w:ascii="Calibri" w:eastAsia="Calibri" w:hAnsi="Calibri" w:cs="Calibri"/>
          <w:b/>
          <w:sz w:val="24"/>
        </w:rPr>
        <w:t>Legenda</w:t>
      </w:r>
      <w:r>
        <w:rPr>
          <w:rFonts w:ascii="Calibri" w:eastAsia="Calibri" w:hAnsi="Calibri" w:cs="Calibri"/>
          <w:sz w:val="24"/>
        </w:rPr>
        <w:t>: Apresenta as situações com registros existentes de Julgamento e o</w:t>
      </w:r>
      <w:r>
        <w:rPr>
          <w:rFonts w:ascii="Calibri" w:eastAsia="Calibri" w:hAnsi="Calibri" w:cs="Calibri"/>
          <w:sz w:val="24"/>
        </w:rPr>
        <w:t xml:space="preserve"> seu respectivo total para todos os anos somados.</w:t>
      </w:r>
    </w:p>
    <w:p w14:paraId="6B8E67FB" w14:textId="77777777" w:rsidR="00522113" w:rsidRDefault="00B51388">
      <w:pPr>
        <w:numPr>
          <w:ilvl w:val="2"/>
          <w:numId w:val="4"/>
        </w:numPr>
      </w:pPr>
      <w:r>
        <w:rPr>
          <w:rFonts w:ascii="Calibri" w:eastAsia="Calibri" w:hAnsi="Calibri" w:cs="Calibri"/>
          <w:sz w:val="24"/>
        </w:rPr>
        <w:t>Opções: Aguardando Julgamento, Acordo, Julgamento AI, Recursos, Encerramento e Concluído, NESTA ORDEM.</w:t>
      </w:r>
    </w:p>
    <w:p w14:paraId="5137E9D0" w14:textId="77777777" w:rsidR="00522113" w:rsidRDefault="00B51388">
      <w:pPr>
        <w:numPr>
          <w:ilvl w:val="1"/>
          <w:numId w:val="4"/>
        </w:numPr>
      </w:pPr>
      <w:r>
        <w:rPr>
          <w:rFonts w:ascii="Calibri" w:eastAsia="Calibri" w:hAnsi="Calibri" w:cs="Calibri"/>
          <w:b/>
          <w:sz w:val="24"/>
        </w:rPr>
        <w:t>Ações</w:t>
      </w:r>
      <w:r>
        <w:rPr>
          <w:rFonts w:ascii="Calibri" w:eastAsia="Calibri" w:hAnsi="Calibri" w:cs="Calibri"/>
          <w:sz w:val="24"/>
        </w:rPr>
        <w:t xml:space="preserve">: </w:t>
      </w:r>
    </w:p>
    <w:p w14:paraId="6911C479" w14:textId="77777777" w:rsidR="00522113" w:rsidRDefault="00B51388">
      <w:pPr>
        <w:numPr>
          <w:ilvl w:val="2"/>
          <w:numId w:val="4"/>
        </w:numPr>
      </w:pPr>
      <w:r>
        <w:rPr>
          <w:rFonts w:ascii="Calibri" w:eastAsia="Calibri" w:hAnsi="Calibri" w:cs="Calibri"/>
          <w:sz w:val="24"/>
        </w:rPr>
        <w:t xml:space="preserve">Passar o mouse sobre as colunas de cada ano: Ao acionar esta opção, o sistema deverá </w:t>
      </w:r>
      <w:r>
        <w:rPr>
          <w:rFonts w:ascii="Calibri" w:eastAsia="Calibri" w:hAnsi="Calibri" w:cs="Calibri"/>
          <w:sz w:val="24"/>
        </w:rPr>
        <w:t>apresentar o detalhamento de cada ano, com as informações de quantidade de registros por fase/situação para o respectivo ano e atualizar a legenda com os mesmos valores.</w:t>
      </w:r>
    </w:p>
    <w:p w14:paraId="69AB5615" w14:textId="77777777" w:rsidR="00522113" w:rsidRDefault="00B51388">
      <w:pPr>
        <w:numPr>
          <w:ilvl w:val="2"/>
          <w:numId w:val="4"/>
        </w:numPr>
      </w:pPr>
      <w:r>
        <w:rPr>
          <w:rFonts w:ascii="Calibri" w:eastAsia="Calibri" w:hAnsi="Calibri" w:cs="Calibri"/>
          <w:sz w:val="24"/>
        </w:rPr>
        <w:t>Legenda: Ao acionar um item das legendas, o sistema deverá apresentar ou remover os da</w:t>
      </w:r>
      <w:r>
        <w:rPr>
          <w:rFonts w:ascii="Calibri" w:eastAsia="Calibri" w:hAnsi="Calibri" w:cs="Calibri"/>
          <w:sz w:val="24"/>
        </w:rPr>
        <w:t>dos da respectiva legenda do gráfico.</w:t>
      </w:r>
    </w:p>
    <w:p w14:paraId="6D1254B1" w14:textId="77777777" w:rsidR="00522113" w:rsidRDefault="00522113"/>
    <w:p w14:paraId="73480E2C" w14:textId="77777777" w:rsidR="00522113" w:rsidRDefault="00B51388">
      <w:pPr>
        <w:numPr>
          <w:ilvl w:val="0"/>
          <w:numId w:val="4"/>
        </w:numPr>
      </w:pPr>
      <w:r>
        <w:rPr>
          <w:rFonts w:ascii="Calibri" w:eastAsia="Calibri" w:hAnsi="Calibri" w:cs="Calibri"/>
          <w:b/>
          <w:sz w:val="24"/>
        </w:rPr>
        <w:lastRenderedPageBreak/>
        <w:t>Tela - Historico de Julgamento</w:t>
      </w:r>
    </w:p>
    <w:p w14:paraId="2E54A233" w14:textId="77777777" w:rsidR="00522113" w:rsidRDefault="00B51388">
      <w:r>
        <w:rPr>
          <w:noProof/>
        </w:rPr>
        <w:drawing>
          <wp:inline distT="0" distB="0" distL="0" distR="0" wp14:anchorId="48A26732" wp14:editId="195DC28E">
            <wp:extent cx="5991225" cy="315277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43" cstate="print"/>
                    <a:stretch>
                      <a:fillRect/>
                    </a:stretch>
                  </pic:blipFill>
                  <pic:spPr>
                    <a:xfrm>
                      <a:off x="0" y="0"/>
                      <a:ext cx="5991225" cy="3152775"/>
                    </a:xfrm>
                    <a:prstGeom prst="rect">
                      <a:avLst/>
                    </a:prstGeom>
                  </pic:spPr>
                </pic:pic>
              </a:graphicData>
            </a:graphic>
          </wp:inline>
        </w:drawing>
      </w:r>
    </w:p>
    <w:p w14:paraId="7FDF4DDF" w14:textId="77777777" w:rsidR="00522113" w:rsidRDefault="00522113"/>
    <w:p w14:paraId="34BB71E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4">
        <w:r>
          <w:rPr>
            <w:rFonts w:ascii="Tahoma" w:eastAsia="Tahoma" w:hAnsi="Tahoma" w:cs="Tahoma"/>
            <w:i/>
            <w:color w:val="6666FF"/>
          </w:rPr>
          <w:t>iPhone web sites made easy</w:t>
        </w:r>
      </w:hyperlink>
    </w:p>
    <w:p w14:paraId="160E6C2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7" w:name="_topic_SolicitacoesdeLiberacoes"/>
      <w:bookmarkEnd w:id="27"/>
      <w:r>
        <w:rPr>
          <w:rFonts w:ascii="Tahoma" w:eastAsia="Tahoma" w:hAnsi="Tahoma" w:cs="Tahoma"/>
          <w:color w:val="243F60"/>
          <w:sz w:val="22"/>
        </w:rPr>
        <w:t>Solicitações de Liberações</w:t>
      </w:r>
    </w:p>
    <w:p w14:paraId="425748CA" w14:textId="77777777" w:rsidR="00522113" w:rsidRDefault="00B51388">
      <w:r>
        <w:rPr>
          <w:rFonts w:ascii="Calibri" w:eastAsia="Calibri" w:hAnsi="Calibri" w:cs="Calibri"/>
          <w:b/>
          <w:sz w:val="24"/>
        </w:rPr>
        <w:t>Solicitações</w:t>
      </w:r>
      <w:r>
        <w:rPr>
          <w:rFonts w:ascii="Calibri" w:eastAsia="Calibri" w:hAnsi="Calibri" w:cs="Calibri"/>
          <w:b/>
          <w:spacing w:val="15"/>
          <w:sz w:val="24"/>
        </w:rPr>
        <w:t xml:space="preserve"> </w:t>
      </w:r>
      <w:r>
        <w:rPr>
          <w:rFonts w:ascii="Calibri" w:eastAsia="Calibri" w:hAnsi="Calibri" w:cs="Calibri"/>
          <w:b/>
          <w:sz w:val="24"/>
        </w:rPr>
        <w:t>de</w:t>
      </w:r>
      <w:r>
        <w:rPr>
          <w:rFonts w:ascii="Calibri" w:eastAsia="Calibri" w:hAnsi="Calibri" w:cs="Calibri"/>
          <w:b/>
          <w:spacing w:val="15"/>
          <w:sz w:val="24"/>
        </w:rPr>
        <w:t xml:space="preserve"> </w:t>
      </w:r>
      <w:r>
        <w:rPr>
          <w:rFonts w:ascii="Calibri" w:eastAsia="Calibri" w:hAnsi="Calibri" w:cs="Calibri"/>
          <w:b/>
          <w:sz w:val="24"/>
        </w:rPr>
        <w:t>Liberações</w:t>
      </w:r>
      <w:r>
        <w:rPr>
          <w:rFonts w:ascii="Calibri" w:eastAsia="Calibri" w:hAnsi="Calibri" w:cs="Calibri"/>
          <w:sz w:val="24"/>
        </w:rPr>
        <w:t>:</w:t>
      </w:r>
      <w:r>
        <w:rPr>
          <w:rFonts w:ascii="Calibri" w:eastAsia="Calibri" w:hAnsi="Calibri" w:cs="Calibri"/>
          <w:spacing w:val="15"/>
          <w:sz w:val="24"/>
        </w:rPr>
        <w:t xml:space="preserve"> M</w:t>
      </w:r>
      <w:r>
        <w:rPr>
          <w:rFonts w:ascii="Calibri" w:eastAsia="Calibri" w:hAnsi="Calibri" w:cs="Calibri"/>
          <w:sz w:val="24"/>
        </w:rPr>
        <w:t>ostra</w:t>
      </w:r>
      <w:r>
        <w:rPr>
          <w:rFonts w:ascii="Calibri" w:eastAsia="Calibri" w:hAnsi="Calibri" w:cs="Calibri"/>
          <w:spacing w:val="15"/>
          <w:sz w:val="24"/>
        </w:rPr>
        <w:t xml:space="preserve"> </w:t>
      </w:r>
      <w:r>
        <w:rPr>
          <w:rFonts w:ascii="Calibri" w:eastAsia="Calibri" w:hAnsi="Calibri" w:cs="Calibri"/>
          <w:sz w:val="24"/>
        </w:rPr>
        <w:t>lista</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solicitações</w:t>
      </w:r>
      <w:r>
        <w:rPr>
          <w:rFonts w:ascii="Calibri" w:eastAsia="Calibri" w:hAnsi="Calibri" w:cs="Calibri"/>
          <w:spacing w:val="15"/>
          <w:sz w:val="24"/>
        </w:rPr>
        <w:t xml:space="preserve"> </w:t>
      </w:r>
      <w:r>
        <w:rPr>
          <w:rFonts w:ascii="Calibri" w:eastAsia="Calibri" w:hAnsi="Calibri" w:cs="Calibri"/>
          <w:sz w:val="24"/>
        </w:rPr>
        <w:t>dos</w:t>
      </w:r>
      <w:r>
        <w:rPr>
          <w:rFonts w:ascii="Calibri" w:eastAsia="Calibri" w:hAnsi="Calibri" w:cs="Calibri"/>
          <w:spacing w:val="15"/>
          <w:sz w:val="24"/>
        </w:rPr>
        <w:t xml:space="preserve"> </w:t>
      </w:r>
      <w:r>
        <w:rPr>
          <w:rFonts w:ascii="Calibri" w:eastAsia="Calibri" w:hAnsi="Calibri" w:cs="Calibri"/>
          <w:sz w:val="24"/>
        </w:rPr>
        <w:t>membros</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 xml:space="preserve">outras unidades  para  o  plano  da  </w:t>
      </w:r>
      <w:r>
        <w:rPr>
          <w:rFonts w:ascii="Calibri" w:eastAsia="Calibri" w:hAnsi="Calibri" w:cs="Calibri"/>
          <w:sz w:val="24"/>
        </w:rPr>
        <w:t>unidade  do</w:t>
      </w:r>
      <w:r>
        <w:rPr>
          <w:rFonts w:ascii="Calibri" w:eastAsia="Calibri" w:hAnsi="Calibri" w:cs="Calibri"/>
          <w:spacing w:val="60"/>
          <w:sz w:val="24"/>
        </w:rPr>
        <w:t xml:space="preserve"> </w:t>
      </w:r>
      <w:r>
        <w:rPr>
          <w:rFonts w:ascii="Calibri" w:eastAsia="Calibri" w:hAnsi="Calibri" w:cs="Calibri"/>
          <w:sz w:val="24"/>
        </w:rPr>
        <w:t>usuário  autenticado.  São  listados  os membros pendentes, aprovados e recusados.</w:t>
      </w:r>
    </w:p>
    <w:p w14:paraId="29905190" w14:textId="77777777" w:rsidR="00522113" w:rsidRDefault="00522113"/>
    <w:p w14:paraId="2095D589" w14:textId="77777777" w:rsidR="00522113" w:rsidRDefault="00B51388">
      <w:r>
        <w:rPr>
          <w:rFonts w:ascii="Calibri" w:eastAsia="Calibri" w:hAnsi="Calibri" w:cs="Calibri"/>
          <w:b/>
          <w:sz w:val="24"/>
        </w:rPr>
        <w:t>Importante</w:t>
      </w:r>
      <w:r>
        <w:rPr>
          <w:rFonts w:ascii="Calibri" w:eastAsia="Calibri" w:hAnsi="Calibri" w:cs="Calibri"/>
          <w:sz w:val="24"/>
        </w:rPr>
        <w:t xml:space="preserve">: </w:t>
      </w:r>
    </w:p>
    <w:p w14:paraId="2F2DA28A" w14:textId="77777777" w:rsidR="00522113" w:rsidRDefault="00B51388">
      <w:pPr>
        <w:numPr>
          <w:ilvl w:val="0"/>
          <w:numId w:val="5"/>
        </w:numPr>
      </w:pPr>
      <w:r>
        <w:rPr>
          <w:rFonts w:ascii="Calibri" w:eastAsia="Calibri" w:hAnsi="Calibri" w:cs="Calibri"/>
          <w:sz w:val="24"/>
        </w:rPr>
        <w:t xml:space="preserve">As "Solicitações de Liberação" permite que o usuário das unidades possam realizar a liberação dos seus respectivos fiscais para outras </w:t>
      </w:r>
      <w:r>
        <w:rPr>
          <w:rFonts w:ascii="Calibri" w:eastAsia="Calibri" w:hAnsi="Calibri" w:cs="Calibri"/>
          <w:sz w:val="24"/>
        </w:rPr>
        <w:t>unidades.</w:t>
      </w:r>
    </w:p>
    <w:p w14:paraId="04C163B3" w14:textId="77777777" w:rsidR="00522113" w:rsidRDefault="00B51388">
      <w:pPr>
        <w:numPr>
          <w:ilvl w:val="0"/>
          <w:numId w:val="5"/>
        </w:numPr>
      </w:pPr>
      <w:r>
        <w:rPr>
          <w:rFonts w:ascii="Calibri" w:eastAsia="Calibri" w:hAnsi="Calibri" w:cs="Calibri"/>
          <w:sz w:val="24"/>
        </w:rPr>
        <w:t>Ao salvar um plano de fiscalização com um fiscal diferente da Unidade do planejamento, o sistema além de pendenciar a ação, deverá apresentar a solicitação de liberação para os perfis Coordenação Técnica e Superintendência da respectiva Unidade d</w:t>
      </w:r>
      <w:r>
        <w:rPr>
          <w:rFonts w:ascii="Calibri" w:eastAsia="Calibri" w:hAnsi="Calibri" w:cs="Calibri"/>
          <w:sz w:val="24"/>
        </w:rPr>
        <w:t>o Fiscal solicitado, para que seja realizado o fluxo de liberação.</w:t>
      </w:r>
    </w:p>
    <w:p w14:paraId="0A1A7C28" w14:textId="77777777" w:rsidR="00522113" w:rsidRDefault="00B51388">
      <w:pPr>
        <w:numPr>
          <w:ilvl w:val="0"/>
          <w:numId w:val="5"/>
        </w:numPr>
      </w:pPr>
      <w:r>
        <w:rPr>
          <w:rFonts w:ascii="Calibri" w:eastAsia="Calibri" w:hAnsi="Calibri" w:cs="Calibri"/>
          <w:sz w:val="24"/>
        </w:rPr>
        <w:t>Para aprovar a liberação de um fiscal para outra unidade, o sistema deverá solicitar a aprovação de um usuário da Unidade, podendo ser um com o perfil Coordenação Técnica ou Superintendênci</w:t>
      </w:r>
      <w:r>
        <w:rPr>
          <w:rFonts w:ascii="Calibri" w:eastAsia="Calibri" w:hAnsi="Calibri" w:cs="Calibri"/>
          <w:sz w:val="24"/>
        </w:rPr>
        <w:t>a e a aprovação de um usuário com o perfil DEPAM ou CNA ou CNL, para que efetivamente seja aprovada a liberação do fiscal para o respectivo planejamento.</w:t>
      </w:r>
    </w:p>
    <w:p w14:paraId="3519D1DD" w14:textId="77777777" w:rsidR="00522113" w:rsidRDefault="00522113"/>
    <w:p w14:paraId="3A94E221" w14:textId="77777777" w:rsidR="00522113" w:rsidRDefault="00B51388">
      <w:r>
        <w:rPr>
          <w:noProof/>
        </w:rPr>
        <w:lastRenderedPageBreak/>
        <w:drawing>
          <wp:inline distT="0" distB="0" distL="0" distR="0" wp14:anchorId="3CFD8FD0" wp14:editId="6682EA50">
            <wp:extent cx="5991225" cy="32480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rId45" cstate="print"/>
                    <a:stretch>
                      <a:fillRect/>
                    </a:stretch>
                  </pic:blipFill>
                  <pic:spPr>
                    <a:xfrm>
                      <a:off x="0" y="0"/>
                      <a:ext cx="5991225" cy="3248025"/>
                    </a:xfrm>
                    <a:prstGeom prst="rect">
                      <a:avLst/>
                    </a:prstGeom>
                  </pic:spPr>
                </pic:pic>
              </a:graphicData>
            </a:graphic>
          </wp:inline>
        </w:drawing>
      </w:r>
    </w:p>
    <w:p w14:paraId="7CB3D377" w14:textId="77777777" w:rsidR="00522113" w:rsidRDefault="00522113"/>
    <w:p w14:paraId="19C4876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6">
        <w:r>
          <w:rPr>
            <w:rFonts w:ascii="Tahoma" w:eastAsia="Tahoma" w:hAnsi="Tahoma" w:cs="Tahoma"/>
            <w:i/>
            <w:color w:val="6666FF"/>
          </w:rPr>
          <w:t>Create iPhone web-based documentation</w:t>
        </w:r>
      </w:hyperlink>
    </w:p>
    <w:p w14:paraId="238A2D3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8" w:name="_topic_PlanosdeFiscalizacoes"/>
      <w:bookmarkEnd w:id="28"/>
      <w:r>
        <w:rPr>
          <w:rFonts w:ascii="Tahoma" w:eastAsia="Tahoma" w:hAnsi="Tahoma" w:cs="Tahoma"/>
          <w:color w:val="243F60"/>
          <w:sz w:val="22"/>
        </w:rPr>
        <w:t>Planos de Fiscalizações</w:t>
      </w:r>
    </w:p>
    <w:p w14:paraId="06F476F0" w14:textId="77777777" w:rsidR="00522113" w:rsidRDefault="00B51388">
      <w:r>
        <w:rPr>
          <w:rFonts w:ascii="Calibri" w:eastAsia="Calibri" w:hAnsi="Calibri" w:cs="Calibri"/>
          <w:b/>
          <w:sz w:val="24"/>
        </w:rPr>
        <w:t>Planos</w:t>
      </w:r>
      <w:r>
        <w:rPr>
          <w:rFonts w:ascii="Calibri" w:eastAsia="Calibri" w:hAnsi="Calibri" w:cs="Calibri"/>
          <w:b/>
          <w:spacing w:val="-15"/>
          <w:sz w:val="24"/>
        </w:rPr>
        <w:t xml:space="preserve"> </w:t>
      </w:r>
      <w:r>
        <w:rPr>
          <w:rFonts w:ascii="Calibri" w:eastAsia="Calibri" w:hAnsi="Calibri" w:cs="Calibri"/>
          <w:b/>
          <w:sz w:val="24"/>
        </w:rPr>
        <w:t>de</w:t>
      </w:r>
      <w:r>
        <w:rPr>
          <w:rFonts w:ascii="Calibri" w:eastAsia="Calibri" w:hAnsi="Calibri" w:cs="Calibri"/>
          <w:b/>
          <w:spacing w:val="-15"/>
          <w:sz w:val="24"/>
        </w:rPr>
        <w:t xml:space="preserve"> </w:t>
      </w:r>
      <w:r>
        <w:rPr>
          <w:rFonts w:ascii="Calibri" w:eastAsia="Calibri" w:hAnsi="Calibri" w:cs="Calibri"/>
          <w:b/>
          <w:sz w:val="24"/>
        </w:rPr>
        <w:t>Fiscalizações</w:t>
      </w:r>
      <w:r>
        <w:rPr>
          <w:rFonts w:ascii="Calibri" w:eastAsia="Calibri" w:hAnsi="Calibri" w:cs="Calibri"/>
          <w:sz w:val="24"/>
        </w:rPr>
        <w:t>:</w:t>
      </w:r>
      <w:r>
        <w:rPr>
          <w:rFonts w:ascii="Calibri" w:eastAsia="Calibri" w:hAnsi="Calibri" w:cs="Calibri"/>
          <w:spacing w:val="-15"/>
          <w:sz w:val="24"/>
        </w:rPr>
        <w:t xml:space="preserve"> M</w:t>
      </w:r>
      <w:r>
        <w:rPr>
          <w:rFonts w:ascii="Calibri" w:eastAsia="Calibri" w:hAnsi="Calibri" w:cs="Calibri"/>
          <w:sz w:val="24"/>
        </w:rPr>
        <w:t>os</w:t>
      </w:r>
      <w:r>
        <w:rPr>
          <w:rFonts w:ascii="Calibri" w:eastAsia="Calibri" w:hAnsi="Calibri" w:cs="Calibri"/>
          <w:sz w:val="24"/>
        </w:rPr>
        <w:t>tra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planos</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que</w:t>
      </w:r>
      <w:r>
        <w:rPr>
          <w:rFonts w:ascii="Calibri" w:eastAsia="Calibri" w:hAnsi="Calibri" w:cs="Calibri"/>
          <w:spacing w:val="-15"/>
          <w:sz w:val="24"/>
        </w:rPr>
        <w:t xml:space="preserve"> </w:t>
      </w:r>
      <w:r>
        <w:rPr>
          <w:rFonts w:ascii="Calibri" w:eastAsia="Calibri" w:hAnsi="Calibri" w:cs="Calibri"/>
          <w:sz w:val="24"/>
        </w:rPr>
        <w:t>se</w:t>
      </w:r>
      <w:r>
        <w:rPr>
          <w:rFonts w:ascii="Calibri" w:eastAsia="Calibri" w:hAnsi="Calibri" w:cs="Calibri"/>
          <w:spacing w:val="-15"/>
          <w:sz w:val="24"/>
        </w:rPr>
        <w:t xml:space="preserve"> </w:t>
      </w:r>
      <w:r>
        <w:rPr>
          <w:rFonts w:ascii="Calibri" w:eastAsia="Calibri" w:hAnsi="Calibri" w:cs="Calibri"/>
          <w:sz w:val="24"/>
        </w:rPr>
        <w:t>encontram em processo de análise (em análise ou aguardando correção).</w:t>
      </w:r>
    </w:p>
    <w:p w14:paraId="6B838943" w14:textId="77777777" w:rsidR="00522113" w:rsidRDefault="00522113"/>
    <w:p w14:paraId="3035B265" w14:textId="77777777" w:rsidR="00522113" w:rsidRDefault="00522113"/>
    <w:p w14:paraId="1709ABA1" w14:textId="77777777" w:rsidR="00522113" w:rsidRDefault="00B51388">
      <w:r>
        <w:rPr>
          <w:noProof/>
        </w:rPr>
        <w:drawing>
          <wp:inline distT="0" distB="0" distL="0" distR="0" wp14:anchorId="4763F167" wp14:editId="6030DD4C">
            <wp:extent cx="5991225" cy="278130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rId47" cstate="print"/>
                    <a:stretch>
                      <a:fillRect/>
                    </a:stretch>
                  </pic:blipFill>
                  <pic:spPr>
                    <a:xfrm>
                      <a:off x="0" y="0"/>
                      <a:ext cx="5991225" cy="2781300"/>
                    </a:xfrm>
                    <a:prstGeom prst="rect">
                      <a:avLst/>
                    </a:prstGeom>
                  </pic:spPr>
                </pic:pic>
              </a:graphicData>
            </a:graphic>
          </wp:inline>
        </w:drawing>
      </w:r>
    </w:p>
    <w:p w14:paraId="6909F848" w14:textId="77777777" w:rsidR="00522113" w:rsidRDefault="00522113"/>
    <w:p w14:paraId="3E86D638" w14:textId="77777777" w:rsidR="00522113" w:rsidRDefault="00B51388">
      <w:pPr>
        <w:numPr>
          <w:ilvl w:val="0"/>
          <w:numId w:val="6"/>
        </w:numPr>
      </w:pPr>
      <w:r>
        <w:rPr>
          <w:b/>
          <w:color w:val="333333"/>
          <w:sz w:val="24"/>
          <w:shd w:val="clear" w:color="auto" w:fill="FFFFFF"/>
        </w:rPr>
        <w:t>Campos:</w:t>
      </w:r>
    </w:p>
    <w:p w14:paraId="55D50A0B" w14:textId="77777777" w:rsidR="00522113" w:rsidRDefault="00B51388">
      <w:pPr>
        <w:ind w:left="360" w:hanging="360"/>
      </w:pPr>
      <w:r>
        <w:rPr>
          <w:sz w:val="24"/>
        </w:rPr>
        <w:t>CNA</w:t>
      </w:r>
    </w:p>
    <w:p w14:paraId="68EF30D2" w14:textId="77777777" w:rsidR="00522113" w:rsidRDefault="00B51388">
      <w:pPr>
        <w:numPr>
          <w:ilvl w:val="1"/>
          <w:numId w:val="6"/>
        </w:numPr>
      </w:pPr>
      <w:r>
        <w:rPr>
          <w:sz w:val="24"/>
        </w:rPr>
        <w:t>Apresenta se um usuário de perfil CNA realizou alguma atividade no plano de fiscalização.</w:t>
      </w:r>
    </w:p>
    <w:p w14:paraId="3B30C68D" w14:textId="77777777" w:rsidR="00522113" w:rsidRDefault="00B51388">
      <w:pPr>
        <w:numPr>
          <w:ilvl w:val="0"/>
          <w:numId w:val="6"/>
        </w:numPr>
      </w:pPr>
      <w:r>
        <w:rPr>
          <w:sz w:val="24"/>
        </w:rPr>
        <w:t>CNL</w:t>
      </w:r>
    </w:p>
    <w:p w14:paraId="593DD607" w14:textId="77777777" w:rsidR="00522113" w:rsidRDefault="00B51388">
      <w:pPr>
        <w:numPr>
          <w:ilvl w:val="1"/>
          <w:numId w:val="6"/>
        </w:numPr>
      </w:pPr>
      <w:r>
        <w:rPr>
          <w:sz w:val="24"/>
        </w:rPr>
        <w:t xml:space="preserve">Apresenta se um usuário de </w:t>
      </w:r>
      <w:r>
        <w:rPr>
          <w:sz w:val="24"/>
        </w:rPr>
        <w:t>perfil CNL realizou alguma atividade no plano de fiscalização.</w:t>
      </w:r>
    </w:p>
    <w:p w14:paraId="3448BD56" w14:textId="77777777" w:rsidR="00522113" w:rsidRDefault="00B51388">
      <w:pPr>
        <w:numPr>
          <w:ilvl w:val="0"/>
          <w:numId w:val="6"/>
        </w:numPr>
      </w:pPr>
      <w:r>
        <w:rPr>
          <w:sz w:val="24"/>
        </w:rPr>
        <w:t>DEPAM</w:t>
      </w:r>
    </w:p>
    <w:p w14:paraId="65944A35" w14:textId="77777777" w:rsidR="00522113" w:rsidRDefault="00B51388">
      <w:pPr>
        <w:numPr>
          <w:ilvl w:val="1"/>
          <w:numId w:val="6"/>
        </w:numPr>
      </w:pPr>
      <w:r>
        <w:rPr>
          <w:sz w:val="24"/>
        </w:rPr>
        <w:lastRenderedPageBreak/>
        <w:t>Apresenta se um usuário de perfil CNL realizou alguma atividade no plano de fiscalização.</w:t>
      </w:r>
    </w:p>
    <w:p w14:paraId="04EFB56A" w14:textId="77777777" w:rsidR="00522113" w:rsidRDefault="00B51388">
      <w:r>
        <w:rPr>
          <w:b/>
          <w:color w:val="333333"/>
          <w:sz w:val="24"/>
          <w:shd w:val="clear" w:color="auto" w:fill="FFFFFF"/>
        </w:rPr>
        <w:t>Regras:</w:t>
      </w:r>
    </w:p>
    <w:p w14:paraId="7B0F5508" w14:textId="77777777" w:rsidR="00522113" w:rsidRDefault="00B51388">
      <w:pPr>
        <w:numPr>
          <w:ilvl w:val="0"/>
          <w:numId w:val="6"/>
        </w:numPr>
      </w:pPr>
      <w:r>
        <w:rPr>
          <w:sz w:val="24"/>
        </w:rPr>
        <w:t>Deverá ser incluído os campos CNA, CNL e DEPAM.</w:t>
      </w:r>
    </w:p>
    <w:p w14:paraId="163E1696" w14:textId="77777777" w:rsidR="00522113" w:rsidRDefault="00B51388">
      <w:pPr>
        <w:numPr>
          <w:ilvl w:val="0"/>
          <w:numId w:val="6"/>
        </w:numPr>
      </w:pPr>
      <w:r>
        <w:rPr>
          <w:sz w:val="24"/>
        </w:rPr>
        <w:t>Para o campo CNA,</w:t>
      </w:r>
    </w:p>
    <w:p w14:paraId="66F52393" w14:textId="77777777" w:rsidR="00522113" w:rsidRDefault="00B51388">
      <w:pPr>
        <w:numPr>
          <w:ilvl w:val="1"/>
          <w:numId w:val="6"/>
        </w:numPr>
      </w:pPr>
      <w:r>
        <w:rPr>
          <w:sz w:val="24"/>
        </w:rPr>
        <w:t>O sistema deverá aprese</w:t>
      </w:r>
      <w:r>
        <w:rPr>
          <w:sz w:val="24"/>
        </w:rPr>
        <w:t>ntar a caixa cinza, caso nenhum usuário de perfil CNA tenha realizado as ações de recomendar aprovação ou correção, para a respectiva análise.</w:t>
      </w:r>
    </w:p>
    <w:p w14:paraId="6562A940" w14:textId="77777777" w:rsidR="00522113" w:rsidRDefault="00B51388">
      <w:pPr>
        <w:numPr>
          <w:ilvl w:val="1"/>
          <w:numId w:val="6"/>
        </w:numPr>
      </w:pPr>
      <w:r>
        <w:rPr>
          <w:sz w:val="24"/>
        </w:rPr>
        <w:t>O sistema deverá apresentar a caixa com o check verde, caso um usuário de perfil CNA tenha realizado a ação de re</w:t>
      </w:r>
      <w:r>
        <w:rPr>
          <w:sz w:val="24"/>
        </w:rPr>
        <w:t>comendar aprovação, para a respectiva análise.</w:t>
      </w:r>
    </w:p>
    <w:p w14:paraId="1503D6D7" w14:textId="77777777" w:rsidR="00522113" w:rsidRDefault="00B51388">
      <w:pPr>
        <w:numPr>
          <w:ilvl w:val="1"/>
          <w:numId w:val="6"/>
        </w:numPr>
      </w:pPr>
      <w:r>
        <w:rPr>
          <w:sz w:val="24"/>
        </w:rPr>
        <w:t>O sistema deverá apresentar a caixa com o traço vermelho, caso um usuário de perfil CNA tenha realizado a ação de recomendar correção, para a respectiva análise.</w:t>
      </w:r>
    </w:p>
    <w:p w14:paraId="4F55C0BC" w14:textId="77777777" w:rsidR="00522113" w:rsidRDefault="00B51388">
      <w:pPr>
        <w:numPr>
          <w:ilvl w:val="0"/>
          <w:numId w:val="6"/>
        </w:numPr>
      </w:pPr>
      <w:r>
        <w:rPr>
          <w:sz w:val="24"/>
        </w:rPr>
        <w:t>Para o campo CNL,</w:t>
      </w:r>
    </w:p>
    <w:p w14:paraId="27CFC2D7" w14:textId="77777777" w:rsidR="00522113" w:rsidRDefault="00B51388">
      <w:pPr>
        <w:numPr>
          <w:ilvl w:val="1"/>
          <w:numId w:val="6"/>
        </w:numPr>
      </w:pPr>
      <w:r>
        <w:rPr>
          <w:sz w:val="24"/>
        </w:rPr>
        <w:t>O sistema deverá apresentar a</w:t>
      </w:r>
      <w:r>
        <w:rPr>
          <w:sz w:val="24"/>
        </w:rPr>
        <w:t xml:space="preserve"> caixa cinza, caso nenhum usuário de perfil CNL tenha realizado as ações de recomendar aprovação ou correção, para a respectiva análise.</w:t>
      </w:r>
    </w:p>
    <w:p w14:paraId="68728413" w14:textId="77777777" w:rsidR="00522113" w:rsidRDefault="00B51388">
      <w:pPr>
        <w:numPr>
          <w:ilvl w:val="1"/>
          <w:numId w:val="6"/>
        </w:numPr>
      </w:pPr>
      <w:r>
        <w:rPr>
          <w:sz w:val="24"/>
        </w:rPr>
        <w:t>O sistema deverá apresentar a caixa com o check verde, caso um usuário de perfil CNL tenha realizado a ação de recomend</w:t>
      </w:r>
      <w:r>
        <w:rPr>
          <w:sz w:val="24"/>
        </w:rPr>
        <w:t>ar aprovação, para a respectiva análise.</w:t>
      </w:r>
    </w:p>
    <w:p w14:paraId="0C41C22B" w14:textId="77777777" w:rsidR="00522113" w:rsidRDefault="00B51388">
      <w:pPr>
        <w:numPr>
          <w:ilvl w:val="1"/>
          <w:numId w:val="6"/>
        </w:numPr>
      </w:pPr>
      <w:r>
        <w:rPr>
          <w:sz w:val="24"/>
        </w:rPr>
        <w:t>O sistema deverá apresentar a caixa com o traço vermelho, caso um usuário de perfil CNL tenha realizado a ação de recomendar correção, para a respectiva análise.</w:t>
      </w:r>
    </w:p>
    <w:p w14:paraId="51C2A95C" w14:textId="77777777" w:rsidR="00522113" w:rsidRDefault="00B51388">
      <w:pPr>
        <w:numPr>
          <w:ilvl w:val="0"/>
          <w:numId w:val="6"/>
        </w:numPr>
      </w:pPr>
      <w:r>
        <w:rPr>
          <w:sz w:val="24"/>
        </w:rPr>
        <w:t>Para o campo DEPAM,</w:t>
      </w:r>
    </w:p>
    <w:p w14:paraId="33E8220A" w14:textId="77777777" w:rsidR="00522113" w:rsidRDefault="00B51388">
      <w:pPr>
        <w:numPr>
          <w:ilvl w:val="1"/>
          <w:numId w:val="6"/>
        </w:numPr>
      </w:pPr>
      <w:r>
        <w:rPr>
          <w:sz w:val="24"/>
        </w:rPr>
        <w:t>O sistema deverá apresentar a cai</w:t>
      </w:r>
      <w:r>
        <w:rPr>
          <w:sz w:val="24"/>
        </w:rPr>
        <w:t>xa cinza, caso nenhum usuário de perfil DEPAM tenha realizado as ações de recomendar aprovação ou correção, para a respectiva análise.</w:t>
      </w:r>
    </w:p>
    <w:p w14:paraId="6B6E9785" w14:textId="77777777" w:rsidR="00522113" w:rsidRDefault="00B51388">
      <w:pPr>
        <w:numPr>
          <w:ilvl w:val="1"/>
          <w:numId w:val="6"/>
        </w:numPr>
      </w:pPr>
      <w:r>
        <w:rPr>
          <w:sz w:val="24"/>
        </w:rPr>
        <w:t>O sistema deverá apresentar a caixa com o check verde, caso um usuário de perfil DEPAM tenha realizado a ação de recomend</w:t>
      </w:r>
      <w:r>
        <w:rPr>
          <w:sz w:val="24"/>
        </w:rPr>
        <w:t>ar aprovação, para a respectiva análise.</w:t>
      </w:r>
    </w:p>
    <w:p w14:paraId="0CB7CADF" w14:textId="77777777" w:rsidR="00522113" w:rsidRDefault="00B51388">
      <w:pPr>
        <w:numPr>
          <w:ilvl w:val="1"/>
          <w:numId w:val="6"/>
        </w:numPr>
      </w:pPr>
      <w:r>
        <w:rPr>
          <w:sz w:val="24"/>
        </w:rPr>
        <w:t>O sistema deverá apresentar a caixa com o traço vermelho, caso um usuário de perfil DEPAM tenha realizado a ação de recomendar correção, para a respectiva análise.</w:t>
      </w:r>
    </w:p>
    <w:p w14:paraId="01EE82BD" w14:textId="77777777" w:rsidR="00522113" w:rsidRDefault="00B51388">
      <w:pPr>
        <w:numPr>
          <w:ilvl w:val="0"/>
          <w:numId w:val="6"/>
        </w:numPr>
      </w:pPr>
      <w:r>
        <w:rPr>
          <w:sz w:val="24"/>
        </w:rPr>
        <w:t>O Dashboard deverá ser visível para os usuários com</w:t>
      </w:r>
      <w:r>
        <w:rPr>
          <w:sz w:val="24"/>
        </w:rPr>
        <w:t xml:space="preserve"> perfil Administrador, DEPAM, CNA, CNL, Superintendente e Coordenação Técnica, conforme protótipo.</w:t>
      </w:r>
    </w:p>
    <w:p w14:paraId="361A4934" w14:textId="77777777" w:rsidR="00522113" w:rsidRDefault="00B51388">
      <w:pPr>
        <w:numPr>
          <w:ilvl w:val="0"/>
          <w:numId w:val="6"/>
        </w:numPr>
      </w:pPr>
      <w:r>
        <w:rPr>
          <w:sz w:val="24"/>
        </w:rPr>
        <w:t>O sistema permite manter as aprovações nos registros que não houveram edições/correções no reenvio para análise. O sistema possui o fluxo para solicitar a co</w:t>
      </w:r>
      <w:r>
        <w:rPr>
          <w:sz w:val="24"/>
        </w:rPr>
        <w:t>rreção, podendo ser pedida infinitas vezes, que após ter os dados corrigidos é enviado para análise novamente. Contudo, o sistema deverá manter as aprovações feitas anteriormente dos itens que não sofreram correções ou edições, por parte do CNA, CNL e DEPA</w:t>
      </w:r>
      <w:r>
        <w:rPr>
          <w:sz w:val="24"/>
        </w:rPr>
        <w:t>M.</w:t>
      </w:r>
    </w:p>
    <w:p w14:paraId="297720BE" w14:textId="77777777" w:rsidR="00522113" w:rsidRDefault="00B51388">
      <w:pPr>
        <w:numPr>
          <w:ilvl w:val="1"/>
          <w:numId w:val="6"/>
        </w:numPr>
      </w:pPr>
      <w:r>
        <w:rPr>
          <w:sz w:val="24"/>
        </w:rPr>
        <w:t>Resumo das Correções: Apresenta o quantitativo das correções realizadas pela Unidade no retorno da correção para a análise, por parte do CNA, CNL e DEPAM. Mensagem Informativa, tendo a opção de remover da tela.</w:t>
      </w:r>
    </w:p>
    <w:p w14:paraId="5A2FE320" w14:textId="77777777" w:rsidR="00522113" w:rsidRDefault="00B51388">
      <w:pPr>
        <w:numPr>
          <w:ilvl w:val="0"/>
          <w:numId w:val="6"/>
        </w:numPr>
      </w:pPr>
      <w:r>
        <w:rPr>
          <w:sz w:val="24"/>
        </w:rPr>
        <w:t>Ao enviar para correção e as correções est</w:t>
      </w:r>
      <w:r>
        <w:rPr>
          <w:sz w:val="24"/>
        </w:rPr>
        <w:t>iverem sendo feitas, o sistema deverá guardar a quantidade de ações de fiscalizações que não houveram alterações, quantas que foram inseridas pela primeira vez, quantas que foram alteradas e quantas que foram removidas.</w:t>
      </w:r>
    </w:p>
    <w:p w14:paraId="7A29351D" w14:textId="77777777" w:rsidR="00522113" w:rsidRDefault="00B51388">
      <w:pPr>
        <w:numPr>
          <w:ilvl w:val="0"/>
          <w:numId w:val="6"/>
        </w:numPr>
      </w:pPr>
      <w:r>
        <w:rPr>
          <w:sz w:val="24"/>
        </w:rPr>
        <w:t>O resumo de correções deverá aparece</w:t>
      </w:r>
      <w:r>
        <w:rPr>
          <w:sz w:val="24"/>
        </w:rPr>
        <w:t xml:space="preserve">r quando houver o retorno do planejamento para análise, após ter sido solicitada correções no planejamento. A mensagem </w:t>
      </w:r>
      <w:r>
        <w:rPr>
          <w:sz w:val="24"/>
        </w:rPr>
        <w:lastRenderedPageBreak/>
        <w:t>deverá ser apresentada até que seja aprovado o planejamento.</w:t>
      </w:r>
    </w:p>
    <w:p w14:paraId="19E7885B" w14:textId="77777777" w:rsidR="00522113" w:rsidRDefault="00B51388">
      <w:pPr>
        <w:numPr>
          <w:ilvl w:val="0"/>
          <w:numId w:val="6"/>
        </w:numPr>
      </w:pPr>
      <w:r>
        <w:rPr>
          <w:sz w:val="24"/>
        </w:rPr>
        <w:t>O sistema deverá apresentar os quadrados das aprovações (CNA, DEPAM, CNL) co</w:t>
      </w:r>
      <w:r>
        <w:rPr>
          <w:sz w:val="24"/>
        </w:rPr>
        <w:t>m a cor laranja, quando a respectiva Ação de Fiscalização for inserida durante o retorno das correções. Para as demais situações, permanecer as cores atuais.</w:t>
      </w:r>
    </w:p>
    <w:p w14:paraId="6266D769" w14:textId="77777777" w:rsidR="00522113" w:rsidRDefault="00B51388">
      <w:pPr>
        <w:numPr>
          <w:ilvl w:val="0"/>
          <w:numId w:val="6"/>
        </w:numPr>
      </w:pPr>
      <w:r>
        <w:rPr>
          <w:sz w:val="24"/>
        </w:rPr>
        <w:t xml:space="preserve">O sistema deverá apresentar os quadrados das aprovações (CNA, DEPAM, CNL) com a cor </w:t>
      </w:r>
      <w:r>
        <w:rPr>
          <w:sz w:val="24"/>
        </w:rPr>
        <w:t>vermelha, quando a respectiva Ação de Fiscalização for alterada durante o retorno das correções. Para as demais situações, permanecer as cores atuais. Quando for alterada uma Ação de Fiscalização que já tenha sido aprovada anteriormente, apresentar o quand</w:t>
      </w:r>
      <w:r>
        <w:rPr>
          <w:sz w:val="24"/>
        </w:rPr>
        <w:t>o em vermelho, porém trocando a imagem de check para a imagem de hífen "-" conforme o protótipo, aonde estava a aprovação.</w:t>
      </w:r>
    </w:p>
    <w:p w14:paraId="1E62B482" w14:textId="77777777" w:rsidR="00522113" w:rsidRDefault="00B51388">
      <w:pPr>
        <w:numPr>
          <w:ilvl w:val="0"/>
          <w:numId w:val="6"/>
        </w:numPr>
      </w:pPr>
      <w:r>
        <w:rPr>
          <w:sz w:val="24"/>
        </w:rPr>
        <w:t>Ações:</w:t>
      </w:r>
    </w:p>
    <w:p w14:paraId="4BB39F24" w14:textId="77777777" w:rsidR="00522113" w:rsidRDefault="00B51388">
      <w:pPr>
        <w:numPr>
          <w:ilvl w:val="1"/>
          <w:numId w:val="6"/>
        </w:numPr>
      </w:pPr>
      <w:r>
        <w:rPr>
          <w:sz w:val="24"/>
        </w:rPr>
        <w:t>Ao acionar esta opção "Aprovar/Desaprovar (Joinha)", o sistema deverá aprovar ou reprovar o item do planejamento para o respec</w:t>
      </w:r>
      <w:r>
        <w:rPr>
          <w:sz w:val="24"/>
        </w:rPr>
        <w:t>tivo perfil.</w:t>
      </w:r>
    </w:p>
    <w:p w14:paraId="44ECFF98" w14:textId="77777777" w:rsidR="00522113" w:rsidRDefault="00B51388">
      <w:pPr>
        <w:numPr>
          <w:ilvl w:val="1"/>
          <w:numId w:val="6"/>
        </w:numPr>
      </w:pPr>
      <w:r>
        <w:rPr>
          <w:sz w:val="24"/>
        </w:rPr>
        <w:t>Ao acionar esta opção "Desfazer Recomendação de Aprovação", o sistema deverá desfazer as ações realizadas pelo sistema ao acionar a opção Recomendar Aprovação</w:t>
      </w:r>
    </w:p>
    <w:p w14:paraId="53164A0D" w14:textId="77777777" w:rsidR="00522113" w:rsidRDefault="00B51388">
      <w:pPr>
        <w:numPr>
          <w:ilvl w:val="1"/>
          <w:numId w:val="6"/>
        </w:numPr>
      </w:pPr>
      <w:r>
        <w:rPr>
          <w:sz w:val="24"/>
        </w:rPr>
        <w:t>Ao acionar esta opção "Desfazer Recomendação de Correção", o sistema deverá desfazer</w:t>
      </w:r>
      <w:r>
        <w:rPr>
          <w:sz w:val="24"/>
        </w:rPr>
        <w:t xml:space="preserve"> as ações realizadas pelo sistema ao acionar a opção Recomendar Correção</w:t>
      </w:r>
    </w:p>
    <w:p w14:paraId="1923BAC7" w14:textId="77777777" w:rsidR="00522113" w:rsidRDefault="00B51388">
      <w:pPr>
        <w:numPr>
          <w:ilvl w:val="0"/>
          <w:numId w:val="6"/>
        </w:numPr>
      </w:pPr>
      <w:r>
        <w:rPr>
          <w:sz w:val="24"/>
        </w:rPr>
        <w:t>Na tela de análise de planejamento, há a opção recomendar a aprovação, assim como como recomendar uma correção, tendo exatamente o mesmo papel que o CNA. Portanto, o perfil CNL deverá</w:t>
      </w:r>
      <w:r>
        <w:rPr>
          <w:sz w:val="24"/>
        </w:rPr>
        <w:t xml:space="preserve"> ter as mesmas propriedades que o perfil CNA na tela de análise de planejamento, configurada no SISCAU.</w:t>
      </w:r>
    </w:p>
    <w:p w14:paraId="0AC126E8" w14:textId="77777777" w:rsidR="00522113" w:rsidRDefault="00B51388">
      <w:pPr>
        <w:numPr>
          <w:ilvl w:val="0"/>
          <w:numId w:val="6"/>
        </w:numPr>
      </w:pPr>
      <w:r>
        <w:rPr>
          <w:sz w:val="24"/>
        </w:rPr>
        <w:t xml:space="preserve">Enquanto na tela de análise de planejamento, o usuário poderá desfazer a ação de aprovar o item do planejamento realizado pelo botão "joinha". Portanto </w:t>
      </w:r>
      <w:r>
        <w:rPr>
          <w:sz w:val="24"/>
        </w:rPr>
        <w:t>ao acionar esta opção após aprovado, o sistema deverá reverter as ações realizadas na tela e na base de dados em relação ao respectivo item, com isso a opção terá está alternância de aprovar e desaprovar cada item.</w:t>
      </w:r>
    </w:p>
    <w:p w14:paraId="2EFE581E" w14:textId="77777777" w:rsidR="00522113" w:rsidRDefault="00B51388">
      <w:pPr>
        <w:numPr>
          <w:ilvl w:val="0"/>
          <w:numId w:val="6"/>
        </w:numPr>
      </w:pPr>
      <w:r>
        <w:rPr>
          <w:sz w:val="24"/>
        </w:rPr>
        <w:t>Os registros no Dashboard PLANOS DE FISCA</w:t>
      </w:r>
      <w:r>
        <w:rPr>
          <w:sz w:val="24"/>
        </w:rPr>
        <w:t>LIZAÇÃO para Análise para os perfis CNL e CNA deverão ficar visíveis até que seja aprovado pelo perfil DEPAM.</w:t>
      </w:r>
    </w:p>
    <w:p w14:paraId="6E873576" w14:textId="77777777" w:rsidR="00522113" w:rsidRDefault="00B51388">
      <w:pPr>
        <w:numPr>
          <w:ilvl w:val="0"/>
          <w:numId w:val="6"/>
        </w:numPr>
      </w:pPr>
      <w:r>
        <w:rPr>
          <w:sz w:val="24"/>
        </w:rPr>
        <w:t xml:space="preserve">Ao detalhar um registro que tenha sido acionada a opção Recomendar Aprovação, o sistema deverá apresentar a opção Desfazer </w:t>
      </w:r>
      <w:r>
        <w:rPr>
          <w:sz w:val="24"/>
        </w:rPr>
        <w:t>Recomendação de Aprovação no lugar da opção Recomendar Aprovação.</w:t>
      </w:r>
    </w:p>
    <w:p w14:paraId="541AE368" w14:textId="77777777" w:rsidR="00522113" w:rsidRDefault="00B51388">
      <w:pPr>
        <w:numPr>
          <w:ilvl w:val="0"/>
          <w:numId w:val="6"/>
        </w:numPr>
      </w:pPr>
      <w:r>
        <w:rPr>
          <w:sz w:val="24"/>
        </w:rPr>
        <w:t>Ao detalhar um registro que tenha sido acionada a opção Recomendar Correção, o sistema deverá apresentar a opção Desfazer Recomendação de Correção no lugar da opção Recomendar Correção.</w:t>
      </w:r>
    </w:p>
    <w:p w14:paraId="2692EA38" w14:textId="77777777" w:rsidR="00522113" w:rsidRDefault="00B51388">
      <w:pPr>
        <w:numPr>
          <w:ilvl w:val="0"/>
          <w:numId w:val="6"/>
        </w:numPr>
      </w:pPr>
      <w:r>
        <w:rPr>
          <w:sz w:val="24"/>
        </w:rPr>
        <w:t>Ao r</w:t>
      </w:r>
      <w:r>
        <w:rPr>
          <w:sz w:val="24"/>
        </w:rPr>
        <w:t>ealizar a ação Desfazer Recomendação de Aprovação, o sistema deverá reverter todas as ações realizadas pela ação Recomendar Aprovação.</w:t>
      </w:r>
    </w:p>
    <w:p w14:paraId="6D302D39" w14:textId="77777777" w:rsidR="00522113" w:rsidRDefault="00B51388">
      <w:pPr>
        <w:numPr>
          <w:ilvl w:val="0"/>
          <w:numId w:val="6"/>
        </w:numPr>
      </w:pPr>
      <w:r>
        <w:rPr>
          <w:sz w:val="24"/>
        </w:rPr>
        <w:t>Ao realizar a ação Desfazer Recomendação de Correção, o sistema deverá reverter todas as ações realizadas pela ação Recom</w:t>
      </w:r>
      <w:r>
        <w:rPr>
          <w:sz w:val="24"/>
        </w:rPr>
        <w:t>endar Correção.</w:t>
      </w:r>
    </w:p>
    <w:p w14:paraId="6C43DD77" w14:textId="77777777" w:rsidR="00522113" w:rsidRDefault="00B51388">
      <w:pPr>
        <w:numPr>
          <w:ilvl w:val="0"/>
          <w:numId w:val="6"/>
        </w:numPr>
      </w:pPr>
      <w:r>
        <w:rPr>
          <w:sz w:val="24"/>
        </w:rPr>
        <w:t>O sistema deverá liberar os campos de comentários/observações para todos os perfis que podem realizar acessar a análise do planejamento.</w:t>
      </w:r>
    </w:p>
    <w:p w14:paraId="0293FE84" w14:textId="77777777" w:rsidR="00522113" w:rsidRDefault="00B51388">
      <w:pPr>
        <w:numPr>
          <w:ilvl w:val="0"/>
          <w:numId w:val="6"/>
        </w:numPr>
      </w:pPr>
      <w:r>
        <w:rPr>
          <w:sz w:val="24"/>
        </w:rPr>
        <w:t>Ao acessar a tela de análise de planejamento com o perfil DEPAM e caso para o respectivo registro não h</w:t>
      </w:r>
      <w:r>
        <w:rPr>
          <w:sz w:val="24"/>
        </w:rPr>
        <w:t>ouve solicitação de aprovação por parte do CNA, o sistema deverá mostrar uma mensagem avisando que não houve a solicitação.</w:t>
      </w:r>
    </w:p>
    <w:p w14:paraId="0297D12B" w14:textId="77777777" w:rsidR="00522113" w:rsidRDefault="00B51388">
      <w:pPr>
        <w:numPr>
          <w:ilvl w:val="1"/>
          <w:numId w:val="6"/>
        </w:numPr>
      </w:pPr>
      <w:r>
        <w:rPr>
          <w:sz w:val="24"/>
        </w:rPr>
        <w:t>Mensagem: "Não houve recomendação de aprovação por parte do CNA".</w:t>
      </w:r>
    </w:p>
    <w:p w14:paraId="15400F7B" w14:textId="77777777" w:rsidR="00522113" w:rsidRDefault="00B51388">
      <w:pPr>
        <w:numPr>
          <w:ilvl w:val="0"/>
          <w:numId w:val="6"/>
        </w:numPr>
      </w:pPr>
      <w:r>
        <w:rPr>
          <w:sz w:val="24"/>
        </w:rPr>
        <w:t xml:space="preserve">Ao acessar a tela de análise de planejamento com o perfil DEPAM e </w:t>
      </w:r>
      <w:r>
        <w:rPr>
          <w:sz w:val="24"/>
        </w:rPr>
        <w:t>caso para o respectivo registro não houve solicitação de aprovação por parte do CNL, o sistema deverá mostrar uma mensagem avisando que não houve a solicitação.</w:t>
      </w:r>
    </w:p>
    <w:p w14:paraId="559E9647" w14:textId="77777777" w:rsidR="00522113" w:rsidRDefault="00B51388">
      <w:pPr>
        <w:numPr>
          <w:ilvl w:val="1"/>
          <w:numId w:val="6"/>
        </w:numPr>
      </w:pPr>
      <w:r>
        <w:rPr>
          <w:sz w:val="24"/>
        </w:rPr>
        <w:t>Mensagem: "Não houve recomendação de aprovação por parte do CNL".</w:t>
      </w:r>
    </w:p>
    <w:p w14:paraId="3FF807A4" w14:textId="77777777" w:rsidR="00522113" w:rsidRDefault="00B51388">
      <w:pPr>
        <w:numPr>
          <w:ilvl w:val="0"/>
          <w:numId w:val="6"/>
        </w:numPr>
      </w:pPr>
      <w:r>
        <w:rPr>
          <w:sz w:val="24"/>
        </w:rPr>
        <w:t>O filtro PGPA apenas deverá s</w:t>
      </w:r>
      <w:r>
        <w:rPr>
          <w:sz w:val="24"/>
        </w:rPr>
        <w:t xml:space="preserve">er visível quando estiver marcada a opção </w:t>
      </w:r>
      <w:r>
        <w:rPr>
          <w:sz w:val="24"/>
        </w:rPr>
        <w:lastRenderedPageBreak/>
        <w:t>Empreendimento no filtro Atividade.</w:t>
      </w:r>
    </w:p>
    <w:p w14:paraId="2949EAC8" w14:textId="77777777" w:rsidR="00522113" w:rsidRDefault="00522113"/>
    <w:p w14:paraId="13C0CA15" w14:textId="77777777" w:rsidR="00522113" w:rsidRDefault="00522113"/>
    <w:p w14:paraId="66154FC8" w14:textId="77777777" w:rsidR="00522113" w:rsidRDefault="00B51388">
      <w:r>
        <w:rPr>
          <w:noProof/>
        </w:rPr>
        <w:drawing>
          <wp:inline distT="0" distB="0" distL="0" distR="0" wp14:anchorId="4DA6A77E" wp14:editId="0D74626B">
            <wp:extent cx="5991225" cy="37433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rId48" cstate="print"/>
                    <a:stretch>
                      <a:fillRect/>
                    </a:stretch>
                  </pic:blipFill>
                  <pic:spPr>
                    <a:xfrm>
                      <a:off x="0" y="0"/>
                      <a:ext cx="5991225" cy="3743325"/>
                    </a:xfrm>
                    <a:prstGeom prst="rect">
                      <a:avLst/>
                    </a:prstGeom>
                  </pic:spPr>
                </pic:pic>
              </a:graphicData>
            </a:graphic>
          </wp:inline>
        </w:drawing>
      </w:r>
    </w:p>
    <w:p w14:paraId="5AA2A8C9" w14:textId="77777777" w:rsidR="00522113" w:rsidRDefault="00522113"/>
    <w:p w14:paraId="2D320DE6" w14:textId="77777777" w:rsidR="00522113" w:rsidRDefault="00522113"/>
    <w:p w14:paraId="744BF31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9">
        <w:r>
          <w:rPr>
            <w:rFonts w:ascii="Tahoma" w:eastAsia="Tahoma" w:hAnsi="Tahoma" w:cs="Tahoma"/>
            <w:i/>
            <w:color w:val="6666FF"/>
          </w:rPr>
          <w:t>Free HTML Help documentation generator</w:t>
        </w:r>
      </w:hyperlink>
    </w:p>
    <w:p w14:paraId="20B99E9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9" w:name="_topic_FichadeAvaliacao1"/>
      <w:bookmarkEnd w:id="29"/>
      <w:r>
        <w:rPr>
          <w:rFonts w:ascii="Tahoma" w:eastAsia="Tahoma" w:hAnsi="Tahoma" w:cs="Tahoma"/>
          <w:color w:val="243F60"/>
          <w:sz w:val="22"/>
        </w:rPr>
        <w:t>Ficha de Avaliação</w:t>
      </w:r>
    </w:p>
    <w:p w14:paraId="0C05A342" w14:textId="77777777" w:rsidR="00522113" w:rsidRDefault="00B51388">
      <w:r>
        <w:rPr>
          <w:rFonts w:ascii="Calibri" w:eastAsia="Calibri" w:hAnsi="Calibri" w:cs="Calibri"/>
          <w:b/>
          <w:sz w:val="24"/>
        </w:rPr>
        <w:t>Ficha de Avaliação</w:t>
      </w:r>
      <w:r>
        <w:rPr>
          <w:rFonts w:ascii="Calibri" w:eastAsia="Calibri" w:hAnsi="Calibri" w:cs="Calibri"/>
          <w:sz w:val="24"/>
        </w:rPr>
        <w:t>: Mostra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lista de Ficha de Avaliação, que permite que o usuário acompanhe via </w:t>
      </w:r>
      <w:r>
        <w:rPr>
          <w:rFonts w:ascii="Calibri" w:eastAsia="Calibri" w:hAnsi="Calibri" w:cs="Calibri"/>
          <w:b/>
          <w:sz w:val="24"/>
        </w:rPr>
        <w:t>Dashboard</w:t>
      </w:r>
      <w:r>
        <w:rPr>
          <w:rFonts w:ascii="Calibri" w:eastAsia="Calibri" w:hAnsi="Calibri" w:cs="Calibri"/>
          <w:sz w:val="24"/>
        </w:rPr>
        <w:t xml:space="preserve"> as solicitações de ficha de ava</w:t>
      </w:r>
      <w:r>
        <w:rPr>
          <w:rFonts w:ascii="Calibri" w:eastAsia="Calibri" w:hAnsi="Calibri" w:cs="Calibri"/>
          <w:sz w:val="24"/>
        </w:rPr>
        <w:t>liação.</w:t>
      </w:r>
    </w:p>
    <w:p w14:paraId="4F54C862" w14:textId="77777777" w:rsidR="00522113" w:rsidRDefault="00522113"/>
    <w:p w14:paraId="0298344B" w14:textId="77777777" w:rsidR="00522113" w:rsidRDefault="00B51388">
      <w:r>
        <w:rPr>
          <w:noProof/>
        </w:rPr>
        <w:drawing>
          <wp:inline distT="0" distB="0" distL="0" distR="0" wp14:anchorId="44F06DF3" wp14:editId="56B6DD44">
            <wp:extent cx="5991225" cy="315277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rId50" cstate="print"/>
                    <a:stretch>
                      <a:fillRect/>
                    </a:stretch>
                  </pic:blipFill>
                  <pic:spPr>
                    <a:xfrm>
                      <a:off x="0" y="0"/>
                      <a:ext cx="5991225" cy="3152775"/>
                    </a:xfrm>
                    <a:prstGeom prst="rect">
                      <a:avLst/>
                    </a:prstGeom>
                  </pic:spPr>
                </pic:pic>
              </a:graphicData>
            </a:graphic>
          </wp:inline>
        </w:drawing>
      </w:r>
    </w:p>
    <w:p w14:paraId="241AC8CF" w14:textId="77777777" w:rsidR="00522113" w:rsidRDefault="00522113">
      <w:pPr>
        <w:jc w:val="both"/>
      </w:pPr>
    </w:p>
    <w:p w14:paraId="32968372" w14:textId="77777777" w:rsidR="00522113" w:rsidRDefault="00B51388">
      <w:pPr>
        <w:numPr>
          <w:ilvl w:val="0"/>
          <w:numId w:val="7"/>
        </w:numPr>
        <w:jc w:val="both"/>
      </w:pPr>
      <w:r>
        <w:rPr>
          <w:rFonts w:ascii="Calibri" w:eastAsia="Calibri" w:hAnsi="Calibri" w:cs="Calibri"/>
          <w:b/>
          <w:sz w:val="24"/>
        </w:rPr>
        <w:t>Detalhamento de Campo - Dashboard Ficha de Avaliação</w:t>
      </w:r>
    </w:p>
    <w:p w14:paraId="533D7984" w14:textId="77777777" w:rsidR="00522113" w:rsidRDefault="00B51388">
      <w:pPr>
        <w:numPr>
          <w:ilvl w:val="1"/>
          <w:numId w:val="7"/>
        </w:numPr>
        <w:jc w:val="both"/>
      </w:pPr>
      <w:r>
        <w:rPr>
          <w:rFonts w:ascii="Calibri" w:eastAsia="Calibri" w:hAnsi="Calibri" w:cs="Calibri"/>
          <w:b/>
          <w:sz w:val="24"/>
        </w:rPr>
        <w:lastRenderedPageBreak/>
        <w:t>Unidade</w:t>
      </w:r>
      <w:r>
        <w:rPr>
          <w:rFonts w:ascii="Calibri" w:eastAsia="Calibri" w:hAnsi="Calibri" w:cs="Calibri"/>
          <w:sz w:val="24"/>
        </w:rPr>
        <w:t>: Apresenta a unidade para a qual foi solicitada o preenchimento da ficha de avaliação.</w:t>
      </w:r>
    </w:p>
    <w:p w14:paraId="786B9344" w14:textId="77777777" w:rsidR="00522113" w:rsidRDefault="00B51388">
      <w:pPr>
        <w:numPr>
          <w:ilvl w:val="1"/>
          <w:numId w:val="7"/>
        </w:numPr>
        <w:jc w:val="both"/>
      </w:pPr>
      <w:r>
        <w:rPr>
          <w:rFonts w:ascii="Calibri" w:eastAsia="Calibri" w:hAnsi="Calibri" w:cs="Calibri"/>
          <w:b/>
          <w:sz w:val="24"/>
        </w:rPr>
        <w:t xml:space="preserve">Município: </w:t>
      </w:r>
      <w:r>
        <w:rPr>
          <w:rFonts w:ascii="Calibri" w:eastAsia="Calibri" w:hAnsi="Calibri" w:cs="Calibri"/>
          <w:sz w:val="24"/>
        </w:rPr>
        <w:t>Apresenta o município da fiscalização da ficha de avaliação.</w:t>
      </w:r>
    </w:p>
    <w:p w14:paraId="51FDA17F" w14:textId="77777777" w:rsidR="00522113" w:rsidRDefault="00B51388">
      <w:pPr>
        <w:numPr>
          <w:ilvl w:val="1"/>
          <w:numId w:val="7"/>
        </w:numPr>
        <w:jc w:val="both"/>
      </w:pPr>
      <w:r>
        <w:rPr>
          <w:rFonts w:ascii="Calibri" w:eastAsia="Calibri" w:hAnsi="Calibri" w:cs="Calibri"/>
          <w:b/>
          <w:sz w:val="24"/>
        </w:rPr>
        <w:t xml:space="preserve">Bem: </w:t>
      </w:r>
      <w:r>
        <w:rPr>
          <w:rFonts w:ascii="Calibri" w:eastAsia="Calibri" w:hAnsi="Calibri" w:cs="Calibri"/>
          <w:sz w:val="24"/>
        </w:rPr>
        <w:t>Apresenta o nome do</w:t>
      </w:r>
      <w:r>
        <w:rPr>
          <w:rFonts w:ascii="Calibri" w:eastAsia="Calibri" w:hAnsi="Calibri" w:cs="Calibri"/>
          <w:sz w:val="24"/>
        </w:rPr>
        <w:t xml:space="preserve"> bem da fiscalização da ficha de avaliação.</w:t>
      </w:r>
    </w:p>
    <w:p w14:paraId="0A29607A" w14:textId="77777777" w:rsidR="00522113" w:rsidRDefault="00B51388">
      <w:pPr>
        <w:numPr>
          <w:ilvl w:val="1"/>
          <w:numId w:val="7"/>
        </w:numPr>
        <w:jc w:val="both"/>
      </w:pPr>
      <w:r>
        <w:rPr>
          <w:rFonts w:ascii="Calibri" w:eastAsia="Calibri" w:hAnsi="Calibri" w:cs="Calibri"/>
          <w:b/>
          <w:sz w:val="24"/>
        </w:rPr>
        <w:t>Nº Fiscalização</w:t>
      </w:r>
      <w:r>
        <w:rPr>
          <w:rFonts w:ascii="Calibri" w:eastAsia="Calibri" w:hAnsi="Calibri" w:cs="Calibri"/>
          <w:sz w:val="24"/>
        </w:rPr>
        <w:t>: Apresenta o número da fiscalização para qual foi solicitada o preenchimento da ficha de avaliação.</w:t>
      </w:r>
    </w:p>
    <w:p w14:paraId="7066EBE7" w14:textId="77777777" w:rsidR="00522113" w:rsidRDefault="00B51388">
      <w:pPr>
        <w:numPr>
          <w:ilvl w:val="1"/>
          <w:numId w:val="7"/>
        </w:numPr>
        <w:jc w:val="both"/>
      </w:pPr>
      <w:r>
        <w:rPr>
          <w:rFonts w:ascii="Calibri" w:eastAsia="Calibri" w:hAnsi="Calibri" w:cs="Calibri"/>
          <w:b/>
          <w:sz w:val="24"/>
        </w:rPr>
        <w:t xml:space="preserve">Nº Auto de Infração: </w:t>
      </w:r>
      <w:r>
        <w:rPr>
          <w:rFonts w:ascii="Calibri" w:eastAsia="Calibri" w:hAnsi="Calibri" w:cs="Calibri"/>
          <w:sz w:val="24"/>
        </w:rPr>
        <w:t xml:space="preserve">Apresenta o número dos autos de infração que a fiscalização possui </w:t>
      </w:r>
      <w:r>
        <w:rPr>
          <w:rFonts w:ascii="Calibri" w:eastAsia="Calibri" w:hAnsi="Calibri" w:cs="Calibri"/>
          <w:sz w:val="24"/>
        </w:rPr>
        <w:t>separados por vírgula.</w:t>
      </w:r>
    </w:p>
    <w:p w14:paraId="3774F6FA" w14:textId="77777777" w:rsidR="00522113" w:rsidRDefault="00B51388">
      <w:pPr>
        <w:numPr>
          <w:ilvl w:val="1"/>
          <w:numId w:val="7"/>
        </w:numPr>
        <w:jc w:val="both"/>
      </w:pPr>
      <w:r>
        <w:rPr>
          <w:rFonts w:ascii="Calibri" w:eastAsia="Calibri" w:hAnsi="Calibri" w:cs="Calibri"/>
          <w:b/>
          <w:sz w:val="24"/>
        </w:rPr>
        <w:t xml:space="preserve">Fiscal: </w:t>
      </w:r>
      <w:r>
        <w:rPr>
          <w:rFonts w:ascii="Calibri" w:eastAsia="Calibri" w:hAnsi="Calibri" w:cs="Calibri"/>
          <w:sz w:val="24"/>
        </w:rPr>
        <w:t>Apresenta o nome do fiscal que concluiu a fiscalização.</w:t>
      </w:r>
    </w:p>
    <w:p w14:paraId="1D33AA9E" w14:textId="77777777" w:rsidR="00522113" w:rsidRDefault="00B51388">
      <w:pPr>
        <w:numPr>
          <w:ilvl w:val="1"/>
          <w:numId w:val="7"/>
        </w:numPr>
        <w:jc w:val="both"/>
      </w:pPr>
      <w:r>
        <w:rPr>
          <w:rFonts w:ascii="Calibri" w:eastAsia="Calibri" w:hAnsi="Calibri" w:cs="Calibri"/>
          <w:b/>
          <w:sz w:val="24"/>
        </w:rPr>
        <w:t>Situação</w:t>
      </w:r>
      <w:r>
        <w:rPr>
          <w:rFonts w:ascii="Calibri" w:eastAsia="Calibri" w:hAnsi="Calibri" w:cs="Calibri"/>
          <w:sz w:val="24"/>
        </w:rPr>
        <w:t>: Apresenta a situação da solicitação, conforme o perfil do usuário logado (Coordenação Técnica, Superintendência ou Fiscal).</w:t>
      </w:r>
    </w:p>
    <w:p w14:paraId="6225220C" w14:textId="77777777" w:rsidR="00522113" w:rsidRDefault="00B51388">
      <w:pPr>
        <w:numPr>
          <w:ilvl w:val="2"/>
          <w:numId w:val="7"/>
        </w:numPr>
        <w:jc w:val="both"/>
      </w:pPr>
      <w:r>
        <w:rPr>
          <w:rFonts w:ascii="Calibri" w:eastAsia="Calibri" w:hAnsi="Calibri" w:cs="Calibri"/>
          <w:sz w:val="24"/>
        </w:rPr>
        <w:t>Todos os registros após 7 (sete) di</w:t>
      </w:r>
      <w:r>
        <w:rPr>
          <w:rFonts w:ascii="Calibri" w:eastAsia="Calibri" w:hAnsi="Calibri" w:cs="Calibri"/>
          <w:sz w:val="24"/>
        </w:rPr>
        <w:t>as em que a Situação ficou igual a Ficha de Avaliação concluída.</w:t>
      </w:r>
    </w:p>
    <w:p w14:paraId="45981E78" w14:textId="77777777" w:rsidR="00522113" w:rsidRDefault="00B51388">
      <w:pPr>
        <w:numPr>
          <w:ilvl w:val="1"/>
          <w:numId w:val="7"/>
        </w:numPr>
        <w:jc w:val="both"/>
      </w:pPr>
      <w:r>
        <w:rPr>
          <w:rFonts w:ascii="Calibri" w:eastAsia="Calibri" w:hAnsi="Calibri" w:cs="Calibri"/>
          <w:b/>
          <w:sz w:val="24"/>
        </w:rPr>
        <w:t xml:space="preserve">Atribuído á: </w:t>
      </w:r>
      <w:r>
        <w:rPr>
          <w:rFonts w:ascii="Calibri" w:eastAsia="Calibri" w:hAnsi="Calibri" w:cs="Calibri"/>
          <w:sz w:val="24"/>
        </w:rPr>
        <w:t>Apresenta o nome do fiscal que foi atribuído a realizar o preenchimento da Ficha de Avaliação.</w:t>
      </w:r>
    </w:p>
    <w:p w14:paraId="77D5C1F3" w14:textId="77777777" w:rsidR="00522113" w:rsidRDefault="00B51388">
      <w:pPr>
        <w:numPr>
          <w:ilvl w:val="1"/>
          <w:numId w:val="7"/>
        </w:numPr>
        <w:jc w:val="both"/>
      </w:pPr>
      <w:r>
        <w:rPr>
          <w:rFonts w:ascii="Calibri" w:eastAsia="Calibri" w:hAnsi="Calibri" w:cs="Calibri"/>
          <w:b/>
          <w:sz w:val="24"/>
        </w:rPr>
        <w:t>Ações</w:t>
      </w:r>
      <w:r>
        <w:rPr>
          <w:rFonts w:ascii="Calibri" w:eastAsia="Calibri" w:hAnsi="Calibri" w:cs="Calibri"/>
          <w:sz w:val="24"/>
        </w:rPr>
        <w:t>:</w:t>
      </w:r>
    </w:p>
    <w:p w14:paraId="5E7E77BE" w14:textId="77777777" w:rsidR="00522113" w:rsidRDefault="00B51388">
      <w:pPr>
        <w:numPr>
          <w:ilvl w:val="2"/>
          <w:numId w:val="7"/>
        </w:numPr>
        <w:jc w:val="both"/>
      </w:pPr>
      <w:r>
        <w:rPr>
          <w:rFonts w:ascii="Calibri" w:eastAsia="Calibri" w:hAnsi="Calibri" w:cs="Calibri"/>
          <w:b/>
          <w:sz w:val="24"/>
        </w:rPr>
        <w:t>Detalhar</w:t>
      </w:r>
      <w:r>
        <w:rPr>
          <w:rFonts w:ascii="Calibri" w:eastAsia="Calibri" w:hAnsi="Calibri" w:cs="Calibri"/>
          <w:sz w:val="24"/>
        </w:rPr>
        <w:t xml:space="preserve"> - </w:t>
      </w:r>
      <w:r>
        <w:rPr>
          <w:rFonts w:ascii="Calibri" w:eastAsia="Calibri" w:hAnsi="Calibri" w:cs="Calibri"/>
          <w:b/>
          <w:sz w:val="24"/>
        </w:rPr>
        <w:t>Ficha de Avaliação pendente</w:t>
      </w:r>
      <w:r>
        <w:rPr>
          <w:rFonts w:ascii="Calibri" w:eastAsia="Calibri" w:hAnsi="Calibri" w:cs="Calibri"/>
          <w:sz w:val="24"/>
        </w:rPr>
        <w:t>: Ao acionar o registro com a situação Ficha de Avaliação pendente e o perfil do usuário é Coordenação Técnica, Superintendência ou + Administrador+, o sistema deverá apresentar a modal de seleção do Fiscal para realizar o preenchimento da Ficha de Avaliaç</w:t>
      </w:r>
      <w:r>
        <w:rPr>
          <w:rFonts w:ascii="Calibri" w:eastAsia="Calibri" w:hAnsi="Calibri" w:cs="Calibri"/>
          <w:sz w:val="24"/>
        </w:rPr>
        <w:t xml:space="preserve">ão. Ao acionar o registro com a situação Ficha de Avaliação pendente e o perfil do usuário é Fiscal, o sistema deverá encaminhar o usuário para a tela de preenchimento da Ficha de Avaliação. </w:t>
      </w:r>
    </w:p>
    <w:p w14:paraId="34C4A697" w14:textId="77777777" w:rsidR="00522113" w:rsidRDefault="00B51388">
      <w:pPr>
        <w:numPr>
          <w:ilvl w:val="2"/>
          <w:numId w:val="7"/>
        </w:numPr>
        <w:jc w:val="both"/>
      </w:pPr>
      <w:r>
        <w:rPr>
          <w:rFonts w:ascii="Calibri" w:eastAsia="Calibri" w:hAnsi="Calibri" w:cs="Calibri"/>
          <w:b/>
          <w:sz w:val="24"/>
        </w:rPr>
        <w:t>Detalhar</w:t>
      </w:r>
      <w:r>
        <w:rPr>
          <w:rFonts w:ascii="Calibri" w:eastAsia="Calibri" w:hAnsi="Calibri" w:cs="Calibri"/>
          <w:sz w:val="24"/>
        </w:rPr>
        <w:t xml:space="preserve"> - </w:t>
      </w:r>
      <w:r>
        <w:rPr>
          <w:rFonts w:ascii="Calibri" w:eastAsia="Calibri" w:hAnsi="Calibri" w:cs="Calibri"/>
          <w:b/>
          <w:sz w:val="24"/>
        </w:rPr>
        <w:t>Ficha de Avaliação concluída</w:t>
      </w:r>
      <w:r>
        <w:rPr>
          <w:rFonts w:ascii="Calibri" w:eastAsia="Calibri" w:hAnsi="Calibri" w:cs="Calibri"/>
          <w:sz w:val="24"/>
        </w:rPr>
        <w:t>: Ao acionar o registro c</w:t>
      </w:r>
      <w:r>
        <w:rPr>
          <w:rFonts w:ascii="Calibri" w:eastAsia="Calibri" w:hAnsi="Calibri" w:cs="Calibri"/>
          <w:sz w:val="24"/>
        </w:rPr>
        <w:t xml:space="preserve">om a situação Ficha de Avaliação concluída, o sistema deverá disponibilizar a Ficha de Avaliação para impressão. </w:t>
      </w:r>
    </w:p>
    <w:p w14:paraId="7737BE47" w14:textId="77777777" w:rsidR="00522113" w:rsidRDefault="00B51388">
      <w:pPr>
        <w:numPr>
          <w:ilvl w:val="2"/>
          <w:numId w:val="7"/>
        </w:numPr>
        <w:jc w:val="both"/>
      </w:pPr>
      <w:r>
        <w:rPr>
          <w:rFonts w:ascii="Calibri" w:eastAsia="Calibri" w:hAnsi="Calibri" w:cs="Calibri"/>
          <w:b/>
          <w:sz w:val="24"/>
        </w:rPr>
        <w:t>Mostrar/Esconder</w:t>
      </w:r>
      <w:r>
        <w:rPr>
          <w:rFonts w:ascii="Calibri" w:eastAsia="Calibri" w:hAnsi="Calibri" w:cs="Calibri"/>
          <w:sz w:val="24"/>
        </w:rPr>
        <w:t>: Ao acionar esta opção, o sistema mostra ou esconde as informações do dashboard.</w:t>
      </w:r>
    </w:p>
    <w:p w14:paraId="308B9850" w14:textId="77777777" w:rsidR="00522113" w:rsidRDefault="00B51388">
      <w:pPr>
        <w:numPr>
          <w:ilvl w:val="2"/>
          <w:numId w:val="7"/>
        </w:numPr>
        <w:jc w:val="both"/>
      </w:pPr>
      <w:r>
        <w:rPr>
          <w:rFonts w:ascii="Calibri" w:eastAsia="Calibri" w:hAnsi="Calibri" w:cs="Calibri"/>
          <w:b/>
          <w:sz w:val="24"/>
        </w:rPr>
        <w:t>Tela Cheia</w:t>
      </w:r>
      <w:r>
        <w:rPr>
          <w:rFonts w:ascii="Calibri" w:eastAsia="Calibri" w:hAnsi="Calibri" w:cs="Calibri"/>
          <w:sz w:val="24"/>
        </w:rPr>
        <w:t>: Ao acionar esta opção, o sistema</w:t>
      </w:r>
      <w:r>
        <w:rPr>
          <w:rFonts w:ascii="Calibri" w:eastAsia="Calibri" w:hAnsi="Calibri" w:cs="Calibri"/>
          <w:sz w:val="24"/>
        </w:rPr>
        <w:t xml:space="preserve"> apresenta o dashboard em tela cheia.</w:t>
      </w:r>
    </w:p>
    <w:p w14:paraId="765F0BE7" w14:textId="77777777" w:rsidR="00522113" w:rsidRDefault="00522113">
      <w:pPr>
        <w:ind w:left="720"/>
        <w:jc w:val="both"/>
      </w:pPr>
    </w:p>
    <w:p w14:paraId="37588AC4" w14:textId="77777777" w:rsidR="00522113" w:rsidRDefault="00B51388">
      <w:pPr>
        <w:numPr>
          <w:ilvl w:val="0"/>
          <w:numId w:val="7"/>
        </w:numPr>
        <w:jc w:val="both"/>
      </w:pPr>
      <w:r>
        <w:rPr>
          <w:rFonts w:ascii="Calibri" w:eastAsia="Calibri" w:hAnsi="Calibri" w:cs="Calibri"/>
          <w:sz w:val="24"/>
        </w:rPr>
        <w:t>Ao acionar a opção "</w:t>
      </w:r>
      <w:r>
        <w:rPr>
          <w:rFonts w:ascii="Calibri" w:eastAsia="Calibri" w:hAnsi="Calibri" w:cs="Calibri"/>
          <w:b/>
          <w:sz w:val="24"/>
        </w:rPr>
        <w:t>Detalhar</w:t>
      </w:r>
      <w:r>
        <w:rPr>
          <w:rFonts w:ascii="Calibri" w:eastAsia="Calibri" w:hAnsi="Calibri" w:cs="Calibri"/>
          <w:sz w:val="24"/>
        </w:rPr>
        <w:t xml:space="preserve"> - </w:t>
      </w:r>
      <w:r>
        <w:rPr>
          <w:rFonts w:ascii="Calibri" w:eastAsia="Calibri" w:hAnsi="Calibri" w:cs="Calibri"/>
          <w:b/>
          <w:sz w:val="24"/>
        </w:rPr>
        <w:t xml:space="preserve">Ficha de Avaliação pendente", </w:t>
      </w:r>
      <w:r>
        <w:rPr>
          <w:rFonts w:ascii="Calibri" w:eastAsia="Calibri" w:hAnsi="Calibri" w:cs="Calibri"/>
          <w:sz w:val="24"/>
        </w:rPr>
        <w:t>o sistema apresentar a modal de seleção do Fiscal para realizar o preenchimento da Ficha de Avaliação. Ao acionar o registro com a situação Ficha de Avaliaç</w:t>
      </w:r>
      <w:r>
        <w:rPr>
          <w:rFonts w:ascii="Calibri" w:eastAsia="Calibri" w:hAnsi="Calibri" w:cs="Calibri"/>
          <w:sz w:val="24"/>
        </w:rPr>
        <w:t xml:space="preserve">ão pendente e o perfil do usuário é Fiscal, o sistema deverá encaminhar o usuário para a tela de preenchimento da Ficha de Avaliação. </w:t>
      </w:r>
    </w:p>
    <w:p w14:paraId="5AD03FC4" w14:textId="77777777" w:rsidR="00522113" w:rsidRDefault="00522113">
      <w:pPr>
        <w:jc w:val="both"/>
      </w:pPr>
    </w:p>
    <w:p w14:paraId="022B35BF" w14:textId="77777777" w:rsidR="00522113" w:rsidRDefault="00B51388">
      <w:pPr>
        <w:jc w:val="both"/>
      </w:pPr>
      <w:r>
        <w:rPr>
          <w:noProof/>
        </w:rPr>
        <w:lastRenderedPageBreak/>
        <w:drawing>
          <wp:inline distT="0" distB="0" distL="0" distR="0" wp14:anchorId="40535950" wp14:editId="58962335">
            <wp:extent cx="5991225" cy="3790950"/>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rId51" cstate="print"/>
                    <a:stretch>
                      <a:fillRect/>
                    </a:stretch>
                  </pic:blipFill>
                  <pic:spPr>
                    <a:xfrm>
                      <a:off x="0" y="0"/>
                      <a:ext cx="5991225" cy="3790950"/>
                    </a:xfrm>
                    <a:prstGeom prst="rect">
                      <a:avLst/>
                    </a:prstGeom>
                  </pic:spPr>
                </pic:pic>
              </a:graphicData>
            </a:graphic>
          </wp:inline>
        </w:drawing>
      </w:r>
    </w:p>
    <w:p w14:paraId="4EB9974F" w14:textId="77777777" w:rsidR="00522113" w:rsidRDefault="00522113">
      <w:pPr>
        <w:jc w:val="both"/>
      </w:pPr>
    </w:p>
    <w:p w14:paraId="40EE9103" w14:textId="77777777" w:rsidR="00522113" w:rsidRDefault="00B51388">
      <w:pPr>
        <w:numPr>
          <w:ilvl w:val="0"/>
          <w:numId w:val="7"/>
        </w:numPr>
        <w:jc w:val="both"/>
      </w:pPr>
      <w:r>
        <w:rPr>
          <w:rFonts w:ascii="Calibri" w:eastAsia="Calibri" w:hAnsi="Calibri" w:cs="Calibri"/>
          <w:b/>
          <w:sz w:val="24"/>
        </w:rPr>
        <w:t>Detalhamento de Campo - Dashboard Associar Fiscal</w:t>
      </w:r>
    </w:p>
    <w:p w14:paraId="1B3DEC5F" w14:textId="77777777" w:rsidR="00522113" w:rsidRDefault="00B51388">
      <w:pPr>
        <w:numPr>
          <w:ilvl w:val="1"/>
          <w:numId w:val="7"/>
        </w:numPr>
        <w:jc w:val="both"/>
      </w:pPr>
      <w:r>
        <w:rPr>
          <w:rFonts w:ascii="Calibri" w:eastAsia="Calibri" w:hAnsi="Calibri" w:cs="Calibri"/>
          <w:b/>
          <w:sz w:val="24"/>
        </w:rPr>
        <w:t>Nome</w:t>
      </w:r>
      <w:r>
        <w:rPr>
          <w:rFonts w:ascii="Calibri" w:eastAsia="Calibri" w:hAnsi="Calibri" w:cs="Calibri"/>
          <w:sz w:val="24"/>
        </w:rPr>
        <w:t xml:space="preserve">: Permite pesquisar pelo nome, listando os usuários cadastrado </w:t>
      </w:r>
      <w:r>
        <w:rPr>
          <w:rFonts w:ascii="Calibri" w:eastAsia="Calibri" w:hAnsi="Calibri" w:cs="Calibri"/>
          <w:sz w:val="24"/>
        </w:rPr>
        <w:t>no sistema com o perfil de Fiscal. Campo autocomplete. Campo obrigatório.</w:t>
      </w:r>
    </w:p>
    <w:p w14:paraId="31A1A88B" w14:textId="77777777" w:rsidR="00522113" w:rsidRDefault="00B51388">
      <w:pPr>
        <w:numPr>
          <w:ilvl w:val="1"/>
          <w:numId w:val="7"/>
        </w:numPr>
        <w:jc w:val="both"/>
      </w:pPr>
      <w:r>
        <w:rPr>
          <w:rFonts w:ascii="Calibri" w:eastAsia="Calibri" w:hAnsi="Calibri" w:cs="Calibri"/>
          <w:b/>
          <w:sz w:val="24"/>
        </w:rPr>
        <w:t>Ações</w:t>
      </w:r>
      <w:r>
        <w:rPr>
          <w:rFonts w:ascii="Calibri" w:eastAsia="Calibri" w:hAnsi="Calibri" w:cs="Calibri"/>
          <w:sz w:val="24"/>
        </w:rPr>
        <w:t>:</w:t>
      </w:r>
    </w:p>
    <w:p w14:paraId="21CBA088" w14:textId="77777777" w:rsidR="00522113" w:rsidRDefault="00B51388">
      <w:pPr>
        <w:numPr>
          <w:ilvl w:val="2"/>
          <w:numId w:val="7"/>
        </w:numPr>
        <w:jc w:val="both"/>
      </w:pPr>
      <w:r>
        <w:rPr>
          <w:rFonts w:ascii="Calibri" w:eastAsia="Calibri" w:hAnsi="Calibri" w:cs="Calibri"/>
          <w:b/>
          <w:sz w:val="24"/>
        </w:rPr>
        <w:t>Enviar ao Fiscal</w:t>
      </w:r>
      <w:r>
        <w:rPr>
          <w:rFonts w:ascii="Calibri" w:eastAsia="Calibri" w:hAnsi="Calibri" w:cs="Calibri"/>
          <w:sz w:val="24"/>
        </w:rPr>
        <w:t xml:space="preserve">: Ao acionar esta opção, o sistema deverá alterar a situação para Encaminhada para o Fiscal para o usuário com os perfis Administrador, Coordenação Técnica ou </w:t>
      </w:r>
      <w:r>
        <w:rPr>
          <w:rFonts w:ascii="Calibri" w:eastAsia="Calibri" w:hAnsi="Calibri" w:cs="Calibri"/>
          <w:sz w:val="24"/>
        </w:rPr>
        <w:t>Superintendência, a situação igual a Ficha de Avaliação pendente para o respectivo Fiscal associado para preenchimento da Ficha de Avaliação e apresentar para o Fiscal o registro no seu Dashboard.</w:t>
      </w:r>
    </w:p>
    <w:p w14:paraId="1BDA588D" w14:textId="77777777" w:rsidR="00522113" w:rsidRDefault="00B51388">
      <w:pPr>
        <w:numPr>
          <w:ilvl w:val="2"/>
          <w:numId w:val="7"/>
        </w:numPr>
        <w:jc w:val="both"/>
      </w:pPr>
      <w:r>
        <w:rPr>
          <w:rFonts w:ascii="Calibri" w:eastAsia="Calibri" w:hAnsi="Calibri" w:cs="Calibri"/>
          <w:b/>
          <w:sz w:val="24"/>
        </w:rPr>
        <w:t>Cancelar</w:t>
      </w:r>
      <w:r>
        <w:rPr>
          <w:rFonts w:ascii="Calibri" w:eastAsia="Calibri" w:hAnsi="Calibri" w:cs="Calibri"/>
          <w:sz w:val="24"/>
        </w:rPr>
        <w:t xml:space="preserve">: Ao acionar esta opção, o sistema deverá fechar a </w:t>
      </w:r>
      <w:r>
        <w:rPr>
          <w:rFonts w:ascii="Calibri" w:eastAsia="Calibri" w:hAnsi="Calibri" w:cs="Calibri"/>
          <w:sz w:val="24"/>
        </w:rPr>
        <w:t>modal e permanecer na tela de Dashboard.</w:t>
      </w:r>
    </w:p>
    <w:p w14:paraId="2283D637" w14:textId="77777777" w:rsidR="00522113" w:rsidRDefault="00522113">
      <w:pPr>
        <w:jc w:val="both"/>
      </w:pPr>
    </w:p>
    <w:p w14:paraId="36BDD047" w14:textId="77777777" w:rsidR="00522113" w:rsidRDefault="00B51388">
      <w:pPr>
        <w:numPr>
          <w:ilvl w:val="0"/>
          <w:numId w:val="7"/>
        </w:numPr>
        <w:jc w:val="both"/>
      </w:pPr>
      <w:r>
        <w:rPr>
          <w:rFonts w:ascii="Calibri" w:eastAsia="Calibri" w:hAnsi="Calibri" w:cs="Calibri"/>
          <w:b/>
          <w:sz w:val="24"/>
        </w:rPr>
        <w:t>Regras</w:t>
      </w:r>
      <w:r>
        <w:rPr>
          <w:rFonts w:ascii="Calibri" w:eastAsia="Calibri" w:hAnsi="Calibri" w:cs="Calibri"/>
          <w:sz w:val="24"/>
        </w:rPr>
        <w:t>:</w:t>
      </w:r>
    </w:p>
    <w:p w14:paraId="2AEBF488" w14:textId="77777777" w:rsidR="00522113" w:rsidRDefault="00B51388">
      <w:pPr>
        <w:numPr>
          <w:ilvl w:val="1"/>
          <w:numId w:val="7"/>
        </w:numPr>
        <w:jc w:val="both"/>
      </w:pPr>
      <w:r>
        <w:rPr>
          <w:rFonts w:ascii="Calibri" w:eastAsia="Calibri" w:hAnsi="Calibri" w:cs="Calibri"/>
          <w:sz w:val="24"/>
        </w:rPr>
        <w:t xml:space="preserve">Para as solicitações de ficha de avaliação que estejam na fila de um usuário com o perfil Superintendência ou Coordenação Técnica, que estejam com a situação igual a Fiscalização pendente, o sistema deverá </w:t>
      </w:r>
      <w:r>
        <w:rPr>
          <w:rFonts w:ascii="Calibri" w:eastAsia="Calibri" w:hAnsi="Calibri" w:cs="Calibri"/>
          <w:sz w:val="24"/>
        </w:rPr>
        <w:t>mandar alerta via email para os usuários com perfis Superintendência e Coordenação Técnica da respectiva unidade da solicitação.</w:t>
      </w:r>
    </w:p>
    <w:p w14:paraId="3910DCD9" w14:textId="77777777" w:rsidR="00522113" w:rsidRDefault="00B51388">
      <w:pPr>
        <w:numPr>
          <w:ilvl w:val="2"/>
          <w:numId w:val="7"/>
        </w:numPr>
        <w:jc w:val="both"/>
      </w:pPr>
      <w:r>
        <w:rPr>
          <w:rFonts w:ascii="Calibri" w:eastAsia="Calibri" w:hAnsi="Calibri" w:cs="Calibri"/>
          <w:b/>
          <w:sz w:val="24"/>
        </w:rPr>
        <w:t>Assunto E-mail</w:t>
      </w:r>
      <w:r>
        <w:rPr>
          <w:rFonts w:ascii="Calibri" w:eastAsia="Calibri" w:hAnsi="Calibri" w:cs="Calibri"/>
          <w:sz w:val="24"/>
        </w:rPr>
        <w:t>: "[FISCALIS] Solicitação de Ficha de Avaliação Pendente a expirar".</w:t>
      </w:r>
    </w:p>
    <w:p w14:paraId="56F549B2" w14:textId="77777777" w:rsidR="00522113" w:rsidRDefault="00B51388">
      <w:pPr>
        <w:numPr>
          <w:ilvl w:val="2"/>
          <w:numId w:val="7"/>
        </w:numPr>
        <w:jc w:val="both"/>
      </w:pPr>
      <w:r>
        <w:rPr>
          <w:rFonts w:ascii="Calibri" w:eastAsia="Calibri" w:hAnsi="Calibri" w:cs="Calibri"/>
          <w:b/>
          <w:sz w:val="24"/>
        </w:rPr>
        <w:t>Mensagem E-mail</w:t>
      </w:r>
      <w:r>
        <w:rPr>
          <w:rFonts w:ascii="Calibri" w:eastAsia="Calibri" w:hAnsi="Calibri" w:cs="Calibri"/>
          <w:sz w:val="24"/>
        </w:rPr>
        <w:t xml:space="preserve">: "A seguinte solicitação de </w:t>
      </w:r>
      <w:r>
        <w:rPr>
          <w:rFonts w:ascii="Calibri" w:eastAsia="Calibri" w:hAnsi="Calibri" w:cs="Calibri"/>
          <w:sz w:val="24"/>
        </w:rPr>
        <w:t>ficha de avaliação encontra-se com o status pendente : &lt;UF da Unidade&gt; - &lt;Tipo da Ação&gt; - &lt;Nº Fiscalização&gt;".</w:t>
      </w:r>
    </w:p>
    <w:p w14:paraId="1B191BD7" w14:textId="77777777" w:rsidR="00522113" w:rsidRDefault="00B51388">
      <w:pPr>
        <w:numPr>
          <w:ilvl w:val="1"/>
          <w:numId w:val="7"/>
        </w:numPr>
        <w:jc w:val="both"/>
      </w:pPr>
      <w:r>
        <w:rPr>
          <w:rFonts w:ascii="Calibri" w:eastAsia="Calibri" w:hAnsi="Calibri" w:cs="Calibri"/>
          <w:sz w:val="24"/>
        </w:rPr>
        <w:t>Para as solicitações de ficha de avaliação que estejam na fila de um usuário com o perfil Superintendência ou Coordenação Técnica, que estejam com</w:t>
      </w:r>
      <w:r>
        <w:rPr>
          <w:rFonts w:ascii="Calibri" w:eastAsia="Calibri" w:hAnsi="Calibri" w:cs="Calibri"/>
          <w:sz w:val="24"/>
        </w:rPr>
        <w:t xml:space="preserve"> a situação igual Ficha de Avaliação concluída, a mesma deve ficar visível no dashboard por 30 (trinta) dias a partir da data de sua conclusão.</w:t>
      </w:r>
    </w:p>
    <w:p w14:paraId="2D4DC95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2">
        <w:r>
          <w:rPr>
            <w:rFonts w:ascii="Tahoma" w:eastAsia="Tahoma" w:hAnsi="Tahoma" w:cs="Tahoma"/>
            <w:i/>
            <w:color w:val="6666FF"/>
          </w:rPr>
          <w:t>Full-featured multi-format Help generator</w:t>
        </w:r>
      </w:hyperlink>
    </w:p>
    <w:p w14:paraId="1C31FE5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30" w:name="_topic_SolicitarFiscalizacaoEventual1"/>
      <w:bookmarkEnd w:id="30"/>
      <w:r>
        <w:rPr>
          <w:rFonts w:ascii="Tahoma" w:eastAsia="Tahoma" w:hAnsi="Tahoma" w:cs="Tahoma"/>
          <w:color w:val="243F60"/>
          <w:sz w:val="22"/>
        </w:rPr>
        <w:lastRenderedPageBreak/>
        <w:t>Solicitar Fiscalização Eventual</w:t>
      </w:r>
    </w:p>
    <w:p w14:paraId="44F68953" w14:textId="77777777" w:rsidR="00522113" w:rsidRDefault="00B51388">
      <w:r>
        <w:rPr>
          <w:rFonts w:ascii="Calibri" w:eastAsia="Calibri" w:hAnsi="Calibri" w:cs="Calibri"/>
          <w:b/>
          <w:sz w:val="24"/>
        </w:rPr>
        <w:t>Solicitar Fiscalização Eventual</w:t>
      </w:r>
      <w:r>
        <w:rPr>
          <w:rFonts w:ascii="Calibri" w:eastAsia="Calibri" w:hAnsi="Calibri" w:cs="Calibri"/>
          <w:sz w:val="24"/>
        </w:rPr>
        <w:t>: Mostra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de Fiscalização Eventual, que permite que o usuário acompan</w:t>
      </w:r>
      <w:r>
        <w:rPr>
          <w:rFonts w:ascii="Calibri" w:eastAsia="Calibri" w:hAnsi="Calibri" w:cs="Calibri"/>
          <w:sz w:val="24"/>
        </w:rPr>
        <w:t>he via Dashboard as solicitações de fiscalização eventual.</w:t>
      </w:r>
    </w:p>
    <w:p w14:paraId="40FF0075" w14:textId="77777777" w:rsidR="00522113" w:rsidRDefault="00522113"/>
    <w:p w14:paraId="11C1510A" w14:textId="77777777" w:rsidR="00522113" w:rsidRDefault="00B51388">
      <w:pPr>
        <w:numPr>
          <w:ilvl w:val="0"/>
          <w:numId w:val="8"/>
        </w:numPr>
      </w:pPr>
      <w:r>
        <w:rPr>
          <w:rFonts w:ascii="Calibri" w:eastAsia="Calibri" w:hAnsi="Calibri" w:cs="Calibri"/>
          <w:b/>
          <w:sz w:val="24"/>
        </w:rPr>
        <w:t>Detalhamento de campo - Solicitar Fiscalização Eventual</w:t>
      </w:r>
    </w:p>
    <w:p w14:paraId="404E9984" w14:textId="77777777" w:rsidR="00522113" w:rsidRDefault="00B51388">
      <w:pPr>
        <w:numPr>
          <w:ilvl w:val="1"/>
          <w:numId w:val="8"/>
        </w:numPr>
      </w:pPr>
      <w:r>
        <w:rPr>
          <w:rFonts w:ascii="Calibri" w:eastAsia="Calibri" w:hAnsi="Calibri" w:cs="Calibri"/>
          <w:b/>
          <w:sz w:val="24"/>
        </w:rPr>
        <w:t>Tipo da Ação</w:t>
      </w:r>
      <w:r>
        <w:rPr>
          <w:rFonts w:ascii="Calibri" w:eastAsia="Calibri" w:hAnsi="Calibri" w:cs="Calibri"/>
          <w:sz w:val="24"/>
        </w:rPr>
        <w:t>: Apresenta o tipo da ação da solicitação de fiscalização eventual.</w:t>
      </w:r>
    </w:p>
    <w:p w14:paraId="22642F3A" w14:textId="77777777" w:rsidR="00522113" w:rsidRDefault="00B51388">
      <w:pPr>
        <w:numPr>
          <w:ilvl w:val="1"/>
          <w:numId w:val="8"/>
        </w:numPr>
      </w:pPr>
      <w:r>
        <w:rPr>
          <w:rFonts w:ascii="Calibri" w:eastAsia="Calibri" w:hAnsi="Calibri" w:cs="Calibri"/>
          <w:b/>
          <w:sz w:val="24"/>
        </w:rPr>
        <w:t>Mês Previsão</w:t>
      </w:r>
      <w:r>
        <w:rPr>
          <w:rFonts w:ascii="Calibri" w:eastAsia="Calibri" w:hAnsi="Calibri" w:cs="Calibri"/>
          <w:sz w:val="24"/>
        </w:rPr>
        <w:t xml:space="preserve">: Apresenta o mês de previsão da solicitação de </w:t>
      </w:r>
      <w:r>
        <w:rPr>
          <w:rFonts w:ascii="Calibri" w:eastAsia="Calibri" w:hAnsi="Calibri" w:cs="Calibri"/>
          <w:sz w:val="24"/>
        </w:rPr>
        <w:t>fiscalização eventual.</w:t>
      </w:r>
    </w:p>
    <w:p w14:paraId="7874887A" w14:textId="77777777" w:rsidR="00522113" w:rsidRDefault="00B51388">
      <w:pPr>
        <w:numPr>
          <w:ilvl w:val="1"/>
          <w:numId w:val="8"/>
        </w:numPr>
      </w:pPr>
      <w:r>
        <w:rPr>
          <w:rFonts w:ascii="Calibri" w:eastAsia="Calibri" w:hAnsi="Calibri" w:cs="Calibri"/>
          <w:b/>
          <w:sz w:val="24"/>
        </w:rPr>
        <w:t>Unidade</w:t>
      </w:r>
      <w:r>
        <w:rPr>
          <w:rFonts w:ascii="Calibri" w:eastAsia="Calibri" w:hAnsi="Calibri" w:cs="Calibri"/>
          <w:sz w:val="24"/>
        </w:rPr>
        <w:t>: Apresenta a unidade para a qual foi solicitada a fiscalização eventual.</w:t>
      </w:r>
    </w:p>
    <w:p w14:paraId="29A4AA4E" w14:textId="77777777" w:rsidR="00522113" w:rsidRDefault="00B51388">
      <w:pPr>
        <w:numPr>
          <w:ilvl w:val="1"/>
          <w:numId w:val="8"/>
        </w:numPr>
      </w:pPr>
      <w:r>
        <w:rPr>
          <w:rFonts w:ascii="Calibri" w:eastAsia="Calibri" w:hAnsi="Calibri" w:cs="Calibri"/>
          <w:b/>
          <w:sz w:val="24"/>
        </w:rPr>
        <w:t>Situação</w:t>
      </w:r>
      <w:r>
        <w:rPr>
          <w:rFonts w:ascii="Calibri" w:eastAsia="Calibri" w:hAnsi="Calibri" w:cs="Calibri"/>
          <w:sz w:val="24"/>
        </w:rPr>
        <w:t>: Apresenta a situação da solicitação, conforme o usuário logado (Solicitante, Coordenador Técnico/Superintendente ou Fiscal).</w:t>
      </w:r>
    </w:p>
    <w:p w14:paraId="2D264116" w14:textId="77777777" w:rsidR="00522113" w:rsidRDefault="00B51388">
      <w:pPr>
        <w:numPr>
          <w:ilvl w:val="1"/>
          <w:numId w:val="8"/>
        </w:numPr>
      </w:pPr>
      <w:r>
        <w:rPr>
          <w:rFonts w:ascii="Calibri" w:eastAsia="Calibri" w:hAnsi="Calibri" w:cs="Calibri"/>
          <w:b/>
          <w:sz w:val="24"/>
        </w:rPr>
        <w:t>Ações</w:t>
      </w:r>
      <w:r>
        <w:rPr>
          <w:rFonts w:ascii="Calibri" w:eastAsia="Calibri" w:hAnsi="Calibri" w:cs="Calibri"/>
          <w:sz w:val="24"/>
        </w:rPr>
        <w:t>:</w:t>
      </w:r>
    </w:p>
    <w:p w14:paraId="2F9BBF29" w14:textId="77777777" w:rsidR="00522113" w:rsidRDefault="00B51388">
      <w:pPr>
        <w:numPr>
          <w:ilvl w:val="2"/>
          <w:numId w:val="8"/>
        </w:numPr>
      </w:pPr>
      <w:r>
        <w:rPr>
          <w:rFonts w:ascii="Calibri" w:eastAsia="Calibri" w:hAnsi="Calibri" w:cs="Calibri"/>
          <w:b/>
          <w:sz w:val="24"/>
        </w:rPr>
        <w:t>Detalhar</w:t>
      </w:r>
      <w:r>
        <w:rPr>
          <w:rFonts w:ascii="Calibri" w:eastAsia="Calibri" w:hAnsi="Calibri" w:cs="Calibri"/>
          <w:sz w:val="24"/>
        </w:rPr>
        <w:t xml:space="preserve"> -</w:t>
      </w:r>
      <w:r>
        <w:rPr>
          <w:rFonts w:ascii="Calibri" w:eastAsia="Calibri" w:hAnsi="Calibri" w:cs="Calibri"/>
          <w:sz w:val="24"/>
        </w:rPr>
        <w:t xml:space="preserve"> </w:t>
      </w:r>
      <w:r>
        <w:rPr>
          <w:rFonts w:ascii="Calibri" w:eastAsia="Calibri" w:hAnsi="Calibri" w:cs="Calibri"/>
          <w:b/>
          <w:sz w:val="24"/>
        </w:rPr>
        <w:t>Fiscalização realizada:</w:t>
      </w:r>
      <w:r>
        <w:rPr>
          <w:rFonts w:ascii="Calibri" w:eastAsia="Calibri" w:hAnsi="Calibri" w:cs="Calibri"/>
          <w:sz w:val="24"/>
        </w:rPr>
        <w:t xml:space="preserve"> Ao acionar o registro com a situação Fiscalização realizada, o sistema deverá encaminhar o usuário para a tela de edição da fiscalização.</w:t>
      </w:r>
    </w:p>
    <w:p w14:paraId="05015D64" w14:textId="77777777" w:rsidR="00522113" w:rsidRDefault="00B51388">
      <w:pPr>
        <w:numPr>
          <w:ilvl w:val="2"/>
          <w:numId w:val="8"/>
        </w:numPr>
      </w:pPr>
      <w:r>
        <w:rPr>
          <w:rFonts w:ascii="Calibri" w:eastAsia="Calibri" w:hAnsi="Calibri" w:cs="Calibri"/>
          <w:b/>
          <w:sz w:val="24"/>
        </w:rPr>
        <w:t>Detalhar</w:t>
      </w:r>
      <w:r>
        <w:rPr>
          <w:rFonts w:ascii="Calibri" w:eastAsia="Calibri" w:hAnsi="Calibri" w:cs="Calibri"/>
          <w:sz w:val="24"/>
        </w:rPr>
        <w:t xml:space="preserve"> </w:t>
      </w:r>
      <w:r>
        <w:rPr>
          <w:rFonts w:ascii="Calibri" w:eastAsia="Calibri" w:hAnsi="Calibri" w:cs="Calibri"/>
          <w:b/>
          <w:sz w:val="24"/>
        </w:rPr>
        <w:t>- Fiscalização pendente - Coordenação Técnica / Superintendência</w:t>
      </w:r>
      <w:r>
        <w:rPr>
          <w:rFonts w:ascii="Calibri" w:eastAsia="Calibri" w:hAnsi="Calibri" w:cs="Calibri"/>
          <w:sz w:val="24"/>
        </w:rPr>
        <w:t>: Ao acionar o regis</w:t>
      </w:r>
      <w:r>
        <w:rPr>
          <w:rFonts w:ascii="Calibri" w:eastAsia="Calibri" w:hAnsi="Calibri" w:cs="Calibri"/>
          <w:sz w:val="24"/>
        </w:rPr>
        <w:t>tro com a situação Fiscalização pendente - Coordenação Técnica / Superintendência e o perfil do usuário é Coordenação Técnica ou Superintendência, o sistema deverá encaminhar o usuário para a tela de solicitação da fiscalização eventual, para preenchimento</w:t>
      </w:r>
      <w:r>
        <w:rPr>
          <w:rFonts w:ascii="Calibri" w:eastAsia="Calibri" w:hAnsi="Calibri" w:cs="Calibri"/>
          <w:sz w:val="24"/>
        </w:rPr>
        <w:t xml:space="preserve"> somente da equipe. </w:t>
      </w:r>
    </w:p>
    <w:p w14:paraId="20688279" w14:textId="77777777" w:rsidR="00522113" w:rsidRDefault="00B51388">
      <w:pPr>
        <w:numPr>
          <w:ilvl w:val="2"/>
          <w:numId w:val="8"/>
        </w:numPr>
      </w:pPr>
      <w:r>
        <w:rPr>
          <w:rFonts w:ascii="Calibri" w:eastAsia="Calibri" w:hAnsi="Calibri" w:cs="Calibri"/>
          <w:b/>
          <w:sz w:val="24"/>
        </w:rPr>
        <w:t>Detalhar - Fiscalização pendente - Fiscal</w:t>
      </w:r>
      <w:r>
        <w:rPr>
          <w:rFonts w:ascii="Calibri" w:eastAsia="Calibri" w:hAnsi="Calibri" w:cs="Calibri"/>
          <w:sz w:val="24"/>
        </w:rPr>
        <w:t>: Ao acionar o registro com a situação Fiscalização pendente, o sistema deverá encaminhar o usuário para a tela de edição da fiscalização.</w:t>
      </w:r>
    </w:p>
    <w:p w14:paraId="646217D3" w14:textId="77777777" w:rsidR="00522113" w:rsidRDefault="00B51388">
      <w:pPr>
        <w:numPr>
          <w:ilvl w:val="2"/>
          <w:numId w:val="8"/>
        </w:numPr>
      </w:pPr>
      <w:r>
        <w:rPr>
          <w:rFonts w:ascii="Calibri" w:eastAsia="Calibri" w:hAnsi="Calibri" w:cs="Calibri"/>
          <w:b/>
          <w:sz w:val="24"/>
        </w:rPr>
        <w:t>Detalhar - Encaminhada para a Unidade</w:t>
      </w:r>
      <w:r>
        <w:rPr>
          <w:rFonts w:ascii="Calibri" w:eastAsia="Calibri" w:hAnsi="Calibri" w:cs="Calibri"/>
          <w:sz w:val="24"/>
        </w:rPr>
        <w:t>: Ao acionar o reg</w:t>
      </w:r>
      <w:r>
        <w:rPr>
          <w:rFonts w:ascii="Calibri" w:eastAsia="Calibri" w:hAnsi="Calibri" w:cs="Calibri"/>
          <w:sz w:val="24"/>
        </w:rPr>
        <w:t>istro com a situação Encaminhada para a Unidade, o sistema deverá apresentar a tela de solicitação da fiscalização eventual encaminhar o usuário para a tela de edição da fiscalização, não podendo ser editado os dados de Bem, Atividade ou Rota.</w:t>
      </w:r>
    </w:p>
    <w:p w14:paraId="2238D884" w14:textId="77777777" w:rsidR="00522113" w:rsidRDefault="00B51388">
      <w:pPr>
        <w:numPr>
          <w:ilvl w:val="2"/>
          <w:numId w:val="8"/>
        </w:numPr>
      </w:pPr>
      <w:r>
        <w:rPr>
          <w:rFonts w:ascii="Calibri" w:eastAsia="Calibri" w:hAnsi="Calibri" w:cs="Calibri"/>
          <w:b/>
          <w:sz w:val="24"/>
        </w:rPr>
        <w:t>Mostrar/Esco</w:t>
      </w:r>
      <w:r>
        <w:rPr>
          <w:rFonts w:ascii="Calibri" w:eastAsia="Calibri" w:hAnsi="Calibri" w:cs="Calibri"/>
          <w:b/>
          <w:sz w:val="24"/>
        </w:rPr>
        <w:t>nder</w:t>
      </w:r>
      <w:r>
        <w:rPr>
          <w:rFonts w:ascii="Calibri" w:eastAsia="Calibri" w:hAnsi="Calibri" w:cs="Calibri"/>
          <w:sz w:val="24"/>
        </w:rPr>
        <w:t>: Ao acionar esta opção, o sistema mostra ou esconde as informações do dashboard.</w:t>
      </w:r>
    </w:p>
    <w:p w14:paraId="79D6F1C7" w14:textId="77777777" w:rsidR="00522113" w:rsidRDefault="00B51388">
      <w:pPr>
        <w:numPr>
          <w:ilvl w:val="2"/>
          <w:numId w:val="8"/>
        </w:numPr>
      </w:pPr>
      <w:r>
        <w:rPr>
          <w:rFonts w:ascii="Calibri" w:eastAsia="Calibri" w:hAnsi="Calibri" w:cs="Calibri"/>
          <w:b/>
          <w:sz w:val="24"/>
        </w:rPr>
        <w:t>Tela Cheia</w:t>
      </w:r>
      <w:r>
        <w:rPr>
          <w:rFonts w:ascii="Calibri" w:eastAsia="Calibri" w:hAnsi="Calibri" w:cs="Calibri"/>
          <w:sz w:val="24"/>
        </w:rPr>
        <w:t>: Ao acionar esta opção, o sistema apresenta o dashboard em tela cheia.</w:t>
      </w:r>
    </w:p>
    <w:p w14:paraId="4606577A" w14:textId="77777777" w:rsidR="00522113" w:rsidRDefault="00522113">
      <w:pPr>
        <w:ind w:left="360"/>
      </w:pPr>
    </w:p>
    <w:p w14:paraId="7C56CAA5" w14:textId="77777777" w:rsidR="00522113" w:rsidRDefault="00B51388">
      <w:pPr>
        <w:numPr>
          <w:ilvl w:val="0"/>
          <w:numId w:val="8"/>
        </w:numPr>
      </w:pPr>
      <w:r>
        <w:rPr>
          <w:rFonts w:ascii="Calibri" w:eastAsia="Calibri" w:hAnsi="Calibri" w:cs="Calibri"/>
          <w:b/>
          <w:sz w:val="24"/>
        </w:rPr>
        <w:t>Regras - Solicitar Fiscalização Eventual</w:t>
      </w:r>
    </w:p>
    <w:p w14:paraId="28A9084A" w14:textId="77777777" w:rsidR="00522113" w:rsidRDefault="00B51388">
      <w:pPr>
        <w:numPr>
          <w:ilvl w:val="1"/>
          <w:numId w:val="8"/>
        </w:numPr>
      </w:pPr>
      <w:r>
        <w:rPr>
          <w:rFonts w:ascii="Calibri" w:eastAsia="Calibri" w:hAnsi="Calibri" w:cs="Calibri"/>
          <w:sz w:val="24"/>
        </w:rPr>
        <w:t xml:space="preserve">As ocorrências de solicitação de </w:t>
      </w:r>
      <w:r>
        <w:rPr>
          <w:rFonts w:ascii="Calibri" w:eastAsia="Calibri" w:hAnsi="Calibri" w:cs="Calibri"/>
          <w:sz w:val="24"/>
        </w:rPr>
        <w:t>fiscalização eventual devem ser exibidas no Dashboard durante o ano correspondente ao da programação de atividades.</w:t>
      </w:r>
    </w:p>
    <w:p w14:paraId="77AFCB88" w14:textId="77777777" w:rsidR="00522113" w:rsidRDefault="00B51388">
      <w:pPr>
        <w:numPr>
          <w:ilvl w:val="1"/>
          <w:numId w:val="8"/>
        </w:numPr>
      </w:pPr>
      <w:r>
        <w:rPr>
          <w:rFonts w:ascii="Calibri" w:eastAsia="Calibri" w:hAnsi="Calibri" w:cs="Calibri"/>
          <w:sz w:val="24"/>
        </w:rPr>
        <w:t xml:space="preserve">Para as solicitações de fiscalização eventual que tenham sido cadastrada por usuário Administrador, CGAF ou CNA, que estejam com a situação </w:t>
      </w:r>
      <w:r>
        <w:rPr>
          <w:rFonts w:ascii="Calibri" w:eastAsia="Calibri" w:hAnsi="Calibri" w:cs="Calibri"/>
          <w:sz w:val="24"/>
        </w:rPr>
        <w:t>igual a Fiscalização pendente - Fiscal e faltando apenas dois meses para o término do ano a que a fiscalização deveria ser executada, o sistema deverá mandar alerta via email para todos os usuários de mesmo perfil do usuário do solicitante e usuários com p</w:t>
      </w:r>
      <w:r>
        <w:rPr>
          <w:rFonts w:ascii="Calibri" w:eastAsia="Calibri" w:hAnsi="Calibri" w:cs="Calibri"/>
          <w:sz w:val="24"/>
        </w:rPr>
        <w:t>erfis + Superintendência e +Coordenação Técnica da respectiva unidade da solicitação, bem como para os usuários alocados para a realização da ação (equipe).</w:t>
      </w:r>
    </w:p>
    <w:p w14:paraId="2E2019A4" w14:textId="77777777" w:rsidR="00522113" w:rsidRDefault="00B51388">
      <w:pPr>
        <w:numPr>
          <w:ilvl w:val="2"/>
          <w:numId w:val="8"/>
        </w:numPr>
      </w:pPr>
      <w:r>
        <w:rPr>
          <w:rFonts w:ascii="Calibri" w:eastAsia="Calibri" w:hAnsi="Calibri" w:cs="Calibri"/>
          <w:sz w:val="24"/>
        </w:rPr>
        <w:t>Assunto E-mail: "[FISCALIS] Solicitação de Fiscalização Eventual Pendente a expirar".</w:t>
      </w:r>
    </w:p>
    <w:p w14:paraId="20847E86" w14:textId="77777777" w:rsidR="00522113" w:rsidRDefault="00B51388">
      <w:pPr>
        <w:numPr>
          <w:ilvl w:val="2"/>
          <w:numId w:val="8"/>
        </w:numPr>
      </w:pPr>
      <w:r>
        <w:rPr>
          <w:rFonts w:ascii="Calibri" w:eastAsia="Calibri" w:hAnsi="Calibri" w:cs="Calibri"/>
          <w:sz w:val="24"/>
        </w:rPr>
        <w:t>Mensagem E-ma</w:t>
      </w:r>
      <w:r>
        <w:rPr>
          <w:rFonts w:ascii="Calibri" w:eastAsia="Calibri" w:hAnsi="Calibri" w:cs="Calibri"/>
          <w:sz w:val="24"/>
        </w:rPr>
        <w:t>il: "A seguinte solicitação de fiscalização eventual encontra-se com o status pendente e irá expirar ao findar do exercício para o qual foi programada: &lt;UF da Unidade&gt; - &lt;Tipo da Ação&gt; - &lt;Mês para previsão&gt;".</w:t>
      </w:r>
    </w:p>
    <w:p w14:paraId="15F69B45" w14:textId="77777777" w:rsidR="00522113" w:rsidRDefault="00B51388">
      <w:pPr>
        <w:numPr>
          <w:ilvl w:val="1"/>
          <w:numId w:val="8"/>
        </w:numPr>
      </w:pPr>
      <w:r>
        <w:rPr>
          <w:rFonts w:ascii="Calibri" w:eastAsia="Calibri" w:hAnsi="Calibri" w:cs="Calibri"/>
          <w:sz w:val="24"/>
        </w:rPr>
        <w:t>Para as solicitações de fiscalização eventual q</w:t>
      </w:r>
      <w:r>
        <w:rPr>
          <w:rFonts w:ascii="Calibri" w:eastAsia="Calibri" w:hAnsi="Calibri" w:cs="Calibri"/>
          <w:sz w:val="24"/>
        </w:rPr>
        <w:t xml:space="preserve">ue tenham sido cadastrada por usuário de perfil Superintendência ou Coordenação Técnica, que estejam com a situação igual a Fiscalização pendente - Fiscal faltando apenas dois meses para o término do ano a </w:t>
      </w:r>
      <w:r>
        <w:rPr>
          <w:rFonts w:ascii="Calibri" w:eastAsia="Calibri" w:hAnsi="Calibri" w:cs="Calibri"/>
          <w:sz w:val="24"/>
        </w:rPr>
        <w:lastRenderedPageBreak/>
        <w:t>que a fiscalização deveria ser executada, o sistem</w:t>
      </w:r>
      <w:r>
        <w:rPr>
          <w:rFonts w:ascii="Calibri" w:eastAsia="Calibri" w:hAnsi="Calibri" w:cs="Calibri"/>
          <w:sz w:val="24"/>
        </w:rPr>
        <w:t>a deverá mandar alerta via email para todos os usuários com perfis Superintendência e Coordenação Técnica da respectiva unidade da solicitação, bem como para os usuários alocados para a realização da ação (equipe).</w:t>
      </w:r>
    </w:p>
    <w:p w14:paraId="30AF6F93" w14:textId="77777777" w:rsidR="00522113" w:rsidRDefault="00B51388">
      <w:pPr>
        <w:numPr>
          <w:ilvl w:val="2"/>
          <w:numId w:val="8"/>
        </w:numPr>
      </w:pPr>
      <w:r>
        <w:rPr>
          <w:rFonts w:ascii="Calibri" w:eastAsia="Calibri" w:hAnsi="Calibri" w:cs="Calibri"/>
          <w:sz w:val="24"/>
        </w:rPr>
        <w:t>Assunto E-mail: "[FISCALIS] Solicitação d</w:t>
      </w:r>
      <w:r>
        <w:rPr>
          <w:rFonts w:ascii="Calibri" w:eastAsia="Calibri" w:hAnsi="Calibri" w:cs="Calibri"/>
          <w:sz w:val="24"/>
        </w:rPr>
        <w:t>e Fiscalização Eventual Pendente a expirar".</w:t>
      </w:r>
    </w:p>
    <w:p w14:paraId="55581525" w14:textId="77777777" w:rsidR="00522113" w:rsidRDefault="00B51388">
      <w:pPr>
        <w:numPr>
          <w:ilvl w:val="2"/>
          <w:numId w:val="8"/>
        </w:numPr>
      </w:pPr>
      <w:r>
        <w:rPr>
          <w:rFonts w:ascii="Calibri" w:eastAsia="Calibri" w:hAnsi="Calibri" w:cs="Calibri"/>
          <w:sz w:val="24"/>
        </w:rPr>
        <w:t xml:space="preserve">Mensagem E-mail: "A seguinte solicitação de fiscalização eventual encontra-se com o status pendente e irá expirar ao findar do exercício para o qual foi programada: &lt;UF da Unidade&gt; - &lt;Tipo da Ação&gt; - &lt;Mês </w:t>
      </w:r>
      <w:r>
        <w:rPr>
          <w:rFonts w:ascii="Calibri" w:eastAsia="Calibri" w:hAnsi="Calibri" w:cs="Calibri"/>
          <w:sz w:val="24"/>
        </w:rPr>
        <w:t>para previsão&gt;".</w:t>
      </w:r>
    </w:p>
    <w:p w14:paraId="2F3015DE" w14:textId="77777777" w:rsidR="00522113" w:rsidRDefault="00522113"/>
    <w:p w14:paraId="62C3AEED" w14:textId="77777777" w:rsidR="00522113" w:rsidRDefault="00B51388">
      <w:pPr>
        <w:numPr>
          <w:ilvl w:val="0"/>
          <w:numId w:val="8"/>
        </w:numPr>
      </w:pPr>
      <w:r>
        <w:rPr>
          <w:rFonts w:ascii="Calibri" w:eastAsia="Calibri" w:hAnsi="Calibri" w:cs="Calibri"/>
          <w:b/>
          <w:sz w:val="24"/>
        </w:rPr>
        <w:t>Tela - Solicitar Fiscalização Eventual</w:t>
      </w:r>
    </w:p>
    <w:p w14:paraId="081AACAB" w14:textId="77777777" w:rsidR="00522113" w:rsidRDefault="00B51388">
      <w:r>
        <w:rPr>
          <w:noProof/>
        </w:rPr>
        <w:lastRenderedPageBreak/>
        <w:drawing>
          <wp:inline distT="0" distB="0" distL="0" distR="0" wp14:anchorId="12D19D98" wp14:editId="0E9794EE">
            <wp:extent cx="5991225" cy="7219950"/>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rId53" cstate="print"/>
                    <a:stretch>
                      <a:fillRect/>
                    </a:stretch>
                  </pic:blipFill>
                  <pic:spPr>
                    <a:xfrm>
                      <a:off x="0" y="0"/>
                      <a:ext cx="5991225" cy="7219950"/>
                    </a:xfrm>
                    <a:prstGeom prst="rect">
                      <a:avLst/>
                    </a:prstGeom>
                  </pic:spPr>
                </pic:pic>
              </a:graphicData>
            </a:graphic>
          </wp:inline>
        </w:drawing>
      </w:r>
    </w:p>
    <w:p w14:paraId="025EC53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4">
        <w:r>
          <w:rPr>
            <w:rFonts w:ascii="Tahoma" w:eastAsia="Tahoma" w:hAnsi="Tahoma" w:cs="Tahoma"/>
            <w:i/>
            <w:color w:val="6666FF"/>
          </w:rPr>
          <w:t>Easily create Qt Help files</w:t>
        </w:r>
      </w:hyperlink>
    </w:p>
    <w:p w14:paraId="08BF643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31" w:name="_topic_FiscalizacoesConcluidas"/>
      <w:bookmarkEnd w:id="31"/>
      <w:r>
        <w:rPr>
          <w:rFonts w:ascii="Tahoma" w:eastAsia="Tahoma" w:hAnsi="Tahoma" w:cs="Tahoma"/>
          <w:color w:val="243F60"/>
          <w:sz w:val="22"/>
        </w:rPr>
        <w:t>Fiscalizações Concluídas</w:t>
      </w:r>
    </w:p>
    <w:p w14:paraId="31750234" w14:textId="77777777" w:rsidR="00522113" w:rsidRDefault="00B51388">
      <w:r>
        <w:rPr>
          <w:rFonts w:ascii="Calibri" w:eastAsia="Calibri" w:hAnsi="Calibri" w:cs="Calibri"/>
          <w:b/>
          <w:sz w:val="24"/>
        </w:rPr>
        <w:t>Fiscalizações Concluídas</w:t>
      </w:r>
      <w:r>
        <w:rPr>
          <w:rFonts w:ascii="Calibri" w:eastAsia="Calibri" w:hAnsi="Calibri" w:cs="Calibri"/>
          <w:sz w:val="24"/>
        </w:rPr>
        <w:t>: Permite que o usuário acompanhe via Dashboard as solicitações de fiscalização concluídas e possa realizar a ciência da mesma.</w:t>
      </w:r>
    </w:p>
    <w:p w14:paraId="70E25C65" w14:textId="77777777" w:rsidR="00522113" w:rsidRDefault="00B51388">
      <w:pPr>
        <w:numPr>
          <w:ilvl w:val="1"/>
          <w:numId w:val="8"/>
        </w:numPr>
      </w:pPr>
      <w:r>
        <w:rPr>
          <w:rFonts w:ascii="Calibri" w:eastAsia="Calibri" w:hAnsi="Calibri" w:cs="Calibri"/>
          <w:sz w:val="24"/>
        </w:rPr>
        <w:t>O sistema deverá apresentar no dash</w:t>
      </w:r>
      <w:r>
        <w:rPr>
          <w:rFonts w:ascii="Calibri" w:eastAsia="Calibri" w:hAnsi="Calibri" w:cs="Calibri"/>
          <w:sz w:val="24"/>
        </w:rPr>
        <w:t>board somente fiscalizações com a situação igual a Concluída que ainda não foram dadas ciências. Os registros deverão aparecer para os perfis por Unidade. Somente o Administrador irá visualizar os registros de todas as Unidades.</w:t>
      </w:r>
    </w:p>
    <w:p w14:paraId="36FF85A4" w14:textId="77777777" w:rsidR="00522113" w:rsidRDefault="00B51388">
      <w:pPr>
        <w:numPr>
          <w:ilvl w:val="1"/>
          <w:numId w:val="8"/>
        </w:numPr>
      </w:pPr>
      <w:r>
        <w:rPr>
          <w:rFonts w:ascii="Calibri" w:eastAsia="Calibri" w:hAnsi="Calibri" w:cs="Calibri"/>
          <w:sz w:val="24"/>
        </w:rPr>
        <w:t xml:space="preserve">O Dashboard </w:t>
      </w:r>
      <w:r>
        <w:rPr>
          <w:rFonts w:ascii="Calibri" w:eastAsia="Calibri" w:hAnsi="Calibri" w:cs="Calibri"/>
          <w:sz w:val="24"/>
        </w:rPr>
        <w:t xml:space="preserve">Fiscalizações Concluídas deverá ser apresentado somente para os perfis </w:t>
      </w:r>
      <w:r>
        <w:rPr>
          <w:rFonts w:ascii="Calibri" w:eastAsia="Calibri" w:hAnsi="Calibri" w:cs="Calibri"/>
          <w:sz w:val="24"/>
        </w:rPr>
        <w:lastRenderedPageBreak/>
        <w:t>Administrador, Coordenação Técnica e Superintendência.</w:t>
      </w:r>
    </w:p>
    <w:p w14:paraId="03B6B8E0" w14:textId="77777777" w:rsidR="00522113" w:rsidRDefault="00522113"/>
    <w:p w14:paraId="13DF2A1E" w14:textId="77777777" w:rsidR="00522113" w:rsidRDefault="00B51388">
      <w:pPr>
        <w:numPr>
          <w:ilvl w:val="0"/>
          <w:numId w:val="8"/>
        </w:numPr>
      </w:pPr>
      <w:r>
        <w:rPr>
          <w:rFonts w:ascii="Calibri" w:eastAsia="Calibri" w:hAnsi="Calibri" w:cs="Calibri"/>
          <w:b/>
          <w:sz w:val="24"/>
        </w:rPr>
        <w:t>Detalhamento de campo - Fiscalizações Concluídas</w:t>
      </w:r>
    </w:p>
    <w:p w14:paraId="735F71F9" w14:textId="77777777" w:rsidR="00522113" w:rsidRDefault="00B51388">
      <w:pPr>
        <w:numPr>
          <w:ilvl w:val="1"/>
          <w:numId w:val="8"/>
        </w:numPr>
      </w:pPr>
      <w:r>
        <w:rPr>
          <w:rFonts w:ascii="Calibri" w:eastAsia="Calibri" w:hAnsi="Calibri" w:cs="Calibri"/>
          <w:sz w:val="24"/>
        </w:rPr>
        <w:t>Unidade: Apresenta a unidade da fiscalização concluída.</w:t>
      </w:r>
    </w:p>
    <w:p w14:paraId="2FA45CB0" w14:textId="77777777" w:rsidR="00522113" w:rsidRDefault="00B51388">
      <w:pPr>
        <w:numPr>
          <w:ilvl w:val="1"/>
          <w:numId w:val="8"/>
        </w:numPr>
      </w:pPr>
      <w:r>
        <w:rPr>
          <w:rFonts w:ascii="Calibri" w:eastAsia="Calibri" w:hAnsi="Calibri" w:cs="Calibri"/>
          <w:sz w:val="24"/>
        </w:rPr>
        <w:t>Nº Fiscalização: Apresen</w:t>
      </w:r>
      <w:r>
        <w:rPr>
          <w:rFonts w:ascii="Calibri" w:eastAsia="Calibri" w:hAnsi="Calibri" w:cs="Calibri"/>
          <w:sz w:val="24"/>
        </w:rPr>
        <w:t>ta o número da fiscalização concluída.</w:t>
      </w:r>
    </w:p>
    <w:p w14:paraId="4F848FE6" w14:textId="77777777" w:rsidR="00522113" w:rsidRDefault="00B51388">
      <w:pPr>
        <w:numPr>
          <w:ilvl w:val="1"/>
          <w:numId w:val="8"/>
        </w:numPr>
      </w:pPr>
      <w:r>
        <w:rPr>
          <w:rFonts w:ascii="Calibri" w:eastAsia="Calibri" w:hAnsi="Calibri" w:cs="Calibri"/>
          <w:sz w:val="24"/>
        </w:rPr>
        <w:t>Ações:</w:t>
      </w:r>
    </w:p>
    <w:p w14:paraId="2B913ABB" w14:textId="77777777" w:rsidR="00522113" w:rsidRDefault="00B51388">
      <w:pPr>
        <w:numPr>
          <w:ilvl w:val="2"/>
          <w:numId w:val="8"/>
        </w:numPr>
      </w:pPr>
      <w:r>
        <w:rPr>
          <w:rFonts w:ascii="Calibri" w:eastAsia="Calibri" w:hAnsi="Calibri" w:cs="Calibri"/>
          <w:b/>
          <w:sz w:val="24"/>
        </w:rPr>
        <w:t>Detalhar</w:t>
      </w:r>
      <w:r>
        <w:rPr>
          <w:rFonts w:ascii="Calibri" w:eastAsia="Calibri" w:hAnsi="Calibri" w:cs="Calibri"/>
          <w:sz w:val="24"/>
        </w:rPr>
        <w:t>: Ao acionar o registro, o sistema deverá encaminhar o usuário para a tela de edição da fiscalização.</w:t>
      </w:r>
    </w:p>
    <w:p w14:paraId="7D86D90B" w14:textId="77777777" w:rsidR="00522113" w:rsidRDefault="00B51388">
      <w:pPr>
        <w:numPr>
          <w:ilvl w:val="3"/>
          <w:numId w:val="8"/>
        </w:numPr>
      </w:pPr>
      <w:r>
        <w:rPr>
          <w:rFonts w:ascii="Calibri" w:eastAsia="Calibri" w:hAnsi="Calibri" w:cs="Calibri"/>
          <w:b/>
          <w:sz w:val="24"/>
        </w:rPr>
        <w:t>Ciência</w:t>
      </w:r>
      <w:r>
        <w:rPr>
          <w:rFonts w:ascii="Calibri" w:eastAsia="Calibri" w:hAnsi="Calibri" w:cs="Calibri"/>
          <w:sz w:val="24"/>
        </w:rPr>
        <w:t xml:space="preserve">: Ao acionar esta opção, o sistema deverá apresentar mensagem de confirmação, e ao confirmar </w:t>
      </w:r>
      <w:r>
        <w:rPr>
          <w:rFonts w:ascii="Calibri" w:eastAsia="Calibri" w:hAnsi="Calibri" w:cs="Calibri"/>
          <w:sz w:val="24"/>
        </w:rPr>
        <w:t>dar ciência na fiscalização concluída.</w:t>
      </w:r>
    </w:p>
    <w:p w14:paraId="39417548" w14:textId="77777777" w:rsidR="00522113" w:rsidRDefault="00B51388">
      <w:pPr>
        <w:numPr>
          <w:ilvl w:val="4"/>
          <w:numId w:val="8"/>
        </w:numPr>
      </w:pPr>
      <w:r>
        <w:rPr>
          <w:rFonts w:ascii="Calibri" w:eastAsia="Calibri" w:hAnsi="Calibri" w:cs="Calibri"/>
          <w:sz w:val="24"/>
        </w:rPr>
        <w:t>Mensagem: "Deseja realmente dar ciência para esta fiscalização concluída?" (Sim/Não)</w:t>
      </w:r>
    </w:p>
    <w:p w14:paraId="1F3D0F6B" w14:textId="77777777" w:rsidR="00522113" w:rsidRDefault="00B51388">
      <w:pPr>
        <w:numPr>
          <w:ilvl w:val="3"/>
          <w:numId w:val="8"/>
        </w:numPr>
      </w:pPr>
      <w:r>
        <w:rPr>
          <w:rFonts w:ascii="Calibri" w:eastAsia="Calibri" w:hAnsi="Calibri" w:cs="Calibri"/>
          <w:sz w:val="24"/>
        </w:rPr>
        <w:t>Ao confirmar a ciência, o sistema deverá guardar na base de dados que houve a ciência com o respectivo registro, não apresenta-lo ma</w:t>
      </w:r>
      <w:r>
        <w:rPr>
          <w:rFonts w:ascii="Calibri" w:eastAsia="Calibri" w:hAnsi="Calibri" w:cs="Calibri"/>
          <w:sz w:val="24"/>
        </w:rPr>
        <w:t>is no dashboard Fiscalizações Concluídas e guardar a informação de qual usuário realizou a ciência juntamente com a data e hora da ação. O sistema também deverá desabilitar a opção Ciência.</w:t>
      </w:r>
    </w:p>
    <w:p w14:paraId="0485418F" w14:textId="77777777" w:rsidR="00522113" w:rsidRDefault="00B51388">
      <w:pPr>
        <w:numPr>
          <w:ilvl w:val="2"/>
          <w:numId w:val="8"/>
        </w:numPr>
      </w:pPr>
      <w:r>
        <w:rPr>
          <w:rFonts w:ascii="Calibri" w:eastAsia="Calibri" w:hAnsi="Calibri" w:cs="Calibri"/>
          <w:b/>
          <w:sz w:val="24"/>
        </w:rPr>
        <w:t>Ciência</w:t>
      </w:r>
      <w:r>
        <w:rPr>
          <w:rFonts w:ascii="Calibri" w:eastAsia="Calibri" w:hAnsi="Calibri" w:cs="Calibri"/>
          <w:sz w:val="24"/>
        </w:rPr>
        <w:t>: Ao acionar esta opção, o sistema deverá dar ciência na fi</w:t>
      </w:r>
      <w:r>
        <w:rPr>
          <w:rFonts w:ascii="Calibri" w:eastAsia="Calibri" w:hAnsi="Calibri" w:cs="Calibri"/>
          <w:sz w:val="24"/>
        </w:rPr>
        <w:t>scalização concluída.</w:t>
      </w:r>
    </w:p>
    <w:p w14:paraId="0730BB95" w14:textId="77777777" w:rsidR="00522113" w:rsidRDefault="00B51388">
      <w:pPr>
        <w:numPr>
          <w:ilvl w:val="3"/>
          <w:numId w:val="8"/>
        </w:numPr>
      </w:pPr>
      <w:r>
        <w:rPr>
          <w:rFonts w:ascii="Calibri" w:eastAsia="Calibri" w:hAnsi="Calibri" w:cs="Calibri"/>
          <w:sz w:val="24"/>
        </w:rPr>
        <w:t xml:space="preserve">Ao acionar a opção Ciência, o sistema deverá guardar na base de dados que houve a ciência com o respectivo registro, não apresenta-lo mais no dashboard e guardar a informação de qual usuário realizou a ciência juntamente com a data e </w:t>
      </w:r>
      <w:r>
        <w:rPr>
          <w:rFonts w:ascii="Calibri" w:eastAsia="Calibri" w:hAnsi="Calibri" w:cs="Calibri"/>
          <w:sz w:val="24"/>
        </w:rPr>
        <w:t>hora da ação.</w:t>
      </w:r>
    </w:p>
    <w:p w14:paraId="7398F22E" w14:textId="77777777" w:rsidR="00522113" w:rsidRDefault="00522113">
      <w:pPr>
        <w:ind w:left="360"/>
      </w:pPr>
    </w:p>
    <w:p w14:paraId="4D8FD19C" w14:textId="77777777" w:rsidR="00522113" w:rsidRDefault="00B51388">
      <w:pPr>
        <w:numPr>
          <w:ilvl w:val="0"/>
          <w:numId w:val="8"/>
        </w:numPr>
      </w:pPr>
      <w:r>
        <w:rPr>
          <w:rFonts w:ascii="Calibri" w:eastAsia="Calibri" w:hAnsi="Calibri" w:cs="Calibri"/>
          <w:b/>
          <w:sz w:val="24"/>
        </w:rPr>
        <w:t>Tela - Fiscalizações Concluídas</w:t>
      </w:r>
    </w:p>
    <w:p w14:paraId="2169341A" w14:textId="77777777" w:rsidR="00522113" w:rsidRDefault="00B51388">
      <w:r>
        <w:rPr>
          <w:noProof/>
        </w:rPr>
        <w:lastRenderedPageBreak/>
        <w:drawing>
          <wp:inline distT="0" distB="0" distL="0" distR="0" wp14:anchorId="68393797" wp14:editId="7616807B">
            <wp:extent cx="5991225" cy="7219950"/>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rId55" cstate="print"/>
                    <a:stretch>
                      <a:fillRect/>
                    </a:stretch>
                  </pic:blipFill>
                  <pic:spPr>
                    <a:xfrm>
                      <a:off x="0" y="0"/>
                      <a:ext cx="5991225" cy="7219950"/>
                    </a:xfrm>
                    <a:prstGeom prst="rect">
                      <a:avLst/>
                    </a:prstGeom>
                  </pic:spPr>
                </pic:pic>
              </a:graphicData>
            </a:graphic>
          </wp:inline>
        </w:drawing>
      </w:r>
    </w:p>
    <w:p w14:paraId="5C008889" w14:textId="77777777" w:rsidR="00522113" w:rsidRDefault="00522113"/>
    <w:p w14:paraId="1B82C75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6">
        <w:r>
          <w:rPr>
            <w:rFonts w:ascii="Tahoma" w:eastAsia="Tahoma" w:hAnsi="Tahoma" w:cs="Tahoma"/>
            <w:i/>
            <w:color w:val="6666FF"/>
          </w:rPr>
          <w:t>Free EBook and documentation generator</w:t>
        </w:r>
      </w:hyperlink>
    </w:p>
    <w:p w14:paraId="0326FB3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32" w:name="_topic_Solicitacao"/>
      <w:bookmarkEnd w:id="32"/>
      <w:r>
        <w:rPr>
          <w:rFonts w:ascii="Tahoma" w:eastAsia="Tahoma" w:hAnsi="Tahoma" w:cs="Tahoma"/>
          <w:color w:val="243F60"/>
          <w:sz w:val="22"/>
        </w:rPr>
        <w:t>Solicitação</w:t>
      </w:r>
    </w:p>
    <w:p w14:paraId="09809BA4" w14:textId="77777777" w:rsidR="00522113" w:rsidRDefault="00B51388">
      <w:r>
        <w:rPr>
          <w:rFonts w:ascii="Calibri" w:eastAsia="Calibri" w:hAnsi="Calibri" w:cs="Calibri"/>
          <w:sz w:val="24"/>
        </w:rPr>
        <w:t xml:space="preserve">Em </w:t>
      </w:r>
      <w:r>
        <w:rPr>
          <w:rFonts w:ascii="Calibri" w:eastAsia="Calibri" w:hAnsi="Calibri" w:cs="Calibri"/>
          <w:b/>
          <w:i/>
          <w:sz w:val="24"/>
        </w:rPr>
        <w:t>Solicitação</w:t>
      </w:r>
      <w:r>
        <w:rPr>
          <w:rFonts w:ascii="Calibri" w:eastAsia="Calibri" w:hAnsi="Calibri" w:cs="Calibri"/>
          <w:i/>
          <w:sz w:val="24"/>
        </w:rPr>
        <w:t xml:space="preserve"> </w:t>
      </w:r>
      <w:r>
        <w:rPr>
          <w:rFonts w:ascii="Calibri" w:eastAsia="Calibri" w:hAnsi="Calibri" w:cs="Calibri"/>
          <w:sz w:val="24"/>
        </w:rPr>
        <w:t>são apresentados as solicitações de porrogação de prazo.</w:t>
      </w:r>
    </w:p>
    <w:p w14:paraId="25DFA591" w14:textId="77777777" w:rsidR="00522113" w:rsidRDefault="00522113">
      <w:pPr>
        <w:ind w:left="360"/>
      </w:pPr>
    </w:p>
    <w:p w14:paraId="0FDF84FC" w14:textId="77777777" w:rsidR="00522113" w:rsidRDefault="00B51388">
      <w:pPr>
        <w:numPr>
          <w:ilvl w:val="0"/>
          <w:numId w:val="4"/>
        </w:numPr>
      </w:pPr>
      <w:r>
        <w:rPr>
          <w:rFonts w:ascii="Calibri" w:eastAsia="Calibri" w:hAnsi="Calibri" w:cs="Calibri"/>
          <w:b/>
          <w:sz w:val="24"/>
        </w:rPr>
        <w:t>Detalhamento de campo - Solicitação</w:t>
      </w:r>
    </w:p>
    <w:p w14:paraId="0CFD6F8F" w14:textId="77777777" w:rsidR="00522113" w:rsidRDefault="00B51388">
      <w:pPr>
        <w:numPr>
          <w:ilvl w:val="1"/>
          <w:numId w:val="4"/>
        </w:numPr>
      </w:pPr>
      <w:r>
        <w:rPr>
          <w:rFonts w:ascii="Calibri" w:eastAsia="Calibri" w:hAnsi="Calibri" w:cs="Calibri"/>
          <w:b/>
          <w:sz w:val="24"/>
        </w:rPr>
        <w:t xml:space="preserve">Unidade: </w:t>
      </w:r>
      <w:r>
        <w:rPr>
          <w:rFonts w:ascii="Calibri" w:eastAsia="Calibri" w:hAnsi="Calibri" w:cs="Calibri"/>
          <w:sz w:val="24"/>
        </w:rPr>
        <w:t>Apresenta a descrição da unidade do julgamento.</w:t>
      </w:r>
    </w:p>
    <w:p w14:paraId="71AD7F06" w14:textId="77777777" w:rsidR="00522113" w:rsidRDefault="00B51388">
      <w:pPr>
        <w:numPr>
          <w:ilvl w:val="1"/>
          <w:numId w:val="4"/>
        </w:numPr>
      </w:pPr>
      <w:r>
        <w:rPr>
          <w:rFonts w:ascii="Calibri" w:eastAsia="Calibri" w:hAnsi="Calibri" w:cs="Calibri"/>
          <w:b/>
          <w:sz w:val="24"/>
        </w:rPr>
        <w:t xml:space="preserve">Nº Julgamento: </w:t>
      </w:r>
      <w:r>
        <w:rPr>
          <w:rFonts w:ascii="Calibri" w:eastAsia="Calibri" w:hAnsi="Calibri" w:cs="Calibri"/>
          <w:sz w:val="24"/>
        </w:rPr>
        <w:t xml:space="preserve">Apresenta o número do </w:t>
      </w:r>
      <w:r>
        <w:rPr>
          <w:rFonts w:ascii="Calibri" w:eastAsia="Calibri" w:hAnsi="Calibri" w:cs="Calibri"/>
          <w:sz w:val="24"/>
        </w:rPr>
        <w:t>julgamento.</w:t>
      </w:r>
    </w:p>
    <w:p w14:paraId="27EF08F9" w14:textId="77777777" w:rsidR="00522113" w:rsidRDefault="00B51388">
      <w:pPr>
        <w:numPr>
          <w:ilvl w:val="2"/>
          <w:numId w:val="4"/>
        </w:numPr>
      </w:pPr>
      <w:r>
        <w:rPr>
          <w:rFonts w:ascii="Calibri" w:eastAsia="Calibri" w:hAnsi="Calibri" w:cs="Calibri"/>
          <w:b/>
          <w:sz w:val="24"/>
        </w:rPr>
        <w:t>Máscara: J99999.AAAA.XX</w:t>
      </w:r>
    </w:p>
    <w:p w14:paraId="1837F706" w14:textId="77777777" w:rsidR="00522113" w:rsidRDefault="00B51388">
      <w:pPr>
        <w:numPr>
          <w:ilvl w:val="1"/>
          <w:numId w:val="4"/>
        </w:numPr>
      </w:pPr>
      <w:r>
        <w:rPr>
          <w:rFonts w:ascii="Calibri" w:eastAsia="Calibri" w:hAnsi="Calibri" w:cs="Calibri"/>
          <w:b/>
          <w:sz w:val="24"/>
        </w:rPr>
        <w:lastRenderedPageBreak/>
        <w:t xml:space="preserve">Fase: </w:t>
      </w:r>
      <w:r>
        <w:rPr>
          <w:rFonts w:ascii="Calibri" w:eastAsia="Calibri" w:hAnsi="Calibri" w:cs="Calibri"/>
          <w:sz w:val="24"/>
        </w:rPr>
        <w:t>Apresenta a descrição da fase do julgamento.</w:t>
      </w:r>
    </w:p>
    <w:p w14:paraId="360C6E5B" w14:textId="77777777" w:rsidR="00522113" w:rsidRDefault="00B51388">
      <w:pPr>
        <w:numPr>
          <w:ilvl w:val="1"/>
          <w:numId w:val="4"/>
        </w:numPr>
      </w:pPr>
      <w:r>
        <w:rPr>
          <w:rFonts w:ascii="Calibri" w:eastAsia="Calibri" w:hAnsi="Calibri" w:cs="Calibri"/>
          <w:b/>
          <w:sz w:val="24"/>
        </w:rPr>
        <w:t xml:space="preserve">Situação: </w:t>
      </w:r>
      <w:r>
        <w:rPr>
          <w:rFonts w:ascii="Calibri" w:eastAsia="Calibri" w:hAnsi="Calibri" w:cs="Calibri"/>
          <w:sz w:val="24"/>
        </w:rPr>
        <w:t>Apresenta a descrição da situação do julgamento.</w:t>
      </w:r>
    </w:p>
    <w:p w14:paraId="15F27659" w14:textId="77777777" w:rsidR="00522113" w:rsidRDefault="00B51388">
      <w:pPr>
        <w:numPr>
          <w:ilvl w:val="2"/>
          <w:numId w:val="4"/>
        </w:numPr>
      </w:pPr>
      <w:r>
        <w:rPr>
          <w:rFonts w:ascii="Calibri" w:eastAsia="Calibri" w:hAnsi="Calibri" w:cs="Calibri"/>
          <w:sz w:val="24"/>
        </w:rPr>
        <w:t>O sistema deverá apresentar no dashboard SOLICITAÇÃO de prorrogação de prazo, todos os Julgamentos com a situa</w:t>
      </w:r>
      <w:r>
        <w:rPr>
          <w:rFonts w:ascii="Calibri" w:eastAsia="Calibri" w:hAnsi="Calibri" w:cs="Calibri"/>
          <w:sz w:val="24"/>
        </w:rPr>
        <w:t>ção igual a Aguardando Aprovação da Solicitação de Prorrogação Prazo.</w:t>
      </w:r>
    </w:p>
    <w:p w14:paraId="11B2ED48" w14:textId="77777777" w:rsidR="00522113" w:rsidRDefault="00B51388">
      <w:pPr>
        <w:numPr>
          <w:ilvl w:val="2"/>
          <w:numId w:val="4"/>
        </w:numPr>
      </w:pPr>
      <w:r>
        <w:rPr>
          <w:rFonts w:ascii="Calibri" w:eastAsia="Calibri" w:hAnsi="Calibri" w:cs="Calibri"/>
          <w:sz w:val="24"/>
        </w:rPr>
        <w:t>O sistema deverá encaminhar um e-mail para todos os usuários com os perfis Superintendência da respectiva Unidade do Julgamento.</w:t>
      </w:r>
    </w:p>
    <w:p w14:paraId="1845986F" w14:textId="77777777" w:rsidR="00522113" w:rsidRDefault="00B51388">
      <w:pPr>
        <w:numPr>
          <w:ilvl w:val="3"/>
          <w:numId w:val="4"/>
        </w:numPr>
      </w:pPr>
      <w:r>
        <w:rPr>
          <w:rFonts w:ascii="Calibri" w:eastAsia="Calibri" w:hAnsi="Calibri" w:cs="Calibri"/>
          <w:sz w:val="24"/>
        </w:rPr>
        <w:t>Assunto E-mail: "[FISCALIS] Solicitação de prorrogação de</w:t>
      </w:r>
      <w:r>
        <w:rPr>
          <w:rFonts w:ascii="Calibri" w:eastAsia="Calibri" w:hAnsi="Calibri" w:cs="Calibri"/>
          <w:sz w:val="24"/>
        </w:rPr>
        <w:t xml:space="preserve"> prazo &lt;Tipo de Documento de Prorrogação de Prazo&gt;".</w:t>
      </w:r>
    </w:p>
    <w:p w14:paraId="40F5936B" w14:textId="77777777" w:rsidR="00522113" w:rsidRDefault="00B51388">
      <w:pPr>
        <w:numPr>
          <w:ilvl w:val="3"/>
          <w:numId w:val="4"/>
        </w:numPr>
      </w:pPr>
      <w:r>
        <w:rPr>
          <w:rFonts w:ascii="Calibri" w:eastAsia="Calibri" w:hAnsi="Calibri" w:cs="Calibri"/>
          <w:sz w:val="24"/>
        </w:rPr>
        <w:t>Mensagem E-mail:</w:t>
      </w:r>
    </w:p>
    <w:p w14:paraId="28255972" w14:textId="77777777" w:rsidR="00522113" w:rsidRDefault="00B51388">
      <w:pPr>
        <w:numPr>
          <w:ilvl w:val="3"/>
          <w:numId w:val="4"/>
        </w:numPr>
      </w:pPr>
      <w:r>
        <w:rPr>
          <w:rFonts w:ascii="Calibri" w:eastAsia="Calibri" w:hAnsi="Calibri" w:cs="Calibri"/>
          <w:sz w:val="24"/>
        </w:rPr>
        <w:t>Foi adicionado o documento &lt;tipo de documento de solicitação de prorrogação de prazo&gt; na árvore de documentos do Processo de julgamento &lt;número do processo de julgamento&gt;. Acesse o fisca</w:t>
      </w:r>
      <w:r>
        <w:rPr>
          <w:rFonts w:ascii="Calibri" w:eastAsia="Calibri" w:hAnsi="Calibri" w:cs="Calibri"/>
          <w:sz w:val="24"/>
        </w:rPr>
        <w:t>lis para deferir ou indeferir a solicitação.</w:t>
      </w:r>
    </w:p>
    <w:p w14:paraId="3BE541A2" w14:textId="77777777" w:rsidR="00522113" w:rsidRDefault="00B51388">
      <w:pPr>
        <w:numPr>
          <w:ilvl w:val="2"/>
          <w:numId w:val="4"/>
        </w:numPr>
      </w:pPr>
      <w:r>
        <w:rPr>
          <w:rFonts w:ascii="Calibri" w:eastAsia="Calibri" w:hAnsi="Calibri" w:cs="Calibri"/>
          <w:sz w:val="24"/>
        </w:rPr>
        <w:t>O sistema deverá listar na ordem do registro mais recente para o menos recente.</w:t>
      </w:r>
    </w:p>
    <w:p w14:paraId="6513A7CF" w14:textId="77777777" w:rsidR="00522113" w:rsidRDefault="00B51388">
      <w:pPr>
        <w:numPr>
          <w:ilvl w:val="2"/>
          <w:numId w:val="4"/>
        </w:numPr>
      </w:pPr>
      <w:r>
        <w:rPr>
          <w:rFonts w:ascii="Calibri" w:eastAsia="Calibri" w:hAnsi="Calibri" w:cs="Calibri"/>
          <w:sz w:val="24"/>
        </w:rPr>
        <w:t>O dashboard SOLICITAÇÃO de prorrogação de prazo deverá ser apresentado para os perfis Administrador e Superintendência. Exceto para</w:t>
      </w:r>
      <w:r>
        <w:rPr>
          <w:rFonts w:ascii="Calibri" w:eastAsia="Calibri" w:hAnsi="Calibri" w:cs="Calibri"/>
          <w:sz w:val="24"/>
        </w:rPr>
        <w:t xml:space="preserve"> o Administrador, os registros deverão ser apresentados conforme a Unidade do usuário logado.</w:t>
      </w:r>
    </w:p>
    <w:p w14:paraId="3E19A6BC" w14:textId="77777777" w:rsidR="00522113" w:rsidRDefault="00B51388">
      <w:pPr>
        <w:numPr>
          <w:ilvl w:val="1"/>
          <w:numId w:val="4"/>
        </w:numPr>
      </w:pPr>
      <w:r>
        <w:rPr>
          <w:rFonts w:ascii="Calibri" w:eastAsia="Calibri" w:hAnsi="Calibri" w:cs="Calibri"/>
          <w:b/>
          <w:sz w:val="24"/>
        </w:rPr>
        <w:t xml:space="preserve">Documento: </w:t>
      </w:r>
      <w:r>
        <w:rPr>
          <w:rFonts w:ascii="Calibri" w:eastAsia="Calibri" w:hAnsi="Calibri" w:cs="Calibri"/>
          <w:sz w:val="24"/>
        </w:rPr>
        <w:t>Apresenta o nome do documento de solicitação de prorrogação de prazo, dentre as seguintes opções: Solicitação de Prorrogação de Prazo - Apresentação de</w:t>
      </w:r>
      <w:r>
        <w:rPr>
          <w:rFonts w:ascii="Calibri" w:eastAsia="Calibri" w:hAnsi="Calibri" w:cs="Calibri"/>
          <w:sz w:val="24"/>
        </w:rPr>
        <w:t xml:space="preserve"> Pedido de Acordo, Solicitação de Prorrogação de Prazo - Apresentação de Defesa, Solicitação de Prorrogação de Prazo – Recurso 1ª Instância e Solicitação de Prorrogação de Prazo – Recurso 2ª Instância.</w:t>
      </w:r>
    </w:p>
    <w:p w14:paraId="791E61C5" w14:textId="77777777" w:rsidR="00522113" w:rsidRDefault="00B51388">
      <w:pPr>
        <w:numPr>
          <w:ilvl w:val="1"/>
          <w:numId w:val="4"/>
        </w:numPr>
      </w:pPr>
      <w:r>
        <w:rPr>
          <w:rFonts w:ascii="Calibri" w:eastAsia="Calibri" w:hAnsi="Calibri" w:cs="Calibri"/>
          <w:b/>
          <w:sz w:val="24"/>
        </w:rPr>
        <w:t>Ações:</w:t>
      </w:r>
    </w:p>
    <w:p w14:paraId="1D99BCDA" w14:textId="77777777" w:rsidR="00522113" w:rsidRDefault="00B51388">
      <w:pPr>
        <w:numPr>
          <w:ilvl w:val="2"/>
          <w:numId w:val="4"/>
        </w:numPr>
      </w:pPr>
      <w:r>
        <w:rPr>
          <w:rFonts w:ascii="Calibri" w:eastAsia="Calibri" w:hAnsi="Calibri" w:cs="Calibri"/>
          <w:b/>
          <w:sz w:val="24"/>
        </w:rPr>
        <w:t xml:space="preserve">Aprovar Solicitação: </w:t>
      </w:r>
      <w:r>
        <w:rPr>
          <w:rFonts w:ascii="Calibri" w:eastAsia="Calibri" w:hAnsi="Calibri" w:cs="Calibri"/>
          <w:sz w:val="24"/>
        </w:rPr>
        <w:t>Ao acionar esta opção, o s</w:t>
      </w:r>
      <w:r>
        <w:rPr>
          <w:rFonts w:ascii="Calibri" w:eastAsia="Calibri" w:hAnsi="Calibri" w:cs="Calibri"/>
          <w:sz w:val="24"/>
        </w:rPr>
        <w:t>istema deverá seguir conforme especificado no sistema de acordo com a Fase e Situação anterior ao pedido de prorrogação de prazo.</w:t>
      </w:r>
    </w:p>
    <w:p w14:paraId="2DEEBB75" w14:textId="77777777" w:rsidR="00522113" w:rsidRDefault="00B51388">
      <w:pPr>
        <w:numPr>
          <w:ilvl w:val="2"/>
          <w:numId w:val="4"/>
        </w:numPr>
      </w:pPr>
      <w:r>
        <w:rPr>
          <w:rFonts w:ascii="Calibri" w:eastAsia="Calibri" w:hAnsi="Calibri" w:cs="Calibri"/>
          <w:sz w:val="24"/>
        </w:rPr>
        <w:t>Hint: "Aprovar Solicitação".</w:t>
      </w:r>
    </w:p>
    <w:p w14:paraId="3A9A3D30" w14:textId="77777777" w:rsidR="00522113" w:rsidRDefault="00B51388">
      <w:pPr>
        <w:numPr>
          <w:ilvl w:val="2"/>
          <w:numId w:val="4"/>
        </w:numPr>
      </w:pPr>
      <w:r>
        <w:rPr>
          <w:rFonts w:ascii="Calibri" w:eastAsia="Calibri" w:hAnsi="Calibri" w:cs="Calibri"/>
          <w:b/>
          <w:sz w:val="24"/>
        </w:rPr>
        <w:t xml:space="preserve">Desaprovar Solicitação: </w:t>
      </w:r>
      <w:r>
        <w:rPr>
          <w:rFonts w:ascii="Calibri" w:eastAsia="Calibri" w:hAnsi="Calibri" w:cs="Calibri"/>
          <w:sz w:val="24"/>
        </w:rPr>
        <w:t xml:space="preserve">Ao acionar esta opção, o sistema deverá retornar para a Fase e </w:t>
      </w:r>
      <w:r>
        <w:rPr>
          <w:rFonts w:ascii="Calibri" w:eastAsia="Calibri" w:hAnsi="Calibri" w:cs="Calibri"/>
          <w:sz w:val="24"/>
        </w:rPr>
        <w:t>Situação anteriores ao pedido de prorrogação de prazo.</w:t>
      </w:r>
    </w:p>
    <w:p w14:paraId="4A2A316E" w14:textId="77777777" w:rsidR="00522113" w:rsidRDefault="00B51388">
      <w:pPr>
        <w:numPr>
          <w:ilvl w:val="2"/>
          <w:numId w:val="4"/>
        </w:numPr>
      </w:pPr>
      <w:r>
        <w:rPr>
          <w:rFonts w:ascii="Calibri" w:eastAsia="Calibri" w:hAnsi="Calibri" w:cs="Calibri"/>
          <w:b/>
          <w:sz w:val="24"/>
        </w:rPr>
        <w:t xml:space="preserve">Hint: </w:t>
      </w:r>
      <w:r>
        <w:rPr>
          <w:rFonts w:ascii="Calibri" w:eastAsia="Calibri" w:hAnsi="Calibri" w:cs="Calibri"/>
          <w:sz w:val="24"/>
        </w:rPr>
        <w:t>"Desaprovar Solicitação".</w:t>
      </w:r>
    </w:p>
    <w:p w14:paraId="4FB71E61" w14:textId="77777777" w:rsidR="00522113" w:rsidRDefault="00522113">
      <w:pPr>
        <w:ind w:left="360"/>
      </w:pPr>
    </w:p>
    <w:p w14:paraId="3F154BC6" w14:textId="77777777" w:rsidR="00522113" w:rsidRDefault="00B51388">
      <w:pPr>
        <w:numPr>
          <w:ilvl w:val="0"/>
          <w:numId w:val="4"/>
        </w:numPr>
      </w:pPr>
      <w:r>
        <w:rPr>
          <w:rFonts w:ascii="Calibri" w:eastAsia="Calibri" w:hAnsi="Calibri" w:cs="Calibri"/>
          <w:b/>
          <w:sz w:val="24"/>
        </w:rPr>
        <w:t>Tela - Solicitação</w:t>
      </w:r>
    </w:p>
    <w:p w14:paraId="2F08D148" w14:textId="77777777" w:rsidR="00522113" w:rsidRDefault="00B51388">
      <w:r>
        <w:rPr>
          <w:noProof/>
        </w:rPr>
        <w:drawing>
          <wp:inline distT="0" distB="0" distL="0" distR="0" wp14:anchorId="584BECB6" wp14:editId="73C4F009">
            <wp:extent cx="5991225" cy="21050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rId57" cstate="print"/>
                    <a:stretch>
                      <a:fillRect/>
                    </a:stretch>
                  </pic:blipFill>
                  <pic:spPr>
                    <a:xfrm>
                      <a:off x="0" y="0"/>
                      <a:ext cx="5991225" cy="2105025"/>
                    </a:xfrm>
                    <a:prstGeom prst="rect">
                      <a:avLst/>
                    </a:prstGeom>
                  </pic:spPr>
                </pic:pic>
              </a:graphicData>
            </a:graphic>
          </wp:inline>
        </w:drawing>
      </w:r>
    </w:p>
    <w:p w14:paraId="005195A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8">
        <w:r>
          <w:rPr>
            <w:rFonts w:ascii="Tahoma" w:eastAsia="Tahoma" w:hAnsi="Tahoma" w:cs="Tahoma"/>
            <w:i/>
            <w:color w:val="6666FF"/>
          </w:rPr>
          <w:t>Easily create Help documents</w:t>
        </w:r>
      </w:hyperlink>
    </w:p>
    <w:p w14:paraId="54E6904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33" w:name="_topic_JulgamentodosAutosdeInfracaoemcu"/>
      <w:bookmarkEnd w:id="33"/>
      <w:r>
        <w:rPr>
          <w:rFonts w:ascii="Tahoma" w:eastAsia="Tahoma" w:hAnsi="Tahoma" w:cs="Tahoma"/>
          <w:color w:val="243F60"/>
          <w:sz w:val="22"/>
        </w:rPr>
        <w:lastRenderedPageBreak/>
        <w:t>Julgamento dos Autos de Infração em curso</w:t>
      </w:r>
    </w:p>
    <w:p w14:paraId="2C3A4D50" w14:textId="77777777" w:rsidR="00522113" w:rsidRDefault="00B51388">
      <w:r>
        <w:rPr>
          <w:rFonts w:ascii="Calibri" w:eastAsia="Calibri" w:hAnsi="Calibri" w:cs="Calibri"/>
          <w:sz w:val="24"/>
        </w:rPr>
        <w:t xml:space="preserve">Em </w:t>
      </w:r>
      <w:r>
        <w:rPr>
          <w:rFonts w:ascii="Calibri" w:eastAsia="Calibri" w:hAnsi="Calibri" w:cs="Calibri"/>
          <w:b/>
          <w:i/>
          <w:sz w:val="24"/>
        </w:rPr>
        <w:t>Julgamento dos Auto</w:t>
      </w:r>
      <w:r>
        <w:rPr>
          <w:rFonts w:ascii="Calibri" w:eastAsia="Calibri" w:hAnsi="Calibri" w:cs="Calibri"/>
          <w:b/>
          <w:i/>
          <w:sz w:val="24"/>
        </w:rPr>
        <w:t>s de Infração em curso</w:t>
      </w:r>
      <w:r>
        <w:rPr>
          <w:rFonts w:ascii="Calibri" w:eastAsia="Calibri" w:hAnsi="Calibri" w:cs="Calibri"/>
          <w:i/>
          <w:sz w:val="24"/>
        </w:rPr>
        <w:t xml:space="preserve"> </w:t>
      </w:r>
      <w:r>
        <w:rPr>
          <w:rFonts w:ascii="Calibri" w:eastAsia="Calibri" w:hAnsi="Calibri" w:cs="Calibri"/>
          <w:sz w:val="24"/>
        </w:rPr>
        <w:t>são apresentados os julgamentos dos autos infração e curso.</w:t>
      </w:r>
    </w:p>
    <w:p w14:paraId="53B4C38A" w14:textId="77777777" w:rsidR="00522113" w:rsidRDefault="00522113">
      <w:pPr>
        <w:ind w:left="360"/>
      </w:pPr>
    </w:p>
    <w:p w14:paraId="58BE57ED" w14:textId="77777777" w:rsidR="00522113" w:rsidRDefault="00B51388">
      <w:pPr>
        <w:numPr>
          <w:ilvl w:val="0"/>
          <w:numId w:val="4"/>
        </w:numPr>
      </w:pPr>
      <w:r>
        <w:rPr>
          <w:rFonts w:ascii="Calibri" w:eastAsia="Calibri" w:hAnsi="Calibri" w:cs="Calibri"/>
          <w:b/>
          <w:sz w:val="24"/>
        </w:rPr>
        <w:t>Detalhamento de campo - Julgamento dos Autos de Infração em curso</w:t>
      </w:r>
    </w:p>
    <w:p w14:paraId="1940144A" w14:textId="77777777" w:rsidR="00522113" w:rsidRDefault="00B51388">
      <w:pPr>
        <w:numPr>
          <w:ilvl w:val="1"/>
          <w:numId w:val="4"/>
        </w:numPr>
      </w:pPr>
      <w:r>
        <w:rPr>
          <w:rFonts w:ascii="Calibri" w:eastAsia="Calibri" w:hAnsi="Calibri" w:cs="Calibri"/>
          <w:b/>
          <w:sz w:val="24"/>
        </w:rPr>
        <w:t xml:space="preserve">Unidade: </w:t>
      </w:r>
      <w:r>
        <w:rPr>
          <w:rFonts w:ascii="Calibri" w:eastAsia="Calibri" w:hAnsi="Calibri" w:cs="Calibri"/>
          <w:sz w:val="24"/>
        </w:rPr>
        <w:t>Apresenta a unidade responsável pelo cadastro da fiscalização.</w:t>
      </w:r>
    </w:p>
    <w:p w14:paraId="4A5711A8" w14:textId="77777777" w:rsidR="00522113" w:rsidRDefault="00B51388">
      <w:pPr>
        <w:numPr>
          <w:ilvl w:val="1"/>
          <w:numId w:val="4"/>
        </w:numPr>
      </w:pPr>
      <w:r>
        <w:rPr>
          <w:rFonts w:ascii="Calibri" w:eastAsia="Calibri" w:hAnsi="Calibri" w:cs="Calibri"/>
          <w:b/>
          <w:sz w:val="24"/>
        </w:rPr>
        <w:t xml:space="preserve">Município: </w:t>
      </w:r>
      <w:r>
        <w:rPr>
          <w:rFonts w:ascii="Calibri" w:eastAsia="Calibri" w:hAnsi="Calibri" w:cs="Calibri"/>
          <w:sz w:val="24"/>
        </w:rPr>
        <w:t>Apresenta o município d</w:t>
      </w:r>
      <w:r>
        <w:rPr>
          <w:rFonts w:ascii="Calibri" w:eastAsia="Calibri" w:hAnsi="Calibri" w:cs="Calibri"/>
          <w:sz w:val="24"/>
        </w:rPr>
        <w:t>o bem fiscalizado.</w:t>
      </w:r>
    </w:p>
    <w:p w14:paraId="094D2B68" w14:textId="77777777" w:rsidR="00522113" w:rsidRDefault="00B51388">
      <w:pPr>
        <w:numPr>
          <w:ilvl w:val="1"/>
          <w:numId w:val="4"/>
        </w:numPr>
      </w:pPr>
      <w:r>
        <w:rPr>
          <w:rFonts w:ascii="Calibri" w:eastAsia="Calibri" w:hAnsi="Calibri" w:cs="Calibri"/>
          <w:b/>
          <w:sz w:val="24"/>
        </w:rPr>
        <w:t xml:space="preserve">Bem: </w:t>
      </w:r>
      <w:r>
        <w:rPr>
          <w:rFonts w:ascii="Calibri" w:eastAsia="Calibri" w:hAnsi="Calibri" w:cs="Calibri"/>
          <w:sz w:val="24"/>
        </w:rPr>
        <w:t>Apresenta o nome do bem da fiscalização da ficha de avaliação.</w:t>
      </w:r>
    </w:p>
    <w:p w14:paraId="7086F24B" w14:textId="77777777" w:rsidR="00522113" w:rsidRDefault="00B51388">
      <w:pPr>
        <w:numPr>
          <w:ilvl w:val="1"/>
          <w:numId w:val="4"/>
        </w:numPr>
      </w:pPr>
      <w:r>
        <w:rPr>
          <w:rFonts w:ascii="Calibri" w:eastAsia="Calibri" w:hAnsi="Calibri" w:cs="Calibri"/>
          <w:b/>
          <w:sz w:val="24"/>
        </w:rPr>
        <w:t>Nº Auto de Infração:</w:t>
      </w:r>
      <w:r>
        <w:rPr>
          <w:rFonts w:ascii="Calibri" w:eastAsia="Calibri" w:hAnsi="Calibri" w:cs="Calibri"/>
          <w:sz w:val="24"/>
        </w:rPr>
        <w:t xml:space="preserve"> Apresenta o número do auto de infração relacionado ao julgamento.</w:t>
      </w:r>
    </w:p>
    <w:p w14:paraId="040A2C53" w14:textId="77777777" w:rsidR="00522113" w:rsidRDefault="00B51388">
      <w:pPr>
        <w:numPr>
          <w:ilvl w:val="2"/>
          <w:numId w:val="4"/>
        </w:numPr>
      </w:pPr>
      <w:r>
        <w:rPr>
          <w:rFonts w:ascii="Calibri" w:eastAsia="Calibri" w:hAnsi="Calibri" w:cs="Calibri"/>
          <w:b/>
          <w:sz w:val="24"/>
        </w:rPr>
        <w:t xml:space="preserve">Máscara: </w:t>
      </w:r>
      <w:r>
        <w:rPr>
          <w:rFonts w:ascii="Calibri" w:eastAsia="Calibri" w:hAnsi="Calibri" w:cs="Calibri"/>
          <w:sz w:val="24"/>
        </w:rPr>
        <w:t>A99999.AAAA.XX</w:t>
      </w:r>
    </w:p>
    <w:p w14:paraId="1553100C" w14:textId="77777777" w:rsidR="00522113" w:rsidRDefault="00B51388">
      <w:pPr>
        <w:numPr>
          <w:ilvl w:val="1"/>
          <w:numId w:val="4"/>
        </w:numPr>
      </w:pPr>
      <w:r>
        <w:rPr>
          <w:rFonts w:ascii="Calibri" w:eastAsia="Calibri" w:hAnsi="Calibri" w:cs="Calibri"/>
          <w:b/>
          <w:sz w:val="24"/>
        </w:rPr>
        <w:t xml:space="preserve">Número do Julgamento: </w:t>
      </w:r>
      <w:r>
        <w:rPr>
          <w:rFonts w:ascii="Calibri" w:eastAsia="Calibri" w:hAnsi="Calibri" w:cs="Calibri"/>
          <w:sz w:val="24"/>
        </w:rPr>
        <w:t>Apresenta o número do Julgamento</w:t>
      </w:r>
    </w:p>
    <w:p w14:paraId="2E9B5010" w14:textId="77777777" w:rsidR="00522113" w:rsidRDefault="00B51388">
      <w:pPr>
        <w:numPr>
          <w:ilvl w:val="2"/>
          <w:numId w:val="4"/>
        </w:numPr>
      </w:pPr>
      <w:r>
        <w:rPr>
          <w:rFonts w:ascii="Calibri" w:eastAsia="Calibri" w:hAnsi="Calibri" w:cs="Calibri"/>
          <w:b/>
          <w:sz w:val="24"/>
        </w:rPr>
        <w:t xml:space="preserve">Máscara: </w:t>
      </w:r>
      <w:r>
        <w:rPr>
          <w:rFonts w:ascii="Calibri" w:eastAsia="Calibri" w:hAnsi="Calibri" w:cs="Calibri"/>
          <w:sz w:val="24"/>
        </w:rPr>
        <w:t>J99999.AAAA.XX</w:t>
      </w:r>
    </w:p>
    <w:p w14:paraId="175B3607" w14:textId="77777777" w:rsidR="00522113" w:rsidRDefault="00B51388">
      <w:pPr>
        <w:numPr>
          <w:ilvl w:val="1"/>
          <w:numId w:val="4"/>
        </w:numPr>
      </w:pPr>
      <w:r>
        <w:rPr>
          <w:rFonts w:ascii="Calibri" w:eastAsia="Calibri" w:hAnsi="Calibri" w:cs="Calibri"/>
          <w:b/>
          <w:sz w:val="24"/>
        </w:rPr>
        <w:t xml:space="preserve">Situação: </w:t>
      </w:r>
      <w:r>
        <w:rPr>
          <w:rFonts w:ascii="Calibri" w:eastAsia="Calibri" w:hAnsi="Calibri" w:cs="Calibri"/>
          <w:sz w:val="24"/>
        </w:rPr>
        <w:t>Apresenta a descrição da situação do julgamento.</w:t>
      </w:r>
    </w:p>
    <w:p w14:paraId="21347792" w14:textId="77777777" w:rsidR="00522113" w:rsidRDefault="00B51388">
      <w:pPr>
        <w:numPr>
          <w:ilvl w:val="1"/>
          <w:numId w:val="4"/>
        </w:numPr>
      </w:pPr>
      <w:r>
        <w:rPr>
          <w:rFonts w:ascii="Calibri" w:eastAsia="Calibri" w:hAnsi="Calibri" w:cs="Calibri"/>
          <w:b/>
          <w:sz w:val="24"/>
        </w:rPr>
        <w:t>Ações:</w:t>
      </w:r>
    </w:p>
    <w:p w14:paraId="74DBEB63" w14:textId="77777777" w:rsidR="00522113" w:rsidRDefault="00B51388">
      <w:pPr>
        <w:numPr>
          <w:ilvl w:val="2"/>
          <w:numId w:val="4"/>
        </w:numPr>
      </w:pPr>
      <w:r>
        <w:rPr>
          <w:rFonts w:ascii="Calibri" w:eastAsia="Calibri" w:hAnsi="Calibri" w:cs="Calibri"/>
          <w:b/>
          <w:sz w:val="24"/>
        </w:rPr>
        <w:t xml:space="preserve">Ir para Julgamento: </w:t>
      </w:r>
      <w:r>
        <w:rPr>
          <w:rFonts w:ascii="Calibri" w:eastAsia="Calibri" w:hAnsi="Calibri" w:cs="Calibri"/>
          <w:sz w:val="24"/>
        </w:rPr>
        <w:t>Ao acionar esta opção, o sistema deverá direcionar o usuário para a página de detalhamento do julgamento. (Vide Julgamento - Detalhamento - Auto d</w:t>
      </w:r>
      <w:r>
        <w:rPr>
          <w:rFonts w:ascii="Calibri" w:eastAsia="Calibri" w:hAnsi="Calibri" w:cs="Calibri"/>
          <w:sz w:val="24"/>
        </w:rPr>
        <w:t>e Infração)</w:t>
      </w:r>
    </w:p>
    <w:p w14:paraId="33E21C84" w14:textId="77777777" w:rsidR="00522113" w:rsidRDefault="00B51388">
      <w:pPr>
        <w:numPr>
          <w:ilvl w:val="3"/>
          <w:numId w:val="4"/>
        </w:numPr>
      </w:pPr>
      <w:r>
        <w:rPr>
          <w:rFonts w:ascii="Calibri" w:eastAsia="Calibri" w:hAnsi="Calibri" w:cs="Calibri"/>
          <w:sz w:val="24"/>
        </w:rPr>
        <w:t>Ao acionar a ação +Ir para Julgamento+, além do sistema direcionar o usuário para a tela de detalhamento do julgamento, o sistema deverá alterar a situação do respectivo registro de Julgamento para Aguardando Envio do AI.</w:t>
      </w:r>
    </w:p>
    <w:p w14:paraId="046CCEFF" w14:textId="77777777" w:rsidR="00522113" w:rsidRDefault="00B51388">
      <w:pPr>
        <w:numPr>
          <w:ilvl w:val="3"/>
          <w:numId w:val="4"/>
        </w:numPr>
      </w:pPr>
      <w:r>
        <w:rPr>
          <w:rFonts w:ascii="Calibri" w:eastAsia="Calibri" w:hAnsi="Calibri" w:cs="Calibri"/>
          <w:sz w:val="24"/>
        </w:rPr>
        <w:t>A ação Ir para Julgame</w:t>
      </w:r>
      <w:r>
        <w:rPr>
          <w:rFonts w:ascii="Calibri" w:eastAsia="Calibri" w:hAnsi="Calibri" w:cs="Calibri"/>
          <w:sz w:val="24"/>
        </w:rPr>
        <w:t>nto apenas deverá aparecer para os usuários de perfis que o atual bloco de preenchimento do Julgamento está disponível, conforme a sua Fase e Situação.</w:t>
      </w:r>
    </w:p>
    <w:p w14:paraId="5D4DB459" w14:textId="77777777" w:rsidR="00522113" w:rsidRDefault="00522113">
      <w:pPr>
        <w:ind w:left="360"/>
      </w:pPr>
    </w:p>
    <w:p w14:paraId="090C9E84" w14:textId="77777777" w:rsidR="00522113" w:rsidRDefault="00B51388">
      <w:pPr>
        <w:numPr>
          <w:ilvl w:val="0"/>
          <w:numId w:val="4"/>
        </w:numPr>
      </w:pPr>
      <w:r>
        <w:rPr>
          <w:rFonts w:ascii="Calibri" w:eastAsia="Calibri" w:hAnsi="Calibri" w:cs="Calibri"/>
          <w:b/>
          <w:sz w:val="24"/>
        </w:rPr>
        <w:t>Regras - Julgamento dos Autos de Infração em curso</w:t>
      </w:r>
    </w:p>
    <w:p w14:paraId="4429DBCF" w14:textId="77777777" w:rsidR="00522113" w:rsidRDefault="00B51388">
      <w:pPr>
        <w:numPr>
          <w:ilvl w:val="1"/>
          <w:numId w:val="4"/>
        </w:numPr>
      </w:pPr>
      <w:r>
        <w:rPr>
          <w:rFonts w:ascii="Calibri" w:eastAsia="Calibri" w:hAnsi="Calibri" w:cs="Calibri"/>
          <w:sz w:val="24"/>
        </w:rPr>
        <w:t>O sistema deverá listar no dashboard todos os proces</w:t>
      </w:r>
      <w:r>
        <w:rPr>
          <w:rFonts w:ascii="Calibri" w:eastAsia="Calibri" w:hAnsi="Calibri" w:cs="Calibri"/>
          <w:sz w:val="24"/>
        </w:rPr>
        <w:t>sos de julgamento não concluídos associados ao usuário logado e que possua o perfil Autoridade Julgadora, Coordenação Técnica, Superintendência, DEPAM, CAR e Presidente da CAR.</w:t>
      </w:r>
    </w:p>
    <w:p w14:paraId="14E27456" w14:textId="77777777" w:rsidR="00522113" w:rsidRDefault="00B51388">
      <w:pPr>
        <w:numPr>
          <w:ilvl w:val="1"/>
          <w:numId w:val="4"/>
        </w:numPr>
      </w:pPr>
      <w:r>
        <w:rPr>
          <w:rFonts w:ascii="Calibri" w:eastAsia="Calibri" w:hAnsi="Calibri" w:cs="Calibri"/>
          <w:sz w:val="24"/>
        </w:rPr>
        <w:t>O sistema deverá listar na ordem do registro mais recente para o menos recente.</w:t>
      </w:r>
    </w:p>
    <w:p w14:paraId="4E95BC71" w14:textId="77777777" w:rsidR="00522113" w:rsidRDefault="00B51388">
      <w:pPr>
        <w:numPr>
          <w:ilvl w:val="1"/>
          <w:numId w:val="4"/>
        </w:numPr>
      </w:pPr>
      <w:r>
        <w:rPr>
          <w:rFonts w:ascii="Calibri" w:eastAsia="Calibri" w:hAnsi="Calibri" w:cs="Calibri"/>
          <w:sz w:val="24"/>
        </w:rPr>
        <w:t>O sistema deverá apresentar paginação no dashboard, sendo 5 (cinco) registros apresentados por página.</w:t>
      </w:r>
    </w:p>
    <w:p w14:paraId="616B138A" w14:textId="77777777" w:rsidR="00522113" w:rsidRDefault="00B51388">
      <w:pPr>
        <w:numPr>
          <w:ilvl w:val="1"/>
          <w:numId w:val="4"/>
        </w:numPr>
      </w:pPr>
      <w:r>
        <w:rPr>
          <w:rFonts w:ascii="Calibri" w:eastAsia="Calibri" w:hAnsi="Calibri" w:cs="Calibri"/>
          <w:sz w:val="24"/>
        </w:rPr>
        <w:t xml:space="preserve">Sempre que uma fiscalização com Auto de Infração cadastrado for concluída, o sistema deverá gerar um número de Julgamento no formato </w:t>
      </w:r>
      <w:r>
        <w:rPr>
          <w:rFonts w:ascii="Calibri" w:eastAsia="Calibri" w:hAnsi="Calibri" w:cs="Calibri"/>
          <w:sz w:val="24"/>
        </w:rPr>
        <w:t>"J&lt;Sequencial&gt;.&lt;Ano&gt;.&lt;UF&gt;" para cada auto de infração cadastrado.</w:t>
      </w:r>
    </w:p>
    <w:p w14:paraId="63D982D3" w14:textId="77777777" w:rsidR="00522113" w:rsidRDefault="00B51388">
      <w:pPr>
        <w:numPr>
          <w:ilvl w:val="1"/>
          <w:numId w:val="4"/>
        </w:numPr>
      </w:pPr>
      <w:r>
        <w:rPr>
          <w:rFonts w:ascii="Calibri" w:eastAsia="Calibri" w:hAnsi="Calibri" w:cs="Calibri"/>
          <w:sz w:val="24"/>
        </w:rPr>
        <w:t>O &lt;Sequencial&gt; deverá iniciar em 00001 e ir sendo incrementado de um em um. Cada &lt;UF&gt; e por &lt;Ano&gt; deverão ter a sua própria sequência iniciando em 00001.</w:t>
      </w:r>
    </w:p>
    <w:p w14:paraId="2A7CD5DC" w14:textId="77777777" w:rsidR="00522113" w:rsidRDefault="00B51388">
      <w:pPr>
        <w:numPr>
          <w:ilvl w:val="1"/>
          <w:numId w:val="4"/>
        </w:numPr>
      </w:pPr>
      <w:r>
        <w:rPr>
          <w:rFonts w:ascii="Calibri" w:eastAsia="Calibri" w:hAnsi="Calibri" w:cs="Calibri"/>
          <w:sz w:val="24"/>
        </w:rPr>
        <w:t xml:space="preserve">Ex: J00001.2019.PA, J00001.2020.PA, </w:t>
      </w:r>
      <w:r>
        <w:rPr>
          <w:rFonts w:ascii="Calibri" w:eastAsia="Calibri" w:hAnsi="Calibri" w:cs="Calibri"/>
          <w:sz w:val="24"/>
        </w:rPr>
        <w:t>J00001.2020.BA.</w:t>
      </w:r>
    </w:p>
    <w:p w14:paraId="12252068" w14:textId="77777777" w:rsidR="00522113" w:rsidRDefault="00B51388">
      <w:pPr>
        <w:numPr>
          <w:ilvl w:val="1"/>
          <w:numId w:val="4"/>
        </w:numPr>
      </w:pPr>
      <w:r>
        <w:rPr>
          <w:rFonts w:ascii="Calibri" w:eastAsia="Calibri" w:hAnsi="Calibri" w:cs="Calibri"/>
          <w:sz w:val="24"/>
        </w:rPr>
        <w:t>O dashboard JULGAMENTO dos Autos de Infração em curso deverá ser apresentado inicialmente somente para o perfil Autoridade Julgadora.</w:t>
      </w:r>
    </w:p>
    <w:p w14:paraId="3558F433" w14:textId="77777777" w:rsidR="00522113" w:rsidRDefault="00B51388">
      <w:pPr>
        <w:numPr>
          <w:ilvl w:val="1"/>
          <w:numId w:val="4"/>
        </w:numPr>
      </w:pPr>
      <w:r>
        <w:rPr>
          <w:rFonts w:ascii="Calibri" w:eastAsia="Calibri" w:hAnsi="Calibri" w:cs="Calibri"/>
          <w:sz w:val="24"/>
        </w:rPr>
        <w:t>A linha de cada registro no dashboard deve ser um link, que ao ser clicado, direciona o usuário para o res</w:t>
      </w:r>
      <w:r>
        <w:rPr>
          <w:rFonts w:ascii="Calibri" w:eastAsia="Calibri" w:hAnsi="Calibri" w:cs="Calibri"/>
          <w:sz w:val="24"/>
        </w:rPr>
        <w:t>pectivo Julgamento somente como visualização.</w:t>
      </w:r>
    </w:p>
    <w:p w14:paraId="309D07C5" w14:textId="77777777" w:rsidR="00522113" w:rsidRDefault="00B51388">
      <w:pPr>
        <w:numPr>
          <w:ilvl w:val="1"/>
          <w:numId w:val="4"/>
        </w:numPr>
      </w:pPr>
      <w:r>
        <w:rPr>
          <w:rFonts w:ascii="Calibri" w:eastAsia="Calibri" w:hAnsi="Calibri" w:cs="Calibri"/>
          <w:sz w:val="24"/>
        </w:rPr>
        <w:t>Caso não haja registros a serem listados, o sistema deverá apresentar a mensagem "Nenhum item encontrado".</w:t>
      </w:r>
    </w:p>
    <w:p w14:paraId="133FCFBC" w14:textId="77777777" w:rsidR="00522113" w:rsidRDefault="00522113">
      <w:pPr>
        <w:ind w:left="360"/>
      </w:pPr>
    </w:p>
    <w:p w14:paraId="1211177F" w14:textId="77777777" w:rsidR="00522113" w:rsidRDefault="00B51388">
      <w:pPr>
        <w:numPr>
          <w:ilvl w:val="0"/>
          <w:numId w:val="4"/>
        </w:numPr>
      </w:pPr>
      <w:r>
        <w:rPr>
          <w:rFonts w:ascii="Calibri" w:eastAsia="Calibri" w:hAnsi="Calibri" w:cs="Calibri"/>
          <w:b/>
          <w:sz w:val="24"/>
        </w:rPr>
        <w:t>Tela - Julgamento dos Autos de Infração em curso</w:t>
      </w:r>
    </w:p>
    <w:p w14:paraId="34BF1F74" w14:textId="77777777" w:rsidR="00522113" w:rsidRDefault="00B51388">
      <w:r>
        <w:rPr>
          <w:noProof/>
        </w:rPr>
        <w:lastRenderedPageBreak/>
        <w:drawing>
          <wp:inline distT="0" distB="0" distL="0" distR="0" wp14:anchorId="65397504" wp14:editId="684AFC15">
            <wp:extent cx="5991225" cy="1581150"/>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rId59" cstate="print"/>
                    <a:stretch>
                      <a:fillRect/>
                    </a:stretch>
                  </pic:blipFill>
                  <pic:spPr>
                    <a:xfrm>
                      <a:off x="0" y="0"/>
                      <a:ext cx="5991225" cy="1581150"/>
                    </a:xfrm>
                    <a:prstGeom prst="rect">
                      <a:avLst/>
                    </a:prstGeom>
                  </pic:spPr>
                </pic:pic>
              </a:graphicData>
            </a:graphic>
          </wp:inline>
        </w:drawing>
      </w:r>
    </w:p>
    <w:p w14:paraId="23268773" w14:textId="77777777" w:rsidR="00522113" w:rsidRDefault="00522113"/>
    <w:p w14:paraId="1827063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0">
        <w:r>
          <w:rPr>
            <w:rFonts w:ascii="Tahoma" w:eastAsia="Tahoma" w:hAnsi="Tahoma" w:cs="Tahoma"/>
            <w:i/>
            <w:color w:val="6666FF"/>
          </w:rPr>
          <w:t>Full-featured EPub generator</w:t>
        </w:r>
      </w:hyperlink>
    </w:p>
    <w:p w14:paraId="2C274C9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34" w:name="_topic_DistribuicaodosJulgamentos"/>
      <w:bookmarkEnd w:id="34"/>
      <w:r>
        <w:rPr>
          <w:rFonts w:ascii="Tahoma" w:eastAsia="Tahoma" w:hAnsi="Tahoma" w:cs="Tahoma"/>
          <w:color w:val="243F60"/>
          <w:sz w:val="22"/>
        </w:rPr>
        <w:t>Dist</w:t>
      </w:r>
      <w:r>
        <w:rPr>
          <w:rFonts w:ascii="Tahoma" w:eastAsia="Tahoma" w:hAnsi="Tahoma" w:cs="Tahoma"/>
          <w:color w:val="243F60"/>
          <w:sz w:val="22"/>
        </w:rPr>
        <w:t>ribuição dos Julgamentos</w:t>
      </w:r>
    </w:p>
    <w:p w14:paraId="7AB23569" w14:textId="77777777" w:rsidR="00522113" w:rsidRDefault="00B51388">
      <w:r>
        <w:rPr>
          <w:rFonts w:ascii="Calibri" w:eastAsia="Calibri" w:hAnsi="Calibri" w:cs="Calibri"/>
          <w:sz w:val="24"/>
        </w:rPr>
        <w:t xml:space="preserve">Em </w:t>
      </w:r>
      <w:r>
        <w:rPr>
          <w:rFonts w:ascii="Calibri" w:eastAsia="Calibri" w:hAnsi="Calibri" w:cs="Calibri"/>
          <w:b/>
          <w:i/>
          <w:sz w:val="24"/>
        </w:rPr>
        <w:t>Distribuição dos Julgamentos</w:t>
      </w:r>
      <w:r>
        <w:rPr>
          <w:rFonts w:ascii="Calibri" w:eastAsia="Calibri" w:hAnsi="Calibri" w:cs="Calibri"/>
          <w:i/>
          <w:sz w:val="24"/>
        </w:rPr>
        <w:t xml:space="preserve"> </w:t>
      </w:r>
      <w:r>
        <w:rPr>
          <w:rFonts w:ascii="Calibri" w:eastAsia="Calibri" w:hAnsi="Calibri" w:cs="Calibri"/>
          <w:sz w:val="24"/>
        </w:rPr>
        <w:t xml:space="preserve">são apresentados os julgamentos para distribuição. </w:t>
      </w:r>
    </w:p>
    <w:p w14:paraId="21B80751" w14:textId="77777777" w:rsidR="00522113" w:rsidRDefault="00522113">
      <w:pPr>
        <w:ind w:left="360"/>
      </w:pPr>
    </w:p>
    <w:p w14:paraId="2BFD5FCE" w14:textId="77777777" w:rsidR="00522113" w:rsidRDefault="00B51388">
      <w:pPr>
        <w:numPr>
          <w:ilvl w:val="0"/>
          <w:numId w:val="4"/>
        </w:numPr>
      </w:pPr>
      <w:r>
        <w:rPr>
          <w:rFonts w:ascii="Calibri" w:eastAsia="Calibri" w:hAnsi="Calibri" w:cs="Calibri"/>
          <w:b/>
          <w:sz w:val="24"/>
        </w:rPr>
        <w:t>Detalhamento de campo - Distribuição dos Julgamentos</w:t>
      </w:r>
    </w:p>
    <w:p w14:paraId="32513036" w14:textId="77777777" w:rsidR="00522113" w:rsidRDefault="00B51388">
      <w:pPr>
        <w:numPr>
          <w:ilvl w:val="1"/>
          <w:numId w:val="4"/>
        </w:numPr>
      </w:pPr>
      <w:r>
        <w:rPr>
          <w:rFonts w:ascii="Calibri" w:eastAsia="Calibri" w:hAnsi="Calibri" w:cs="Calibri"/>
          <w:b/>
          <w:sz w:val="24"/>
        </w:rPr>
        <w:t xml:space="preserve">Unidade: </w:t>
      </w:r>
      <w:r>
        <w:rPr>
          <w:rFonts w:ascii="Calibri" w:eastAsia="Calibri" w:hAnsi="Calibri" w:cs="Calibri"/>
          <w:sz w:val="24"/>
        </w:rPr>
        <w:t>Apresenta a unidade responsável pelo cadastro da fiscalização.</w:t>
      </w:r>
    </w:p>
    <w:p w14:paraId="6FB3614E" w14:textId="77777777" w:rsidR="00522113" w:rsidRDefault="00B51388">
      <w:pPr>
        <w:numPr>
          <w:ilvl w:val="1"/>
          <w:numId w:val="4"/>
        </w:numPr>
      </w:pPr>
      <w:r>
        <w:rPr>
          <w:rFonts w:ascii="Calibri" w:eastAsia="Calibri" w:hAnsi="Calibri" w:cs="Calibri"/>
          <w:b/>
          <w:sz w:val="24"/>
        </w:rPr>
        <w:t xml:space="preserve">Município: </w:t>
      </w:r>
      <w:r>
        <w:rPr>
          <w:rFonts w:ascii="Calibri" w:eastAsia="Calibri" w:hAnsi="Calibri" w:cs="Calibri"/>
          <w:sz w:val="24"/>
        </w:rPr>
        <w:t xml:space="preserve">Apresenta </w:t>
      </w:r>
      <w:r>
        <w:rPr>
          <w:rFonts w:ascii="Calibri" w:eastAsia="Calibri" w:hAnsi="Calibri" w:cs="Calibri"/>
          <w:sz w:val="24"/>
        </w:rPr>
        <w:t>o município do bem fiscalizado.</w:t>
      </w:r>
    </w:p>
    <w:p w14:paraId="4FA8D76F" w14:textId="77777777" w:rsidR="00522113" w:rsidRDefault="00B51388">
      <w:pPr>
        <w:numPr>
          <w:ilvl w:val="1"/>
          <w:numId w:val="4"/>
        </w:numPr>
      </w:pPr>
      <w:r>
        <w:rPr>
          <w:rFonts w:ascii="Calibri" w:eastAsia="Calibri" w:hAnsi="Calibri" w:cs="Calibri"/>
          <w:b/>
          <w:sz w:val="24"/>
        </w:rPr>
        <w:t xml:space="preserve">Bem: </w:t>
      </w:r>
      <w:r>
        <w:rPr>
          <w:rFonts w:ascii="Calibri" w:eastAsia="Calibri" w:hAnsi="Calibri" w:cs="Calibri"/>
          <w:sz w:val="24"/>
        </w:rPr>
        <w:t>Apresenta o nome do bem da fiscalização da ficha de avaliação.</w:t>
      </w:r>
    </w:p>
    <w:p w14:paraId="1B5D9EF5" w14:textId="77777777" w:rsidR="00522113" w:rsidRDefault="00B51388">
      <w:pPr>
        <w:numPr>
          <w:ilvl w:val="1"/>
          <w:numId w:val="4"/>
        </w:numPr>
      </w:pPr>
      <w:r>
        <w:rPr>
          <w:rFonts w:ascii="Calibri" w:eastAsia="Calibri" w:hAnsi="Calibri" w:cs="Calibri"/>
          <w:b/>
          <w:sz w:val="24"/>
        </w:rPr>
        <w:t xml:space="preserve">Nº Auto de Infração: </w:t>
      </w:r>
      <w:r>
        <w:rPr>
          <w:rFonts w:ascii="Calibri" w:eastAsia="Calibri" w:hAnsi="Calibri" w:cs="Calibri"/>
          <w:sz w:val="24"/>
        </w:rPr>
        <w:t>Apresenta o número do auto de infração relacionado ao julgamento.</w:t>
      </w:r>
    </w:p>
    <w:p w14:paraId="71A7EA7A" w14:textId="77777777" w:rsidR="00522113" w:rsidRDefault="00B51388">
      <w:pPr>
        <w:numPr>
          <w:ilvl w:val="2"/>
          <w:numId w:val="4"/>
        </w:numPr>
      </w:pPr>
      <w:r>
        <w:rPr>
          <w:rFonts w:ascii="Calibri" w:eastAsia="Calibri" w:hAnsi="Calibri" w:cs="Calibri"/>
          <w:b/>
          <w:sz w:val="24"/>
        </w:rPr>
        <w:t xml:space="preserve">Máscara: </w:t>
      </w:r>
      <w:r>
        <w:rPr>
          <w:rFonts w:ascii="Calibri" w:eastAsia="Calibri" w:hAnsi="Calibri" w:cs="Calibri"/>
          <w:sz w:val="24"/>
        </w:rPr>
        <w:t>A99999.AAAA.XX</w:t>
      </w:r>
    </w:p>
    <w:p w14:paraId="51DB437B" w14:textId="77777777" w:rsidR="00522113" w:rsidRDefault="00B51388">
      <w:pPr>
        <w:numPr>
          <w:ilvl w:val="1"/>
          <w:numId w:val="4"/>
        </w:numPr>
      </w:pPr>
      <w:r>
        <w:rPr>
          <w:rFonts w:ascii="Calibri" w:eastAsia="Calibri" w:hAnsi="Calibri" w:cs="Calibri"/>
          <w:b/>
          <w:sz w:val="24"/>
        </w:rPr>
        <w:t xml:space="preserve">Número do Julgamento: </w:t>
      </w:r>
      <w:r>
        <w:rPr>
          <w:rFonts w:ascii="Calibri" w:eastAsia="Calibri" w:hAnsi="Calibri" w:cs="Calibri"/>
          <w:sz w:val="24"/>
        </w:rPr>
        <w:t xml:space="preserve">Apresenta o </w:t>
      </w:r>
      <w:r>
        <w:rPr>
          <w:rFonts w:ascii="Calibri" w:eastAsia="Calibri" w:hAnsi="Calibri" w:cs="Calibri"/>
          <w:sz w:val="24"/>
        </w:rPr>
        <w:t>número do Julgamento</w:t>
      </w:r>
    </w:p>
    <w:p w14:paraId="63B89495" w14:textId="77777777" w:rsidR="00522113" w:rsidRDefault="00B51388">
      <w:pPr>
        <w:numPr>
          <w:ilvl w:val="2"/>
          <w:numId w:val="4"/>
        </w:numPr>
      </w:pPr>
      <w:r>
        <w:rPr>
          <w:rFonts w:ascii="Calibri" w:eastAsia="Calibri" w:hAnsi="Calibri" w:cs="Calibri"/>
          <w:b/>
          <w:sz w:val="24"/>
        </w:rPr>
        <w:t>Máscara:</w:t>
      </w:r>
      <w:r>
        <w:rPr>
          <w:rFonts w:ascii="Calibri" w:eastAsia="Calibri" w:hAnsi="Calibri" w:cs="Calibri"/>
          <w:sz w:val="24"/>
        </w:rPr>
        <w:t xml:space="preserve"> J99999.AAAA.XX</w:t>
      </w:r>
    </w:p>
    <w:p w14:paraId="3B28FC3C" w14:textId="77777777" w:rsidR="00522113" w:rsidRDefault="00B51388">
      <w:pPr>
        <w:numPr>
          <w:ilvl w:val="1"/>
          <w:numId w:val="4"/>
        </w:numPr>
      </w:pPr>
      <w:r>
        <w:rPr>
          <w:rFonts w:ascii="Calibri" w:eastAsia="Calibri" w:hAnsi="Calibri" w:cs="Calibri"/>
          <w:b/>
          <w:sz w:val="24"/>
        </w:rPr>
        <w:t xml:space="preserve">Situação: </w:t>
      </w:r>
      <w:r>
        <w:rPr>
          <w:rFonts w:ascii="Calibri" w:eastAsia="Calibri" w:hAnsi="Calibri" w:cs="Calibri"/>
          <w:sz w:val="24"/>
        </w:rPr>
        <w:t>Apresenta a descrição da situação do julgamento.</w:t>
      </w:r>
    </w:p>
    <w:p w14:paraId="2E61570D" w14:textId="77777777" w:rsidR="00522113" w:rsidRDefault="00B51388">
      <w:pPr>
        <w:numPr>
          <w:ilvl w:val="1"/>
          <w:numId w:val="4"/>
        </w:numPr>
      </w:pPr>
      <w:r>
        <w:rPr>
          <w:rFonts w:ascii="Calibri" w:eastAsia="Calibri" w:hAnsi="Calibri" w:cs="Calibri"/>
          <w:b/>
          <w:sz w:val="24"/>
        </w:rPr>
        <w:t xml:space="preserve">Autoridade Julgadora: </w:t>
      </w:r>
      <w:r>
        <w:rPr>
          <w:rFonts w:ascii="Calibri" w:eastAsia="Calibri" w:hAnsi="Calibri" w:cs="Calibri"/>
          <w:sz w:val="24"/>
        </w:rPr>
        <w:t>Apresenta o nome da autoridade julgadora relacionada ao julgamento.</w:t>
      </w:r>
    </w:p>
    <w:p w14:paraId="67554B9D" w14:textId="77777777" w:rsidR="00522113" w:rsidRDefault="00B51388">
      <w:pPr>
        <w:numPr>
          <w:ilvl w:val="1"/>
          <w:numId w:val="4"/>
        </w:numPr>
      </w:pPr>
      <w:r>
        <w:rPr>
          <w:rFonts w:ascii="Calibri" w:eastAsia="Calibri" w:hAnsi="Calibri" w:cs="Calibri"/>
          <w:b/>
          <w:sz w:val="24"/>
        </w:rPr>
        <w:t>Ações:</w:t>
      </w:r>
    </w:p>
    <w:p w14:paraId="4E42A139" w14:textId="77777777" w:rsidR="00522113" w:rsidRDefault="00B51388">
      <w:pPr>
        <w:numPr>
          <w:ilvl w:val="2"/>
          <w:numId w:val="4"/>
        </w:numPr>
      </w:pPr>
      <w:r>
        <w:rPr>
          <w:rFonts w:ascii="Calibri" w:eastAsia="Calibri" w:hAnsi="Calibri" w:cs="Calibri"/>
          <w:b/>
          <w:sz w:val="24"/>
        </w:rPr>
        <w:t xml:space="preserve">Enviar para Julgamento: </w:t>
      </w:r>
      <w:r>
        <w:rPr>
          <w:rFonts w:ascii="Calibri" w:eastAsia="Calibri" w:hAnsi="Calibri" w:cs="Calibri"/>
          <w:sz w:val="24"/>
        </w:rPr>
        <w:t>Ao acionar esta opção, o sistem</w:t>
      </w:r>
      <w:r>
        <w:rPr>
          <w:rFonts w:ascii="Calibri" w:eastAsia="Calibri" w:hAnsi="Calibri" w:cs="Calibri"/>
          <w:sz w:val="24"/>
        </w:rPr>
        <w:t>a deverá apresentar a modal para seleção da Autoridade Julgadora.</w:t>
      </w:r>
    </w:p>
    <w:p w14:paraId="6D2FE3B7" w14:textId="77777777" w:rsidR="00522113" w:rsidRDefault="00B51388">
      <w:pPr>
        <w:numPr>
          <w:ilvl w:val="2"/>
          <w:numId w:val="4"/>
        </w:numPr>
      </w:pPr>
      <w:r>
        <w:rPr>
          <w:rFonts w:ascii="Calibri" w:eastAsia="Calibri" w:hAnsi="Calibri" w:cs="Calibri"/>
          <w:b/>
          <w:sz w:val="24"/>
        </w:rPr>
        <w:t xml:space="preserve">Alterar Autoridade Julgadora: </w:t>
      </w:r>
      <w:r>
        <w:rPr>
          <w:rFonts w:ascii="Calibri" w:eastAsia="Calibri" w:hAnsi="Calibri" w:cs="Calibri"/>
          <w:sz w:val="24"/>
        </w:rPr>
        <w:t>Ao acionar esta opção, o sistema deverá apresentar a modal para seleção da nova Autoridade Julgadora</w:t>
      </w:r>
    </w:p>
    <w:p w14:paraId="613FE5C7" w14:textId="77777777" w:rsidR="00522113" w:rsidRDefault="00B51388">
      <w:pPr>
        <w:numPr>
          <w:ilvl w:val="3"/>
          <w:numId w:val="4"/>
        </w:numPr>
      </w:pPr>
      <w:r>
        <w:rPr>
          <w:rFonts w:ascii="Calibri" w:eastAsia="Calibri" w:hAnsi="Calibri" w:cs="Calibri"/>
          <w:sz w:val="24"/>
        </w:rPr>
        <w:t xml:space="preserve">Ao acionar a ação Alterar Autoridade Julgadora, o </w:t>
      </w:r>
      <w:r>
        <w:rPr>
          <w:rFonts w:ascii="Calibri" w:eastAsia="Calibri" w:hAnsi="Calibri" w:cs="Calibri"/>
          <w:sz w:val="24"/>
        </w:rPr>
        <w:t>sistema deverá apresentar como título da modal igual a Alterar Autoridade Julgadora para Julgamento e a ação Encaminhar deverá ter a nomenclatura igual a Transferir. O sistema deverá encaminhar um e-mail para a Autoridade Julgadora para a qual o julgamento</w:t>
      </w:r>
      <w:r>
        <w:rPr>
          <w:rFonts w:ascii="Calibri" w:eastAsia="Calibri" w:hAnsi="Calibri" w:cs="Calibri"/>
          <w:sz w:val="24"/>
        </w:rPr>
        <w:t xml:space="preserve"> havia sido atribuído e para a Autoridade Julgadora que recebeu o julgamento.</w:t>
      </w:r>
    </w:p>
    <w:p w14:paraId="6B5EFEB3" w14:textId="77777777" w:rsidR="00522113" w:rsidRDefault="00B51388">
      <w:pPr>
        <w:numPr>
          <w:ilvl w:val="4"/>
          <w:numId w:val="4"/>
        </w:numPr>
      </w:pPr>
      <w:r>
        <w:rPr>
          <w:rFonts w:ascii="Calibri" w:eastAsia="Calibri" w:hAnsi="Calibri" w:cs="Calibri"/>
          <w:sz w:val="24"/>
        </w:rPr>
        <w:t>Assunto E-mail: "[FISCALIS] Alteração Autoridade Julgadora".</w:t>
      </w:r>
    </w:p>
    <w:p w14:paraId="365DF916" w14:textId="77777777" w:rsidR="00522113" w:rsidRDefault="00B51388">
      <w:pPr>
        <w:numPr>
          <w:ilvl w:val="4"/>
          <w:numId w:val="4"/>
        </w:numPr>
      </w:pPr>
      <w:r>
        <w:rPr>
          <w:rFonts w:ascii="Calibri" w:eastAsia="Calibri" w:hAnsi="Calibri" w:cs="Calibri"/>
          <w:sz w:val="24"/>
        </w:rPr>
        <w:t>Mensagem E-mail:</w:t>
      </w:r>
    </w:p>
    <w:p w14:paraId="4E2995BC" w14:textId="77777777" w:rsidR="00522113" w:rsidRDefault="00B51388">
      <w:pPr>
        <w:numPr>
          <w:ilvl w:val="5"/>
          <w:numId w:val="4"/>
        </w:numPr>
      </w:pPr>
      <w:r>
        <w:rPr>
          <w:rFonts w:ascii="Calibri" w:eastAsia="Calibri" w:hAnsi="Calibri" w:cs="Calibri"/>
          <w:sz w:val="24"/>
        </w:rPr>
        <w:t>O Julgamento do AI &lt;Número do AI&gt; foi transferido da Autoridade Julgadora &lt;Nome do Usuário&gt; para a A</w:t>
      </w:r>
      <w:r>
        <w:rPr>
          <w:rFonts w:ascii="Calibri" w:eastAsia="Calibri" w:hAnsi="Calibri" w:cs="Calibri"/>
          <w:sz w:val="24"/>
        </w:rPr>
        <w:t>utoridade Julgadora &lt;Nome do Usuário&gt;. Acesse o sistema fiscalis para inicia-lo.</w:t>
      </w:r>
    </w:p>
    <w:p w14:paraId="2C6237D9" w14:textId="77777777" w:rsidR="00522113" w:rsidRDefault="00522113">
      <w:pPr>
        <w:ind w:left="360"/>
      </w:pPr>
    </w:p>
    <w:p w14:paraId="4F053E8C" w14:textId="77777777" w:rsidR="00522113" w:rsidRDefault="00B51388">
      <w:pPr>
        <w:numPr>
          <w:ilvl w:val="0"/>
          <w:numId w:val="4"/>
        </w:numPr>
      </w:pPr>
      <w:r>
        <w:rPr>
          <w:rFonts w:ascii="Calibri" w:eastAsia="Calibri" w:hAnsi="Calibri" w:cs="Calibri"/>
          <w:b/>
          <w:sz w:val="24"/>
        </w:rPr>
        <w:t>Regras - Distribuição dos Julgamentos</w:t>
      </w:r>
    </w:p>
    <w:p w14:paraId="173D5BFA" w14:textId="77777777" w:rsidR="00522113" w:rsidRDefault="00B51388">
      <w:pPr>
        <w:numPr>
          <w:ilvl w:val="1"/>
          <w:numId w:val="4"/>
        </w:numPr>
      </w:pPr>
      <w:r>
        <w:rPr>
          <w:rFonts w:ascii="Calibri" w:eastAsia="Calibri" w:hAnsi="Calibri" w:cs="Calibri"/>
          <w:sz w:val="24"/>
        </w:rPr>
        <w:t>Para seleção da autoridade julgadora a quem será atribuída o julgamento, o sistema deverá apresentar listagem de todas as autoridades ju</w:t>
      </w:r>
      <w:r>
        <w:rPr>
          <w:rFonts w:ascii="Calibri" w:eastAsia="Calibri" w:hAnsi="Calibri" w:cs="Calibri"/>
          <w:sz w:val="24"/>
        </w:rPr>
        <w:t>lgadoras daquela unidade com perfil ativo no sistema.</w:t>
      </w:r>
    </w:p>
    <w:p w14:paraId="27FE3481" w14:textId="77777777" w:rsidR="00522113" w:rsidRDefault="00B51388">
      <w:pPr>
        <w:numPr>
          <w:ilvl w:val="1"/>
          <w:numId w:val="4"/>
        </w:numPr>
      </w:pPr>
      <w:r>
        <w:rPr>
          <w:rFonts w:ascii="Calibri" w:eastAsia="Calibri" w:hAnsi="Calibri" w:cs="Calibri"/>
          <w:sz w:val="24"/>
        </w:rPr>
        <w:lastRenderedPageBreak/>
        <w:t>Caso o fiscal responsável pelo cadastro da fiscalização seja autoridade julgadora, o mesmo não poderá ser exibido na listagem para seleção.</w:t>
      </w:r>
    </w:p>
    <w:p w14:paraId="5E30F28E" w14:textId="77777777" w:rsidR="00522113" w:rsidRDefault="00B51388">
      <w:pPr>
        <w:numPr>
          <w:ilvl w:val="1"/>
          <w:numId w:val="4"/>
        </w:numPr>
      </w:pPr>
      <w:r>
        <w:rPr>
          <w:rFonts w:ascii="Calibri" w:eastAsia="Calibri" w:hAnsi="Calibri" w:cs="Calibri"/>
          <w:sz w:val="24"/>
        </w:rPr>
        <w:t>O sistema deverá apresentar paginação no dashboard, sendo 5 (c</w:t>
      </w:r>
      <w:r>
        <w:rPr>
          <w:rFonts w:ascii="Calibri" w:eastAsia="Calibri" w:hAnsi="Calibri" w:cs="Calibri"/>
          <w:sz w:val="24"/>
        </w:rPr>
        <w:t>inco) registros apresentados por página.</w:t>
      </w:r>
    </w:p>
    <w:p w14:paraId="16D62C8C" w14:textId="77777777" w:rsidR="00522113" w:rsidRDefault="00B51388">
      <w:pPr>
        <w:numPr>
          <w:ilvl w:val="1"/>
          <w:numId w:val="4"/>
        </w:numPr>
      </w:pPr>
      <w:r>
        <w:rPr>
          <w:rFonts w:ascii="Calibri" w:eastAsia="Calibri" w:hAnsi="Calibri" w:cs="Calibri"/>
          <w:sz w:val="24"/>
        </w:rPr>
        <w:t>O sistema deverá apresentar no dashboard DISTRIBUIÇÃO dos Julgamentos, todas as Fiscalizações com a situação igual a Concluída e que possuam um Auto de Infração cadastrado. Caso a Fiscalização possua mais de um Auto</w:t>
      </w:r>
      <w:r>
        <w:rPr>
          <w:rFonts w:ascii="Calibri" w:eastAsia="Calibri" w:hAnsi="Calibri" w:cs="Calibri"/>
          <w:sz w:val="24"/>
        </w:rPr>
        <w:t xml:space="preserve"> de Infração, o sistema deverá gerar um Julgamento para cada Auto de Infração.</w:t>
      </w:r>
    </w:p>
    <w:p w14:paraId="3177AD1C" w14:textId="77777777" w:rsidR="00522113" w:rsidRDefault="00B51388">
      <w:pPr>
        <w:numPr>
          <w:ilvl w:val="2"/>
          <w:numId w:val="4"/>
        </w:numPr>
      </w:pPr>
      <w:r>
        <w:rPr>
          <w:rFonts w:ascii="Calibri" w:eastAsia="Calibri" w:hAnsi="Calibri" w:cs="Calibri"/>
          <w:sz w:val="24"/>
        </w:rPr>
        <w:t>Deve ser apresentado com a situação igual a Aguardando Encaminhamento para Julgamento. Após atribuir uma Autoridade Julgadora, a situação deve ser alterada para Aguardando Inici</w:t>
      </w:r>
      <w:r>
        <w:rPr>
          <w:rFonts w:ascii="Calibri" w:eastAsia="Calibri" w:hAnsi="Calibri" w:cs="Calibri"/>
          <w:sz w:val="24"/>
        </w:rPr>
        <w:t>ar Julgamento até que seja iniciado o Julgamento pela Autoridade Julgadora. Ao iniciar o Julgamento o sistema deve apresentar a situação atual do Julgamento. O sistema deverá encaminhar um e-mail para a autoridade julgadora para quem foi atribuído o julgam</w:t>
      </w:r>
      <w:r>
        <w:rPr>
          <w:rFonts w:ascii="Calibri" w:eastAsia="Calibri" w:hAnsi="Calibri" w:cs="Calibri"/>
          <w:sz w:val="24"/>
        </w:rPr>
        <w:t>ento.</w:t>
      </w:r>
    </w:p>
    <w:p w14:paraId="5738D221" w14:textId="77777777" w:rsidR="00522113" w:rsidRDefault="00B51388">
      <w:pPr>
        <w:numPr>
          <w:ilvl w:val="3"/>
          <w:numId w:val="4"/>
        </w:numPr>
      </w:pPr>
      <w:r>
        <w:rPr>
          <w:rFonts w:ascii="Calibri" w:eastAsia="Calibri" w:hAnsi="Calibri" w:cs="Calibri"/>
          <w:sz w:val="24"/>
        </w:rPr>
        <w:t>Assunto E-mail: "[FISCALIS] Novo Julgamento Atribuído".</w:t>
      </w:r>
    </w:p>
    <w:p w14:paraId="39E2165A" w14:textId="77777777" w:rsidR="00522113" w:rsidRDefault="00B51388">
      <w:pPr>
        <w:numPr>
          <w:ilvl w:val="3"/>
          <w:numId w:val="4"/>
        </w:numPr>
      </w:pPr>
      <w:r>
        <w:rPr>
          <w:rFonts w:ascii="Calibri" w:eastAsia="Calibri" w:hAnsi="Calibri" w:cs="Calibri"/>
          <w:sz w:val="24"/>
        </w:rPr>
        <w:t>Mensagem E-mail:</w:t>
      </w:r>
    </w:p>
    <w:p w14:paraId="318056C9" w14:textId="77777777" w:rsidR="00522113" w:rsidRDefault="00B51388">
      <w:pPr>
        <w:numPr>
          <w:ilvl w:val="4"/>
          <w:numId w:val="4"/>
        </w:numPr>
      </w:pPr>
      <w:r>
        <w:rPr>
          <w:rFonts w:ascii="Calibri" w:eastAsia="Calibri" w:hAnsi="Calibri" w:cs="Calibri"/>
          <w:sz w:val="24"/>
        </w:rPr>
        <w:t>O julgamento do AI &lt;Número do AI&gt; foi encaminhado à Autoridade Julgadora &lt;Nome do Usuário&gt;. Acesse o sistema fiscalis para inicia-lo.</w:t>
      </w:r>
    </w:p>
    <w:p w14:paraId="238E1990" w14:textId="77777777" w:rsidR="00522113" w:rsidRDefault="00B51388">
      <w:pPr>
        <w:numPr>
          <w:ilvl w:val="1"/>
          <w:numId w:val="4"/>
        </w:numPr>
      </w:pPr>
      <w:r>
        <w:rPr>
          <w:rFonts w:ascii="Calibri" w:eastAsia="Calibri" w:hAnsi="Calibri" w:cs="Calibri"/>
          <w:sz w:val="24"/>
        </w:rPr>
        <w:t>O sistema deverá listar na ordem do registr</w:t>
      </w:r>
      <w:r>
        <w:rPr>
          <w:rFonts w:ascii="Calibri" w:eastAsia="Calibri" w:hAnsi="Calibri" w:cs="Calibri"/>
          <w:sz w:val="24"/>
        </w:rPr>
        <w:t>o mais recente para o menos recente.</w:t>
      </w:r>
    </w:p>
    <w:p w14:paraId="1D777A2A" w14:textId="77777777" w:rsidR="00522113" w:rsidRDefault="00B51388">
      <w:pPr>
        <w:numPr>
          <w:ilvl w:val="1"/>
          <w:numId w:val="4"/>
        </w:numPr>
      </w:pPr>
      <w:r>
        <w:rPr>
          <w:rFonts w:ascii="Calibri" w:eastAsia="Calibri" w:hAnsi="Calibri" w:cs="Calibri"/>
          <w:sz w:val="24"/>
        </w:rPr>
        <w:t>O dashboard DISTRIBUIÇÃO dos Julgamentos deverá ser apresentado para os perfis Administrador, Coordenação Técnica e Superintendência. Exceto para o Administrador, os registros deverão ser apresentados conforme a Unidade</w:t>
      </w:r>
      <w:r>
        <w:rPr>
          <w:rFonts w:ascii="Calibri" w:eastAsia="Calibri" w:hAnsi="Calibri" w:cs="Calibri"/>
          <w:sz w:val="24"/>
        </w:rPr>
        <w:t xml:space="preserve"> do usuário logado.</w:t>
      </w:r>
    </w:p>
    <w:p w14:paraId="0B96505D" w14:textId="77777777" w:rsidR="00522113" w:rsidRDefault="00B51388">
      <w:pPr>
        <w:numPr>
          <w:ilvl w:val="1"/>
          <w:numId w:val="4"/>
        </w:numPr>
      </w:pPr>
      <w:r>
        <w:rPr>
          <w:rFonts w:ascii="Calibri" w:eastAsia="Calibri" w:hAnsi="Calibri" w:cs="Calibri"/>
          <w:sz w:val="24"/>
        </w:rPr>
        <w:t>Caso não haja registros a serem listados, o sistema deverá apresentar a mensagem "Nenhum item encontrado".</w:t>
      </w:r>
    </w:p>
    <w:p w14:paraId="2095AE9E" w14:textId="77777777" w:rsidR="00522113" w:rsidRDefault="00B51388">
      <w:pPr>
        <w:numPr>
          <w:ilvl w:val="1"/>
          <w:numId w:val="4"/>
        </w:numPr>
      </w:pPr>
      <w:r>
        <w:rPr>
          <w:rFonts w:ascii="Calibri" w:eastAsia="Calibri" w:hAnsi="Calibri" w:cs="Calibri"/>
          <w:sz w:val="24"/>
        </w:rPr>
        <w:t>Ao verificar que um usuário com o perfil Autoridade Julgadora e que possua Julgamentos associados foi inativado, o sistema deverá</w:t>
      </w:r>
      <w:r>
        <w:rPr>
          <w:rFonts w:ascii="Calibri" w:eastAsia="Calibri" w:hAnsi="Calibri" w:cs="Calibri"/>
          <w:sz w:val="24"/>
        </w:rPr>
        <w:t xml:space="preserve"> apresentar os seus julgamentos como mais recente no dashboard com a Situação igual a Autoridade Julgadora Inativada na cor vermelha (#FF0000). Após atribuir uma nova Autoridade Julgadora, o sistema deverá retornar a situação do Julgamento para a situação </w:t>
      </w:r>
      <w:r>
        <w:rPr>
          <w:rFonts w:ascii="Calibri" w:eastAsia="Calibri" w:hAnsi="Calibri" w:cs="Calibri"/>
          <w:sz w:val="24"/>
        </w:rPr>
        <w:t xml:space="preserve">anterior de Autoridade Julgadora Inativada, ou seja, para a situação do Julgamento antes da Autoridade Julgadora ser inativada. O sistema deverá encaminhar um e-mail para todos os usuários com os perfis Coordenação Técnica e Superintendência da respectiva </w:t>
      </w:r>
      <w:r>
        <w:rPr>
          <w:rFonts w:ascii="Calibri" w:eastAsia="Calibri" w:hAnsi="Calibri" w:cs="Calibri"/>
          <w:sz w:val="24"/>
        </w:rPr>
        <w:t>Unidade do Julgamento.</w:t>
      </w:r>
    </w:p>
    <w:p w14:paraId="2958AB08" w14:textId="77777777" w:rsidR="00522113" w:rsidRDefault="00B51388">
      <w:pPr>
        <w:numPr>
          <w:ilvl w:val="2"/>
          <w:numId w:val="4"/>
        </w:numPr>
      </w:pPr>
      <w:r>
        <w:rPr>
          <w:rFonts w:ascii="Calibri" w:eastAsia="Calibri" w:hAnsi="Calibri" w:cs="Calibri"/>
          <w:sz w:val="24"/>
        </w:rPr>
        <w:t>Assunto E-mail: "[FISCALIS] Autoridade Julgadora Inativada".</w:t>
      </w:r>
    </w:p>
    <w:p w14:paraId="49A61E42" w14:textId="77777777" w:rsidR="00522113" w:rsidRDefault="00B51388">
      <w:pPr>
        <w:numPr>
          <w:ilvl w:val="2"/>
          <w:numId w:val="4"/>
        </w:numPr>
      </w:pPr>
      <w:r>
        <w:rPr>
          <w:rFonts w:ascii="Calibri" w:eastAsia="Calibri" w:hAnsi="Calibri" w:cs="Calibri"/>
          <w:sz w:val="24"/>
        </w:rPr>
        <w:t>Mensagem E-mail:</w:t>
      </w:r>
    </w:p>
    <w:p w14:paraId="04E3A757" w14:textId="77777777" w:rsidR="00522113" w:rsidRDefault="00B51388">
      <w:pPr>
        <w:numPr>
          <w:ilvl w:val="3"/>
          <w:numId w:val="4"/>
        </w:numPr>
      </w:pPr>
      <w:r>
        <w:rPr>
          <w:rFonts w:ascii="Calibri" w:eastAsia="Calibri" w:hAnsi="Calibri" w:cs="Calibri"/>
          <w:sz w:val="24"/>
        </w:rPr>
        <w:t>Os seguintes Julgamentos eram da Autoridade Julgadora &lt;Nome do Usuário Inativado&gt; que foi inativada e portanto se encontram em hiato para conclusão do Julg</w:t>
      </w:r>
      <w:r>
        <w:rPr>
          <w:rFonts w:ascii="Calibri" w:eastAsia="Calibri" w:hAnsi="Calibri" w:cs="Calibri"/>
          <w:sz w:val="24"/>
        </w:rPr>
        <w:t>amento: |_.Nº Fiscalização |_.Nº Auto de Infração |_.Situação | |&lt;Nº Fiscalização&gt; | &lt;Nº Auto de Infração&gt; | &lt;Situação &gt; | |&lt;Nº Fiscalização&gt; | &lt;Nº Auto de Infração&gt; | &lt;Situação &gt; |Acesse o sistema fiscalis para redistribuir estes julgamentos.</w:t>
      </w:r>
    </w:p>
    <w:p w14:paraId="2C977485" w14:textId="77777777" w:rsidR="00522113" w:rsidRDefault="00522113">
      <w:pPr>
        <w:ind w:left="360"/>
      </w:pPr>
    </w:p>
    <w:p w14:paraId="495DE9D5" w14:textId="77777777" w:rsidR="00522113" w:rsidRDefault="00B51388">
      <w:pPr>
        <w:numPr>
          <w:ilvl w:val="0"/>
          <w:numId w:val="4"/>
        </w:numPr>
      </w:pPr>
      <w:r>
        <w:rPr>
          <w:rFonts w:ascii="Calibri" w:eastAsia="Calibri" w:hAnsi="Calibri" w:cs="Calibri"/>
          <w:b/>
          <w:sz w:val="24"/>
        </w:rPr>
        <w:t>Tela - Dist</w:t>
      </w:r>
      <w:r>
        <w:rPr>
          <w:rFonts w:ascii="Calibri" w:eastAsia="Calibri" w:hAnsi="Calibri" w:cs="Calibri"/>
          <w:b/>
          <w:sz w:val="24"/>
        </w:rPr>
        <w:t>ribuição dos Julgamentos</w:t>
      </w:r>
    </w:p>
    <w:p w14:paraId="32E07037" w14:textId="77777777" w:rsidR="00522113" w:rsidRDefault="00B51388">
      <w:r>
        <w:rPr>
          <w:noProof/>
        </w:rPr>
        <w:lastRenderedPageBreak/>
        <w:drawing>
          <wp:inline distT="0" distB="0" distL="0" distR="0" wp14:anchorId="1FB5A578" wp14:editId="1699BF64">
            <wp:extent cx="5991225" cy="2324100"/>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rId61" cstate="print"/>
                    <a:stretch>
                      <a:fillRect/>
                    </a:stretch>
                  </pic:blipFill>
                  <pic:spPr>
                    <a:xfrm>
                      <a:off x="0" y="0"/>
                      <a:ext cx="5991225" cy="2324100"/>
                    </a:xfrm>
                    <a:prstGeom prst="rect">
                      <a:avLst/>
                    </a:prstGeom>
                  </pic:spPr>
                </pic:pic>
              </a:graphicData>
            </a:graphic>
          </wp:inline>
        </w:drawing>
      </w:r>
    </w:p>
    <w:p w14:paraId="673DADAB" w14:textId="77777777" w:rsidR="00522113" w:rsidRDefault="00522113"/>
    <w:p w14:paraId="443C621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2">
        <w:r>
          <w:rPr>
            <w:rFonts w:ascii="Tahoma" w:eastAsia="Tahoma" w:hAnsi="Tahoma" w:cs="Tahoma"/>
            <w:i/>
            <w:color w:val="6666FF"/>
          </w:rPr>
          <w:t>Easy EBook and documentation generator</w:t>
        </w:r>
      </w:hyperlink>
    </w:p>
    <w:p w14:paraId="5B8C1EEA" w14:textId="77777777" w:rsidR="00522113" w:rsidRDefault="00B51388">
      <w:r>
        <w:br w:type="page"/>
      </w:r>
    </w:p>
    <w:p w14:paraId="298ADBF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35" w:name="_topic_Julgamento_ModalAutoridadeJulgad"/>
      <w:bookmarkEnd w:id="35"/>
      <w:r>
        <w:rPr>
          <w:rFonts w:ascii="Tahoma" w:eastAsia="Tahoma" w:hAnsi="Tahoma" w:cs="Tahoma"/>
          <w:i/>
          <w:color w:val="243F60"/>
          <w:sz w:val="22"/>
        </w:rPr>
        <w:t>Julgamento - Modal Autoridade Julgadora</w:t>
      </w:r>
    </w:p>
    <w:p w14:paraId="4F24535D" w14:textId="77777777" w:rsidR="00522113" w:rsidRDefault="00B51388">
      <w:r>
        <w:rPr>
          <w:rFonts w:ascii="Calibri" w:eastAsia="Calibri" w:hAnsi="Calibri" w:cs="Calibri"/>
          <w:sz w:val="24"/>
        </w:rPr>
        <w:t>Ao acionar "</w:t>
      </w:r>
      <w:r>
        <w:rPr>
          <w:rFonts w:ascii="Calibri" w:eastAsia="Calibri" w:hAnsi="Calibri" w:cs="Calibri"/>
          <w:b/>
          <w:sz w:val="24"/>
        </w:rPr>
        <w:t>Enviar para Julgamento"</w:t>
      </w:r>
      <w:r>
        <w:rPr>
          <w:rFonts w:ascii="Calibri" w:eastAsia="Calibri" w:hAnsi="Calibri" w:cs="Calibri"/>
          <w:sz w:val="24"/>
        </w:rPr>
        <w:t xml:space="preserve">, o sistema deverá apresentar a modal para seleção da Autoridade </w:t>
      </w:r>
      <w:r>
        <w:rPr>
          <w:rFonts w:ascii="Calibri" w:eastAsia="Calibri" w:hAnsi="Calibri" w:cs="Calibri"/>
          <w:sz w:val="24"/>
        </w:rPr>
        <w:t>Julgadora.</w:t>
      </w:r>
    </w:p>
    <w:p w14:paraId="3F9EF412" w14:textId="77777777" w:rsidR="00522113" w:rsidRDefault="00522113"/>
    <w:p w14:paraId="500635D9" w14:textId="77777777" w:rsidR="00522113" w:rsidRDefault="00B51388">
      <w:pPr>
        <w:numPr>
          <w:ilvl w:val="0"/>
          <w:numId w:val="4"/>
        </w:numPr>
      </w:pPr>
      <w:r>
        <w:rPr>
          <w:rFonts w:ascii="Calibri" w:eastAsia="Calibri" w:hAnsi="Calibri" w:cs="Calibri"/>
          <w:b/>
          <w:sz w:val="24"/>
        </w:rPr>
        <w:t>Detalhamento - Julgamento - Modal Autoridade Julgadora</w:t>
      </w:r>
    </w:p>
    <w:p w14:paraId="194CA179" w14:textId="77777777" w:rsidR="00522113" w:rsidRDefault="00B51388">
      <w:pPr>
        <w:numPr>
          <w:ilvl w:val="1"/>
          <w:numId w:val="4"/>
        </w:numPr>
      </w:pPr>
      <w:r>
        <w:rPr>
          <w:rFonts w:ascii="Calibri" w:eastAsia="Calibri" w:hAnsi="Calibri" w:cs="Calibri"/>
          <w:b/>
          <w:sz w:val="24"/>
        </w:rPr>
        <w:t>Autoridade Julgadora:</w:t>
      </w:r>
      <w:r>
        <w:rPr>
          <w:rFonts w:ascii="Calibri" w:eastAsia="Calibri" w:hAnsi="Calibri" w:cs="Calibri"/>
          <w:sz w:val="24"/>
        </w:rPr>
        <w:t xml:space="preserve"> Campo que permite pesquisar a autoridade julgadora que será relacionada ao julgamento. Campo obrigatório. Auto-completar.</w:t>
      </w:r>
    </w:p>
    <w:p w14:paraId="2BDB580E" w14:textId="77777777" w:rsidR="00522113" w:rsidRDefault="00B51388">
      <w:pPr>
        <w:numPr>
          <w:ilvl w:val="2"/>
          <w:numId w:val="4"/>
        </w:numPr>
      </w:pPr>
      <w:r>
        <w:rPr>
          <w:rFonts w:ascii="Calibri" w:eastAsia="Calibri" w:hAnsi="Calibri" w:cs="Calibri"/>
          <w:b/>
          <w:sz w:val="24"/>
        </w:rPr>
        <w:t>Opções:</w:t>
      </w:r>
      <w:r>
        <w:rPr>
          <w:rFonts w:ascii="Calibri" w:eastAsia="Calibri" w:hAnsi="Calibri" w:cs="Calibri"/>
          <w:sz w:val="24"/>
        </w:rPr>
        <w:t xml:space="preserve"> Somente usuários ativos no sistema qu</w:t>
      </w:r>
      <w:r>
        <w:rPr>
          <w:rFonts w:ascii="Calibri" w:eastAsia="Calibri" w:hAnsi="Calibri" w:cs="Calibri"/>
          <w:sz w:val="24"/>
        </w:rPr>
        <w:t>e possuem o perfil Autoridade Julgadora da respectiva Unidade do registro. Caso o fiscal responsável pelo cadastro da fiscalização seja autoridade julgadora, o mesmo não poderá ser exibido na listagem para seleção.</w:t>
      </w:r>
    </w:p>
    <w:p w14:paraId="18CDD44D" w14:textId="77777777" w:rsidR="00522113" w:rsidRDefault="00B51388">
      <w:pPr>
        <w:numPr>
          <w:ilvl w:val="2"/>
          <w:numId w:val="4"/>
        </w:numPr>
      </w:pPr>
      <w:r>
        <w:rPr>
          <w:rFonts w:ascii="Calibri" w:eastAsia="Calibri" w:hAnsi="Calibri" w:cs="Calibri"/>
          <w:sz w:val="24"/>
        </w:rPr>
        <w:t>O sistema deverá listar somente Autoridad</w:t>
      </w:r>
      <w:r>
        <w:rPr>
          <w:rFonts w:ascii="Calibri" w:eastAsia="Calibri" w:hAnsi="Calibri" w:cs="Calibri"/>
          <w:sz w:val="24"/>
        </w:rPr>
        <w:t>es Julgadoras com perfil ativo no sistema da respectiva Unidade da Fiscalização do Auto de Infração que originou o Julgamento. Caso o fiscal responsável pelo cadastro da fiscalização seja autoridade julgadora, o mesmo não poderá ser exibido na listagem par</w:t>
      </w:r>
      <w:r>
        <w:rPr>
          <w:rFonts w:ascii="Calibri" w:eastAsia="Calibri" w:hAnsi="Calibri" w:cs="Calibri"/>
          <w:sz w:val="24"/>
        </w:rPr>
        <w:t>a seleção.</w:t>
      </w:r>
    </w:p>
    <w:p w14:paraId="2B563ED4" w14:textId="77777777" w:rsidR="00522113" w:rsidRDefault="00B51388">
      <w:pPr>
        <w:numPr>
          <w:ilvl w:val="1"/>
          <w:numId w:val="4"/>
        </w:numPr>
      </w:pPr>
      <w:r>
        <w:rPr>
          <w:rFonts w:ascii="Calibri" w:eastAsia="Calibri" w:hAnsi="Calibri" w:cs="Calibri"/>
          <w:b/>
          <w:sz w:val="24"/>
        </w:rPr>
        <w:t>Ações:</w:t>
      </w:r>
    </w:p>
    <w:p w14:paraId="26B50EFA" w14:textId="77777777" w:rsidR="00522113" w:rsidRDefault="00B51388">
      <w:pPr>
        <w:numPr>
          <w:ilvl w:val="2"/>
          <w:numId w:val="4"/>
        </w:numPr>
      </w:pPr>
      <w:r>
        <w:rPr>
          <w:rFonts w:ascii="Calibri" w:eastAsia="Calibri" w:hAnsi="Calibri" w:cs="Calibri"/>
          <w:b/>
          <w:sz w:val="24"/>
        </w:rPr>
        <w:t xml:space="preserve">Encaminhar/Transferir: </w:t>
      </w:r>
      <w:r>
        <w:rPr>
          <w:rFonts w:ascii="Calibri" w:eastAsia="Calibri" w:hAnsi="Calibri" w:cs="Calibri"/>
          <w:sz w:val="24"/>
        </w:rPr>
        <w:t>Ao acionar esta opção, o sistema deverá apresentar a confirmação e ao confirmar, deverá ser atribuído o respectivo registro de Julgamento ao usuário selecionado.</w:t>
      </w:r>
    </w:p>
    <w:p w14:paraId="0B0C5CFF" w14:textId="77777777" w:rsidR="00522113" w:rsidRDefault="00B51388">
      <w:pPr>
        <w:numPr>
          <w:ilvl w:val="3"/>
          <w:numId w:val="4"/>
        </w:numPr>
      </w:pPr>
      <w:r>
        <w:rPr>
          <w:rFonts w:ascii="Calibri" w:eastAsia="Calibri" w:hAnsi="Calibri" w:cs="Calibri"/>
          <w:b/>
          <w:sz w:val="24"/>
        </w:rPr>
        <w:t xml:space="preserve">Mensagem Encaminhar: </w:t>
      </w:r>
      <w:r>
        <w:rPr>
          <w:rFonts w:ascii="Calibri" w:eastAsia="Calibri" w:hAnsi="Calibri" w:cs="Calibri"/>
          <w:sz w:val="24"/>
        </w:rPr>
        <w:t>"Deseja realmente encaminhar est</w:t>
      </w:r>
      <w:r>
        <w:rPr>
          <w:rFonts w:ascii="Calibri" w:eastAsia="Calibri" w:hAnsi="Calibri" w:cs="Calibri"/>
          <w:sz w:val="24"/>
        </w:rPr>
        <w:t>e Julgamento para a Autoridade Julgadora selecionada?".</w:t>
      </w:r>
    </w:p>
    <w:p w14:paraId="745863BF" w14:textId="77777777" w:rsidR="00522113" w:rsidRDefault="00B51388">
      <w:pPr>
        <w:numPr>
          <w:ilvl w:val="3"/>
          <w:numId w:val="4"/>
        </w:numPr>
      </w:pPr>
      <w:r>
        <w:rPr>
          <w:rFonts w:ascii="Calibri" w:eastAsia="Calibri" w:hAnsi="Calibri" w:cs="Calibri"/>
          <w:b/>
          <w:sz w:val="24"/>
        </w:rPr>
        <w:t xml:space="preserve">Mensagem Transferir: </w:t>
      </w:r>
      <w:r>
        <w:rPr>
          <w:rFonts w:ascii="Calibri" w:eastAsia="Calibri" w:hAnsi="Calibri" w:cs="Calibri"/>
          <w:sz w:val="24"/>
        </w:rPr>
        <w:t>"Deseja realmente transferir este Julgamento para a Autoridade Julgadora selecionada?"</w:t>
      </w:r>
    </w:p>
    <w:p w14:paraId="7DF790AB" w14:textId="77777777" w:rsidR="00522113" w:rsidRDefault="00522113"/>
    <w:p w14:paraId="1D75DABF" w14:textId="77777777" w:rsidR="00522113" w:rsidRDefault="00B51388">
      <w:pPr>
        <w:numPr>
          <w:ilvl w:val="0"/>
          <w:numId w:val="4"/>
        </w:numPr>
      </w:pPr>
      <w:r>
        <w:rPr>
          <w:rFonts w:ascii="Calibri" w:eastAsia="Calibri" w:hAnsi="Calibri" w:cs="Calibri"/>
          <w:b/>
          <w:sz w:val="24"/>
        </w:rPr>
        <w:t>Tela - Julgamento - Modal Autoridade Julgadora</w:t>
      </w:r>
    </w:p>
    <w:p w14:paraId="4D559725" w14:textId="77777777" w:rsidR="00522113" w:rsidRDefault="00B51388">
      <w:r>
        <w:rPr>
          <w:noProof/>
        </w:rPr>
        <w:drawing>
          <wp:inline distT="0" distB="0" distL="0" distR="0" wp14:anchorId="23502E28" wp14:editId="56076B4E">
            <wp:extent cx="5991225" cy="274320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rId63" cstate="print"/>
                    <a:stretch>
                      <a:fillRect/>
                    </a:stretch>
                  </pic:blipFill>
                  <pic:spPr>
                    <a:xfrm>
                      <a:off x="0" y="0"/>
                      <a:ext cx="5991225" cy="2743200"/>
                    </a:xfrm>
                    <a:prstGeom prst="rect">
                      <a:avLst/>
                    </a:prstGeom>
                  </pic:spPr>
                </pic:pic>
              </a:graphicData>
            </a:graphic>
          </wp:inline>
        </w:drawing>
      </w:r>
    </w:p>
    <w:p w14:paraId="6794446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4">
        <w:r>
          <w:rPr>
            <w:rFonts w:ascii="Tahoma" w:eastAsia="Tahoma" w:hAnsi="Tahoma" w:cs="Tahoma"/>
            <w:i/>
            <w:color w:val="6666FF"/>
          </w:rPr>
          <w:t>Free EPub and documentation generator</w:t>
        </w:r>
      </w:hyperlink>
    </w:p>
    <w:p w14:paraId="3E10F4B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36" w:name="_topic_Recursosem2ainstanciadeJulgament"/>
      <w:bookmarkEnd w:id="36"/>
      <w:r>
        <w:rPr>
          <w:rFonts w:ascii="Tahoma" w:eastAsia="Tahoma" w:hAnsi="Tahoma" w:cs="Tahoma"/>
          <w:color w:val="243F60"/>
          <w:sz w:val="22"/>
        </w:rPr>
        <w:t>Recursos em 2ª instância de Julg</w:t>
      </w:r>
      <w:r>
        <w:rPr>
          <w:rFonts w:ascii="Tahoma" w:eastAsia="Tahoma" w:hAnsi="Tahoma" w:cs="Tahoma"/>
          <w:color w:val="243F60"/>
          <w:sz w:val="22"/>
        </w:rPr>
        <w:t>amentos</w:t>
      </w:r>
    </w:p>
    <w:p w14:paraId="2B88ED65" w14:textId="77777777" w:rsidR="00522113" w:rsidRDefault="00B51388">
      <w:r>
        <w:rPr>
          <w:rFonts w:ascii="Calibri" w:eastAsia="Calibri" w:hAnsi="Calibri" w:cs="Calibri"/>
          <w:sz w:val="24"/>
        </w:rPr>
        <w:t xml:space="preserve">Em </w:t>
      </w:r>
      <w:r>
        <w:rPr>
          <w:rFonts w:ascii="Calibri" w:eastAsia="Calibri" w:hAnsi="Calibri" w:cs="Calibri"/>
          <w:b/>
          <w:i/>
          <w:sz w:val="24"/>
        </w:rPr>
        <w:t>Recursos em 2ª instância de Julgamentos</w:t>
      </w:r>
      <w:r>
        <w:rPr>
          <w:rFonts w:ascii="Calibri" w:eastAsia="Calibri" w:hAnsi="Calibri" w:cs="Calibri"/>
          <w:i/>
          <w:sz w:val="24"/>
        </w:rPr>
        <w:t xml:space="preserve"> </w:t>
      </w:r>
      <w:r>
        <w:rPr>
          <w:rFonts w:ascii="Calibri" w:eastAsia="Calibri" w:hAnsi="Calibri" w:cs="Calibri"/>
          <w:sz w:val="24"/>
        </w:rPr>
        <w:t>são apresentados os julgamentos em recurso em 2ª instância.</w:t>
      </w:r>
    </w:p>
    <w:p w14:paraId="3F07F829" w14:textId="77777777" w:rsidR="00522113" w:rsidRDefault="00522113">
      <w:pPr>
        <w:ind w:left="360"/>
      </w:pPr>
    </w:p>
    <w:p w14:paraId="2FC806C6" w14:textId="77777777" w:rsidR="00522113" w:rsidRDefault="00B51388">
      <w:pPr>
        <w:numPr>
          <w:ilvl w:val="0"/>
          <w:numId w:val="4"/>
        </w:numPr>
      </w:pPr>
      <w:r>
        <w:rPr>
          <w:rFonts w:ascii="Calibri" w:eastAsia="Calibri" w:hAnsi="Calibri" w:cs="Calibri"/>
          <w:b/>
          <w:sz w:val="24"/>
        </w:rPr>
        <w:t>Detalhamento de campo - Recursos em 2ª instância de Julgamentos</w:t>
      </w:r>
    </w:p>
    <w:p w14:paraId="27B8B784" w14:textId="77777777" w:rsidR="00522113" w:rsidRDefault="00B51388">
      <w:pPr>
        <w:numPr>
          <w:ilvl w:val="1"/>
          <w:numId w:val="4"/>
        </w:numPr>
      </w:pPr>
      <w:r>
        <w:rPr>
          <w:rFonts w:ascii="Calibri" w:eastAsia="Calibri" w:hAnsi="Calibri" w:cs="Calibri"/>
          <w:b/>
          <w:sz w:val="24"/>
        </w:rPr>
        <w:lastRenderedPageBreak/>
        <w:t>Unidade:</w:t>
      </w:r>
      <w:r>
        <w:rPr>
          <w:rFonts w:ascii="Calibri" w:eastAsia="Calibri" w:hAnsi="Calibri" w:cs="Calibri"/>
          <w:sz w:val="24"/>
        </w:rPr>
        <w:t xml:space="preserve"> Apresenta a unidade responsável pelo cadastro da fiscalização.</w:t>
      </w:r>
    </w:p>
    <w:p w14:paraId="746517C5" w14:textId="77777777" w:rsidR="00522113" w:rsidRDefault="00B51388">
      <w:pPr>
        <w:numPr>
          <w:ilvl w:val="1"/>
          <w:numId w:val="4"/>
        </w:numPr>
      </w:pPr>
      <w:r>
        <w:rPr>
          <w:rFonts w:ascii="Calibri" w:eastAsia="Calibri" w:hAnsi="Calibri" w:cs="Calibri"/>
          <w:b/>
          <w:sz w:val="24"/>
        </w:rPr>
        <w:t>Município</w:t>
      </w:r>
      <w:r>
        <w:rPr>
          <w:rFonts w:ascii="Calibri" w:eastAsia="Calibri" w:hAnsi="Calibri" w:cs="Calibri"/>
          <w:sz w:val="24"/>
        </w:rPr>
        <w:t>: Apresenta o município do bem fiscalizado.</w:t>
      </w:r>
    </w:p>
    <w:p w14:paraId="654DD215" w14:textId="77777777" w:rsidR="00522113" w:rsidRDefault="00B51388">
      <w:pPr>
        <w:numPr>
          <w:ilvl w:val="1"/>
          <w:numId w:val="4"/>
        </w:numPr>
      </w:pPr>
      <w:r>
        <w:rPr>
          <w:rFonts w:ascii="Calibri" w:eastAsia="Calibri" w:hAnsi="Calibri" w:cs="Calibri"/>
          <w:b/>
          <w:sz w:val="24"/>
        </w:rPr>
        <w:t>Bem</w:t>
      </w:r>
      <w:r>
        <w:rPr>
          <w:rFonts w:ascii="Calibri" w:eastAsia="Calibri" w:hAnsi="Calibri" w:cs="Calibri"/>
          <w:sz w:val="24"/>
        </w:rPr>
        <w:t>: Apresenta o nome do bem da fiscalização da ficha de avaliação.</w:t>
      </w:r>
    </w:p>
    <w:p w14:paraId="758150A8" w14:textId="77777777" w:rsidR="00522113" w:rsidRDefault="00B51388">
      <w:pPr>
        <w:numPr>
          <w:ilvl w:val="1"/>
          <w:numId w:val="4"/>
        </w:numPr>
      </w:pPr>
      <w:r>
        <w:rPr>
          <w:rFonts w:ascii="Calibri" w:eastAsia="Calibri" w:hAnsi="Calibri" w:cs="Calibri"/>
          <w:b/>
          <w:sz w:val="24"/>
        </w:rPr>
        <w:t>Nº Auto de Infração</w:t>
      </w:r>
      <w:r>
        <w:rPr>
          <w:rFonts w:ascii="Calibri" w:eastAsia="Calibri" w:hAnsi="Calibri" w:cs="Calibri"/>
          <w:sz w:val="24"/>
        </w:rPr>
        <w:t>: Apresenta o número do auto de infração relacionado</w:t>
      </w:r>
      <w:r>
        <w:rPr>
          <w:rFonts w:ascii="Calibri" w:eastAsia="Calibri" w:hAnsi="Calibri" w:cs="Calibri"/>
          <w:sz w:val="24"/>
        </w:rPr>
        <w:t xml:space="preserve"> ao julgamento.</w:t>
      </w:r>
    </w:p>
    <w:p w14:paraId="7D0045D9" w14:textId="77777777" w:rsidR="00522113" w:rsidRDefault="00B51388">
      <w:pPr>
        <w:numPr>
          <w:ilvl w:val="2"/>
          <w:numId w:val="4"/>
        </w:numPr>
      </w:pPr>
      <w:r>
        <w:rPr>
          <w:rFonts w:ascii="Calibri" w:eastAsia="Calibri" w:hAnsi="Calibri" w:cs="Calibri"/>
          <w:b/>
          <w:sz w:val="24"/>
        </w:rPr>
        <w:t>Máscara</w:t>
      </w:r>
      <w:r>
        <w:rPr>
          <w:rFonts w:ascii="Calibri" w:eastAsia="Calibri" w:hAnsi="Calibri" w:cs="Calibri"/>
          <w:sz w:val="24"/>
        </w:rPr>
        <w:t>: A99999.AAAA.XX</w:t>
      </w:r>
    </w:p>
    <w:p w14:paraId="0E8489C0" w14:textId="77777777" w:rsidR="00522113" w:rsidRDefault="00B51388">
      <w:pPr>
        <w:numPr>
          <w:ilvl w:val="1"/>
          <w:numId w:val="4"/>
        </w:numPr>
      </w:pPr>
      <w:r>
        <w:rPr>
          <w:rFonts w:ascii="Calibri" w:eastAsia="Calibri" w:hAnsi="Calibri" w:cs="Calibri"/>
          <w:b/>
          <w:sz w:val="24"/>
        </w:rPr>
        <w:t>Número do Julgamento</w:t>
      </w:r>
      <w:r>
        <w:rPr>
          <w:rFonts w:ascii="Calibri" w:eastAsia="Calibri" w:hAnsi="Calibri" w:cs="Calibri"/>
          <w:sz w:val="24"/>
        </w:rPr>
        <w:t>: Apresenta o número do Julgamento</w:t>
      </w:r>
    </w:p>
    <w:p w14:paraId="0DA53E3B" w14:textId="77777777" w:rsidR="00522113" w:rsidRDefault="00B51388">
      <w:pPr>
        <w:numPr>
          <w:ilvl w:val="2"/>
          <w:numId w:val="4"/>
        </w:numPr>
      </w:pPr>
      <w:r>
        <w:rPr>
          <w:rFonts w:ascii="Calibri" w:eastAsia="Calibri" w:hAnsi="Calibri" w:cs="Calibri"/>
          <w:b/>
          <w:sz w:val="24"/>
        </w:rPr>
        <w:t>Máscara</w:t>
      </w:r>
      <w:r>
        <w:rPr>
          <w:rFonts w:ascii="Calibri" w:eastAsia="Calibri" w:hAnsi="Calibri" w:cs="Calibri"/>
          <w:sz w:val="24"/>
        </w:rPr>
        <w:t>: J99999.AAAA.XX</w:t>
      </w:r>
    </w:p>
    <w:p w14:paraId="175108BF" w14:textId="77777777" w:rsidR="00522113" w:rsidRDefault="00B51388">
      <w:pPr>
        <w:numPr>
          <w:ilvl w:val="1"/>
          <w:numId w:val="4"/>
        </w:numPr>
      </w:pPr>
      <w:r>
        <w:rPr>
          <w:rFonts w:ascii="Calibri" w:eastAsia="Calibri" w:hAnsi="Calibri" w:cs="Calibri"/>
          <w:b/>
          <w:sz w:val="24"/>
        </w:rPr>
        <w:t>Situação</w:t>
      </w:r>
      <w:r>
        <w:rPr>
          <w:rFonts w:ascii="Calibri" w:eastAsia="Calibri" w:hAnsi="Calibri" w:cs="Calibri"/>
          <w:sz w:val="24"/>
        </w:rPr>
        <w:t>: Apresenta a descrição da situação do julgamento.</w:t>
      </w:r>
    </w:p>
    <w:p w14:paraId="1AC93A6A" w14:textId="77777777" w:rsidR="00522113" w:rsidRDefault="00B51388">
      <w:pPr>
        <w:numPr>
          <w:ilvl w:val="1"/>
          <w:numId w:val="4"/>
        </w:numPr>
      </w:pPr>
      <w:r>
        <w:rPr>
          <w:rFonts w:ascii="Calibri" w:eastAsia="Calibri" w:hAnsi="Calibri" w:cs="Calibri"/>
          <w:b/>
          <w:sz w:val="24"/>
        </w:rPr>
        <w:t>Membro CAR</w:t>
      </w:r>
      <w:r>
        <w:rPr>
          <w:rFonts w:ascii="Calibri" w:eastAsia="Calibri" w:hAnsi="Calibri" w:cs="Calibri"/>
          <w:sz w:val="24"/>
        </w:rPr>
        <w:t>: Campo que permite pesquisar o membro da CAR que será relacionada a</w:t>
      </w:r>
      <w:r>
        <w:rPr>
          <w:rFonts w:ascii="Calibri" w:eastAsia="Calibri" w:hAnsi="Calibri" w:cs="Calibri"/>
          <w:sz w:val="24"/>
        </w:rPr>
        <w:t>o julgamento.</w:t>
      </w:r>
    </w:p>
    <w:p w14:paraId="34D2C2BC" w14:textId="77777777" w:rsidR="00522113" w:rsidRDefault="00B51388">
      <w:pPr>
        <w:numPr>
          <w:ilvl w:val="1"/>
          <w:numId w:val="4"/>
        </w:numPr>
      </w:pPr>
      <w:r>
        <w:rPr>
          <w:rFonts w:ascii="Calibri" w:eastAsia="Calibri" w:hAnsi="Calibri" w:cs="Calibri"/>
          <w:sz w:val="24"/>
        </w:rPr>
        <w:t>Campo obrigatório.</w:t>
      </w:r>
    </w:p>
    <w:p w14:paraId="1485720D" w14:textId="77777777" w:rsidR="00522113" w:rsidRDefault="00B51388">
      <w:pPr>
        <w:numPr>
          <w:ilvl w:val="1"/>
          <w:numId w:val="4"/>
        </w:numPr>
      </w:pPr>
      <w:r>
        <w:rPr>
          <w:rFonts w:ascii="Calibri" w:eastAsia="Calibri" w:hAnsi="Calibri" w:cs="Calibri"/>
          <w:b/>
          <w:sz w:val="24"/>
        </w:rPr>
        <w:t xml:space="preserve">Auto-completar.: </w:t>
      </w:r>
      <w:r>
        <w:rPr>
          <w:rFonts w:ascii="Calibri" w:eastAsia="Calibri" w:hAnsi="Calibri" w:cs="Calibri"/>
          <w:sz w:val="24"/>
        </w:rPr>
        <w:t xml:space="preserve">Opções: Somente usuários ativos no sistema que possuem o perfil CAR. Caso o fiscal responsável pelo cadastro da fiscalização seja membro da CAR, o mesmo não poderá ser exibido na listagem para </w:t>
      </w:r>
      <w:r>
        <w:rPr>
          <w:rFonts w:ascii="Calibri" w:eastAsia="Calibri" w:hAnsi="Calibri" w:cs="Calibri"/>
          <w:sz w:val="24"/>
        </w:rPr>
        <w:t>seleção.</w:t>
      </w:r>
    </w:p>
    <w:p w14:paraId="5E7528B3" w14:textId="77777777" w:rsidR="00522113" w:rsidRDefault="00B51388">
      <w:pPr>
        <w:numPr>
          <w:ilvl w:val="1"/>
          <w:numId w:val="4"/>
        </w:numPr>
      </w:pPr>
      <w:r>
        <w:rPr>
          <w:rFonts w:ascii="Calibri" w:eastAsia="Calibri" w:hAnsi="Calibri" w:cs="Calibri"/>
          <w:b/>
          <w:sz w:val="24"/>
        </w:rPr>
        <w:t>Ações:</w:t>
      </w:r>
    </w:p>
    <w:p w14:paraId="4FA73BE9" w14:textId="77777777" w:rsidR="00522113" w:rsidRDefault="00B51388">
      <w:pPr>
        <w:numPr>
          <w:ilvl w:val="2"/>
          <w:numId w:val="4"/>
        </w:numPr>
      </w:pPr>
      <w:r>
        <w:rPr>
          <w:rFonts w:ascii="Calibri" w:eastAsia="Calibri" w:hAnsi="Calibri" w:cs="Calibri"/>
          <w:b/>
          <w:sz w:val="24"/>
        </w:rPr>
        <w:t>Alterar Membro</w:t>
      </w:r>
      <w:r>
        <w:rPr>
          <w:rFonts w:ascii="Calibri" w:eastAsia="Calibri" w:hAnsi="Calibri" w:cs="Calibri"/>
          <w:sz w:val="24"/>
        </w:rPr>
        <w:t>: Ao acionar esta opção, o sistema deverá apresentar a modal para seleção do membro da CAR.</w:t>
      </w:r>
    </w:p>
    <w:p w14:paraId="5DB22E2A" w14:textId="77777777" w:rsidR="00522113" w:rsidRDefault="00B51388">
      <w:pPr>
        <w:numPr>
          <w:ilvl w:val="3"/>
          <w:numId w:val="4"/>
        </w:numPr>
      </w:pPr>
      <w:r>
        <w:rPr>
          <w:rFonts w:ascii="Calibri" w:eastAsia="Calibri" w:hAnsi="Calibri" w:cs="Calibri"/>
          <w:sz w:val="24"/>
        </w:rPr>
        <w:t>O sistema deverá apresentar a nomenclatura Alterar Membro quando o registro possuir Membro CAR selecionado.</w:t>
      </w:r>
    </w:p>
    <w:p w14:paraId="17A1D6E7" w14:textId="77777777" w:rsidR="00522113" w:rsidRDefault="00B51388">
      <w:pPr>
        <w:numPr>
          <w:ilvl w:val="3"/>
          <w:numId w:val="4"/>
        </w:numPr>
      </w:pPr>
      <w:r>
        <w:rPr>
          <w:rFonts w:ascii="Calibri" w:eastAsia="Calibri" w:hAnsi="Calibri" w:cs="Calibri"/>
          <w:sz w:val="24"/>
        </w:rPr>
        <w:t>Ao acionar a ação Selecion</w:t>
      </w:r>
      <w:r>
        <w:rPr>
          <w:rFonts w:ascii="Calibri" w:eastAsia="Calibri" w:hAnsi="Calibri" w:cs="Calibri"/>
          <w:sz w:val="24"/>
        </w:rPr>
        <w:t>ar Membro ou Alterar Membro, o sistema deverá apresentar a modal para seleção do Membro.</w:t>
      </w:r>
    </w:p>
    <w:p w14:paraId="36BE26FF" w14:textId="77777777" w:rsidR="00522113" w:rsidRDefault="00B51388">
      <w:pPr>
        <w:numPr>
          <w:ilvl w:val="4"/>
          <w:numId w:val="4"/>
        </w:numPr>
      </w:pPr>
      <w:r>
        <w:rPr>
          <w:rFonts w:ascii="Calibri" w:eastAsia="Calibri" w:hAnsi="Calibri" w:cs="Calibri"/>
          <w:sz w:val="24"/>
        </w:rPr>
        <w:t>O sistema deverá encaminhar um e-mail para o usuário com o perfil CAR a quem o processo de julgamento foi atribuído.</w:t>
      </w:r>
    </w:p>
    <w:p w14:paraId="37EADEA0" w14:textId="77777777" w:rsidR="00522113" w:rsidRDefault="00B51388">
      <w:pPr>
        <w:numPr>
          <w:ilvl w:val="4"/>
          <w:numId w:val="4"/>
        </w:numPr>
      </w:pPr>
      <w:r>
        <w:rPr>
          <w:rFonts w:ascii="Calibri" w:eastAsia="Calibri" w:hAnsi="Calibri" w:cs="Calibri"/>
          <w:sz w:val="24"/>
        </w:rPr>
        <w:t>Assunto E-mail: "[FISCALIS] Recurso - 2ª Instância</w:t>
      </w:r>
      <w:r>
        <w:rPr>
          <w:rFonts w:ascii="Calibri" w:eastAsia="Calibri" w:hAnsi="Calibri" w:cs="Calibri"/>
          <w:sz w:val="24"/>
        </w:rPr>
        <w:t xml:space="preserve"> - Novo julgamento Atribuído".</w:t>
      </w:r>
    </w:p>
    <w:p w14:paraId="486B7FBC" w14:textId="77777777" w:rsidR="00522113" w:rsidRDefault="00B51388">
      <w:pPr>
        <w:numPr>
          <w:ilvl w:val="4"/>
          <w:numId w:val="4"/>
        </w:numPr>
      </w:pPr>
      <w:r>
        <w:rPr>
          <w:rFonts w:ascii="Calibri" w:eastAsia="Calibri" w:hAnsi="Calibri" w:cs="Calibri"/>
          <w:sz w:val="24"/>
        </w:rPr>
        <w:t>Mensagem E-mail:</w:t>
      </w:r>
    </w:p>
    <w:p w14:paraId="5F102071" w14:textId="77777777" w:rsidR="00522113" w:rsidRDefault="00B51388">
      <w:pPr>
        <w:numPr>
          <w:ilvl w:val="5"/>
          <w:numId w:val="4"/>
        </w:numPr>
      </w:pPr>
      <w:r>
        <w:rPr>
          <w:rFonts w:ascii="Calibri" w:eastAsia="Calibri" w:hAnsi="Calibri" w:cs="Calibri"/>
          <w:sz w:val="24"/>
        </w:rPr>
        <w:t>O julgamento do AI &lt;Número do AI&gt; foi encaminhado o Membro da CAR &lt;Nome do Usuário&gt;.</w:t>
      </w:r>
    </w:p>
    <w:p w14:paraId="08B98464" w14:textId="77777777" w:rsidR="00522113" w:rsidRDefault="00522113">
      <w:pPr>
        <w:ind w:left="360"/>
      </w:pPr>
    </w:p>
    <w:p w14:paraId="5018B509" w14:textId="77777777" w:rsidR="00522113" w:rsidRDefault="00B51388">
      <w:pPr>
        <w:numPr>
          <w:ilvl w:val="2"/>
          <w:numId w:val="4"/>
        </w:numPr>
      </w:pPr>
      <w:r>
        <w:rPr>
          <w:rFonts w:ascii="Calibri" w:eastAsia="Calibri" w:hAnsi="Calibri" w:cs="Calibri"/>
          <w:b/>
          <w:sz w:val="24"/>
        </w:rPr>
        <w:t>Selecionar Membro</w:t>
      </w:r>
      <w:r>
        <w:rPr>
          <w:rFonts w:ascii="Calibri" w:eastAsia="Calibri" w:hAnsi="Calibri" w:cs="Calibri"/>
          <w:sz w:val="24"/>
        </w:rPr>
        <w:t>: Ao acionar esta opção, o sistema deverá apresentar a modal para seleção do novo membro da CAR.</w:t>
      </w:r>
    </w:p>
    <w:p w14:paraId="5EE609C3" w14:textId="77777777" w:rsidR="00522113" w:rsidRDefault="00B51388">
      <w:pPr>
        <w:numPr>
          <w:ilvl w:val="3"/>
          <w:numId w:val="4"/>
        </w:numPr>
      </w:pPr>
      <w:r>
        <w:rPr>
          <w:rFonts w:ascii="Calibri" w:eastAsia="Calibri" w:hAnsi="Calibri" w:cs="Calibri"/>
          <w:sz w:val="24"/>
        </w:rPr>
        <w:t>O sistem</w:t>
      </w:r>
      <w:r>
        <w:rPr>
          <w:rFonts w:ascii="Calibri" w:eastAsia="Calibri" w:hAnsi="Calibri" w:cs="Calibri"/>
          <w:sz w:val="24"/>
        </w:rPr>
        <w:t xml:space="preserve">a deverá apresentar a nomenclatura Selecionar Membro quando o registro não possuir nenhum Membro CAR selecionado. </w:t>
      </w:r>
    </w:p>
    <w:p w14:paraId="3A116278" w14:textId="77777777" w:rsidR="00522113" w:rsidRDefault="00B51388">
      <w:pPr>
        <w:numPr>
          <w:ilvl w:val="3"/>
          <w:numId w:val="4"/>
        </w:numPr>
      </w:pPr>
      <w:r>
        <w:rPr>
          <w:rFonts w:ascii="Calibri" w:eastAsia="Calibri" w:hAnsi="Calibri" w:cs="Calibri"/>
          <w:sz w:val="24"/>
        </w:rPr>
        <w:t>Ao acionar a ação Selecionar Membro ou Alterar Membro, o sistema deverá apresentar a modal para seleção do Membro.</w:t>
      </w:r>
    </w:p>
    <w:p w14:paraId="47FB6D42" w14:textId="77777777" w:rsidR="00522113" w:rsidRDefault="00B51388">
      <w:pPr>
        <w:numPr>
          <w:ilvl w:val="4"/>
          <w:numId w:val="4"/>
        </w:numPr>
      </w:pPr>
      <w:r>
        <w:rPr>
          <w:rFonts w:ascii="Calibri" w:eastAsia="Calibri" w:hAnsi="Calibri" w:cs="Calibri"/>
          <w:sz w:val="24"/>
        </w:rPr>
        <w:t>O sistema deverá encaminha</w:t>
      </w:r>
      <w:r>
        <w:rPr>
          <w:rFonts w:ascii="Calibri" w:eastAsia="Calibri" w:hAnsi="Calibri" w:cs="Calibri"/>
          <w:sz w:val="24"/>
        </w:rPr>
        <w:t>r um e-mail para o usuário com o perfil CAR a quem o processo de julgamento foi atribuído.</w:t>
      </w:r>
    </w:p>
    <w:p w14:paraId="139B6AC0" w14:textId="77777777" w:rsidR="00522113" w:rsidRDefault="00B51388">
      <w:pPr>
        <w:numPr>
          <w:ilvl w:val="4"/>
          <w:numId w:val="4"/>
        </w:numPr>
      </w:pPr>
      <w:r>
        <w:rPr>
          <w:rFonts w:ascii="Calibri" w:eastAsia="Calibri" w:hAnsi="Calibri" w:cs="Calibri"/>
          <w:sz w:val="24"/>
        </w:rPr>
        <w:t>Assunto E-mail: "[FISCALIS] Recurso - 2ª Instância - Novo julgamento Atribuído".</w:t>
      </w:r>
    </w:p>
    <w:p w14:paraId="4C5AFF32" w14:textId="77777777" w:rsidR="00522113" w:rsidRDefault="00B51388">
      <w:pPr>
        <w:numPr>
          <w:ilvl w:val="4"/>
          <w:numId w:val="4"/>
        </w:numPr>
      </w:pPr>
      <w:r>
        <w:rPr>
          <w:rFonts w:ascii="Calibri" w:eastAsia="Calibri" w:hAnsi="Calibri" w:cs="Calibri"/>
          <w:sz w:val="24"/>
        </w:rPr>
        <w:t>Mensagem E-mail:</w:t>
      </w:r>
    </w:p>
    <w:p w14:paraId="59FD0AE3" w14:textId="77777777" w:rsidR="00522113" w:rsidRDefault="00B51388">
      <w:pPr>
        <w:numPr>
          <w:ilvl w:val="5"/>
          <w:numId w:val="4"/>
        </w:numPr>
      </w:pPr>
      <w:r>
        <w:rPr>
          <w:rFonts w:ascii="Calibri" w:eastAsia="Calibri" w:hAnsi="Calibri" w:cs="Calibri"/>
          <w:sz w:val="24"/>
        </w:rPr>
        <w:t>O julgamento do AI &lt;Número do AI&gt; foi encaminhado o Membro da CAR &lt;</w:t>
      </w:r>
      <w:r>
        <w:rPr>
          <w:rFonts w:ascii="Calibri" w:eastAsia="Calibri" w:hAnsi="Calibri" w:cs="Calibri"/>
          <w:sz w:val="24"/>
        </w:rPr>
        <w:t>Nome do Usuário&gt;.</w:t>
      </w:r>
    </w:p>
    <w:p w14:paraId="5B978B9E" w14:textId="77777777" w:rsidR="00522113" w:rsidRDefault="00522113">
      <w:pPr>
        <w:ind w:left="360"/>
      </w:pPr>
    </w:p>
    <w:p w14:paraId="5FD40E7A" w14:textId="77777777" w:rsidR="00522113" w:rsidRDefault="00B51388">
      <w:pPr>
        <w:numPr>
          <w:ilvl w:val="0"/>
          <w:numId w:val="4"/>
        </w:numPr>
      </w:pPr>
      <w:r>
        <w:rPr>
          <w:rFonts w:ascii="Calibri" w:eastAsia="Calibri" w:hAnsi="Calibri" w:cs="Calibri"/>
          <w:b/>
          <w:sz w:val="24"/>
        </w:rPr>
        <w:t>Regras - Recursos em 2ª instância de Julgamentos</w:t>
      </w:r>
    </w:p>
    <w:p w14:paraId="653C559B" w14:textId="77777777" w:rsidR="00522113" w:rsidRDefault="00B51388">
      <w:pPr>
        <w:numPr>
          <w:ilvl w:val="1"/>
          <w:numId w:val="4"/>
        </w:numPr>
      </w:pPr>
      <w:r>
        <w:rPr>
          <w:rFonts w:ascii="Calibri" w:eastAsia="Calibri" w:hAnsi="Calibri" w:cs="Calibri"/>
          <w:sz w:val="24"/>
        </w:rPr>
        <w:t>O sistema deverá apresentar paginação no dashboard, sendo 5 (cinco) registros apresentados por página.</w:t>
      </w:r>
    </w:p>
    <w:p w14:paraId="56ACFBBE" w14:textId="77777777" w:rsidR="00522113" w:rsidRDefault="00B51388">
      <w:pPr>
        <w:numPr>
          <w:ilvl w:val="1"/>
          <w:numId w:val="4"/>
        </w:numPr>
      </w:pPr>
      <w:r>
        <w:rPr>
          <w:rFonts w:ascii="Calibri" w:eastAsia="Calibri" w:hAnsi="Calibri" w:cs="Calibri"/>
          <w:sz w:val="24"/>
        </w:rPr>
        <w:t>O sistema deverá apresentar no dashboard Recursos em 2ª Instância, todos os Julgament</w:t>
      </w:r>
      <w:r>
        <w:rPr>
          <w:rFonts w:ascii="Calibri" w:eastAsia="Calibri" w:hAnsi="Calibri" w:cs="Calibri"/>
          <w:sz w:val="24"/>
        </w:rPr>
        <w:t xml:space="preserve">os com a Fase igual a Recursos e a Situação igual a Aguardando Parecer </w:t>
      </w:r>
      <w:r>
        <w:rPr>
          <w:rFonts w:ascii="Calibri" w:eastAsia="Calibri" w:hAnsi="Calibri" w:cs="Calibri"/>
          <w:sz w:val="24"/>
        </w:rPr>
        <w:lastRenderedPageBreak/>
        <w:t>Membro CAR. O registro não deverá mais ser listado quando o Presidente da CAR concluir sua decisão.</w:t>
      </w:r>
    </w:p>
    <w:p w14:paraId="45427919" w14:textId="77777777" w:rsidR="00522113" w:rsidRDefault="00B51388">
      <w:pPr>
        <w:numPr>
          <w:ilvl w:val="1"/>
          <w:numId w:val="4"/>
        </w:numPr>
      </w:pPr>
      <w:r>
        <w:rPr>
          <w:rFonts w:ascii="Calibri" w:eastAsia="Calibri" w:hAnsi="Calibri" w:cs="Calibri"/>
          <w:sz w:val="24"/>
        </w:rPr>
        <w:t>O sistema deverá listar na ordem do registro mais recente para o menos recente.</w:t>
      </w:r>
    </w:p>
    <w:p w14:paraId="222C7C17" w14:textId="77777777" w:rsidR="00522113" w:rsidRDefault="00B51388">
      <w:pPr>
        <w:numPr>
          <w:ilvl w:val="1"/>
          <w:numId w:val="4"/>
        </w:numPr>
      </w:pPr>
      <w:r>
        <w:rPr>
          <w:rFonts w:ascii="Calibri" w:eastAsia="Calibri" w:hAnsi="Calibri" w:cs="Calibri"/>
          <w:sz w:val="24"/>
        </w:rPr>
        <w:t>O das</w:t>
      </w:r>
      <w:r>
        <w:rPr>
          <w:rFonts w:ascii="Calibri" w:eastAsia="Calibri" w:hAnsi="Calibri" w:cs="Calibri"/>
          <w:sz w:val="24"/>
        </w:rPr>
        <w:t>hboard RECURSOS em 2ª Instância deverá ser apresentado para os perfis Administrador, Superintendência, CAR e DEPAM. Exceto para o Administrador, CAR e DEPAM, os registros deverão ser apresentados conforme a Unidade do usuário logado.</w:t>
      </w:r>
    </w:p>
    <w:p w14:paraId="1FA14730" w14:textId="77777777" w:rsidR="00522113" w:rsidRDefault="00B51388">
      <w:pPr>
        <w:numPr>
          <w:ilvl w:val="1"/>
          <w:numId w:val="4"/>
        </w:numPr>
      </w:pPr>
      <w:r>
        <w:rPr>
          <w:rFonts w:ascii="Calibri" w:eastAsia="Calibri" w:hAnsi="Calibri" w:cs="Calibri"/>
          <w:sz w:val="24"/>
        </w:rPr>
        <w:t>Caso não haja registro</w:t>
      </w:r>
      <w:r>
        <w:rPr>
          <w:rFonts w:ascii="Calibri" w:eastAsia="Calibri" w:hAnsi="Calibri" w:cs="Calibri"/>
          <w:sz w:val="24"/>
        </w:rPr>
        <w:t>s a serem listados, o sistema deverá apresentar a mensagem "Nenhum item encontrado".</w:t>
      </w:r>
    </w:p>
    <w:p w14:paraId="0934C532" w14:textId="77777777" w:rsidR="00522113" w:rsidRDefault="00B51388">
      <w:pPr>
        <w:numPr>
          <w:ilvl w:val="1"/>
          <w:numId w:val="4"/>
        </w:numPr>
      </w:pPr>
      <w:r>
        <w:rPr>
          <w:rFonts w:ascii="Calibri" w:eastAsia="Calibri" w:hAnsi="Calibri" w:cs="Calibri"/>
          <w:sz w:val="24"/>
        </w:rPr>
        <w:t xml:space="preserve">Ao verificar que um usuário com o perfil CAR e que possua Julgamentos de Recurso em 2ª Instância associados foi inativado, o sistema deverá apresentar os seus </w:t>
      </w:r>
      <w:r>
        <w:rPr>
          <w:rFonts w:ascii="Calibri" w:eastAsia="Calibri" w:hAnsi="Calibri" w:cs="Calibri"/>
          <w:sz w:val="24"/>
        </w:rPr>
        <w:t>julgamentos como mais recente no dashboard na cor vermelha (#FF0000). O sistema deverá encaminhar um e-mail para todos os usuários com o perfil Presidente CAR.</w:t>
      </w:r>
    </w:p>
    <w:p w14:paraId="487DD0F3" w14:textId="77777777" w:rsidR="00522113" w:rsidRDefault="00B51388">
      <w:pPr>
        <w:numPr>
          <w:ilvl w:val="2"/>
          <w:numId w:val="4"/>
        </w:numPr>
      </w:pPr>
      <w:r>
        <w:rPr>
          <w:rFonts w:ascii="Calibri" w:eastAsia="Calibri" w:hAnsi="Calibri" w:cs="Calibri"/>
          <w:sz w:val="24"/>
        </w:rPr>
        <w:t>Assunto E-mail: "[FISCALIS] Membro CAR Inativado".</w:t>
      </w:r>
    </w:p>
    <w:p w14:paraId="1DC5E68D" w14:textId="77777777" w:rsidR="00522113" w:rsidRDefault="00B51388">
      <w:pPr>
        <w:numPr>
          <w:ilvl w:val="2"/>
          <w:numId w:val="4"/>
        </w:numPr>
      </w:pPr>
      <w:r>
        <w:rPr>
          <w:rFonts w:ascii="Calibri" w:eastAsia="Calibri" w:hAnsi="Calibri" w:cs="Calibri"/>
          <w:sz w:val="24"/>
        </w:rPr>
        <w:t>Mensagem E-mail:</w:t>
      </w:r>
    </w:p>
    <w:p w14:paraId="4C2A74C1" w14:textId="77777777" w:rsidR="00522113" w:rsidRDefault="00B51388">
      <w:pPr>
        <w:numPr>
          <w:ilvl w:val="3"/>
          <w:numId w:val="4"/>
        </w:numPr>
      </w:pPr>
      <w:r>
        <w:rPr>
          <w:rFonts w:ascii="Calibri" w:eastAsia="Calibri" w:hAnsi="Calibri" w:cs="Calibri"/>
          <w:sz w:val="24"/>
        </w:rPr>
        <w:t xml:space="preserve">Os seguintes </w:t>
      </w:r>
      <w:r>
        <w:rPr>
          <w:rFonts w:ascii="Calibri" w:eastAsia="Calibri" w:hAnsi="Calibri" w:cs="Calibri"/>
          <w:sz w:val="24"/>
        </w:rPr>
        <w:t>Julgamentos eram do Membro CAR &lt;Nome do Usuário Inativado&gt; que foi inativado e portanto se encontram em hiato para conclusão do Julgamento: |_.Nº Fiscalização |_.Nº Auto de Infração |_.Situação | |&lt;Nº Fiscalização&gt; | &lt;Nº Auto de Infração&gt; | &lt;Situação &gt; | |</w:t>
      </w:r>
      <w:r>
        <w:rPr>
          <w:rFonts w:ascii="Calibri" w:eastAsia="Calibri" w:hAnsi="Calibri" w:cs="Calibri"/>
          <w:sz w:val="24"/>
        </w:rPr>
        <w:t>&lt;Nº Fiscalização&gt; | &lt;Nº Auto de Infração&gt; | &lt;Situação &gt; | Acesse o sistema fiscalis e faça a redistribuição dos julgamentos.</w:t>
      </w:r>
    </w:p>
    <w:p w14:paraId="13CDFF89" w14:textId="77777777" w:rsidR="00522113" w:rsidRDefault="00522113">
      <w:pPr>
        <w:ind w:left="360"/>
      </w:pPr>
    </w:p>
    <w:p w14:paraId="60D0E211" w14:textId="77777777" w:rsidR="00522113" w:rsidRDefault="00B51388">
      <w:pPr>
        <w:numPr>
          <w:ilvl w:val="0"/>
          <w:numId w:val="4"/>
        </w:numPr>
      </w:pPr>
      <w:r>
        <w:rPr>
          <w:rFonts w:ascii="Calibri" w:eastAsia="Calibri" w:hAnsi="Calibri" w:cs="Calibri"/>
          <w:b/>
          <w:sz w:val="24"/>
        </w:rPr>
        <w:t>Tela - Recursos em 2ª instância de Julgamentos</w:t>
      </w:r>
    </w:p>
    <w:p w14:paraId="487D81F6" w14:textId="77777777" w:rsidR="00522113" w:rsidRDefault="00B51388">
      <w:r>
        <w:rPr>
          <w:noProof/>
        </w:rPr>
        <w:drawing>
          <wp:inline distT="0" distB="0" distL="0" distR="0" wp14:anchorId="75AC60B5" wp14:editId="7106E3A1">
            <wp:extent cx="5991225" cy="1038225"/>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rId65" cstate="print"/>
                    <a:stretch>
                      <a:fillRect/>
                    </a:stretch>
                  </pic:blipFill>
                  <pic:spPr>
                    <a:xfrm>
                      <a:off x="0" y="0"/>
                      <a:ext cx="5991225" cy="1038225"/>
                    </a:xfrm>
                    <a:prstGeom prst="rect">
                      <a:avLst/>
                    </a:prstGeom>
                  </pic:spPr>
                </pic:pic>
              </a:graphicData>
            </a:graphic>
          </wp:inline>
        </w:drawing>
      </w:r>
    </w:p>
    <w:p w14:paraId="11EFA7C4" w14:textId="77777777" w:rsidR="00522113" w:rsidRDefault="00522113"/>
    <w:p w14:paraId="3203C52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6">
        <w:r>
          <w:rPr>
            <w:rFonts w:ascii="Tahoma" w:eastAsia="Tahoma" w:hAnsi="Tahoma" w:cs="Tahoma"/>
            <w:i/>
            <w:color w:val="6666FF"/>
          </w:rPr>
          <w:t>Free help authoring tool</w:t>
        </w:r>
      </w:hyperlink>
    </w:p>
    <w:p w14:paraId="55B000F3" w14:textId="77777777" w:rsidR="00522113" w:rsidRDefault="00B51388">
      <w:r>
        <w:br w:type="page"/>
      </w:r>
    </w:p>
    <w:p w14:paraId="5C214D8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37" w:name="_topic_Julgamento_ModalRecursos"/>
      <w:bookmarkEnd w:id="37"/>
      <w:r>
        <w:rPr>
          <w:rFonts w:ascii="Tahoma" w:eastAsia="Tahoma" w:hAnsi="Tahoma" w:cs="Tahoma"/>
          <w:i/>
          <w:color w:val="243F60"/>
          <w:sz w:val="22"/>
        </w:rPr>
        <w:t>Julgamento - Modal Recursos</w:t>
      </w:r>
    </w:p>
    <w:p w14:paraId="04A93447" w14:textId="77777777" w:rsidR="00522113" w:rsidRDefault="00B51388">
      <w:r>
        <w:rPr>
          <w:rFonts w:ascii="Calibri" w:eastAsia="Calibri" w:hAnsi="Calibri" w:cs="Calibri"/>
          <w:sz w:val="24"/>
        </w:rPr>
        <w:t>Ao acionar a opção "</w:t>
      </w:r>
      <w:r>
        <w:rPr>
          <w:rFonts w:ascii="Calibri" w:eastAsia="Calibri" w:hAnsi="Calibri" w:cs="Calibri"/>
          <w:b/>
          <w:sz w:val="24"/>
        </w:rPr>
        <w:t>Selecionar Membro"</w:t>
      </w:r>
      <w:r>
        <w:rPr>
          <w:rFonts w:ascii="Calibri" w:eastAsia="Calibri" w:hAnsi="Calibri" w:cs="Calibri"/>
          <w:sz w:val="24"/>
        </w:rPr>
        <w:t>, o sistema dever</w:t>
      </w:r>
      <w:r>
        <w:rPr>
          <w:rFonts w:ascii="Calibri" w:eastAsia="Calibri" w:hAnsi="Calibri" w:cs="Calibri"/>
          <w:sz w:val="24"/>
        </w:rPr>
        <w:t>á apresentar a modal para seleção do novo membro da CAR.</w:t>
      </w:r>
    </w:p>
    <w:p w14:paraId="6A474CA6" w14:textId="77777777" w:rsidR="00522113" w:rsidRDefault="00522113"/>
    <w:p w14:paraId="4C5479BC" w14:textId="77777777" w:rsidR="00522113" w:rsidRDefault="00B51388">
      <w:pPr>
        <w:numPr>
          <w:ilvl w:val="0"/>
          <w:numId w:val="9"/>
        </w:numPr>
      </w:pPr>
      <w:r>
        <w:rPr>
          <w:rFonts w:ascii="Calibri" w:eastAsia="Calibri" w:hAnsi="Calibri" w:cs="Calibri"/>
          <w:b/>
          <w:sz w:val="24"/>
        </w:rPr>
        <w:t>Detalhamento - Julgamento - Modal Recursos</w:t>
      </w:r>
    </w:p>
    <w:p w14:paraId="5FCEFDAF" w14:textId="77777777" w:rsidR="00522113" w:rsidRDefault="00B51388">
      <w:pPr>
        <w:numPr>
          <w:ilvl w:val="1"/>
          <w:numId w:val="9"/>
        </w:numPr>
      </w:pPr>
      <w:r>
        <w:rPr>
          <w:rFonts w:ascii="Calibri" w:eastAsia="Calibri" w:hAnsi="Calibri" w:cs="Calibri"/>
          <w:sz w:val="24"/>
        </w:rPr>
        <w:t>Membro CAR: Campo que permite pesquisar o membro da CAR que será relacionada ao julgamento. Campo obrigatório. Auto-completar.</w:t>
      </w:r>
    </w:p>
    <w:p w14:paraId="22E6FAFE" w14:textId="77777777" w:rsidR="00522113" w:rsidRDefault="00B51388">
      <w:pPr>
        <w:numPr>
          <w:ilvl w:val="2"/>
          <w:numId w:val="9"/>
        </w:numPr>
      </w:pPr>
      <w:r>
        <w:rPr>
          <w:rFonts w:ascii="Calibri" w:eastAsia="Calibri" w:hAnsi="Calibri" w:cs="Calibri"/>
          <w:sz w:val="24"/>
        </w:rPr>
        <w:t xml:space="preserve">Opções: Somente </w:t>
      </w:r>
      <w:r>
        <w:rPr>
          <w:rFonts w:ascii="Calibri" w:eastAsia="Calibri" w:hAnsi="Calibri" w:cs="Calibri"/>
          <w:sz w:val="24"/>
        </w:rPr>
        <w:t>usuários ativos no sistema que possuem o perfil CAR. Caso o fiscal responsável pelo cadastro da fiscalização seja membro da CAR, o mesmo não poderá ser exibido na listagem para seleção.</w:t>
      </w:r>
    </w:p>
    <w:p w14:paraId="1237A2A4" w14:textId="77777777" w:rsidR="00522113" w:rsidRDefault="00B51388">
      <w:pPr>
        <w:numPr>
          <w:ilvl w:val="2"/>
          <w:numId w:val="9"/>
        </w:numPr>
      </w:pPr>
      <w:r>
        <w:rPr>
          <w:rFonts w:ascii="Calibri" w:eastAsia="Calibri" w:hAnsi="Calibri" w:cs="Calibri"/>
          <w:sz w:val="24"/>
        </w:rPr>
        <w:t>O sistema deverá listar somente Membros CAR com perfil ativo no sistem</w:t>
      </w:r>
      <w:r>
        <w:rPr>
          <w:rFonts w:ascii="Calibri" w:eastAsia="Calibri" w:hAnsi="Calibri" w:cs="Calibri"/>
          <w:sz w:val="24"/>
        </w:rPr>
        <w:t>a.</w:t>
      </w:r>
    </w:p>
    <w:p w14:paraId="7B67222D" w14:textId="77777777" w:rsidR="00522113" w:rsidRDefault="00B51388">
      <w:pPr>
        <w:numPr>
          <w:ilvl w:val="2"/>
          <w:numId w:val="9"/>
        </w:numPr>
      </w:pPr>
      <w:r>
        <w:rPr>
          <w:rFonts w:ascii="Calibri" w:eastAsia="Calibri" w:hAnsi="Calibri" w:cs="Calibri"/>
          <w:sz w:val="24"/>
        </w:rPr>
        <w:t>Caso o fiscal responsável pelo cadastro da fiscalização seja membro da CAR, o mesmo não poderá ser exibido na listagem para seleção.</w:t>
      </w:r>
    </w:p>
    <w:p w14:paraId="3E9705D1" w14:textId="77777777" w:rsidR="00522113" w:rsidRDefault="00B51388">
      <w:pPr>
        <w:numPr>
          <w:ilvl w:val="2"/>
          <w:numId w:val="9"/>
        </w:numPr>
      </w:pPr>
      <w:r>
        <w:rPr>
          <w:rFonts w:ascii="Calibri" w:eastAsia="Calibri" w:hAnsi="Calibri" w:cs="Calibri"/>
          <w:sz w:val="24"/>
        </w:rPr>
        <w:t>Caso não haja registros a serem listados, o sistema deverá apresentar a mensagem "Nenhum item encontrado".</w:t>
      </w:r>
    </w:p>
    <w:p w14:paraId="42C70B4D" w14:textId="77777777" w:rsidR="00522113" w:rsidRDefault="00B51388">
      <w:pPr>
        <w:numPr>
          <w:ilvl w:val="1"/>
          <w:numId w:val="9"/>
        </w:numPr>
      </w:pPr>
      <w:r>
        <w:rPr>
          <w:rFonts w:ascii="Calibri" w:eastAsia="Calibri" w:hAnsi="Calibri" w:cs="Calibri"/>
          <w:sz w:val="24"/>
        </w:rPr>
        <w:t>Ações:</w:t>
      </w:r>
    </w:p>
    <w:p w14:paraId="690963C9" w14:textId="77777777" w:rsidR="00522113" w:rsidRDefault="00B51388">
      <w:pPr>
        <w:numPr>
          <w:ilvl w:val="2"/>
          <w:numId w:val="9"/>
        </w:numPr>
      </w:pPr>
      <w:r>
        <w:rPr>
          <w:rFonts w:ascii="Calibri" w:eastAsia="Calibri" w:hAnsi="Calibri" w:cs="Calibri"/>
          <w:sz w:val="24"/>
        </w:rPr>
        <w:t>Encami</w:t>
      </w:r>
      <w:r>
        <w:rPr>
          <w:rFonts w:ascii="Calibri" w:eastAsia="Calibri" w:hAnsi="Calibri" w:cs="Calibri"/>
          <w:sz w:val="24"/>
        </w:rPr>
        <w:t>nhar: Ao acionar esta opção, o sistema deverá apresentar a confirmação e ao confirmar, deverá ser atribuído o respectivo registro de Julgamento ao usuário selecionado.</w:t>
      </w:r>
    </w:p>
    <w:p w14:paraId="2845F58E" w14:textId="77777777" w:rsidR="00522113" w:rsidRDefault="00B51388">
      <w:pPr>
        <w:numPr>
          <w:ilvl w:val="3"/>
          <w:numId w:val="9"/>
        </w:numPr>
      </w:pPr>
      <w:r>
        <w:rPr>
          <w:rFonts w:ascii="Calibri" w:eastAsia="Calibri" w:hAnsi="Calibri" w:cs="Calibri"/>
          <w:sz w:val="24"/>
        </w:rPr>
        <w:t>Mensagem: "Deseja realmente encaminhar este Julgamento para o Membro CAR selecionado?".</w:t>
      </w:r>
    </w:p>
    <w:p w14:paraId="1EEA12C4" w14:textId="77777777" w:rsidR="00522113" w:rsidRDefault="00522113"/>
    <w:p w14:paraId="14DEBC4D" w14:textId="77777777" w:rsidR="00522113" w:rsidRDefault="00B51388">
      <w:pPr>
        <w:numPr>
          <w:ilvl w:val="0"/>
          <w:numId w:val="9"/>
        </w:numPr>
      </w:pPr>
      <w:r>
        <w:rPr>
          <w:rFonts w:ascii="Calibri" w:eastAsia="Calibri" w:hAnsi="Calibri" w:cs="Calibri"/>
          <w:b/>
          <w:sz w:val="24"/>
        </w:rPr>
        <w:t>Tela - Julgamento - Modal Recursos</w:t>
      </w:r>
    </w:p>
    <w:p w14:paraId="3FEA9A4F" w14:textId="77777777" w:rsidR="00522113" w:rsidRDefault="00B51388">
      <w:r>
        <w:rPr>
          <w:noProof/>
        </w:rPr>
        <w:drawing>
          <wp:inline distT="0" distB="0" distL="0" distR="0" wp14:anchorId="30579CA3" wp14:editId="2C20EA83">
            <wp:extent cx="5991225" cy="340995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rId67" cstate="print"/>
                    <a:stretch>
                      <a:fillRect/>
                    </a:stretch>
                  </pic:blipFill>
                  <pic:spPr>
                    <a:xfrm>
                      <a:off x="0" y="0"/>
                      <a:ext cx="5991225" cy="3409950"/>
                    </a:xfrm>
                    <a:prstGeom prst="rect">
                      <a:avLst/>
                    </a:prstGeom>
                  </pic:spPr>
                </pic:pic>
              </a:graphicData>
            </a:graphic>
          </wp:inline>
        </w:drawing>
      </w:r>
    </w:p>
    <w:p w14:paraId="262E955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8">
        <w:r>
          <w:rPr>
            <w:rFonts w:ascii="Tahoma" w:eastAsia="Tahoma" w:hAnsi="Tahoma" w:cs="Tahoma"/>
            <w:i/>
            <w:color w:val="6666FF"/>
          </w:rPr>
          <w:t>Full-featured multi-format Help generator</w:t>
        </w:r>
      </w:hyperlink>
    </w:p>
    <w:p w14:paraId="6424709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38" w:name="_topic_Planejamento"/>
      <w:bookmarkEnd w:id="38"/>
      <w:r>
        <w:rPr>
          <w:rFonts w:ascii="Tahoma" w:eastAsia="Tahoma" w:hAnsi="Tahoma" w:cs="Tahoma"/>
          <w:color w:val="4F81BD"/>
          <w:sz w:val="22"/>
        </w:rPr>
        <w:t>Planejamento</w:t>
      </w:r>
    </w:p>
    <w:p w14:paraId="64FF4077" w14:textId="77777777" w:rsidR="00522113" w:rsidRDefault="00B51388">
      <w:pPr>
        <w:spacing w:line="360" w:lineRule="auto"/>
        <w:ind w:left="105" w:right="75"/>
      </w:pP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b/>
          <w:sz w:val="24"/>
        </w:rPr>
        <w:t>Planejamento</w:t>
      </w:r>
      <w:r>
        <w:rPr>
          <w:rFonts w:ascii="Calibri" w:eastAsia="Calibri" w:hAnsi="Calibri" w:cs="Calibri"/>
          <w:spacing w:val="15"/>
          <w:sz w:val="24"/>
        </w:rPr>
        <w:t xml:space="preserve"> </w:t>
      </w:r>
      <w:r>
        <w:rPr>
          <w:rFonts w:ascii="Calibri" w:eastAsia="Calibri" w:hAnsi="Calibri" w:cs="Calibri"/>
          <w:sz w:val="24"/>
        </w:rPr>
        <w:t>tem</w:t>
      </w:r>
      <w:r>
        <w:rPr>
          <w:rFonts w:ascii="Calibri" w:eastAsia="Calibri" w:hAnsi="Calibri" w:cs="Calibri"/>
          <w:spacing w:val="15"/>
          <w:sz w:val="24"/>
        </w:rPr>
        <w:t xml:space="preserve"> </w:t>
      </w:r>
      <w:r>
        <w:rPr>
          <w:rFonts w:ascii="Calibri" w:eastAsia="Calibri" w:hAnsi="Calibri" w:cs="Calibri"/>
          <w:sz w:val="24"/>
        </w:rPr>
        <w:t>por</w:t>
      </w:r>
      <w:r>
        <w:rPr>
          <w:rFonts w:ascii="Calibri" w:eastAsia="Calibri" w:hAnsi="Calibri" w:cs="Calibri"/>
          <w:spacing w:val="15"/>
          <w:sz w:val="24"/>
        </w:rPr>
        <w:t xml:space="preserve"> </w:t>
      </w:r>
      <w:r>
        <w:rPr>
          <w:rFonts w:ascii="Calibri" w:eastAsia="Calibri" w:hAnsi="Calibri" w:cs="Calibri"/>
          <w:sz w:val="24"/>
        </w:rPr>
        <w:t>objetivo</w:t>
      </w:r>
      <w:r>
        <w:rPr>
          <w:rFonts w:ascii="Calibri" w:eastAsia="Calibri" w:hAnsi="Calibri" w:cs="Calibri"/>
          <w:spacing w:val="15"/>
          <w:sz w:val="24"/>
        </w:rPr>
        <w:t xml:space="preserve"> </w:t>
      </w:r>
      <w:r>
        <w:rPr>
          <w:rFonts w:ascii="Calibri" w:eastAsia="Calibri" w:hAnsi="Calibri" w:cs="Calibri"/>
          <w:sz w:val="24"/>
        </w:rPr>
        <w:t>gerenciar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informações</w:t>
      </w:r>
      <w:r>
        <w:rPr>
          <w:rFonts w:ascii="Calibri" w:eastAsia="Calibri" w:hAnsi="Calibri" w:cs="Calibri"/>
          <w:spacing w:val="15"/>
          <w:sz w:val="24"/>
        </w:rPr>
        <w:t xml:space="preserve"> </w:t>
      </w:r>
      <w:r>
        <w:rPr>
          <w:rFonts w:ascii="Calibri" w:eastAsia="Calibri" w:hAnsi="Calibri" w:cs="Calibri"/>
          <w:sz w:val="24"/>
        </w:rPr>
        <w:t>que</w:t>
      </w:r>
      <w:r>
        <w:rPr>
          <w:rFonts w:ascii="Calibri" w:eastAsia="Calibri" w:hAnsi="Calibri" w:cs="Calibri"/>
          <w:spacing w:val="15"/>
          <w:sz w:val="24"/>
        </w:rPr>
        <w:t xml:space="preserve"> </w:t>
      </w:r>
      <w:r>
        <w:rPr>
          <w:rFonts w:ascii="Calibri" w:eastAsia="Calibri" w:hAnsi="Calibri" w:cs="Calibri"/>
          <w:sz w:val="24"/>
        </w:rPr>
        <w:t>fazem</w:t>
      </w:r>
      <w:r>
        <w:rPr>
          <w:rFonts w:ascii="Calibri" w:eastAsia="Calibri" w:hAnsi="Calibri" w:cs="Calibri"/>
          <w:spacing w:val="15"/>
          <w:sz w:val="24"/>
        </w:rPr>
        <w:t xml:space="preserve"> </w:t>
      </w:r>
      <w:r>
        <w:rPr>
          <w:rFonts w:ascii="Calibri" w:eastAsia="Calibri" w:hAnsi="Calibri" w:cs="Calibri"/>
          <w:sz w:val="24"/>
        </w:rPr>
        <w:t>parte</w:t>
      </w:r>
      <w:r>
        <w:rPr>
          <w:rFonts w:ascii="Calibri" w:eastAsia="Calibri" w:hAnsi="Calibri" w:cs="Calibri"/>
          <w:spacing w:val="15"/>
          <w:sz w:val="24"/>
        </w:rPr>
        <w:t xml:space="preserve"> </w:t>
      </w:r>
      <w:r>
        <w:rPr>
          <w:rFonts w:ascii="Calibri" w:eastAsia="Calibri" w:hAnsi="Calibri" w:cs="Calibri"/>
          <w:sz w:val="24"/>
        </w:rPr>
        <w:t>do planejamento de fiscalizações. Neste menu é possível:</w:t>
      </w:r>
    </w:p>
    <w:p w14:paraId="2F59149C" w14:textId="77777777" w:rsidR="00522113" w:rsidRDefault="00B51388">
      <w:pPr>
        <w:spacing w:before="60"/>
        <w:ind w:left="510"/>
      </w:pPr>
      <w:r>
        <w:rPr>
          <w:sz w:val="24"/>
        </w:rPr>
        <w:lastRenderedPageBreak/>
        <w:sym w:font="Symbol" w:char="00B7"/>
      </w:r>
      <w:r>
        <w:rPr>
          <w:sz w:val="24"/>
        </w:rPr>
        <w:t xml:space="preserve">   </w:t>
      </w:r>
      <w:r>
        <w:rPr>
          <w:spacing w:val="15"/>
          <w:sz w:val="24"/>
        </w:rPr>
        <w:t xml:space="preserve"> </w:t>
      </w:r>
      <w:r>
        <w:rPr>
          <w:rFonts w:ascii="Calibri" w:eastAsia="Calibri" w:hAnsi="Calibri" w:cs="Calibri"/>
          <w:b/>
          <w:sz w:val="24"/>
        </w:rPr>
        <w:t>Gerenciar planos de fiscalização;</w:t>
      </w:r>
    </w:p>
    <w:p w14:paraId="0778766C" w14:textId="77777777" w:rsidR="00522113" w:rsidRDefault="00522113">
      <w:pPr>
        <w:spacing w:before="15" w:line="135" w:lineRule="exact"/>
      </w:pPr>
    </w:p>
    <w:p w14:paraId="3363C73B" w14:textId="77777777" w:rsidR="00522113" w:rsidRDefault="00B51388">
      <w:pPr>
        <w:ind w:left="510"/>
      </w:pPr>
      <w:r>
        <w:rPr>
          <w:b/>
          <w:sz w:val="24"/>
        </w:rPr>
        <w:sym w:font="Symbol" w:char="00B7"/>
      </w:r>
      <w:r>
        <w:rPr>
          <w:b/>
          <w:sz w:val="24"/>
        </w:rPr>
        <w:t xml:space="preserve">   </w:t>
      </w:r>
      <w:r>
        <w:rPr>
          <w:b/>
          <w:spacing w:val="15"/>
          <w:sz w:val="24"/>
        </w:rPr>
        <w:t xml:space="preserve"> </w:t>
      </w:r>
      <w:r>
        <w:rPr>
          <w:rFonts w:ascii="Calibri" w:eastAsia="Calibri" w:hAnsi="Calibri" w:cs="Calibri"/>
          <w:b/>
          <w:sz w:val="24"/>
        </w:rPr>
        <w:t>Gerenciar setores</w:t>
      </w:r>
      <w:r>
        <w:rPr>
          <w:b/>
          <w:sz w:val="24"/>
        </w:rPr>
        <w:t>.</w:t>
      </w:r>
    </w:p>
    <w:p w14:paraId="15DEEC8A" w14:textId="77777777" w:rsidR="00522113" w:rsidRDefault="00522113">
      <w:pPr>
        <w:ind w:left="510"/>
      </w:pPr>
    </w:p>
    <w:p w14:paraId="24253643" w14:textId="77777777" w:rsidR="00522113" w:rsidRDefault="00B51388">
      <w:r>
        <w:rPr>
          <w:noProof/>
        </w:rPr>
        <w:drawing>
          <wp:inline distT="0" distB="0" distL="0" distR="0" wp14:anchorId="05D18081" wp14:editId="513B9154">
            <wp:extent cx="5448300" cy="388620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rId69" cstate="print"/>
                    <a:stretch>
                      <a:fillRect/>
                    </a:stretch>
                  </pic:blipFill>
                  <pic:spPr>
                    <a:xfrm>
                      <a:off x="0" y="0"/>
                      <a:ext cx="5448300" cy="3886200"/>
                    </a:xfrm>
                    <a:prstGeom prst="rect">
                      <a:avLst/>
                    </a:prstGeom>
                  </pic:spPr>
                </pic:pic>
              </a:graphicData>
            </a:graphic>
          </wp:inline>
        </w:drawing>
      </w:r>
    </w:p>
    <w:p w14:paraId="429F70C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70">
        <w:r>
          <w:rPr>
            <w:rFonts w:ascii="Tahoma" w:eastAsia="Tahoma" w:hAnsi="Tahoma" w:cs="Tahoma"/>
            <w:i/>
            <w:color w:val="6666FF"/>
          </w:rPr>
          <w:t>Create iPhone web-based documentation</w:t>
        </w:r>
      </w:hyperlink>
    </w:p>
    <w:p w14:paraId="79B70E6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39" w:name="_topic_PlanodeFiscalizacao"/>
      <w:bookmarkEnd w:id="39"/>
      <w:r>
        <w:rPr>
          <w:rFonts w:ascii="Tahoma" w:eastAsia="Tahoma" w:hAnsi="Tahoma" w:cs="Tahoma"/>
          <w:color w:val="243F60"/>
          <w:sz w:val="22"/>
        </w:rPr>
        <w:t>Plano de Fiscalização</w:t>
      </w:r>
    </w:p>
    <w:p w14:paraId="7EAFC25B" w14:textId="77777777" w:rsidR="00522113" w:rsidRDefault="00B51388">
      <w:pPr>
        <w:spacing w:line="352" w:lineRule="auto"/>
        <w:ind w:right="75"/>
      </w:pPr>
      <w:r>
        <w:t>Selecionar</w:t>
      </w:r>
      <w:r>
        <w:rPr>
          <w:spacing w:val="15"/>
        </w:rPr>
        <w:t xml:space="preserve"> </w:t>
      </w:r>
      <w:r>
        <w:t>no</w:t>
      </w:r>
      <w:r>
        <w:rPr>
          <w:spacing w:val="15"/>
        </w:rPr>
        <w:t xml:space="preserve"> </w:t>
      </w:r>
      <w:r>
        <w:t>menu</w:t>
      </w:r>
      <w:r>
        <w:rPr>
          <w:spacing w:val="15"/>
        </w:rPr>
        <w:t xml:space="preserve"> </w:t>
      </w:r>
      <w:r>
        <w:t>lateral</w:t>
      </w:r>
      <w:r>
        <w:rPr>
          <w:spacing w:val="15"/>
        </w:rPr>
        <w:t xml:space="preserve"> </w:t>
      </w:r>
      <w:r>
        <w:t>a</w:t>
      </w:r>
      <w:r>
        <w:rPr>
          <w:spacing w:val="15"/>
        </w:rPr>
        <w:t xml:space="preserve"> </w:t>
      </w:r>
      <w:r>
        <w:t>opção</w:t>
      </w:r>
      <w:r>
        <w:rPr>
          <w:spacing w:val="15"/>
        </w:rPr>
        <w:t xml:space="preserve"> </w:t>
      </w:r>
      <w:r>
        <w:t>Planejamento</w:t>
      </w:r>
      <w:r>
        <w:rPr>
          <w:spacing w:val="15"/>
        </w:rPr>
        <w:t xml:space="preserve"> </w:t>
      </w:r>
      <w:r>
        <w:t>e</w:t>
      </w:r>
      <w:r>
        <w:rPr>
          <w:spacing w:val="15"/>
        </w:rPr>
        <w:t xml:space="preserve"> </w:t>
      </w:r>
      <w:r>
        <w:t>depois</w:t>
      </w:r>
      <w:r>
        <w:rPr>
          <w:spacing w:val="15"/>
        </w:rPr>
        <w:t xml:space="preserve"> </w:t>
      </w:r>
      <w:r>
        <w:t>Plano</w:t>
      </w:r>
      <w:r>
        <w:rPr>
          <w:spacing w:val="15"/>
        </w:rPr>
        <w:t xml:space="preserve"> </w:t>
      </w:r>
      <w:r>
        <w:t>de</w:t>
      </w:r>
      <w:r>
        <w:rPr>
          <w:spacing w:val="15"/>
        </w:rPr>
        <w:t xml:space="preserve"> </w:t>
      </w:r>
      <w:r>
        <w:t>Fiscalização.</w:t>
      </w:r>
      <w:r>
        <w:rPr>
          <w:spacing w:val="15"/>
        </w:rPr>
        <w:t xml:space="preserve"> </w:t>
      </w:r>
      <w:r>
        <w:t>Será mostrado a lista com os planos de fiscalização cadastrados.</w:t>
      </w:r>
    </w:p>
    <w:p w14:paraId="37C00788" w14:textId="77777777" w:rsidR="00522113" w:rsidRDefault="00B51388">
      <w:pPr>
        <w:numPr>
          <w:ilvl w:val="0"/>
          <w:numId w:val="10"/>
        </w:numPr>
        <w:spacing w:line="355" w:lineRule="auto"/>
        <w:ind w:right="75"/>
      </w:pPr>
      <w:r>
        <w:t xml:space="preserve">Na </w:t>
      </w:r>
      <w:r>
        <w:t>funcionalidade "</w:t>
      </w:r>
      <w:r>
        <w:rPr>
          <w:b/>
        </w:rPr>
        <w:t>Plano de Fiscalização</w:t>
      </w:r>
      <w:r>
        <w:t xml:space="preserve">", o usuários poderá realizar </w:t>
      </w:r>
      <w:r>
        <w:rPr>
          <w:b/>
        </w:rPr>
        <w:t>"Consultar", "Cadastrar", "Alterar", "Visualizar" e "Solicitar Cessão de Membros em um Plano.".</w:t>
      </w:r>
    </w:p>
    <w:p w14:paraId="5CEDCA97" w14:textId="77777777" w:rsidR="00522113" w:rsidRDefault="00B51388">
      <w:r>
        <w:rPr>
          <w:noProof/>
        </w:rPr>
        <w:drawing>
          <wp:inline distT="0" distB="0" distL="0" distR="0" wp14:anchorId="754333C1" wp14:editId="2E257710">
            <wp:extent cx="5991225" cy="2295525"/>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rId71" cstate="print"/>
                    <a:stretch>
                      <a:fillRect/>
                    </a:stretch>
                  </pic:blipFill>
                  <pic:spPr>
                    <a:xfrm>
                      <a:off x="0" y="0"/>
                      <a:ext cx="5991225" cy="2295525"/>
                    </a:xfrm>
                    <a:prstGeom prst="rect">
                      <a:avLst/>
                    </a:prstGeom>
                  </pic:spPr>
                </pic:pic>
              </a:graphicData>
            </a:graphic>
          </wp:inline>
        </w:drawing>
      </w:r>
    </w:p>
    <w:p w14:paraId="2981E90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72">
        <w:r>
          <w:rPr>
            <w:rFonts w:ascii="Tahoma" w:eastAsia="Tahoma" w:hAnsi="Tahoma" w:cs="Tahoma"/>
            <w:i/>
            <w:color w:val="6666FF"/>
          </w:rPr>
          <w:t>Write EPub books for the iPad</w:t>
        </w:r>
      </w:hyperlink>
    </w:p>
    <w:p w14:paraId="77D6B4FE" w14:textId="77777777" w:rsidR="00522113" w:rsidRDefault="00B51388">
      <w:r>
        <w:br w:type="page"/>
      </w:r>
    </w:p>
    <w:p w14:paraId="02EA7E9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40" w:name="_topic_ConsultarPlanodeFiscalizacao"/>
      <w:bookmarkEnd w:id="40"/>
      <w:r>
        <w:rPr>
          <w:rFonts w:ascii="Tahoma" w:eastAsia="Tahoma" w:hAnsi="Tahoma" w:cs="Tahoma"/>
          <w:i/>
          <w:color w:val="243F60"/>
          <w:sz w:val="22"/>
        </w:rPr>
        <w:t>Consultar Plano de Fiscalização</w:t>
      </w:r>
    </w:p>
    <w:p w14:paraId="79074CAE" w14:textId="77777777" w:rsidR="00522113" w:rsidRDefault="00B51388">
      <w:pPr>
        <w:spacing w:line="357" w:lineRule="auto"/>
        <w:ind w:left="105" w:right="75"/>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Planejamento</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Plano</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Será mostrado a lista com os planos de fiscalização cadastrados.</w:t>
      </w:r>
    </w:p>
    <w:p w14:paraId="2815A9A6" w14:textId="77777777" w:rsidR="00522113" w:rsidRDefault="00522113">
      <w:pPr>
        <w:spacing w:before="15" w:line="165" w:lineRule="exact"/>
      </w:pPr>
    </w:p>
    <w:p w14:paraId="621A0837" w14:textId="77777777" w:rsidR="00522113" w:rsidRDefault="00B51388">
      <w:pPr>
        <w:ind w:left="105"/>
      </w:pPr>
      <w:r>
        <w:rPr>
          <w:rFonts w:ascii="Calibri" w:eastAsia="Calibri" w:hAnsi="Calibri" w:cs="Calibri"/>
          <w:sz w:val="24"/>
        </w:rPr>
        <w:t>Os planos de fiscalização podem estar nas situações:</w:t>
      </w:r>
    </w:p>
    <w:p w14:paraId="1BBA07B1" w14:textId="77777777" w:rsidR="00522113" w:rsidRDefault="00522113">
      <w:pPr>
        <w:spacing w:before="15" w:line="135" w:lineRule="exact"/>
      </w:pPr>
    </w:p>
    <w:p w14:paraId="4AC5BF62" w14:textId="77777777" w:rsidR="00522113" w:rsidRDefault="00B51388">
      <w:pPr>
        <w:ind w:left="465"/>
      </w:pPr>
      <w:r>
        <w:rPr>
          <w:sz w:val="24"/>
        </w:rPr>
        <w:sym w:font="Symbol" w:char="00B7"/>
      </w:r>
      <w:r>
        <w:rPr>
          <w:sz w:val="24"/>
        </w:rPr>
        <w:t xml:space="preserve">   </w:t>
      </w:r>
      <w:r>
        <w:rPr>
          <w:spacing w:val="15"/>
          <w:sz w:val="24"/>
        </w:rPr>
        <w:t xml:space="preserve"> </w:t>
      </w:r>
      <w:r>
        <w:rPr>
          <w:rFonts w:ascii="Calibri" w:eastAsia="Calibri" w:hAnsi="Calibri" w:cs="Calibri"/>
          <w:b/>
          <w:sz w:val="24"/>
        </w:rPr>
        <w:t xml:space="preserve">Pendente: </w:t>
      </w:r>
      <w:r>
        <w:rPr>
          <w:rFonts w:ascii="Calibri" w:eastAsia="Calibri" w:hAnsi="Calibri" w:cs="Calibri"/>
          <w:sz w:val="24"/>
        </w:rPr>
        <w:t>plano iniciado</w:t>
      </w:r>
      <w:r>
        <w:rPr>
          <w:sz w:val="24"/>
        </w:rPr>
        <w:t>,</w:t>
      </w:r>
      <w:r>
        <w:rPr>
          <w:rFonts w:ascii="Calibri" w:eastAsia="Calibri" w:hAnsi="Calibri" w:cs="Calibri"/>
          <w:sz w:val="24"/>
        </w:rPr>
        <w:t xml:space="preserve"> mas que ainda não foi enviado para análise.</w:t>
      </w:r>
    </w:p>
    <w:p w14:paraId="1F4BE147" w14:textId="77777777" w:rsidR="00522113" w:rsidRDefault="00522113">
      <w:pPr>
        <w:spacing w:before="15" w:line="135" w:lineRule="exact"/>
      </w:pPr>
    </w:p>
    <w:p w14:paraId="3D0E2FFE" w14:textId="77777777" w:rsidR="00522113" w:rsidRDefault="00B51388">
      <w:pPr>
        <w:ind w:left="465"/>
      </w:pPr>
      <w:r>
        <w:rPr>
          <w:sz w:val="24"/>
        </w:rPr>
        <w:sym w:font="Symbol" w:char="00B7"/>
      </w:r>
      <w:r>
        <w:rPr>
          <w:sz w:val="24"/>
        </w:rPr>
        <w:t xml:space="preserve">   </w:t>
      </w:r>
      <w:r>
        <w:rPr>
          <w:spacing w:val="15"/>
          <w:sz w:val="24"/>
        </w:rPr>
        <w:t xml:space="preserve"> </w:t>
      </w:r>
      <w:r>
        <w:rPr>
          <w:rFonts w:ascii="Calibri" w:eastAsia="Calibri" w:hAnsi="Calibri" w:cs="Calibri"/>
          <w:b/>
          <w:sz w:val="24"/>
        </w:rPr>
        <w:t>Em análise</w:t>
      </w:r>
      <w:r>
        <w:rPr>
          <w:rFonts w:ascii="Calibri" w:eastAsia="Calibri" w:hAnsi="Calibri" w:cs="Calibri"/>
          <w:b/>
          <w:sz w:val="24"/>
        </w:rPr>
        <w:t xml:space="preserve">: </w:t>
      </w:r>
      <w:r>
        <w:rPr>
          <w:rFonts w:ascii="Calibri" w:eastAsia="Calibri" w:hAnsi="Calibri" w:cs="Calibri"/>
          <w:sz w:val="24"/>
        </w:rPr>
        <w:t>plano cadastro</w:t>
      </w:r>
      <w:r>
        <w:rPr>
          <w:sz w:val="24"/>
        </w:rPr>
        <w:t>,</w:t>
      </w:r>
      <w:r>
        <w:rPr>
          <w:rFonts w:ascii="Calibri" w:eastAsia="Calibri" w:hAnsi="Calibri" w:cs="Calibri"/>
          <w:sz w:val="24"/>
        </w:rPr>
        <w:t xml:space="preserve"> enviado para análise e aguardando aprovação</w:t>
      </w:r>
      <w:r>
        <w:rPr>
          <w:sz w:val="24"/>
        </w:rPr>
        <w:t>.</w:t>
      </w:r>
    </w:p>
    <w:p w14:paraId="6453FCE3" w14:textId="77777777" w:rsidR="00522113" w:rsidRDefault="00522113">
      <w:pPr>
        <w:spacing w:before="15" w:line="135" w:lineRule="exact"/>
      </w:pPr>
    </w:p>
    <w:p w14:paraId="05197399" w14:textId="77777777" w:rsidR="00522113" w:rsidRDefault="00B51388">
      <w:pPr>
        <w:tabs>
          <w:tab w:val="left" w:pos="825"/>
        </w:tabs>
        <w:spacing w:line="352" w:lineRule="auto"/>
        <w:ind w:left="825" w:right="75" w:hanging="360"/>
      </w:pPr>
      <w:r>
        <w:rPr>
          <w:sz w:val="24"/>
        </w:rPr>
        <w:sym w:font="Symbol" w:char="00B7"/>
      </w:r>
      <w:r>
        <w:rPr>
          <w:sz w:val="24"/>
        </w:rPr>
        <w:tab/>
      </w:r>
      <w:r>
        <w:rPr>
          <w:rFonts w:ascii="Calibri" w:eastAsia="Calibri" w:hAnsi="Calibri" w:cs="Calibri"/>
          <w:b/>
          <w:sz w:val="24"/>
        </w:rPr>
        <w:t xml:space="preserve">Aguardando correção:   </w:t>
      </w:r>
      <w:r>
        <w:rPr>
          <w:rFonts w:ascii="Calibri" w:eastAsia="Calibri" w:hAnsi="Calibri" w:cs="Calibri"/>
          <w:sz w:val="24"/>
        </w:rPr>
        <w:t xml:space="preserve">plano   analisado   mas </w:t>
      </w:r>
      <w:r>
        <w:rPr>
          <w:rFonts w:ascii="Calibri" w:eastAsia="Calibri" w:hAnsi="Calibri" w:cs="Calibri"/>
          <w:spacing w:val="60"/>
          <w:sz w:val="24"/>
        </w:rPr>
        <w:t xml:space="preserve"> </w:t>
      </w:r>
      <w:r>
        <w:rPr>
          <w:rFonts w:ascii="Calibri" w:eastAsia="Calibri" w:hAnsi="Calibri" w:cs="Calibri"/>
          <w:sz w:val="24"/>
        </w:rPr>
        <w:t>com   correções   para   serem realizadas.</w:t>
      </w:r>
    </w:p>
    <w:p w14:paraId="3C7473F9" w14:textId="77777777" w:rsidR="00522113" w:rsidRDefault="00B51388">
      <w:pPr>
        <w:spacing w:before="15"/>
        <w:ind w:left="465"/>
      </w:pPr>
      <w:r>
        <w:rPr>
          <w:sz w:val="24"/>
        </w:rPr>
        <w:sym w:font="Symbol" w:char="00B7"/>
      </w:r>
      <w:r>
        <w:rPr>
          <w:sz w:val="24"/>
        </w:rPr>
        <w:t xml:space="preserve">   </w:t>
      </w:r>
      <w:r>
        <w:rPr>
          <w:spacing w:val="15"/>
          <w:sz w:val="24"/>
        </w:rPr>
        <w:t xml:space="preserve"> </w:t>
      </w:r>
      <w:r>
        <w:rPr>
          <w:rFonts w:ascii="Calibri" w:eastAsia="Calibri" w:hAnsi="Calibri" w:cs="Calibri"/>
          <w:b/>
          <w:sz w:val="24"/>
        </w:rPr>
        <w:t xml:space="preserve">Aprovado: </w:t>
      </w:r>
      <w:r>
        <w:rPr>
          <w:rFonts w:ascii="Calibri" w:eastAsia="Calibri" w:hAnsi="Calibri" w:cs="Calibri"/>
          <w:sz w:val="24"/>
        </w:rPr>
        <w:t>plano cadastrado e aprovado.</w:t>
      </w:r>
    </w:p>
    <w:p w14:paraId="5A91E48F" w14:textId="77777777" w:rsidR="00522113" w:rsidRDefault="00522113">
      <w:pPr>
        <w:spacing w:before="15" w:line="135" w:lineRule="exact"/>
      </w:pPr>
    </w:p>
    <w:p w14:paraId="29FA1845" w14:textId="77777777" w:rsidR="00522113" w:rsidRDefault="00B51388">
      <w:pPr>
        <w:ind w:left="465"/>
      </w:pPr>
      <w:r>
        <w:rPr>
          <w:sz w:val="24"/>
        </w:rPr>
        <w:sym w:font="Symbol" w:char="00B7"/>
      </w:r>
      <w:r>
        <w:rPr>
          <w:sz w:val="24"/>
        </w:rPr>
        <w:t xml:space="preserve">   </w:t>
      </w:r>
      <w:r>
        <w:rPr>
          <w:spacing w:val="15"/>
          <w:sz w:val="24"/>
        </w:rPr>
        <w:t xml:space="preserve"> </w:t>
      </w:r>
      <w:r>
        <w:rPr>
          <w:rFonts w:ascii="Calibri" w:eastAsia="Calibri" w:hAnsi="Calibri" w:cs="Calibri"/>
          <w:b/>
          <w:sz w:val="24"/>
        </w:rPr>
        <w:t xml:space="preserve">Arquivado: </w:t>
      </w:r>
      <w:r>
        <w:rPr>
          <w:rFonts w:ascii="Calibri" w:eastAsia="Calibri" w:hAnsi="Calibri" w:cs="Calibri"/>
          <w:sz w:val="24"/>
        </w:rPr>
        <w:t>plano migrado do sistema Fiscalis anti</w:t>
      </w:r>
      <w:r>
        <w:rPr>
          <w:rFonts w:ascii="Calibri" w:eastAsia="Calibri" w:hAnsi="Calibri" w:cs="Calibri"/>
          <w:sz w:val="24"/>
        </w:rPr>
        <w:t>go.</w:t>
      </w:r>
    </w:p>
    <w:p w14:paraId="7A81CC21" w14:textId="77777777" w:rsidR="00522113" w:rsidRDefault="00B51388">
      <w:pPr>
        <w:spacing w:before="105"/>
        <w:ind w:left="105"/>
      </w:pPr>
      <w:r>
        <w:rPr>
          <w:noProof/>
        </w:rPr>
        <w:drawing>
          <wp:inline distT="0" distB="0" distL="0" distR="0" wp14:anchorId="6E5575B4" wp14:editId="5F9172E0">
            <wp:extent cx="5924550" cy="3552825"/>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rId73" cstate="print"/>
                    <a:stretch>
                      <a:fillRect/>
                    </a:stretch>
                  </pic:blipFill>
                  <pic:spPr>
                    <a:xfrm>
                      <a:off x="0" y="0"/>
                      <a:ext cx="5924550" cy="3552825"/>
                    </a:xfrm>
                    <a:prstGeom prst="rect">
                      <a:avLst/>
                    </a:prstGeom>
                  </pic:spPr>
                </pic:pic>
              </a:graphicData>
            </a:graphic>
          </wp:inline>
        </w:drawing>
      </w:r>
    </w:p>
    <w:p w14:paraId="60810F9D" w14:textId="77777777" w:rsidR="00522113" w:rsidRDefault="00522113">
      <w:pPr>
        <w:spacing w:before="15" w:line="180" w:lineRule="exact"/>
      </w:pPr>
    </w:p>
    <w:p w14:paraId="5240DD2A" w14:textId="77777777" w:rsidR="00522113" w:rsidRDefault="00522113">
      <w:pPr>
        <w:spacing w:line="195" w:lineRule="exact"/>
      </w:pPr>
    </w:p>
    <w:p w14:paraId="1D717A03" w14:textId="77777777" w:rsidR="00522113" w:rsidRDefault="00B51388">
      <w:pPr>
        <w:numPr>
          <w:ilvl w:val="0"/>
          <w:numId w:val="11"/>
        </w:numPr>
        <w:spacing w:before="15" w:line="357" w:lineRule="auto"/>
        <w:ind w:right="75"/>
        <w:jc w:val="both"/>
      </w:pPr>
      <w:r>
        <w:rPr>
          <w:rFonts w:ascii="Calibri" w:eastAsia="Calibri" w:hAnsi="Calibri" w:cs="Calibri"/>
          <w:sz w:val="24"/>
        </w:rPr>
        <w:t>É possível realizar uma nova pesquisa utilizando os filtros Unidade</w:t>
      </w:r>
      <w:r>
        <w:rPr>
          <w:sz w:val="24"/>
        </w:rPr>
        <w:t>,</w:t>
      </w:r>
      <w:r>
        <w:rPr>
          <w:rFonts w:ascii="Calibri" w:eastAsia="Calibri" w:hAnsi="Calibri" w:cs="Calibri"/>
          <w:sz w:val="24"/>
        </w:rPr>
        <w:t xml:space="preserve"> Situação e Ano. O campo texto permite realizar pesquisa livre e conforme o preenchimento será filtrado o resultado.</w:t>
      </w:r>
    </w:p>
    <w:p w14:paraId="25629231" w14:textId="77777777" w:rsidR="00522113" w:rsidRDefault="00B51388">
      <w:pPr>
        <w:numPr>
          <w:ilvl w:val="0"/>
          <w:numId w:val="11"/>
        </w:numPr>
        <w:spacing w:line="360" w:lineRule="auto"/>
        <w:ind w:right="75"/>
        <w:jc w:val="both"/>
      </w:pPr>
      <w:r>
        <w:rPr>
          <w:rFonts w:ascii="Calibri" w:eastAsia="Calibri" w:hAnsi="Calibri" w:cs="Calibri"/>
          <w:sz w:val="24"/>
        </w:rPr>
        <w:t xml:space="preserve">De acordo com a permissão do usuário autenticado é possível também excluir planos (plano que se encontra na situação pendente ou aprovado) </w:t>
      </w:r>
      <w:r>
        <w:rPr>
          <w:rFonts w:ascii="Calibri" w:eastAsia="Calibri" w:hAnsi="Calibri" w:cs="Calibri"/>
          <w:sz w:val="24"/>
        </w:rPr>
        <w:t>ou aprovar (plano que se encontra na situação pendente).</w:t>
      </w:r>
    </w:p>
    <w:p w14:paraId="518F381E" w14:textId="77777777" w:rsidR="00522113" w:rsidRDefault="00B51388">
      <w:pPr>
        <w:numPr>
          <w:ilvl w:val="0"/>
          <w:numId w:val="11"/>
        </w:numPr>
        <w:spacing w:line="415" w:lineRule="auto"/>
        <w:ind w:right="840"/>
      </w:pPr>
      <w:r>
        <w:rPr>
          <w:rFonts w:ascii="Calibri" w:eastAsia="Calibri" w:hAnsi="Calibri" w:cs="Calibri"/>
          <w:sz w:val="24"/>
        </w:rPr>
        <w:t xml:space="preserve">Para cadastrar um novo plano, selecionar a opção </w:t>
      </w:r>
      <w:r>
        <w:rPr>
          <w:noProof/>
        </w:rPr>
        <w:drawing>
          <wp:inline distT="0" distB="0" distL="0" distR="0" wp14:anchorId="69F0D835" wp14:editId="57A36B7A">
            <wp:extent cx="1685925" cy="276225"/>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rId74" cstate="print"/>
                    <a:stretch>
                      <a:fillRect/>
                    </a:stretch>
                  </pic:blipFill>
                  <pic:spPr>
                    <a:xfrm>
                      <a:off x="0" y="0"/>
                      <a:ext cx="1685925" cy="276225"/>
                    </a:xfrm>
                    <a:prstGeom prst="rect">
                      <a:avLst/>
                    </a:prstGeom>
                  </pic:spPr>
                </pic:pic>
              </a:graphicData>
            </a:graphic>
          </wp:inline>
        </w:drawing>
      </w:r>
      <w:r>
        <w:rPr>
          <w:rFonts w:ascii="Calibri" w:eastAsia="Calibri" w:hAnsi="Calibri" w:cs="Calibri"/>
          <w:sz w:val="24"/>
        </w:rPr>
        <w:t xml:space="preserve">. Para visualizar um plano, selecionar a opção </w:t>
      </w:r>
      <w:r>
        <w:rPr>
          <w:noProof/>
        </w:rPr>
        <w:drawing>
          <wp:inline distT="0" distB="0" distL="0" distR="0" wp14:anchorId="335F1BAF" wp14:editId="62B5E5C9">
            <wp:extent cx="228600" cy="20955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rId75" cstate="print"/>
                    <a:stretch>
                      <a:fillRect/>
                    </a:stretch>
                  </pic:blipFill>
                  <pic:spPr>
                    <a:xfrm>
                      <a:off x="0" y="0"/>
                      <a:ext cx="228600" cy="209550"/>
                    </a:xfrm>
                    <a:prstGeom prst="rect">
                      <a:avLst/>
                    </a:prstGeom>
                  </pic:spPr>
                </pic:pic>
              </a:graphicData>
            </a:graphic>
          </wp:inline>
        </w:drawing>
      </w:r>
      <w:r>
        <w:rPr>
          <w:sz w:val="24"/>
        </w:rPr>
        <w:t>.</w:t>
      </w:r>
    </w:p>
    <w:p w14:paraId="7E68BA53" w14:textId="77777777" w:rsidR="00522113" w:rsidRDefault="00B51388">
      <w:pPr>
        <w:numPr>
          <w:ilvl w:val="0"/>
          <w:numId w:val="11"/>
        </w:numPr>
        <w:spacing w:before="90"/>
        <w:ind w:right="1440"/>
        <w:jc w:val="both"/>
      </w:pPr>
      <w:r>
        <w:rPr>
          <w:rFonts w:ascii="Calibri" w:eastAsia="Calibri" w:hAnsi="Calibri" w:cs="Calibri"/>
          <w:sz w:val="24"/>
        </w:rPr>
        <w:lastRenderedPageBreak/>
        <w:t>Para alterar um plano, selecionar em qualquer coluna do registro na lista.</w:t>
      </w:r>
    </w:p>
    <w:p w14:paraId="12C103C8" w14:textId="77777777" w:rsidR="00522113" w:rsidRDefault="00B51388">
      <w:pPr>
        <w:numPr>
          <w:ilvl w:val="0"/>
          <w:numId w:val="11"/>
        </w:numPr>
        <w:spacing w:before="90"/>
        <w:ind w:right="1440"/>
        <w:jc w:val="both"/>
      </w:pPr>
      <w:r>
        <w:rPr>
          <w:rFonts w:ascii="Calibri" w:eastAsia="Calibri" w:hAnsi="Calibri" w:cs="Calibri"/>
          <w:sz w:val="24"/>
        </w:rPr>
        <w:t xml:space="preserve">Ao realizar a </w:t>
      </w:r>
      <w:r>
        <w:rPr>
          <w:rFonts w:ascii="Calibri" w:eastAsia="Calibri" w:hAnsi="Calibri" w:cs="Calibri"/>
          <w:sz w:val="24"/>
        </w:rPr>
        <w:t>aprovação de um planejamento que possua uma Ação de Fiscalização igual a Rota, o sistema deverá gerar uma Atividade Programada para cada Bem e Atividade listada na respectiva Rota.</w:t>
      </w:r>
    </w:p>
    <w:p w14:paraId="11BACC6D" w14:textId="77777777" w:rsidR="00522113" w:rsidRDefault="00B51388">
      <w:pPr>
        <w:numPr>
          <w:ilvl w:val="0"/>
          <w:numId w:val="11"/>
        </w:numPr>
        <w:spacing w:before="90"/>
        <w:ind w:right="1440"/>
        <w:jc w:val="both"/>
      </w:pPr>
      <w:r>
        <w:rPr>
          <w:rFonts w:ascii="Calibri" w:eastAsia="Calibri" w:hAnsi="Calibri" w:cs="Calibri"/>
          <w:sz w:val="24"/>
        </w:rPr>
        <w:t>Ao selecionar a opção Todas as UF's, o sistema deverá buscar os registros e</w:t>
      </w:r>
      <w:r>
        <w:rPr>
          <w:rFonts w:ascii="Calibri" w:eastAsia="Calibri" w:hAnsi="Calibri" w:cs="Calibri"/>
          <w:sz w:val="24"/>
        </w:rPr>
        <w:t>m todas as unidades cadastradas no sistema e presente nos registros.</w:t>
      </w:r>
    </w:p>
    <w:p w14:paraId="464130FD" w14:textId="77777777" w:rsidR="00522113" w:rsidRDefault="00B51388">
      <w:pPr>
        <w:numPr>
          <w:ilvl w:val="1"/>
          <w:numId w:val="11"/>
        </w:numPr>
        <w:spacing w:before="90"/>
        <w:ind w:right="1440"/>
        <w:jc w:val="both"/>
      </w:pPr>
      <w:r>
        <w:rPr>
          <w:rFonts w:ascii="Calibri" w:eastAsia="Calibri" w:hAnsi="Calibri" w:cs="Calibri"/>
          <w:sz w:val="24"/>
        </w:rPr>
        <w:t>A opção Todas as UF's deverá ser a primeira opção da lista.</w:t>
      </w:r>
    </w:p>
    <w:p w14:paraId="4E012703" w14:textId="77777777" w:rsidR="00522113" w:rsidRDefault="00522113">
      <w:pPr>
        <w:spacing w:before="90"/>
        <w:ind w:left="105" w:right="1440"/>
        <w:jc w:val="both"/>
      </w:pPr>
    </w:p>
    <w:p w14:paraId="1D42746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76">
        <w:r>
          <w:rPr>
            <w:rFonts w:ascii="Tahoma" w:eastAsia="Tahoma" w:hAnsi="Tahoma" w:cs="Tahoma"/>
            <w:i/>
            <w:color w:val="6666FF"/>
          </w:rPr>
          <w:t>Full-featured EPu</w:t>
        </w:r>
        <w:r>
          <w:rPr>
            <w:rFonts w:ascii="Tahoma" w:eastAsia="Tahoma" w:hAnsi="Tahoma" w:cs="Tahoma"/>
            <w:i/>
            <w:color w:val="6666FF"/>
          </w:rPr>
          <w:t>b generator</w:t>
        </w:r>
      </w:hyperlink>
    </w:p>
    <w:p w14:paraId="19789D37" w14:textId="77777777" w:rsidR="00522113" w:rsidRDefault="00B51388">
      <w:r>
        <w:br w:type="page"/>
      </w:r>
    </w:p>
    <w:p w14:paraId="4333FBE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41" w:name="_topic_CadastrarPlanodeFiscalizacao"/>
      <w:bookmarkEnd w:id="41"/>
      <w:r>
        <w:rPr>
          <w:rFonts w:ascii="Tahoma" w:eastAsia="Tahoma" w:hAnsi="Tahoma" w:cs="Tahoma"/>
          <w:i/>
          <w:color w:val="243F60"/>
          <w:sz w:val="22"/>
        </w:rPr>
        <w:t>Cadastrar Plano de Fiscalização</w:t>
      </w:r>
    </w:p>
    <w:p w14:paraId="3C52C9B8" w14:textId="77777777" w:rsidR="00522113" w:rsidRDefault="00B51388">
      <w:pPr>
        <w:spacing w:line="360" w:lineRule="auto"/>
        <w:ind w:left="105" w:right="90"/>
        <w:jc w:val="both"/>
      </w:pPr>
      <w:r>
        <w:rPr>
          <w:rFonts w:ascii="Calibri" w:eastAsia="Calibri" w:hAnsi="Calibri" w:cs="Calibri"/>
          <w:sz w:val="24"/>
        </w:rPr>
        <w:t xml:space="preserve">Ao selecionar a opção para cadastrar novo plano de Fiscalização, será mostrado o </w:t>
      </w:r>
      <w:r>
        <w:rPr>
          <w:rFonts w:ascii="Calibri" w:eastAsia="Calibri" w:hAnsi="Calibri" w:cs="Calibri"/>
          <w:sz w:val="24"/>
        </w:rPr>
        <w:t>formulário para preenchimento do plano.</w:t>
      </w:r>
    </w:p>
    <w:p w14:paraId="4F116FA9" w14:textId="77777777" w:rsidR="00522113" w:rsidRDefault="00B51388">
      <w:pPr>
        <w:spacing w:before="105"/>
        <w:ind w:left="105"/>
      </w:pPr>
      <w:r>
        <w:rPr>
          <w:noProof/>
        </w:rPr>
        <w:drawing>
          <wp:inline distT="0" distB="0" distL="0" distR="0" wp14:anchorId="773D285B" wp14:editId="0042312F">
            <wp:extent cx="5391150" cy="27432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rId77" cstate="print"/>
                    <a:stretch>
                      <a:fillRect/>
                    </a:stretch>
                  </pic:blipFill>
                  <pic:spPr>
                    <a:xfrm>
                      <a:off x="0" y="0"/>
                      <a:ext cx="5391150" cy="2743200"/>
                    </a:xfrm>
                    <a:prstGeom prst="rect">
                      <a:avLst/>
                    </a:prstGeom>
                  </pic:spPr>
                </pic:pic>
              </a:graphicData>
            </a:graphic>
          </wp:inline>
        </w:drawing>
      </w:r>
    </w:p>
    <w:p w14:paraId="6AF57BBC" w14:textId="77777777" w:rsidR="00522113" w:rsidRDefault="00522113">
      <w:pPr>
        <w:spacing w:before="15" w:line="165" w:lineRule="exact"/>
      </w:pPr>
    </w:p>
    <w:p w14:paraId="6698D73A" w14:textId="77777777" w:rsidR="00522113" w:rsidRDefault="00522113">
      <w:pPr>
        <w:spacing w:line="195" w:lineRule="exact"/>
      </w:pPr>
    </w:p>
    <w:p w14:paraId="1085B6B2" w14:textId="77777777" w:rsidR="00522113" w:rsidRDefault="00B51388">
      <w:pPr>
        <w:numPr>
          <w:ilvl w:val="0"/>
          <w:numId w:val="12"/>
        </w:numPr>
        <w:spacing w:before="15" w:line="360" w:lineRule="auto"/>
        <w:ind w:right="75"/>
        <w:jc w:val="both"/>
      </w:pPr>
      <w:r>
        <w:rPr>
          <w:rFonts w:ascii="Calibri" w:eastAsia="Calibri" w:hAnsi="Calibri" w:cs="Calibri"/>
          <w:sz w:val="24"/>
        </w:rPr>
        <w:t>O cadastro do plano é dividido em duas etapas: o preenchimento das informações da unidade do plano e o preenchimento das ações de fiscalização do plano.</w:t>
      </w:r>
    </w:p>
    <w:p w14:paraId="74BE9058" w14:textId="77777777" w:rsidR="00522113" w:rsidRDefault="00B51388">
      <w:pPr>
        <w:numPr>
          <w:ilvl w:val="0"/>
          <w:numId w:val="12"/>
        </w:numPr>
        <w:spacing w:line="360" w:lineRule="auto"/>
        <w:ind w:right="75"/>
        <w:jc w:val="both"/>
      </w:pPr>
      <w:r>
        <w:rPr>
          <w:rFonts w:ascii="Calibri" w:eastAsia="Calibri" w:hAnsi="Calibri" w:cs="Calibri"/>
          <w:sz w:val="24"/>
        </w:rPr>
        <w:t>Para</w:t>
      </w:r>
      <w:r>
        <w:rPr>
          <w:rFonts w:ascii="Calibri" w:eastAsia="Calibri" w:hAnsi="Calibri" w:cs="Calibri"/>
          <w:spacing w:val="45"/>
          <w:sz w:val="24"/>
        </w:rPr>
        <w:t xml:space="preserve"> </w:t>
      </w:r>
      <w:r>
        <w:rPr>
          <w:rFonts w:ascii="Calibri" w:eastAsia="Calibri" w:hAnsi="Calibri" w:cs="Calibri"/>
          <w:sz w:val="24"/>
        </w:rPr>
        <w:t>ser</w:t>
      </w:r>
      <w:r>
        <w:rPr>
          <w:rFonts w:ascii="Calibri" w:eastAsia="Calibri" w:hAnsi="Calibri" w:cs="Calibri"/>
          <w:spacing w:val="45"/>
          <w:sz w:val="24"/>
        </w:rPr>
        <w:t xml:space="preserve"> </w:t>
      </w:r>
      <w:r>
        <w:rPr>
          <w:rFonts w:ascii="Calibri" w:eastAsia="Calibri" w:hAnsi="Calibri" w:cs="Calibri"/>
          <w:sz w:val="24"/>
        </w:rPr>
        <w:t>liberada</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segunda</w:t>
      </w:r>
      <w:r>
        <w:rPr>
          <w:rFonts w:ascii="Calibri" w:eastAsia="Calibri" w:hAnsi="Calibri" w:cs="Calibri"/>
          <w:spacing w:val="45"/>
          <w:sz w:val="24"/>
        </w:rPr>
        <w:t xml:space="preserve"> </w:t>
      </w:r>
      <w:r>
        <w:rPr>
          <w:rFonts w:ascii="Calibri" w:eastAsia="Calibri" w:hAnsi="Calibri" w:cs="Calibri"/>
          <w:sz w:val="24"/>
        </w:rPr>
        <w:t>etapa</w:t>
      </w:r>
      <w:r>
        <w:rPr>
          <w:rFonts w:ascii="Calibri" w:eastAsia="Calibri" w:hAnsi="Calibri" w:cs="Calibri"/>
          <w:spacing w:val="45"/>
          <w:sz w:val="24"/>
        </w:rPr>
        <w:t xml:space="preserve"> </w:t>
      </w:r>
      <w:r>
        <w:rPr>
          <w:rFonts w:ascii="Calibri" w:eastAsia="Calibri" w:hAnsi="Calibri" w:cs="Calibri"/>
          <w:sz w:val="24"/>
        </w:rPr>
        <w:t>é</w:t>
      </w:r>
      <w:r>
        <w:rPr>
          <w:rFonts w:ascii="Calibri" w:eastAsia="Calibri" w:hAnsi="Calibri" w:cs="Calibri"/>
          <w:spacing w:val="45"/>
          <w:sz w:val="24"/>
        </w:rPr>
        <w:t xml:space="preserve"> </w:t>
      </w:r>
      <w:r>
        <w:rPr>
          <w:rFonts w:ascii="Calibri" w:eastAsia="Calibri" w:hAnsi="Calibri" w:cs="Calibri"/>
          <w:sz w:val="24"/>
        </w:rPr>
        <w:t>necessário</w:t>
      </w:r>
      <w:r>
        <w:rPr>
          <w:rFonts w:ascii="Calibri" w:eastAsia="Calibri" w:hAnsi="Calibri" w:cs="Calibri"/>
          <w:spacing w:val="45"/>
          <w:sz w:val="24"/>
        </w:rPr>
        <w:t xml:space="preserve"> </w:t>
      </w:r>
      <w:r>
        <w:rPr>
          <w:rFonts w:ascii="Calibri" w:eastAsia="Calibri" w:hAnsi="Calibri" w:cs="Calibri"/>
          <w:sz w:val="24"/>
        </w:rPr>
        <w:t>preencher</w:t>
      </w:r>
      <w:r>
        <w:rPr>
          <w:rFonts w:ascii="Calibri" w:eastAsia="Calibri" w:hAnsi="Calibri" w:cs="Calibri"/>
          <w:spacing w:val="45"/>
          <w:sz w:val="24"/>
        </w:rPr>
        <w:t xml:space="preserve"> </w:t>
      </w:r>
      <w:r>
        <w:rPr>
          <w:rFonts w:ascii="Calibri" w:eastAsia="Calibri" w:hAnsi="Calibri" w:cs="Calibri"/>
          <w:sz w:val="24"/>
        </w:rPr>
        <w:t>os</w:t>
      </w:r>
      <w:r>
        <w:rPr>
          <w:rFonts w:ascii="Calibri" w:eastAsia="Calibri" w:hAnsi="Calibri" w:cs="Calibri"/>
          <w:spacing w:val="45"/>
          <w:sz w:val="24"/>
        </w:rPr>
        <w:t xml:space="preserve"> </w:t>
      </w:r>
      <w:r>
        <w:rPr>
          <w:rFonts w:ascii="Calibri" w:eastAsia="Calibri" w:hAnsi="Calibri" w:cs="Calibri"/>
          <w:sz w:val="24"/>
        </w:rPr>
        <w:t>dados  da</w:t>
      </w:r>
      <w:r>
        <w:rPr>
          <w:rFonts w:ascii="Calibri" w:eastAsia="Calibri" w:hAnsi="Calibri" w:cs="Calibri"/>
          <w:spacing w:val="45"/>
          <w:sz w:val="24"/>
        </w:rPr>
        <w:t xml:space="preserve"> </w:t>
      </w:r>
      <w:r>
        <w:rPr>
          <w:rFonts w:ascii="Calibri" w:eastAsia="Calibri" w:hAnsi="Calibri" w:cs="Calibri"/>
          <w:sz w:val="24"/>
        </w:rPr>
        <w:t>unidade</w:t>
      </w:r>
      <w:r>
        <w:rPr>
          <w:rFonts w:ascii="Calibri" w:eastAsia="Calibri" w:hAnsi="Calibri" w:cs="Calibri"/>
          <w:spacing w:val="45"/>
          <w:sz w:val="24"/>
        </w:rPr>
        <w:t xml:space="preserve"> </w:t>
      </w:r>
      <w:r>
        <w:rPr>
          <w:rFonts w:ascii="Calibri" w:eastAsia="Calibri" w:hAnsi="Calibri" w:cs="Calibri"/>
          <w:sz w:val="24"/>
        </w:rPr>
        <w:t>e selecionar a opção salvar</w:t>
      </w:r>
      <w:r>
        <w:rPr>
          <w:sz w:val="24"/>
        </w:rPr>
        <w:t>.</w:t>
      </w:r>
    </w:p>
    <w:p w14:paraId="4DB47D53" w14:textId="77777777" w:rsidR="00522113" w:rsidRDefault="00522113">
      <w:pPr>
        <w:spacing w:before="15" w:line="225" w:lineRule="exact"/>
      </w:pPr>
    </w:p>
    <w:p w14:paraId="2038AEA6" w14:textId="77777777" w:rsidR="00522113" w:rsidRDefault="00B51388">
      <w:pPr>
        <w:ind w:left="105"/>
      </w:pPr>
      <w:r>
        <w:rPr>
          <w:noProof/>
        </w:rPr>
        <w:drawing>
          <wp:inline distT="0" distB="0" distL="0" distR="0" wp14:anchorId="066590F3" wp14:editId="01766897">
            <wp:extent cx="5391150" cy="283845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rId78" cstate="print"/>
                    <a:stretch>
                      <a:fillRect/>
                    </a:stretch>
                  </pic:blipFill>
                  <pic:spPr>
                    <a:xfrm>
                      <a:off x="0" y="0"/>
                      <a:ext cx="5391150" cy="2838450"/>
                    </a:xfrm>
                    <a:prstGeom prst="rect">
                      <a:avLst/>
                    </a:prstGeom>
                  </pic:spPr>
                </pic:pic>
              </a:graphicData>
            </a:graphic>
          </wp:inline>
        </w:drawing>
      </w:r>
    </w:p>
    <w:p w14:paraId="3990D372" w14:textId="77777777" w:rsidR="00522113" w:rsidRDefault="00522113">
      <w:pPr>
        <w:spacing w:before="15" w:line="180" w:lineRule="exact"/>
      </w:pPr>
    </w:p>
    <w:p w14:paraId="040C9EA6" w14:textId="77777777" w:rsidR="00522113" w:rsidRDefault="00522113">
      <w:pPr>
        <w:spacing w:line="195" w:lineRule="exact"/>
      </w:pPr>
    </w:p>
    <w:p w14:paraId="732EFECC" w14:textId="77777777" w:rsidR="00522113" w:rsidRDefault="00B51388">
      <w:pPr>
        <w:spacing w:line="360" w:lineRule="auto"/>
        <w:ind w:left="105" w:right="75"/>
        <w:jc w:val="both"/>
      </w:pPr>
      <w:r>
        <w:rPr>
          <w:rFonts w:ascii="Calibri" w:eastAsia="Calibri" w:hAnsi="Calibri" w:cs="Calibri"/>
          <w:sz w:val="24"/>
        </w:rPr>
        <w:t xml:space="preserve">O usuário deve cadastrar as ações de fiscalização do plano. Ou seja, informar as fiscalizações planejadas para unidade e ano informado nos dados da unidade. O cadastro comtempla os seguintes tipos de </w:t>
      </w:r>
      <w:r>
        <w:rPr>
          <w:rFonts w:ascii="Calibri" w:eastAsia="Calibri" w:hAnsi="Calibri" w:cs="Calibri"/>
          <w:sz w:val="24"/>
        </w:rPr>
        <w:t>ações de fiscalização:</w:t>
      </w:r>
    </w:p>
    <w:p w14:paraId="6CF1D6A9" w14:textId="77777777" w:rsidR="00522113" w:rsidRDefault="00B51388">
      <w:pPr>
        <w:spacing w:before="60"/>
        <w:ind w:left="465"/>
      </w:pPr>
      <w:r>
        <w:rPr>
          <w:sz w:val="24"/>
        </w:rPr>
        <w:lastRenderedPageBreak/>
        <w:sym w:font="Symbol" w:char="00B7"/>
      </w:r>
      <w:r>
        <w:rPr>
          <w:sz w:val="24"/>
        </w:rPr>
        <w:t xml:space="preserve">   </w:t>
      </w:r>
      <w:r>
        <w:rPr>
          <w:spacing w:val="15"/>
          <w:sz w:val="24"/>
        </w:rPr>
        <w:t xml:space="preserve"> </w:t>
      </w:r>
      <w:r>
        <w:rPr>
          <w:rFonts w:ascii="Calibri" w:eastAsia="Calibri" w:hAnsi="Calibri" w:cs="Calibri"/>
          <w:b/>
          <w:sz w:val="24"/>
        </w:rPr>
        <w:t>Bens</w:t>
      </w:r>
      <w:r>
        <w:rPr>
          <w:rFonts w:ascii="Calibri" w:eastAsia="Calibri" w:hAnsi="Calibri" w:cs="Calibri"/>
          <w:sz w:val="24"/>
        </w:rPr>
        <w:t>: ação de fiscalização para um bem mantido no SICG – Sistema Integrado de</w:t>
      </w:r>
    </w:p>
    <w:p w14:paraId="14C509A8" w14:textId="77777777" w:rsidR="00522113" w:rsidRDefault="00522113">
      <w:pPr>
        <w:spacing w:before="15" w:line="135" w:lineRule="exact"/>
      </w:pPr>
    </w:p>
    <w:p w14:paraId="66103A09" w14:textId="77777777" w:rsidR="00522113" w:rsidRDefault="00B51388">
      <w:pPr>
        <w:ind w:left="825"/>
      </w:pPr>
      <w:r>
        <w:rPr>
          <w:rFonts w:ascii="Calibri" w:eastAsia="Calibri" w:hAnsi="Calibri" w:cs="Calibri"/>
          <w:sz w:val="24"/>
        </w:rPr>
        <w:t>Conhecimento e Gestão</w:t>
      </w:r>
      <w:r>
        <w:rPr>
          <w:sz w:val="24"/>
        </w:rPr>
        <w:t>.</w:t>
      </w:r>
    </w:p>
    <w:p w14:paraId="178F5A77" w14:textId="77777777" w:rsidR="00522113" w:rsidRDefault="00522113">
      <w:pPr>
        <w:spacing w:before="15" w:line="135" w:lineRule="exact"/>
      </w:pPr>
    </w:p>
    <w:p w14:paraId="718E4FFC" w14:textId="77777777" w:rsidR="00522113" w:rsidRDefault="00B51388">
      <w:pPr>
        <w:ind w:left="465"/>
      </w:pPr>
      <w:r>
        <w:rPr>
          <w:sz w:val="24"/>
        </w:rPr>
        <w:sym w:font="Symbol" w:char="00B7"/>
      </w:r>
      <w:r>
        <w:rPr>
          <w:sz w:val="24"/>
        </w:rPr>
        <w:t xml:space="preserve">   </w:t>
      </w:r>
      <w:r>
        <w:rPr>
          <w:spacing w:val="15"/>
          <w:sz w:val="24"/>
        </w:rPr>
        <w:t xml:space="preserve"> </w:t>
      </w:r>
      <w:r>
        <w:rPr>
          <w:rFonts w:ascii="Calibri" w:eastAsia="Calibri" w:hAnsi="Calibri" w:cs="Calibri"/>
          <w:b/>
          <w:sz w:val="24"/>
        </w:rPr>
        <w:t>Atividades</w:t>
      </w:r>
      <w:r>
        <w:rPr>
          <w:rFonts w:ascii="Calibri" w:eastAsia="Calibri" w:hAnsi="Calibri" w:cs="Calibri"/>
          <w:sz w:val="24"/>
        </w:rPr>
        <w:t>: ação de fiscalização para umas atividades realizadas pelo Fiscalis.</w:t>
      </w:r>
    </w:p>
    <w:p w14:paraId="7B9F5EB2" w14:textId="77777777" w:rsidR="00522113" w:rsidRDefault="00522113">
      <w:pPr>
        <w:spacing w:before="15" w:line="135" w:lineRule="exact"/>
      </w:pPr>
    </w:p>
    <w:p w14:paraId="2C00BF16" w14:textId="77777777" w:rsidR="00522113" w:rsidRDefault="00B51388">
      <w:pPr>
        <w:tabs>
          <w:tab w:val="left" w:pos="825"/>
        </w:tabs>
        <w:spacing w:line="355" w:lineRule="auto"/>
        <w:ind w:left="825" w:right="75" w:hanging="360"/>
      </w:pPr>
      <w:r>
        <w:rPr>
          <w:sz w:val="24"/>
        </w:rPr>
        <w:sym w:font="Symbol" w:char="00B7"/>
      </w:r>
      <w:r>
        <w:rPr>
          <w:sz w:val="24"/>
        </w:rPr>
        <w:tab/>
      </w:r>
      <w:r>
        <w:rPr>
          <w:rFonts w:ascii="Calibri" w:eastAsia="Calibri" w:hAnsi="Calibri" w:cs="Calibri"/>
          <w:b/>
          <w:sz w:val="24"/>
        </w:rPr>
        <w:t>Rotas</w:t>
      </w:r>
      <w:r>
        <w:rPr>
          <w:rFonts w:ascii="Calibri" w:eastAsia="Calibri" w:hAnsi="Calibri" w:cs="Calibri"/>
          <w:sz w:val="24"/>
        </w:rPr>
        <w:t xml:space="preserve">: </w:t>
      </w:r>
      <w:r>
        <w:rPr>
          <w:rFonts w:ascii="Calibri" w:eastAsia="Calibri" w:hAnsi="Calibri" w:cs="Calibri"/>
          <w:spacing w:val="15"/>
          <w:sz w:val="24"/>
        </w:rPr>
        <w:t xml:space="preserve"> </w:t>
      </w:r>
      <w:r>
        <w:rPr>
          <w:rFonts w:ascii="Calibri" w:eastAsia="Calibri" w:hAnsi="Calibri" w:cs="Calibri"/>
          <w:sz w:val="24"/>
        </w:rPr>
        <w:t xml:space="preserve">ação </w:t>
      </w:r>
      <w:r>
        <w:rPr>
          <w:rFonts w:ascii="Calibri" w:eastAsia="Calibri" w:hAnsi="Calibri" w:cs="Calibri"/>
          <w:spacing w:val="15"/>
          <w:sz w:val="24"/>
        </w:rPr>
        <w:t>de</w:t>
      </w:r>
      <w:r>
        <w:rPr>
          <w:rFonts w:ascii="Calibri" w:eastAsia="Calibri" w:hAnsi="Calibri" w:cs="Calibri"/>
          <w:sz w:val="24"/>
        </w:rPr>
        <w:t xml:space="preserve"> </w:t>
      </w:r>
      <w:r>
        <w:rPr>
          <w:rFonts w:ascii="Calibri" w:eastAsia="Calibri" w:hAnsi="Calibri" w:cs="Calibri"/>
          <w:spacing w:val="15"/>
          <w:sz w:val="24"/>
        </w:rPr>
        <w:t>fiscalização</w:t>
      </w:r>
      <w:r>
        <w:rPr>
          <w:rFonts w:ascii="Calibri" w:eastAsia="Calibri" w:hAnsi="Calibri" w:cs="Calibri"/>
          <w:sz w:val="24"/>
        </w:rPr>
        <w:t xml:space="preserve"> </w:t>
      </w:r>
      <w:r>
        <w:rPr>
          <w:rFonts w:ascii="Calibri" w:eastAsia="Calibri" w:hAnsi="Calibri" w:cs="Calibri"/>
          <w:spacing w:val="15"/>
          <w:sz w:val="24"/>
        </w:rPr>
        <w:t xml:space="preserve"> </w:t>
      </w:r>
      <w:r>
        <w:rPr>
          <w:rFonts w:ascii="Calibri" w:eastAsia="Calibri" w:hAnsi="Calibri" w:cs="Calibri"/>
          <w:sz w:val="24"/>
        </w:rPr>
        <w:t xml:space="preserve">que </w:t>
      </w:r>
      <w:r>
        <w:rPr>
          <w:rFonts w:ascii="Calibri" w:eastAsia="Calibri" w:hAnsi="Calibri" w:cs="Calibri"/>
          <w:spacing w:val="15"/>
          <w:sz w:val="24"/>
        </w:rPr>
        <w:t xml:space="preserve"> </w:t>
      </w:r>
      <w:r>
        <w:rPr>
          <w:rFonts w:ascii="Calibri" w:eastAsia="Calibri" w:hAnsi="Calibri" w:cs="Calibri"/>
          <w:sz w:val="24"/>
        </w:rPr>
        <w:t>co</w:t>
      </w:r>
      <w:r>
        <w:rPr>
          <w:rFonts w:ascii="Calibri" w:eastAsia="Calibri" w:hAnsi="Calibri" w:cs="Calibri"/>
          <w:sz w:val="24"/>
        </w:rPr>
        <w:t xml:space="preserve">ntempla </w:t>
      </w:r>
      <w:r>
        <w:rPr>
          <w:rFonts w:ascii="Calibri" w:eastAsia="Calibri" w:hAnsi="Calibri" w:cs="Calibri"/>
          <w:spacing w:val="15"/>
          <w:sz w:val="24"/>
        </w:rPr>
        <w:t>um</w:t>
      </w:r>
      <w:r>
        <w:rPr>
          <w:rFonts w:ascii="Calibri" w:eastAsia="Calibri" w:hAnsi="Calibri" w:cs="Calibri"/>
          <w:sz w:val="24"/>
        </w:rPr>
        <w:t xml:space="preserve"> </w:t>
      </w:r>
      <w:r>
        <w:rPr>
          <w:rFonts w:ascii="Calibri" w:eastAsia="Calibri" w:hAnsi="Calibri" w:cs="Calibri"/>
          <w:spacing w:val="15"/>
          <w:sz w:val="24"/>
        </w:rPr>
        <w:t xml:space="preserve"> </w:t>
      </w:r>
      <w:r>
        <w:rPr>
          <w:rFonts w:ascii="Calibri" w:eastAsia="Calibri" w:hAnsi="Calibri" w:cs="Calibri"/>
          <w:sz w:val="24"/>
        </w:rPr>
        <w:t xml:space="preserve">roteiro </w:t>
      </w:r>
      <w:r>
        <w:rPr>
          <w:rFonts w:ascii="Calibri" w:eastAsia="Calibri" w:hAnsi="Calibri" w:cs="Calibri"/>
          <w:spacing w:val="15"/>
          <w:sz w:val="24"/>
        </w:rPr>
        <w:t xml:space="preserve"> </w:t>
      </w:r>
      <w:r>
        <w:rPr>
          <w:rFonts w:ascii="Calibri" w:eastAsia="Calibri" w:hAnsi="Calibri" w:cs="Calibri"/>
          <w:sz w:val="24"/>
        </w:rPr>
        <w:t xml:space="preserve">de </w:t>
      </w:r>
      <w:r>
        <w:rPr>
          <w:rFonts w:ascii="Calibri" w:eastAsia="Calibri" w:hAnsi="Calibri" w:cs="Calibri"/>
          <w:spacing w:val="15"/>
          <w:sz w:val="24"/>
        </w:rPr>
        <w:t xml:space="preserve"> </w:t>
      </w:r>
      <w:r>
        <w:rPr>
          <w:rFonts w:ascii="Calibri" w:eastAsia="Calibri" w:hAnsi="Calibri" w:cs="Calibri"/>
          <w:sz w:val="24"/>
        </w:rPr>
        <w:t xml:space="preserve">pontos </w:t>
      </w:r>
      <w:r>
        <w:rPr>
          <w:rFonts w:ascii="Calibri" w:eastAsia="Calibri" w:hAnsi="Calibri" w:cs="Calibri"/>
          <w:spacing w:val="15"/>
          <w:sz w:val="24"/>
        </w:rPr>
        <w:t xml:space="preserve"> </w:t>
      </w:r>
      <w:r>
        <w:rPr>
          <w:rFonts w:ascii="Calibri" w:eastAsia="Calibri" w:hAnsi="Calibri" w:cs="Calibri"/>
          <w:sz w:val="24"/>
        </w:rPr>
        <w:t xml:space="preserve">a </w:t>
      </w:r>
      <w:r>
        <w:rPr>
          <w:rFonts w:ascii="Calibri" w:eastAsia="Calibri" w:hAnsi="Calibri" w:cs="Calibri"/>
          <w:spacing w:val="15"/>
          <w:sz w:val="24"/>
        </w:rPr>
        <w:t xml:space="preserve"> </w:t>
      </w:r>
      <w:r>
        <w:rPr>
          <w:rFonts w:ascii="Calibri" w:eastAsia="Calibri" w:hAnsi="Calibri" w:cs="Calibri"/>
          <w:sz w:val="24"/>
        </w:rPr>
        <w:t>se</w:t>
      </w:r>
      <w:r>
        <w:rPr>
          <w:rFonts w:ascii="Calibri" w:eastAsia="Calibri" w:hAnsi="Calibri" w:cs="Calibri"/>
          <w:spacing w:val="15"/>
          <w:sz w:val="24"/>
        </w:rPr>
        <w:t>r</w:t>
      </w:r>
      <w:r>
        <w:rPr>
          <w:rFonts w:ascii="Calibri" w:eastAsia="Calibri" w:hAnsi="Calibri" w:cs="Calibri"/>
          <w:sz w:val="24"/>
        </w:rPr>
        <w:t>em fiscalizados, podendo ser bens e setores</w:t>
      </w:r>
      <w:r>
        <w:rPr>
          <w:sz w:val="24"/>
        </w:rPr>
        <w:t>.</w:t>
      </w:r>
    </w:p>
    <w:p w14:paraId="33AF828A" w14:textId="77777777" w:rsidR="00522113" w:rsidRDefault="00522113">
      <w:pPr>
        <w:spacing w:before="15" w:line="240" w:lineRule="exact"/>
      </w:pPr>
    </w:p>
    <w:p w14:paraId="6F2FAFE9" w14:textId="77777777" w:rsidR="00522113" w:rsidRDefault="00B51388">
      <w:pPr>
        <w:spacing w:line="360" w:lineRule="auto"/>
        <w:ind w:left="105" w:right="30"/>
      </w:pP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usuário</w:t>
      </w:r>
      <w:r>
        <w:rPr>
          <w:rFonts w:ascii="Calibri" w:eastAsia="Calibri" w:hAnsi="Calibri" w:cs="Calibri"/>
          <w:spacing w:val="15"/>
          <w:sz w:val="24"/>
        </w:rPr>
        <w:t xml:space="preserve"> </w:t>
      </w:r>
      <w:r>
        <w:rPr>
          <w:rFonts w:ascii="Calibri" w:eastAsia="Calibri" w:hAnsi="Calibri" w:cs="Calibri"/>
          <w:sz w:val="24"/>
        </w:rPr>
        <w:t>poderá</w:t>
      </w:r>
      <w:r>
        <w:rPr>
          <w:rFonts w:ascii="Calibri" w:eastAsia="Calibri" w:hAnsi="Calibri" w:cs="Calibri"/>
          <w:spacing w:val="15"/>
          <w:sz w:val="24"/>
        </w:rPr>
        <w:t xml:space="preserve"> </w:t>
      </w:r>
      <w:r>
        <w:rPr>
          <w:rFonts w:ascii="Calibri" w:eastAsia="Calibri" w:hAnsi="Calibri" w:cs="Calibri"/>
          <w:sz w:val="24"/>
        </w:rPr>
        <w:t>também</w:t>
      </w:r>
      <w:r>
        <w:rPr>
          <w:rFonts w:ascii="Calibri" w:eastAsia="Calibri" w:hAnsi="Calibri" w:cs="Calibri"/>
          <w:spacing w:val="15"/>
          <w:sz w:val="24"/>
        </w:rPr>
        <w:t xml:space="preserve"> </w:t>
      </w:r>
      <w:r>
        <w:rPr>
          <w:rFonts w:ascii="Calibri" w:eastAsia="Calibri" w:hAnsi="Calibri" w:cs="Calibri"/>
          <w:sz w:val="24"/>
        </w:rPr>
        <w:t>importar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ações</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outro</w:t>
      </w:r>
      <w:r>
        <w:rPr>
          <w:rFonts w:ascii="Calibri" w:eastAsia="Calibri" w:hAnsi="Calibri" w:cs="Calibri"/>
          <w:spacing w:val="15"/>
          <w:sz w:val="24"/>
        </w:rPr>
        <w:t xml:space="preserve"> </w:t>
      </w:r>
      <w:r>
        <w:rPr>
          <w:rFonts w:ascii="Calibri" w:eastAsia="Calibri" w:hAnsi="Calibri" w:cs="Calibri"/>
          <w:sz w:val="24"/>
        </w:rPr>
        <w:t>plano</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 xml:space="preserve">mesma unidade, selecionando a opção </w:t>
      </w:r>
      <w:r>
        <w:rPr>
          <w:noProof/>
        </w:rPr>
        <w:drawing>
          <wp:inline distT="0" distB="0" distL="0" distR="0" wp14:anchorId="36970E15" wp14:editId="5C040926">
            <wp:extent cx="1085850" cy="36195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rId79" cstate="print"/>
                    <a:stretch>
                      <a:fillRect/>
                    </a:stretch>
                  </pic:blipFill>
                  <pic:spPr>
                    <a:xfrm>
                      <a:off x="0" y="0"/>
                      <a:ext cx="1085850" cy="361950"/>
                    </a:xfrm>
                    <a:prstGeom prst="rect">
                      <a:avLst/>
                    </a:prstGeom>
                  </pic:spPr>
                </pic:pic>
              </a:graphicData>
            </a:graphic>
          </wp:inline>
        </w:drawing>
      </w:r>
      <w:r>
        <w:rPr>
          <w:rFonts w:ascii="Calibri" w:eastAsia="Calibri" w:hAnsi="Calibri" w:cs="Calibri"/>
          <w:sz w:val="24"/>
        </w:rPr>
        <w:t xml:space="preserve"> </w:t>
      </w:r>
      <w:r>
        <w:rPr>
          <w:sz w:val="24"/>
        </w:rPr>
        <w:t>.</w:t>
      </w:r>
    </w:p>
    <w:p w14:paraId="137C7E4D" w14:textId="77777777" w:rsidR="00522113" w:rsidRDefault="00522113">
      <w:pPr>
        <w:spacing w:line="360" w:lineRule="auto"/>
        <w:ind w:left="105" w:right="30"/>
      </w:pPr>
    </w:p>
    <w:p w14:paraId="2A05FEC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80">
        <w:r>
          <w:rPr>
            <w:rFonts w:ascii="Tahoma" w:eastAsia="Tahoma" w:hAnsi="Tahoma" w:cs="Tahoma"/>
            <w:i/>
            <w:color w:val="6666FF"/>
          </w:rPr>
          <w:t>Full-featured multi-format Help generator</w:t>
        </w:r>
      </w:hyperlink>
    </w:p>
    <w:p w14:paraId="430CEC7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42" w:name="_topic_AcaodeFiscalizacao_Atividades"/>
      <w:bookmarkEnd w:id="42"/>
      <w:r>
        <w:rPr>
          <w:rFonts w:ascii="Tahoma" w:eastAsia="Tahoma" w:hAnsi="Tahoma" w:cs="Tahoma"/>
          <w:i/>
          <w:color w:val="243F60"/>
          <w:sz w:val="22"/>
        </w:rPr>
        <w:t>Ação de Fiscalização - Atividades</w:t>
      </w:r>
    </w:p>
    <w:p w14:paraId="61D883F2" w14:textId="77777777" w:rsidR="00522113" w:rsidRDefault="00B51388">
      <w:pPr>
        <w:spacing w:line="357" w:lineRule="auto"/>
        <w:ind w:left="105" w:right="150"/>
        <w:jc w:val="both"/>
      </w:pPr>
      <w:r>
        <w:rPr>
          <w:rFonts w:ascii="Calibri" w:eastAsia="Calibri" w:hAnsi="Calibri" w:cs="Calibri"/>
          <w:sz w:val="24"/>
        </w:rPr>
        <w:t>Ao selecionar a opção para cadastrar Atividades</w:t>
      </w:r>
      <w:r>
        <w:rPr>
          <w:sz w:val="24"/>
        </w:rPr>
        <w:t>,</w:t>
      </w:r>
      <w:r>
        <w:rPr>
          <w:rFonts w:ascii="Calibri" w:eastAsia="Calibri" w:hAnsi="Calibri" w:cs="Calibri"/>
          <w:sz w:val="24"/>
        </w:rPr>
        <w:t xml:space="preserve"> será mostrado o formulário para preenchimento da ação.</w:t>
      </w:r>
    </w:p>
    <w:p w14:paraId="4A4AB846" w14:textId="77777777" w:rsidR="00522113" w:rsidRDefault="00B51388">
      <w:pPr>
        <w:ind w:left="105"/>
      </w:pPr>
      <w:r>
        <w:rPr>
          <w:noProof/>
        </w:rPr>
        <w:drawing>
          <wp:inline distT="0" distB="0" distL="0" distR="0" wp14:anchorId="21DFCD0D" wp14:editId="21CA21D3">
            <wp:extent cx="5457825" cy="3114675"/>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rId81" cstate="print"/>
                    <a:stretch>
                      <a:fillRect/>
                    </a:stretch>
                  </pic:blipFill>
                  <pic:spPr>
                    <a:xfrm>
                      <a:off x="0" y="0"/>
                      <a:ext cx="5457825" cy="3114675"/>
                    </a:xfrm>
                    <a:prstGeom prst="rect">
                      <a:avLst/>
                    </a:prstGeom>
                  </pic:spPr>
                </pic:pic>
              </a:graphicData>
            </a:graphic>
          </wp:inline>
        </w:drawing>
      </w:r>
    </w:p>
    <w:p w14:paraId="2F8C3BB5" w14:textId="77777777" w:rsidR="00522113" w:rsidRDefault="00522113">
      <w:pPr>
        <w:spacing w:before="15" w:line="180" w:lineRule="exact"/>
      </w:pPr>
    </w:p>
    <w:p w14:paraId="31DB6645" w14:textId="77777777" w:rsidR="00522113" w:rsidRDefault="00B51388">
      <w:pPr>
        <w:numPr>
          <w:ilvl w:val="0"/>
          <w:numId w:val="13"/>
        </w:numPr>
        <w:ind w:right="150"/>
        <w:jc w:val="both"/>
      </w:pPr>
      <w:r>
        <w:rPr>
          <w:rFonts w:ascii="Calibri" w:eastAsia="Calibri" w:hAnsi="Calibri" w:cs="Calibri"/>
          <w:sz w:val="24"/>
        </w:rPr>
        <w:t>Preencher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informações</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Atividade,</w:t>
      </w:r>
      <w:r>
        <w:rPr>
          <w:rFonts w:ascii="Calibri" w:eastAsia="Calibri" w:hAnsi="Calibri" w:cs="Calibri"/>
          <w:spacing w:val="15"/>
          <w:sz w:val="24"/>
        </w:rPr>
        <w:t xml:space="preserve"> </w:t>
      </w:r>
      <w:r>
        <w:rPr>
          <w:rFonts w:ascii="Calibri" w:eastAsia="Calibri" w:hAnsi="Calibri" w:cs="Calibri"/>
          <w:sz w:val="24"/>
        </w:rPr>
        <w:t>Setor</w:t>
      </w:r>
      <w:r>
        <w:rPr>
          <w:sz w:val="24"/>
        </w:rPr>
        <w:t>,</w:t>
      </w:r>
      <w:r>
        <w:rPr>
          <w:rFonts w:ascii="Calibri" w:eastAsia="Calibri" w:hAnsi="Calibri" w:cs="Calibri"/>
          <w:spacing w:val="15"/>
          <w:sz w:val="24"/>
        </w:rPr>
        <w:t xml:space="preserve"> </w:t>
      </w:r>
      <w:r>
        <w:rPr>
          <w:rFonts w:ascii="Calibri" w:eastAsia="Calibri" w:hAnsi="Calibri" w:cs="Calibri"/>
          <w:sz w:val="24"/>
        </w:rPr>
        <w:t>Meses</w:t>
      </w:r>
      <w:r>
        <w:rPr>
          <w:rFonts w:ascii="Calibri" w:eastAsia="Calibri" w:hAnsi="Calibri" w:cs="Calibri"/>
          <w:spacing w:val="15"/>
          <w:sz w:val="24"/>
        </w:rPr>
        <w:t xml:space="preserve"> </w:t>
      </w:r>
      <w:r>
        <w:rPr>
          <w:rFonts w:ascii="Calibri" w:eastAsia="Calibri" w:hAnsi="Calibri" w:cs="Calibri"/>
          <w:sz w:val="24"/>
        </w:rPr>
        <w:t>Planejados</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opção </w:t>
      </w:r>
      <w:r>
        <w:rPr>
          <w:rFonts w:ascii="Calibri" w:eastAsia="Calibri" w:hAnsi="Calibri" w:cs="Calibri"/>
          <w:i/>
          <w:sz w:val="24"/>
        </w:rPr>
        <w:t xml:space="preserve">Salvar </w:t>
      </w:r>
      <w:r>
        <w:rPr>
          <w:rFonts w:ascii="Calibri" w:eastAsia="Calibri" w:hAnsi="Calibri" w:cs="Calibri"/>
          <w:sz w:val="24"/>
        </w:rPr>
        <w:t xml:space="preserve">para dar </w:t>
      </w:r>
      <w:r>
        <w:rPr>
          <w:rFonts w:ascii="Calibri" w:eastAsia="Calibri" w:hAnsi="Calibri" w:cs="Calibri"/>
          <w:sz w:val="24"/>
        </w:rPr>
        <w:t>continuidade ao cadastro.</w:t>
      </w:r>
    </w:p>
    <w:p w14:paraId="48EF44E6" w14:textId="77777777" w:rsidR="00522113" w:rsidRDefault="00B51388">
      <w:pPr>
        <w:numPr>
          <w:ilvl w:val="0"/>
          <w:numId w:val="13"/>
        </w:numPr>
        <w:spacing w:line="360" w:lineRule="auto"/>
        <w:ind w:right="150"/>
        <w:jc w:val="both"/>
      </w:pPr>
      <w:r>
        <w:rPr>
          <w:rFonts w:ascii="Calibri" w:eastAsia="Calibri" w:hAnsi="Calibri" w:cs="Calibri"/>
          <w:sz w:val="24"/>
        </w:rPr>
        <w:t>Nos campos de Meses Planejados deve ser informado a quantidade de fiscalizações que serão realizadas no mês para o bem informado.</w:t>
      </w:r>
    </w:p>
    <w:p w14:paraId="1E33119C" w14:textId="77777777" w:rsidR="00522113" w:rsidRDefault="00522113">
      <w:pPr>
        <w:spacing w:before="15" w:line="225" w:lineRule="exact"/>
      </w:pPr>
    </w:p>
    <w:p w14:paraId="28375049" w14:textId="77777777" w:rsidR="00522113" w:rsidRDefault="00B51388">
      <w:pPr>
        <w:spacing w:line="357" w:lineRule="auto"/>
        <w:ind w:left="105" w:right="150"/>
        <w:jc w:val="both"/>
      </w:pPr>
      <w:r>
        <w:rPr>
          <w:rFonts w:ascii="Calibri" w:eastAsia="Calibri" w:hAnsi="Calibri" w:cs="Calibri"/>
          <w:b/>
          <w:sz w:val="24"/>
        </w:rPr>
        <w:t xml:space="preserve">Importante: </w:t>
      </w:r>
    </w:p>
    <w:p w14:paraId="6D0FC65A" w14:textId="77777777" w:rsidR="00522113" w:rsidRDefault="00B51388">
      <w:pPr>
        <w:numPr>
          <w:ilvl w:val="0"/>
          <w:numId w:val="13"/>
        </w:numPr>
        <w:spacing w:line="357" w:lineRule="auto"/>
        <w:ind w:right="150"/>
        <w:jc w:val="both"/>
      </w:pPr>
      <w:r>
        <w:rPr>
          <w:rFonts w:ascii="Calibri" w:eastAsia="Calibri" w:hAnsi="Calibri" w:cs="Calibri"/>
          <w:sz w:val="24"/>
        </w:rPr>
        <w:t xml:space="preserve">Para cadastro de uma ação de fiscalização do tipo Atividade o Setor é uma </w:t>
      </w:r>
      <w:r>
        <w:rPr>
          <w:rFonts w:ascii="Calibri" w:eastAsia="Calibri" w:hAnsi="Calibri" w:cs="Calibri"/>
          <w:sz w:val="24"/>
        </w:rPr>
        <w:t>informação</w:t>
      </w:r>
      <w:r>
        <w:rPr>
          <w:rFonts w:ascii="Calibri" w:eastAsia="Calibri" w:hAnsi="Calibri" w:cs="Calibri"/>
          <w:spacing w:val="-15"/>
          <w:sz w:val="24"/>
        </w:rPr>
        <w:t xml:space="preserve"> </w:t>
      </w:r>
      <w:r>
        <w:rPr>
          <w:rFonts w:ascii="Calibri" w:eastAsia="Calibri" w:hAnsi="Calibri" w:cs="Calibri"/>
          <w:sz w:val="24"/>
        </w:rPr>
        <w:t>obrigatório</w:t>
      </w:r>
      <w:r>
        <w:rPr>
          <w:sz w:val="24"/>
        </w:rPr>
        <w:t>.</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necessário</w:t>
      </w:r>
      <w:r>
        <w:rPr>
          <w:rFonts w:ascii="Calibri" w:eastAsia="Calibri" w:hAnsi="Calibri" w:cs="Calibri"/>
          <w:spacing w:val="-15"/>
          <w:sz w:val="24"/>
        </w:rPr>
        <w:t xml:space="preserve"> </w:t>
      </w:r>
      <w:r>
        <w:rPr>
          <w:rFonts w:ascii="Calibri" w:eastAsia="Calibri" w:hAnsi="Calibri" w:cs="Calibri"/>
          <w:sz w:val="24"/>
        </w:rPr>
        <w:t>que</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setor</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atividade</w:t>
      </w:r>
      <w:r>
        <w:rPr>
          <w:rFonts w:ascii="Calibri" w:eastAsia="Calibri" w:hAnsi="Calibri" w:cs="Calibri"/>
          <w:spacing w:val="-15"/>
          <w:sz w:val="24"/>
        </w:rPr>
        <w:t xml:space="preserve"> </w:t>
      </w:r>
      <w:r>
        <w:rPr>
          <w:rFonts w:ascii="Calibri" w:eastAsia="Calibri" w:hAnsi="Calibri" w:cs="Calibri"/>
          <w:sz w:val="24"/>
        </w:rPr>
        <w:t>já</w:t>
      </w:r>
      <w:r>
        <w:rPr>
          <w:rFonts w:ascii="Calibri" w:eastAsia="Calibri" w:hAnsi="Calibri" w:cs="Calibri"/>
          <w:spacing w:val="-15"/>
          <w:sz w:val="24"/>
        </w:rPr>
        <w:t xml:space="preserve"> </w:t>
      </w:r>
      <w:r>
        <w:rPr>
          <w:rFonts w:ascii="Calibri" w:eastAsia="Calibri" w:hAnsi="Calibri" w:cs="Calibri"/>
          <w:sz w:val="24"/>
        </w:rPr>
        <w:t>tenha</w:t>
      </w:r>
      <w:r>
        <w:rPr>
          <w:rFonts w:ascii="Calibri" w:eastAsia="Calibri" w:hAnsi="Calibri" w:cs="Calibri"/>
          <w:spacing w:val="-15"/>
          <w:sz w:val="24"/>
        </w:rPr>
        <w:t xml:space="preserve"> </w:t>
      </w:r>
      <w:r>
        <w:rPr>
          <w:rFonts w:ascii="Calibri" w:eastAsia="Calibri" w:hAnsi="Calibri" w:cs="Calibri"/>
          <w:sz w:val="24"/>
        </w:rPr>
        <w:t>sido</w:t>
      </w:r>
      <w:r>
        <w:rPr>
          <w:rFonts w:ascii="Calibri" w:eastAsia="Calibri" w:hAnsi="Calibri" w:cs="Calibri"/>
          <w:spacing w:val="-15"/>
          <w:sz w:val="24"/>
        </w:rPr>
        <w:t xml:space="preserve"> </w:t>
      </w:r>
      <w:r>
        <w:rPr>
          <w:rFonts w:ascii="Calibri" w:eastAsia="Calibri" w:hAnsi="Calibri" w:cs="Calibri"/>
          <w:sz w:val="24"/>
        </w:rPr>
        <w:t>cadastrado antes</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criar</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ação</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fiscalização.</w:t>
      </w:r>
      <w:r>
        <w:rPr>
          <w:rFonts w:ascii="Calibri" w:eastAsia="Calibri" w:hAnsi="Calibri" w:cs="Calibri"/>
          <w:spacing w:val="45"/>
          <w:sz w:val="24"/>
        </w:rPr>
        <w:t xml:space="preserve"> </w:t>
      </w:r>
      <w:r>
        <w:rPr>
          <w:rFonts w:ascii="Calibri" w:eastAsia="Calibri" w:hAnsi="Calibri" w:cs="Calibri"/>
          <w:sz w:val="24"/>
        </w:rPr>
        <w:t>O</w:t>
      </w:r>
      <w:r>
        <w:rPr>
          <w:rFonts w:ascii="Calibri" w:eastAsia="Calibri" w:hAnsi="Calibri" w:cs="Calibri"/>
          <w:spacing w:val="45"/>
          <w:sz w:val="24"/>
        </w:rPr>
        <w:t xml:space="preserve"> </w:t>
      </w:r>
      <w:r>
        <w:rPr>
          <w:rFonts w:ascii="Calibri" w:eastAsia="Calibri" w:hAnsi="Calibri" w:cs="Calibri"/>
          <w:sz w:val="24"/>
        </w:rPr>
        <w:t>cadastro</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setor</w:t>
      </w:r>
      <w:r>
        <w:rPr>
          <w:rFonts w:ascii="Calibri" w:eastAsia="Calibri" w:hAnsi="Calibri" w:cs="Calibri"/>
          <w:spacing w:val="45"/>
          <w:sz w:val="24"/>
        </w:rPr>
        <w:t xml:space="preserve"> </w:t>
      </w:r>
      <w:r>
        <w:rPr>
          <w:rFonts w:ascii="Calibri" w:eastAsia="Calibri" w:hAnsi="Calibri" w:cs="Calibri"/>
          <w:sz w:val="24"/>
        </w:rPr>
        <w:t>fica</w:t>
      </w:r>
      <w:r>
        <w:rPr>
          <w:rFonts w:ascii="Calibri" w:eastAsia="Calibri" w:hAnsi="Calibri" w:cs="Calibri"/>
          <w:spacing w:val="45"/>
          <w:sz w:val="24"/>
        </w:rPr>
        <w:t xml:space="preserve"> </w:t>
      </w:r>
      <w:r>
        <w:rPr>
          <w:rFonts w:ascii="Calibri" w:eastAsia="Calibri" w:hAnsi="Calibri" w:cs="Calibri"/>
          <w:sz w:val="24"/>
        </w:rPr>
        <w:t>em</w:t>
      </w:r>
      <w:r>
        <w:rPr>
          <w:rFonts w:ascii="Calibri" w:eastAsia="Calibri" w:hAnsi="Calibri" w:cs="Calibri"/>
          <w:spacing w:val="45"/>
          <w:sz w:val="24"/>
        </w:rPr>
        <w:t xml:space="preserve"> </w:t>
      </w:r>
      <w:r>
        <w:rPr>
          <w:rFonts w:ascii="Calibri" w:eastAsia="Calibri" w:hAnsi="Calibri" w:cs="Calibri"/>
          <w:sz w:val="24"/>
        </w:rPr>
        <w:t xml:space="preserve">Planejamento  – Setorização no menu </w:t>
      </w:r>
      <w:r>
        <w:rPr>
          <w:rFonts w:ascii="Calibri" w:eastAsia="Calibri" w:hAnsi="Calibri" w:cs="Calibri"/>
          <w:sz w:val="24"/>
        </w:rPr>
        <w:lastRenderedPageBreak/>
        <w:t>lateral.]</w:t>
      </w:r>
    </w:p>
    <w:p w14:paraId="11394FA0" w14:textId="77777777" w:rsidR="00522113" w:rsidRDefault="00B51388">
      <w:pPr>
        <w:numPr>
          <w:ilvl w:val="0"/>
          <w:numId w:val="13"/>
        </w:numPr>
        <w:spacing w:line="357" w:lineRule="auto"/>
        <w:ind w:right="150"/>
        <w:jc w:val="both"/>
      </w:pPr>
      <w:r>
        <w:rPr>
          <w:rFonts w:ascii="Calibri" w:eastAsia="Calibri" w:hAnsi="Calibri" w:cs="Calibri"/>
          <w:sz w:val="24"/>
        </w:rPr>
        <w:t xml:space="preserve">O campo nível deverá apresentar somente quando a ação </w:t>
      </w:r>
      <w:r>
        <w:rPr>
          <w:rFonts w:ascii="Calibri" w:eastAsia="Calibri" w:hAnsi="Calibri" w:cs="Calibri"/>
          <w:sz w:val="24"/>
        </w:rPr>
        <w:t>for do tipo Atividades da Atividade igual a Empreendimento, então ao selecionar o Setor, o sistema deverá apresentar a informação contida no campo Nível do cadastro do Setor com a nomenclatura Empreendimento - &lt;Nível&gt;.</w:t>
      </w:r>
    </w:p>
    <w:p w14:paraId="5EB07A60" w14:textId="77777777" w:rsidR="00522113" w:rsidRDefault="00B51388">
      <w:pPr>
        <w:numPr>
          <w:ilvl w:val="0"/>
          <w:numId w:val="13"/>
        </w:numPr>
        <w:spacing w:line="357" w:lineRule="auto"/>
        <w:ind w:right="150"/>
        <w:jc w:val="both"/>
      </w:pPr>
      <w:r>
        <w:rPr>
          <w:rFonts w:ascii="Calibri" w:eastAsia="Calibri" w:hAnsi="Calibri" w:cs="Calibri"/>
          <w:sz w:val="24"/>
        </w:rPr>
        <w:t xml:space="preserve">Ao escolher uma Atividade e Setor em </w:t>
      </w:r>
      <w:r>
        <w:rPr>
          <w:rFonts w:ascii="Calibri" w:eastAsia="Calibri" w:hAnsi="Calibri" w:cs="Calibri"/>
          <w:sz w:val="24"/>
        </w:rPr>
        <w:t>uma ação do tipo Atividades, o sistema deverá verificar se o respectivo Setor informados já possuem uma ação, tanto de Atividades , para o respectivo Planejamento, e caso haja não permitir a sua inclusão no planejamento e apresentar a mensagem informativa.</w:t>
      </w:r>
    </w:p>
    <w:p w14:paraId="33539921" w14:textId="77777777" w:rsidR="00522113" w:rsidRDefault="00B51388">
      <w:pPr>
        <w:numPr>
          <w:ilvl w:val="1"/>
          <w:numId w:val="13"/>
        </w:numPr>
        <w:spacing w:line="357" w:lineRule="auto"/>
        <w:ind w:right="150"/>
        <w:jc w:val="both"/>
      </w:pPr>
      <w:r>
        <w:rPr>
          <w:rFonts w:ascii="Calibri" w:eastAsia="Calibri" w:hAnsi="Calibri" w:cs="Calibri"/>
          <w:sz w:val="24"/>
        </w:rPr>
        <w:t>Mensagem: "Este Setor já possui uma ação cadastrada para este Planejamento. Por favor altere o Setor ou edite o respectivo registro já cadastrado.".</w:t>
      </w:r>
    </w:p>
    <w:p w14:paraId="2926622D" w14:textId="77777777" w:rsidR="00522113" w:rsidRDefault="00B51388">
      <w:pPr>
        <w:spacing w:before="105"/>
        <w:ind w:left="105"/>
      </w:pPr>
      <w:r>
        <w:rPr>
          <w:noProof/>
        </w:rPr>
        <w:drawing>
          <wp:inline distT="0" distB="0" distL="0" distR="0" wp14:anchorId="628054AC" wp14:editId="703D2D16">
            <wp:extent cx="5543550" cy="45815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rId82" cstate="print"/>
                    <a:stretch>
                      <a:fillRect/>
                    </a:stretch>
                  </pic:blipFill>
                  <pic:spPr>
                    <a:xfrm>
                      <a:off x="0" y="0"/>
                      <a:ext cx="5543550" cy="4581525"/>
                    </a:xfrm>
                    <a:prstGeom prst="rect">
                      <a:avLst/>
                    </a:prstGeom>
                  </pic:spPr>
                </pic:pic>
              </a:graphicData>
            </a:graphic>
          </wp:inline>
        </w:drawing>
      </w:r>
    </w:p>
    <w:p w14:paraId="4091345C" w14:textId="77777777" w:rsidR="00522113" w:rsidRDefault="00522113">
      <w:pPr>
        <w:spacing w:before="15" w:line="165" w:lineRule="exact"/>
      </w:pPr>
    </w:p>
    <w:p w14:paraId="1D92895C" w14:textId="77777777" w:rsidR="00522113" w:rsidRDefault="00522113">
      <w:pPr>
        <w:spacing w:line="195" w:lineRule="exact"/>
      </w:pPr>
    </w:p>
    <w:p w14:paraId="19AC6365" w14:textId="77777777" w:rsidR="00522113" w:rsidRDefault="00B51388">
      <w:pPr>
        <w:numPr>
          <w:ilvl w:val="0"/>
          <w:numId w:val="13"/>
        </w:numPr>
        <w:spacing w:before="15" w:line="357" w:lineRule="auto"/>
        <w:ind w:right="285"/>
        <w:jc w:val="both"/>
      </w:pPr>
      <w:r>
        <w:rPr>
          <w:rFonts w:ascii="Calibri" w:eastAsia="Calibri" w:hAnsi="Calibri" w:cs="Calibri"/>
          <w:sz w:val="24"/>
        </w:rPr>
        <w:t>Conforme a quantidade e os meses informados para fiscalizar</w:t>
      </w:r>
      <w:r>
        <w:rPr>
          <w:sz w:val="24"/>
        </w:rPr>
        <w:t>,</w:t>
      </w:r>
      <w:r>
        <w:rPr>
          <w:rFonts w:ascii="Calibri" w:eastAsia="Calibri" w:hAnsi="Calibri" w:cs="Calibri"/>
          <w:sz w:val="24"/>
        </w:rPr>
        <w:t xml:space="preserve"> será mostrado</w:t>
      </w:r>
      <w:r>
        <w:rPr>
          <w:rFonts w:ascii="Calibri" w:eastAsia="Calibri" w:hAnsi="Calibri" w:cs="Calibri"/>
          <w:spacing w:val="15"/>
          <w:sz w:val="24"/>
        </w:rPr>
        <w:t xml:space="preserve"> </w:t>
      </w:r>
      <w:r>
        <w:rPr>
          <w:rFonts w:ascii="Calibri" w:eastAsia="Calibri" w:hAnsi="Calibri" w:cs="Calibri"/>
          <w:sz w:val="24"/>
        </w:rPr>
        <w:t xml:space="preserve">os dados para </w:t>
      </w:r>
      <w:r>
        <w:rPr>
          <w:rFonts w:ascii="Calibri" w:eastAsia="Calibri" w:hAnsi="Calibri" w:cs="Calibri"/>
          <w:sz w:val="24"/>
        </w:rPr>
        <w:t>detalhamento da execução</w:t>
      </w:r>
      <w:r>
        <w:rPr>
          <w:sz w:val="24"/>
        </w:rPr>
        <w:t>.</w:t>
      </w:r>
      <w:r>
        <w:rPr>
          <w:rFonts w:ascii="Calibri" w:eastAsia="Calibri" w:hAnsi="Calibri" w:cs="Calibri"/>
          <w:sz w:val="24"/>
        </w:rPr>
        <w:t xml:space="preserve"> O detalhamento da execução é o cadastro dos membros da equipe (fiscais e colaboradores) que irão realizar a(s) fiscalização(ões).</w:t>
      </w:r>
    </w:p>
    <w:p w14:paraId="056DCC6C" w14:textId="77777777" w:rsidR="00522113" w:rsidRDefault="00B51388">
      <w:pPr>
        <w:numPr>
          <w:ilvl w:val="0"/>
          <w:numId w:val="13"/>
        </w:numPr>
        <w:spacing w:line="357" w:lineRule="auto"/>
        <w:ind w:right="300"/>
        <w:jc w:val="both"/>
      </w:pPr>
      <w:r>
        <w:rPr>
          <w:rFonts w:ascii="Calibri" w:eastAsia="Calibri" w:hAnsi="Calibri" w:cs="Calibri"/>
          <w:sz w:val="24"/>
        </w:rPr>
        <w:t xml:space="preserve">É possível definir mais de um bloco de detalhamento da execução, ou seja, é permitido </w:t>
      </w:r>
      <w:r>
        <w:rPr>
          <w:rFonts w:ascii="Calibri" w:eastAsia="Calibri" w:hAnsi="Calibri" w:cs="Calibri"/>
          <w:sz w:val="24"/>
        </w:rPr>
        <w:lastRenderedPageBreak/>
        <w:t>preencher mais de uma equipe para realizar a fiscalização.</w:t>
      </w:r>
    </w:p>
    <w:p w14:paraId="6047FD96" w14:textId="77777777" w:rsidR="00522113" w:rsidRDefault="00B51388">
      <w:pPr>
        <w:numPr>
          <w:ilvl w:val="0"/>
          <w:numId w:val="13"/>
        </w:numPr>
        <w:spacing w:before="90" w:line="435" w:lineRule="atLeast"/>
        <w:ind w:right="300"/>
        <w:jc w:val="both"/>
      </w:pPr>
      <w:r>
        <w:rPr>
          <w:rFonts w:ascii="Calibri" w:eastAsia="Calibri" w:hAnsi="Calibri" w:cs="Calibri"/>
          <w:sz w:val="24"/>
        </w:rPr>
        <w:t>É permitido, conforme a permissão, cadastrar fiscais e Técnicos IPHAN de outras unidades. (Ver "</w:t>
      </w:r>
      <w:hyperlink w:anchor="_topic_SolicitarCessaodeMembrosemumPlan">
        <w:r>
          <w:rPr>
            <w:rStyle w:val="Hyperlink"/>
            <w:rFonts w:ascii="Calibri" w:eastAsia="Calibri" w:hAnsi="Calibri" w:cs="Calibri"/>
            <w:sz w:val="24"/>
          </w:rPr>
          <w:t>Solicitar Cessão de Membros em um Plano</w:t>
        </w:r>
      </w:hyperlink>
      <w:r>
        <w:rPr>
          <w:rFonts w:ascii="Calibri" w:eastAsia="Calibri" w:hAnsi="Calibri" w:cs="Calibri"/>
          <w:sz w:val="24"/>
        </w:rPr>
        <w:t>"</w:t>
      </w:r>
      <w:r>
        <w:rPr>
          <w:rFonts w:ascii="Calibri" w:eastAsia="Calibri" w:hAnsi="Calibri" w:cs="Calibri"/>
          <w:b/>
          <w:spacing w:val="-45"/>
          <w:sz w:val="24"/>
        </w:rPr>
        <w:t xml:space="preserve"> </w:t>
      </w:r>
      <w:r>
        <w:rPr>
          <w:rFonts w:ascii="Calibri" w:eastAsia="Calibri" w:hAnsi="Calibri" w:cs="Calibri"/>
          <w:sz w:val="24"/>
        </w:rPr>
        <w:t>).</w:t>
      </w:r>
    </w:p>
    <w:p w14:paraId="44D83FBB" w14:textId="77777777" w:rsidR="00522113" w:rsidRDefault="00522113">
      <w:pPr>
        <w:spacing w:line="195" w:lineRule="exact"/>
      </w:pPr>
    </w:p>
    <w:p w14:paraId="3711B36A" w14:textId="77777777" w:rsidR="00522113" w:rsidRDefault="00B51388">
      <w:pPr>
        <w:numPr>
          <w:ilvl w:val="0"/>
          <w:numId w:val="13"/>
        </w:numPr>
        <w:spacing w:before="15" w:line="360" w:lineRule="auto"/>
        <w:ind w:right="285"/>
      </w:pPr>
      <w:r>
        <w:rPr>
          <w:rFonts w:ascii="Calibri" w:eastAsia="Calibri" w:hAnsi="Calibri" w:cs="Calibri"/>
          <w:sz w:val="24"/>
        </w:rPr>
        <w:t xml:space="preserve">É </w:t>
      </w:r>
      <w:r>
        <w:rPr>
          <w:rFonts w:ascii="Calibri" w:eastAsia="Calibri" w:hAnsi="Calibri" w:cs="Calibri"/>
          <w:spacing w:val="15"/>
          <w:sz w:val="24"/>
        </w:rPr>
        <w:t xml:space="preserve"> </w:t>
      </w:r>
      <w:r>
        <w:rPr>
          <w:rFonts w:ascii="Calibri" w:eastAsia="Calibri" w:hAnsi="Calibri" w:cs="Calibri"/>
          <w:sz w:val="24"/>
        </w:rPr>
        <w:t xml:space="preserve">permitido </w:t>
      </w:r>
      <w:r>
        <w:rPr>
          <w:rFonts w:ascii="Calibri" w:eastAsia="Calibri" w:hAnsi="Calibri" w:cs="Calibri"/>
          <w:spacing w:val="15"/>
          <w:sz w:val="24"/>
        </w:rPr>
        <w:t xml:space="preserve"> </w:t>
      </w:r>
      <w:r>
        <w:rPr>
          <w:rFonts w:ascii="Calibri" w:eastAsia="Calibri" w:hAnsi="Calibri" w:cs="Calibri"/>
          <w:sz w:val="24"/>
        </w:rPr>
        <w:t xml:space="preserve">salvar </w:t>
      </w:r>
      <w:r>
        <w:rPr>
          <w:rFonts w:ascii="Calibri" w:eastAsia="Calibri" w:hAnsi="Calibri" w:cs="Calibri"/>
          <w:spacing w:val="15"/>
          <w:sz w:val="24"/>
        </w:rPr>
        <w:t xml:space="preserve"> </w:t>
      </w:r>
      <w:r>
        <w:rPr>
          <w:rFonts w:ascii="Calibri" w:eastAsia="Calibri" w:hAnsi="Calibri" w:cs="Calibri"/>
          <w:sz w:val="24"/>
        </w:rPr>
        <w:t xml:space="preserve">as </w:t>
      </w:r>
      <w:r>
        <w:rPr>
          <w:rFonts w:ascii="Calibri" w:eastAsia="Calibri" w:hAnsi="Calibri" w:cs="Calibri"/>
          <w:spacing w:val="15"/>
          <w:sz w:val="24"/>
        </w:rPr>
        <w:t xml:space="preserve"> </w:t>
      </w:r>
      <w:r>
        <w:rPr>
          <w:rFonts w:ascii="Calibri" w:eastAsia="Calibri" w:hAnsi="Calibri" w:cs="Calibri"/>
          <w:sz w:val="24"/>
        </w:rPr>
        <w:t xml:space="preserve">informações </w:t>
      </w:r>
      <w:r>
        <w:rPr>
          <w:rFonts w:ascii="Calibri" w:eastAsia="Calibri" w:hAnsi="Calibri" w:cs="Calibri"/>
          <w:spacing w:val="15"/>
          <w:sz w:val="24"/>
        </w:rPr>
        <w:t xml:space="preserve"> </w:t>
      </w:r>
      <w:r>
        <w:rPr>
          <w:rFonts w:ascii="Calibri" w:eastAsia="Calibri" w:hAnsi="Calibri" w:cs="Calibri"/>
          <w:sz w:val="24"/>
        </w:rPr>
        <w:t xml:space="preserve">da </w:t>
      </w:r>
      <w:r>
        <w:rPr>
          <w:rFonts w:ascii="Calibri" w:eastAsia="Calibri" w:hAnsi="Calibri" w:cs="Calibri"/>
          <w:spacing w:val="15"/>
          <w:sz w:val="24"/>
        </w:rPr>
        <w:t xml:space="preserve"> </w:t>
      </w:r>
      <w:r>
        <w:rPr>
          <w:rFonts w:ascii="Calibri" w:eastAsia="Calibri" w:hAnsi="Calibri" w:cs="Calibri"/>
          <w:sz w:val="24"/>
        </w:rPr>
        <w:t xml:space="preserve">ação </w:t>
      </w:r>
      <w:r>
        <w:rPr>
          <w:rFonts w:ascii="Calibri" w:eastAsia="Calibri" w:hAnsi="Calibri" w:cs="Calibri"/>
          <w:spacing w:val="15"/>
          <w:sz w:val="24"/>
        </w:rPr>
        <w:t xml:space="preserve"> </w:t>
      </w:r>
      <w:r>
        <w:rPr>
          <w:rFonts w:ascii="Calibri" w:eastAsia="Calibri" w:hAnsi="Calibri" w:cs="Calibri"/>
          <w:sz w:val="24"/>
        </w:rPr>
        <w:t xml:space="preserve">de </w:t>
      </w:r>
      <w:r>
        <w:rPr>
          <w:rFonts w:ascii="Calibri" w:eastAsia="Calibri" w:hAnsi="Calibri" w:cs="Calibri"/>
          <w:spacing w:val="15"/>
          <w:sz w:val="24"/>
        </w:rPr>
        <w:t xml:space="preserve"> </w:t>
      </w:r>
      <w:r>
        <w:rPr>
          <w:rFonts w:ascii="Calibri" w:eastAsia="Calibri" w:hAnsi="Calibri" w:cs="Calibri"/>
          <w:sz w:val="24"/>
        </w:rPr>
        <w:t xml:space="preserve">fiscalização </w:t>
      </w:r>
      <w:r>
        <w:rPr>
          <w:rFonts w:ascii="Calibri" w:eastAsia="Calibri" w:hAnsi="Calibri" w:cs="Calibri"/>
          <w:spacing w:val="15"/>
          <w:sz w:val="24"/>
        </w:rPr>
        <w:t xml:space="preserve"> </w:t>
      </w:r>
      <w:r>
        <w:rPr>
          <w:rFonts w:ascii="Calibri" w:eastAsia="Calibri" w:hAnsi="Calibri" w:cs="Calibri"/>
          <w:sz w:val="24"/>
        </w:rPr>
        <w:t xml:space="preserve">antes </w:t>
      </w:r>
      <w:r>
        <w:rPr>
          <w:rFonts w:ascii="Calibri" w:eastAsia="Calibri" w:hAnsi="Calibri" w:cs="Calibri"/>
          <w:spacing w:val="15"/>
          <w:sz w:val="24"/>
        </w:rPr>
        <w:t xml:space="preserve"> </w:t>
      </w:r>
      <w:r>
        <w:rPr>
          <w:rFonts w:ascii="Calibri" w:eastAsia="Calibri" w:hAnsi="Calibri" w:cs="Calibri"/>
          <w:sz w:val="24"/>
        </w:rPr>
        <w:t xml:space="preserve">de </w:t>
      </w:r>
      <w:r>
        <w:rPr>
          <w:rFonts w:ascii="Calibri" w:eastAsia="Calibri" w:hAnsi="Calibri" w:cs="Calibri"/>
          <w:spacing w:val="15"/>
          <w:sz w:val="24"/>
        </w:rPr>
        <w:t xml:space="preserve"> </w:t>
      </w:r>
      <w:r>
        <w:rPr>
          <w:rFonts w:ascii="Calibri" w:eastAsia="Calibri" w:hAnsi="Calibri" w:cs="Calibri"/>
          <w:sz w:val="24"/>
        </w:rPr>
        <w:t>co</w:t>
      </w:r>
      <w:r>
        <w:rPr>
          <w:rFonts w:ascii="Calibri" w:eastAsia="Calibri" w:hAnsi="Calibri" w:cs="Calibri"/>
          <w:spacing w:val="15"/>
          <w:sz w:val="24"/>
        </w:rPr>
        <w:t>m</w:t>
      </w:r>
      <w:r>
        <w:rPr>
          <w:rFonts w:ascii="Calibri" w:eastAsia="Calibri" w:hAnsi="Calibri" w:cs="Calibri"/>
          <w:sz w:val="24"/>
        </w:rPr>
        <w:t xml:space="preserve">pletar </w:t>
      </w:r>
      <w:r>
        <w:rPr>
          <w:rFonts w:ascii="Calibri" w:eastAsia="Calibri" w:hAnsi="Calibri" w:cs="Calibri"/>
          <w:spacing w:val="15"/>
          <w:sz w:val="24"/>
        </w:rPr>
        <w:t xml:space="preserve"> </w:t>
      </w:r>
      <w:r>
        <w:rPr>
          <w:rFonts w:ascii="Calibri" w:eastAsia="Calibri" w:hAnsi="Calibri" w:cs="Calibri"/>
          <w:sz w:val="24"/>
        </w:rPr>
        <w:t>o preenchimento das informações.</w:t>
      </w:r>
    </w:p>
    <w:p w14:paraId="3D1CB21D" w14:textId="77777777" w:rsidR="00522113" w:rsidRDefault="00522113">
      <w:pPr>
        <w:spacing w:before="15" w:line="225" w:lineRule="exact"/>
      </w:pPr>
    </w:p>
    <w:p w14:paraId="10E9DCC1" w14:textId="77777777" w:rsidR="00522113" w:rsidRDefault="00B51388">
      <w:pPr>
        <w:spacing w:line="360" w:lineRule="auto"/>
        <w:ind w:left="105" w:right="300"/>
      </w:pPr>
      <w:r>
        <w:rPr>
          <w:rFonts w:ascii="Calibri" w:eastAsia="Calibri" w:hAnsi="Calibri" w:cs="Calibri"/>
          <w:b/>
          <w:sz w:val="24"/>
        </w:rPr>
        <w:t>Importante:</w:t>
      </w:r>
      <w:r>
        <w:rPr>
          <w:rFonts w:ascii="Calibri" w:eastAsia="Calibri" w:hAnsi="Calibri" w:cs="Calibri"/>
          <w:b/>
          <w:spacing w:val="60"/>
          <w:sz w:val="24"/>
        </w:rPr>
        <w:t xml:space="preserve"> </w:t>
      </w:r>
    </w:p>
    <w:p w14:paraId="76C67FE6" w14:textId="77777777" w:rsidR="00522113" w:rsidRDefault="00B51388">
      <w:pPr>
        <w:spacing w:line="360" w:lineRule="auto"/>
        <w:ind w:left="105" w:right="300"/>
      </w:pPr>
      <w:r>
        <w:rPr>
          <w:rFonts w:ascii="Calibri" w:eastAsia="Calibri" w:hAnsi="Calibri" w:cs="Calibri"/>
          <w:sz w:val="24"/>
        </w:rPr>
        <w:t>Conforme</w:t>
      </w:r>
      <w:r>
        <w:rPr>
          <w:rFonts w:ascii="Calibri" w:eastAsia="Calibri" w:hAnsi="Calibri" w:cs="Calibri"/>
          <w:spacing w:val="45"/>
          <w:sz w:val="24"/>
        </w:rPr>
        <w:t xml:space="preserve"> </w:t>
      </w:r>
      <w:r>
        <w:rPr>
          <w:rFonts w:ascii="Calibri" w:eastAsia="Calibri" w:hAnsi="Calibri" w:cs="Calibri"/>
          <w:sz w:val="24"/>
        </w:rPr>
        <w:t>o</w:t>
      </w:r>
      <w:r>
        <w:rPr>
          <w:rFonts w:ascii="Calibri" w:eastAsia="Calibri" w:hAnsi="Calibri" w:cs="Calibri"/>
          <w:spacing w:val="45"/>
          <w:sz w:val="24"/>
        </w:rPr>
        <w:t xml:space="preserve"> </w:t>
      </w:r>
      <w:r>
        <w:rPr>
          <w:rFonts w:ascii="Calibri" w:eastAsia="Calibri" w:hAnsi="Calibri" w:cs="Calibri"/>
          <w:sz w:val="24"/>
        </w:rPr>
        <w:t>preenchimento</w:t>
      </w:r>
      <w:r>
        <w:rPr>
          <w:rFonts w:ascii="Calibri" w:eastAsia="Calibri" w:hAnsi="Calibri" w:cs="Calibri"/>
          <w:spacing w:val="45"/>
          <w:sz w:val="24"/>
        </w:rPr>
        <w:t xml:space="preserve"> </w:t>
      </w:r>
      <w:r>
        <w:rPr>
          <w:rFonts w:ascii="Calibri" w:eastAsia="Calibri" w:hAnsi="Calibri" w:cs="Calibri"/>
          <w:sz w:val="24"/>
        </w:rPr>
        <w:t>d</w:t>
      </w:r>
      <w:r>
        <w:rPr>
          <w:rFonts w:ascii="Calibri" w:eastAsia="Calibri" w:hAnsi="Calibri" w:cs="Calibri"/>
          <w:sz w:val="24"/>
        </w:rPr>
        <w:t>as</w:t>
      </w:r>
      <w:r>
        <w:rPr>
          <w:rFonts w:ascii="Calibri" w:eastAsia="Calibri" w:hAnsi="Calibri" w:cs="Calibri"/>
          <w:spacing w:val="45"/>
          <w:sz w:val="24"/>
        </w:rPr>
        <w:t xml:space="preserve"> </w:t>
      </w:r>
      <w:r>
        <w:rPr>
          <w:rFonts w:ascii="Calibri" w:eastAsia="Calibri" w:hAnsi="Calibri" w:cs="Calibri"/>
          <w:sz w:val="24"/>
        </w:rPr>
        <w:t>quantidades</w:t>
      </w:r>
      <w:r>
        <w:rPr>
          <w:rFonts w:ascii="Calibri" w:eastAsia="Calibri" w:hAnsi="Calibri" w:cs="Calibri"/>
          <w:spacing w:val="45"/>
          <w:sz w:val="24"/>
        </w:rPr>
        <w:t xml:space="preserve"> </w:t>
      </w:r>
      <w:r>
        <w:rPr>
          <w:rFonts w:ascii="Calibri" w:eastAsia="Calibri" w:hAnsi="Calibri" w:cs="Calibri"/>
          <w:sz w:val="24"/>
        </w:rPr>
        <w:t>nos</w:t>
      </w:r>
      <w:r>
        <w:rPr>
          <w:rFonts w:ascii="Calibri" w:eastAsia="Calibri" w:hAnsi="Calibri" w:cs="Calibri"/>
          <w:spacing w:val="45"/>
          <w:sz w:val="24"/>
        </w:rPr>
        <w:t xml:space="preserve"> </w:t>
      </w:r>
      <w:r>
        <w:rPr>
          <w:rFonts w:ascii="Calibri" w:eastAsia="Calibri" w:hAnsi="Calibri" w:cs="Calibri"/>
          <w:sz w:val="24"/>
        </w:rPr>
        <w:t>meses,</w:t>
      </w:r>
      <w:r>
        <w:rPr>
          <w:rFonts w:ascii="Calibri" w:eastAsia="Calibri" w:hAnsi="Calibri" w:cs="Calibri"/>
          <w:spacing w:val="45"/>
          <w:sz w:val="24"/>
        </w:rPr>
        <w:t xml:space="preserve"> </w:t>
      </w:r>
      <w:r>
        <w:rPr>
          <w:rFonts w:ascii="Calibri" w:eastAsia="Calibri" w:hAnsi="Calibri" w:cs="Calibri"/>
          <w:sz w:val="24"/>
        </w:rPr>
        <w:t>os</w:t>
      </w:r>
      <w:r>
        <w:rPr>
          <w:rFonts w:ascii="Calibri" w:eastAsia="Calibri" w:hAnsi="Calibri" w:cs="Calibri"/>
          <w:spacing w:val="45"/>
          <w:sz w:val="24"/>
        </w:rPr>
        <w:t xml:space="preserve"> </w:t>
      </w:r>
      <w:r>
        <w:rPr>
          <w:rFonts w:ascii="Calibri" w:eastAsia="Calibri" w:hAnsi="Calibri" w:cs="Calibri"/>
          <w:sz w:val="24"/>
        </w:rPr>
        <w:t>blocos</w:t>
      </w:r>
      <w:r>
        <w:rPr>
          <w:rFonts w:ascii="Calibri" w:eastAsia="Calibri" w:hAnsi="Calibri" w:cs="Calibri"/>
          <w:spacing w:val="45"/>
          <w:sz w:val="24"/>
        </w:rPr>
        <w:t xml:space="preserve"> </w:t>
      </w:r>
      <w:r>
        <w:rPr>
          <w:rFonts w:ascii="Calibri" w:eastAsia="Calibri" w:hAnsi="Calibri" w:cs="Calibri"/>
          <w:sz w:val="24"/>
        </w:rPr>
        <w:t>do detalhamento</w:t>
      </w:r>
      <w:r>
        <w:rPr>
          <w:rFonts w:ascii="Calibri" w:eastAsia="Calibri" w:hAnsi="Calibri" w:cs="Calibri"/>
          <w:spacing w:val="45"/>
          <w:sz w:val="24"/>
        </w:rPr>
        <w:t xml:space="preserve"> </w:t>
      </w:r>
      <w:r>
        <w:rPr>
          <w:rFonts w:ascii="Calibri" w:eastAsia="Calibri" w:hAnsi="Calibri" w:cs="Calibri"/>
          <w:sz w:val="24"/>
        </w:rPr>
        <w:t>da</w:t>
      </w:r>
      <w:r>
        <w:rPr>
          <w:rFonts w:ascii="Calibri" w:eastAsia="Calibri" w:hAnsi="Calibri" w:cs="Calibri"/>
          <w:spacing w:val="45"/>
          <w:sz w:val="24"/>
        </w:rPr>
        <w:t xml:space="preserve"> </w:t>
      </w:r>
      <w:r>
        <w:rPr>
          <w:rFonts w:ascii="Calibri" w:eastAsia="Calibri" w:hAnsi="Calibri" w:cs="Calibri"/>
          <w:sz w:val="24"/>
        </w:rPr>
        <w:t>execução</w:t>
      </w:r>
      <w:r>
        <w:rPr>
          <w:rFonts w:ascii="Calibri" w:eastAsia="Calibri" w:hAnsi="Calibri" w:cs="Calibri"/>
          <w:spacing w:val="45"/>
          <w:sz w:val="24"/>
        </w:rPr>
        <w:t xml:space="preserve"> </w:t>
      </w:r>
      <w:r>
        <w:rPr>
          <w:rFonts w:ascii="Calibri" w:eastAsia="Calibri" w:hAnsi="Calibri" w:cs="Calibri"/>
          <w:sz w:val="24"/>
        </w:rPr>
        <w:t>serão</w:t>
      </w:r>
      <w:r>
        <w:rPr>
          <w:rFonts w:ascii="Calibri" w:eastAsia="Calibri" w:hAnsi="Calibri" w:cs="Calibri"/>
          <w:spacing w:val="45"/>
          <w:sz w:val="24"/>
        </w:rPr>
        <w:t xml:space="preserve"> </w:t>
      </w:r>
      <w:r>
        <w:rPr>
          <w:rFonts w:ascii="Calibri" w:eastAsia="Calibri" w:hAnsi="Calibri" w:cs="Calibri"/>
          <w:sz w:val="24"/>
        </w:rPr>
        <w:t>atualizados.</w:t>
      </w:r>
      <w:r>
        <w:rPr>
          <w:rFonts w:ascii="Calibri" w:eastAsia="Calibri" w:hAnsi="Calibri" w:cs="Calibri"/>
          <w:spacing w:val="45"/>
          <w:sz w:val="24"/>
        </w:rPr>
        <w:t xml:space="preserve"> </w:t>
      </w:r>
      <w:r>
        <w:rPr>
          <w:rFonts w:ascii="Calibri" w:eastAsia="Calibri" w:hAnsi="Calibri" w:cs="Calibri"/>
          <w:sz w:val="24"/>
        </w:rPr>
        <w:t>Para</w:t>
      </w:r>
      <w:r>
        <w:rPr>
          <w:rFonts w:ascii="Calibri" w:eastAsia="Calibri" w:hAnsi="Calibri" w:cs="Calibri"/>
          <w:spacing w:val="45"/>
          <w:sz w:val="24"/>
        </w:rPr>
        <w:t xml:space="preserve"> </w:t>
      </w:r>
      <w:r>
        <w:rPr>
          <w:rFonts w:ascii="Calibri" w:eastAsia="Calibri" w:hAnsi="Calibri" w:cs="Calibri"/>
          <w:sz w:val="24"/>
        </w:rPr>
        <w:t>um</w:t>
      </w:r>
      <w:r>
        <w:rPr>
          <w:rFonts w:ascii="Calibri" w:eastAsia="Calibri" w:hAnsi="Calibri" w:cs="Calibri"/>
          <w:spacing w:val="45"/>
          <w:sz w:val="24"/>
        </w:rPr>
        <w:t xml:space="preserve"> </w:t>
      </w:r>
      <w:r>
        <w:rPr>
          <w:rFonts w:ascii="Calibri" w:eastAsia="Calibri" w:hAnsi="Calibri" w:cs="Calibri"/>
          <w:sz w:val="24"/>
        </w:rPr>
        <w:t>fiscalização</w:t>
      </w:r>
      <w:r>
        <w:rPr>
          <w:rFonts w:ascii="Calibri" w:eastAsia="Calibri" w:hAnsi="Calibri" w:cs="Calibri"/>
          <w:spacing w:val="45"/>
          <w:sz w:val="24"/>
        </w:rPr>
        <w:t xml:space="preserve"> </w:t>
      </w:r>
      <w:r>
        <w:rPr>
          <w:rFonts w:ascii="Calibri" w:eastAsia="Calibri" w:hAnsi="Calibri" w:cs="Calibri"/>
          <w:sz w:val="24"/>
        </w:rPr>
        <w:t>ser</w:t>
      </w:r>
      <w:r>
        <w:rPr>
          <w:rFonts w:ascii="Calibri" w:eastAsia="Calibri" w:hAnsi="Calibri" w:cs="Calibri"/>
          <w:spacing w:val="45"/>
          <w:sz w:val="24"/>
        </w:rPr>
        <w:t xml:space="preserve"> </w:t>
      </w:r>
      <w:r>
        <w:rPr>
          <w:rFonts w:ascii="Calibri" w:eastAsia="Calibri" w:hAnsi="Calibri" w:cs="Calibri"/>
          <w:sz w:val="24"/>
        </w:rPr>
        <w:t xml:space="preserve">considerada concluída é necessário que todos as quantidades e meses tenham sido preenchidos no detalhamento da execução. </w:t>
      </w:r>
    </w:p>
    <w:p w14:paraId="382585B4" w14:textId="77777777" w:rsidR="00522113" w:rsidRDefault="00B51388">
      <w:pPr>
        <w:numPr>
          <w:ilvl w:val="0"/>
          <w:numId w:val="13"/>
        </w:numPr>
        <w:spacing w:line="360" w:lineRule="auto"/>
        <w:ind w:right="300"/>
      </w:pPr>
      <w:r>
        <w:rPr>
          <w:rFonts w:ascii="Calibri" w:eastAsia="Calibri" w:hAnsi="Calibri" w:cs="Calibri"/>
          <w:sz w:val="24"/>
        </w:rPr>
        <w:t xml:space="preserve">No cadastro/alteração do Colaborador no Planejamento de Atividades/Bens/Rotas, ao selecionar a opção </w:t>
      </w:r>
      <w:r>
        <w:rPr>
          <w:rFonts w:ascii="Calibri" w:eastAsia="Calibri" w:hAnsi="Calibri" w:cs="Calibri"/>
          <w:b/>
          <w:sz w:val="24"/>
        </w:rPr>
        <w:t>Motorista</w:t>
      </w:r>
      <w:r>
        <w:rPr>
          <w:rFonts w:ascii="Calibri" w:eastAsia="Calibri" w:hAnsi="Calibri" w:cs="Calibri"/>
          <w:sz w:val="24"/>
        </w:rPr>
        <w:t xml:space="preserve"> no campo </w:t>
      </w:r>
      <w:r>
        <w:rPr>
          <w:rFonts w:ascii="Calibri" w:eastAsia="Calibri" w:hAnsi="Calibri" w:cs="Calibri"/>
          <w:b/>
          <w:sz w:val="24"/>
        </w:rPr>
        <w:t>Função</w:t>
      </w:r>
      <w:r>
        <w:rPr>
          <w:rFonts w:ascii="Calibri" w:eastAsia="Calibri" w:hAnsi="Calibri" w:cs="Calibri"/>
          <w:sz w:val="24"/>
        </w:rPr>
        <w:t>, o sist</w:t>
      </w:r>
      <w:r>
        <w:rPr>
          <w:rFonts w:ascii="Calibri" w:eastAsia="Calibri" w:hAnsi="Calibri" w:cs="Calibri"/>
          <w:sz w:val="24"/>
        </w:rPr>
        <w:t>ema deverá apresentar mensagem informativa.</w:t>
      </w:r>
    </w:p>
    <w:p w14:paraId="12871AA4" w14:textId="77777777" w:rsidR="00522113" w:rsidRDefault="00B51388">
      <w:pPr>
        <w:numPr>
          <w:ilvl w:val="1"/>
          <w:numId w:val="13"/>
        </w:numPr>
        <w:spacing w:line="360" w:lineRule="auto"/>
        <w:ind w:right="300"/>
      </w:pPr>
      <w:r>
        <w:rPr>
          <w:rFonts w:ascii="Calibri" w:eastAsia="Calibri" w:hAnsi="Calibri" w:cs="Calibri"/>
          <w:b/>
          <w:sz w:val="24"/>
        </w:rPr>
        <w:t>Mensagem</w:t>
      </w:r>
      <w:r>
        <w:rPr>
          <w:rFonts w:ascii="Calibri" w:eastAsia="Calibri" w:hAnsi="Calibri" w:cs="Calibri"/>
          <w:sz w:val="24"/>
        </w:rPr>
        <w:t>: "Esta funcionalidade se aplica apenas em caso do motorista ser servidor do IPHAN. Caso o motorista seja prestador de serviço de uma empresa terceirizada, desconsiderar sua inclusão.".</w:t>
      </w:r>
    </w:p>
    <w:p w14:paraId="6415CDA8" w14:textId="77777777" w:rsidR="00522113" w:rsidRDefault="00522113">
      <w:pPr>
        <w:spacing w:before="15" w:line="135" w:lineRule="exact"/>
      </w:pPr>
    </w:p>
    <w:p w14:paraId="337F9C32" w14:textId="77777777" w:rsidR="00522113" w:rsidRDefault="00B51388">
      <w:pPr>
        <w:ind w:left="105"/>
      </w:pPr>
      <w:r>
        <w:rPr>
          <w:noProof/>
        </w:rPr>
        <w:lastRenderedPageBreak/>
        <w:drawing>
          <wp:inline distT="0" distB="0" distL="0" distR="0" wp14:anchorId="75F7A6B1" wp14:editId="38C2BE53">
            <wp:extent cx="5448300" cy="638175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rId83" cstate="print"/>
                    <a:stretch>
                      <a:fillRect/>
                    </a:stretch>
                  </pic:blipFill>
                  <pic:spPr>
                    <a:xfrm>
                      <a:off x="0" y="0"/>
                      <a:ext cx="5448300" cy="6381750"/>
                    </a:xfrm>
                    <a:prstGeom prst="rect">
                      <a:avLst/>
                    </a:prstGeom>
                  </pic:spPr>
                </pic:pic>
              </a:graphicData>
            </a:graphic>
          </wp:inline>
        </w:drawing>
      </w:r>
    </w:p>
    <w:p w14:paraId="4197EECC" w14:textId="77777777" w:rsidR="00522113" w:rsidRDefault="00522113">
      <w:pPr>
        <w:ind w:left="105"/>
      </w:pPr>
    </w:p>
    <w:p w14:paraId="7CB0F0A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84">
        <w:r>
          <w:rPr>
            <w:rFonts w:ascii="Tahoma" w:eastAsia="Tahoma" w:hAnsi="Tahoma" w:cs="Tahoma"/>
            <w:i/>
            <w:color w:val="6666FF"/>
          </w:rPr>
          <w:t>Generate EPub eBooks with ease</w:t>
        </w:r>
      </w:hyperlink>
    </w:p>
    <w:p w14:paraId="2B0C5F9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43" w:name="_topic_AcaodeFiscalizacao_Rotas"/>
      <w:bookmarkEnd w:id="43"/>
      <w:r>
        <w:rPr>
          <w:rFonts w:ascii="Tahoma" w:eastAsia="Tahoma" w:hAnsi="Tahoma" w:cs="Tahoma"/>
          <w:i/>
          <w:color w:val="243F60"/>
          <w:sz w:val="22"/>
        </w:rPr>
        <w:t>Aç</w:t>
      </w:r>
      <w:r>
        <w:rPr>
          <w:rFonts w:ascii="Tahoma" w:eastAsia="Tahoma" w:hAnsi="Tahoma" w:cs="Tahoma"/>
          <w:i/>
          <w:color w:val="243F60"/>
          <w:sz w:val="22"/>
        </w:rPr>
        <w:t>ão de Fiscalização - Rotas</w:t>
      </w:r>
    </w:p>
    <w:p w14:paraId="14BC6E64" w14:textId="77777777" w:rsidR="00522113" w:rsidRDefault="00B51388">
      <w:pPr>
        <w:spacing w:line="357" w:lineRule="auto"/>
        <w:ind w:left="105" w:right="75"/>
      </w:pPr>
      <w:r>
        <w:rPr>
          <w:rFonts w:ascii="Calibri" w:eastAsia="Calibri" w:hAnsi="Calibri" w:cs="Calibri"/>
          <w:sz w:val="24"/>
        </w:rPr>
        <w:t xml:space="preserve">Ao </w:t>
      </w:r>
      <w:r>
        <w:rPr>
          <w:rFonts w:ascii="Calibri" w:eastAsia="Calibri" w:hAnsi="Calibri" w:cs="Calibri"/>
          <w:spacing w:val="45"/>
          <w:sz w:val="24"/>
        </w:rPr>
        <w:t xml:space="preserve"> </w:t>
      </w:r>
      <w:r>
        <w:rPr>
          <w:rFonts w:ascii="Calibri" w:eastAsia="Calibri" w:hAnsi="Calibri" w:cs="Calibri"/>
          <w:sz w:val="24"/>
        </w:rPr>
        <w:t xml:space="preserve">selecionar </w:t>
      </w:r>
      <w:r>
        <w:rPr>
          <w:rFonts w:ascii="Calibri" w:eastAsia="Calibri" w:hAnsi="Calibri" w:cs="Calibri"/>
          <w:spacing w:val="45"/>
          <w:sz w:val="24"/>
        </w:rPr>
        <w:t xml:space="preserve"> </w:t>
      </w:r>
      <w:r>
        <w:rPr>
          <w:rFonts w:ascii="Calibri" w:eastAsia="Calibri" w:hAnsi="Calibri" w:cs="Calibri"/>
          <w:sz w:val="24"/>
        </w:rPr>
        <w:t xml:space="preserve">a </w:t>
      </w:r>
      <w:r>
        <w:rPr>
          <w:rFonts w:ascii="Calibri" w:eastAsia="Calibri" w:hAnsi="Calibri" w:cs="Calibri"/>
          <w:spacing w:val="45"/>
          <w:sz w:val="24"/>
        </w:rPr>
        <w:t xml:space="preserve"> </w:t>
      </w:r>
      <w:r>
        <w:rPr>
          <w:rFonts w:ascii="Calibri" w:eastAsia="Calibri" w:hAnsi="Calibri" w:cs="Calibri"/>
          <w:sz w:val="24"/>
        </w:rPr>
        <w:t xml:space="preserve">opção </w:t>
      </w:r>
      <w:r>
        <w:rPr>
          <w:rFonts w:ascii="Calibri" w:eastAsia="Calibri" w:hAnsi="Calibri" w:cs="Calibri"/>
          <w:spacing w:val="45"/>
          <w:sz w:val="24"/>
        </w:rPr>
        <w:t xml:space="preserve"> </w:t>
      </w:r>
      <w:r>
        <w:rPr>
          <w:rFonts w:ascii="Calibri" w:eastAsia="Calibri" w:hAnsi="Calibri" w:cs="Calibri"/>
          <w:sz w:val="24"/>
        </w:rPr>
        <w:t xml:space="preserve">para </w:t>
      </w:r>
      <w:r>
        <w:rPr>
          <w:rFonts w:ascii="Calibri" w:eastAsia="Calibri" w:hAnsi="Calibri" w:cs="Calibri"/>
          <w:spacing w:val="45"/>
          <w:sz w:val="24"/>
        </w:rPr>
        <w:t xml:space="preserve"> </w:t>
      </w:r>
      <w:r>
        <w:rPr>
          <w:rFonts w:ascii="Calibri" w:eastAsia="Calibri" w:hAnsi="Calibri" w:cs="Calibri"/>
          <w:sz w:val="24"/>
        </w:rPr>
        <w:t xml:space="preserve">cadastrar </w:t>
      </w:r>
      <w:r>
        <w:rPr>
          <w:rFonts w:ascii="Calibri" w:eastAsia="Calibri" w:hAnsi="Calibri" w:cs="Calibri"/>
          <w:spacing w:val="45"/>
          <w:sz w:val="24"/>
        </w:rPr>
        <w:t xml:space="preserve"> </w:t>
      </w:r>
      <w:r>
        <w:rPr>
          <w:rFonts w:ascii="Calibri" w:eastAsia="Calibri" w:hAnsi="Calibri" w:cs="Calibri"/>
          <w:sz w:val="24"/>
        </w:rPr>
        <w:t xml:space="preserve">Rotas, </w:t>
      </w:r>
      <w:r>
        <w:rPr>
          <w:rFonts w:ascii="Calibri" w:eastAsia="Calibri" w:hAnsi="Calibri" w:cs="Calibri"/>
          <w:spacing w:val="45"/>
          <w:sz w:val="24"/>
        </w:rPr>
        <w:t xml:space="preserve"> </w:t>
      </w:r>
      <w:r>
        <w:rPr>
          <w:rFonts w:ascii="Calibri" w:eastAsia="Calibri" w:hAnsi="Calibri" w:cs="Calibri"/>
          <w:sz w:val="24"/>
        </w:rPr>
        <w:t xml:space="preserve">será </w:t>
      </w:r>
      <w:r>
        <w:rPr>
          <w:rFonts w:ascii="Calibri" w:eastAsia="Calibri" w:hAnsi="Calibri" w:cs="Calibri"/>
          <w:spacing w:val="45"/>
          <w:sz w:val="24"/>
        </w:rPr>
        <w:t xml:space="preserve"> </w:t>
      </w:r>
      <w:r>
        <w:rPr>
          <w:rFonts w:ascii="Calibri" w:eastAsia="Calibri" w:hAnsi="Calibri" w:cs="Calibri"/>
          <w:sz w:val="24"/>
        </w:rPr>
        <w:t xml:space="preserve">mostrado </w:t>
      </w:r>
      <w:r>
        <w:rPr>
          <w:rFonts w:ascii="Calibri" w:eastAsia="Calibri" w:hAnsi="Calibri" w:cs="Calibri"/>
          <w:spacing w:val="45"/>
          <w:sz w:val="24"/>
        </w:rPr>
        <w:t xml:space="preserve"> </w:t>
      </w:r>
      <w:r>
        <w:rPr>
          <w:rFonts w:ascii="Calibri" w:eastAsia="Calibri" w:hAnsi="Calibri" w:cs="Calibri"/>
          <w:sz w:val="24"/>
        </w:rPr>
        <w:t xml:space="preserve">o </w:t>
      </w:r>
      <w:r>
        <w:rPr>
          <w:rFonts w:ascii="Calibri" w:eastAsia="Calibri" w:hAnsi="Calibri" w:cs="Calibri"/>
          <w:spacing w:val="45"/>
          <w:sz w:val="24"/>
        </w:rPr>
        <w:t xml:space="preserve"> </w:t>
      </w:r>
      <w:r>
        <w:rPr>
          <w:rFonts w:ascii="Calibri" w:eastAsia="Calibri" w:hAnsi="Calibri" w:cs="Calibri"/>
          <w:sz w:val="24"/>
        </w:rPr>
        <w:t xml:space="preserve">formulário </w:t>
      </w:r>
      <w:r>
        <w:rPr>
          <w:rFonts w:ascii="Calibri" w:eastAsia="Calibri" w:hAnsi="Calibri" w:cs="Calibri"/>
          <w:spacing w:val="45"/>
          <w:sz w:val="24"/>
        </w:rPr>
        <w:t xml:space="preserve"> </w:t>
      </w:r>
      <w:r>
        <w:rPr>
          <w:rFonts w:ascii="Calibri" w:eastAsia="Calibri" w:hAnsi="Calibri" w:cs="Calibri"/>
          <w:sz w:val="24"/>
        </w:rPr>
        <w:t>para preenchimento da ação.</w:t>
      </w:r>
    </w:p>
    <w:p w14:paraId="1BE3A4D5" w14:textId="77777777" w:rsidR="00522113" w:rsidRDefault="00B51388">
      <w:pPr>
        <w:spacing w:before="105"/>
        <w:ind w:left="105"/>
      </w:pPr>
      <w:r>
        <w:rPr>
          <w:noProof/>
        </w:rPr>
        <w:lastRenderedPageBreak/>
        <w:drawing>
          <wp:inline distT="0" distB="0" distL="0" distR="0" wp14:anchorId="220C50E5" wp14:editId="4D881365">
            <wp:extent cx="5448300" cy="606742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rId85" cstate="print"/>
                    <a:stretch>
                      <a:fillRect/>
                    </a:stretch>
                  </pic:blipFill>
                  <pic:spPr>
                    <a:xfrm>
                      <a:off x="0" y="0"/>
                      <a:ext cx="5448300" cy="6067425"/>
                    </a:xfrm>
                    <a:prstGeom prst="rect">
                      <a:avLst/>
                    </a:prstGeom>
                  </pic:spPr>
                </pic:pic>
              </a:graphicData>
            </a:graphic>
          </wp:inline>
        </w:drawing>
      </w:r>
    </w:p>
    <w:p w14:paraId="07374331" w14:textId="77777777" w:rsidR="00522113" w:rsidRDefault="00522113">
      <w:pPr>
        <w:spacing w:before="15" w:line="180" w:lineRule="exact"/>
      </w:pPr>
    </w:p>
    <w:p w14:paraId="6E197109" w14:textId="77777777" w:rsidR="00522113" w:rsidRDefault="00522113">
      <w:pPr>
        <w:spacing w:line="195" w:lineRule="exact"/>
      </w:pPr>
    </w:p>
    <w:p w14:paraId="611255FC" w14:textId="77777777" w:rsidR="00522113" w:rsidRDefault="00B51388">
      <w:pPr>
        <w:numPr>
          <w:ilvl w:val="0"/>
          <w:numId w:val="14"/>
        </w:numPr>
        <w:spacing w:before="15"/>
        <w:ind w:right="75"/>
        <w:jc w:val="both"/>
      </w:pPr>
      <w:r>
        <w:rPr>
          <w:rFonts w:ascii="Calibri" w:eastAsia="Calibri" w:hAnsi="Calibri" w:cs="Calibri"/>
          <w:sz w:val="24"/>
        </w:rPr>
        <w:t>Preencher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informações</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Título</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Rota,</w:t>
      </w:r>
      <w:r>
        <w:rPr>
          <w:rFonts w:ascii="Calibri" w:eastAsia="Calibri" w:hAnsi="Calibri" w:cs="Calibri"/>
          <w:spacing w:val="15"/>
          <w:sz w:val="24"/>
        </w:rPr>
        <w:t xml:space="preserve"> </w:t>
      </w:r>
      <w:r>
        <w:rPr>
          <w:rFonts w:ascii="Calibri" w:eastAsia="Calibri" w:hAnsi="Calibri" w:cs="Calibri"/>
          <w:sz w:val="24"/>
        </w:rPr>
        <w:t>Locais</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Partida</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Chegada,</w:t>
      </w:r>
      <w:r>
        <w:rPr>
          <w:rFonts w:ascii="Calibri" w:eastAsia="Calibri" w:hAnsi="Calibri" w:cs="Calibri"/>
          <w:spacing w:val="15"/>
          <w:sz w:val="24"/>
        </w:rPr>
        <w:t xml:space="preserv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sz w:val="24"/>
        </w:rPr>
        <w:t>itens</w:t>
      </w:r>
      <w:r>
        <w:rPr>
          <w:rFonts w:ascii="Calibri" w:eastAsia="Calibri" w:hAnsi="Calibri" w:cs="Calibri"/>
          <w:spacing w:val="15"/>
          <w:sz w:val="24"/>
        </w:rPr>
        <w:t xml:space="preserve"> </w:t>
      </w:r>
      <w:r>
        <w:rPr>
          <w:rFonts w:ascii="Calibri" w:eastAsia="Calibri" w:hAnsi="Calibri" w:cs="Calibri"/>
          <w:sz w:val="24"/>
        </w:rPr>
        <w:t xml:space="preserve">da Rota e selecionar a opção </w:t>
      </w:r>
      <w:r>
        <w:rPr>
          <w:rFonts w:ascii="Calibri" w:eastAsia="Calibri" w:hAnsi="Calibri" w:cs="Calibri"/>
          <w:i/>
          <w:sz w:val="24"/>
        </w:rPr>
        <w:t xml:space="preserve">Salvar </w:t>
      </w:r>
      <w:r>
        <w:rPr>
          <w:rFonts w:ascii="Calibri" w:eastAsia="Calibri" w:hAnsi="Calibri" w:cs="Calibri"/>
          <w:sz w:val="24"/>
        </w:rPr>
        <w:t>para dar continuidade ao cadastro.</w:t>
      </w:r>
    </w:p>
    <w:p w14:paraId="17799E29" w14:textId="77777777" w:rsidR="00522113" w:rsidRDefault="00B51388">
      <w:pPr>
        <w:numPr>
          <w:ilvl w:val="0"/>
          <w:numId w:val="14"/>
        </w:numPr>
        <w:spacing w:line="360" w:lineRule="auto"/>
        <w:ind w:right="75"/>
        <w:jc w:val="both"/>
      </w:pPr>
      <w:r>
        <w:rPr>
          <w:rFonts w:ascii="Calibri" w:eastAsia="Calibri" w:hAnsi="Calibri" w:cs="Calibri"/>
          <w:sz w:val="24"/>
        </w:rPr>
        <w:t>Nos itens da rota, conforme for sendo preenchido o nome do setor ou do bem, será filtrada as informações na lista. Quando um item for selecionado o seu ponto será apresentado marcado no</w:t>
      </w:r>
      <w:r>
        <w:rPr>
          <w:rFonts w:ascii="Calibri" w:eastAsia="Calibri" w:hAnsi="Calibri" w:cs="Calibri"/>
          <w:sz w:val="24"/>
        </w:rPr>
        <w:t xml:space="preserve"> mapa.</w:t>
      </w:r>
    </w:p>
    <w:p w14:paraId="2FB536CE" w14:textId="77777777" w:rsidR="00522113" w:rsidRDefault="00B51388">
      <w:pPr>
        <w:numPr>
          <w:ilvl w:val="0"/>
          <w:numId w:val="14"/>
        </w:numPr>
        <w:spacing w:line="357" w:lineRule="auto"/>
        <w:ind w:right="75"/>
        <w:jc w:val="both"/>
      </w:pPr>
      <w:r>
        <w:rPr>
          <w:rFonts w:ascii="Calibri" w:eastAsia="Calibri" w:hAnsi="Calibri" w:cs="Calibri"/>
          <w:sz w:val="24"/>
        </w:rPr>
        <w:t>Nos campos de Meses Planejados deve ser informado a quantidade de fiscalizações que serão realizadas no mês para o bem informado.</w:t>
      </w:r>
    </w:p>
    <w:p w14:paraId="5604413F" w14:textId="77777777" w:rsidR="00522113" w:rsidRDefault="00522113">
      <w:pPr>
        <w:spacing w:line="357" w:lineRule="auto"/>
        <w:ind w:left="105" w:right="75"/>
        <w:jc w:val="both"/>
      </w:pPr>
    </w:p>
    <w:p w14:paraId="7C47E181" w14:textId="77777777" w:rsidR="00522113" w:rsidRDefault="00B51388">
      <w:pPr>
        <w:spacing w:before="60" w:line="360" w:lineRule="auto"/>
        <w:ind w:left="105" w:right="75"/>
      </w:pPr>
      <w:r>
        <w:rPr>
          <w:rFonts w:ascii="Calibri" w:eastAsia="Calibri" w:hAnsi="Calibri" w:cs="Calibri"/>
          <w:b/>
          <w:sz w:val="24"/>
        </w:rPr>
        <w:t>Importante:</w:t>
      </w:r>
      <w:r>
        <w:rPr>
          <w:rFonts w:ascii="Calibri" w:eastAsia="Calibri" w:hAnsi="Calibri" w:cs="Calibri"/>
          <w:b/>
          <w:spacing w:val="15"/>
          <w:sz w:val="24"/>
        </w:rPr>
        <w:t xml:space="preserve"> </w:t>
      </w:r>
    </w:p>
    <w:p w14:paraId="6CA306F9" w14:textId="77777777" w:rsidR="00522113" w:rsidRDefault="00B51388">
      <w:pPr>
        <w:numPr>
          <w:ilvl w:val="0"/>
          <w:numId w:val="14"/>
        </w:numPr>
        <w:spacing w:before="60" w:line="360" w:lineRule="auto"/>
        <w:ind w:right="75"/>
      </w:pP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permitido</w:t>
      </w:r>
      <w:r>
        <w:rPr>
          <w:rFonts w:ascii="Calibri" w:eastAsia="Calibri" w:hAnsi="Calibri" w:cs="Calibri"/>
          <w:spacing w:val="15"/>
          <w:sz w:val="24"/>
        </w:rPr>
        <w:t xml:space="preserve"> </w:t>
      </w:r>
      <w:r>
        <w:rPr>
          <w:rFonts w:ascii="Calibri" w:eastAsia="Calibri" w:hAnsi="Calibri" w:cs="Calibri"/>
          <w:sz w:val="24"/>
        </w:rPr>
        <w:t>informar</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bem</w:t>
      </w:r>
      <w:r>
        <w:rPr>
          <w:rFonts w:ascii="Calibri" w:eastAsia="Calibri" w:hAnsi="Calibri" w:cs="Calibri"/>
          <w:spacing w:val="15"/>
          <w:sz w:val="24"/>
        </w:rPr>
        <w:t xml:space="preserve"> </w:t>
      </w:r>
      <w:r>
        <w:rPr>
          <w:rFonts w:ascii="Calibri" w:eastAsia="Calibri" w:hAnsi="Calibri" w:cs="Calibri"/>
          <w:sz w:val="24"/>
        </w:rPr>
        <w:t>ou</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setor</w:t>
      </w:r>
      <w:r>
        <w:rPr>
          <w:rFonts w:ascii="Calibri" w:eastAsia="Calibri" w:hAnsi="Calibri" w:cs="Calibri"/>
          <w:spacing w:val="15"/>
          <w:sz w:val="24"/>
        </w:rPr>
        <w:t xml:space="preserve"> </w:t>
      </w:r>
      <w:r>
        <w:rPr>
          <w:rFonts w:ascii="Calibri" w:eastAsia="Calibri" w:hAnsi="Calibri" w:cs="Calibri"/>
          <w:sz w:val="24"/>
        </w:rPr>
        <w:t>nos</w:t>
      </w:r>
      <w:r>
        <w:rPr>
          <w:rFonts w:ascii="Calibri" w:eastAsia="Calibri" w:hAnsi="Calibri" w:cs="Calibri"/>
          <w:spacing w:val="15"/>
          <w:sz w:val="24"/>
        </w:rPr>
        <w:t xml:space="preserve"> </w:t>
      </w:r>
      <w:r>
        <w:rPr>
          <w:rFonts w:ascii="Calibri" w:eastAsia="Calibri" w:hAnsi="Calibri" w:cs="Calibri"/>
          <w:sz w:val="24"/>
        </w:rPr>
        <w:t>itens</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rota</w:t>
      </w:r>
      <w:r>
        <w:rPr>
          <w:sz w:val="24"/>
        </w:rPr>
        <w:t>.</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 xml:space="preserve">caso de uma atividade é </w:t>
      </w:r>
      <w:r>
        <w:rPr>
          <w:rFonts w:ascii="Calibri" w:eastAsia="Calibri" w:hAnsi="Calibri" w:cs="Calibri"/>
          <w:sz w:val="24"/>
        </w:rPr>
        <w:t>necessário informar seu setor no item da rota</w:t>
      </w:r>
      <w:r>
        <w:rPr>
          <w:sz w:val="24"/>
        </w:rPr>
        <w:t>.</w:t>
      </w:r>
    </w:p>
    <w:p w14:paraId="454F7B10" w14:textId="77777777" w:rsidR="00522113" w:rsidRDefault="00B51388">
      <w:pPr>
        <w:numPr>
          <w:ilvl w:val="0"/>
          <w:numId w:val="13"/>
        </w:numPr>
        <w:spacing w:line="357" w:lineRule="auto"/>
        <w:ind w:right="150"/>
        <w:jc w:val="both"/>
      </w:pPr>
      <w:r>
        <w:rPr>
          <w:rFonts w:ascii="Calibri" w:eastAsia="Calibri" w:hAnsi="Calibri" w:cs="Calibri"/>
          <w:sz w:val="24"/>
        </w:rPr>
        <w:lastRenderedPageBreak/>
        <w:t>Ao escolher um Bem em uma ação do tipo Bens, o sistema deverá verificar se o respectivo Bem já possui uma ação, tanto de Bens quanto em Rotas, para o respectivo Planejamento, e caso haja não permitir a sua inc</w:t>
      </w:r>
      <w:r>
        <w:rPr>
          <w:rFonts w:ascii="Calibri" w:eastAsia="Calibri" w:hAnsi="Calibri" w:cs="Calibri"/>
          <w:sz w:val="24"/>
        </w:rPr>
        <w:t>lusão no planejamento e apresentar a mensagem informativa.</w:t>
      </w:r>
    </w:p>
    <w:p w14:paraId="1530F15A" w14:textId="77777777" w:rsidR="00522113" w:rsidRDefault="00B51388">
      <w:pPr>
        <w:numPr>
          <w:ilvl w:val="1"/>
          <w:numId w:val="13"/>
        </w:numPr>
        <w:spacing w:line="357" w:lineRule="auto"/>
        <w:ind w:right="150"/>
        <w:jc w:val="both"/>
      </w:pPr>
      <w:r>
        <w:rPr>
          <w:rFonts w:ascii="Calibri" w:eastAsia="Calibri" w:hAnsi="Calibri" w:cs="Calibri"/>
          <w:sz w:val="24"/>
        </w:rPr>
        <w:t>Mensagem: "Este Bem já possui uma ação cadastrada para este Planejamento. Por favor altere o Bem ou edite o respectivo registro já cadastrado.".</w:t>
      </w:r>
    </w:p>
    <w:p w14:paraId="11A7C9B0" w14:textId="77777777" w:rsidR="00522113" w:rsidRDefault="00B51388">
      <w:pPr>
        <w:numPr>
          <w:ilvl w:val="0"/>
          <w:numId w:val="13"/>
        </w:numPr>
        <w:spacing w:line="357" w:lineRule="auto"/>
        <w:ind w:right="150"/>
        <w:jc w:val="both"/>
      </w:pPr>
      <w:r>
        <w:rPr>
          <w:rFonts w:ascii="Calibri" w:eastAsia="Calibri" w:hAnsi="Calibri" w:cs="Calibri"/>
          <w:sz w:val="24"/>
        </w:rPr>
        <w:t>Ao escolher uma Atividade e Setor em uma ação do tip</w:t>
      </w:r>
      <w:r>
        <w:rPr>
          <w:rFonts w:ascii="Calibri" w:eastAsia="Calibri" w:hAnsi="Calibri" w:cs="Calibri"/>
          <w:sz w:val="24"/>
        </w:rPr>
        <w:t>o Atividades, o sistema deverá verificar se o respectivo Setor informados já possuem uma ação, tanto de Atividades , para o respectivo Planejamento, e caso haja não permitir a sua inclusão no planejamento e apresentar a mensagem informativa.</w:t>
      </w:r>
    </w:p>
    <w:p w14:paraId="6CF11D0E" w14:textId="77777777" w:rsidR="00522113" w:rsidRDefault="00B51388">
      <w:pPr>
        <w:numPr>
          <w:ilvl w:val="1"/>
          <w:numId w:val="13"/>
        </w:numPr>
        <w:spacing w:line="357" w:lineRule="auto"/>
        <w:ind w:right="150"/>
        <w:jc w:val="both"/>
      </w:pPr>
      <w:r>
        <w:rPr>
          <w:rFonts w:ascii="Calibri" w:eastAsia="Calibri" w:hAnsi="Calibri" w:cs="Calibri"/>
          <w:sz w:val="24"/>
        </w:rPr>
        <w:t>Mensagem: "Est</w:t>
      </w:r>
      <w:r>
        <w:rPr>
          <w:rFonts w:ascii="Calibri" w:eastAsia="Calibri" w:hAnsi="Calibri" w:cs="Calibri"/>
          <w:sz w:val="24"/>
        </w:rPr>
        <w:t>e Setor já possui uma ação cadastrada para este Planejamento. Por favor altere o Setor ou edite o respectivo registro já cadastrado.".</w:t>
      </w:r>
    </w:p>
    <w:p w14:paraId="78F4A429" w14:textId="77777777" w:rsidR="00522113" w:rsidRDefault="00522113">
      <w:pPr>
        <w:spacing w:before="15" w:line="225" w:lineRule="exact"/>
      </w:pPr>
    </w:p>
    <w:p w14:paraId="5C4A9F52" w14:textId="77777777" w:rsidR="00522113" w:rsidRDefault="00B51388">
      <w:pPr>
        <w:ind w:left="105"/>
      </w:pPr>
      <w:r>
        <w:rPr>
          <w:noProof/>
        </w:rPr>
        <w:lastRenderedPageBreak/>
        <w:drawing>
          <wp:inline distT="0" distB="0" distL="0" distR="0" wp14:anchorId="785CD7FD" wp14:editId="1CD6FDFF">
            <wp:extent cx="5448300" cy="74676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rId86" cstate="print"/>
                    <a:stretch>
                      <a:fillRect/>
                    </a:stretch>
                  </pic:blipFill>
                  <pic:spPr>
                    <a:xfrm>
                      <a:off x="0" y="0"/>
                      <a:ext cx="5448300" cy="7467600"/>
                    </a:xfrm>
                    <a:prstGeom prst="rect">
                      <a:avLst/>
                    </a:prstGeom>
                  </pic:spPr>
                </pic:pic>
              </a:graphicData>
            </a:graphic>
          </wp:inline>
        </w:drawing>
      </w:r>
    </w:p>
    <w:p w14:paraId="35CEF251" w14:textId="77777777" w:rsidR="00522113" w:rsidRDefault="00B51388">
      <w:pPr>
        <w:numPr>
          <w:ilvl w:val="0"/>
          <w:numId w:val="14"/>
        </w:numPr>
        <w:spacing w:before="60" w:line="360" w:lineRule="auto"/>
        <w:ind w:right="75"/>
        <w:jc w:val="both"/>
      </w:pPr>
      <w:r>
        <w:rPr>
          <w:rFonts w:ascii="Calibri" w:eastAsia="Calibri" w:hAnsi="Calibri" w:cs="Calibri"/>
          <w:sz w:val="24"/>
        </w:rPr>
        <w:t>Conforme a quantidade e os meses informados para fiscalizar</w:t>
      </w:r>
      <w:r>
        <w:rPr>
          <w:sz w:val="24"/>
        </w:rPr>
        <w:t>,</w:t>
      </w:r>
      <w:r>
        <w:rPr>
          <w:rFonts w:ascii="Calibri" w:eastAsia="Calibri" w:hAnsi="Calibri" w:cs="Calibri"/>
          <w:sz w:val="24"/>
        </w:rPr>
        <w:t xml:space="preserve"> será mostrado os dados para detalhamento da execução</w:t>
      </w:r>
      <w:r>
        <w:rPr>
          <w:sz w:val="24"/>
        </w:rPr>
        <w:t>.</w:t>
      </w:r>
      <w:r>
        <w:rPr>
          <w:rFonts w:ascii="Calibri" w:eastAsia="Calibri" w:hAnsi="Calibri" w:cs="Calibri"/>
          <w:sz w:val="24"/>
        </w:rPr>
        <w:t xml:space="preserve"> O d</w:t>
      </w:r>
      <w:r>
        <w:rPr>
          <w:rFonts w:ascii="Calibri" w:eastAsia="Calibri" w:hAnsi="Calibri" w:cs="Calibri"/>
          <w:sz w:val="24"/>
        </w:rPr>
        <w:t>etalhamento da execução é o cada</w:t>
      </w:r>
      <w:r>
        <w:rPr>
          <w:rFonts w:ascii="Calibri" w:eastAsia="Calibri" w:hAnsi="Calibri" w:cs="Calibri"/>
          <w:spacing w:val="15"/>
          <w:sz w:val="24"/>
        </w:rPr>
        <w:t>s</w:t>
      </w:r>
      <w:r>
        <w:rPr>
          <w:rFonts w:ascii="Calibri" w:eastAsia="Calibri" w:hAnsi="Calibri" w:cs="Calibri"/>
          <w:sz w:val="24"/>
        </w:rPr>
        <w:t>tro dos membros da equipe (fiscais e colaboradores) que irão realizar a(s) fiscalização(ões).</w:t>
      </w:r>
    </w:p>
    <w:p w14:paraId="5F32EBFC" w14:textId="77777777" w:rsidR="00522113" w:rsidRDefault="00B51388">
      <w:pPr>
        <w:numPr>
          <w:ilvl w:val="0"/>
          <w:numId w:val="14"/>
        </w:numPr>
        <w:spacing w:line="360" w:lineRule="auto"/>
        <w:ind w:right="75"/>
        <w:jc w:val="both"/>
      </w:pPr>
      <w:r>
        <w:rPr>
          <w:rFonts w:ascii="Calibri" w:eastAsia="Calibri" w:hAnsi="Calibri" w:cs="Calibri"/>
          <w:sz w:val="24"/>
        </w:rPr>
        <w:t xml:space="preserve">É possível definir mais de um bloco de detalhamento da execução, ou seja, é permitido preencher mais de uma equipe para realizar </w:t>
      </w:r>
      <w:r>
        <w:rPr>
          <w:rFonts w:ascii="Calibri" w:eastAsia="Calibri" w:hAnsi="Calibri" w:cs="Calibri"/>
          <w:sz w:val="24"/>
        </w:rPr>
        <w:t>a fiscalização.</w:t>
      </w:r>
    </w:p>
    <w:p w14:paraId="3F94053A" w14:textId="77777777" w:rsidR="00522113" w:rsidRDefault="00B51388">
      <w:pPr>
        <w:numPr>
          <w:ilvl w:val="0"/>
          <w:numId w:val="14"/>
        </w:numPr>
        <w:spacing w:before="90" w:line="435" w:lineRule="atLeast"/>
        <w:ind w:right="75"/>
        <w:jc w:val="both"/>
      </w:pPr>
      <w:r>
        <w:rPr>
          <w:rFonts w:ascii="Calibri" w:eastAsia="Calibri" w:hAnsi="Calibri" w:cs="Calibri"/>
          <w:sz w:val="24"/>
        </w:rPr>
        <w:lastRenderedPageBreak/>
        <w:t>É permitido, conforme a permissão, cadastrar fiscais e Técnicos IPHAN de outras unidades. (Ver "</w:t>
      </w:r>
      <w:hyperlink w:anchor="_topic_SolicitarCessaodeMembrosemumPlan">
        <w:r>
          <w:rPr>
            <w:rStyle w:val="Hyperlink"/>
            <w:rFonts w:ascii="Calibri" w:eastAsia="Calibri" w:hAnsi="Calibri" w:cs="Calibri"/>
            <w:sz w:val="24"/>
          </w:rPr>
          <w:t>Solicitar Cessão de Membros em um Plano</w:t>
        </w:r>
      </w:hyperlink>
      <w:r>
        <w:rPr>
          <w:rFonts w:ascii="Calibri" w:eastAsia="Calibri" w:hAnsi="Calibri" w:cs="Calibri"/>
          <w:sz w:val="24"/>
        </w:rPr>
        <w:t>"</w:t>
      </w:r>
      <w:r>
        <w:rPr>
          <w:rFonts w:ascii="Calibri" w:eastAsia="Calibri" w:hAnsi="Calibri" w:cs="Calibri"/>
          <w:b/>
          <w:spacing w:val="-45"/>
          <w:sz w:val="24"/>
        </w:rPr>
        <w:t xml:space="preserve"> </w:t>
      </w:r>
      <w:r>
        <w:rPr>
          <w:rFonts w:ascii="Calibri" w:eastAsia="Calibri" w:hAnsi="Calibri" w:cs="Calibri"/>
          <w:sz w:val="24"/>
        </w:rPr>
        <w:t>).</w:t>
      </w:r>
    </w:p>
    <w:p w14:paraId="2C996461" w14:textId="77777777" w:rsidR="00522113" w:rsidRDefault="00B51388">
      <w:pPr>
        <w:numPr>
          <w:ilvl w:val="0"/>
          <w:numId w:val="14"/>
        </w:numPr>
        <w:spacing w:before="15" w:line="357" w:lineRule="auto"/>
        <w:ind w:right="75"/>
        <w:jc w:val="both"/>
      </w:pPr>
      <w:r>
        <w:rPr>
          <w:rFonts w:ascii="Calibri" w:eastAsia="Calibri" w:hAnsi="Calibri" w:cs="Calibri"/>
          <w:sz w:val="24"/>
        </w:rPr>
        <w:t>É permitido salvar as informações da ação de fiscalização antes de completar o preenchimento das informações</w:t>
      </w:r>
      <w:r>
        <w:rPr>
          <w:sz w:val="24"/>
        </w:rPr>
        <w:t>.</w:t>
      </w:r>
    </w:p>
    <w:p w14:paraId="13AC9CB5" w14:textId="77777777" w:rsidR="00522113" w:rsidRDefault="00522113">
      <w:pPr>
        <w:spacing w:line="240" w:lineRule="exact"/>
      </w:pPr>
    </w:p>
    <w:p w14:paraId="60047975" w14:textId="77777777" w:rsidR="00522113" w:rsidRDefault="00B51388">
      <w:pPr>
        <w:spacing w:line="360" w:lineRule="auto"/>
        <w:ind w:left="105" w:right="75"/>
        <w:jc w:val="both"/>
      </w:pPr>
      <w:r>
        <w:rPr>
          <w:rFonts w:ascii="Calibri" w:eastAsia="Calibri" w:hAnsi="Calibri" w:cs="Calibri"/>
          <w:b/>
          <w:sz w:val="24"/>
        </w:rPr>
        <w:t xml:space="preserve">Importante: </w:t>
      </w:r>
    </w:p>
    <w:p w14:paraId="26B47611" w14:textId="77777777" w:rsidR="00522113" w:rsidRDefault="00B51388">
      <w:pPr>
        <w:spacing w:line="360" w:lineRule="auto"/>
        <w:ind w:left="105" w:right="75"/>
        <w:jc w:val="both"/>
      </w:pPr>
      <w:r>
        <w:rPr>
          <w:rFonts w:ascii="Calibri" w:eastAsia="Calibri" w:hAnsi="Calibri" w:cs="Calibri"/>
          <w:sz w:val="24"/>
        </w:rPr>
        <w:t>Conforme o preenchimento das quantida</w:t>
      </w:r>
      <w:r>
        <w:rPr>
          <w:rFonts w:ascii="Calibri" w:eastAsia="Calibri" w:hAnsi="Calibri" w:cs="Calibri"/>
          <w:sz w:val="24"/>
        </w:rPr>
        <w:t>des nos meses, os blocos do detalhamento da execução serão atualizados. Para uma fiscalização ser considerada concluída é necessário que todos as quantidades e meses tenham sido preenchidos no detalhamento da execução</w:t>
      </w:r>
      <w:r>
        <w:rPr>
          <w:sz w:val="24"/>
        </w:rPr>
        <w:t>.</w:t>
      </w:r>
    </w:p>
    <w:p w14:paraId="7422279D" w14:textId="77777777" w:rsidR="00522113" w:rsidRDefault="00522113">
      <w:pPr>
        <w:spacing w:line="360" w:lineRule="auto"/>
        <w:ind w:left="105" w:right="75"/>
        <w:jc w:val="both"/>
      </w:pPr>
    </w:p>
    <w:p w14:paraId="5D56B023" w14:textId="77777777" w:rsidR="00522113" w:rsidRDefault="00B51388">
      <w:pPr>
        <w:numPr>
          <w:ilvl w:val="0"/>
          <w:numId w:val="14"/>
        </w:numPr>
        <w:spacing w:line="360" w:lineRule="auto"/>
        <w:ind w:right="300"/>
      </w:pPr>
      <w:r>
        <w:rPr>
          <w:rFonts w:ascii="Calibri" w:eastAsia="Calibri" w:hAnsi="Calibri" w:cs="Calibri"/>
          <w:sz w:val="24"/>
        </w:rPr>
        <w:t>No cadastro/alteração do Colaborador</w:t>
      </w:r>
      <w:r>
        <w:rPr>
          <w:rFonts w:ascii="Calibri" w:eastAsia="Calibri" w:hAnsi="Calibri" w:cs="Calibri"/>
          <w:sz w:val="24"/>
        </w:rPr>
        <w:t xml:space="preserve"> no Planejamento de Atividades/Bens/Rotas, ao selecionar a opção </w:t>
      </w:r>
      <w:r>
        <w:rPr>
          <w:rFonts w:ascii="Calibri" w:eastAsia="Calibri" w:hAnsi="Calibri" w:cs="Calibri"/>
          <w:b/>
          <w:sz w:val="24"/>
        </w:rPr>
        <w:t>Motorista</w:t>
      </w:r>
      <w:r>
        <w:rPr>
          <w:rFonts w:ascii="Calibri" w:eastAsia="Calibri" w:hAnsi="Calibri" w:cs="Calibri"/>
          <w:sz w:val="24"/>
        </w:rPr>
        <w:t xml:space="preserve"> no campo </w:t>
      </w:r>
      <w:r>
        <w:rPr>
          <w:rFonts w:ascii="Calibri" w:eastAsia="Calibri" w:hAnsi="Calibri" w:cs="Calibri"/>
          <w:b/>
          <w:sz w:val="24"/>
        </w:rPr>
        <w:t>Função</w:t>
      </w:r>
      <w:r>
        <w:rPr>
          <w:rFonts w:ascii="Calibri" w:eastAsia="Calibri" w:hAnsi="Calibri" w:cs="Calibri"/>
          <w:sz w:val="24"/>
        </w:rPr>
        <w:t>, o sistema deverá apresentar mensagem informativa.</w:t>
      </w:r>
    </w:p>
    <w:p w14:paraId="61B02387" w14:textId="77777777" w:rsidR="00522113" w:rsidRDefault="00B51388">
      <w:pPr>
        <w:numPr>
          <w:ilvl w:val="1"/>
          <w:numId w:val="14"/>
        </w:numPr>
        <w:spacing w:line="360" w:lineRule="auto"/>
        <w:ind w:right="300"/>
      </w:pPr>
      <w:r>
        <w:rPr>
          <w:rFonts w:ascii="Calibri" w:eastAsia="Calibri" w:hAnsi="Calibri" w:cs="Calibri"/>
          <w:b/>
          <w:sz w:val="24"/>
        </w:rPr>
        <w:t>Mensagem</w:t>
      </w:r>
      <w:r>
        <w:rPr>
          <w:rFonts w:ascii="Calibri" w:eastAsia="Calibri" w:hAnsi="Calibri" w:cs="Calibri"/>
          <w:sz w:val="24"/>
        </w:rPr>
        <w:t xml:space="preserve">: "Esta funcionalidade se aplica apenas em caso do motorista ser servidor do IPHAN. Caso o </w:t>
      </w:r>
      <w:r>
        <w:rPr>
          <w:rFonts w:ascii="Calibri" w:eastAsia="Calibri" w:hAnsi="Calibri" w:cs="Calibri"/>
          <w:sz w:val="24"/>
        </w:rPr>
        <w:t>motorista seja prestador de serviço de uma empresa terceirizada, desconsiderar sua inclusão.".</w:t>
      </w:r>
    </w:p>
    <w:p w14:paraId="3D4FD2B3" w14:textId="77777777" w:rsidR="00522113" w:rsidRDefault="00B51388">
      <w:pPr>
        <w:spacing w:before="105"/>
        <w:ind w:left="105"/>
      </w:pPr>
      <w:r>
        <w:rPr>
          <w:noProof/>
        </w:rPr>
        <w:lastRenderedPageBreak/>
        <w:drawing>
          <wp:inline distT="0" distB="0" distL="0" distR="0" wp14:anchorId="7EDAE77D" wp14:editId="2EEFAE08">
            <wp:extent cx="5353050" cy="887730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rId87" cstate="print"/>
                    <a:stretch>
                      <a:fillRect/>
                    </a:stretch>
                  </pic:blipFill>
                  <pic:spPr>
                    <a:xfrm>
                      <a:off x="0" y="0"/>
                      <a:ext cx="5353050" cy="8877300"/>
                    </a:xfrm>
                    <a:prstGeom prst="rect">
                      <a:avLst/>
                    </a:prstGeom>
                  </pic:spPr>
                </pic:pic>
              </a:graphicData>
            </a:graphic>
          </wp:inline>
        </w:drawing>
      </w:r>
    </w:p>
    <w:p w14:paraId="3A530301" w14:textId="77777777" w:rsidR="00522113" w:rsidRDefault="00522113">
      <w:pPr>
        <w:spacing w:before="15" w:line="165" w:lineRule="exact"/>
      </w:pPr>
    </w:p>
    <w:p w14:paraId="1DA71F5F" w14:textId="77777777" w:rsidR="00522113" w:rsidRDefault="00522113">
      <w:pPr>
        <w:spacing w:before="15" w:line="165" w:lineRule="exact"/>
      </w:pPr>
    </w:p>
    <w:p w14:paraId="2F6B497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lastRenderedPageBreak/>
        <w:br w:type="textWrapping" w:clear="all"/>
      </w:r>
      <w:r>
        <w:rPr>
          <w:rFonts w:ascii="Tahoma" w:eastAsia="Tahoma" w:hAnsi="Tahoma" w:cs="Tahoma"/>
          <w:i/>
          <w:color w:val="C0C0C0"/>
        </w:rPr>
        <w:t xml:space="preserve">Created with the Personal Edition of HelpNDoc: </w:t>
      </w:r>
      <w:hyperlink r:id="rId88">
        <w:r>
          <w:rPr>
            <w:rFonts w:ascii="Tahoma" w:eastAsia="Tahoma" w:hAnsi="Tahoma" w:cs="Tahoma"/>
            <w:i/>
            <w:color w:val="6666FF"/>
          </w:rPr>
          <w:t>Free CHM Help documentation generator</w:t>
        </w:r>
      </w:hyperlink>
    </w:p>
    <w:p w14:paraId="41EE3EC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44" w:name="_topic_AcaodeFiscalizacao_Bens"/>
      <w:bookmarkEnd w:id="44"/>
      <w:r>
        <w:rPr>
          <w:rFonts w:ascii="Tahoma" w:eastAsia="Tahoma" w:hAnsi="Tahoma" w:cs="Tahoma"/>
          <w:i/>
          <w:color w:val="243F60"/>
          <w:sz w:val="22"/>
        </w:rPr>
        <w:t>Ação de Fiscalização - Bens</w:t>
      </w:r>
    </w:p>
    <w:p w14:paraId="6BEB75B7" w14:textId="77777777" w:rsidR="00522113" w:rsidRDefault="00B51388">
      <w:pPr>
        <w:spacing w:line="357" w:lineRule="auto"/>
        <w:ind w:left="105" w:right="75"/>
      </w:pPr>
      <w:r>
        <w:rPr>
          <w:rFonts w:ascii="Calibri" w:eastAsia="Calibri" w:hAnsi="Calibri" w:cs="Calibri"/>
          <w:sz w:val="24"/>
        </w:rPr>
        <w:t xml:space="preserve">Ao </w:t>
      </w:r>
      <w:r>
        <w:rPr>
          <w:rFonts w:ascii="Calibri" w:eastAsia="Calibri" w:hAnsi="Calibri" w:cs="Calibri"/>
          <w:spacing w:val="45"/>
          <w:sz w:val="24"/>
        </w:rPr>
        <w:t xml:space="preserve"> </w:t>
      </w:r>
      <w:r>
        <w:rPr>
          <w:rFonts w:ascii="Calibri" w:eastAsia="Calibri" w:hAnsi="Calibri" w:cs="Calibri"/>
          <w:sz w:val="24"/>
        </w:rPr>
        <w:t xml:space="preserve">selecionar </w:t>
      </w:r>
      <w:r>
        <w:rPr>
          <w:rFonts w:ascii="Calibri" w:eastAsia="Calibri" w:hAnsi="Calibri" w:cs="Calibri"/>
          <w:spacing w:val="45"/>
          <w:sz w:val="24"/>
        </w:rPr>
        <w:t xml:space="preserve"> </w:t>
      </w:r>
      <w:r>
        <w:rPr>
          <w:rFonts w:ascii="Calibri" w:eastAsia="Calibri" w:hAnsi="Calibri" w:cs="Calibri"/>
          <w:sz w:val="24"/>
        </w:rPr>
        <w:t xml:space="preserve">a </w:t>
      </w:r>
      <w:r>
        <w:rPr>
          <w:rFonts w:ascii="Calibri" w:eastAsia="Calibri" w:hAnsi="Calibri" w:cs="Calibri"/>
          <w:spacing w:val="45"/>
          <w:sz w:val="24"/>
        </w:rPr>
        <w:t xml:space="preserve"> </w:t>
      </w:r>
      <w:r>
        <w:rPr>
          <w:rFonts w:ascii="Calibri" w:eastAsia="Calibri" w:hAnsi="Calibri" w:cs="Calibri"/>
          <w:sz w:val="24"/>
        </w:rPr>
        <w:t xml:space="preserve">opção </w:t>
      </w:r>
      <w:r>
        <w:rPr>
          <w:rFonts w:ascii="Calibri" w:eastAsia="Calibri" w:hAnsi="Calibri" w:cs="Calibri"/>
          <w:spacing w:val="45"/>
          <w:sz w:val="24"/>
        </w:rPr>
        <w:t xml:space="preserve"> </w:t>
      </w:r>
      <w:r>
        <w:rPr>
          <w:rFonts w:ascii="Calibri" w:eastAsia="Calibri" w:hAnsi="Calibri" w:cs="Calibri"/>
          <w:sz w:val="24"/>
        </w:rPr>
        <w:t xml:space="preserve">para </w:t>
      </w:r>
      <w:r>
        <w:rPr>
          <w:rFonts w:ascii="Calibri" w:eastAsia="Calibri" w:hAnsi="Calibri" w:cs="Calibri"/>
          <w:spacing w:val="45"/>
          <w:sz w:val="24"/>
        </w:rPr>
        <w:t xml:space="preserve"> </w:t>
      </w:r>
      <w:r>
        <w:rPr>
          <w:rFonts w:ascii="Calibri" w:eastAsia="Calibri" w:hAnsi="Calibri" w:cs="Calibri"/>
          <w:sz w:val="24"/>
        </w:rPr>
        <w:t xml:space="preserve">cadastrar </w:t>
      </w:r>
      <w:r>
        <w:rPr>
          <w:rFonts w:ascii="Calibri" w:eastAsia="Calibri" w:hAnsi="Calibri" w:cs="Calibri"/>
          <w:spacing w:val="45"/>
          <w:sz w:val="24"/>
        </w:rPr>
        <w:t xml:space="preserve"> </w:t>
      </w:r>
      <w:r>
        <w:rPr>
          <w:rFonts w:ascii="Calibri" w:eastAsia="Calibri" w:hAnsi="Calibri" w:cs="Calibri"/>
          <w:sz w:val="24"/>
        </w:rPr>
        <w:t xml:space="preserve">bens, </w:t>
      </w:r>
      <w:r>
        <w:rPr>
          <w:rFonts w:ascii="Calibri" w:eastAsia="Calibri" w:hAnsi="Calibri" w:cs="Calibri"/>
          <w:spacing w:val="45"/>
          <w:sz w:val="24"/>
        </w:rPr>
        <w:t xml:space="preserve"> </w:t>
      </w:r>
      <w:r>
        <w:rPr>
          <w:rFonts w:ascii="Calibri" w:eastAsia="Calibri" w:hAnsi="Calibri" w:cs="Calibri"/>
          <w:sz w:val="24"/>
        </w:rPr>
        <w:t xml:space="preserve">será </w:t>
      </w:r>
      <w:r>
        <w:rPr>
          <w:rFonts w:ascii="Calibri" w:eastAsia="Calibri" w:hAnsi="Calibri" w:cs="Calibri"/>
          <w:spacing w:val="45"/>
          <w:sz w:val="24"/>
        </w:rPr>
        <w:t xml:space="preserve"> </w:t>
      </w:r>
      <w:r>
        <w:rPr>
          <w:rFonts w:ascii="Calibri" w:eastAsia="Calibri" w:hAnsi="Calibri" w:cs="Calibri"/>
          <w:sz w:val="24"/>
        </w:rPr>
        <w:t xml:space="preserve">mostrado </w:t>
      </w:r>
      <w:r>
        <w:rPr>
          <w:rFonts w:ascii="Calibri" w:eastAsia="Calibri" w:hAnsi="Calibri" w:cs="Calibri"/>
          <w:spacing w:val="45"/>
          <w:sz w:val="24"/>
        </w:rPr>
        <w:t xml:space="preserve"> </w:t>
      </w:r>
      <w:r>
        <w:rPr>
          <w:rFonts w:ascii="Calibri" w:eastAsia="Calibri" w:hAnsi="Calibri" w:cs="Calibri"/>
          <w:sz w:val="24"/>
        </w:rPr>
        <w:t xml:space="preserve">o </w:t>
      </w:r>
      <w:r>
        <w:rPr>
          <w:rFonts w:ascii="Calibri" w:eastAsia="Calibri" w:hAnsi="Calibri" w:cs="Calibri"/>
          <w:spacing w:val="45"/>
          <w:sz w:val="24"/>
        </w:rPr>
        <w:t xml:space="preserve"> </w:t>
      </w:r>
      <w:r>
        <w:rPr>
          <w:rFonts w:ascii="Calibri" w:eastAsia="Calibri" w:hAnsi="Calibri" w:cs="Calibri"/>
          <w:sz w:val="24"/>
        </w:rPr>
        <w:t xml:space="preserve">formulário </w:t>
      </w:r>
      <w:r>
        <w:rPr>
          <w:rFonts w:ascii="Calibri" w:eastAsia="Calibri" w:hAnsi="Calibri" w:cs="Calibri"/>
          <w:spacing w:val="45"/>
          <w:sz w:val="24"/>
        </w:rPr>
        <w:t xml:space="preserve"> </w:t>
      </w:r>
      <w:r>
        <w:rPr>
          <w:rFonts w:ascii="Calibri" w:eastAsia="Calibri" w:hAnsi="Calibri" w:cs="Calibri"/>
          <w:sz w:val="24"/>
        </w:rPr>
        <w:t>para preenchimento da ação.</w:t>
      </w:r>
    </w:p>
    <w:p w14:paraId="430FDF5F" w14:textId="77777777" w:rsidR="00522113" w:rsidRDefault="00522113">
      <w:pPr>
        <w:spacing w:before="15" w:line="240" w:lineRule="exact"/>
      </w:pPr>
    </w:p>
    <w:p w14:paraId="52F91CF2" w14:textId="77777777" w:rsidR="00522113" w:rsidRDefault="00B51388">
      <w:pPr>
        <w:ind w:left="105"/>
      </w:pPr>
      <w:r>
        <w:rPr>
          <w:noProof/>
        </w:rPr>
        <w:drawing>
          <wp:inline distT="0" distB="0" distL="0" distR="0" wp14:anchorId="3BF43A0E" wp14:editId="2363FA10">
            <wp:extent cx="5400675" cy="307657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rId89" cstate="print"/>
                    <a:stretch>
                      <a:fillRect/>
                    </a:stretch>
                  </pic:blipFill>
                  <pic:spPr>
                    <a:xfrm>
                      <a:off x="0" y="0"/>
                      <a:ext cx="5400675" cy="3076575"/>
                    </a:xfrm>
                    <a:prstGeom prst="rect">
                      <a:avLst/>
                    </a:prstGeom>
                  </pic:spPr>
                </pic:pic>
              </a:graphicData>
            </a:graphic>
          </wp:inline>
        </w:drawing>
      </w:r>
    </w:p>
    <w:p w14:paraId="39D85D29" w14:textId="77777777" w:rsidR="00522113" w:rsidRDefault="00522113">
      <w:pPr>
        <w:spacing w:before="15" w:line="180" w:lineRule="exact"/>
      </w:pPr>
    </w:p>
    <w:p w14:paraId="3C7AC14A" w14:textId="77777777" w:rsidR="00522113" w:rsidRDefault="00522113">
      <w:pPr>
        <w:spacing w:line="195" w:lineRule="exact"/>
      </w:pPr>
    </w:p>
    <w:p w14:paraId="4C561417" w14:textId="77777777" w:rsidR="00522113" w:rsidRDefault="00B51388">
      <w:pPr>
        <w:numPr>
          <w:ilvl w:val="0"/>
          <w:numId w:val="15"/>
        </w:numPr>
        <w:spacing w:line="360" w:lineRule="auto"/>
        <w:ind w:right="75"/>
      </w:pPr>
      <w:r>
        <w:rPr>
          <w:rFonts w:ascii="Calibri" w:eastAsia="Calibri" w:hAnsi="Calibri" w:cs="Calibri"/>
          <w:sz w:val="24"/>
        </w:rPr>
        <w:t>Preencher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informações</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Bem,</w:t>
      </w:r>
      <w:r>
        <w:rPr>
          <w:rFonts w:ascii="Calibri" w:eastAsia="Calibri" w:hAnsi="Calibri" w:cs="Calibri"/>
          <w:spacing w:val="15"/>
          <w:sz w:val="24"/>
        </w:rPr>
        <w:t xml:space="preserve"> </w:t>
      </w:r>
      <w:r>
        <w:rPr>
          <w:rFonts w:ascii="Calibri" w:eastAsia="Calibri" w:hAnsi="Calibri" w:cs="Calibri"/>
          <w:sz w:val="24"/>
        </w:rPr>
        <w:t>Meses</w:t>
      </w:r>
      <w:r>
        <w:rPr>
          <w:rFonts w:ascii="Calibri" w:eastAsia="Calibri" w:hAnsi="Calibri" w:cs="Calibri"/>
          <w:spacing w:val="15"/>
          <w:sz w:val="24"/>
        </w:rPr>
        <w:t xml:space="preserve"> </w:t>
      </w:r>
      <w:r>
        <w:rPr>
          <w:rFonts w:ascii="Calibri" w:eastAsia="Calibri" w:hAnsi="Calibri" w:cs="Calibri"/>
          <w:sz w:val="24"/>
        </w:rPr>
        <w:t>Planejados e</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i/>
          <w:sz w:val="24"/>
        </w:rPr>
        <w:t>Salvar”</w:t>
      </w:r>
      <w:r>
        <w:rPr>
          <w:rFonts w:ascii="Calibri" w:eastAsia="Calibri" w:hAnsi="Calibri" w:cs="Calibri"/>
          <w:i/>
          <w:spacing w:val="15"/>
          <w:sz w:val="24"/>
        </w:rPr>
        <w:t xml:space="preserve"> </w:t>
      </w:r>
      <w:r>
        <w:rPr>
          <w:rFonts w:ascii="Calibri" w:eastAsia="Calibri" w:hAnsi="Calibri" w:cs="Calibri"/>
          <w:sz w:val="24"/>
        </w:rPr>
        <w:t>para dar continuidade ao cadastro</w:t>
      </w:r>
      <w:r>
        <w:rPr>
          <w:sz w:val="24"/>
        </w:rPr>
        <w:t>.</w:t>
      </w:r>
    </w:p>
    <w:p w14:paraId="1D4D98E3" w14:textId="77777777" w:rsidR="00522113" w:rsidRDefault="00B51388">
      <w:pPr>
        <w:numPr>
          <w:ilvl w:val="0"/>
          <w:numId w:val="15"/>
        </w:numPr>
        <w:spacing w:line="360" w:lineRule="auto"/>
        <w:ind w:right="75"/>
      </w:pPr>
      <w:r>
        <w:rPr>
          <w:rFonts w:ascii="Calibri" w:eastAsia="Calibri" w:hAnsi="Calibri" w:cs="Calibri"/>
          <w:sz w:val="24"/>
        </w:rPr>
        <w:t>Nos campos de Meses Planejados deve ser informado a quantidade de fiscalizações que serão realizadas no mês para o bem informado.</w:t>
      </w:r>
    </w:p>
    <w:p w14:paraId="44EF10D6" w14:textId="77777777" w:rsidR="00522113" w:rsidRDefault="00522113">
      <w:pPr>
        <w:spacing w:before="15" w:line="225" w:lineRule="exact"/>
      </w:pPr>
    </w:p>
    <w:p w14:paraId="2265A973" w14:textId="77777777" w:rsidR="00522113" w:rsidRDefault="00B51388">
      <w:pPr>
        <w:spacing w:line="357" w:lineRule="auto"/>
        <w:ind w:left="105" w:right="75"/>
      </w:pPr>
      <w:r>
        <w:rPr>
          <w:rFonts w:ascii="Calibri" w:eastAsia="Calibri" w:hAnsi="Calibri" w:cs="Calibri"/>
          <w:b/>
          <w:sz w:val="24"/>
        </w:rPr>
        <w:t xml:space="preserve">Importante: </w:t>
      </w:r>
    </w:p>
    <w:p w14:paraId="31227419" w14:textId="77777777" w:rsidR="00522113" w:rsidRDefault="00B51388">
      <w:pPr>
        <w:numPr>
          <w:ilvl w:val="0"/>
          <w:numId w:val="15"/>
        </w:numPr>
        <w:spacing w:line="357" w:lineRule="auto"/>
        <w:ind w:right="75"/>
      </w:pPr>
      <w:r>
        <w:rPr>
          <w:rFonts w:ascii="Calibri" w:eastAsia="Calibri" w:hAnsi="Calibri" w:cs="Calibri"/>
          <w:sz w:val="24"/>
        </w:rPr>
        <w:t>Quando o Bem informado possuir setor</w:t>
      </w:r>
      <w:r>
        <w:rPr>
          <w:rFonts w:ascii="Calibri" w:eastAsia="Calibri" w:hAnsi="Calibri" w:cs="Calibri"/>
          <w:sz w:val="24"/>
        </w:rPr>
        <w:t>(es) vinculados, o campo setor será disponibilizado para seleção. Este campo é de preenchimento opcional.</w:t>
      </w:r>
    </w:p>
    <w:p w14:paraId="11CCBC53" w14:textId="77777777" w:rsidR="00522113" w:rsidRDefault="00B51388">
      <w:pPr>
        <w:numPr>
          <w:ilvl w:val="0"/>
          <w:numId w:val="13"/>
        </w:numPr>
        <w:spacing w:line="357" w:lineRule="auto"/>
        <w:ind w:right="150"/>
        <w:jc w:val="both"/>
      </w:pPr>
      <w:r>
        <w:rPr>
          <w:rFonts w:ascii="Calibri" w:eastAsia="Calibri" w:hAnsi="Calibri" w:cs="Calibri"/>
          <w:sz w:val="24"/>
        </w:rPr>
        <w:t xml:space="preserve">Ao escolher um Bem em uma ação do tipo Bens, o sistema deverá verificar se o respectivo Bem já possui uma ação, tanto de Bens quanto em Rotas, para o </w:t>
      </w:r>
      <w:r>
        <w:rPr>
          <w:rFonts w:ascii="Calibri" w:eastAsia="Calibri" w:hAnsi="Calibri" w:cs="Calibri"/>
          <w:sz w:val="24"/>
        </w:rPr>
        <w:t>respectivo Planejamento, e caso haja não permitir a sua inclusão no planejamento e apresentar a mensagem informativa.</w:t>
      </w:r>
    </w:p>
    <w:p w14:paraId="76617C70" w14:textId="77777777" w:rsidR="00522113" w:rsidRDefault="00B51388">
      <w:pPr>
        <w:numPr>
          <w:ilvl w:val="1"/>
          <w:numId w:val="13"/>
        </w:numPr>
        <w:spacing w:line="357" w:lineRule="auto"/>
        <w:ind w:right="150"/>
        <w:jc w:val="both"/>
      </w:pPr>
      <w:r>
        <w:rPr>
          <w:rFonts w:ascii="Calibri" w:eastAsia="Calibri" w:hAnsi="Calibri" w:cs="Calibri"/>
          <w:sz w:val="24"/>
        </w:rPr>
        <w:t xml:space="preserve">Mensagem: "Este Bem já possui uma ação cadastrada para este Planejamento. Por favor altere o Bem ou edite o respectivo registro já </w:t>
      </w:r>
      <w:r>
        <w:rPr>
          <w:rFonts w:ascii="Calibri" w:eastAsia="Calibri" w:hAnsi="Calibri" w:cs="Calibri"/>
          <w:sz w:val="24"/>
        </w:rPr>
        <w:t>cadastrado.".</w:t>
      </w:r>
    </w:p>
    <w:p w14:paraId="14EFCF0C" w14:textId="77777777" w:rsidR="00522113" w:rsidRDefault="00B51388">
      <w:pPr>
        <w:spacing w:before="105"/>
        <w:ind w:left="105"/>
      </w:pPr>
      <w:r>
        <w:rPr>
          <w:noProof/>
        </w:rPr>
        <w:lastRenderedPageBreak/>
        <w:drawing>
          <wp:inline distT="0" distB="0" distL="0" distR="0" wp14:anchorId="4D7CFC85" wp14:editId="4EF069CF">
            <wp:extent cx="5505450" cy="69437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rId90" cstate="print"/>
                    <a:stretch>
                      <a:fillRect/>
                    </a:stretch>
                  </pic:blipFill>
                  <pic:spPr>
                    <a:xfrm>
                      <a:off x="0" y="0"/>
                      <a:ext cx="5505450" cy="6943725"/>
                    </a:xfrm>
                    <a:prstGeom prst="rect">
                      <a:avLst/>
                    </a:prstGeom>
                  </pic:spPr>
                </pic:pic>
              </a:graphicData>
            </a:graphic>
          </wp:inline>
        </w:drawing>
      </w:r>
    </w:p>
    <w:p w14:paraId="4EE6CAA9" w14:textId="77777777" w:rsidR="00522113" w:rsidRDefault="00522113">
      <w:pPr>
        <w:spacing w:before="15" w:line="180" w:lineRule="exact"/>
      </w:pPr>
    </w:p>
    <w:p w14:paraId="06F9A44B" w14:textId="77777777" w:rsidR="00522113" w:rsidRDefault="00522113">
      <w:pPr>
        <w:spacing w:line="195" w:lineRule="exact"/>
      </w:pPr>
    </w:p>
    <w:p w14:paraId="32207E21" w14:textId="77777777" w:rsidR="00522113" w:rsidRDefault="00B51388">
      <w:pPr>
        <w:numPr>
          <w:ilvl w:val="0"/>
          <w:numId w:val="15"/>
        </w:numPr>
        <w:spacing w:before="15" w:line="360" w:lineRule="auto"/>
        <w:ind w:right="75"/>
        <w:jc w:val="both"/>
      </w:pPr>
      <w:r>
        <w:rPr>
          <w:rFonts w:ascii="Calibri" w:eastAsia="Calibri" w:hAnsi="Calibri" w:cs="Calibri"/>
          <w:sz w:val="24"/>
        </w:rPr>
        <w:t>Conforme a quantidade e os meses informados para fiscalizar, será mostrado os dados para detalhamento da execução</w:t>
      </w:r>
      <w:r>
        <w:rPr>
          <w:sz w:val="24"/>
        </w:rPr>
        <w:t>.</w:t>
      </w:r>
      <w:r>
        <w:rPr>
          <w:rFonts w:ascii="Calibri" w:eastAsia="Calibri" w:hAnsi="Calibri" w:cs="Calibri"/>
          <w:spacing w:val="15"/>
          <w:sz w:val="24"/>
        </w:rPr>
        <w:t xml:space="preserve"> </w:t>
      </w:r>
      <w:r>
        <w:rPr>
          <w:rFonts w:ascii="Calibri" w:eastAsia="Calibri" w:hAnsi="Calibri" w:cs="Calibri"/>
          <w:sz w:val="24"/>
        </w:rPr>
        <w:t>O detalhamento da execução é o cadastro dos membros da equipe (fiscais e colaboradores) que irão realizar a(s) fiscalização</w:t>
      </w:r>
      <w:r>
        <w:rPr>
          <w:rFonts w:ascii="Calibri" w:eastAsia="Calibri" w:hAnsi="Calibri" w:cs="Calibri"/>
          <w:sz w:val="24"/>
        </w:rPr>
        <w:t>(ões).</w:t>
      </w:r>
    </w:p>
    <w:p w14:paraId="23938A43" w14:textId="77777777" w:rsidR="00522113" w:rsidRDefault="00B51388">
      <w:pPr>
        <w:numPr>
          <w:ilvl w:val="0"/>
          <w:numId w:val="15"/>
        </w:numPr>
        <w:spacing w:line="360" w:lineRule="auto"/>
        <w:ind w:right="75"/>
        <w:jc w:val="both"/>
      </w:pPr>
      <w:r>
        <w:rPr>
          <w:rFonts w:ascii="Calibri" w:eastAsia="Calibri" w:hAnsi="Calibri" w:cs="Calibri"/>
          <w:sz w:val="24"/>
        </w:rPr>
        <w:t>É possível definir mais de um bloco de detalhamento da execução, ou seja, é permitido preencher mais de uma equipe para realizar a fiscalização.</w:t>
      </w:r>
    </w:p>
    <w:p w14:paraId="6E2BF0BF" w14:textId="77777777" w:rsidR="00522113" w:rsidRDefault="00B51388">
      <w:pPr>
        <w:numPr>
          <w:ilvl w:val="0"/>
          <w:numId w:val="15"/>
        </w:numPr>
        <w:spacing w:before="90" w:line="435" w:lineRule="atLeast"/>
        <w:ind w:right="75"/>
        <w:jc w:val="both"/>
      </w:pPr>
      <w:r>
        <w:rPr>
          <w:rFonts w:ascii="Calibri" w:eastAsia="Calibri" w:hAnsi="Calibri" w:cs="Calibri"/>
          <w:sz w:val="24"/>
        </w:rPr>
        <w:t xml:space="preserve">É permitido, conforme a permissão, cadastrar fiscais e Técnicos IPHAN de outras unidades. </w:t>
      </w:r>
      <w:r>
        <w:rPr>
          <w:rFonts w:ascii="Calibri" w:eastAsia="Calibri" w:hAnsi="Calibri" w:cs="Calibri"/>
          <w:sz w:val="24"/>
        </w:rPr>
        <w:lastRenderedPageBreak/>
        <w:t>(Ver "</w:t>
      </w:r>
      <w:hyperlink w:anchor="_topic_SolicitarCessaodeMembrosemumPlan">
        <w:r>
          <w:rPr>
            <w:rStyle w:val="Hyperlink"/>
            <w:rFonts w:ascii="Calibri" w:eastAsia="Calibri" w:hAnsi="Calibri" w:cs="Calibri"/>
            <w:sz w:val="24"/>
          </w:rPr>
          <w:t>Solicitar Cessão de Membros em um Plano</w:t>
        </w:r>
      </w:hyperlink>
      <w:r>
        <w:rPr>
          <w:rFonts w:ascii="Calibri" w:eastAsia="Calibri" w:hAnsi="Calibri" w:cs="Calibri"/>
          <w:sz w:val="24"/>
        </w:rPr>
        <w:t>"</w:t>
      </w:r>
      <w:r>
        <w:rPr>
          <w:rFonts w:ascii="Calibri" w:eastAsia="Calibri" w:hAnsi="Calibri" w:cs="Calibri"/>
          <w:b/>
          <w:spacing w:val="-45"/>
          <w:sz w:val="24"/>
        </w:rPr>
        <w:t xml:space="preserve"> </w:t>
      </w:r>
      <w:r>
        <w:rPr>
          <w:rFonts w:ascii="Calibri" w:eastAsia="Calibri" w:hAnsi="Calibri" w:cs="Calibri"/>
          <w:sz w:val="24"/>
        </w:rPr>
        <w:t>).</w:t>
      </w:r>
    </w:p>
    <w:p w14:paraId="26BFC95F" w14:textId="77777777" w:rsidR="00522113" w:rsidRDefault="00B51388">
      <w:pPr>
        <w:numPr>
          <w:ilvl w:val="0"/>
          <w:numId w:val="15"/>
        </w:numPr>
        <w:spacing w:before="15" w:line="357" w:lineRule="auto"/>
        <w:ind w:right="75"/>
        <w:jc w:val="both"/>
      </w:pPr>
      <w:r>
        <w:rPr>
          <w:rFonts w:ascii="Calibri" w:eastAsia="Calibri" w:hAnsi="Calibri" w:cs="Calibri"/>
          <w:sz w:val="24"/>
        </w:rPr>
        <w:t>É permitido salvar as informações da ação de fiscalização antes de co</w:t>
      </w:r>
      <w:r>
        <w:rPr>
          <w:rFonts w:ascii="Calibri" w:eastAsia="Calibri" w:hAnsi="Calibri" w:cs="Calibri"/>
          <w:sz w:val="24"/>
        </w:rPr>
        <w:t>mpletar o preenchimento das informações.</w:t>
      </w:r>
    </w:p>
    <w:p w14:paraId="269D1043" w14:textId="77777777" w:rsidR="00522113" w:rsidRDefault="00522113">
      <w:pPr>
        <w:spacing w:line="240" w:lineRule="exact"/>
      </w:pPr>
    </w:p>
    <w:p w14:paraId="7285B081" w14:textId="77777777" w:rsidR="00522113" w:rsidRDefault="00B51388">
      <w:pPr>
        <w:spacing w:line="360" w:lineRule="auto"/>
        <w:ind w:left="105" w:right="75"/>
        <w:jc w:val="both"/>
      </w:pPr>
      <w:r>
        <w:rPr>
          <w:rFonts w:ascii="Calibri" w:eastAsia="Calibri" w:hAnsi="Calibri" w:cs="Calibri"/>
          <w:b/>
          <w:sz w:val="24"/>
        </w:rPr>
        <w:t>Importante:</w:t>
      </w:r>
    </w:p>
    <w:p w14:paraId="0DD140B9" w14:textId="77777777" w:rsidR="00522113" w:rsidRDefault="00B51388">
      <w:pPr>
        <w:spacing w:line="360" w:lineRule="auto"/>
        <w:ind w:left="105" w:right="75"/>
        <w:jc w:val="both"/>
      </w:pPr>
      <w:r>
        <w:rPr>
          <w:rFonts w:ascii="Calibri" w:eastAsia="Calibri" w:hAnsi="Calibri" w:cs="Calibri"/>
          <w:sz w:val="24"/>
        </w:rPr>
        <w:t xml:space="preserve">Conforme o preenchimento das quantidades nos meses, os blocos do detalhamento da execução serão atualizados. Para uma fiscalização ser considerada concluída é necessário que todos as </w:t>
      </w:r>
      <w:r>
        <w:rPr>
          <w:rFonts w:ascii="Calibri" w:eastAsia="Calibri" w:hAnsi="Calibri" w:cs="Calibri"/>
          <w:sz w:val="24"/>
        </w:rPr>
        <w:t>quantidades e meses tenham sido preenchidos no detalhamento da execução</w:t>
      </w:r>
      <w:r>
        <w:rPr>
          <w:sz w:val="24"/>
        </w:rPr>
        <w:t>.</w:t>
      </w:r>
    </w:p>
    <w:p w14:paraId="2FACB66D" w14:textId="77777777" w:rsidR="00522113" w:rsidRDefault="00B51388">
      <w:pPr>
        <w:numPr>
          <w:ilvl w:val="0"/>
          <w:numId w:val="15"/>
        </w:numPr>
        <w:spacing w:line="360" w:lineRule="auto"/>
        <w:ind w:right="300"/>
      </w:pPr>
      <w:r>
        <w:rPr>
          <w:rFonts w:ascii="Calibri" w:eastAsia="Calibri" w:hAnsi="Calibri" w:cs="Calibri"/>
          <w:sz w:val="24"/>
        </w:rPr>
        <w:t xml:space="preserve">No cadastro/alteração do Colaborador no Planejamento de Atividades/Bens/Rotas, ao selecionar a opção </w:t>
      </w:r>
      <w:r>
        <w:rPr>
          <w:rFonts w:ascii="Calibri" w:eastAsia="Calibri" w:hAnsi="Calibri" w:cs="Calibri"/>
          <w:b/>
          <w:sz w:val="24"/>
        </w:rPr>
        <w:t>Motorista</w:t>
      </w:r>
      <w:r>
        <w:rPr>
          <w:rFonts w:ascii="Calibri" w:eastAsia="Calibri" w:hAnsi="Calibri" w:cs="Calibri"/>
          <w:sz w:val="24"/>
        </w:rPr>
        <w:t xml:space="preserve"> no campo </w:t>
      </w:r>
      <w:r>
        <w:rPr>
          <w:rFonts w:ascii="Calibri" w:eastAsia="Calibri" w:hAnsi="Calibri" w:cs="Calibri"/>
          <w:b/>
          <w:sz w:val="24"/>
        </w:rPr>
        <w:t>Função</w:t>
      </w:r>
      <w:r>
        <w:rPr>
          <w:rFonts w:ascii="Calibri" w:eastAsia="Calibri" w:hAnsi="Calibri" w:cs="Calibri"/>
          <w:sz w:val="24"/>
        </w:rPr>
        <w:t>, o sistema deverá apresentar mensagem informativa.</w:t>
      </w:r>
    </w:p>
    <w:p w14:paraId="0FDF3670" w14:textId="77777777" w:rsidR="00522113" w:rsidRDefault="00B51388">
      <w:pPr>
        <w:numPr>
          <w:ilvl w:val="1"/>
          <w:numId w:val="15"/>
        </w:numPr>
        <w:spacing w:line="360" w:lineRule="auto"/>
        <w:ind w:right="300"/>
      </w:pPr>
      <w:r>
        <w:rPr>
          <w:rFonts w:ascii="Calibri" w:eastAsia="Calibri" w:hAnsi="Calibri" w:cs="Calibri"/>
          <w:b/>
          <w:sz w:val="24"/>
        </w:rPr>
        <w:t>Mensagem</w:t>
      </w:r>
      <w:r>
        <w:rPr>
          <w:rFonts w:ascii="Calibri" w:eastAsia="Calibri" w:hAnsi="Calibri" w:cs="Calibri"/>
          <w:sz w:val="24"/>
        </w:rPr>
        <w:t>: "Esta funcionalidade se aplica apenas em caso do motorista ser servidor do IPHAN. Caso o motorista seja prestador de serviço de uma empresa terceirizada, desconsiderar sua inclusão.".</w:t>
      </w:r>
    </w:p>
    <w:p w14:paraId="01381B11" w14:textId="77777777" w:rsidR="00522113" w:rsidRDefault="00B51388">
      <w:pPr>
        <w:spacing w:before="105"/>
        <w:ind w:left="105"/>
      </w:pPr>
      <w:r>
        <w:rPr>
          <w:noProof/>
        </w:rPr>
        <w:lastRenderedPageBreak/>
        <w:drawing>
          <wp:inline distT="0" distB="0" distL="0" distR="0" wp14:anchorId="78180ED3" wp14:editId="4DFDB2AE">
            <wp:extent cx="5400675" cy="6696075"/>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rId91" cstate="print"/>
                    <a:stretch>
                      <a:fillRect/>
                    </a:stretch>
                  </pic:blipFill>
                  <pic:spPr>
                    <a:xfrm>
                      <a:off x="0" y="0"/>
                      <a:ext cx="5400675" cy="6696075"/>
                    </a:xfrm>
                    <a:prstGeom prst="rect">
                      <a:avLst/>
                    </a:prstGeom>
                  </pic:spPr>
                </pic:pic>
              </a:graphicData>
            </a:graphic>
          </wp:inline>
        </w:drawing>
      </w:r>
    </w:p>
    <w:p w14:paraId="60730D6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92">
        <w:r>
          <w:rPr>
            <w:rFonts w:ascii="Tahoma" w:eastAsia="Tahoma" w:hAnsi="Tahoma" w:cs="Tahoma"/>
            <w:i/>
            <w:color w:val="6666FF"/>
          </w:rPr>
          <w:t>Full-featured EBook editor</w:t>
        </w:r>
      </w:hyperlink>
    </w:p>
    <w:p w14:paraId="38D5108A" w14:textId="77777777" w:rsidR="00522113" w:rsidRDefault="00B51388">
      <w:r>
        <w:br w:type="page"/>
      </w:r>
    </w:p>
    <w:p w14:paraId="60E85C5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45" w:name="_topic_SolicitarCessaodeMembrosemumPlan"/>
      <w:bookmarkEnd w:id="45"/>
      <w:r>
        <w:rPr>
          <w:rFonts w:ascii="Tahoma" w:eastAsia="Tahoma" w:hAnsi="Tahoma" w:cs="Tahoma"/>
          <w:i/>
          <w:color w:val="243F60"/>
          <w:sz w:val="22"/>
        </w:rPr>
        <w:t>Solicitar Cessão de Membros em um Plano</w:t>
      </w:r>
    </w:p>
    <w:p w14:paraId="4D2A75A1" w14:textId="77777777" w:rsidR="00522113" w:rsidRDefault="00B51388">
      <w:pPr>
        <w:spacing w:line="360" w:lineRule="auto"/>
        <w:ind w:left="105" w:right="75"/>
        <w:jc w:val="both"/>
      </w:pPr>
      <w:r>
        <w:rPr>
          <w:rFonts w:ascii="Calibri" w:eastAsia="Calibri" w:hAnsi="Calibri" w:cs="Calibri"/>
          <w:sz w:val="24"/>
        </w:rPr>
        <w:t>Durante o preenchiment</w:t>
      </w:r>
      <w:r>
        <w:rPr>
          <w:rFonts w:ascii="Calibri" w:eastAsia="Calibri" w:hAnsi="Calibri" w:cs="Calibri"/>
          <w:sz w:val="24"/>
        </w:rPr>
        <w:t>o dos dados do membro de um plano, conforme a permissão do usuário é possível incluir um membro (Fiscal ou Técnico IPHAN) de outra unidade no detalhamento da execução</w:t>
      </w:r>
      <w:r>
        <w:rPr>
          <w:sz w:val="24"/>
        </w:rPr>
        <w:t>.</w:t>
      </w:r>
      <w:r>
        <w:rPr>
          <w:rFonts w:ascii="Calibri" w:eastAsia="Calibri" w:hAnsi="Calibri" w:cs="Calibri"/>
          <w:spacing w:val="15"/>
          <w:sz w:val="24"/>
        </w:rPr>
        <w:t xml:space="preserve"> </w:t>
      </w:r>
      <w:r>
        <w:rPr>
          <w:rFonts w:ascii="Calibri" w:eastAsia="Calibri" w:hAnsi="Calibri" w:cs="Calibri"/>
          <w:sz w:val="24"/>
        </w:rPr>
        <w:t>Quando o Fiscal ou Técnico IPHAN informado for de outra unidade,</w:t>
      </w:r>
      <w:r>
        <w:rPr>
          <w:rFonts w:ascii="Calibri" w:eastAsia="Calibri" w:hAnsi="Calibri" w:cs="Calibri"/>
          <w:spacing w:val="-15"/>
          <w:sz w:val="24"/>
        </w:rPr>
        <w:t xml:space="preserve"> </w:t>
      </w:r>
      <w:r>
        <w:rPr>
          <w:rFonts w:ascii="Calibri" w:eastAsia="Calibri" w:hAnsi="Calibri" w:cs="Calibri"/>
          <w:sz w:val="24"/>
        </w:rPr>
        <w:t>serão apresentadas as</w:t>
      </w:r>
      <w:r>
        <w:rPr>
          <w:rFonts w:ascii="Calibri" w:eastAsia="Calibri" w:hAnsi="Calibri" w:cs="Calibri"/>
          <w:spacing w:val="-15"/>
          <w:sz w:val="24"/>
        </w:rPr>
        <w:t xml:space="preserve"> </w:t>
      </w:r>
      <w:r>
        <w:rPr>
          <w:rFonts w:ascii="Calibri" w:eastAsia="Calibri" w:hAnsi="Calibri" w:cs="Calibri"/>
          <w:sz w:val="24"/>
        </w:rPr>
        <w:t>i</w:t>
      </w:r>
      <w:r>
        <w:rPr>
          <w:rFonts w:ascii="Calibri" w:eastAsia="Calibri" w:hAnsi="Calibri" w:cs="Calibri"/>
          <w:sz w:val="24"/>
        </w:rPr>
        <w:t>nformações</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solicitação</w:t>
      </w:r>
      <w:r>
        <w:rPr>
          <w:rFonts w:ascii="Calibri" w:eastAsia="Calibri" w:hAnsi="Calibri" w:cs="Calibri"/>
          <w:spacing w:val="-15"/>
          <w:sz w:val="24"/>
        </w:rPr>
        <w:t xml:space="preserve"> </w:t>
      </w:r>
      <w:r>
        <w:rPr>
          <w:rFonts w:ascii="Calibri" w:eastAsia="Calibri" w:hAnsi="Calibri" w:cs="Calibri"/>
          <w:sz w:val="24"/>
        </w:rPr>
        <w:t>de cessão</w:t>
      </w:r>
      <w:r>
        <w:rPr>
          <w:sz w:val="24"/>
        </w:rPr>
        <w:t>.</w:t>
      </w:r>
      <w:r>
        <w:rPr>
          <w:rFonts w:ascii="Calibri" w:eastAsia="Calibri" w:hAnsi="Calibri" w:cs="Calibri"/>
          <w:spacing w:val="-15"/>
          <w:sz w:val="24"/>
        </w:rPr>
        <w:t xml:space="preserve"> </w:t>
      </w:r>
      <w:r>
        <w:rPr>
          <w:rFonts w:ascii="Calibri" w:eastAsia="Calibri" w:hAnsi="Calibri" w:cs="Calibri"/>
          <w:sz w:val="24"/>
        </w:rPr>
        <w:t xml:space="preserve">Após preencher selecionar a opção </w:t>
      </w:r>
      <w:r>
        <w:rPr>
          <w:rFonts w:ascii="Calibri" w:eastAsia="Calibri" w:hAnsi="Calibri" w:cs="Calibri"/>
          <w:b/>
          <w:i/>
          <w:sz w:val="24"/>
        </w:rPr>
        <w:t>Enviar</w:t>
      </w:r>
      <w:r>
        <w:rPr>
          <w:sz w:val="24"/>
        </w:rPr>
        <w:t>.</w:t>
      </w:r>
    </w:p>
    <w:p w14:paraId="70EF7209" w14:textId="77777777" w:rsidR="00522113" w:rsidRDefault="00522113">
      <w:pPr>
        <w:spacing w:before="15" w:line="225" w:lineRule="exact"/>
      </w:pPr>
    </w:p>
    <w:p w14:paraId="2CF6A73A" w14:textId="77777777" w:rsidR="00522113" w:rsidRDefault="00B51388">
      <w:pPr>
        <w:ind w:left="105"/>
      </w:pPr>
      <w:r>
        <w:rPr>
          <w:noProof/>
        </w:rPr>
        <w:drawing>
          <wp:inline distT="0" distB="0" distL="0" distR="0" wp14:anchorId="18BCAB22" wp14:editId="18FDFCBD">
            <wp:extent cx="5448300" cy="60674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rId93" cstate="print"/>
                    <a:stretch>
                      <a:fillRect/>
                    </a:stretch>
                  </pic:blipFill>
                  <pic:spPr>
                    <a:xfrm>
                      <a:off x="0" y="0"/>
                      <a:ext cx="5448300" cy="6067425"/>
                    </a:xfrm>
                    <a:prstGeom prst="rect">
                      <a:avLst/>
                    </a:prstGeom>
                  </pic:spPr>
                </pic:pic>
              </a:graphicData>
            </a:graphic>
          </wp:inline>
        </w:drawing>
      </w:r>
    </w:p>
    <w:p w14:paraId="0D7A1B8A" w14:textId="77777777" w:rsidR="00522113" w:rsidRDefault="00522113">
      <w:pPr>
        <w:spacing w:before="15" w:line="180" w:lineRule="exact"/>
      </w:pPr>
    </w:p>
    <w:p w14:paraId="207F2AD7" w14:textId="77777777" w:rsidR="00522113" w:rsidRDefault="00522113">
      <w:pPr>
        <w:spacing w:line="195" w:lineRule="exact"/>
      </w:pPr>
    </w:p>
    <w:p w14:paraId="499B4C4D" w14:textId="77777777" w:rsidR="00522113" w:rsidRDefault="00B51388">
      <w:pPr>
        <w:numPr>
          <w:ilvl w:val="0"/>
          <w:numId w:val="16"/>
        </w:numPr>
        <w:spacing w:line="360" w:lineRule="auto"/>
        <w:ind w:right="75"/>
        <w:jc w:val="both"/>
      </w:pPr>
      <w:r>
        <w:rPr>
          <w:rFonts w:ascii="Calibri" w:eastAsia="Calibri" w:hAnsi="Calibri" w:cs="Calibri"/>
          <w:sz w:val="24"/>
        </w:rPr>
        <w:t>Após o envio, o membro ficará na situação pendente no plano até que a solicitação seja aprovada ou recusada pelo responsável da Unidade que o mesmo faz parte.</w:t>
      </w:r>
    </w:p>
    <w:p w14:paraId="65CB09C6" w14:textId="77777777" w:rsidR="00522113" w:rsidRDefault="00B51388">
      <w:pPr>
        <w:numPr>
          <w:ilvl w:val="0"/>
          <w:numId w:val="16"/>
        </w:numPr>
        <w:spacing w:before="60"/>
        <w:ind w:right="75"/>
        <w:jc w:val="both"/>
      </w:pPr>
      <w:r>
        <w:rPr>
          <w:rFonts w:ascii="Calibri" w:eastAsia="Calibri" w:hAnsi="Calibri" w:cs="Calibri"/>
          <w:sz w:val="24"/>
        </w:rPr>
        <w:t xml:space="preserve">O </w:t>
      </w:r>
      <w:r>
        <w:rPr>
          <w:rFonts w:ascii="Calibri" w:eastAsia="Calibri" w:hAnsi="Calibri" w:cs="Calibri"/>
          <w:spacing w:val="45"/>
          <w:sz w:val="24"/>
        </w:rPr>
        <w:t xml:space="preserve"> </w:t>
      </w:r>
      <w:r>
        <w:rPr>
          <w:rFonts w:ascii="Calibri" w:eastAsia="Calibri" w:hAnsi="Calibri" w:cs="Calibri"/>
          <w:sz w:val="24"/>
        </w:rPr>
        <w:t xml:space="preserve">acompanhamento </w:t>
      </w:r>
      <w:r>
        <w:rPr>
          <w:rFonts w:ascii="Calibri" w:eastAsia="Calibri" w:hAnsi="Calibri" w:cs="Calibri"/>
          <w:spacing w:val="45"/>
          <w:sz w:val="24"/>
        </w:rPr>
        <w:t xml:space="preserve"> </w:t>
      </w:r>
      <w:r>
        <w:rPr>
          <w:rFonts w:ascii="Calibri" w:eastAsia="Calibri" w:hAnsi="Calibri" w:cs="Calibri"/>
          <w:sz w:val="24"/>
        </w:rPr>
        <w:t xml:space="preserve">e </w:t>
      </w:r>
      <w:r>
        <w:rPr>
          <w:rFonts w:ascii="Calibri" w:eastAsia="Calibri" w:hAnsi="Calibri" w:cs="Calibri"/>
          <w:spacing w:val="45"/>
          <w:sz w:val="24"/>
        </w:rPr>
        <w:t xml:space="preserve"> </w:t>
      </w:r>
      <w:r>
        <w:rPr>
          <w:rFonts w:ascii="Calibri" w:eastAsia="Calibri" w:hAnsi="Calibri" w:cs="Calibri"/>
          <w:sz w:val="24"/>
        </w:rPr>
        <w:t xml:space="preserve">aprovação </w:t>
      </w:r>
      <w:r>
        <w:rPr>
          <w:rFonts w:ascii="Calibri" w:eastAsia="Calibri" w:hAnsi="Calibri" w:cs="Calibri"/>
          <w:spacing w:val="45"/>
          <w:sz w:val="24"/>
        </w:rPr>
        <w:t xml:space="preserve"> </w:t>
      </w:r>
      <w:r>
        <w:rPr>
          <w:rFonts w:ascii="Calibri" w:eastAsia="Calibri" w:hAnsi="Calibri" w:cs="Calibri"/>
          <w:sz w:val="24"/>
        </w:rPr>
        <w:t xml:space="preserve">do </w:t>
      </w:r>
      <w:r>
        <w:rPr>
          <w:rFonts w:ascii="Calibri" w:eastAsia="Calibri" w:hAnsi="Calibri" w:cs="Calibri"/>
          <w:spacing w:val="45"/>
          <w:sz w:val="24"/>
        </w:rPr>
        <w:t xml:space="preserve"> </w:t>
      </w:r>
      <w:r>
        <w:rPr>
          <w:rFonts w:ascii="Calibri" w:eastAsia="Calibri" w:hAnsi="Calibri" w:cs="Calibri"/>
          <w:sz w:val="24"/>
        </w:rPr>
        <w:t xml:space="preserve">membro </w:t>
      </w:r>
      <w:r>
        <w:rPr>
          <w:rFonts w:ascii="Calibri" w:eastAsia="Calibri" w:hAnsi="Calibri" w:cs="Calibri"/>
          <w:spacing w:val="45"/>
          <w:sz w:val="24"/>
        </w:rPr>
        <w:t xml:space="preserve"> </w:t>
      </w:r>
      <w:r>
        <w:rPr>
          <w:rFonts w:ascii="Calibri" w:eastAsia="Calibri" w:hAnsi="Calibri" w:cs="Calibri"/>
          <w:sz w:val="24"/>
        </w:rPr>
        <w:t xml:space="preserve">é </w:t>
      </w:r>
      <w:r>
        <w:rPr>
          <w:rFonts w:ascii="Calibri" w:eastAsia="Calibri" w:hAnsi="Calibri" w:cs="Calibri"/>
          <w:spacing w:val="45"/>
          <w:sz w:val="24"/>
        </w:rPr>
        <w:t xml:space="preserve"> </w:t>
      </w:r>
      <w:r>
        <w:rPr>
          <w:rFonts w:ascii="Calibri" w:eastAsia="Calibri" w:hAnsi="Calibri" w:cs="Calibri"/>
          <w:sz w:val="24"/>
        </w:rPr>
        <w:t xml:space="preserve">realizado </w:t>
      </w:r>
      <w:r>
        <w:rPr>
          <w:rFonts w:ascii="Calibri" w:eastAsia="Calibri" w:hAnsi="Calibri" w:cs="Calibri"/>
          <w:spacing w:val="45"/>
          <w:sz w:val="24"/>
        </w:rPr>
        <w:t xml:space="preserve"> </w:t>
      </w:r>
      <w:r>
        <w:rPr>
          <w:rFonts w:ascii="Calibri" w:eastAsia="Calibri" w:hAnsi="Calibri" w:cs="Calibri"/>
          <w:sz w:val="24"/>
        </w:rPr>
        <w:t xml:space="preserve">no </w:t>
      </w:r>
      <w:r>
        <w:rPr>
          <w:rFonts w:ascii="Calibri" w:eastAsia="Calibri" w:hAnsi="Calibri" w:cs="Calibri"/>
          <w:spacing w:val="45"/>
          <w:sz w:val="24"/>
        </w:rPr>
        <w:t xml:space="preserve"> </w:t>
      </w:r>
      <w:r>
        <w:rPr>
          <w:rFonts w:ascii="Calibri" w:eastAsia="Calibri" w:hAnsi="Calibri" w:cs="Calibri"/>
          <w:sz w:val="24"/>
        </w:rPr>
        <w:t xml:space="preserve">DASHBOARD </w:t>
      </w:r>
      <w:r>
        <w:rPr>
          <w:rFonts w:ascii="Calibri" w:eastAsia="Calibri" w:hAnsi="Calibri" w:cs="Calibri"/>
          <w:spacing w:val="45"/>
          <w:sz w:val="24"/>
        </w:rPr>
        <w:t xml:space="preserve"> </w:t>
      </w:r>
      <w:r>
        <w:rPr>
          <w:rFonts w:ascii="Calibri" w:eastAsia="Calibri" w:hAnsi="Calibri" w:cs="Calibri"/>
          <w:sz w:val="24"/>
        </w:rPr>
        <w:t>em Solicitações de Liberação</w:t>
      </w:r>
      <w:r>
        <w:rPr>
          <w:sz w:val="24"/>
        </w:rPr>
        <w:t>.</w:t>
      </w:r>
    </w:p>
    <w:p w14:paraId="3942EF09" w14:textId="77777777" w:rsidR="00522113" w:rsidRDefault="00522113">
      <w:pPr>
        <w:spacing w:before="15" w:line="180" w:lineRule="exact"/>
      </w:pPr>
    </w:p>
    <w:p w14:paraId="57D8FAA5" w14:textId="77777777" w:rsidR="00522113" w:rsidRDefault="00522113">
      <w:pPr>
        <w:spacing w:line="195" w:lineRule="exact"/>
      </w:pPr>
    </w:p>
    <w:p w14:paraId="3A1465A2"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Enquanto a solicitação se encontrar pendente de aprovação, a ação de fiscalização ficará com a situação incompleta e o plano não poderá ser e</w:t>
      </w:r>
      <w:r>
        <w:rPr>
          <w:rFonts w:ascii="Calibri" w:eastAsia="Calibri" w:hAnsi="Calibri" w:cs="Calibri"/>
          <w:sz w:val="24"/>
        </w:rPr>
        <w:t>nviado para análise.</w:t>
      </w:r>
    </w:p>
    <w:p w14:paraId="3B8BBB96" w14:textId="77777777" w:rsidR="00522113" w:rsidRDefault="00522113">
      <w:pPr>
        <w:spacing w:before="15" w:line="225" w:lineRule="exact"/>
      </w:pPr>
    </w:p>
    <w:p w14:paraId="7AA84B1F" w14:textId="77777777" w:rsidR="00522113" w:rsidRDefault="00B51388">
      <w:pPr>
        <w:ind w:left="105"/>
      </w:pPr>
      <w:r>
        <w:rPr>
          <w:noProof/>
        </w:rPr>
        <w:drawing>
          <wp:inline distT="0" distB="0" distL="0" distR="0" wp14:anchorId="62D599C7" wp14:editId="37794D32">
            <wp:extent cx="5448300" cy="606742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rId94" cstate="print"/>
                    <a:stretch>
                      <a:fillRect/>
                    </a:stretch>
                  </pic:blipFill>
                  <pic:spPr>
                    <a:xfrm>
                      <a:off x="0" y="0"/>
                      <a:ext cx="5448300" cy="6067425"/>
                    </a:xfrm>
                    <a:prstGeom prst="rect">
                      <a:avLst/>
                    </a:prstGeom>
                  </pic:spPr>
                </pic:pic>
              </a:graphicData>
            </a:graphic>
          </wp:inline>
        </w:drawing>
      </w:r>
    </w:p>
    <w:p w14:paraId="2556D81A" w14:textId="77777777" w:rsidR="00522113" w:rsidRDefault="00522113">
      <w:pPr>
        <w:spacing w:before="15" w:line="180" w:lineRule="exact"/>
      </w:pPr>
    </w:p>
    <w:p w14:paraId="0FAD3065" w14:textId="77777777" w:rsidR="00522113" w:rsidRDefault="00522113">
      <w:pPr>
        <w:spacing w:line="195" w:lineRule="exact"/>
      </w:pPr>
    </w:p>
    <w:p w14:paraId="02264918" w14:textId="77777777" w:rsidR="00522113" w:rsidRDefault="00B51388">
      <w:pPr>
        <w:numPr>
          <w:ilvl w:val="0"/>
          <w:numId w:val="16"/>
        </w:numPr>
        <w:spacing w:line="357" w:lineRule="auto"/>
        <w:ind w:right="75"/>
        <w:jc w:val="both"/>
      </w:pPr>
      <w:r>
        <w:rPr>
          <w:rFonts w:ascii="Calibri" w:eastAsia="Calibri" w:hAnsi="Calibri" w:cs="Calibri"/>
          <w:sz w:val="24"/>
        </w:rPr>
        <w:t>Quando a solicitação for recusada, o usuário será apresentado como recusado na lista de membros no detalhamento da execução da ação de fiscalização.</w:t>
      </w:r>
    </w:p>
    <w:p w14:paraId="11CECC41" w14:textId="77777777" w:rsidR="00522113" w:rsidRDefault="00B51388">
      <w:pPr>
        <w:numPr>
          <w:ilvl w:val="0"/>
          <w:numId w:val="16"/>
        </w:numPr>
        <w:spacing w:before="60" w:line="360" w:lineRule="auto"/>
        <w:ind w:right="75"/>
      </w:pP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clicar</w:t>
      </w:r>
      <w:r>
        <w:rPr>
          <w:rFonts w:ascii="Calibri" w:eastAsia="Calibri" w:hAnsi="Calibri" w:cs="Calibri"/>
          <w:spacing w:val="45"/>
          <w:sz w:val="24"/>
        </w:rPr>
        <w:t xml:space="preserve"> </w:t>
      </w:r>
      <w:r>
        <w:rPr>
          <w:rFonts w:ascii="Calibri" w:eastAsia="Calibri" w:hAnsi="Calibri" w:cs="Calibri"/>
          <w:sz w:val="24"/>
        </w:rPr>
        <w:t>na</w:t>
      </w:r>
      <w:r>
        <w:rPr>
          <w:rFonts w:ascii="Calibri" w:eastAsia="Calibri" w:hAnsi="Calibri" w:cs="Calibri"/>
          <w:spacing w:val="45"/>
          <w:sz w:val="24"/>
        </w:rPr>
        <w:t xml:space="preserve"> </w:t>
      </w:r>
      <w:r>
        <w:rPr>
          <w:rFonts w:ascii="Calibri" w:eastAsia="Calibri" w:hAnsi="Calibri" w:cs="Calibri"/>
          <w:sz w:val="24"/>
        </w:rPr>
        <w:t>informação</w:t>
      </w:r>
      <w:r>
        <w:rPr>
          <w:rFonts w:ascii="Calibri" w:eastAsia="Calibri" w:hAnsi="Calibri" w:cs="Calibri"/>
          <w:spacing w:val="45"/>
          <w:sz w:val="24"/>
        </w:rPr>
        <w:t xml:space="preserve"> </w:t>
      </w:r>
      <w:r>
        <w:rPr>
          <w:rFonts w:ascii="Calibri" w:eastAsia="Calibri" w:hAnsi="Calibri" w:cs="Calibri"/>
          <w:sz w:val="24"/>
        </w:rPr>
        <w:t>Pendente</w:t>
      </w:r>
      <w:r>
        <w:rPr>
          <w:rFonts w:ascii="Calibri" w:eastAsia="Calibri" w:hAnsi="Calibri" w:cs="Calibri"/>
          <w:spacing w:val="45"/>
          <w:sz w:val="24"/>
        </w:rPr>
        <w:t xml:space="preserve"> </w:t>
      </w:r>
      <w:r>
        <w:rPr>
          <w:rFonts w:ascii="Calibri" w:eastAsia="Calibri" w:hAnsi="Calibri" w:cs="Calibri"/>
          <w:sz w:val="24"/>
        </w:rPr>
        <w:t>ou</w:t>
      </w:r>
      <w:r>
        <w:rPr>
          <w:rFonts w:ascii="Calibri" w:eastAsia="Calibri" w:hAnsi="Calibri" w:cs="Calibri"/>
          <w:spacing w:val="45"/>
          <w:sz w:val="24"/>
        </w:rPr>
        <w:t xml:space="preserve"> </w:t>
      </w:r>
      <w:r>
        <w:rPr>
          <w:rFonts w:ascii="Calibri" w:eastAsia="Calibri" w:hAnsi="Calibri" w:cs="Calibri"/>
          <w:sz w:val="24"/>
        </w:rPr>
        <w:t>Recusado</w:t>
      </w:r>
      <w:r>
        <w:rPr>
          <w:rFonts w:ascii="Calibri" w:eastAsia="Calibri" w:hAnsi="Calibri" w:cs="Calibri"/>
          <w:spacing w:val="45"/>
          <w:sz w:val="24"/>
        </w:rPr>
        <w:t xml:space="preserve"> </w:t>
      </w: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lado</w:t>
      </w:r>
      <w:r>
        <w:rPr>
          <w:rFonts w:ascii="Calibri" w:eastAsia="Calibri" w:hAnsi="Calibri" w:cs="Calibri"/>
          <w:spacing w:val="45"/>
          <w:sz w:val="24"/>
        </w:rPr>
        <w:t xml:space="preserve"> </w:t>
      </w:r>
      <w:r>
        <w:rPr>
          <w:rFonts w:ascii="Calibri" w:eastAsia="Calibri" w:hAnsi="Calibri" w:cs="Calibri"/>
          <w:sz w:val="24"/>
        </w:rPr>
        <w:t>do</w:t>
      </w:r>
      <w:r>
        <w:rPr>
          <w:rFonts w:ascii="Calibri" w:eastAsia="Calibri" w:hAnsi="Calibri" w:cs="Calibri"/>
          <w:spacing w:val="45"/>
          <w:sz w:val="24"/>
        </w:rPr>
        <w:t xml:space="preserve"> </w:t>
      </w:r>
      <w:r>
        <w:rPr>
          <w:rFonts w:ascii="Calibri" w:eastAsia="Calibri" w:hAnsi="Calibri" w:cs="Calibri"/>
          <w:sz w:val="24"/>
        </w:rPr>
        <w:t>nome</w:t>
      </w:r>
      <w:r>
        <w:rPr>
          <w:rFonts w:ascii="Calibri" w:eastAsia="Calibri" w:hAnsi="Calibri" w:cs="Calibri"/>
          <w:spacing w:val="45"/>
          <w:sz w:val="24"/>
        </w:rPr>
        <w:t xml:space="preserve"> </w:t>
      </w:r>
      <w:r>
        <w:rPr>
          <w:rFonts w:ascii="Calibri" w:eastAsia="Calibri" w:hAnsi="Calibri" w:cs="Calibri"/>
          <w:sz w:val="24"/>
        </w:rPr>
        <w:t>do</w:t>
      </w:r>
      <w:r>
        <w:rPr>
          <w:rFonts w:ascii="Calibri" w:eastAsia="Calibri" w:hAnsi="Calibri" w:cs="Calibri"/>
          <w:spacing w:val="45"/>
          <w:sz w:val="24"/>
        </w:rPr>
        <w:t xml:space="preserve"> </w:t>
      </w:r>
      <w:r>
        <w:rPr>
          <w:rFonts w:ascii="Calibri" w:eastAsia="Calibri" w:hAnsi="Calibri" w:cs="Calibri"/>
          <w:sz w:val="24"/>
        </w:rPr>
        <w:t>membro</w:t>
      </w:r>
      <w:r>
        <w:rPr>
          <w:rFonts w:ascii="Calibri" w:eastAsia="Calibri" w:hAnsi="Calibri" w:cs="Calibri"/>
          <w:spacing w:val="45"/>
          <w:sz w:val="24"/>
        </w:rPr>
        <w:t xml:space="preserve"> </w:t>
      </w:r>
      <w:r>
        <w:rPr>
          <w:rFonts w:ascii="Calibri" w:eastAsia="Calibri" w:hAnsi="Calibri" w:cs="Calibri"/>
          <w:sz w:val="24"/>
        </w:rPr>
        <w:t>será possí</w:t>
      </w:r>
      <w:r>
        <w:rPr>
          <w:rFonts w:ascii="Calibri" w:eastAsia="Calibri" w:hAnsi="Calibri" w:cs="Calibri"/>
          <w:sz w:val="24"/>
        </w:rPr>
        <w:t>vel visualizar a solicitação ou recusa do membro</w:t>
      </w:r>
      <w:r>
        <w:rPr>
          <w:sz w:val="24"/>
        </w:rPr>
        <w:t>.</w:t>
      </w:r>
    </w:p>
    <w:p w14:paraId="457E8560" w14:textId="77777777" w:rsidR="00522113" w:rsidRDefault="00522113">
      <w:pPr>
        <w:spacing w:before="15" w:line="225" w:lineRule="exact"/>
      </w:pPr>
    </w:p>
    <w:p w14:paraId="21CF815A" w14:textId="77777777" w:rsidR="00522113" w:rsidRDefault="00B51388">
      <w:pPr>
        <w:ind w:left="105"/>
      </w:pPr>
      <w:r>
        <w:rPr>
          <w:noProof/>
        </w:rPr>
        <w:lastRenderedPageBreak/>
        <w:drawing>
          <wp:inline distT="0" distB="0" distL="0" distR="0" wp14:anchorId="43935234" wp14:editId="05C562F8">
            <wp:extent cx="5448300" cy="606742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rId95" cstate="print"/>
                    <a:stretch>
                      <a:fillRect/>
                    </a:stretch>
                  </pic:blipFill>
                  <pic:spPr>
                    <a:xfrm>
                      <a:off x="0" y="0"/>
                      <a:ext cx="5448300" cy="6067425"/>
                    </a:xfrm>
                    <a:prstGeom prst="rect">
                      <a:avLst/>
                    </a:prstGeom>
                  </pic:spPr>
                </pic:pic>
              </a:graphicData>
            </a:graphic>
          </wp:inline>
        </w:drawing>
      </w:r>
    </w:p>
    <w:p w14:paraId="30A22C7E" w14:textId="77777777" w:rsidR="00522113" w:rsidRDefault="00522113">
      <w:pPr>
        <w:ind w:left="105"/>
      </w:pPr>
    </w:p>
    <w:p w14:paraId="5891AC9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96">
        <w:r>
          <w:rPr>
            <w:rFonts w:ascii="Tahoma" w:eastAsia="Tahoma" w:hAnsi="Tahoma" w:cs="Tahoma"/>
            <w:i/>
            <w:color w:val="6666FF"/>
          </w:rPr>
          <w:t>Easily create EBooks</w:t>
        </w:r>
      </w:hyperlink>
    </w:p>
    <w:p w14:paraId="679746B7" w14:textId="77777777" w:rsidR="00522113" w:rsidRDefault="00B51388">
      <w:r>
        <w:br w:type="page"/>
      </w:r>
    </w:p>
    <w:p w14:paraId="3180D23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46" w:name="_topic_AlterarPlanodeFiscalizacao"/>
      <w:bookmarkEnd w:id="46"/>
      <w:r>
        <w:rPr>
          <w:rFonts w:ascii="Tahoma" w:eastAsia="Tahoma" w:hAnsi="Tahoma" w:cs="Tahoma"/>
          <w:i/>
          <w:color w:val="243F60"/>
          <w:sz w:val="22"/>
        </w:rPr>
        <w:t>Alterar Plano de Fiscalização</w:t>
      </w:r>
    </w:p>
    <w:p w14:paraId="360D6BDC" w14:textId="77777777" w:rsidR="00522113" w:rsidRDefault="00B51388">
      <w:pPr>
        <w:spacing w:line="357" w:lineRule="auto"/>
        <w:ind w:left="105" w:right="75"/>
      </w:pPr>
      <w:r>
        <w:rPr>
          <w:rFonts w:ascii="Calibri" w:eastAsia="Calibri" w:hAnsi="Calibri" w:cs="Calibri"/>
          <w:sz w:val="24"/>
        </w:rPr>
        <w:t xml:space="preserve">Ao </w:t>
      </w:r>
      <w:r>
        <w:rPr>
          <w:rFonts w:ascii="Calibri" w:eastAsia="Calibri" w:hAnsi="Calibri" w:cs="Calibri"/>
          <w:spacing w:val="15"/>
          <w:sz w:val="24"/>
        </w:rPr>
        <w:t xml:space="preserve"> </w:t>
      </w:r>
      <w:r>
        <w:rPr>
          <w:rFonts w:ascii="Calibri" w:eastAsia="Calibri" w:hAnsi="Calibri" w:cs="Calibri"/>
          <w:sz w:val="24"/>
        </w:rPr>
        <w:t xml:space="preserve">selecionar </w:t>
      </w:r>
      <w:r>
        <w:rPr>
          <w:rFonts w:ascii="Calibri" w:eastAsia="Calibri" w:hAnsi="Calibri" w:cs="Calibri"/>
          <w:spacing w:val="15"/>
          <w:sz w:val="24"/>
        </w:rPr>
        <w:t xml:space="preserve"> </w:t>
      </w:r>
      <w:r>
        <w:rPr>
          <w:rFonts w:ascii="Calibri" w:eastAsia="Calibri" w:hAnsi="Calibri" w:cs="Calibri"/>
          <w:sz w:val="24"/>
        </w:rPr>
        <w:t xml:space="preserve">em </w:t>
      </w:r>
      <w:r>
        <w:rPr>
          <w:rFonts w:ascii="Calibri" w:eastAsia="Calibri" w:hAnsi="Calibri" w:cs="Calibri"/>
          <w:spacing w:val="15"/>
          <w:sz w:val="24"/>
        </w:rPr>
        <w:t xml:space="preserve"> </w:t>
      </w:r>
      <w:r>
        <w:rPr>
          <w:rFonts w:ascii="Calibri" w:eastAsia="Calibri" w:hAnsi="Calibri" w:cs="Calibri"/>
          <w:sz w:val="24"/>
        </w:rPr>
        <w:t xml:space="preserve">qualquer </w:t>
      </w:r>
      <w:r>
        <w:rPr>
          <w:rFonts w:ascii="Calibri" w:eastAsia="Calibri" w:hAnsi="Calibri" w:cs="Calibri"/>
          <w:spacing w:val="15"/>
          <w:sz w:val="24"/>
        </w:rPr>
        <w:t xml:space="preserve"> </w:t>
      </w:r>
      <w:r>
        <w:rPr>
          <w:rFonts w:ascii="Calibri" w:eastAsia="Calibri" w:hAnsi="Calibri" w:cs="Calibri"/>
          <w:sz w:val="24"/>
        </w:rPr>
        <w:t xml:space="preserve">coluna </w:t>
      </w:r>
      <w:r>
        <w:rPr>
          <w:rFonts w:ascii="Calibri" w:eastAsia="Calibri" w:hAnsi="Calibri" w:cs="Calibri"/>
          <w:spacing w:val="15"/>
          <w:sz w:val="24"/>
        </w:rPr>
        <w:t xml:space="preserve"> </w:t>
      </w:r>
      <w:r>
        <w:rPr>
          <w:rFonts w:ascii="Calibri" w:eastAsia="Calibri" w:hAnsi="Calibri" w:cs="Calibri"/>
          <w:sz w:val="24"/>
        </w:rPr>
        <w:t xml:space="preserve">do </w:t>
      </w:r>
      <w:r>
        <w:rPr>
          <w:rFonts w:ascii="Calibri" w:eastAsia="Calibri" w:hAnsi="Calibri" w:cs="Calibri"/>
          <w:spacing w:val="15"/>
          <w:sz w:val="24"/>
        </w:rPr>
        <w:t xml:space="preserve"> </w:t>
      </w:r>
      <w:r>
        <w:rPr>
          <w:rFonts w:ascii="Calibri" w:eastAsia="Calibri" w:hAnsi="Calibri" w:cs="Calibri"/>
          <w:sz w:val="24"/>
        </w:rPr>
        <w:t xml:space="preserve">registro </w:t>
      </w:r>
      <w:r>
        <w:rPr>
          <w:rFonts w:ascii="Calibri" w:eastAsia="Calibri" w:hAnsi="Calibri" w:cs="Calibri"/>
          <w:spacing w:val="15"/>
          <w:sz w:val="24"/>
        </w:rPr>
        <w:t xml:space="preserve"> </w:t>
      </w:r>
      <w:r>
        <w:rPr>
          <w:rFonts w:ascii="Calibri" w:eastAsia="Calibri" w:hAnsi="Calibri" w:cs="Calibri"/>
          <w:sz w:val="24"/>
        </w:rPr>
        <w:t xml:space="preserve">na </w:t>
      </w:r>
      <w:r>
        <w:rPr>
          <w:rFonts w:ascii="Calibri" w:eastAsia="Calibri" w:hAnsi="Calibri" w:cs="Calibri"/>
          <w:spacing w:val="15"/>
          <w:sz w:val="24"/>
        </w:rPr>
        <w:t xml:space="preserve"> </w:t>
      </w:r>
      <w:r>
        <w:rPr>
          <w:rFonts w:ascii="Calibri" w:eastAsia="Calibri" w:hAnsi="Calibri" w:cs="Calibri"/>
          <w:sz w:val="24"/>
        </w:rPr>
        <w:t xml:space="preserve">lista </w:t>
      </w:r>
      <w:r>
        <w:rPr>
          <w:rFonts w:ascii="Calibri" w:eastAsia="Calibri" w:hAnsi="Calibri" w:cs="Calibri"/>
          <w:spacing w:val="15"/>
          <w:sz w:val="24"/>
        </w:rPr>
        <w:t xml:space="preserve"> </w:t>
      </w:r>
      <w:r>
        <w:rPr>
          <w:rFonts w:ascii="Calibri" w:eastAsia="Calibri" w:hAnsi="Calibri" w:cs="Calibri"/>
          <w:sz w:val="24"/>
        </w:rPr>
        <w:t xml:space="preserve">de </w:t>
      </w:r>
      <w:r>
        <w:rPr>
          <w:rFonts w:ascii="Calibri" w:eastAsia="Calibri" w:hAnsi="Calibri" w:cs="Calibri"/>
          <w:spacing w:val="15"/>
          <w:sz w:val="24"/>
        </w:rPr>
        <w:t xml:space="preserve"> </w:t>
      </w:r>
      <w:r>
        <w:rPr>
          <w:rFonts w:ascii="Calibri" w:eastAsia="Calibri" w:hAnsi="Calibri" w:cs="Calibri"/>
          <w:sz w:val="24"/>
        </w:rPr>
        <w:t xml:space="preserve">planos </w:t>
      </w:r>
      <w:r>
        <w:rPr>
          <w:rFonts w:ascii="Calibri" w:eastAsia="Calibri" w:hAnsi="Calibri" w:cs="Calibri"/>
          <w:spacing w:val="15"/>
          <w:sz w:val="24"/>
        </w:rPr>
        <w:t xml:space="preserve"> </w:t>
      </w:r>
      <w:r>
        <w:rPr>
          <w:rFonts w:ascii="Calibri" w:eastAsia="Calibri" w:hAnsi="Calibri" w:cs="Calibri"/>
          <w:sz w:val="24"/>
        </w:rPr>
        <w:t xml:space="preserve">de </w:t>
      </w:r>
      <w:r>
        <w:rPr>
          <w:rFonts w:ascii="Calibri" w:eastAsia="Calibri" w:hAnsi="Calibri" w:cs="Calibri"/>
          <w:spacing w:val="15"/>
          <w:sz w:val="24"/>
        </w:rPr>
        <w:t xml:space="preserve"> </w:t>
      </w:r>
      <w:r>
        <w:rPr>
          <w:rFonts w:ascii="Calibri" w:eastAsia="Calibri" w:hAnsi="Calibri" w:cs="Calibri"/>
          <w:sz w:val="24"/>
        </w:rPr>
        <w:t>fiscalização cadastrados, será most</w:t>
      </w:r>
      <w:r>
        <w:rPr>
          <w:rFonts w:ascii="Calibri" w:eastAsia="Calibri" w:hAnsi="Calibri" w:cs="Calibri"/>
          <w:sz w:val="24"/>
        </w:rPr>
        <w:t>rado o formulário para alteração do plano.</w:t>
      </w:r>
    </w:p>
    <w:p w14:paraId="3BEFB5A2" w14:textId="77777777" w:rsidR="00522113" w:rsidRDefault="00B51388">
      <w:pPr>
        <w:spacing w:before="105"/>
        <w:ind w:left="105"/>
      </w:pPr>
      <w:r>
        <w:rPr>
          <w:noProof/>
        </w:rPr>
        <w:drawing>
          <wp:inline distT="0" distB="0" distL="0" distR="0" wp14:anchorId="007281EA" wp14:editId="43EE9BDD">
            <wp:extent cx="5448300" cy="2800350"/>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rId97" cstate="print"/>
                    <a:stretch>
                      <a:fillRect/>
                    </a:stretch>
                  </pic:blipFill>
                  <pic:spPr>
                    <a:xfrm>
                      <a:off x="0" y="0"/>
                      <a:ext cx="5448300" cy="2800350"/>
                    </a:xfrm>
                    <a:prstGeom prst="rect">
                      <a:avLst/>
                    </a:prstGeom>
                  </pic:spPr>
                </pic:pic>
              </a:graphicData>
            </a:graphic>
          </wp:inline>
        </w:drawing>
      </w:r>
    </w:p>
    <w:p w14:paraId="7617D21A" w14:textId="77777777" w:rsidR="00522113" w:rsidRDefault="00522113">
      <w:pPr>
        <w:spacing w:before="15" w:line="180" w:lineRule="exact"/>
      </w:pPr>
    </w:p>
    <w:p w14:paraId="0AE42FE0" w14:textId="77777777" w:rsidR="00522113" w:rsidRDefault="00522113">
      <w:pPr>
        <w:spacing w:line="195" w:lineRule="exact"/>
      </w:pPr>
    </w:p>
    <w:p w14:paraId="6F0D64BC" w14:textId="77777777" w:rsidR="00522113" w:rsidRDefault="00B51388">
      <w:pPr>
        <w:ind w:left="105"/>
      </w:pPr>
      <w:r>
        <w:rPr>
          <w:noProof/>
        </w:rPr>
        <w:drawing>
          <wp:inline distT="0" distB="0" distL="0" distR="0" wp14:anchorId="33DE4D6C" wp14:editId="724CE8E5">
            <wp:extent cx="5524500" cy="197167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rId98" cstate="print"/>
                    <a:stretch>
                      <a:fillRect/>
                    </a:stretch>
                  </pic:blipFill>
                  <pic:spPr>
                    <a:xfrm>
                      <a:off x="0" y="0"/>
                      <a:ext cx="5524500" cy="1971675"/>
                    </a:xfrm>
                    <a:prstGeom prst="rect">
                      <a:avLst/>
                    </a:prstGeom>
                  </pic:spPr>
                </pic:pic>
              </a:graphicData>
            </a:graphic>
          </wp:inline>
        </w:drawing>
      </w:r>
    </w:p>
    <w:p w14:paraId="6FDE819F" w14:textId="77777777" w:rsidR="00522113" w:rsidRDefault="00522113">
      <w:pPr>
        <w:spacing w:line="180" w:lineRule="exact"/>
      </w:pPr>
    </w:p>
    <w:p w14:paraId="461F9E62" w14:textId="77777777" w:rsidR="00522113" w:rsidRDefault="00522113">
      <w:pPr>
        <w:spacing w:line="195" w:lineRule="exact"/>
      </w:pPr>
    </w:p>
    <w:p w14:paraId="460BE58D" w14:textId="77777777" w:rsidR="00522113" w:rsidRDefault="00B51388">
      <w:pPr>
        <w:numPr>
          <w:ilvl w:val="0"/>
          <w:numId w:val="17"/>
        </w:numPr>
        <w:spacing w:before="15" w:line="360" w:lineRule="auto"/>
        <w:ind w:right="30"/>
        <w:jc w:val="both"/>
      </w:pPr>
      <w:r>
        <w:rPr>
          <w:rFonts w:ascii="Calibri" w:eastAsia="Calibri" w:hAnsi="Calibri" w:cs="Calibri"/>
          <w:sz w:val="24"/>
        </w:rPr>
        <w:t>O usuário poderá cadastrar novas ações de fiscalização ou alterar as ações cadastradas no plano. O usuário poderá também importar as ações de fiscalização de outro plano da mesma unidade, selecionando a op</w:t>
      </w:r>
      <w:r>
        <w:rPr>
          <w:rFonts w:ascii="Calibri" w:eastAsia="Calibri" w:hAnsi="Calibri" w:cs="Calibri"/>
          <w:sz w:val="24"/>
        </w:rPr>
        <w:t xml:space="preserve">ção </w:t>
      </w:r>
      <w:r>
        <w:rPr>
          <w:noProof/>
        </w:rPr>
        <w:drawing>
          <wp:inline distT="0" distB="0" distL="0" distR="0" wp14:anchorId="0B8F9008" wp14:editId="1D9539AE">
            <wp:extent cx="1085850" cy="2762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rId79" cstate="print"/>
                    <a:stretch>
                      <a:fillRect/>
                    </a:stretch>
                  </pic:blipFill>
                  <pic:spPr>
                    <a:xfrm>
                      <a:off x="0" y="0"/>
                      <a:ext cx="1085850" cy="276225"/>
                    </a:xfrm>
                    <a:prstGeom prst="rect">
                      <a:avLst/>
                    </a:prstGeom>
                  </pic:spPr>
                </pic:pic>
              </a:graphicData>
            </a:graphic>
          </wp:inline>
        </w:drawing>
      </w:r>
      <w:r>
        <w:rPr>
          <w:sz w:val="24"/>
        </w:rPr>
        <w:t>.</w:t>
      </w:r>
    </w:p>
    <w:p w14:paraId="517224CB" w14:textId="77777777" w:rsidR="00522113" w:rsidRDefault="00B51388">
      <w:pPr>
        <w:numPr>
          <w:ilvl w:val="1"/>
          <w:numId w:val="17"/>
        </w:numPr>
        <w:spacing w:before="60" w:line="600" w:lineRule="auto"/>
        <w:ind w:right="75"/>
      </w:pPr>
      <w:r>
        <w:rPr>
          <w:rFonts w:ascii="Calibri" w:eastAsia="Calibri" w:hAnsi="Calibri" w:cs="Calibri"/>
          <w:sz w:val="24"/>
        </w:rPr>
        <w:t xml:space="preserve">Caso a coluna "Nível" não tenha a informação de nível, o sistema deverá apresentar em branco a informação. </w:t>
      </w:r>
    </w:p>
    <w:p w14:paraId="22FA6008" w14:textId="77777777" w:rsidR="00522113" w:rsidRDefault="00B51388">
      <w:pPr>
        <w:numPr>
          <w:ilvl w:val="0"/>
          <w:numId w:val="17"/>
        </w:numPr>
        <w:spacing w:before="60" w:line="600" w:lineRule="auto"/>
        <w:ind w:right="75"/>
      </w:pPr>
      <w:r>
        <w:rPr>
          <w:rFonts w:ascii="Calibri" w:eastAsia="Calibri" w:hAnsi="Calibri" w:cs="Calibri"/>
          <w:sz w:val="24"/>
        </w:rPr>
        <w:t>Quando</w:t>
      </w:r>
      <w:r>
        <w:rPr>
          <w:rFonts w:ascii="Calibri" w:eastAsia="Calibri" w:hAnsi="Calibri" w:cs="Calibri"/>
          <w:spacing w:val="-15"/>
          <w:sz w:val="24"/>
        </w:rPr>
        <w:t xml:space="preserve"> </w:t>
      </w:r>
      <w:r>
        <w:rPr>
          <w:rFonts w:ascii="Calibri" w:eastAsia="Calibri" w:hAnsi="Calibri" w:cs="Calibri"/>
          <w:sz w:val="24"/>
        </w:rPr>
        <w:t>todos as ações de fiscalização estiverem com os dados completos,</w:t>
      </w:r>
      <w:r>
        <w:rPr>
          <w:rFonts w:ascii="Calibri" w:eastAsia="Calibri" w:hAnsi="Calibri" w:cs="Calibri"/>
          <w:spacing w:val="-15"/>
          <w:sz w:val="24"/>
        </w:rPr>
        <w:t xml:space="preserve"> </w:t>
      </w:r>
      <w:r>
        <w:rPr>
          <w:rFonts w:ascii="Calibri" w:eastAsia="Calibri" w:hAnsi="Calibri" w:cs="Calibri"/>
          <w:sz w:val="24"/>
        </w:rPr>
        <w:t xml:space="preserve">será possível enviar o plano para análise através da opção </w:t>
      </w:r>
      <w:r>
        <w:rPr>
          <w:noProof/>
        </w:rPr>
        <w:drawing>
          <wp:inline distT="0" distB="0" distL="0" distR="0" wp14:anchorId="00D29996" wp14:editId="2A5ACD03">
            <wp:extent cx="1381125" cy="27622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rId99" cstate="print"/>
                    <a:stretch>
                      <a:fillRect/>
                    </a:stretch>
                  </pic:blipFill>
                  <pic:spPr>
                    <a:xfrm>
                      <a:off x="0" y="0"/>
                      <a:ext cx="1381125" cy="276225"/>
                    </a:xfrm>
                    <a:prstGeom prst="rect">
                      <a:avLst/>
                    </a:prstGeom>
                  </pic:spPr>
                </pic:pic>
              </a:graphicData>
            </a:graphic>
          </wp:inline>
        </w:drawing>
      </w:r>
      <w:r>
        <w:rPr>
          <w:rFonts w:ascii="Calibri" w:eastAsia="Calibri" w:hAnsi="Calibri" w:cs="Calibri"/>
          <w:sz w:val="24"/>
        </w:rPr>
        <w:t>.</w:t>
      </w:r>
    </w:p>
    <w:p w14:paraId="7A42D60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lastRenderedPageBreak/>
        <w:br w:type="textWrapping" w:clear="all"/>
      </w:r>
      <w:r>
        <w:rPr>
          <w:rFonts w:ascii="Tahoma" w:eastAsia="Tahoma" w:hAnsi="Tahoma" w:cs="Tahoma"/>
          <w:i/>
          <w:color w:val="C0C0C0"/>
        </w:rPr>
        <w:t xml:space="preserve">Created with the Personal Edition of HelpNDoc: </w:t>
      </w:r>
      <w:hyperlink r:id="rId100">
        <w:r>
          <w:rPr>
            <w:rFonts w:ascii="Tahoma" w:eastAsia="Tahoma" w:hAnsi="Tahoma" w:cs="Tahoma"/>
            <w:i/>
            <w:color w:val="6666FF"/>
          </w:rPr>
          <w:t>Generate Kindle eBooks with ease</w:t>
        </w:r>
      </w:hyperlink>
    </w:p>
    <w:p w14:paraId="711A343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47" w:name="_topic_ImportarDados"/>
      <w:bookmarkEnd w:id="47"/>
      <w:r>
        <w:rPr>
          <w:rFonts w:ascii="Tahoma" w:eastAsia="Tahoma" w:hAnsi="Tahoma" w:cs="Tahoma"/>
          <w:i/>
          <w:color w:val="243F60"/>
          <w:sz w:val="22"/>
        </w:rPr>
        <w:t>Importar Dados</w:t>
      </w:r>
    </w:p>
    <w:p w14:paraId="15531D0C" w14:textId="77777777" w:rsidR="00522113" w:rsidRDefault="00B51388">
      <w:pPr>
        <w:spacing w:line="357" w:lineRule="auto"/>
        <w:ind w:left="105" w:right="75"/>
      </w:pPr>
      <w:r>
        <w:rPr>
          <w:rFonts w:ascii="Calibri" w:eastAsia="Calibri" w:hAnsi="Calibri" w:cs="Calibri"/>
          <w:sz w:val="24"/>
        </w:rPr>
        <w:t>Ao</w:t>
      </w:r>
      <w:r>
        <w:rPr>
          <w:rFonts w:ascii="Calibri" w:eastAsia="Calibri" w:hAnsi="Calibri" w:cs="Calibri"/>
          <w:spacing w:val="15"/>
          <w:sz w:val="24"/>
        </w:rPr>
        <w:t xml:space="preserve"> </w:t>
      </w:r>
      <w:r>
        <w:rPr>
          <w:rFonts w:ascii="Calibri" w:eastAsia="Calibri" w:hAnsi="Calibri" w:cs="Calibri"/>
          <w:sz w:val="24"/>
        </w:rPr>
        <w:t>se</w:t>
      </w:r>
      <w:r>
        <w:rPr>
          <w:rFonts w:ascii="Calibri" w:eastAsia="Calibri" w:hAnsi="Calibri" w:cs="Calibri"/>
          <w:spacing w:val="15"/>
          <w:sz w:val="24"/>
        </w:rPr>
        <w:t xml:space="preserve"> </w:t>
      </w:r>
      <w:r>
        <w:rPr>
          <w:rFonts w:ascii="Calibri" w:eastAsia="Calibri" w:hAnsi="Calibri" w:cs="Calibri"/>
          <w:sz w:val="24"/>
        </w:rPr>
        <w:t>cadastrar</w:t>
      </w:r>
      <w:r>
        <w:rPr>
          <w:rFonts w:ascii="Calibri" w:eastAsia="Calibri" w:hAnsi="Calibri" w:cs="Calibri"/>
          <w:spacing w:val="15"/>
          <w:sz w:val="24"/>
        </w:rPr>
        <w:t xml:space="preserve"> </w:t>
      </w:r>
      <w:r>
        <w:rPr>
          <w:rFonts w:ascii="Calibri" w:eastAsia="Calibri" w:hAnsi="Calibri" w:cs="Calibri"/>
          <w:sz w:val="24"/>
        </w:rPr>
        <w:t>ou</w:t>
      </w:r>
      <w:r>
        <w:rPr>
          <w:rFonts w:ascii="Calibri" w:eastAsia="Calibri" w:hAnsi="Calibri" w:cs="Calibri"/>
          <w:spacing w:val="15"/>
          <w:sz w:val="24"/>
        </w:rPr>
        <w:t xml:space="preserve"> </w:t>
      </w:r>
      <w:r>
        <w:rPr>
          <w:rFonts w:ascii="Calibri" w:eastAsia="Calibri" w:hAnsi="Calibri" w:cs="Calibri"/>
          <w:sz w:val="24"/>
        </w:rPr>
        <w:t>editar</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plano</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importar</w:t>
      </w:r>
      <w:r>
        <w:rPr>
          <w:rFonts w:ascii="Calibri" w:eastAsia="Calibri" w:hAnsi="Calibri" w:cs="Calibri"/>
          <w:spacing w:val="15"/>
          <w:sz w:val="24"/>
        </w:rPr>
        <w:t xml:space="preserv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sz w:val="24"/>
        </w:rPr>
        <w:t>dados</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planejamento anterior</w:t>
      </w:r>
      <w:r>
        <w:rPr>
          <w:rFonts w:ascii="Calibri" w:eastAsia="Calibri" w:hAnsi="Calibri" w:cs="Calibri"/>
          <w:spacing w:val="15"/>
          <w:sz w:val="24"/>
        </w:rPr>
        <w:t xml:space="preserve"> </w:t>
      </w:r>
      <w:r>
        <w:rPr>
          <w:rFonts w:ascii="Calibri" w:eastAsia="Calibri" w:hAnsi="Calibri" w:cs="Calibri"/>
          <w:sz w:val="24"/>
        </w:rPr>
        <w:t>que</w:t>
      </w:r>
      <w:r>
        <w:rPr>
          <w:rFonts w:ascii="Calibri" w:eastAsia="Calibri" w:hAnsi="Calibri" w:cs="Calibri"/>
          <w:spacing w:val="15"/>
          <w:sz w:val="24"/>
        </w:rPr>
        <w:t xml:space="preserve"> </w:t>
      </w:r>
      <w:r>
        <w:rPr>
          <w:rFonts w:ascii="Calibri" w:eastAsia="Calibri" w:hAnsi="Calibri" w:cs="Calibri"/>
          <w:sz w:val="24"/>
        </w:rPr>
        <w:t>se</w:t>
      </w:r>
      <w:r>
        <w:rPr>
          <w:rFonts w:ascii="Calibri" w:eastAsia="Calibri" w:hAnsi="Calibri" w:cs="Calibri"/>
          <w:spacing w:val="15"/>
          <w:sz w:val="24"/>
        </w:rPr>
        <w:t xml:space="preserve"> </w:t>
      </w:r>
      <w:r>
        <w:rPr>
          <w:rFonts w:ascii="Calibri" w:eastAsia="Calibri" w:hAnsi="Calibri" w:cs="Calibri"/>
          <w:sz w:val="24"/>
        </w:rPr>
        <w:t>encontre</w:t>
      </w:r>
      <w:r>
        <w:rPr>
          <w:rFonts w:ascii="Calibri" w:eastAsia="Calibri" w:hAnsi="Calibri" w:cs="Calibri"/>
          <w:spacing w:val="15"/>
          <w:sz w:val="24"/>
        </w:rPr>
        <w:t xml:space="preserve"> </w:t>
      </w:r>
      <w:r>
        <w:rPr>
          <w:rFonts w:ascii="Calibri" w:eastAsia="Calibri" w:hAnsi="Calibri" w:cs="Calibri"/>
          <w:sz w:val="24"/>
        </w:rPr>
        <w:t>aprovado.</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realizar a</w:t>
      </w:r>
      <w:r>
        <w:rPr>
          <w:rFonts w:ascii="Calibri" w:eastAsia="Calibri" w:hAnsi="Calibri" w:cs="Calibri"/>
          <w:spacing w:val="15"/>
          <w:sz w:val="24"/>
        </w:rPr>
        <w:t xml:space="preserve"> </w:t>
      </w:r>
      <w:r>
        <w:rPr>
          <w:rFonts w:ascii="Calibri" w:eastAsia="Calibri" w:hAnsi="Calibri" w:cs="Calibri"/>
          <w:sz w:val="24"/>
        </w:rPr>
        <w:t>importação dos</w:t>
      </w:r>
      <w:r>
        <w:rPr>
          <w:rFonts w:ascii="Calibri" w:eastAsia="Calibri" w:hAnsi="Calibri" w:cs="Calibri"/>
          <w:spacing w:val="15"/>
          <w:sz w:val="24"/>
        </w:rPr>
        <w:t xml:space="preserve"> </w:t>
      </w:r>
      <w:r>
        <w:rPr>
          <w:rFonts w:ascii="Calibri" w:eastAsia="Calibri" w:hAnsi="Calibri" w:cs="Calibri"/>
          <w:sz w:val="24"/>
        </w:rPr>
        <w:t>dados,</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a opção</w:t>
      </w:r>
      <w:r>
        <w:rPr>
          <w:noProof/>
        </w:rPr>
        <w:drawing>
          <wp:inline distT="0" distB="0" distL="0" distR="0" wp14:anchorId="7877A46F" wp14:editId="20EC3272">
            <wp:extent cx="1123950" cy="276225"/>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rId101" cstate="print"/>
                    <a:stretch>
                      <a:fillRect/>
                    </a:stretch>
                  </pic:blipFill>
                  <pic:spPr>
                    <a:xfrm>
                      <a:off x="0" y="0"/>
                      <a:ext cx="1123950" cy="276225"/>
                    </a:xfrm>
                    <a:prstGeom prst="rect">
                      <a:avLst/>
                    </a:prstGeom>
                  </pic:spPr>
                </pic:pic>
              </a:graphicData>
            </a:graphic>
          </wp:inline>
        </w:drawing>
      </w:r>
      <w:r>
        <w:rPr>
          <w:sz w:val="24"/>
        </w:rPr>
        <w:t>.</w:t>
      </w:r>
    </w:p>
    <w:p w14:paraId="308E05D7" w14:textId="77777777" w:rsidR="00522113" w:rsidRDefault="00B51388">
      <w:pPr>
        <w:ind w:left="105"/>
      </w:pPr>
      <w:r>
        <w:rPr>
          <w:noProof/>
        </w:rPr>
        <w:drawing>
          <wp:inline distT="0" distB="0" distL="0" distR="0" wp14:anchorId="205801E1" wp14:editId="6B4CCCA2">
            <wp:extent cx="5362575" cy="191452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rId98" cstate="print"/>
                    <a:stretch>
                      <a:fillRect/>
                    </a:stretch>
                  </pic:blipFill>
                  <pic:spPr>
                    <a:xfrm>
                      <a:off x="0" y="0"/>
                      <a:ext cx="5362575" cy="1914525"/>
                    </a:xfrm>
                    <a:prstGeom prst="rect">
                      <a:avLst/>
                    </a:prstGeom>
                  </pic:spPr>
                </pic:pic>
              </a:graphicData>
            </a:graphic>
          </wp:inline>
        </w:drawing>
      </w:r>
    </w:p>
    <w:p w14:paraId="5382D096" w14:textId="77777777" w:rsidR="00522113" w:rsidRDefault="00522113"/>
    <w:p w14:paraId="5C88EF45" w14:textId="77777777" w:rsidR="00522113" w:rsidRDefault="00B51388">
      <w:r>
        <w:rPr>
          <w:noProof/>
        </w:rPr>
        <w:drawing>
          <wp:inline distT="0" distB="0" distL="0" distR="0" wp14:anchorId="7C535005" wp14:editId="2331C2AF">
            <wp:extent cx="5448300" cy="280035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rId102" cstate="print"/>
                    <a:stretch>
                      <a:fillRect/>
                    </a:stretch>
                  </pic:blipFill>
                  <pic:spPr>
                    <a:xfrm>
                      <a:off x="0" y="0"/>
                      <a:ext cx="5448300" cy="2800350"/>
                    </a:xfrm>
                    <a:prstGeom prst="rect">
                      <a:avLst/>
                    </a:prstGeom>
                  </pic:spPr>
                </pic:pic>
              </a:graphicData>
            </a:graphic>
          </wp:inline>
        </w:drawing>
      </w:r>
    </w:p>
    <w:p w14:paraId="0C500FAC" w14:textId="77777777" w:rsidR="00522113" w:rsidRDefault="00522113"/>
    <w:p w14:paraId="7675F8A5" w14:textId="77777777" w:rsidR="00522113" w:rsidRDefault="00B51388">
      <w:pPr>
        <w:spacing w:before="15" w:line="360" w:lineRule="auto"/>
        <w:ind w:left="105" w:right="90"/>
      </w:pP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campo Ano para</w:t>
      </w:r>
      <w:r>
        <w:rPr>
          <w:rFonts w:ascii="Calibri" w:eastAsia="Calibri" w:hAnsi="Calibri" w:cs="Calibri"/>
          <w:spacing w:val="15"/>
          <w:sz w:val="24"/>
        </w:rPr>
        <w:t xml:space="preserve"> </w:t>
      </w:r>
      <w:r>
        <w:rPr>
          <w:rFonts w:ascii="Calibri" w:eastAsia="Calibri" w:hAnsi="Calibri" w:cs="Calibri"/>
          <w:sz w:val="24"/>
        </w:rPr>
        <w:t>importação</w:t>
      </w:r>
      <w:r>
        <w:rPr>
          <w:rFonts w:ascii="Calibri" w:eastAsia="Calibri" w:hAnsi="Calibri" w:cs="Calibri"/>
          <w:spacing w:val="15"/>
          <w:sz w:val="24"/>
        </w:rPr>
        <w:t xml:space="preserve"> </w:t>
      </w:r>
      <w:r>
        <w:rPr>
          <w:rFonts w:ascii="Calibri" w:eastAsia="Calibri" w:hAnsi="Calibri" w:cs="Calibri"/>
          <w:sz w:val="24"/>
        </w:rPr>
        <w:t>informar</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ano do</w:t>
      </w:r>
      <w:r>
        <w:rPr>
          <w:rFonts w:ascii="Calibri" w:eastAsia="Calibri" w:hAnsi="Calibri" w:cs="Calibri"/>
          <w:spacing w:val="15"/>
          <w:sz w:val="24"/>
        </w:rPr>
        <w:t xml:space="preserve"> </w:t>
      </w:r>
      <w:r>
        <w:rPr>
          <w:rFonts w:ascii="Calibri" w:eastAsia="Calibri" w:hAnsi="Calibri" w:cs="Calibri"/>
          <w:sz w:val="24"/>
        </w:rPr>
        <w:t>plano de</w:t>
      </w:r>
      <w:r>
        <w:rPr>
          <w:rFonts w:ascii="Calibri" w:eastAsia="Calibri" w:hAnsi="Calibri" w:cs="Calibri"/>
          <w:spacing w:val="15"/>
          <w:sz w:val="24"/>
        </w:rPr>
        <w:t xml:space="preserve"> </w:t>
      </w:r>
      <w:r>
        <w:rPr>
          <w:rFonts w:ascii="Calibri" w:eastAsia="Calibri" w:hAnsi="Calibri" w:cs="Calibri"/>
          <w:sz w:val="24"/>
        </w:rPr>
        <w:t>fiscalização para</w:t>
      </w:r>
      <w:r>
        <w:rPr>
          <w:rFonts w:ascii="Calibri" w:eastAsia="Calibri" w:hAnsi="Calibri" w:cs="Calibri"/>
          <w:spacing w:val="15"/>
          <w:sz w:val="24"/>
        </w:rPr>
        <w:t xml:space="preserve"> </w:t>
      </w:r>
      <w:r>
        <w:rPr>
          <w:rFonts w:ascii="Calibri" w:eastAsia="Calibri" w:hAnsi="Calibri" w:cs="Calibri"/>
          <w:sz w:val="24"/>
        </w:rPr>
        <w:t>importar os dados.</w:t>
      </w:r>
    </w:p>
    <w:p w14:paraId="26D0D6DE" w14:textId="77777777" w:rsidR="00522113" w:rsidRDefault="00522113">
      <w:pPr>
        <w:spacing w:before="15" w:line="225" w:lineRule="exact"/>
      </w:pPr>
    </w:p>
    <w:p w14:paraId="34CFBF1E" w14:textId="77777777" w:rsidR="00522113" w:rsidRDefault="00B51388">
      <w:pPr>
        <w:ind w:left="105"/>
      </w:pPr>
      <w:r>
        <w:rPr>
          <w:noProof/>
        </w:rPr>
        <w:lastRenderedPageBreak/>
        <w:drawing>
          <wp:inline distT="0" distB="0" distL="0" distR="0" wp14:anchorId="47067895" wp14:editId="5E4CD121">
            <wp:extent cx="5448300" cy="38957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rId103" cstate="print"/>
                    <a:stretch>
                      <a:fillRect/>
                    </a:stretch>
                  </pic:blipFill>
                  <pic:spPr>
                    <a:xfrm>
                      <a:off x="0" y="0"/>
                      <a:ext cx="5448300" cy="3895725"/>
                    </a:xfrm>
                    <a:prstGeom prst="rect">
                      <a:avLst/>
                    </a:prstGeom>
                  </pic:spPr>
                </pic:pic>
              </a:graphicData>
            </a:graphic>
          </wp:inline>
        </w:drawing>
      </w:r>
    </w:p>
    <w:p w14:paraId="20E3ABC8" w14:textId="77777777" w:rsidR="00522113" w:rsidRDefault="00522113">
      <w:pPr>
        <w:ind w:left="105"/>
      </w:pPr>
    </w:p>
    <w:p w14:paraId="5941CEE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04">
        <w:r>
          <w:rPr>
            <w:rFonts w:ascii="Tahoma" w:eastAsia="Tahoma" w:hAnsi="Tahoma" w:cs="Tahoma"/>
            <w:i/>
            <w:color w:val="6666FF"/>
          </w:rPr>
          <w:t>Free HTML Help documentation generator</w:t>
        </w:r>
      </w:hyperlink>
    </w:p>
    <w:p w14:paraId="4CAA628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48" w:name="_topic_EnviarPlanoParaAnalise"/>
      <w:bookmarkEnd w:id="48"/>
      <w:r>
        <w:rPr>
          <w:rFonts w:ascii="Tahoma" w:eastAsia="Tahoma" w:hAnsi="Tahoma" w:cs="Tahoma"/>
          <w:i/>
          <w:color w:val="243F60"/>
          <w:sz w:val="22"/>
        </w:rPr>
        <w:t>Enviar Plano Para Análise</w:t>
      </w:r>
    </w:p>
    <w:p w14:paraId="3F93D31A" w14:textId="77777777" w:rsidR="00522113" w:rsidRDefault="00B51388">
      <w:pPr>
        <w:spacing w:line="355" w:lineRule="auto"/>
        <w:ind w:left="105" w:right="75"/>
        <w:jc w:val="both"/>
      </w:pPr>
      <w:r>
        <w:rPr>
          <w:sz w:val="24"/>
        </w:rPr>
        <w:t>Para enviar um plano para análise, selecionar em</w:t>
      </w:r>
      <w:r>
        <w:rPr>
          <w:spacing w:val="-15"/>
          <w:sz w:val="24"/>
        </w:rPr>
        <w:t xml:space="preserve"> </w:t>
      </w:r>
      <w:r>
        <w:rPr>
          <w:sz w:val="24"/>
        </w:rPr>
        <w:t>qualquer coluna do registro na lista de planos de fiscalização cadastrados para vis</w:t>
      </w:r>
      <w:r>
        <w:rPr>
          <w:sz w:val="24"/>
        </w:rPr>
        <w:t>ualizar as ações do plano e depois selecionar a opção Enviar para Análise.</w:t>
      </w:r>
    </w:p>
    <w:p w14:paraId="25166D68" w14:textId="77777777" w:rsidR="00522113" w:rsidRDefault="00522113">
      <w:pPr>
        <w:spacing w:before="15" w:line="240" w:lineRule="exact"/>
      </w:pPr>
    </w:p>
    <w:p w14:paraId="686FE3E7" w14:textId="77777777" w:rsidR="00522113" w:rsidRDefault="00B51388">
      <w:pPr>
        <w:ind w:left="105"/>
      </w:pPr>
      <w:r>
        <w:rPr>
          <w:noProof/>
        </w:rPr>
        <w:drawing>
          <wp:inline distT="0" distB="0" distL="0" distR="0" wp14:anchorId="43FFD97F" wp14:editId="4947B64D">
            <wp:extent cx="5505450" cy="28384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rId97" cstate="print"/>
                    <a:stretch>
                      <a:fillRect/>
                    </a:stretch>
                  </pic:blipFill>
                  <pic:spPr>
                    <a:xfrm>
                      <a:off x="0" y="0"/>
                      <a:ext cx="5505450" cy="2838450"/>
                    </a:xfrm>
                    <a:prstGeom prst="rect">
                      <a:avLst/>
                    </a:prstGeom>
                  </pic:spPr>
                </pic:pic>
              </a:graphicData>
            </a:graphic>
          </wp:inline>
        </w:drawing>
      </w:r>
    </w:p>
    <w:p w14:paraId="27870CCE" w14:textId="77777777" w:rsidR="00522113" w:rsidRDefault="00522113">
      <w:pPr>
        <w:spacing w:before="15" w:line="180" w:lineRule="exact"/>
      </w:pPr>
    </w:p>
    <w:p w14:paraId="0303064B" w14:textId="77777777" w:rsidR="00522113" w:rsidRDefault="00522113">
      <w:pPr>
        <w:spacing w:line="195" w:lineRule="exact"/>
      </w:pPr>
    </w:p>
    <w:p w14:paraId="26151B5A" w14:textId="77777777" w:rsidR="00522113" w:rsidRDefault="00B51388">
      <w:pPr>
        <w:ind w:left="105"/>
      </w:pPr>
      <w:r>
        <w:rPr>
          <w:noProof/>
        </w:rPr>
        <w:lastRenderedPageBreak/>
        <w:drawing>
          <wp:inline distT="0" distB="0" distL="0" distR="0" wp14:anchorId="5F2987A8" wp14:editId="57461025">
            <wp:extent cx="5486400" cy="196215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rId98" cstate="print"/>
                    <a:stretch>
                      <a:fillRect/>
                    </a:stretch>
                  </pic:blipFill>
                  <pic:spPr>
                    <a:xfrm>
                      <a:off x="0" y="0"/>
                      <a:ext cx="5486400" cy="1962150"/>
                    </a:xfrm>
                    <a:prstGeom prst="rect">
                      <a:avLst/>
                    </a:prstGeom>
                  </pic:spPr>
                </pic:pic>
              </a:graphicData>
            </a:graphic>
          </wp:inline>
        </w:drawing>
      </w:r>
    </w:p>
    <w:p w14:paraId="12C716B4" w14:textId="77777777" w:rsidR="00522113" w:rsidRDefault="00B51388">
      <w:pPr>
        <w:numPr>
          <w:ilvl w:val="0"/>
          <w:numId w:val="18"/>
        </w:numPr>
        <w:spacing w:before="60" w:line="360" w:lineRule="auto"/>
        <w:ind w:right="75"/>
      </w:pPr>
      <w:r>
        <w:rPr>
          <w:sz w:val="24"/>
        </w:rPr>
        <w:t>Uma vez</w:t>
      </w:r>
      <w:r>
        <w:rPr>
          <w:spacing w:val="-15"/>
          <w:sz w:val="24"/>
        </w:rPr>
        <w:t xml:space="preserve"> </w:t>
      </w:r>
      <w:r>
        <w:rPr>
          <w:sz w:val="24"/>
        </w:rPr>
        <w:t>que</w:t>
      </w:r>
      <w:r>
        <w:rPr>
          <w:spacing w:val="-15"/>
          <w:sz w:val="24"/>
        </w:rPr>
        <w:t xml:space="preserve"> </w:t>
      </w:r>
      <w:r>
        <w:rPr>
          <w:sz w:val="24"/>
        </w:rPr>
        <w:t>o</w:t>
      </w:r>
      <w:r>
        <w:rPr>
          <w:spacing w:val="-15"/>
          <w:sz w:val="24"/>
        </w:rPr>
        <w:t xml:space="preserve"> </w:t>
      </w:r>
      <w:r>
        <w:rPr>
          <w:sz w:val="24"/>
        </w:rPr>
        <w:t>plano</w:t>
      </w:r>
      <w:r>
        <w:rPr>
          <w:spacing w:val="-15"/>
          <w:sz w:val="24"/>
        </w:rPr>
        <w:t xml:space="preserve"> </w:t>
      </w:r>
      <w:r>
        <w:rPr>
          <w:sz w:val="24"/>
        </w:rPr>
        <w:t>for</w:t>
      </w:r>
      <w:r>
        <w:rPr>
          <w:spacing w:val="-15"/>
          <w:sz w:val="24"/>
        </w:rPr>
        <w:t xml:space="preserve"> </w:t>
      </w:r>
      <w:r>
        <w:rPr>
          <w:sz w:val="24"/>
        </w:rPr>
        <w:t>enviado</w:t>
      </w:r>
      <w:r>
        <w:rPr>
          <w:spacing w:val="-15"/>
          <w:sz w:val="24"/>
        </w:rPr>
        <w:t xml:space="preserve"> </w:t>
      </w:r>
      <w:r>
        <w:rPr>
          <w:sz w:val="24"/>
        </w:rPr>
        <w:t>para</w:t>
      </w:r>
      <w:r>
        <w:rPr>
          <w:spacing w:val="-15"/>
          <w:sz w:val="24"/>
        </w:rPr>
        <w:t xml:space="preserve"> </w:t>
      </w:r>
      <w:r>
        <w:rPr>
          <w:sz w:val="24"/>
        </w:rPr>
        <w:t>análise este</w:t>
      </w:r>
      <w:r>
        <w:rPr>
          <w:spacing w:val="-15"/>
          <w:sz w:val="24"/>
        </w:rPr>
        <w:t xml:space="preserve"> </w:t>
      </w:r>
      <w:r>
        <w:rPr>
          <w:sz w:val="24"/>
        </w:rPr>
        <w:t>não</w:t>
      </w:r>
      <w:r>
        <w:rPr>
          <w:spacing w:val="-15"/>
          <w:sz w:val="24"/>
        </w:rPr>
        <w:t xml:space="preserve"> </w:t>
      </w:r>
      <w:r>
        <w:rPr>
          <w:sz w:val="24"/>
        </w:rPr>
        <w:t>poderá mais ser alterado até</w:t>
      </w:r>
      <w:r>
        <w:rPr>
          <w:spacing w:val="-15"/>
          <w:sz w:val="24"/>
        </w:rPr>
        <w:t xml:space="preserve"> </w:t>
      </w:r>
      <w:r>
        <w:rPr>
          <w:sz w:val="24"/>
        </w:rPr>
        <w:t>que o plano se encontre a situação aguardando correção ou aprovado.</w:t>
      </w:r>
    </w:p>
    <w:p w14:paraId="7ABEBB0C" w14:textId="77777777" w:rsidR="00522113" w:rsidRDefault="00B51388">
      <w:pPr>
        <w:spacing w:before="60" w:line="360" w:lineRule="auto"/>
        <w:ind w:left="105" w:right="75"/>
      </w:pPr>
      <w:r>
        <w:rPr>
          <w:noProof/>
        </w:rPr>
        <w:drawing>
          <wp:inline distT="0" distB="0" distL="0" distR="0" wp14:anchorId="35E64CA9" wp14:editId="5F17B47A">
            <wp:extent cx="5924550" cy="495300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rId105" cstate="print"/>
                    <a:stretch>
                      <a:fillRect/>
                    </a:stretch>
                  </pic:blipFill>
                  <pic:spPr>
                    <a:xfrm>
                      <a:off x="0" y="0"/>
                      <a:ext cx="5924550" cy="4953000"/>
                    </a:xfrm>
                    <a:prstGeom prst="rect">
                      <a:avLst/>
                    </a:prstGeom>
                  </pic:spPr>
                </pic:pic>
              </a:graphicData>
            </a:graphic>
          </wp:inline>
        </w:drawing>
      </w:r>
    </w:p>
    <w:p w14:paraId="021ABC64" w14:textId="77777777" w:rsidR="00522113" w:rsidRDefault="00522113">
      <w:pPr>
        <w:spacing w:before="60" w:line="360" w:lineRule="auto"/>
        <w:ind w:left="105" w:right="75"/>
      </w:pPr>
    </w:p>
    <w:p w14:paraId="56B9F3B6" w14:textId="77777777" w:rsidR="00522113" w:rsidRDefault="00B51388">
      <w:pPr>
        <w:spacing w:before="60" w:line="360" w:lineRule="auto"/>
        <w:ind w:left="105" w:right="75"/>
      </w:pPr>
      <w:r>
        <w:rPr>
          <w:noProof/>
        </w:rPr>
        <w:lastRenderedPageBreak/>
        <w:drawing>
          <wp:inline distT="0" distB="0" distL="0" distR="0" wp14:anchorId="2B73984B" wp14:editId="0CA64546">
            <wp:extent cx="5924550" cy="4333875"/>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rId106" cstate="print"/>
                    <a:stretch>
                      <a:fillRect/>
                    </a:stretch>
                  </pic:blipFill>
                  <pic:spPr>
                    <a:xfrm>
                      <a:off x="0" y="0"/>
                      <a:ext cx="5924550" cy="4333875"/>
                    </a:xfrm>
                    <a:prstGeom prst="rect">
                      <a:avLst/>
                    </a:prstGeom>
                  </pic:spPr>
                </pic:pic>
              </a:graphicData>
            </a:graphic>
          </wp:inline>
        </w:drawing>
      </w:r>
    </w:p>
    <w:p w14:paraId="36C76D7A" w14:textId="77777777" w:rsidR="00522113" w:rsidRDefault="00522113">
      <w:pPr>
        <w:spacing w:before="60" w:line="360" w:lineRule="auto"/>
        <w:ind w:left="105" w:right="75"/>
      </w:pPr>
    </w:p>
    <w:p w14:paraId="1BBFC26E" w14:textId="77777777" w:rsidR="00522113" w:rsidRDefault="00B51388">
      <w:pPr>
        <w:spacing w:line="355" w:lineRule="auto"/>
        <w:ind w:left="105" w:right="75"/>
        <w:jc w:val="both"/>
      </w:pPr>
      <w:r>
        <w:rPr>
          <w:sz w:val="24"/>
        </w:rPr>
        <w:t xml:space="preserve">Na tela de </w:t>
      </w:r>
      <w:r>
        <w:rPr>
          <w:sz w:val="24"/>
        </w:rPr>
        <w:t>edição dos dados de um plano o sistema apresenta as opções recomendar/aprovar um planejamento</w:t>
      </w:r>
    </w:p>
    <w:p w14:paraId="2692B906" w14:textId="77777777" w:rsidR="00522113" w:rsidRDefault="00B51388">
      <w:pPr>
        <w:ind w:firstLine="105"/>
      </w:pPr>
      <w:r>
        <w:rPr>
          <w:b/>
          <w:color w:val="333333"/>
          <w:sz w:val="24"/>
          <w:shd w:val="clear" w:color="auto" w:fill="FFFFFF"/>
        </w:rPr>
        <w:t>Ações:</w:t>
      </w:r>
    </w:p>
    <w:p w14:paraId="65D0E475" w14:textId="77777777" w:rsidR="00522113" w:rsidRDefault="00B51388">
      <w:pPr>
        <w:numPr>
          <w:ilvl w:val="0"/>
          <w:numId w:val="21"/>
        </w:numPr>
        <w:shd w:val="clear" w:color="auto" w:fill="FFFFFF"/>
        <w:spacing w:before="105" w:after="105"/>
      </w:pPr>
      <w:r>
        <w:rPr>
          <w:color w:val="333333"/>
          <w:sz w:val="24"/>
        </w:rPr>
        <w:t>Recomendar Aprovação</w:t>
      </w:r>
    </w:p>
    <w:p w14:paraId="19D94F12" w14:textId="77777777" w:rsidR="00522113" w:rsidRDefault="00B51388">
      <w:pPr>
        <w:numPr>
          <w:ilvl w:val="1"/>
          <w:numId w:val="21"/>
        </w:numPr>
        <w:shd w:val="clear" w:color="auto" w:fill="FFFFFF"/>
        <w:spacing w:before="105" w:after="105"/>
      </w:pPr>
      <w:r>
        <w:rPr>
          <w:color w:val="333333"/>
          <w:sz w:val="24"/>
        </w:rPr>
        <w:t>Ao acionar esta opção, o sistema deverá recomendar a aprovação para o respectivo planejamento, por parte do DEPAM.</w:t>
      </w:r>
    </w:p>
    <w:p w14:paraId="40BB34F7" w14:textId="77777777" w:rsidR="00522113" w:rsidRDefault="00B51388">
      <w:pPr>
        <w:numPr>
          <w:ilvl w:val="0"/>
          <w:numId w:val="19"/>
        </w:numPr>
        <w:shd w:val="clear" w:color="auto" w:fill="FFFFFF"/>
        <w:spacing w:before="105" w:after="105"/>
      </w:pPr>
      <w:r>
        <w:rPr>
          <w:color w:val="333333"/>
          <w:sz w:val="24"/>
        </w:rPr>
        <w:t>Desfazer Recomendaç</w:t>
      </w:r>
      <w:r>
        <w:rPr>
          <w:color w:val="333333"/>
          <w:sz w:val="24"/>
        </w:rPr>
        <w:t>ão de Aprovação</w:t>
      </w:r>
    </w:p>
    <w:p w14:paraId="68EBAFE2" w14:textId="77777777" w:rsidR="00522113" w:rsidRDefault="00B51388">
      <w:pPr>
        <w:numPr>
          <w:ilvl w:val="1"/>
          <w:numId w:val="19"/>
        </w:numPr>
        <w:shd w:val="clear" w:color="auto" w:fill="FFFFFF"/>
        <w:spacing w:before="105" w:after="105"/>
      </w:pPr>
      <w:r>
        <w:rPr>
          <w:color w:val="333333"/>
          <w:sz w:val="24"/>
        </w:rPr>
        <w:t>Ao acionar esta opção, o sistema deverá desfazer a recomendação de aprovação para o respectivo planejamento, por parte do DEPAM.</w:t>
      </w:r>
    </w:p>
    <w:p w14:paraId="34C76E3C" w14:textId="77777777" w:rsidR="00522113" w:rsidRDefault="00B51388">
      <w:r>
        <w:rPr>
          <w:b/>
          <w:color w:val="333333"/>
          <w:sz w:val="24"/>
          <w:shd w:val="clear" w:color="auto" w:fill="FFFFFF"/>
        </w:rPr>
        <w:t>Regras:</w:t>
      </w:r>
    </w:p>
    <w:p w14:paraId="61DCB44F" w14:textId="77777777" w:rsidR="00522113" w:rsidRDefault="00B51388">
      <w:pPr>
        <w:numPr>
          <w:ilvl w:val="0"/>
          <w:numId w:val="20"/>
        </w:numPr>
        <w:shd w:val="clear" w:color="auto" w:fill="FFFFFF"/>
        <w:spacing w:before="105" w:after="105"/>
      </w:pPr>
      <w:r>
        <w:rPr>
          <w:color w:val="333333"/>
          <w:sz w:val="24"/>
        </w:rPr>
        <w:t>Deverá ser incluída as ações Recomendar Aprovação e Desfazer Recomendação de Aprovação.</w:t>
      </w:r>
    </w:p>
    <w:p w14:paraId="6AFE2399" w14:textId="77777777" w:rsidR="00522113" w:rsidRDefault="00B51388">
      <w:pPr>
        <w:numPr>
          <w:ilvl w:val="0"/>
          <w:numId w:val="20"/>
        </w:numPr>
        <w:shd w:val="clear" w:color="auto" w:fill="FFFFFF"/>
        <w:spacing w:before="105" w:after="105"/>
      </w:pPr>
      <w:r>
        <w:rPr>
          <w:color w:val="333333"/>
          <w:sz w:val="24"/>
        </w:rPr>
        <w:t xml:space="preserve">Ao </w:t>
      </w:r>
      <w:r>
        <w:rPr>
          <w:color w:val="333333"/>
          <w:sz w:val="24"/>
        </w:rPr>
        <w:t>acionar a opção Recomendar Aprovação, o sistema deverá substituir esta ação pela ação Desfazer Recomendação de Aprovação e vice-versa.</w:t>
      </w:r>
    </w:p>
    <w:p w14:paraId="32A889D0" w14:textId="77777777" w:rsidR="00522113" w:rsidRDefault="00B51388">
      <w:pPr>
        <w:numPr>
          <w:ilvl w:val="0"/>
          <w:numId w:val="20"/>
        </w:numPr>
        <w:shd w:val="clear" w:color="auto" w:fill="FFFFFF"/>
        <w:spacing w:before="105" w:after="105"/>
      </w:pPr>
      <w:r>
        <w:rPr>
          <w:color w:val="333333"/>
          <w:sz w:val="24"/>
        </w:rPr>
        <w:t>Para os perfis Coordenação Técnica e Superintendente, o sistema deverá permitir a inserção de comentários nos planejament</w:t>
      </w:r>
      <w:r>
        <w:rPr>
          <w:color w:val="333333"/>
          <w:sz w:val="24"/>
        </w:rPr>
        <w:t>os das suas respectivas unidades.</w:t>
      </w:r>
    </w:p>
    <w:p w14:paraId="06BBB354" w14:textId="77777777" w:rsidR="00522113" w:rsidRDefault="00522113">
      <w:pPr>
        <w:spacing w:line="355" w:lineRule="auto"/>
        <w:ind w:left="105" w:right="75"/>
        <w:jc w:val="both"/>
      </w:pPr>
    </w:p>
    <w:p w14:paraId="69DB4AEC" w14:textId="77777777" w:rsidR="00522113" w:rsidRDefault="00522113"/>
    <w:p w14:paraId="1CD61C6C" w14:textId="77777777" w:rsidR="00522113" w:rsidRDefault="00522113"/>
    <w:p w14:paraId="5D0D2929" w14:textId="77777777" w:rsidR="00522113" w:rsidRDefault="00522113">
      <w:pPr>
        <w:spacing w:before="60" w:line="360" w:lineRule="auto"/>
        <w:ind w:left="105" w:right="75"/>
      </w:pPr>
    </w:p>
    <w:p w14:paraId="5CF0E02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lastRenderedPageBreak/>
        <w:t xml:space="preserve">Created with the Personal Edition of HelpNDoc: </w:t>
      </w:r>
      <w:hyperlink r:id="rId107">
        <w:r>
          <w:rPr>
            <w:rFonts w:ascii="Tahoma" w:eastAsia="Tahoma" w:hAnsi="Tahoma" w:cs="Tahoma"/>
            <w:i/>
            <w:color w:val="6666FF"/>
          </w:rPr>
          <w:t>Easily create iPhone documentation</w:t>
        </w:r>
      </w:hyperlink>
    </w:p>
    <w:p w14:paraId="1FD37B2E" w14:textId="77777777" w:rsidR="00522113" w:rsidRDefault="00B51388">
      <w:r>
        <w:br w:type="page"/>
      </w:r>
    </w:p>
    <w:p w14:paraId="0F294CB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49" w:name="_topic_VisualizarPlanodeFiscalizacao"/>
      <w:bookmarkEnd w:id="49"/>
      <w:r>
        <w:rPr>
          <w:rFonts w:ascii="Tahoma" w:eastAsia="Tahoma" w:hAnsi="Tahoma" w:cs="Tahoma"/>
          <w:i/>
          <w:color w:val="243F60"/>
          <w:sz w:val="22"/>
        </w:rPr>
        <w:t>Visualizar Plano de Fiscalização</w:t>
      </w:r>
    </w:p>
    <w:p w14:paraId="3E71848A" w14:textId="77777777" w:rsidR="00522113" w:rsidRDefault="00B51388">
      <w:pPr>
        <w:spacing w:line="307" w:lineRule="auto"/>
        <w:ind w:left="105" w:right="45"/>
      </w:pPr>
      <w:r>
        <w:rPr>
          <w:rFonts w:ascii="Calibri" w:eastAsia="Calibri" w:hAnsi="Calibri" w:cs="Calibri"/>
          <w:sz w:val="24"/>
        </w:rPr>
        <w:t>Para</w:t>
      </w:r>
      <w:r>
        <w:rPr>
          <w:rFonts w:ascii="Calibri" w:eastAsia="Calibri" w:hAnsi="Calibri" w:cs="Calibri"/>
          <w:spacing w:val="45"/>
          <w:sz w:val="24"/>
        </w:rPr>
        <w:t xml:space="preserve"> </w:t>
      </w:r>
      <w:r>
        <w:rPr>
          <w:rFonts w:ascii="Calibri" w:eastAsia="Calibri" w:hAnsi="Calibri" w:cs="Calibri"/>
          <w:sz w:val="24"/>
        </w:rPr>
        <w:t>visualizar</w:t>
      </w:r>
      <w:r>
        <w:rPr>
          <w:rFonts w:ascii="Calibri" w:eastAsia="Calibri" w:hAnsi="Calibri" w:cs="Calibri"/>
          <w:spacing w:val="45"/>
          <w:sz w:val="24"/>
        </w:rPr>
        <w:t xml:space="preserve"> </w:t>
      </w:r>
      <w:r>
        <w:rPr>
          <w:rFonts w:ascii="Calibri" w:eastAsia="Calibri" w:hAnsi="Calibri" w:cs="Calibri"/>
          <w:sz w:val="24"/>
        </w:rPr>
        <w:t>um</w:t>
      </w:r>
      <w:r>
        <w:rPr>
          <w:rFonts w:ascii="Calibri" w:eastAsia="Calibri" w:hAnsi="Calibri" w:cs="Calibri"/>
          <w:spacing w:val="45"/>
          <w:sz w:val="24"/>
        </w:rPr>
        <w:t xml:space="preserve"> </w:t>
      </w:r>
      <w:r>
        <w:rPr>
          <w:rFonts w:ascii="Calibri" w:eastAsia="Calibri" w:hAnsi="Calibri" w:cs="Calibri"/>
          <w:sz w:val="24"/>
        </w:rPr>
        <w:t>plano</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fiscalização,</w:t>
      </w:r>
      <w:r>
        <w:rPr>
          <w:rFonts w:ascii="Calibri" w:eastAsia="Calibri" w:hAnsi="Calibri" w:cs="Calibri"/>
          <w:spacing w:val="45"/>
          <w:sz w:val="24"/>
        </w:rPr>
        <w:t xml:space="preserve"> </w:t>
      </w:r>
      <w:r>
        <w:rPr>
          <w:rFonts w:ascii="Calibri" w:eastAsia="Calibri" w:hAnsi="Calibri" w:cs="Calibri"/>
          <w:sz w:val="24"/>
        </w:rPr>
        <w:t>clicar</w:t>
      </w:r>
      <w:r>
        <w:rPr>
          <w:rFonts w:ascii="Calibri" w:eastAsia="Calibri" w:hAnsi="Calibri" w:cs="Calibri"/>
          <w:spacing w:val="45"/>
          <w:sz w:val="24"/>
        </w:rPr>
        <w:t xml:space="preserve"> </w:t>
      </w:r>
      <w:r>
        <w:rPr>
          <w:rFonts w:ascii="Calibri" w:eastAsia="Calibri" w:hAnsi="Calibri" w:cs="Calibri"/>
          <w:sz w:val="24"/>
        </w:rPr>
        <w:t>na</w:t>
      </w:r>
      <w:r>
        <w:rPr>
          <w:rFonts w:ascii="Calibri" w:eastAsia="Calibri" w:hAnsi="Calibri" w:cs="Calibri"/>
          <w:spacing w:val="45"/>
          <w:sz w:val="24"/>
        </w:rPr>
        <w:t xml:space="preserve"> </w:t>
      </w:r>
      <w:r>
        <w:rPr>
          <w:rFonts w:ascii="Calibri" w:eastAsia="Calibri" w:hAnsi="Calibri" w:cs="Calibri"/>
          <w:sz w:val="24"/>
        </w:rPr>
        <w:t>opção</w:t>
      </w:r>
      <w:r>
        <w:rPr>
          <w:rFonts w:ascii="Calibri" w:eastAsia="Calibri" w:hAnsi="Calibri" w:cs="Calibri"/>
          <w:spacing w:val="60"/>
          <w:sz w:val="24"/>
        </w:rPr>
        <w:t xml:space="preserve"> </w:t>
      </w:r>
      <w:r>
        <w:rPr>
          <w:noProof/>
        </w:rPr>
        <w:drawing>
          <wp:inline distT="0" distB="0" distL="0" distR="0" wp14:anchorId="61BC419B" wp14:editId="0E2DB379">
            <wp:extent cx="285750" cy="295275"/>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rId108" cstate="print"/>
                    <a:stretch>
                      <a:fillRect/>
                    </a:stretch>
                  </pic:blipFill>
                  <pic:spPr>
                    <a:xfrm>
                      <a:off x="0" y="0"/>
                      <a:ext cx="285750" cy="295275"/>
                    </a:xfrm>
                    <a:prstGeom prst="rect">
                      <a:avLst/>
                    </a:prstGeom>
                  </pic:spPr>
                </pic:pic>
              </a:graphicData>
            </a:graphic>
          </wp:inline>
        </w:drawing>
      </w:r>
      <w:r>
        <w:rPr>
          <w:rFonts w:ascii="Calibri" w:eastAsia="Calibri" w:hAnsi="Calibri" w:cs="Calibri"/>
          <w:sz w:val="24"/>
        </w:rPr>
        <w:t>na</w:t>
      </w:r>
      <w:r>
        <w:rPr>
          <w:rFonts w:ascii="Calibri" w:eastAsia="Calibri" w:hAnsi="Calibri" w:cs="Calibri"/>
          <w:spacing w:val="45"/>
          <w:sz w:val="24"/>
        </w:rPr>
        <w:t xml:space="preserve"> </w:t>
      </w:r>
      <w:r>
        <w:rPr>
          <w:rFonts w:ascii="Calibri" w:eastAsia="Calibri" w:hAnsi="Calibri" w:cs="Calibri"/>
          <w:sz w:val="24"/>
        </w:rPr>
        <w:t>lista</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planos</w:t>
      </w:r>
      <w:r>
        <w:rPr>
          <w:rFonts w:ascii="Calibri" w:eastAsia="Calibri" w:hAnsi="Calibri" w:cs="Calibri"/>
          <w:spacing w:val="45"/>
          <w:sz w:val="24"/>
        </w:rPr>
        <w:t xml:space="preserve"> </w:t>
      </w:r>
      <w:r>
        <w:rPr>
          <w:rFonts w:ascii="Calibri" w:eastAsia="Calibri" w:hAnsi="Calibri" w:cs="Calibri"/>
          <w:sz w:val="24"/>
        </w:rPr>
        <w:t>de fiscalização.</w:t>
      </w:r>
    </w:p>
    <w:p w14:paraId="23F67D79" w14:textId="77777777" w:rsidR="00522113" w:rsidRDefault="00522113">
      <w:pPr>
        <w:spacing w:before="15" w:line="105" w:lineRule="exact"/>
      </w:pPr>
    </w:p>
    <w:p w14:paraId="42384E8B" w14:textId="77777777" w:rsidR="00522113" w:rsidRDefault="00522113">
      <w:pPr>
        <w:spacing w:line="195" w:lineRule="exact"/>
      </w:pPr>
    </w:p>
    <w:p w14:paraId="0529FE32" w14:textId="77777777" w:rsidR="00522113" w:rsidRDefault="00B51388">
      <w:pPr>
        <w:ind w:left="105"/>
      </w:pPr>
      <w:r>
        <w:rPr>
          <w:noProof/>
        </w:rPr>
        <w:drawing>
          <wp:inline distT="0" distB="0" distL="0" distR="0" wp14:anchorId="0A4AEC79" wp14:editId="775E8451">
            <wp:extent cx="5448300" cy="280035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rId97" cstate="print"/>
                    <a:stretch>
                      <a:fillRect/>
                    </a:stretch>
                  </pic:blipFill>
                  <pic:spPr>
                    <a:xfrm>
                      <a:off x="0" y="0"/>
                      <a:ext cx="5448300" cy="2800350"/>
                    </a:xfrm>
                    <a:prstGeom prst="rect">
                      <a:avLst/>
                    </a:prstGeom>
                  </pic:spPr>
                </pic:pic>
              </a:graphicData>
            </a:graphic>
          </wp:inline>
        </w:drawing>
      </w:r>
    </w:p>
    <w:p w14:paraId="37097385" w14:textId="77777777" w:rsidR="00522113" w:rsidRDefault="00B51388">
      <w:pPr>
        <w:spacing w:before="105"/>
        <w:ind w:left="105"/>
      </w:pPr>
      <w:r>
        <w:rPr>
          <w:noProof/>
        </w:rPr>
        <w:drawing>
          <wp:inline distT="0" distB="0" distL="0" distR="0" wp14:anchorId="000717A2" wp14:editId="2B224D3D">
            <wp:extent cx="5448300" cy="4676775"/>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rId109" cstate="print"/>
                    <a:stretch>
                      <a:fillRect/>
                    </a:stretch>
                  </pic:blipFill>
                  <pic:spPr>
                    <a:xfrm>
                      <a:off x="0" y="0"/>
                      <a:ext cx="5448300" cy="4676775"/>
                    </a:xfrm>
                    <a:prstGeom prst="rect">
                      <a:avLst/>
                    </a:prstGeom>
                  </pic:spPr>
                </pic:pic>
              </a:graphicData>
            </a:graphic>
          </wp:inline>
        </w:drawing>
      </w:r>
    </w:p>
    <w:p w14:paraId="00A1875E" w14:textId="77777777" w:rsidR="00522113" w:rsidRDefault="00522113">
      <w:pPr>
        <w:spacing w:before="15" w:line="120" w:lineRule="exact"/>
      </w:pPr>
    </w:p>
    <w:p w14:paraId="4FD2D0A7" w14:textId="77777777" w:rsidR="00522113" w:rsidRDefault="00B51388">
      <w:pPr>
        <w:numPr>
          <w:ilvl w:val="0"/>
          <w:numId w:val="22"/>
        </w:numPr>
        <w:spacing w:before="15"/>
      </w:pPr>
      <w:r>
        <w:rPr>
          <w:rFonts w:ascii="Calibri" w:eastAsia="Calibri" w:hAnsi="Calibri" w:cs="Calibri"/>
          <w:sz w:val="24"/>
        </w:rPr>
        <w:t xml:space="preserve">O  </w:t>
      </w:r>
      <w:r>
        <w:rPr>
          <w:rFonts w:ascii="Calibri" w:eastAsia="Calibri" w:hAnsi="Calibri" w:cs="Calibri"/>
          <w:spacing w:val="45"/>
          <w:sz w:val="24"/>
        </w:rPr>
        <w:t xml:space="preserve"> </w:t>
      </w:r>
      <w:r>
        <w:rPr>
          <w:rFonts w:ascii="Calibri" w:eastAsia="Calibri" w:hAnsi="Calibri" w:cs="Calibri"/>
          <w:sz w:val="24"/>
        </w:rPr>
        <w:t xml:space="preserve">relatório  </w:t>
      </w:r>
      <w:r>
        <w:rPr>
          <w:rFonts w:ascii="Calibri" w:eastAsia="Calibri" w:hAnsi="Calibri" w:cs="Calibri"/>
          <w:spacing w:val="45"/>
          <w:sz w:val="24"/>
        </w:rPr>
        <w:t xml:space="preserve"> </w:t>
      </w:r>
      <w:r>
        <w:rPr>
          <w:rFonts w:ascii="Calibri" w:eastAsia="Calibri" w:hAnsi="Calibri" w:cs="Calibri"/>
          <w:sz w:val="24"/>
        </w:rPr>
        <w:t xml:space="preserve">pode  </w:t>
      </w:r>
      <w:r>
        <w:rPr>
          <w:rFonts w:ascii="Calibri" w:eastAsia="Calibri" w:hAnsi="Calibri" w:cs="Calibri"/>
          <w:spacing w:val="45"/>
          <w:sz w:val="24"/>
        </w:rPr>
        <w:t xml:space="preserve"> </w:t>
      </w:r>
      <w:r>
        <w:rPr>
          <w:rFonts w:ascii="Calibri" w:eastAsia="Calibri" w:hAnsi="Calibri" w:cs="Calibri"/>
          <w:sz w:val="24"/>
        </w:rPr>
        <w:t xml:space="preserve">ser  </w:t>
      </w:r>
      <w:r>
        <w:rPr>
          <w:rFonts w:ascii="Calibri" w:eastAsia="Calibri" w:hAnsi="Calibri" w:cs="Calibri"/>
          <w:spacing w:val="45"/>
          <w:sz w:val="24"/>
        </w:rPr>
        <w:t xml:space="preserve"> </w:t>
      </w:r>
      <w:r>
        <w:rPr>
          <w:rFonts w:ascii="Calibri" w:eastAsia="Calibri" w:hAnsi="Calibri" w:cs="Calibri"/>
          <w:sz w:val="24"/>
        </w:rPr>
        <w:t xml:space="preserve">exportado  </w:t>
      </w:r>
      <w:r>
        <w:rPr>
          <w:rFonts w:ascii="Calibri" w:eastAsia="Calibri" w:hAnsi="Calibri" w:cs="Calibri"/>
          <w:spacing w:val="45"/>
          <w:sz w:val="24"/>
        </w:rPr>
        <w:t xml:space="preserve"> </w:t>
      </w:r>
      <w:r>
        <w:rPr>
          <w:rFonts w:ascii="Calibri" w:eastAsia="Calibri" w:hAnsi="Calibri" w:cs="Calibri"/>
          <w:sz w:val="24"/>
        </w:rPr>
        <w:t xml:space="preserve">para  </w:t>
      </w:r>
      <w:r>
        <w:rPr>
          <w:rFonts w:ascii="Calibri" w:eastAsia="Calibri" w:hAnsi="Calibri" w:cs="Calibri"/>
          <w:spacing w:val="45"/>
          <w:sz w:val="24"/>
        </w:rPr>
        <w:t xml:space="preserve"> </w:t>
      </w:r>
      <w:r>
        <w:rPr>
          <w:rFonts w:ascii="Calibri" w:eastAsia="Calibri" w:hAnsi="Calibri" w:cs="Calibri"/>
          <w:sz w:val="24"/>
        </w:rPr>
        <w:t xml:space="preserve">Excel  </w:t>
      </w:r>
      <w:r>
        <w:rPr>
          <w:rFonts w:ascii="Calibri" w:eastAsia="Calibri" w:hAnsi="Calibri" w:cs="Calibri"/>
          <w:spacing w:val="45"/>
          <w:sz w:val="24"/>
        </w:rPr>
        <w:t xml:space="preserve"> </w:t>
      </w:r>
      <w:r>
        <w:rPr>
          <w:rFonts w:ascii="Calibri" w:eastAsia="Calibri" w:hAnsi="Calibri" w:cs="Calibri"/>
          <w:sz w:val="24"/>
        </w:rPr>
        <w:t xml:space="preserve">ou  </w:t>
      </w:r>
      <w:r>
        <w:rPr>
          <w:rFonts w:ascii="Calibri" w:eastAsia="Calibri" w:hAnsi="Calibri" w:cs="Calibri"/>
          <w:spacing w:val="45"/>
          <w:sz w:val="24"/>
        </w:rPr>
        <w:t xml:space="preserve"> </w:t>
      </w:r>
      <w:r>
        <w:rPr>
          <w:rFonts w:ascii="Calibri" w:eastAsia="Calibri" w:hAnsi="Calibri" w:cs="Calibri"/>
          <w:sz w:val="24"/>
        </w:rPr>
        <w:t xml:space="preserve">PDF,  </w:t>
      </w:r>
      <w:r>
        <w:rPr>
          <w:rFonts w:ascii="Calibri" w:eastAsia="Calibri" w:hAnsi="Calibri" w:cs="Calibri"/>
          <w:spacing w:val="45"/>
          <w:sz w:val="24"/>
        </w:rPr>
        <w:t xml:space="preserve"> </w:t>
      </w:r>
      <w:r>
        <w:rPr>
          <w:rFonts w:ascii="Calibri" w:eastAsia="Calibri" w:hAnsi="Calibri" w:cs="Calibri"/>
          <w:sz w:val="24"/>
        </w:rPr>
        <w:t xml:space="preserve">conforme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opção:</w:t>
      </w:r>
    </w:p>
    <w:p w14:paraId="659B76A6" w14:textId="77777777" w:rsidR="00522113" w:rsidRDefault="00522113">
      <w:pPr>
        <w:spacing w:before="15" w:line="165" w:lineRule="exact"/>
      </w:pPr>
    </w:p>
    <w:p w14:paraId="1823BDC3" w14:textId="77777777" w:rsidR="00522113" w:rsidRDefault="00B51388">
      <w:r>
        <w:rPr>
          <w:noProof/>
        </w:rPr>
        <w:lastRenderedPageBreak/>
        <w:drawing>
          <wp:inline distT="0" distB="0" distL="0" distR="0" wp14:anchorId="5DF9D728" wp14:editId="54BFF145">
            <wp:extent cx="1133475" cy="285750"/>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rId110" cstate="print"/>
                    <a:stretch>
                      <a:fillRect/>
                    </a:stretch>
                  </pic:blipFill>
                  <pic:spPr>
                    <a:xfrm>
                      <a:off x="0" y="0"/>
                      <a:ext cx="1133475" cy="285750"/>
                    </a:xfrm>
                    <a:prstGeom prst="rect">
                      <a:avLst/>
                    </a:prstGeom>
                  </pic:spPr>
                </pic:pic>
              </a:graphicData>
            </a:graphic>
          </wp:inline>
        </w:drawing>
      </w:r>
      <w:r>
        <w:rPr>
          <w:rFonts w:ascii="Calibri" w:eastAsia="Calibri" w:hAnsi="Calibri" w:cs="Calibri"/>
          <w:sz w:val="24"/>
        </w:rPr>
        <w:t xml:space="preserve">e </w:t>
      </w:r>
      <w:r>
        <w:rPr>
          <w:noProof/>
        </w:rPr>
        <w:drawing>
          <wp:inline distT="0" distB="0" distL="0" distR="0" wp14:anchorId="6297D8CE" wp14:editId="76653086">
            <wp:extent cx="1085850" cy="266700"/>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rId111" cstate="print"/>
                    <a:stretch>
                      <a:fillRect/>
                    </a:stretch>
                  </pic:blipFill>
                  <pic:spPr>
                    <a:xfrm>
                      <a:off x="0" y="0"/>
                      <a:ext cx="1085850" cy="266700"/>
                    </a:xfrm>
                    <a:prstGeom prst="rect">
                      <a:avLst/>
                    </a:prstGeom>
                  </pic:spPr>
                </pic:pic>
              </a:graphicData>
            </a:graphic>
          </wp:inline>
        </w:drawing>
      </w:r>
      <w:r>
        <w:rPr>
          <w:rFonts w:ascii="Calibri" w:eastAsia="Calibri" w:hAnsi="Calibri" w:cs="Calibri"/>
          <w:sz w:val="24"/>
        </w:rPr>
        <w:t>.</w:t>
      </w:r>
    </w:p>
    <w:p w14:paraId="2E339431" w14:textId="77777777" w:rsidR="00522113" w:rsidRDefault="00522113">
      <w:pPr>
        <w:spacing w:line="195" w:lineRule="exact"/>
      </w:pPr>
    </w:p>
    <w:p w14:paraId="0BC8F80B" w14:textId="77777777" w:rsidR="00522113" w:rsidRDefault="00522113">
      <w:pPr>
        <w:spacing w:line="195" w:lineRule="exact"/>
      </w:pPr>
    </w:p>
    <w:p w14:paraId="37E0621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12">
        <w:r>
          <w:rPr>
            <w:rFonts w:ascii="Tahoma" w:eastAsia="Tahoma" w:hAnsi="Tahoma" w:cs="Tahoma"/>
            <w:i/>
            <w:color w:val="6666FF"/>
          </w:rPr>
          <w:t>Easily create HTML Help documents</w:t>
        </w:r>
      </w:hyperlink>
    </w:p>
    <w:p w14:paraId="3620BB2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50" w:name="_topic_Setorizacao"/>
      <w:bookmarkEnd w:id="50"/>
      <w:r>
        <w:rPr>
          <w:rFonts w:ascii="Tahoma" w:eastAsia="Tahoma" w:hAnsi="Tahoma" w:cs="Tahoma"/>
          <w:color w:val="243F60"/>
          <w:sz w:val="22"/>
        </w:rPr>
        <w:t>Setorização</w:t>
      </w:r>
    </w:p>
    <w:p w14:paraId="20B82E4B" w14:textId="77777777" w:rsidR="00522113" w:rsidRDefault="00B51388">
      <w:pPr>
        <w:spacing w:line="355" w:lineRule="auto"/>
        <w:ind w:left="105" w:right="75"/>
      </w:pPr>
      <w:r>
        <w:t>Selecionar no menu lateral a opção Planejamento e depois Setorização. Será mostrado a lista com os setores cadastrados. Na funcionalidade "</w:t>
      </w:r>
      <w:r>
        <w:rPr>
          <w:b/>
        </w:rPr>
        <w:t>Setorização</w:t>
      </w:r>
      <w:r>
        <w:t xml:space="preserve">", o usuários poderá realizar </w:t>
      </w:r>
      <w:r>
        <w:rPr>
          <w:b/>
        </w:rPr>
        <w:t>"Consultar", "Cadastrar" e "Alterar".</w:t>
      </w:r>
    </w:p>
    <w:p w14:paraId="54D4C165" w14:textId="77777777" w:rsidR="00522113" w:rsidRDefault="00522113">
      <w:pPr>
        <w:spacing w:line="355" w:lineRule="auto"/>
        <w:ind w:left="105" w:right="75"/>
      </w:pPr>
    </w:p>
    <w:p w14:paraId="010C2AD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13">
        <w:r>
          <w:rPr>
            <w:rFonts w:ascii="Tahoma" w:eastAsia="Tahoma" w:hAnsi="Tahoma" w:cs="Tahoma"/>
            <w:i/>
            <w:color w:val="6666FF"/>
          </w:rPr>
          <w:t>Create help files for the Qt Help Framew</w:t>
        </w:r>
        <w:r>
          <w:rPr>
            <w:rFonts w:ascii="Tahoma" w:eastAsia="Tahoma" w:hAnsi="Tahoma" w:cs="Tahoma"/>
            <w:i/>
            <w:color w:val="6666FF"/>
          </w:rPr>
          <w:t>ork</w:t>
        </w:r>
      </w:hyperlink>
    </w:p>
    <w:p w14:paraId="4AD44A34" w14:textId="77777777" w:rsidR="00522113" w:rsidRDefault="00B51388">
      <w:r>
        <w:br w:type="page"/>
      </w:r>
    </w:p>
    <w:p w14:paraId="4D2F8D6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51" w:name="_topic_ConsultarSetores"/>
      <w:bookmarkEnd w:id="51"/>
      <w:r>
        <w:rPr>
          <w:rFonts w:ascii="Tahoma" w:eastAsia="Tahoma" w:hAnsi="Tahoma" w:cs="Tahoma"/>
          <w:i/>
          <w:color w:val="243F60"/>
          <w:sz w:val="22"/>
        </w:rPr>
        <w:t>Consultar Setores</w:t>
      </w:r>
    </w:p>
    <w:p w14:paraId="3450658F" w14:textId="77777777" w:rsidR="00522113" w:rsidRDefault="00B51388">
      <w:pPr>
        <w:spacing w:before="105"/>
        <w:ind w:left="105"/>
      </w:pPr>
      <w:r>
        <w:rPr>
          <w:rFonts w:ascii="Calibri" w:eastAsia="Calibri" w:hAnsi="Calibri" w:cs="Calibri"/>
          <w:sz w:val="24"/>
        </w:rPr>
        <w:t>Na tela consultar, o usuário poderá realizar pesquisar dos registros cadastrad</w:t>
      </w:r>
      <w:r>
        <w:rPr>
          <w:rFonts w:ascii="Calibri" w:eastAsia="Calibri" w:hAnsi="Calibri" w:cs="Calibri"/>
          <w:sz w:val="24"/>
        </w:rPr>
        <w:t>os.</w:t>
      </w:r>
    </w:p>
    <w:p w14:paraId="0B55012F" w14:textId="77777777" w:rsidR="00522113" w:rsidRDefault="00B51388">
      <w:pPr>
        <w:spacing w:before="105"/>
        <w:ind w:left="105"/>
      </w:pPr>
      <w:r>
        <w:rPr>
          <w:noProof/>
        </w:rPr>
        <w:drawing>
          <wp:inline distT="0" distB="0" distL="0" distR="0" wp14:anchorId="23036EC8" wp14:editId="55BDA9EC">
            <wp:extent cx="5924550" cy="2714625"/>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rId114" cstate="print"/>
                    <a:stretch>
                      <a:fillRect/>
                    </a:stretch>
                  </pic:blipFill>
                  <pic:spPr>
                    <a:xfrm>
                      <a:off x="0" y="0"/>
                      <a:ext cx="5924550" cy="2714625"/>
                    </a:xfrm>
                    <a:prstGeom prst="rect">
                      <a:avLst/>
                    </a:prstGeom>
                  </pic:spPr>
                </pic:pic>
              </a:graphicData>
            </a:graphic>
          </wp:inline>
        </w:drawing>
      </w:r>
    </w:p>
    <w:p w14:paraId="571B2092" w14:textId="77777777" w:rsidR="00522113" w:rsidRDefault="00522113">
      <w:pPr>
        <w:spacing w:before="15" w:line="165" w:lineRule="exact"/>
      </w:pPr>
    </w:p>
    <w:p w14:paraId="46BD593B" w14:textId="77777777" w:rsidR="00522113" w:rsidRDefault="00522113">
      <w:pPr>
        <w:spacing w:line="195" w:lineRule="exact"/>
      </w:pPr>
    </w:p>
    <w:p w14:paraId="6914FE41" w14:textId="77777777" w:rsidR="00522113" w:rsidRDefault="00B51388">
      <w:pPr>
        <w:numPr>
          <w:ilvl w:val="0"/>
          <w:numId w:val="24"/>
        </w:numPr>
        <w:spacing w:before="15" w:line="360" w:lineRule="auto"/>
        <w:ind w:right="75"/>
        <w:jc w:val="both"/>
      </w:pPr>
      <w:r>
        <w:rPr>
          <w:rFonts w:ascii="Calibri" w:eastAsia="Calibri" w:hAnsi="Calibri" w:cs="Calibri"/>
          <w:sz w:val="24"/>
        </w:rPr>
        <w:t>É possível realizar uma nova pesquisa utilizando os filtros Status, Tipo Setor</w:t>
      </w:r>
      <w:r>
        <w:rPr>
          <w:sz w:val="24"/>
        </w:rPr>
        <w:t>,</w:t>
      </w:r>
      <w:r>
        <w:rPr>
          <w:rFonts w:ascii="Calibri" w:eastAsia="Calibri" w:hAnsi="Calibri" w:cs="Calibri"/>
          <w:sz w:val="24"/>
        </w:rPr>
        <w:t xml:space="preserve"> UF e Município. O campo texto permite realizar pesquisa livre e conforme o preenchimento será filtrado o resultado, onde: </w:t>
      </w:r>
    </w:p>
    <w:p w14:paraId="656AEAF0" w14:textId="77777777" w:rsidR="00522113" w:rsidRDefault="00B51388">
      <w:pPr>
        <w:pStyle w:val="PargrafodaLista"/>
        <w:numPr>
          <w:ilvl w:val="1"/>
          <w:numId w:val="23"/>
        </w:numPr>
        <w:spacing w:before="15" w:line="360" w:lineRule="auto"/>
        <w:ind w:right="75"/>
        <w:jc w:val="both"/>
      </w:pPr>
      <w:r>
        <w:rPr>
          <w:rFonts w:ascii="Calibri" w:eastAsia="Calibri" w:hAnsi="Calibri" w:cs="Calibri"/>
          <w:sz w:val="24"/>
        </w:rPr>
        <w:t xml:space="preserve">O usuário com perfil de </w:t>
      </w:r>
      <w:r>
        <w:rPr>
          <w:rFonts w:ascii="Calibri" w:eastAsia="Calibri" w:hAnsi="Calibri" w:cs="Calibri"/>
          <w:sz w:val="24"/>
        </w:rPr>
        <w:t>Administrador, poderá pesquisar todos os setores fazendo uso dos filtros “status”, “tipo”, “UF” e “Municípios”.</w:t>
      </w:r>
    </w:p>
    <w:p w14:paraId="51C3E588" w14:textId="77777777" w:rsidR="00522113" w:rsidRDefault="00B51388">
      <w:pPr>
        <w:pStyle w:val="PargrafodaLista"/>
        <w:numPr>
          <w:ilvl w:val="1"/>
          <w:numId w:val="23"/>
        </w:numPr>
        <w:spacing w:before="15" w:line="360" w:lineRule="auto"/>
        <w:ind w:right="75"/>
        <w:jc w:val="both"/>
      </w:pPr>
      <w:r>
        <w:rPr>
          <w:rFonts w:ascii="Calibri" w:eastAsia="Calibri" w:hAnsi="Calibri" w:cs="Calibri"/>
          <w:sz w:val="24"/>
        </w:rPr>
        <w:t>O usuário que não possui o perfil de Administrador poderá pesquisar todos os setores fazendo uso dos filtros “status”, “tipo”, “UF” e “Município</w:t>
      </w:r>
      <w:r>
        <w:rPr>
          <w:rFonts w:ascii="Calibri" w:eastAsia="Calibri" w:hAnsi="Calibri" w:cs="Calibri"/>
          <w:sz w:val="24"/>
        </w:rPr>
        <w:t>s”, apresentando a UF de sua unidade como padrão pré-selecionado podendo esta ser alterada pelo usuário.</w:t>
      </w:r>
    </w:p>
    <w:p w14:paraId="63498545" w14:textId="77777777" w:rsidR="00522113" w:rsidRDefault="00B51388">
      <w:pPr>
        <w:pStyle w:val="PargrafodaLista"/>
        <w:numPr>
          <w:ilvl w:val="1"/>
          <w:numId w:val="23"/>
        </w:numPr>
        <w:spacing w:before="15" w:line="360" w:lineRule="auto"/>
        <w:ind w:right="75"/>
        <w:jc w:val="both"/>
      </w:pPr>
      <w:r>
        <w:rPr>
          <w:rFonts w:ascii="Calibri" w:eastAsia="Calibri" w:hAnsi="Calibri" w:cs="Calibri"/>
          <w:sz w:val="24"/>
        </w:rPr>
        <w:t>O filtro Nível apenas deverá ser apresentado quando o filtro Tipo Setor for igual a Atividades e o filtro Atividade for igual a Empreendimento.</w:t>
      </w:r>
    </w:p>
    <w:p w14:paraId="168A935E" w14:textId="77777777" w:rsidR="00522113" w:rsidRDefault="00B51388">
      <w:pPr>
        <w:pStyle w:val="PargrafodaLista"/>
        <w:numPr>
          <w:ilvl w:val="2"/>
          <w:numId w:val="23"/>
        </w:numPr>
        <w:spacing w:before="15" w:line="360" w:lineRule="auto"/>
        <w:ind w:right="75"/>
        <w:jc w:val="both"/>
      </w:pPr>
      <w:r>
        <w:rPr>
          <w:rFonts w:ascii="Calibri" w:eastAsia="Calibri" w:hAnsi="Calibri" w:cs="Calibri"/>
          <w:sz w:val="24"/>
        </w:rPr>
        <w:t xml:space="preserve">Caso o </w:t>
      </w:r>
      <w:r>
        <w:rPr>
          <w:rFonts w:ascii="Calibri" w:eastAsia="Calibri" w:hAnsi="Calibri" w:cs="Calibri"/>
          <w:sz w:val="24"/>
        </w:rPr>
        <w:t>registro não tenha a informação de nível, o sistema deverá apresentar a nomenclatura "-", no resultado da pesquisa.</w:t>
      </w:r>
    </w:p>
    <w:p w14:paraId="5D4434D2" w14:textId="77777777" w:rsidR="00522113" w:rsidRDefault="00B51388">
      <w:pPr>
        <w:numPr>
          <w:ilvl w:val="0"/>
          <w:numId w:val="24"/>
        </w:numPr>
        <w:spacing w:before="15" w:line="360" w:lineRule="auto"/>
        <w:ind w:right="75"/>
        <w:jc w:val="both"/>
      </w:pPr>
      <w:r>
        <w:rPr>
          <w:rFonts w:ascii="Calibri" w:eastAsia="Calibri" w:hAnsi="Calibri" w:cs="Calibri"/>
          <w:sz w:val="24"/>
        </w:rPr>
        <w:t>O sistema deverá trazer o campo UF já selecionado com a UF da unidade do usuário, com a possibilidade de ser alterada.</w:t>
      </w:r>
    </w:p>
    <w:p w14:paraId="1CAB348F" w14:textId="77777777" w:rsidR="00522113" w:rsidRDefault="00B51388">
      <w:pPr>
        <w:numPr>
          <w:ilvl w:val="0"/>
          <w:numId w:val="24"/>
        </w:numPr>
        <w:spacing w:line="357" w:lineRule="auto"/>
        <w:ind w:right="75"/>
        <w:jc w:val="both"/>
      </w:pPr>
      <w:r>
        <w:rPr>
          <w:rFonts w:ascii="Calibri" w:eastAsia="Calibri" w:hAnsi="Calibri" w:cs="Calibri"/>
          <w:sz w:val="24"/>
        </w:rPr>
        <w:t>De acordo com a permi</w:t>
      </w:r>
      <w:r>
        <w:rPr>
          <w:rFonts w:ascii="Calibri" w:eastAsia="Calibri" w:hAnsi="Calibri" w:cs="Calibri"/>
          <w:sz w:val="24"/>
        </w:rPr>
        <w:t>ssão do usuário autenticado é possível também excluir, ativar e inativar setores.</w:t>
      </w:r>
    </w:p>
    <w:p w14:paraId="6F0C0460" w14:textId="77777777" w:rsidR="00522113" w:rsidRDefault="00B51388">
      <w:pPr>
        <w:tabs>
          <w:tab w:val="left" w:pos="825"/>
        </w:tabs>
        <w:spacing w:line="355" w:lineRule="auto"/>
        <w:ind w:left="1185" w:right="75" w:hanging="360"/>
        <w:jc w:val="both"/>
      </w:pPr>
      <w:r>
        <w:rPr>
          <w:sz w:val="24"/>
        </w:rPr>
        <w:sym w:font="Symbol" w:char="00B7"/>
      </w:r>
      <w:r>
        <w:rPr>
          <w:sz w:val="24"/>
        </w:rPr>
        <w:tab/>
      </w:r>
      <w:r>
        <w:rPr>
          <w:rFonts w:ascii="Calibri" w:eastAsia="Calibri" w:hAnsi="Calibri" w:cs="Calibri"/>
          <w:b/>
          <w:sz w:val="24"/>
        </w:rPr>
        <w:t>Excluir</w:t>
      </w:r>
      <w:r>
        <w:rPr>
          <w:rFonts w:ascii="Calibri" w:eastAsia="Calibri" w:hAnsi="Calibri" w:cs="Calibri"/>
          <w:sz w:val="24"/>
        </w:rPr>
        <w:t>:</w:t>
      </w:r>
      <w:r>
        <w:rPr>
          <w:rFonts w:ascii="Calibri" w:eastAsia="Calibri" w:hAnsi="Calibri" w:cs="Calibri"/>
          <w:spacing w:val="30"/>
          <w:sz w:val="24"/>
        </w:rPr>
        <w:t xml:space="preserve"> </w:t>
      </w:r>
      <w:r>
        <w:rPr>
          <w:rFonts w:ascii="Calibri" w:eastAsia="Calibri" w:hAnsi="Calibri" w:cs="Calibri"/>
          <w:sz w:val="24"/>
        </w:rPr>
        <w:t>É</w:t>
      </w:r>
      <w:r>
        <w:rPr>
          <w:rFonts w:ascii="Calibri" w:eastAsia="Calibri" w:hAnsi="Calibri" w:cs="Calibri"/>
          <w:spacing w:val="30"/>
          <w:sz w:val="24"/>
        </w:rPr>
        <w:t xml:space="preserve"> </w:t>
      </w:r>
      <w:r>
        <w:rPr>
          <w:rFonts w:ascii="Calibri" w:eastAsia="Calibri" w:hAnsi="Calibri" w:cs="Calibri"/>
          <w:sz w:val="24"/>
        </w:rPr>
        <w:t>permitido</w:t>
      </w:r>
      <w:r>
        <w:rPr>
          <w:rFonts w:ascii="Calibri" w:eastAsia="Calibri" w:hAnsi="Calibri" w:cs="Calibri"/>
          <w:spacing w:val="30"/>
          <w:sz w:val="24"/>
        </w:rPr>
        <w:t xml:space="preserve"> </w:t>
      </w:r>
      <w:r>
        <w:rPr>
          <w:rFonts w:ascii="Calibri" w:eastAsia="Calibri" w:hAnsi="Calibri" w:cs="Calibri"/>
          <w:sz w:val="24"/>
        </w:rPr>
        <w:t>excluir</w:t>
      </w:r>
      <w:r>
        <w:rPr>
          <w:rFonts w:ascii="Calibri" w:eastAsia="Calibri" w:hAnsi="Calibri" w:cs="Calibri"/>
          <w:spacing w:val="30"/>
          <w:sz w:val="24"/>
        </w:rPr>
        <w:t xml:space="preserve"> </w:t>
      </w:r>
      <w:r>
        <w:rPr>
          <w:rFonts w:ascii="Calibri" w:eastAsia="Calibri" w:hAnsi="Calibri" w:cs="Calibri"/>
          <w:sz w:val="24"/>
        </w:rPr>
        <w:t>somente</w:t>
      </w:r>
      <w:r>
        <w:rPr>
          <w:rFonts w:ascii="Calibri" w:eastAsia="Calibri" w:hAnsi="Calibri" w:cs="Calibri"/>
          <w:spacing w:val="30"/>
          <w:sz w:val="24"/>
        </w:rPr>
        <w:t xml:space="preserve"> </w:t>
      </w:r>
      <w:r>
        <w:rPr>
          <w:rFonts w:ascii="Calibri" w:eastAsia="Calibri" w:hAnsi="Calibri" w:cs="Calibri"/>
          <w:sz w:val="24"/>
        </w:rPr>
        <w:t>setores</w:t>
      </w:r>
      <w:r>
        <w:rPr>
          <w:rFonts w:ascii="Calibri" w:eastAsia="Calibri" w:hAnsi="Calibri" w:cs="Calibri"/>
          <w:spacing w:val="30"/>
          <w:sz w:val="24"/>
        </w:rPr>
        <w:t xml:space="preserve"> </w:t>
      </w:r>
      <w:r>
        <w:rPr>
          <w:rFonts w:ascii="Calibri" w:eastAsia="Calibri" w:hAnsi="Calibri" w:cs="Calibri"/>
          <w:sz w:val="24"/>
        </w:rPr>
        <w:t>que</w:t>
      </w:r>
      <w:r>
        <w:rPr>
          <w:rFonts w:ascii="Calibri" w:eastAsia="Calibri" w:hAnsi="Calibri" w:cs="Calibri"/>
          <w:spacing w:val="30"/>
          <w:sz w:val="24"/>
        </w:rPr>
        <w:t xml:space="preserve"> </w:t>
      </w:r>
      <w:r>
        <w:rPr>
          <w:rFonts w:ascii="Calibri" w:eastAsia="Calibri" w:hAnsi="Calibri" w:cs="Calibri"/>
          <w:sz w:val="24"/>
        </w:rPr>
        <w:t>não</w:t>
      </w:r>
      <w:r>
        <w:rPr>
          <w:rFonts w:ascii="Calibri" w:eastAsia="Calibri" w:hAnsi="Calibri" w:cs="Calibri"/>
          <w:spacing w:val="30"/>
          <w:sz w:val="24"/>
        </w:rPr>
        <w:t xml:space="preserve"> </w:t>
      </w:r>
      <w:r>
        <w:rPr>
          <w:rFonts w:ascii="Calibri" w:eastAsia="Calibri" w:hAnsi="Calibri" w:cs="Calibri"/>
          <w:sz w:val="24"/>
        </w:rPr>
        <w:t>foram</w:t>
      </w:r>
      <w:r>
        <w:rPr>
          <w:rFonts w:ascii="Calibri" w:eastAsia="Calibri" w:hAnsi="Calibri" w:cs="Calibri"/>
          <w:spacing w:val="30"/>
          <w:sz w:val="24"/>
        </w:rPr>
        <w:t xml:space="preserve"> </w:t>
      </w:r>
      <w:r>
        <w:rPr>
          <w:rFonts w:ascii="Calibri" w:eastAsia="Calibri" w:hAnsi="Calibri" w:cs="Calibri"/>
          <w:sz w:val="24"/>
        </w:rPr>
        <w:t>utilizados</w:t>
      </w:r>
      <w:r>
        <w:rPr>
          <w:rFonts w:ascii="Calibri" w:eastAsia="Calibri" w:hAnsi="Calibri" w:cs="Calibri"/>
          <w:spacing w:val="30"/>
          <w:sz w:val="24"/>
        </w:rPr>
        <w:t xml:space="preserve"> </w:t>
      </w:r>
      <w:r>
        <w:rPr>
          <w:rFonts w:ascii="Calibri" w:eastAsia="Calibri" w:hAnsi="Calibri" w:cs="Calibri"/>
          <w:sz w:val="24"/>
        </w:rPr>
        <w:t>em</w:t>
      </w:r>
      <w:r>
        <w:rPr>
          <w:rFonts w:ascii="Calibri" w:eastAsia="Calibri" w:hAnsi="Calibri" w:cs="Calibri"/>
          <w:spacing w:val="30"/>
          <w:sz w:val="24"/>
        </w:rPr>
        <w:t xml:space="preserve"> </w:t>
      </w:r>
      <w:r>
        <w:rPr>
          <w:rFonts w:ascii="Calibri" w:eastAsia="Calibri" w:hAnsi="Calibri" w:cs="Calibri"/>
          <w:sz w:val="24"/>
        </w:rPr>
        <w:t xml:space="preserve">um cadastro de planos de fiscalização ou cadastro de fiscalização. Ao realizar esta ação o </w:t>
      </w:r>
      <w:r>
        <w:rPr>
          <w:rFonts w:ascii="Calibri" w:eastAsia="Calibri" w:hAnsi="Calibri" w:cs="Calibri"/>
          <w:sz w:val="24"/>
        </w:rPr>
        <w:t>setor não será mais apresentado no sistema.</w:t>
      </w:r>
    </w:p>
    <w:p w14:paraId="3B10BA15" w14:textId="77777777" w:rsidR="00522113" w:rsidRDefault="00B51388">
      <w:pPr>
        <w:tabs>
          <w:tab w:val="left" w:pos="825"/>
        </w:tabs>
        <w:spacing w:before="15" w:line="352" w:lineRule="auto"/>
        <w:ind w:left="1185" w:right="75" w:hanging="360"/>
        <w:jc w:val="both"/>
      </w:pPr>
      <w:r>
        <w:rPr>
          <w:sz w:val="24"/>
        </w:rPr>
        <w:lastRenderedPageBreak/>
        <w:sym w:font="Symbol" w:char="00B7"/>
      </w:r>
      <w:r>
        <w:rPr>
          <w:sz w:val="24"/>
        </w:rPr>
        <w:tab/>
      </w:r>
      <w:r>
        <w:rPr>
          <w:rFonts w:ascii="Calibri" w:eastAsia="Calibri" w:hAnsi="Calibri" w:cs="Calibri"/>
          <w:b/>
          <w:sz w:val="24"/>
        </w:rPr>
        <w:t>Inativar</w:t>
      </w:r>
      <w:r>
        <w:rPr>
          <w:rFonts w:ascii="Calibri" w:eastAsia="Calibri" w:hAnsi="Calibri" w:cs="Calibri"/>
          <w:sz w:val="24"/>
        </w:rPr>
        <w:t>: Ao realizar esta ação, o setor não será mostrado no cadastro de planos de fiscalização ou cadastro de fiscalização.</w:t>
      </w:r>
    </w:p>
    <w:p w14:paraId="0BBF7DFD" w14:textId="77777777" w:rsidR="00522113" w:rsidRDefault="00B51388">
      <w:pPr>
        <w:tabs>
          <w:tab w:val="left" w:pos="825"/>
        </w:tabs>
        <w:spacing w:before="15" w:line="355" w:lineRule="auto"/>
        <w:ind w:left="1185" w:right="75" w:hanging="360"/>
        <w:jc w:val="both"/>
      </w:pPr>
      <w:r>
        <w:rPr>
          <w:sz w:val="24"/>
        </w:rPr>
        <w:sym w:font="Symbol" w:char="00B7"/>
      </w:r>
      <w:r>
        <w:rPr>
          <w:sz w:val="24"/>
        </w:rPr>
        <w:tab/>
      </w:r>
      <w:r>
        <w:rPr>
          <w:rFonts w:ascii="Calibri" w:eastAsia="Calibri" w:hAnsi="Calibri" w:cs="Calibri"/>
          <w:b/>
          <w:sz w:val="24"/>
        </w:rPr>
        <w:t>Ativar</w:t>
      </w:r>
      <w:r>
        <w:rPr>
          <w:rFonts w:ascii="Calibri" w:eastAsia="Calibri" w:hAnsi="Calibri" w:cs="Calibri"/>
          <w:sz w:val="24"/>
        </w:rPr>
        <w:t>:</w:t>
      </w:r>
      <w:r>
        <w:rPr>
          <w:rFonts w:ascii="Calibri" w:eastAsia="Calibri" w:hAnsi="Calibri" w:cs="Calibri"/>
          <w:spacing w:val="30"/>
          <w:sz w:val="24"/>
        </w:rPr>
        <w:t xml:space="preserve"> </w:t>
      </w:r>
      <w:r>
        <w:rPr>
          <w:rFonts w:ascii="Calibri" w:eastAsia="Calibri" w:hAnsi="Calibri" w:cs="Calibri"/>
          <w:sz w:val="24"/>
        </w:rPr>
        <w:t>Ao</w:t>
      </w:r>
      <w:r>
        <w:rPr>
          <w:rFonts w:ascii="Calibri" w:eastAsia="Calibri" w:hAnsi="Calibri" w:cs="Calibri"/>
          <w:spacing w:val="30"/>
          <w:sz w:val="24"/>
        </w:rPr>
        <w:t xml:space="preserve"> </w:t>
      </w:r>
      <w:r>
        <w:rPr>
          <w:rFonts w:ascii="Calibri" w:eastAsia="Calibri" w:hAnsi="Calibri" w:cs="Calibri"/>
          <w:sz w:val="24"/>
        </w:rPr>
        <w:t>realizar</w:t>
      </w:r>
      <w:r>
        <w:rPr>
          <w:rFonts w:ascii="Calibri" w:eastAsia="Calibri" w:hAnsi="Calibri" w:cs="Calibri"/>
          <w:spacing w:val="30"/>
          <w:sz w:val="24"/>
        </w:rPr>
        <w:t xml:space="preserve"> </w:t>
      </w:r>
      <w:r>
        <w:rPr>
          <w:rFonts w:ascii="Calibri" w:eastAsia="Calibri" w:hAnsi="Calibri" w:cs="Calibri"/>
          <w:sz w:val="24"/>
        </w:rPr>
        <w:t>esta</w:t>
      </w:r>
      <w:r>
        <w:rPr>
          <w:rFonts w:ascii="Calibri" w:eastAsia="Calibri" w:hAnsi="Calibri" w:cs="Calibri"/>
          <w:spacing w:val="15"/>
          <w:sz w:val="24"/>
        </w:rPr>
        <w:t xml:space="preserve"> </w:t>
      </w:r>
      <w:r>
        <w:rPr>
          <w:rFonts w:ascii="Calibri" w:eastAsia="Calibri" w:hAnsi="Calibri" w:cs="Calibri"/>
          <w:sz w:val="24"/>
        </w:rPr>
        <w:t>ação,</w:t>
      </w:r>
      <w:r>
        <w:rPr>
          <w:rFonts w:ascii="Calibri" w:eastAsia="Calibri" w:hAnsi="Calibri" w:cs="Calibri"/>
          <w:spacing w:val="30"/>
          <w:sz w:val="24"/>
        </w:rPr>
        <w:t xml:space="preserve"> </w:t>
      </w:r>
      <w:r>
        <w:rPr>
          <w:rFonts w:ascii="Calibri" w:eastAsia="Calibri" w:hAnsi="Calibri" w:cs="Calibri"/>
          <w:sz w:val="24"/>
        </w:rPr>
        <w:t>o</w:t>
      </w:r>
      <w:r>
        <w:rPr>
          <w:rFonts w:ascii="Calibri" w:eastAsia="Calibri" w:hAnsi="Calibri" w:cs="Calibri"/>
          <w:spacing w:val="30"/>
          <w:sz w:val="24"/>
        </w:rPr>
        <w:t xml:space="preserve"> </w:t>
      </w:r>
      <w:r>
        <w:rPr>
          <w:rFonts w:ascii="Calibri" w:eastAsia="Calibri" w:hAnsi="Calibri" w:cs="Calibri"/>
          <w:sz w:val="24"/>
        </w:rPr>
        <w:t>setor</w:t>
      </w:r>
      <w:r>
        <w:rPr>
          <w:rFonts w:ascii="Calibri" w:eastAsia="Calibri" w:hAnsi="Calibri" w:cs="Calibri"/>
          <w:spacing w:val="30"/>
          <w:sz w:val="24"/>
        </w:rPr>
        <w:t xml:space="preserve"> </w:t>
      </w:r>
      <w:r>
        <w:rPr>
          <w:rFonts w:ascii="Calibri" w:eastAsia="Calibri" w:hAnsi="Calibri" w:cs="Calibri"/>
          <w:sz w:val="24"/>
        </w:rPr>
        <w:t>será</w:t>
      </w:r>
      <w:r>
        <w:rPr>
          <w:rFonts w:ascii="Calibri" w:eastAsia="Calibri" w:hAnsi="Calibri" w:cs="Calibri"/>
          <w:spacing w:val="30"/>
          <w:sz w:val="24"/>
        </w:rPr>
        <w:t xml:space="preserve"> </w:t>
      </w:r>
      <w:r>
        <w:rPr>
          <w:rFonts w:ascii="Calibri" w:eastAsia="Calibri" w:hAnsi="Calibri" w:cs="Calibri"/>
          <w:sz w:val="24"/>
        </w:rPr>
        <w:t>mostrado</w:t>
      </w:r>
      <w:r>
        <w:rPr>
          <w:rFonts w:ascii="Calibri" w:eastAsia="Calibri" w:hAnsi="Calibri" w:cs="Calibri"/>
          <w:spacing w:val="30"/>
          <w:sz w:val="24"/>
        </w:rPr>
        <w:t xml:space="preserve"> </w:t>
      </w:r>
      <w:r>
        <w:rPr>
          <w:rFonts w:ascii="Calibri" w:eastAsia="Calibri" w:hAnsi="Calibri" w:cs="Calibri"/>
          <w:sz w:val="24"/>
        </w:rPr>
        <w:t>no</w:t>
      </w:r>
      <w:r>
        <w:rPr>
          <w:rFonts w:ascii="Calibri" w:eastAsia="Calibri" w:hAnsi="Calibri" w:cs="Calibri"/>
          <w:spacing w:val="30"/>
          <w:sz w:val="24"/>
        </w:rPr>
        <w:t xml:space="preserve"> </w:t>
      </w:r>
      <w:r>
        <w:rPr>
          <w:rFonts w:ascii="Calibri" w:eastAsia="Calibri" w:hAnsi="Calibri" w:cs="Calibri"/>
          <w:sz w:val="24"/>
        </w:rPr>
        <w:t>cadastro</w:t>
      </w:r>
      <w:r>
        <w:rPr>
          <w:rFonts w:ascii="Calibri" w:eastAsia="Calibri" w:hAnsi="Calibri" w:cs="Calibri"/>
          <w:spacing w:val="30"/>
          <w:sz w:val="24"/>
        </w:rPr>
        <w:t xml:space="preserve"> </w:t>
      </w:r>
      <w:r>
        <w:rPr>
          <w:rFonts w:ascii="Calibri" w:eastAsia="Calibri" w:hAnsi="Calibri" w:cs="Calibri"/>
          <w:sz w:val="24"/>
        </w:rPr>
        <w:t>de</w:t>
      </w:r>
      <w:r>
        <w:rPr>
          <w:rFonts w:ascii="Calibri" w:eastAsia="Calibri" w:hAnsi="Calibri" w:cs="Calibri"/>
          <w:spacing w:val="30"/>
          <w:sz w:val="24"/>
        </w:rPr>
        <w:t xml:space="preserve"> </w:t>
      </w:r>
      <w:r>
        <w:rPr>
          <w:rFonts w:ascii="Calibri" w:eastAsia="Calibri" w:hAnsi="Calibri" w:cs="Calibri"/>
          <w:sz w:val="24"/>
        </w:rPr>
        <w:t>planos</w:t>
      </w:r>
      <w:r>
        <w:rPr>
          <w:rFonts w:ascii="Calibri" w:eastAsia="Calibri" w:hAnsi="Calibri" w:cs="Calibri"/>
          <w:spacing w:val="30"/>
          <w:sz w:val="24"/>
        </w:rPr>
        <w:t xml:space="preserve"> </w:t>
      </w:r>
      <w:r>
        <w:rPr>
          <w:rFonts w:ascii="Calibri" w:eastAsia="Calibri" w:hAnsi="Calibri" w:cs="Calibri"/>
          <w:sz w:val="24"/>
        </w:rPr>
        <w:t>de fisc</w:t>
      </w:r>
      <w:r>
        <w:rPr>
          <w:rFonts w:ascii="Calibri" w:eastAsia="Calibri" w:hAnsi="Calibri" w:cs="Calibri"/>
          <w:sz w:val="24"/>
        </w:rPr>
        <w:t>alização ou cadastro de fiscalização.</w:t>
      </w:r>
    </w:p>
    <w:p w14:paraId="4C511BE4" w14:textId="77777777" w:rsidR="00522113" w:rsidRDefault="00B51388">
      <w:pPr>
        <w:numPr>
          <w:ilvl w:val="0"/>
          <w:numId w:val="24"/>
        </w:numPr>
        <w:tabs>
          <w:tab w:val="left" w:pos="825"/>
        </w:tabs>
        <w:spacing w:before="15" w:line="355" w:lineRule="auto"/>
        <w:ind w:right="75"/>
        <w:jc w:val="both"/>
      </w:pPr>
      <w:r>
        <w:rPr>
          <w:rFonts w:ascii="Calibri" w:eastAsia="Calibri" w:hAnsi="Calibri" w:cs="Calibri"/>
          <w:sz w:val="24"/>
        </w:rPr>
        <w:t xml:space="preserve">O filtro </w:t>
      </w:r>
      <w:r>
        <w:rPr>
          <w:rFonts w:ascii="Calibri" w:eastAsia="Calibri" w:hAnsi="Calibri" w:cs="Calibri"/>
          <w:b/>
          <w:sz w:val="24"/>
        </w:rPr>
        <w:t>Atividade</w:t>
      </w:r>
      <w:r>
        <w:rPr>
          <w:rFonts w:ascii="Calibri" w:eastAsia="Calibri" w:hAnsi="Calibri" w:cs="Calibri"/>
          <w:sz w:val="24"/>
        </w:rPr>
        <w:t xml:space="preserve"> deverá ser apresentado quando for selecionada a opção </w:t>
      </w:r>
      <w:r>
        <w:rPr>
          <w:rFonts w:ascii="Calibri" w:eastAsia="Calibri" w:hAnsi="Calibri" w:cs="Calibri"/>
          <w:b/>
          <w:sz w:val="24"/>
        </w:rPr>
        <w:t>Atividades no filtro Tipo Setor</w:t>
      </w:r>
      <w:r>
        <w:rPr>
          <w:rFonts w:ascii="Calibri" w:eastAsia="Calibri" w:hAnsi="Calibri" w:cs="Calibri"/>
          <w:sz w:val="24"/>
        </w:rPr>
        <w:t>.</w:t>
      </w:r>
    </w:p>
    <w:p w14:paraId="5EA7D085" w14:textId="77777777" w:rsidR="00522113" w:rsidRDefault="00B51388">
      <w:pPr>
        <w:numPr>
          <w:ilvl w:val="0"/>
          <w:numId w:val="24"/>
        </w:numPr>
        <w:tabs>
          <w:tab w:val="left" w:pos="825"/>
        </w:tabs>
        <w:spacing w:before="15" w:line="355" w:lineRule="auto"/>
        <w:ind w:right="75"/>
        <w:jc w:val="both"/>
      </w:pPr>
      <w:r>
        <w:rPr>
          <w:rFonts w:ascii="Calibri" w:eastAsia="Calibri" w:hAnsi="Calibri" w:cs="Calibri"/>
          <w:sz w:val="24"/>
        </w:rPr>
        <w:t xml:space="preserve">Os filtros </w:t>
      </w:r>
      <w:r>
        <w:rPr>
          <w:rFonts w:ascii="Calibri" w:eastAsia="Calibri" w:hAnsi="Calibri" w:cs="Calibri"/>
          <w:b/>
          <w:sz w:val="24"/>
        </w:rPr>
        <w:t>Natureza</w:t>
      </w:r>
      <w:r>
        <w:rPr>
          <w:rFonts w:ascii="Calibri" w:eastAsia="Calibri" w:hAnsi="Calibri" w:cs="Calibri"/>
          <w:sz w:val="24"/>
        </w:rPr>
        <w:t xml:space="preserve"> e </w:t>
      </w:r>
      <w:r>
        <w:rPr>
          <w:rFonts w:ascii="Calibri" w:eastAsia="Calibri" w:hAnsi="Calibri" w:cs="Calibri"/>
          <w:b/>
          <w:sz w:val="24"/>
        </w:rPr>
        <w:t>Tipo</w:t>
      </w:r>
      <w:r>
        <w:rPr>
          <w:rFonts w:ascii="Calibri" w:eastAsia="Calibri" w:hAnsi="Calibri" w:cs="Calibri"/>
          <w:sz w:val="24"/>
        </w:rPr>
        <w:t xml:space="preserve"> deverão ser apresentados quando for selecionada a opção </w:t>
      </w:r>
      <w:r>
        <w:rPr>
          <w:rFonts w:ascii="Calibri" w:eastAsia="Calibri" w:hAnsi="Calibri" w:cs="Calibri"/>
          <w:b/>
          <w:sz w:val="24"/>
        </w:rPr>
        <w:t>Bem ou Entorno</w:t>
      </w:r>
      <w:r>
        <w:rPr>
          <w:rFonts w:ascii="Calibri" w:eastAsia="Calibri" w:hAnsi="Calibri" w:cs="Calibri"/>
          <w:sz w:val="24"/>
        </w:rPr>
        <w:t xml:space="preserve"> no filtro </w:t>
      </w:r>
      <w:r>
        <w:rPr>
          <w:rFonts w:ascii="Calibri" w:eastAsia="Calibri" w:hAnsi="Calibri" w:cs="Calibri"/>
          <w:b/>
          <w:sz w:val="24"/>
        </w:rPr>
        <w:t>Tipo Setor</w:t>
      </w:r>
      <w:r>
        <w:rPr>
          <w:rFonts w:ascii="Calibri" w:eastAsia="Calibri" w:hAnsi="Calibri" w:cs="Calibri"/>
          <w:sz w:val="24"/>
        </w:rPr>
        <w:t>.</w:t>
      </w:r>
    </w:p>
    <w:p w14:paraId="66F75E39" w14:textId="77777777" w:rsidR="00522113" w:rsidRDefault="00B51388">
      <w:pPr>
        <w:numPr>
          <w:ilvl w:val="0"/>
          <w:numId w:val="24"/>
        </w:numPr>
        <w:tabs>
          <w:tab w:val="left" w:pos="825"/>
        </w:tabs>
        <w:spacing w:before="15" w:line="355" w:lineRule="auto"/>
        <w:ind w:right="75"/>
        <w:jc w:val="both"/>
      </w:pPr>
      <w:r>
        <w:rPr>
          <w:rFonts w:ascii="Calibri" w:eastAsia="Calibri" w:hAnsi="Calibri" w:cs="Calibri"/>
          <w:sz w:val="24"/>
        </w:rPr>
        <w:t xml:space="preserve">O filtro </w:t>
      </w:r>
      <w:r>
        <w:rPr>
          <w:rFonts w:ascii="Calibri" w:eastAsia="Calibri" w:hAnsi="Calibri" w:cs="Calibri"/>
          <w:b/>
          <w:sz w:val="24"/>
        </w:rPr>
        <w:t>Tipo</w:t>
      </w:r>
      <w:r>
        <w:rPr>
          <w:rFonts w:ascii="Calibri" w:eastAsia="Calibri" w:hAnsi="Calibri" w:cs="Calibri"/>
          <w:sz w:val="24"/>
        </w:rPr>
        <w:t xml:space="preserve"> somente deverá ser </w:t>
      </w:r>
      <w:r>
        <w:rPr>
          <w:rFonts w:ascii="Calibri" w:eastAsia="Calibri" w:hAnsi="Calibri" w:cs="Calibri"/>
          <w:b/>
          <w:sz w:val="24"/>
        </w:rPr>
        <w:t>habilitado</w:t>
      </w:r>
      <w:r>
        <w:rPr>
          <w:rFonts w:ascii="Calibri" w:eastAsia="Calibri" w:hAnsi="Calibri" w:cs="Calibri"/>
          <w:sz w:val="24"/>
        </w:rPr>
        <w:t xml:space="preserve"> e listada as opções, após a seleção do filtro </w:t>
      </w:r>
      <w:r>
        <w:rPr>
          <w:rFonts w:ascii="Calibri" w:eastAsia="Calibri" w:hAnsi="Calibri" w:cs="Calibri"/>
          <w:b/>
          <w:sz w:val="24"/>
        </w:rPr>
        <w:t>Natureza</w:t>
      </w:r>
      <w:r>
        <w:rPr>
          <w:rFonts w:ascii="Calibri" w:eastAsia="Calibri" w:hAnsi="Calibri" w:cs="Calibri"/>
          <w:sz w:val="24"/>
        </w:rPr>
        <w:t>.</w:t>
      </w:r>
    </w:p>
    <w:p w14:paraId="3AE69DBA" w14:textId="77777777" w:rsidR="00522113" w:rsidRDefault="00B51388">
      <w:pPr>
        <w:numPr>
          <w:ilvl w:val="1"/>
          <w:numId w:val="24"/>
        </w:numPr>
        <w:spacing w:before="15" w:line="355" w:lineRule="auto"/>
        <w:ind w:right="75"/>
        <w:jc w:val="both"/>
      </w:pPr>
      <w:r>
        <w:rPr>
          <w:rFonts w:ascii="Calibri" w:eastAsia="Calibri" w:hAnsi="Calibri" w:cs="Calibri"/>
          <w:sz w:val="24"/>
        </w:rPr>
        <w:t xml:space="preserve">As opções listadas nos filtros </w:t>
      </w:r>
      <w:r>
        <w:rPr>
          <w:rFonts w:ascii="Calibri" w:eastAsia="Calibri" w:hAnsi="Calibri" w:cs="Calibri"/>
          <w:b/>
          <w:sz w:val="24"/>
        </w:rPr>
        <w:t xml:space="preserve">Natureza, Tipo e </w:t>
      </w:r>
      <w:r>
        <w:rPr>
          <w:rFonts w:ascii="Calibri" w:eastAsia="Calibri" w:hAnsi="Calibri" w:cs="Calibri"/>
          <w:b/>
          <w:sz w:val="24"/>
        </w:rPr>
        <w:t>Atividade</w:t>
      </w:r>
      <w:r>
        <w:rPr>
          <w:rFonts w:ascii="Calibri" w:eastAsia="Calibri" w:hAnsi="Calibri" w:cs="Calibri"/>
          <w:sz w:val="24"/>
        </w:rPr>
        <w:t xml:space="preserve"> deverão ser conforme os registros apresentados no resultado da consulta, de acordo com o contexto dos demais filtros.</w:t>
      </w:r>
    </w:p>
    <w:p w14:paraId="3C3DCD6D" w14:textId="77777777" w:rsidR="00522113" w:rsidRDefault="00B51388">
      <w:pPr>
        <w:numPr>
          <w:ilvl w:val="0"/>
          <w:numId w:val="11"/>
        </w:numPr>
        <w:spacing w:before="90"/>
        <w:ind w:right="1440"/>
        <w:jc w:val="both"/>
      </w:pPr>
      <w:r>
        <w:rPr>
          <w:rFonts w:ascii="Calibri" w:eastAsia="Calibri" w:hAnsi="Calibri" w:cs="Calibri"/>
          <w:sz w:val="24"/>
        </w:rPr>
        <w:t>Ao selecionar a opção Todas as UF's, o sistema deverá buscar os registros em todas as unidades cadastradas no sistema e presente</w:t>
      </w:r>
      <w:r>
        <w:rPr>
          <w:rFonts w:ascii="Calibri" w:eastAsia="Calibri" w:hAnsi="Calibri" w:cs="Calibri"/>
          <w:sz w:val="24"/>
        </w:rPr>
        <w:t xml:space="preserve"> nos registros.</w:t>
      </w:r>
    </w:p>
    <w:p w14:paraId="29FE94CF" w14:textId="77777777" w:rsidR="00522113" w:rsidRDefault="00B51388">
      <w:pPr>
        <w:numPr>
          <w:ilvl w:val="1"/>
          <w:numId w:val="11"/>
        </w:numPr>
        <w:spacing w:before="90"/>
        <w:ind w:right="1440"/>
        <w:jc w:val="both"/>
      </w:pPr>
      <w:r>
        <w:rPr>
          <w:rFonts w:ascii="Calibri" w:eastAsia="Calibri" w:hAnsi="Calibri" w:cs="Calibri"/>
          <w:sz w:val="24"/>
        </w:rPr>
        <w:t>A opção Todas as UF's deverá ser a primeira opção da lista.</w:t>
      </w:r>
    </w:p>
    <w:p w14:paraId="269F843F" w14:textId="77777777" w:rsidR="00522113" w:rsidRDefault="00522113">
      <w:pPr>
        <w:tabs>
          <w:tab w:val="left" w:pos="825"/>
        </w:tabs>
        <w:spacing w:before="15" w:line="355" w:lineRule="auto"/>
        <w:ind w:left="105" w:right="75" w:hanging="105"/>
        <w:jc w:val="both"/>
      </w:pPr>
    </w:p>
    <w:p w14:paraId="50A11D75" w14:textId="77777777" w:rsidR="00522113" w:rsidRDefault="00522113">
      <w:pPr>
        <w:spacing w:before="15" w:line="195" w:lineRule="exact"/>
      </w:pPr>
    </w:p>
    <w:p w14:paraId="4FF3F0AA" w14:textId="77777777" w:rsidR="00522113" w:rsidRDefault="00522113">
      <w:pPr>
        <w:spacing w:before="15" w:line="195" w:lineRule="exact"/>
      </w:pPr>
    </w:p>
    <w:p w14:paraId="5C64777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15">
        <w:r>
          <w:rPr>
            <w:rFonts w:ascii="Tahoma" w:eastAsia="Tahoma" w:hAnsi="Tahoma" w:cs="Tahoma"/>
            <w:i/>
            <w:color w:val="6666FF"/>
          </w:rPr>
          <w:t>Create HTML Help, DOC, PDF and print manuals from 1 single source</w:t>
        </w:r>
      </w:hyperlink>
    </w:p>
    <w:p w14:paraId="1547AB35" w14:textId="77777777" w:rsidR="00522113" w:rsidRDefault="00B51388">
      <w:r>
        <w:br w:type="page"/>
      </w:r>
    </w:p>
    <w:p w14:paraId="797FD2B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52" w:name="_topic_CadastrarSetores"/>
      <w:bookmarkEnd w:id="52"/>
      <w:r>
        <w:rPr>
          <w:rFonts w:ascii="Tahoma" w:eastAsia="Tahoma" w:hAnsi="Tahoma" w:cs="Tahoma"/>
          <w:i/>
          <w:color w:val="243F60"/>
          <w:sz w:val="22"/>
        </w:rPr>
        <w:t>Cadastrar Setores</w:t>
      </w:r>
    </w:p>
    <w:p w14:paraId="37C394BE" w14:textId="77777777" w:rsidR="00522113" w:rsidRDefault="00B51388">
      <w:pPr>
        <w:spacing w:line="357" w:lineRule="auto"/>
        <w:ind w:left="105" w:right="75"/>
        <w:jc w:val="both"/>
      </w:pPr>
      <w:r>
        <w:rPr>
          <w:rFonts w:ascii="Calibri" w:eastAsia="Calibri" w:hAnsi="Calibri" w:cs="Calibri"/>
          <w:sz w:val="24"/>
        </w:rPr>
        <w:t xml:space="preserve">Selecionar no menu lateral a opção Planejamento e depois Setorização. Será mostrado a lista  com  os  setores  cadastrados.  Para  cadastrar  novo  setor  selecionar  a  opção </w:t>
      </w:r>
      <w:r>
        <w:rPr>
          <w:noProof/>
        </w:rPr>
        <w:drawing>
          <wp:inline distT="0" distB="0" distL="0" distR="0" wp14:anchorId="682CB692" wp14:editId="1664F833">
            <wp:extent cx="1152525" cy="285750"/>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png"/>
                    <pic:cNvPicPr/>
                  </pic:nvPicPr>
                  <pic:blipFill>
                    <a:blip r:embed="rId116" cstate="print"/>
                    <a:stretch>
                      <a:fillRect/>
                    </a:stretch>
                  </pic:blipFill>
                  <pic:spPr>
                    <a:xfrm>
                      <a:off x="0" y="0"/>
                      <a:ext cx="1152525" cy="285750"/>
                    </a:xfrm>
                    <a:prstGeom prst="rect">
                      <a:avLst/>
                    </a:prstGeom>
                  </pic:spPr>
                </pic:pic>
              </a:graphicData>
            </a:graphic>
          </wp:inline>
        </w:drawing>
      </w:r>
      <w:r>
        <w:rPr>
          <w:sz w:val="24"/>
        </w:rPr>
        <w:t>.</w:t>
      </w:r>
    </w:p>
    <w:p w14:paraId="652E03FB" w14:textId="77777777" w:rsidR="00522113" w:rsidRDefault="00522113">
      <w:pPr>
        <w:spacing w:before="15" w:line="135" w:lineRule="exact"/>
      </w:pPr>
    </w:p>
    <w:p w14:paraId="315B8E8C" w14:textId="77777777" w:rsidR="00522113" w:rsidRDefault="00B51388">
      <w:pPr>
        <w:ind w:left="105"/>
      </w:pPr>
      <w:r>
        <w:rPr>
          <w:noProof/>
        </w:rPr>
        <w:drawing>
          <wp:inline distT="0" distB="0" distL="0" distR="0" wp14:anchorId="3A928B5A" wp14:editId="22F8D8D5">
            <wp:extent cx="5448300" cy="373380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png"/>
                    <pic:cNvPicPr/>
                  </pic:nvPicPr>
                  <pic:blipFill>
                    <a:blip r:embed="rId117" cstate="print"/>
                    <a:stretch>
                      <a:fillRect/>
                    </a:stretch>
                  </pic:blipFill>
                  <pic:spPr>
                    <a:xfrm>
                      <a:off x="0" y="0"/>
                      <a:ext cx="5448300" cy="3733800"/>
                    </a:xfrm>
                    <a:prstGeom prst="rect">
                      <a:avLst/>
                    </a:prstGeom>
                  </pic:spPr>
                </pic:pic>
              </a:graphicData>
            </a:graphic>
          </wp:inline>
        </w:drawing>
      </w:r>
    </w:p>
    <w:p w14:paraId="20786CF3" w14:textId="77777777" w:rsidR="00522113" w:rsidRDefault="00522113">
      <w:pPr>
        <w:spacing w:before="15" w:line="165" w:lineRule="exact"/>
      </w:pPr>
    </w:p>
    <w:p w14:paraId="46F862D2" w14:textId="77777777" w:rsidR="00522113" w:rsidRDefault="00522113">
      <w:pPr>
        <w:spacing w:line="195" w:lineRule="exact"/>
      </w:pPr>
    </w:p>
    <w:p w14:paraId="41F3E323" w14:textId="77777777" w:rsidR="00522113" w:rsidRDefault="00B51388">
      <w:pPr>
        <w:numPr>
          <w:ilvl w:val="0"/>
          <w:numId w:val="25"/>
        </w:numPr>
        <w:spacing w:before="15" w:line="360" w:lineRule="auto"/>
        <w:ind w:right="75"/>
      </w:pPr>
      <w:r>
        <w:rPr>
          <w:rFonts w:ascii="Calibri" w:eastAsia="Calibri" w:hAnsi="Calibri" w:cs="Calibri"/>
          <w:sz w:val="24"/>
        </w:rPr>
        <w:t>Será apresentado o formulário para cadastro. É possível cadastrar os seg</w:t>
      </w:r>
      <w:r>
        <w:rPr>
          <w:rFonts w:ascii="Calibri" w:eastAsia="Calibri" w:hAnsi="Calibri" w:cs="Calibri"/>
          <w:sz w:val="24"/>
        </w:rPr>
        <w:t>uintes tipos de setores:</w:t>
      </w:r>
    </w:p>
    <w:p w14:paraId="445D8F2E" w14:textId="77777777" w:rsidR="00522113" w:rsidRDefault="00522113">
      <w:pPr>
        <w:spacing w:before="15" w:line="225" w:lineRule="exact"/>
      </w:pPr>
    </w:p>
    <w:p w14:paraId="544AACE7" w14:textId="77777777" w:rsidR="00522113" w:rsidRDefault="00B51388">
      <w:pPr>
        <w:ind w:left="825"/>
      </w:pPr>
      <w:r>
        <w:rPr>
          <w:sz w:val="24"/>
        </w:rPr>
        <w:sym w:font="Symbol" w:char="00B7"/>
      </w:r>
      <w:r>
        <w:rPr>
          <w:sz w:val="24"/>
        </w:rPr>
        <w:t xml:space="preserve">   </w:t>
      </w:r>
      <w:r>
        <w:rPr>
          <w:spacing w:val="15"/>
          <w:sz w:val="24"/>
        </w:rPr>
        <w:t xml:space="preserve"> </w:t>
      </w:r>
      <w:r>
        <w:rPr>
          <w:rFonts w:ascii="Calibri" w:eastAsia="Calibri" w:hAnsi="Calibri" w:cs="Calibri"/>
          <w:sz w:val="24"/>
        </w:rPr>
        <w:t>Bem</w:t>
      </w:r>
    </w:p>
    <w:p w14:paraId="4FD807E9" w14:textId="77777777" w:rsidR="00522113" w:rsidRDefault="00522113">
      <w:pPr>
        <w:spacing w:before="15" w:line="135" w:lineRule="exact"/>
        <w:ind w:left="360"/>
      </w:pPr>
    </w:p>
    <w:p w14:paraId="2DB4685C" w14:textId="77777777" w:rsidR="00522113" w:rsidRDefault="00B51388">
      <w:pPr>
        <w:ind w:left="825"/>
      </w:pPr>
      <w:r>
        <w:rPr>
          <w:sz w:val="24"/>
        </w:rPr>
        <w:sym w:font="Symbol" w:char="00B7"/>
      </w:r>
      <w:r>
        <w:rPr>
          <w:sz w:val="24"/>
        </w:rPr>
        <w:t xml:space="preserve">   </w:t>
      </w:r>
      <w:r>
        <w:rPr>
          <w:spacing w:val="15"/>
          <w:sz w:val="24"/>
        </w:rPr>
        <w:t xml:space="preserve"> </w:t>
      </w:r>
      <w:r>
        <w:rPr>
          <w:rFonts w:ascii="Calibri" w:eastAsia="Calibri" w:hAnsi="Calibri" w:cs="Calibri"/>
          <w:sz w:val="24"/>
        </w:rPr>
        <w:t>Atividade</w:t>
      </w:r>
    </w:p>
    <w:p w14:paraId="7D146EC7" w14:textId="77777777" w:rsidR="00522113" w:rsidRDefault="00522113">
      <w:pPr>
        <w:spacing w:before="15" w:line="135" w:lineRule="exact"/>
        <w:ind w:left="360"/>
      </w:pPr>
    </w:p>
    <w:p w14:paraId="13EAD4F0" w14:textId="77777777" w:rsidR="00522113" w:rsidRDefault="00B51388">
      <w:pPr>
        <w:ind w:left="825"/>
      </w:pPr>
      <w:r>
        <w:rPr>
          <w:sz w:val="24"/>
        </w:rPr>
        <w:sym w:font="Symbol" w:char="00B7"/>
      </w:r>
      <w:r>
        <w:rPr>
          <w:sz w:val="24"/>
        </w:rPr>
        <w:t xml:space="preserve">   </w:t>
      </w:r>
      <w:r>
        <w:rPr>
          <w:spacing w:val="15"/>
          <w:sz w:val="24"/>
        </w:rPr>
        <w:t xml:space="preserve"> </w:t>
      </w:r>
      <w:r>
        <w:rPr>
          <w:rFonts w:ascii="Calibri" w:eastAsia="Calibri" w:hAnsi="Calibri" w:cs="Calibri"/>
          <w:sz w:val="24"/>
        </w:rPr>
        <w:t>Entorno</w:t>
      </w:r>
    </w:p>
    <w:p w14:paraId="32F7AC6B" w14:textId="77777777" w:rsidR="00522113" w:rsidRDefault="00522113">
      <w:pPr>
        <w:spacing w:before="15" w:line="180" w:lineRule="exact"/>
        <w:ind w:left="360"/>
      </w:pPr>
    </w:p>
    <w:p w14:paraId="629E454F" w14:textId="77777777" w:rsidR="00522113" w:rsidRDefault="00522113">
      <w:pPr>
        <w:spacing w:line="195" w:lineRule="exact"/>
      </w:pPr>
    </w:p>
    <w:p w14:paraId="6CD5C9A1" w14:textId="77777777" w:rsidR="00522113" w:rsidRDefault="00B51388">
      <w:pPr>
        <w:numPr>
          <w:ilvl w:val="0"/>
          <w:numId w:val="25"/>
        </w:numPr>
        <w:spacing w:line="360" w:lineRule="auto"/>
      </w:pPr>
      <w:r>
        <w:rPr>
          <w:rFonts w:ascii="Calibri" w:eastAsia="Calibri" w:hAnsi="Calibri" w:cs="Calibri"/>
          <w:sz w:val="24"/>
        </w:rPr>
        <w:t xml:space="preserve">Ao realizar o cadastro do setor, o usuário que possui o perfil de Administrador, poderá incluir um setor para qualquer UF, independentemente do tipo do setor. Já o usuário que não </w:t>
      </w:r>
      <w:r>
        <w:rPr>
          <w:rFonts w:ascii="Calibri" w:eastAsia="Calibri" w:hAnsi="Calibri" w:cs="Calibri"/>
          <w:sz w:val="24"/>
        </w:rPr>
        <w:t>possui o perfil de Administrador, poderá incluir um setor apenas para a UF de sua respectiva Unidade.</w:t>
      </w:r>
    </w:p>
    <w:p w14:paraId="60A50ED6" w14:textId="77777777" w:rsidR="00522113" w:rsidRDefault="00B51388">
      <w:pPr>
        <w:pStyle w:val="PargrafodaLista"/>
        <w:numPr>
          <w:ilvl w:val="1"/>
          <w:numId w:val="25"/>
        </w:numPr>
        <w:spacing w:line="360" w:lineRule="auto"/>
      </w:pPr>
      <w:r>
        <w:rPr>
          <w:rFonts w:ascii="Calibri" w:eastAsia="Calibri" w:hAnsi="Calibri" w:cs="Calibri"/>
          <w:sz w:val="24"/>
        </w:rPr>
        <w:t>O sistema deverá trazer o campo UF já selecionado com a UF da unidade do usuário, sem a possibilidade de ser alterada.</w:t>
      </w:r>
    </w:p>
    <w:p w14:paraId="37371091" w14:textId="77777777" w:rsidR="00522113" w:rsidRDefault="00B51388">
      <w:pPr>
        <w:pStyle w:val="PargrafodaLista"/>
        <w:numPr>
          <w:ilvl w:val="1"/>
          <w:numId w:val="25"/>
        </w:numPr>
        <w:spacing w:line="360" w:lineRule="auto"/>
      </w:pPr>
      <w:r>
        <w:rPr>
          <w:rFonts w:ascii="Calibri" w:eastAsia="Calibri" w:hAnsi="Calibri" w:cs="Calibri"/>
          <w:sz w:val="24"/>
        </w:rPr>
        <w:t xml:space="preserve">O sistema deverá listar </w:t>
      </w:r>
      <w:r>
        <w:rPr>
          <w:rFonts w:ascii="Calibri" w:eastAsia="Calibri" w:hAnsi="Calibri" w:cs="Calibri"/>
          <w:sz w:val="24"/>
        </w:rPr>
        <w:t>somente localidades da respectiva UF no campo Localização.</w:t>
      </w:r>
    </w:p>
    <w:p w14:paraId="568368EF" w14:textId="77777777" w:rsidR="00522113" w:rsidRDefault="00B51388">
      <w:pPr>
        <w:pStyle w:val="PargrafodaLista"/>
        <w:numPr>
          <w:ilvl w:val="1"/>
          <w:numId w:val="25"/>
        </w:numPr>
        <w:spacing w:line="360" w:lineRule="auto"/>
      </w:pPr>
      <w:r>
        <w:rPr>
          <w:rFonts w:ascii="Calibri" w:eastAsia="Calibri" w:hAnsi="Calibri" w:cs="Calibri"/>
          <w:sz w:val="24"/>
        </w:rPr>
        <w:lastRenderedPageBreak/>
        <w:t>O sistema deverá permitir o ponto ou o polígono somente dentro da UF da Unidade.</w:t>
      </w:r>
    </w:p>
    <w:p w14:paraId="0A5D8600" w14:textId="77777777" w:rsidR="00522113" w:rsidRDefault="00B51388">
      <w:pPr>
        <w:pStyle w:val="PargrafodaLista"/>
        <w:numPr>
          <w:ilvl w:val="2"/>
          <w:numId w:val="25"/>
        </w:numPr>
        <w:spacing w:line="360" w:lineRule="auto"/>
      </w:pPr>
      <w:r>
        <w:rPr>
          <w:rFonts w:ascii="Calibri" w:eastAsia="Calibri" w:hAnsi="Calibri" w:cs="Calibri"/>
          <w:sz w:val="24"/>
        </w:rPr>
        <w:t>Mensagem: "Ponto selecionado está fora da área do município!".</w:t>
      </w:r>
    </w:p>
    <w:p w14:paraId="40EA5410" w14:textId="77777777" w:rsidR="00522113" w:rsidRDefault="00B51388">
      <w:pPr>
        <w:numPr>
          <w:ilvl w:val="0"/>
          <w:numId w:val="25"/>
        </w:numPr>
        <w:spacing w:line="360" w:lineRule="auto"/>
      </w:pPr>
      <w:r>
        <w:rPr>
          <w:rFonts w:ascii="Calibri" w:eastAsia="Calibri" w:hAnsi="Calibri" w:cs="Calibri"/>
          <w:sz w:val="24"/>
        </w:rPr>
        <w:t>As informações de cadastro/alteração serão conforme o</w:t>
      </w:r>
      <w:r>
        <w:rPr>
          <w:rFonts w:ascii="Calibri" w:eastAsia="Calibri" w:hAnsi="Calibri" w:cs="Calibri"/>
          <w:sz w:val="24"/>
        </w:rPr>
        <w:t xml:space="preserve"> tipo de setor selecionado.</w:t>
      </w:r>
    </w:p>
    <w:p w14:paraId="78A7CE23" w14:textId="77777777" w:rsidR="00522113" w:rsidRDefault="00522113">
      <w:pPr>
        <w:spacing w:line="360" w:lineRule="auto"/>
        <w:ind w:left="105"/>
      </w:pPr>
    </w:p>
    <w:p w14:paraId="589C1D3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18">
        <w:r>
          <w:rPr>
            <w:rFonts w:ascii="Tahoma" w:eastAsia="Tahoma" w:hAnsi="Tahoma" w:cs="Tahoma"/>
            <w:i/>
            <w:color w:val="6666FF"/>
          </w:rPr>
          <w:t>Easily create PDF Help documents</w:t>
        </w:r>
      </w:hyperlink>
    </w:p>
    <w:p w14:paraId="781A5ED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53" w:name="_topic_Setor_TipoBem"/>
      <w:bookmarkEnd w:id="53"/>
      <w:r>
        <w:rPr>
          <w:rFonts w:ascii="Tahoma" w:eastAsia="Tahoma" w:hAnsi="Tahoma" w:cs="Tahoma"/>
          <w:i/>
          <w:color w:val="243F60"/>
          <w:sz w:val="22"/>
        </w:rPr>
        <w:t>Setor - Tipo Bem</w:t>
      </w:r>
    </w:p>
    <w:p w14:paraId="26B521FE" w14:textId="77777777" w:rsidR="00522113" w:rsidRDefault="00B51388">
      <w:pPr>
        <w:ind w:left="105"/>
      </w:pPr>
      <w:r>
        <w:rPr>
          <w:rFonts w:ascii="Calibri" w:eastAsia="Calibri" w:hAnsi="Calibri" w:cs="Calibri"/>
          <w:sz w:val="24"/>
        </w:rPr>
        <w:t>Na tela "</w:t>
      </w:r>
      <w:r>
        <w:rPr>
          <w:rFonts w:ascii="Calibri" w:eastAsia="Calibri" w:hAnsi="Calibri" w:cs="Calibri"/>
          <w:b/>
          <w:sz w:val="24"/>
        </w:rPr>
        <w:t>Setor - Tipo Bem</w:t>
      </w:r>
      <w:r>
        <w:rPr>
          <w:rFonts w:ascii="Calibri" w:eastAsia="Calibri" w:hAnsi="Calibri" w:cs="Calibri"/>
          <w:sz w:val="24"/>
        </w:rPr>
        <w:t xml:space="preserve">", o usuário poderá cadastrar </w:t>
      </w:r>
      <w:r>
        <w:rPr>
          <w:rFonts w:ascii="Calibri" w:eastAsia="Calibri" w:hAnsi="Calibri" w:cs="Calibri"/>
          <w:b/>
          <w:sz w:val="24"/>
        </w:rPr>
        <w:t>setor do tipo bem.</w:t>
      </w:r>
    </w:p>
    <w:p w14:paraId="0DE5D6A2" w14:textId="77777777" w:rsidR="00522113" w:rsidRDefault="00522113">
      <w:pPr>
        <w:ind w:left="105"/>
      </w:pPr>
    </w:p>
    <w:p w14:paraId="4567B1A9" w14:textId="77777777" w:rsidR="00522113" w:rsidRDefault="00B51388">
      <w:pPr>
        <w:ind w:left="105"/>
      </w:pPr>
      <w:r>
        <w:rPr>
          <w:noProof/>
        </w:rPr>
        <w:drawing>
          <wp:inline distT="0" distB="0" distL="0" distR="0" wp14:anchorId="3FA334C0" wp14:editId="732B8DA0">
            <wp:extent cx="5924550" cy="4762500"/>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png"/>
                    <pic:cNvPicPr/>
                  </pic:nvPicPr>
                  <pic:blipFill>
                    <a:blip r:embed="rId119" cstate="print"/>
                    <a:stretch>
                      <a:fillRect/>
                    </a:stretch>
                  </pic:blipFill>
                  <pic:spPr>
                    <a:xfrm>
                      <a:off x="0" y="0"/>
                      <a:ext cx="5924550" cy="4762500"/>
                    </a:xfrm>
                    <a:prstGeom prst="rect">
                      <a:avLst/>
                    </a:prstGeom>
                  </pic:spPr>
                </pic:pic>
              </a:graphicData>
            </a:graphic>
          </wp:inline>
        </w:drawing>
      </w:r>
    </w:p>
    <w:p w14:paraId="36176BB3" w14:textId="77777777" w:rsidR="00522113" w:rsidRDefault="00522113">
      <w:pPr>
        <w:spacing w:line="195" w:lineRule="exact"/>
      </w:pPr>
    </w:p>
    <w:p w14:paraId="3B8B7A8F" w14:textId="77777777" w:rsidR="00522113" w:rsidRDefault="00522113">
      <w:pPr>
        <w:spacing w:before="15" w:line="195" w:lineRule="exact"/>
      </w:pPr>
    </w:p>
    <w:p w14:paraId="70E99331" w14:textId="77777777" w:rsidR="00522113" w:rsidRDefault="00B51388">
      <w:pPr>
        <w:numPr>
          <w:ilvl w:val="0"/>
          <w:numId w:val="26"/>
        </w:numPr>
        <w:spacing w:line="357" w:lineRule="auto"/>
        <w:ind w:right="75"/>
      </w:pP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cadastrar</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setor</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tipo</w:t>
      </w:r>
      <w:r>
        <w:rPr>
          <w:rFonts w:ascii="Calibri" w:eastAsia="Calibri" w:hAnsi="Calibri" w:cs="Calibri"/>
          <w:spacing w:val="15"/>
          <w:sz w:val="24"/>
        </w:rPr>
        <w:t xml:space="preserve"> </w:t>
      </w:r>
      <w:r>
        <w:rPr>
          <w:rFonts w:ascii="Calibri" w:eastAsia="Calibri" w:hAnsi="Calibri" w:cs="Calibri"/>
          <w:sz w:val="24"/>
        </w:rPr>
        <w:t>Bem</w:t>
      </w:r>
      <w:r>
        <w:rPr>
          <w:rFonts w:ascii="Calibri" w:eastAsia="Calibri" w:hAnsi="Calibri" w:cs="Calibri"/>
          <w:spacing w:val="15"/>
          <w:sz w:val="24"/>
        </w:rPr>
        <w:t xml:space="preserve"> </w:t>
      </w:r>
      <w:r>
        <w:rPr>
          <w:rFonts w:ascii="Calibri" w:eastAsia="Calibri" w:hAnsi="Calibri" w:cs="Calibri"/>
          <w:sz w:val="24"/>
        </w:rPr>
        <w:t>deve</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Bem</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preencher</w:t>
      </w:r>
      <w:r>
        <w:rPr>
          <w:rFonts w:ascii="Calibri" w:eastAsia="Calibri" w:hAnsi="Calibri" w:cs="Calibri"/>
          <w:spacing w:val="15"/>
          <w:sz w:val="24"/>
        </w:rPr>
        <w:t xml:space="preserv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sz w:val="24"/>
        </w:rPr>
        <w:t>dados</w:t>
      </w:r>
      <w:r>
        <w:rPr>
          <w:rFonts w:ascii="Calibri" w:eastAsia="Calibri" w:hAnsi="Calibri" w:cs="Calibri"/>
          <w:spacing w:val="15"/>
          <w:sz w:val="24"/>
        </w:rPr>
        <w:t xml:space="preserve"> </w:t>
      </w:r>
      <w:r>
        <w:rPr>
          <w:rFonts w:ascii="Calibri" w:eastAsia="Calibri" w:hAnsi="Calibri" w:cs="Calibri"/>
          <w:sz w:val="24"/>
        </w:rPr>
        <w:t>do endereço</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setor</w:t>
      </w:r>
      <w:r>
        <w:rPr>
          <w:sz w:val="24"/>
        </w:rPr>
        <w:t>.</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marcação</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ponto</w:t>
      </w:r>
      <w:r>
        <w:rPr>
          <w:rFonts w:ascii="Calibri" w:eastAsia="Calibri" w:hAnsi="Calibri" w:cs="Calibri"/>
          <w:spacing w:val="-15"/>
          <w:sz w:val="24"/>
        </w:rPr>
        <w:t xml:space="preserve"> </w:t>
      </w:r>
      <w:r>
        <w:rPr>
          <w:rFonts w:ascii="Calibri" w:eastAsia="Calibri" w:hAnsi="Calibri" w:cs="Calibri"/>
          <w:sz w:val="24"/>
        </w:rPr>
        <w:t>também</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obrigatória</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finalizar</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cadastro</w:t>
      </w:r>
      <w:r>
        <w:rPr>
          <w:sz w:val="24"/>
        </w:rPr>
        <w:t>.</w:t>
      </w:r>
    </w:p>
    <w:p w14:paraId="4BC0B76F" w14:textId="77777777" w:rsidR="00522113" w:rsidRDefault="00B51388">
      <w:pPr>
        <w:numPr>
          <w:ilvl w:val="0"/>
          <w:numId w:val="26"/>
        </w:numPr>
        <w:spacing w:line="357" w:lineRule="auto"/>
        <w:ind w:right="75"/>
      </w:pPr>
      <w:r>
        <w:rPr>
          <w:rFonts w:ascii="Calibri" w:eastAsia="Calibri" w:hAnsi="Calibri" w:cs="Calibri"/>
          <w:sz w:val="24"/>
        </w:rPr>
        <w:t>O sistema deverá permitir apenas buscar “</w:t>
      </w:r>
      <w:r>
        <w:rPr>
          <w:rFonts w:ascii="Calibri" w:eastAsia="Calibri" w:hAnsi="Calibri" w:cs="Calibri"/>
          <w:b/>
          <w:sz w:val="24"/>
        </w:rPr>
        <w:t>Bem</w:t>
      </w:r>
      <w:r>
        <w:rPr>
          <w:rFonts w:ascii="Calibri" w:eastAsia="Calibri" w:hAnsi="Calibri" w:cs="Calibri"/>
          <w:sz w:val="24"/>
        </w:rPr>
        <w:t>” relacionado a Unidade do usuário logado, caso o mesmo não possua o perfil de Administrador.</w:t>
      </w:r>
    </w:p>
    <w:p w14:paraId="3B4A083F" w14:textId="77777777" w:rsidR="00522113" w:rsidRDefault="00B51388">
      <w:pPr>
        <w:numPr>
          <w:ilvl w:val="0"/>
          <w:numId w:val="26"/>
        </w:numPr>
        <w:spacing w:line="357" w:lineRule="auto"/>
        <w:ind w:right="75"/>
      </w:pPr>
      <w:r>
        <w:rPr>
          <w:rFonts w:ascii="Calibri" w:eastAsia="Calibri" w:hAnsi="Calibri" w:cs="Calibri"/>
          <w:sz w:val="24"/>
        </w:rPr>
        <w:t xml:space="preserve">Deverá ser incluído o campo </w:t>
      </w:r>
      <w:r>
        <w:rPr>
          <w:rFonts w:ascii="Calibri" w:eastAsia="Calibri" w:hAnsi="Calibri" w:cs="Calibri"/>
          <w:b/>
          <w:sz w:val="24"/>
        </w:rPr>
        <w:t>Bens Cadastrados na Área</w:t>
      </w:r>
      <w:r>
        <w:rPr>
          <w:rFonts w:ascii="Calibri" w:eastAsia="Calibri" w:hAnsi="Calibri" w:cs="Calibri"/>
          <w:sz w:val="24"/>
        </w:rPr>
        <w:t xml:space="preserve">, quando o setor for de </w:t>
      </w:r>
      <w:r>
        <w:rPr>
          <w:rFonts w:ascii="Calibri" w:eastAsia="Calibri" w:hAnsi="Calibri" w:cs="Calibri"/>
          <w:b/>
          <w:sz w:val="24"/>
        </w:rPr>
        <w:t>Bem</w:t>
      </w:r>
      <w:r>
        <w:rPr>
          <w:rFonts w:ascii="Calibri" w:eastAsia="Calibri" w:hAnsi="Calibri" w:cs="Calibri"/>
          <w:b/>
          <w:sz w:val="24"/>
        </w:rPr>
        <w:t xml:space="preserve"> ou Entorno</w:t>
      </w:r>
      <w:r>
        <w:rPr>
          <w:rFonts w:ascii="Calibri" w:eastAsia="Calibri" w:hAnsi="Calibri" w:cs="Calibri"/>
          <w:sz w:val="24"/>
        </w:rPr>
        <w:t>.</w:t>
      </w:r>
    </w:p>
    <w:p w14:paraId="222B3A72" w14:textId="77777777" w:rsidR="00522113" w:rsidRDefault="00B51388">
      <w:pPr>
        <w:numPr>
          <w:ilvl w:val="0"/>
          <w:numId w:val="26"/>
        </w:numPr>
        <w:spacing w:line="357" w:lineRule="auto"/>
        <w:ind w:right="75"/>
      </w:pPr>
      <w:r>
        <w:rPr>
          <w:rFonts w:ascii="Calibri" w:eastAsia="Calibri" w:hAnsi="Calibri" w:cs="Calibri"/>
          <w:sz w:val="24"/>
        </w:rPr>
        <w:t xml:space="preserve">Ao salvar um setor de </w:t>
      </w:r>
      <w:r>
        <w:rPr>
          <w:rFonts w:ascii="Calibri" w:eastAsia="Calibri" w:hAnsi="Calibri" w:cs="Calibri"/>
          <w:b/>
          <w:sz w:val="24"/>
        </w:rPr>
        <w:t>Bem ou Entorno</w:t>
      </w:r>
      <w:r>
        <w:rPr>
          <w:rFonts w:ascii="Calibri" w:eastAsia="Calibri" w:hAnsi="Calibri" w:cs="Calibri"/>
          <w:sz w:val="24"/>
        </w:rPr>
        <w:t xml:space="preserve">, o sistema deverá buscar no SICG baseado na </w:t>
      </w:r>
      <w:r>
        <w:rPr>
          <w:rFonts w:ascii="Calibri" w:eastAsia="Calibri" w:hAnsi="Calibri" w:cs="Calibri"/>
          <w:sz w:val="24"/>
        </w:rPr>
        <w:lastRenderedPageBreak/>
        <w:t>poligonal desenhada no setor, todos os bens presente nesta área e listar e apresentar no campo Bens Cadastrados na Área. Caso não haja bens, o sistema deverá apre</w:t>
      </w:r>
      <w:r>
        <w:rPr>
          <w:rFonts w:ascii="Calibri" w:eastAsia="Calibri" w:hAnsi="Calibri" w:cs="Calibri"/>
          <w:sz w:val="24"/>
        </w:rPr>
        <w:t xml:space="preserve">sentar a mensagem </w:t>
      </w:r>
      <w:r>
        <w:rPr>
          <w:rFonts w:ascii="Calibri" w:eastAsia="Calibri" w:hAnsi="Calibri" w:cs="Calibri"/>
          <w:b/>
          <w:sz w:val="24"/>
        </w:rPr>
        <w:t>"Não há bens cadastrados na área informada."</w:t>
      </w:r>
      <w:r>
        <w:rPr>
          <w:rFonts w:ascii="Calibri" w:eastAsia="Calibri" w:hAnsi="Calibri" w:cs="Calibri"/>
          <w:sz w:val="24"/>
        </w:rPr>
        <w:t xml:space="preserve"> no campo.</w:t>
      </w:r>
    </w:p>
    <w:p w14:paraId="6F6DEDE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20">
        <w:r>
          <w:rPr>
            <w:rFonts w:ascii="Tahoma" w:eastAsia="Tahoma" w:hAnsi="Tahoma" w:cs="Tahoma"/>
            <w:i/>
            <w:color w:val="6666FF"/>
          </w:rPr>
          <w:t>Easily create iPhone documentation</w:t>
        </w:r>
      </w:hyperlink>
    </w:p>
    <w:p w14:paraId="674D4DA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54" w:name="_topic_Setor_TipoAtividade"/>
      <w:bookmarkEnd w:id="54"/>
      <w:r>
        <w:rPr>
          <w:rFonts w:ascii="Tahoma" w:eastAsia="Tahoma" w:hAnsi="Tahoma" w:cs="Tahoma"/>
          <w:i/>
          <w:color w:val="243F60"/>
          <w:sz w:val="22"/>
        </w:rPr>
        <w:t>Setor - Tipo Atividade</w:t>
      </w:r>
    </w:p>
    <w:p w14:paraId="1BA8CE1F" w14:textId="77777777" w:rsidR="00522113" w:rsidRDefault="00B51388">
      <w:pPr>
        <w:ind w:left="105"/>
      </w:pPr>
      <w:r>
        <w:rPr>
          <w:rFonts w:ascii="Calibri" w:eastAsia="Calibri" w:hAnsi="Calibri" w:cs="Calibri"/>
          <w:sz w:val="24"/>
        </w:rPr>
        <w:t>Na tela "</w:t>
      </w:r>
      <w:r>
        <w:rPr>
          <w:rFonts w:ascii="Calibri" w:eastAsia="Calibri" w:hAnsi="Calibri" w:cs="Calibri"/>
          <w:b/>
          <w:sz w:val="24"/>
        </w:rPr>
        <w:t>Setor - Tipo Atividade</w:t>
      </w:r>
      <w:r>
        <w:rPr>
          <w:rFonts w:ascii="Calibri" w:eastAsia="Calibri" w:hAnsi="Calibri" w:cs="Calibri"/>
          <w:sz w:val="24"/>
        </w:rPr>
        <w:t xml:space="preserve">", o usuário poderá cadastrar </w:t>
      </w:r>
      <w:r>
        <w:rPr>
          <w:rFonts w:ascii="Calibri" w:eastAsia="Calibri" w:hAnsi="Calibri" w:cs="Calibri"/>
          <w:b/>
          <w:sz w:val="24"/>
        </w:rPr>
        <w:t>setor do tipo atividade.</w:t>
      </w:r>
    </w:p>
    <w:p w14:paraId="35F8358F" w14:textId="77777777" w:rsidR="00522113" w:rsidRDefault="00522113">
      <w:pPr>
        <w:ind w:left="105"/>
      </w:pPr>
    </w:p>
    <w:p w14:paraId="0E2B6E91" w14:textId="77777777" w:rsidR="00522113" w:rsidRDefault="00B51388">
      <w:pPr>
        <w:ind w:left="105"/>
      </w:pPr>
      <w:r>
        <w:rPr>
          <w:noProof/>
        </w:rPr>
        <w:drawing>
          <wp:inline distT="0" distB="0" distL="0" distR="0" wp14:anchorId="68E53832" wp14:editId="3CA9C6C8">
            <wp:extent cx="5924550" cy="3705225"/>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png"/>
                    <pic:cNvPicPr/>
                  </pic:nvPicPr>
                  <pic:blipFill>
                    <a:blip r:embed="rId121" cstate="print"/>
                    <a:stretch>
                      <a:fillRect/>
                    </a:stretch>
                  </pic:blipFill>
                  <pic:spPr>
                    <a:xfrm>
                      <a:off x="0" y="0"/>
                      <a:ext cx="5924550" cy="3705225"/>
                    </a:xfrm>
                    <a:prstGeom prst="rect">
                      <a:avLst/>
                    </a:prstGeom>
                  </pic:spPr>
                </pic:pic>
              </a:graphicData>
            </a:graphic>
          </wp:inline>
        </w:drawing>
      </w:r>
    </w:p>
    <w:p w14:paraId="333D6C52" w14:textId="77777777" w:rsidR="00522113" w:rsidRDefault="00522113">
      <w:pPr>
        <w:spacing w:line="195" w:lineRule="exact"/>
      </w:pPr>
    </w:p>
    <w:p w14:paraId="56714FBE" w14:textId="77777777" w:rsidR="00522113" w:rsidRDefault="00522113">
      <w:pPr>
        <w:spacing w:line="195" w:lineRule="exact"/>
      </w:pPr>
    </w:p>
    <w:p w14:paraId="540D1094" w14:textId="77777777" w:rsidR="00522113" w:rsidRDefault="00B51388">
      <w:pPr>
        <w:spacing w:line="360" w:lineRule="auto"/>
        <w:ind w:left="105" w:right="75"/>
        <w:jc w:val="both"/>
      </w:pPr>
      <w:r>
        <w:rPr>
          <w:rFonts w:ascii="Calibri" w:eastAsia="Calibri" w:hAnsi="Calibri" w:cs="Calibri"/>
          <w:b/>
          <w:sz w:val="24"/>
        </w:rPr>
        <w:t>Importante:</w:t>
      </w:r>
    </w:p>
    <w:p w14:paraId="1441CE77" w14:textId="77777777" w:rsidR="00522113" w:rsidRDefault="00B51388">
      <w:pPr>
        <w:spacing w:line="360" w:lineRule="auto"/>
        <w:ind w:left="105" w:right="75"/>
        <w:jc w:val="both"/>
      </w:pPr>
      <w:r>
        <w:rPr>
          <w:rFonts w:ascii="Calibri" w:eastAsia="Calibri" w:hAnsi="Calibri" w:cs="Calibri"/>
          <w:sz w:val="24"/>
        </w:rPr>
        <w:t xml:space="preserve">Para </w:t>
      </w:r>
      <w:r>
        <w:rPr>
          <w:rFonts w:ascii="Calibri" w:eastAsia="Calibri" w:hAnsi="Calibri" w:cs="Calibri"/>
          <w:sz w:val="24"/>
        </w:rPr>
        <w:t>cadastrar um setor do tipo Atividade deve selecionar a</w:t>
      </w:r>
      <w:r>
        <w:rPr>
          <w:rFonts w:ascii="Calibri" w:eastAsia="Calibri" w:hAnsi="Calibri" w:cs="Calibri"/>
          <w:spacing w:val="15"/>
          <w:sz w:val="24"/>
        </w:rPr>
        <w:t xml:space="preserve"> </w:t>
      </w:r>
      <w:r>
        <w:rPr>
          <w:rFonts w:ascii="Calibri" w:eastAsia="Calibri" w:hAnsi="Calibri" w:cs="Calibri"/>
          <w:sz w:val="24"/>
        </w:rPr>
        <w:t>atividade e preencher os dados do endereço do setor. A marcação do ponto também é obrigatória para finalizar o cadastro, sendo que os campos “Localidade” e “Complemento” não devem ser mais obrigatórios</w:t>
      </w:r>
      <w:r>
        <w:rPr>
          <w:rFonts w:ascii="Calibri" w:eastAsia="Calibri" w:hAnsi="Calibri" w:cs="Calibri"/>
          <w:sz w:val="24"/>
        </w:rPr>
        <w:t>.</w:t>
      </w:r>
    </w:p>
    <w:p w14:paraId="3B9A76C2" w14:textId="77777777" w:rsidR="00522113" w:rsidRDefault="00522113">
      <w:pPr>
        <w:ind w:left="105" w:right="2670"/>
        <w:jc w:val="both"/>
      </w:pPr>
    </w:p>
    <w:p w14:paraId="2FCACDEA" w14:textId="77777777" w:rsidR="00522113" w:rsidRDefault="00B51388">
      <w:pPr>
        <w:numPr>
          <w:ilvl w:val="0"/>
          <w:numId w:val="27"/>
        </w:numPr>
        <w:ind w:right="2670"/>
        <w:jc w:val="both"/>
      </w:pPr>
      <w:r>
        <w:rPr>
          <w:rFonts w:ascii="Calibri" w:eastAsia="Calibri" w:hAnsi="Calibri" w:cs="Calibri"/>
          <w:sz w:val="24"/>
        </w:rPr>
        <w:t>O campo CNPJ deverá aparecer somente quando o setor for do tipo Atividades e a Atividade selecionada for igual a Comércio de Obras de Arte e Leilões.</w:t>
      </w:r>
    </w:p>
    <w:p w14:paraId="124A50E5" w14:textId="77777777" w:rsidR="00522113" w:rsidRDefault="00B51388">
      <w:pPr>
        <w:numPr>
          <w:ilvl w:val="0"/>
          <w:numId w:val="27"/>
        </w:numPr>
        <w:ind w:right="2670"/>
        <w:jc w:val="both"/>
      </w:pPr>
      <w:r>
        <w:rPr>
          <w:rFonts w:ascii="Calibri" w:eastAsia="Calibri" w:hAnsi="Calibri" w:cs="Calibri"/>
          <w:sz w:val="24"/>
        </w:rPr>
        <w:t>O campo localização permite filtrar as informações no mapa.</w:t>
      </w:r>
    </w:p>
    <w:p w14:paraId="480E0E39" w14:textId="77777777" w:rsidR="00522113" w:rsidRDefault="00B51388">
      <w:pPr>
        <w:numPr>
          <w:ilvl w:val="0"/>
          <w:numId w:val="27"/>
        </w:numPr>
        <w:spacing w:line="360" w:lineRule="auto"/>
      </w:pPr>
      <w:r>
        <w:rPr>
          <w:rFonts w:ascii="Calibri" w:eastAsia="Calibri" w:hAnsi="Calibri" w:cs="Calibri"/>
          <w:sz w:val="24"/>
        </w:rPr>
        <w:t>Na inclusão/alteração de um setor do tipo A</w:t>
      </w:r>
      <w:r>
        <w:rPr>
          <w:rFonts w:ascii="Calibri" w:eastAsia="Calibri" w:hAnsi="Calibri" w:cs="Calibri"/>
          <w:sz w:val="24"/>
        </w:rPr>
        <w:t xml:space="preserve">tividades, quando escolhida a atividade </w:t>
      </w:r>
      <w:r>
        <w:rPr>
          <w:rFonts w:ascii="Calibri" w:eastAsia="Calibri" w:hAnsi="Calibri" w:cs="Calibri"/>
          <w:b/>
          <w:sz w:val="24"/>
        </w:rPr>
        <w:t>Empreendimento</w:t>
      </w:r>
      <w:r>
        <w:rPr>
          <w:rFonts w:ascii="Calibri" w:eastAsia="Calibri" w:hAnsi="Calibri" w:cs="Calibri"/>
          <w:sz w:val="24"/>
        </w:rPr>
        <w:t>, o sistema deverá remover a obrigatoriedade dos campos "Tipo Logradouro", "Logradouro", "Nº" e "Bairro".</w:t>
      </w:r>
    </w:p>
    <w:p w14:paraId="5E4480EA" w14:textId="77777777" w:rsidR="00522113" w:rsidRDefault="00B51388">
      <w:pPr>
        <w:numPr>
          <w:ilvl w:val="0"/>
          <w:numId w:val="27"/>
        </w:numPr>
        <w:spacing w:line="360" w:lineRule="auto"/>
      </w:pPr>
      <w:r>
        <w:rPr>
          <w:rFonts w:ascii="Calibri" w:eastAsia="Calibri" w:hAnsi="Calibri" w:cs="Calibri"/>
          <w:sz w:val="24"/>
        </w:rPr>
        <w:t xml:space="preserve">Na inclusão/alteração de um setor do tipo </w:t>
      </w:r>
      <w:r>
        <w:rPr>
          <w:rFonts w:ascii="Calibri" w:eastAsia="Calibri" w:hAnsi="Calibri" w:cs="Calibri"/>
          <w:b/>
          <w:sz w:val="24"/>
        </w:rPr>
        <w:t>Atividades</w:t>
      </w:r>
      <w:r>
        <w:rPr>
          <w:rFonts w:ascii="Calibri" w:eastAsia="Calibri" w:hAnsi="Calibri" w:cs="Calibri"/>
          <w:sz w:val="24"/>
        </w:rPr>
        <w:t xml:space="preserve">, quando escolhida a atividade </w:t>
      </w:r>
      <w:r>
        <w:rPr>
          <w:rFonts w:ascii="Calibri" w:eastAsia="Calibri" w:hAnsi="Calibri" w:cs="Calibri"/>
          <w:b/>
          <w:sz w:val="24"/>
        </w:rPr>
        <w:t>Sítio Não Cad</w:t>
      </w:r>
      <w:r>
        <w:rPr>
          <w:rFonts w:ascii="Calibri" w:eastAsia="Calibri" w:hAnsi="Calibri" w:cs="Calibri"/>
          <w:b/>
          <w:sz w:val="24"/>
        </w:rPr>
        <w:t>astrado</w:t>
      </w:r>
      <w:r>
        <w:rPr>
          <w:rFonts w:ascii="Calibri" w:eastAsia="Calibri" w:hAnsi="Calibri" w:cs="Calibri"/>
          <w:sz w:val="24"/>
        </w:rPr>
        <w:t xml:space="preserve">, o sistema deverá remover a obrigatoriedade dos campos "Tipo Logradouro", </w:t>
      </w:r>
      <w:r>
        <w:rPr>
          <w:rFonts w:ascii="Calibri" w:eastAsia="Calibri" w:hAnsi="Calibri" w:cs="Calibri"/>
          <w:sz w:val="24"/>
        </w:rPr>
        <w:lastRenderedPageBreak/>
        <w:t>"Logradouro", "Nº e Bairro".</w:t>
      </w:r>
    </w:p>
    <w:p w14:paraId="0512738B" w14:textId="77777777" w:rsidR="00522113" w:rsidRDefault="00B51388">
      <w:pPr>
        <w:numPr>
          <w:ilvl w:val="0"/>
          <w:numId w:val="27"/>
        </w:numPr>
        <w:spacing w:line="360" w:lineRule="auto"/>
      </w:pPr>
      <w:r>
        <w:rPr>
          <w:rFonts w:ascii="Calibri" w:eastAsia="Calibri" w:hAnsi="Calibri" w:cs="Calibri"/>
          <w:sz w:val="24"/>
        </w:rPr>
        <w:t xml:space="preserve">Ao selecionar a opção </w:t>
      </w:r>
      <w:r>
        <w:rPr>
          <w:rFonts w:ascii="Calibri" w:eastAsia="Calibri" w:hAnsi="Calibri" w:cs="Calibri"/>
          <w:b/>
          <w:sz w:val="24"/>
        </w:rPr>
        <w:t>Sítio Não Cadastrado</w:t>
      </w:r>
      <w:r>
        <w:rPr>
          <w:rFonts w:ascii="Calibri" w:eastAsia="Calibri" w:hAnsi="Calibri" w:cs="Calibri"/>
          <w:sz w:val="24"/>
        </w:rPr>
        <w:t xml:space="preserve"> no campo </w:t>
      </w:r>
      <w:r>
        <w:rPr>
          <w:rFonts w:ascii="Calibri" w:eastAsia="Calibri" w:hAnsi="Calibri" w:cs="Calibri"/>
          <w:b/>
          <w:sz w:val="24"/>
        </w:rPr>
        <w:t>Atividade</w:t>
      </w:r>
      <w:r>
        <w:rPr>
          <w:rFonts w:ascii="Calibri" w:eastAsia="Calibri" w:hAnsi="Calibri" w:cs="Calibri"/>
          <w:sz w:val="24"/>
        </w:rPr>
        <w:t xml:space="preserve"> em um cadastro de um Setor do tipo Atividades, o sistema deverá apresentar mensagem</w:t>
      </w:r>
      <w:r>
        <w:rPr>
          <w:rFonts w:ascii="Calibri" w:eastAsia="Calibri" w:hAnsi="Calibri" w:cs="Calibri"/>
          <w:sz w:val="24"/>
        </w:rPr>
        <w:t xml:space="preserve"> informativa.</w:t>
      </w:r>
    </w:p>
    <w:p w14:paraId="2FE74981" w14:textId="77777777" w:rsidR="00522113" w:rsidRDefault="00B51388">
      <w:pPr>
        <w:numPr>
          <w:ilvl w:val="1"/>
          <w:numId w:val="27"/>
        </w:numPr>
        <w:spacing w:line="360" w:lineRule="auto"/>
      </w:pPr>
      <w:r>
        <w:rPr>
          <w:rFonts w:ascii="Calibri" w:eastAsia="Calibri" w:hAnsi="Calibri" w:cs="Calibri"/>
          <w:b/>
          <w:sz w:val="24"/>
        </w:rPr>
        <w:t>Mensagem</w:t>
      </w:r>
      <w:r>
        <w:rPr>
          <w:rFonts w:ascii="Calibri" w:eastAsia="Calibri" w:hAnsi="Calibri" w:cs="Calibri"/>
          <w:sz w:val="24"/>
        </w:rPr>
        <w:t>: "Esta opção só deve ser selecionada para vistorias incidentes em áreas de potencial arqueológico. Os sítios arqueológicos já identificados devem, OBRIGATORIAMENTE, ser cadastrados no SICG."</w:t>
      </w:r>
    </w:p>
    <w:p w14:paraId="56FBA192" w14:textId="77777777" w:rsidR="00522113" w:rsidRDefault="00B51388">
      <w:pPr>
        <w:numPr>
          <w:ilvl w:val="0"/>
          <w:numId w:val="27"/>
        </w:numPr>
        <w:spacing w:line="360" w:lineRule="auto"/>
      </w:pPr>
      <w:r>
        <w:rPr>
          <w:rFonts w:ascii="Calibri" w:eastAsia="Calibri" w:hAnsi="Calibri" w:cs="Calibri"/>
          <w:sz w:val="24"/>
        </w:rPr>
        <w:t xml:space="preserve">Na </w:t>
      </w:r>
      <w:r>
        <w:rPr>
          <w:rFonts w:ascii="Calibri" w:eastAsia="Calibri" w:hAnsi="Calibri" w:cs="Calibri"/>
          <w:b/>
          <w:sz w:val="24"/>
        </w:rPr>
        <w:t>inclusão/alteração</w:t>
      </w:r>
      <w:r>
        <w:rPr>
          <w:rFonts w:ascii="Calibri" w:eastAsia="Calibri" w:hAnsi="Calibri" w:cs="Calibri"/>
          <w:sz w:val="24"/>
        </w:rPr>
        <w:t xml:space="preserve"> de um setor do tipo </w:t>
      </w:r>
      <w:r>
        <w:rPr>
          <w:rFonts w:ascii="Calibri" w:eastAsia="Calibri" w:hAnsi="Calibri" w:cs="Calibri"/>
          <w:b/>
          <w:sz w:val="24"/>
        </w:rPr>
        <w:t>Atividades</w:t>
      </w:r>
      <w:r>
        <w:rPr>
          <w:rFonts w:ascii="Calibri" w:eastAsia="Calibri" w:hAnsi="Calibri" w:cs="Calibri"/>
          <w:sz w:val="24"/>
        </w:rPr>
        <w:t xml:space="preserve">, quando escolhida a atividade </w:t>
      </w:r>
      <w:r>
        <w:rPr>
          <w:rFonts w:ascii="Calibri" w:eastAsia="Calibri" w:hAnsi="Calibri" w:cs="Calibri"/>
          <w:b/>
          <w:sz w:val="24"/>
        </w:rPr>
        <w:t>Instituição de Guarda e Pesquisa de Bens Arqueológicos</w:t>
      </w:r>
      <w:r>
        <w:rPr>
          <w:rFonts w:ascii="Calibri" w:eastAsia="Calibri" w:hAnsi="Calibri" w:cs="Calibri"/>
          <w:sz w:val="24"/>
        </w:rPr>
        <w:t>, o sistema deverá apresenta os campos CNPJ, Enquadramento, Data de Fundação, Responsável, Site, A instituição possui rendimentos ou mantenedor?, A sede é própri</w:t>
      </w:r>
      <w:r>
        <w:rPr>
          <w:rFonts w:ascii="Calibri" w:eastAsia="Calibri" w:hAnsi="Calibri" w:cs="Calibri"/>
          <w:sz w:val="24"/>
        </w:rPr>
        <w:t>a?, A instituição cobra pelo endosso institucional?, Existem unidades da instituição em outro endereço?, Nº de projetos vinculados, Anos de entrada dos acervos e Tipologia de acervos arqueológicos salvaguardados pela instituição, tanto para um novo setor q</w:t>
      </w:r>
      <w:r>
        <w:rPr>
          <w:rFonts w:ascii="Calibri" w:eastAsia="Calibri" w:hAnsi="Calibri" w:cs="Calibri"/>
          <w:sz w:val="24"/>
        </w:rPr>
        <w:t>uanto para a sua edição.</w:t>
      </w:r>
    </w:p>
    <w:p w14:paraId="0E72315D" w14:textId="77777777" w:rsidR="00522113" w:rsidRDefault="00B51388">
      <w:pPr>
        <w:numPr>
          <w:ilvl w:val="0"/>
          <w:numId w:val="25"/>
        </w:numPr>
        <w:spacing w:line="360" w:lineRule="auto"/>
      </w:pPr>
      <w:r>
        <w:rPr>
          <w:rFonts w:ascii="Calibri" w:eastAsia="Calibri" w:hAnsi="Calibri" w:cs="Calibri"/>
          <w:sz w:val="24"/>
        </w:rPr>
        <w:t>Ao informar uma latitude e longitude no campo Localização (Latitude/Longitude), o sistema deverá marcar um pino do Google com as respectivas coordenadas no mapa.</w:t>
      </w:r>
    </w:p>
    <w:p w14:paraId="4DDC6FA9" w14:textId="77777777" w:rsidR="00522113" w:rsidRDefault="00B51388">
      <w:pPr>
        <w:numPr>
          <w:ilvl w:val="1"/>
          <w:numId w:val="25"/>
        </w:numPr>
        <w:spacing w:line="360" w:lineRule="auto"/>
      </w:pPr>
      <w:r>
        <w:rPr>
          <w:rFonts w:ascii="Calibri" w:eastAsia="Calibri" w:hAnsi="Calibri" w:cs="Calibri"/>
          <w:sz w:val="24"/>
        </w:rPr>
        <w:t>Caso as coordenadas estejam fora do padrão, incorreta ou não seja pos</w:t>
      </w:r>
      <w:r>
        <w:rPr>
          <w:rFonts w:ascii="Calibri" w:eastAsia="Calibri" w:hAnsi="Calibri" w:cs="Calibri"/>
          <w:sz w:val="24"/>
        </w:rPr>
        <w:t>sível localizar um ponto, o sistema deverá mostrar mensagem informativa que não foi possível inserir um pino no mapa.</w:t>
      </w:r>
    </w:p>
    <w:p w14:paraId="1CB48D0C" w14:textId="77777777" w:rsidR="00522113" w:rsidRDefault="00B51388">
      <w:pPr>
        <w:numPr>
          <w:ilvl w:val="2"/>
          <w:numId w:val="25"/>
        </w:numPr>
        <w:spacing w:line="360" w:lineRule="auto"/>
      </w:pPr>
      <w:r>
        <w:rPr>
          <w:rFonts w:ascii="Calibri" w:eastAsia="Calibri" w:hAnsi="Calibri" w:cs="Calibri"/>
          <w:sz w:val="24"/>
        </w:rPr>
        <w:t>Mensagem: "Não foi possível inserir uma localização no mapa de acordo com as coordenadas informadas. Por favor, verifique se as mesmas est</w:t>
      </w:r>
      <w:r>
        <w:rPr>
          <w:rFonts w:ascii="Calibri" w:eastAsia="Calibri" w:hAnsi="Calibri" w:cs="Calibri"/>
          <w:sz w:val="24"/>
        </w:rPr>
        <w:t>ão corretas e tente novamente ou marque manualmente o ponto.".</w:t>
      </w:r>
    </w:p>
    <w:p w14:paraId="5593D95A" w14:textId="77777777" w:rsidR="00522113" w:rsidRDefault="00B51388">
      <w:pPr>
        <w:numPr>
          <w:ilvl w:val="0"/>
          <w:numId w:val="25"/>
        </w:numPr>
        <w:spacing w:line="360" w:lineRule="auto"/>
      </w:pPr>
      <w:r>
        <w:rPr>
          <w:rFonts w:ascii="Calibri" w:eastAsia="Calibri" w:hAnsi="Calibri" w:cs="Calibri"/>
          <w:sz w:val="24"/>
        </w:rPr>
        <w:t xml:space="preserve">O sistema deverá apresentar um pino da plataforma do Google, conforme o usuário for informando os campos CEP, Unidade (UF), Município, Tipo Logradouro, Logradouro e Nº, no cadastro de setor do </w:t>
      </w:r>
      <w:r>
        <w:rPr>
          <w:rFonts w:ascii="Calibri" w:eastAsia="Calibri" w:hAnsi="Calibri" w:cs="Calibri"/>
          <w:sz w:val="24"/>
        </w:rPr>
        <w:t>tipo Atividades.</w:t>
      </w:r>
    </w:p>
    <w:p w14:paraId="2406434A" w14:textId="77777777" w:rsidR="00522113" w:rsidRDefault="00B51388">
      <w:pPr>
        <w:numPr>
          <w:ilvl w:val="1"/>
          <w:numId w:val="25"/>
        </w:numPr>
        <w:spacing w:line="360" w:lineRule="auto"/>
      </w:pPr>
      <w:r>
        <w:rPr>
          <w:rFonts w:ascii="Calibri" w:eastAsia="Calibri" w:hAnsi="Calibri" w:cs="Calibri"/>
          <w:sz w:val="24"/>
        </w:rPr>
        <w:t>Caso não seja possível localizar um ponto a partir dos dados do enderaçamento, o sistema deverá mostrar mensagem informativa que não foi possível inserir um pino no mapa.</w:t>
      </w:r>
    </w:p>
    <w:p w14:paraId="1F502F73" w14:textId="77777777" w:rsidR="00522113" w:rsidRDefault="00B51388">
      <w:pPr>
        <w:numPr>
          <w:ilvl w:val="2"/>
          <w:numId w:val="25"/>
        </w:numPr>
        <w:spacing w:line="360" w:lineRule="auto"/>
      </w:pPr>
      <w:r>
        <w:rPr>
          <w:rFonts w:ascii="Calibri" w:eastAsia="Calibri" w:hAnsi="Calibri" w:cs="Calibri"/>
          <w:sz w:val="24"/>
        </w:rPr>
        <w:t>Mensagem: "Não foi possível inserir uma localização no mapa de acord</w:t>
      </w:r>
      <w:r>
        <w:rPr>
          <w:rFonts w:ascii="Calibri" w:eastAsia="Calibri" w:hAnsi="Calibri" w:cs="Calibri"/>
          <w:sz w:val="24"/>
        </w:rPr>
        <w:t>o com o endereçamento informado. Por favor, verifique se as mesmas estão corretas e tente novamente ou marque manualmente o ponto.".</w:t>
      </w:r>
    </w:p>
    <w:p w14:paraId="6238FFC7" w14:textId="77777777" w:rsidR="00522113" w:rsidRDefault="00B51388">
      <w:pPr>
        <w:numPr>
          <w:ilvl w:val="0"/>
          <w:numId w:val="25"/>
        </w:numPr>
        <w:spacing w:line="360" w:lineRule="auto"/>
      </w:pPr>
      <w:r>
        <w:rPr>
          <w:rFonts w:ascii="Calibri" w:eastAsia="Calibri" w:hAnsi="Calibri" w:cs="Calibri"/>
          <w:sz w:val="24"/>
        </w:rPr>
        <w:t xml:space="preserve">Quando o setor for de </w:t>
      </w:r>
      <w:r>
        <w:rPr>
          <w:rFonts w:ascii="Calibri" w:eastAsia="Calibri" w:hAnsi="Calibri" w:cs="Calibri"/>
          <w:b/>
          <w:sz w:val="24"/>
        </w:rPr>
        <w:t>Atividades do tipo Empreendimento</w:t>
      </w:r>
      <w:r>
        <w:rPr>
          <w:rFonts w:ascii="Calibri" w:eastAsia="Calibri" w:hAnsi="Calibri" w:cs="Calibri"/>
          <w:sz w:val="24"/>
        </w:rPr>
        <w:t xml:space="preserve">, deverão ser incluídos os campos </w:t>
      </w:r>
      <w:r>
        <w:rPr>
          <w:rFonts w:ascii="Calibri" w:eastAsia="Calibri" w:hAnsi="Calibri" w:cs="Calibri"/>
          <w:b/>
          <w:sz w:val="24"/>
        </w:rPr>
        <w:t>Nível, Nº Processo SEI e Bens Cada</w:t>
      </w:r>
      <w:r>
        <w:rPr>
          <w:rFonts w:ascii="Calibri" w:eastAsia="Calibri" w:hAnsi="Calibri" w:cs="Calibri"/>
          <w:b/>
          <w:sz w:val="24"/>
        </w:rPr>
        <w:t>strados na Área do Empreendimento.</w:t>
      </w:r>
    </w:p>
    <w:p w14:paraId="3FB96D8E" w14:textId="77777777" w:rsidR="00522113" w:rsidRDefault="00B51388">
      <w:pPr>
        <w:numPr>
          <w:ilvl w:val="1"/>
          <w:numId w:val="25"/>
        </w:numPr>
        <w:spacing w:line="360" w:lineRule="auto"/>
      </w:pPr>
      <w:r>
        <w:rPr>
          <w:rFonts w:ascii="Calibri" w:eastAsia="Calibri" w:hAnsi="Calibri" w:cs="Calibri"/>
          <w:sz w:val="24"/>
        </w:rPr>
        <w:t xml:space="preserve">Ao salvar um setor de </w:t>
      </w:r>
      <w:r>
        <w:rPr>
          <w:rFonts w:ascii="Calibri" w:eastAsia="Calibri" w:hAnsi="Calibri" w:cs="Calibri"/>
          <w:b/>
          <w:sz w:val="24"/>
        </w:rPr>
        <w:t>Atividades do tipo Empreendimento</w:t>
      </w:r>
      <w:r>
        <w:rPr>
          <w:rFonts w:ascii="Calibri" w:eastAsia="Calibri" w:hAnsi="Calibri" w:cs="Calibri"/>
          <w:sz w:val="24"/>
        </w:rPr>
        <w:t xml:space="preserve">, o sistema deverá buscar </w:t>
      </w:r>
      <w:r>
        <w:rPr>
          <w:rFonts w:ascii="Calibri" w:eastAsia="Calibri" w:hAnsi="Calibri" w:cs="Calibri"/>
          <w:sz w:val="24"/>
        </w:rPr>
        <w:lastRenderedPageBreak/>
        <w:t xml:space="preserve">no SICG baseado na poligonal desenhada no setor, todos os bens presente nesta área e listar todos e apresentar no campo Bens Cadastrados na </w:t>
      </w:r>
      <w:r>
        <w:rPr>
          <w:rFonts w:ascii="Calibri" w:eastAsia="Calibri" w:hAnsi="Calibri" w:cs="Calibri"/>
          <w:sz w:val="24"/>
        </w:rPr>
        <w:t xml:space="preserve">Área do Empreendimento. Caso não haja bens, o sistema deverá apresentar a mensagem </w:t>
      </w:r>
      <w:r>
        <w:rPr>
          <w:rFonts w:ascii="Calibri" w:eastAsia="Calibri" w:hAnsi="Calibri" w:cs="Calibri"/>
          <w:b/>
          <w:sz w:val="24"/>
        </w:rPr>
        <w:t>"Não há bens cadastrados na área informada."</w:t>
      </w:r>
      <w:r>
        <w:rPr>
          <w:rFonts w:ascii="Calibri" w:eastAsia="Calibri" w:hAnsi="Calibri" w:cs="Calibri"/>
          <w:sz w:val="24"/>
        </w:rPr>
        <w:t xml:space="preserve"> no campo.</w:t>
      </w:r>
    </w:p>
    <w:p w14:paraId="47ACA884" w14:textId="77777777" w:rsidR="00522113" w:rsidRDefault="00B51388">
      <w:pPr>
        <w:numPr>
          <w:ilvl w:val="1"/>
          <w:numId w:val="25"/>
        </w:numPr>
        <w:spacing w:line="360" w:lineRule="auto"/>
      </w:pPr>
      <w:r>
        <w:rPr>
          <w:rFonts w:ascii="Calibri" w:eastAsia="Calibri" w:hAnsi="Calibri" w:cs="Calibri"/>
          <w:sz w:val="24"/>
        </w:rPr>
        <w:t>Ao salvar um setor de Atividades do tipo Empreendimento, o sistema deverá validar se o número presente no campo Nº Pro</w:t>
      </w:r>
      <w:r>
        <w:rPr>
          <w:rFonts w:ascii="Calibri" w:eastAsia="Calibri" w:hAnsi="Calibri" w:cs="Calibri"/>
          <w:sz w:val="24"/>
        </w:rPr>
        <w:t>cesso SEI efetivamente existe no sistema SEI.</w:t>
      </w:r>
    </w:p>
    <w:p w14:paraId="45C9B82E" w14:textId="77777777" w:rsidR="00522113" w:rsidRDefault="00B51388">
      <w:pPr>
        <w:numPr>
          <w:ilvl w:val="2"/>
          <w:numId w:val="25"/>
        </w:numPr>
        <w:spacing w:line="360" w:lineRule="auto"/>
      </w:pPr>
      <w:r>
        <w:rPr>
          <w:rFonts w:ascii="Calibri" w:eastAsia="Calibri" w:hAnsi="Calibri" w:cs="Calibri"/>
          <w:b/>
          <w:sz w:val="24"/>
        </w:rPr>
        <w:t>Mensagem</w:t>
      </w:r>
      <w:r>
        <w:rPr>
          <w:rFonts w:ascii="Calibri" w:eastAsia="Calibri" w:hAnsi="Calibri" w:cs="Calibri"/>
          <w:sz w:val="24"/>
        </w:rPr>
        <w:t>: "O Nº Processo SEI não existe ou foi digitado incorretamente. Por favor corrigir a informação antes de salvar.".</w:t>
      </w:r>
    </w:p>
    <w:p w14:paraId="66AB8996" w14:textId="77777777" w:rsidR="00522113" w:rsidRDefault="00522113">
      <w:pPr>
        <w:spacing w:line="360" w:lineRule="auto"/>
        <w:ind w:left="105"/>
      </w:pPr>
    </w:p>
    <w:p w14:paraId="5DCA2744"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22">
        <w:r>
          <w:rPr>
            <w:rFonts w:ascii="Tahoma" w:eastAsia="Tahoma" w:hAnsi="Tahoma" w:cs="Tahoma"/>
            <w:i/>
            <w:color w:val="6666FF"/>
          </w:rPr>
          <w:t>Easily create PDF Help documents</w:t>
        </w:r>
      </w:hyperlink>
    </w:p>
    <w:p w14:paraId="2F514B7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55" w:name="_topic_Setor_TipoEstorno"/>
      <w:bookmarkEnd w:id="55"/>
      <w:r>
        <w:rPr>
          <w:rFonts w:ascii="Tahoma" w:eastAsia="Tahoma" w:hAnsi="Tahoma" w:cs="Tahoma"/>
          <w:i/>
          <w:color w:val="243F60"/>
          <w:sz w:val="22"/>
        </w:rPr>
        <w:t>Setor - Tipo</w:t>
      </w:r>
      <w:r>
        <w:rPr>
          <w:rFonts w:ascii="Tahoma" w:eastAsia="Tahoma" w:hAnsi="Tahoma" w:cs="Tahoma"/>
          <w:i/>
          <w:color w:val="243F60"/>
          <w:sz w:val="22"/>
        </w:rPr>
        <w:t xml:space="preserve"> Estorno</w:t>
      </w:r>
    </w:p>
    <w:p w14:paraId="5CCA2146" w14:textId="77777777" w:rsidR="00522113" w:rsidRDefault="00B51388">
      <w:pPr>
        <w:ind w:left="105"/>
      </w:pPr>
      <w:r>
        <w:rPr>
          <w:rFonts w:ascii="Calibri" w:eastAsia="Calibri" w:hAnsi="Calibri" w:cs="Calibri"/>
          <w:sz w:val="24"/>
        </w:rPr>
        <w:t>Na tela "</w:t>
      </w:r>
      <w:r>
        <w:rPr>
          <w:rFonts w:ascii="Calibri" w:eastAsia="Calibri" w:hAnsi="Calibri" w:cs="Calibri"/>
          <w:b/>
          <w:sz w:val="24"/>
        </w:rPr>
        <w:t>Setor - Tipo Estorno</w:t>
      </w:r>
      <w:r>
        <w:rPr>
          <w:rFonts w:ascii="Calibri" w:eastAsia="Calibri" w:hAnsi="Calibri" w:cs="Calibri"/>
          <w:sz w:val="24"/>
        </w:rPr>
        <w:t xml:space="preserve">", o usuário poderá cadastrar </w:t>
      </w:r>
      <w:r>
        <w:rPr>
          <w:rFonts w:ascii="Calibri" w:eastAsia="Calibri" w:hAnsi="Calibri" w:cs="Calibri"/>
          <w:b/>
          <w:sz w:val="24"/>
        </w:rPr>
        <w:t>setor do tipo estorno.</w:t>
      </w:r>
    </w:p>
    <w:p w14:paraId="516B67F9" w14:textId="77777777" w:rsidR="00522113" w:rsidRDefault="00522113">
      <w:pPr>
        <w:ind w:left="105"/>
      </w:pPr>
    </w:p>
    <w:p w14:paraId="2080AABA" w14:textId="77777777" w:rsidR="00522113" w:rsidRDefault="00B51388">
      <w:pPr>
        <w:ind w:left="105"/>
      </w:pPr>
      <w:r>
        <w:rPr>
          <w:noProof/>
        </w:rPr>
        <w:drawing>
          <wp:inline distT="0" distB="0" distL="0" distR="0" wp14:anchorId="583BC0B8" wp14:editId="075D396D">
            <wp:extent cx="5924550" cy="4724400"/>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png"/>
                    <pic:cNvPicPr/>
                  </pic:nvPicPr>
                  <pic:blipFill>
                    <a:blip r:embed="rId123" cstate="print"/>
                    <a:stretch>
                      <a:fillRect/>
                    </a:stretch>
                  </pic:blipFill>
                  <pic:spPr>
                    <a:xfrm>
                      <a:off x="0" y="0"/>
                      <a:ext cx="5924550" cy="4724400"/>
                    </a:xfrm>
                    <a:prstGeom prst="rect">
                      <a:avLst/>
                    </a:prstGeom>
                  </pic:spPr>
                </pic:pic>
              </a:graphicData>
            </a:graphic>
          </wp:inline>
        </w:drawing>
      </w:r>
    </w:p>
    <w:p w14:paraId="0322714C" w14:textId="77777777" w:rsidR="00522113" w:rsidRDefault="00522113">
      <w:pPr>
        <w:spacing w:line="195" w:lineRule="exact"/>
      </w:pPr>
    </w:p>
    <w:p w14:paraId="5B612E46" w14:textId="77777777" w:rsidR="00522113" w:rsidRDefault="00522113">
      <w:pPr>
        <w:spacing w:before="15" w:line="195" w:lineRule="exact"/>
      </w:pPr>
    </w:p>
    <w:p w14:paraId="3A392014" w14:textId="77777777" w:rsidR="00522113" w:rsidRDefault="00B51388">
      <w:pPr>
        <w:numPr>
          <w:ilvl w:val="0"/>
          <w:numId w:val="28"/>
        </w:numPr>
        <w:spacing w:line="357" w:lineRule="auto"/>
        <w:ind w:right="75"/>
        <w:jc w:val="both"/>
      </w:pPr>
      <w:r>
        <w:rPr>
          <w:rFonts w:ascii="Calibri" w:eastAsia="Calibri" w:hAnsi="Calibri" w:cs="Calibri"/>
          <w:sz w:val="24"/>
        </w:rPr>
        <w:t>Para cadastrar um setor do tipo Entorno deve selecionar o Bem e preencher os dados do endereço do setor</w:t>
      </w:r>
      <w:r>
        <w:rPr>
          <w:sz w:val="24"/>
        </w:rPr>
        <w:t>.</w:t>
      </w:r>
      <w:r>
        <w:rPr>
          <w:rFonts w:ascii="Calibri" w:eastAsia="Calibri" w:hAnsi="Calibri" w:cs="Calibri"/>
          <w:sz w:val="24"/>
        </w:rPr>
        <w:t xml:space="preserve"> A marcação do ponto também é obrigatória para finalizar</w:t>
      </w:r>
      <w:r>
        <w:rPr>
          <w:rFonts w:ascii="Calibri" w:eastAsia="Calibri" w:hAnsi="Calibri" w:cs="Calibri"/>
          <w:sz w:val="24"/>
        </w:rPr>
        <w:t xml:space="preserve"> o cadastro</w:t>
      </w:r>
      <w:r>
        <w:rPr>
          <w:sz w:val="24"/>
        </w:rPr>
        <w:t>.</w:t>
      </w:r>
    </w:p>
    <w:p w14:paraId="3C907848" w14:textId="77777777" w:rsidR="00522113" w:rsidRDefault="00B51388">
      <w:pPr>
        <w:numPr>
          <w:ilvl w:val="0"/>
          <w:numId w:val="28"/>
        </w:numPr>
        <w:spacing w:line="357" w:lineRule="auto"/>
        <w:ind w:right="75"/>
      </w:pPr>
      <w:r>
        <w:rPr>
          <w:rFonts w:ascii="Calibri" w:eastAsia="Calibri" w:hAnsi="Calibri" w:cs="Calibri"/>
          <w:sz w:val="24"/>
        </w:rPr>
        <w:t xml:space="preserve">O sistema deverá permitir apenas buscar “Bem” relacionado a Unidade do usuário logado, </w:t>
      </w:r>
      <w:r>
        <w:rPr>
          <w:rFonts w:ascii="Calibri" w:eastAsia="Calibri" w:hAnsi="Calibri" w:cs="Calibri"/>
          <w:sz w:val="24"/>
        </w:rPr>
        <w:lastRenderedPageBreak/>
        <w:t>caso o mesmo não possua o perfil de Administrador.</w:t>
      </w:r>
    </w:p>
    <w:p w14:paraId="0D6333E8" w14:textId="77777777" w:rsidR="00522113" w:rsidRDefault="00B51388">
      <w:pPr>
        <w:numPr>
          <w:ilvl w:val="0"/>
          <w:numId w:val="26"/>
        </w:numPr>
        <w:spacing w:line="357" w:lineRule="auto"/>
        <w:ind w:right="75"/>
      </w:pPr>
      <w:r>
        <w:rPr>
          <w:rFonts w:ascii="Calibri" w:eastAsia="Calibri" w:hAnsi="Calibri" w:cs="Calibri"/>
          <w:sz w:val="24"/>
        </w:rPr>
        <w:t xml:space="preserve">Deverá ser incluído o campo </w:t>
      </w:r>
      <w:r>
        <w:rPr>
          <w:rFonts w:ascii="Calibri" w:eastAsia="Calibri" w:hAnsi="Calibri" w:cs="Calibri"/>
          <w:b/>
          <w:sz w:val="24"/>
        </w:rPr>
        <w:t>Bens Cadastrados na Área</w:t>
      </w:r>
      <w:r>
        <w:rPr>
          <w:rFonts w:ascii="Calibri" w:eastAsia="Calibri" w:hAnsi="Calibri" w:cs="Calibri"/>
          <w:sz w:val="24"/>
        </w:rPr>
        <w:t xml:space="preserve">, quando o setor for de </w:t>
      </w:r>
      <w:r>
        <w:rPr>
          <w:rFonts w:ascii="Calibri" w:eastAsia="Calibri" w:hAnsi="Calibri" w:cs="Calibri"/>
          <w:b/>
          <w:sz w:val="24"/>
        </w:rPr>
        <w:t>Bem ou Entorno</w:t>
      </w:r>
      <w:r>
        <w:rPr>
          <w:rFonts w:ascii="Calibri" w:eastAsia="Calibri" w:hAnsi="Calibri" w:cs="Calibri"/>
          <w:sz w:val="24"/>
        </w:rPr>
        <w:t>.</w:t>
      </w:r>
    </w:p>
    <w:p w14:paraId="31CB0547" w14:textId="77777777" w:rsidR="00522113" w:rsidRDefault="00B51388">
      <w:pPr>
        <w:numPr>
          <w:ilvl w:val="0"/>
          <w:numId w:val="26"/>
        </w:numPr>
        <w:spacing w:line="357" w:lineRule="auto"/>
        <w:ind w:right="75"/>
      </w:pPr>
      <w:r>
        <w:rPr>
          <w:rFonts w:ascii="Calibri" w:eastAsia="Calibri" w:hAnsi="Calibri" w:cs="Calibri"/>
          <w:sz w:val="24"/>
        </w:rPr>
        <w:t xml:space="preserve">Ao salvar um setor de </w:t>
      </w:r>
      <w:r>
        <w:rPr>
          <w:rFonts w:ascii="Calibri" w:eastAsia="Calibri" w:hAnsi="Calibri" w:cs="Calibri"/>
          <w:b/>
          <w:sz w:val="24"/>
        </w:rPr>
        <w:t>Bem ou Entorno</w:t>
      </w:r>
      <w:r>
        <w:rPr>
          <w:rFonts w:ascii="Calibri" w:eastAsia="Calibri" w:hAnsi="Calibri" w:cs="Calibri"/>
          <w:sz w:val="24"/>
        </w:rPr>
        <w:t>, o sistema deverá buscar no SICG baseado na poligonal desenhada no setor, todos os bens presente nesta área e listar e apresentar no campo Bens Cadastrados na Área. Caso não haja bens, o sistema deverá apresentar a mens</w:t>
      </w:r>
      <w:r>
        <w:rPr>
          <w:rFonts w:ascii="Calibri" w:eastAsia="Calibri" w:hAnsi="Calibri" w:cs="Calibri"/>
          <w:sz w:val="24"/>
        </w:rPr>
        <w:t xml:space="preserve">agem </w:t>
      </w:r>
      <w:r>
        <w:rPr>
          <w:rFonts w:ascii="Calibri" w:eastAsia="Calibri" w:hAnsi="Calibri" w:cs="Calibri"/>
          <w:b/>
          <w:sz w:val="24"/>
        </w:rPr>
        <w:t>"Não há bens cadastrados na área informada."</w:t>
      </w:r>
      <w:r>
        <w:rPr>
          <w:rFonts w:ascii="Calibri" w:eastAsia="Calibri" w:hAnsi="Calibri" w:cs="Calibri"/>
          <w:sz w:val="24"/>
        </w:rPr>
        <w:t xml:space="preserve"> no campo.</w:t>
      </w:r>
    </w:p>
    <w:p w14:paraId="54963EE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24">
        <w:r>
          <w:rPr>
            <w:rFonts w:ascii="Tahoma" w:eastAsia="Tahoma" w:hAnsi="Tahoma" w:cs="Tahoma"/>
            <w:i/>
            <w:color w:val="6666FF"/>
          </w:rPr>
          <w:t>Free Kindle producer</w:t>
        </w:r>
      </w:hyperlink>
    </w:p>
    <w:p w14:paraId="22F7C9AF" w14:textId="77777777" w:rsidR="00522113" w:rsidRDefault="00B51388">
      <w:r>
        <w:br w:type="page"/>
      </w:r>
    </w:p>
    <w:p w14:paraId="1701070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56" w:name="_topic_AlterarSetores"/>
      <w:bookmarkEnd w:id="56"/>
      <w:r>
        <w:rPr>
          <w:rFonts w:ascii="Tahoma" w:eastAsia="Tahoma" w:hAnsi="Tahoma" w:cs="Tahoma"/>
          <w:i/>
          <w:color w:val="243F60"/>
          <w:sz w:val="22"/>
        </w:rPr>
        <w:t>Alterar Setores</w:t>
      </w:r>
    </w:p>
    <w:p w14:paraId="1D778A30" w14:textId="77777777" w:rsidR="00522113" w:rsidRDefault="00B51388">
      <w:pPr>
        <w:spacing w:line="360" w:lineRule="auto"/>
        <w:ind w:left="105" w:right="90"/>
        <w:jc w:val="both"/>
      </w:pPr>
      <w:r>
        <w:rPr>
          <w:rFonts w:ascii="Calibri" w:eastAsia="Calibri" w:hAnsi="Calibri" w:cs="Calibri"/>
          <w:sz w:val="24"/>
        </w:rPr>
        <w:t xml:space="preserve">Alterar Setores: Permite que o usuário possa realizar a alteração do local o Pin ou da poligonal presente no mapa para qualquer tipo de </w:t>
      </w:r>
      <w:r>
        <w:rPr>
          <w:rFonts w:ascii="Calibri" w:eastAsia="Calibri" w:hAnsi="Calibri" w:cs="Calibri"/>
          <w:sz w:val="24"/>
        </w:rPr>
        <w:t>setorização.</w:t>
      </w:r>
    </w:p>
    <w:p w14:paraId="0DFD0378" w14:textId="77777777" w:rsidR="00522113" w:rsidRDefault="00B51388">
      <w:pPr>
        <w:spacing w:line="360" w:lineRule="auto"/>
        <w:ind w:left="105" w:right="90"/>
        <w:jc w:val="both"/>
      </w:pPr>
      <w:r>
        <w:rPr>
          <w:noProof/>
        </w:rPr>
        <w:drawing>
          <wp:inline distT="0" distB="0" distL="0" distR="0" wp14:anchorId="1E70B143" wp14:editId="644D26B0">
            <wp:extent cx="5924550" cy="2886075"/>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png"/>
                    <pic:cNvPicPr/>
                  </pic:nvPicPr>
                  <pic:blipFill>
                    <a:blip r:embed="rId125" cstate="print"/>
                    <a:stretch>
                      <a:fillRect/>
                    </a:stretch>
                  </pic:blipFill>
                  <pic:spPr>
                    <a:xfrm>
                      <a:off x="0" y="0"/>
                      <a:ext cx="5924550" cy="2886075"/>
                    </a:xfrm>
                    <a:prstGeom prst="rect">
                      <a:avLst/>
                    </a:prstGeom>
                  </pic:spPr>
                </pic:pic>
              </a:graphicData>
            </a:graphic>
          </wp:inline>
        </w:drawing>
      </w:r>
    </w:p>
    <w:p w14:paraId="3E7AD6A1" w14:textId="77777777" w:rsidR="00522113" w:rsidRDefault="00522113">
      <w:pPr>
        <w:spacing w:line="360" w:lineRule="auto"/>
        <w:ind w:left="105" w:right="90"/>
        <w:jc w:val="both"/>
      </w:pPr>
    </w:p>
    <w:p w14:paraId="0988B5A2" w14:textId="77777777" w:rsidR="00522113" w:rsidRDefault="00B51388">
      <w:pPr>
        <w:numPr>
          <w:ilvl w:val="0"/>
          <w:numId w:val="30"/>
        </w:numPr>
        <w:spacing w:line="360" w:lineRule="auto"/>
        <w:ind w:right="90"/>
        <w:jc w:val="both"/>
      </w:pPr>
      <w:r>
        <w:rPr>
          <w:rFonts w:ascii="Calibri" w:eastAsia="Calibri" w:hAnsi="Calibri" w:cs="Calibri"/>
          <w:b/>
          <w:sz w:val="24"/>
        </w:rPr>
        <w:t>Planejamento - Setorização - Setor - Tipo Bem</w:t>
      </w:r>
    </w:p>
    <w:p w14:paraId="5CACC4D7" w14:textId="77777777" w:rsidR="00522113" w:rsidRDefault="00B51388">
      <w:pPr>
        <w:numPr>
          <w:ilvl w:val="1"/>
          <w:numId w:val="30"/>
        </w:numPr>
        <w:spacing w:line="360" w:lineRule="auto"/>
        <w:ind w:right="90"/>
        <w:jc w:val="both"/>
      </w:pPr>
      <w:r>
        <w:rPr>
          <w:rFonts w:ascii="Calibri" w:eastAsia="Calibri" w:hAnsi="Calibri" w:cs="Calibri"/>
          <w:sz w:val="24"/>
        </w:rPr>
        <w:t xml:space="preserve">Na alteração de um setor do tipo </w:t>
      </w:r>
      <w:r>
        <w:rPr>
          <w:rFonts w:ascii="Calibri" w:eastAsia="Calibri" w:hAnsi="Calibri" w:cs="Calibri"/>
          <w:b/>
          <w:sz w:val="24"/>
        </w:rPr>
        <w:t>Bem</w:t>
      </w:r>
      <w:r>
        <w:rPr>
          <w:rFonts w:ascii="Calibri" w:eastAsia="Calibri" w:hAnsi="Calibri" w:cs="Calibri"/>
          <w:sz w:val="24"/>
        </w:rPr>
        <w:t xml:space="preserve">, deverá ser removida a regra que não permite a alteração de lugar do Pin ou da poligonal no mapa depois que a respectiva setorização já se encontra </w:t>
      </w:r>
      <w:r>
        <w:rPr>
          <w:rFonts w:ascii="Calibri" w:eastAsia="Calibri" w:hAnsi="Calibri" w:cs="Calibri"/>
          <w:sz w:val="24"/>
        </w:rPr>
        <w:t>vinculada a um planejamento.</w:t>
      </w:r>
    </w:p>
    <w:p w14:paraId="6B0866C3" w14:textId="77777777" w:rsidR="00522113" w:rsidRDefault="00B51388">
      <w:pPr>
        <w:numPr>
          <w:ilvl w:val="1"/>
          <w:numId w:val="26"/>
        </w:numPr>
        <w:spacing w:line="357" w:lineRule="auto"/>
        <w:ind w:right="75"/>
      </w:pPr>
      <w:r>
        <w:rPr>
          <w:rFonts w:ascii="Calibri" w:eastAsia="Calibri" w:hAnsi="Calibri" w:cs="Calibri"/>
          <w:sz w:val="24"/>
        </w:rPr>
        <w:t xml:space="preserve">Deverá ser incluído o campo </w:t>
      </w:r>
      <w:r>
        <w:rPr>
          <w:rFonts w:ascii="Calibri" w:eastAsia="Calibri" w:hAnsi="Calibri" w:cs="Calibri"/>
          <w:b/>
          <w:sz w:val="24"/>
        </w:rPr>
        <w:t>Bens Cadastrados na Área</w:t>
      </w:r>
      <w:r>
        <w:rPr>
          <w:rFonts w:ascii="Calibri" w:eastAsia="Calibri" w:hAnsi="Calibri" w:cs="Calibri"/>
          <w:sz w:val="24"/>
        </w:rPr>
        <w:t xml:space="preserve">, quando o setor for de </w:t>
      </w:r>
      <w:r>
        <w:rPr>
          <w:rFonts w:ascii="Calibri" w:eastAsia="Calibri" w:hAnsi="Calibri" w:cs="Calibri"/>
          <w:b/>
          <w:sz w:val="24"/>
        </w:rPr>
        <w:t>Bem ou Entorno</w:t>
      </w:r>
      <w:r>
        <w:rPr>
          <w:rFonts w:ascii="Calibri" w:eastAsia="Calibri" w:hAnsi="Calibri" w:cs="Calibri"/>
          <w:sz w:val="24"/>
        </w:rPr>
        <w:t>.</w:t>
      </w:r>
    </w:p>
    <w:p w14:paraId="3C5B2DF1" w14:textId="77777777" w:rsidR="00522113" w:rsidRDefault="00B51388">
      <w:pPr>
        <w:numPr>
          <w:ilvl w:val="1"/>
          <w:numId w:val="26"/>
        </w:numPr>
        <w:spacing w:line="357" w:lineRule="auto"/>
        <w:ind w:right="75"/>
      </w:pPr>
      <w:r>
        <w:rPr>
          <w:rFonts w:ascii="Calibri" w:eastAsia="Calibri" w:hAnsi="Calibri" w:cs="Calibri"/>
          <w:sz w:val="24"/>
        </w:rPr>
        <w:t xml:space="preserve">Ao salvar um setor de </w:t>
      </w:r>
      <w:r>
        <w:rPr>
          <w:rFonts w:ascii="Calibri" w:eastAsia="Calibri" w:hAnsi="Calibri" w:cs="Calibri"/>
          <w:b/>
          <w:sz w:val="24"/>
        </w:rPr>
        <w:t>Bem ou Entorno</w:t>
      </w:r>
      <w:r>
        <w:rPr>
          <w:rFonts w:ascii="Calibri" w:eastAsia="Calibri" w:hAnsi="Calibri" w:cs="Calibri"/>
          <w:sz w:val="24"/>
        </w:rPr>
        <w:t xml:space="preserve">, o sistema deverá buscar no SICG baseado na poligonal desenhada no setor, todos os bens presente nesta área e listar e apresentar no campo Bens Cadastrados na Área. Caso não haja bens, o sistema deverá apresentar a mensagem </w:t>
      </w:r>
      <w:r>
        <w:rPr>
          <w:rFonts w:ascii="Calibri" w:eastAsia="Calibri" w:hAnsi="Calibri" w:cs="Calibri"/>
          <w:b/>
          <w:sz w:val="24"/>
        </w:rPr>
        <w:t>"Não há bens cadastrados na áre</w:t>
      </w:r>
      <w:r>
        <w:rPr>
          <w:rFonts w:ascii="Calibri" w:eastAsia="Calibri" w:hAnsi="Calibri" w:cs="Calibri"/>
          <w:b/>
          <w:sz w:val="24"/>
        </w:rPr>
        <w:t>a informada."</w:t>
      </w:r>
      <w:r>
        <w:rPr>
          <w:rFonts w:ascii="Calibri" w:eastAsia="Calibri" w:hAnsi="Calibri" w:cs="Calibri"/>
          <w:sz w:val="24"/>
        </w:rPr>
        <w:t xml:space="preserve"> no campo.</w:t>
      </w:r>
    </w:p>
    <w:p w14:paraId="10FE4DFF" w14:textId="77777777" w:rsidR="00522113" w:rsidRDefault="00B51388">
      <w:pPr>
        <w:spacing w:line="360" w:lineRule="auto"/>
        <w:ind w:left="105" w:right="90"/>
        <w:jc w:val="both"/>
      </w:pPr>
      <w:r>
        <w:rPr>
          <w:noProof/>
        </w:rPr>
        <w:lastRenderedPageBreak/>
        <w:drawing>
          <wp:inline distT="0" distB="0" distL="0" distR="0" wp14:anchorId="7ED2157C" wp14:editId="5C8F374C">
            <wp:extent cx="5924550" cy="5486400"/>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png"/>
                    <pic:cNvPicPr/>
                  </pic:nvPicPr>
                  <pic:blipFill>
                    <a:blip r:embed="rId126" cstate="print"/>
                    <a:stretch>
                      <a:fillRect/>
                    </a:stretch>
                  </pic:blipFill>
                  <pic:spPr>
                    <a:xfrm>
                      <a:off x="0" y="0"/>
                      <a:ext cx="5924550" cy="5486400"/>
                    </a:xfrm>
                    <a:prstGeom prst="rect">
                      <a:avLst/>
                    </a:prstGeom>
                  </pic:spPr>
                </pic:pic>
              </a:graphicData>
            </a:graphic>
          </wp:inline>
        </w:drawing>
      </w:r>
    </w:p>
    <w:p w14:paraId="0702E224" w14:textId="77777777" w:rsidR="00522113" w:rsidRDefault="00522113">
      <w:pPr>
        <w:spacing w:line="360" w:lineRule="auto"/>
        <w:ind w:left="105" w:right="90"/>
        <w:jc w:val="both"/>
      </w:pPr>
    </w:p>
    <w:p w14:paraId="14AA42E4" w14:textId="77777777" w:rsidR="00522113" w:rsidRDefault="00B51388">
      <w:pPr>
        <w:numPr>
          <w:ilvl w:val="0"/>
          <w:numId w:val="30"/>
        </w:numPr>
        <w:spacing w:line="360" w:lineRule="auto"/>
        <w:ind w:right="90"/>
        <w:jc w:val="both"/>
      </w:pPr>
      <w:r>
        <w:rPr>
          <w:rFonts w:ascii="Calibri" w:eastAsia="Calibri" w:hAnsi="Calibri" w:cs="Calibri"/>
          <w:b/>
          <w:sz w:val="24"/>
        </w:rPr>
        <w:t>Planejamento - Setorização - Setor - Tipo Atividades</w:t>
      </w:r>
    </w:p>
    <w:p w14:paraId="62D4E710" w14:textId="77777777" w:rsidR="00522113" w:rsidRDefault="00B51388">
      <w:pPr>
        <w:numPr>
          <w:ilvl w:val="1"/>
          <w:numId w:val="30"/>
        </w:numPr>
        <w:spacing w:line="360" w:lineRule="auto"/>
        <w:ind w:right="90"/>
        <w:jc w:val="both"/>
      </w:pPr>
      <w:r>
        <w:rPr>
          <w:rFonts w:ascii="Calibri" w:eastAsia="Calibri" w:hAnsi="Calibri" w:cs="Calibri"/>
          <w:sz w:val="24"/>
        </w:rPr>
        <w:t xml:space="preserve">Na alteração de um setor do tipo </w:t>
      </w:r>
      <w:r>
        <w:rPr>
          <w:rFonts w:ascii="Calibri" w:eastAsia="Calibri" w:hAnsi="Calibri" w:cs="Calibri"/>
          <w:b/>
          <w:sz w:val="24"/>
        </w:rPr>
        <w:t>Atividades</w:t>
      </w:r>
      <w:r>
        <w:rPr>
          <w:rFonts w:ascii="Calibri" w:eastAsia="Calibri" w:hAnsi="Calibri" w:cs="Calibri"/>
          <w:sz w:val="24"/>
        </w:rPr>
        <w:t>, deverá ser removida a regra que não permite a alteração de lugar do Pin ou da poligonal no mapa depois que a respectiva setorização</w:t>
      </w:r>
      <w:r>
        <w:rPr>
          <w:rFonts w:ascii="Calibri" w:eastAsia="Calibri" w:hAnsi="Calibri" w:cs="Calibri"/>
          <w:sz w:val="24"/>
        </w:rPr>
        <w:t xml:space="preserve"> já se encontra vinculada a um planejamento.</w:t>
      </w:r>
    </w:p>
    <w:p w14:paraId="1CB14088" w14:textId="77777777" w:rsidR="00522113" w:rsidRDefault="00B51388">
      <w:pPr>
        <w:numPr>
          <w:ilvl w:val="1"/>
          <w:numId w:val="30"/>
        </w:numPr>
        <w:spacing w:line="360" w:lineRule="auto"/>
        <w:ind w:right="90"/>
        <w:jc w:val="both"/>
      </w:pPr>
      <w:r>
        <w:rPr>
          <w:rFonts w:ascii="Calibri" w:eastAsia="Calibri" w:hAnsi="Calibri" w:cs="Calibri"/>
          <w:sz w:val="24"/>
        </w:rPr>
        <w:t>O campo CNPJ deverá aparecer somente quando o setor for do tipo Atividades e a Atividade selecionada for igual a Comércio de Obras de Arte e Leilões.</w:t>
      </w:r>
    </w:p>
    <w:p w14:paraId="57057493" w14:textId="77777777" w:rsidR="00522113" w:rsidRDefault="00B51388">
      <w:pPr>
        <w:numPr>
          <w:ilvl w:val="1"/>
          <w:numId w:val="30"/>
        </w:numPr>
        <w:spacing w:line="360" w:lineRule="auto"/>
        <w:ind w:right="90"/>
        <w:jc w:val="both"/>
      </w:pPr>
      <w:r>
        <w:rPr>
          <w:rFonts w:ascii="Calibri" w:eastAsia="Calibri" w:hAnsi="Calibri" w:cs="Calibri"/>
          <w:sz w:val="24"/>
        </w:rPr>
        <w:t>Ao selecionar a opção Sítio Não Cadastrado no campo Atividade</w:t>
      </w:r>
      <w:r>
        <w:rPr>
          <w:rFonts w:ascii="Calibri" w:eastAsia="Calibri" w:hAnsi="Calibri" w:cs="Calibri"/>
          <w:sz w:val="24"/>
        </w:rPr>
        <w:t xml:space="preserve"> em um cadastro de um Setor do tipo Atividades, o sistema deverá apresentar mensagem informativa.</w:t>
      </w:r>
    </w:p>
    <w:p w14:paraId="07561D13" w14:textId="77777777" w:rsidR="00522113" w:rsidRDefault="00B51388">
      <w:pPr>
        <w:numPr>
          <w:ilvl w:val="2"/>
          <w:numId w:val="30"/>
        </w:numPr>
        <w:spacing w:line="360" w:lineRule="auto"/>
        <w:ind w:right="90"/>
        <w:jc w:val="both"/>
      </w:pPr>
      <w:r>
        <w:rPr>
          <w:rFonts w:ascii="Calibri" w:eastAsia="Calibri" w:hAnsi="Calibri" w:cs="Calibri"/>
          <w:b/>
          <w:sz w:val="24"/>
        </w:rPr>
        <w:t>Mensagem</w:t>
      </w:r>
      <w:r>
        <w:rPr>
          <w:rFonts w:ascii="Calibri" w:eastAsia="Calibri" w:hAnsi="Calibri" w:cs="Calibri"/>
          <w:sz w:val="24"/>
        </w:rPr>
        <w:t>: "Esta opção só deve ser selecionada para vistorias incidentes em áreas de potencial arqueológico. Os sítios arqueológicos já identificados devem, OB</w:t>
      </w:r>
      <w:r>
        <w:rPr>
          <w:rFonts w:ascii="Calibri" w:eastAsia="Calibri" w:hAnsi="Calibri" w:cs="Calibri"/>
          <w:sz w:val="24"/>
        </w:rPr>
        <w:t>RIGATORIAMENTE, ser cadastrados no SICG."</w:t>
      </w:r>
    </w:p>
    <w:p w14:paraId="0DA60413" w14:textId="77777777" w:rsidR="00522113" w:rsidRDefault="00B51388">
      <w:pPr>
        <w:numPr>
          <w:ilvl w:val="1"/>
          <w:numId w:val="25"/>
        </w:numPr>
        <w:spacing w:line="360" w:lineRule="auto"/>
      </w:pPr>
      <w:r>
        <w:rPr>
          <w:rFonts w:ascii="Calibri" w:eastAsia="Calibri" w:hAnsi="Calibri" w:cs="Calibri"/>
          <w:sz w:val="24"/>
        </w:rPr>
        <w:t xml:space="preserve">Ao informar uma latitude e longitude no campo Localização (Latitude/Longitude), o </w:t>
      </w:r>
      <w:r>
        <w:rPr>
          <w:rFonts w:ascii="Calibri" w:eastAsia="Calibri" w:hAnsi="Calibri" w:cs="Calibri"/>
          <w:sz w:val="24"/>
        </w:rPr>
        <w:lastRenderedPageBreak/>
        <w:t>sistema deverá marcar um pino do Google com as respectivas coordenadas no mapa.</w:t>
      </w:r>
    </w:p>
    <w:p w14:paraId="34F6F9C9" w14:textId="77777777" w:rsidR="00522113" w:rsidRDefault="00B51388">
      <w:pPr>
        <w:numPr>
          <w:ilvl w:val="2"/>
          <w:numId w:val="25"/>
        </w:numPr>
        <w:spacing w:line="360" w:lineRule="auto"/>
      </w:pPr>
      <w:r>
        <w:rPr>
          <w:rFonts w:ascii="Calibri" w:eastAsia="Calibri" w:hAnsi="Calibri" w:cs="Calibri"/>
          <w:sz w:val="24"/>
        </w:rPr>
        <w:t>Caso as coordenadas estejam fora do padrão, incorret</w:t>
      </w:r>
      <w:r>
        <w:rPr>
          <w:rFonts w:ascii="Calibri" w:eastAsia="Calibri" w:hAnsi="Calibri" w:cs="Calibri"/>
          <w:sz w:val="24"/>
        </w:rPr>
        <w:t>a ou não seja possível localizar um ponto, o sistema deverá mostrar mensagem informativa que não foi possível inserir um pino no mapa.</w:t>
      </w:r>
    </w:p>
    <w:p w14:paraId="01D9664B" w14:textId="77777777" w:rsidR="00522113" w:rsidRDefault="00B51388">
      <w:pPr>
        <w:numPr>
          <w:ilvl w:val="3"/>
          <w:numId w:val="25"/>
        </w:numPr>
        <w:spacing w:line="360" w:lineRule="auto"/>
      </w:pPr>
      <w:r>
        <w:rPr>
          <w:rFonts w:ascii="Calibri" w:eastAsia="Calibri" w:hAnsi="Calibri" w:cs="Calibri"/>
          <w:sz w:val="24"/>
        </w:rPr>
        <w:t>Mensagem: "Não foi possível inserir uma localização no mapa de acordo com as coordenadas informadas. Por favor, verifique</w:t>
      </w:r>
      <w:r>
        <w:rPr>
          <w:rFonts w:ascii="Calibri" w:eastAsia="Calibri" w:hAnsi="Calibri" w:cs="Calibri"/>
          <w:sz w:val="24"/>
        </w:rPr>
        <w:t xml:space="preserve"> se as mesmas estão corretas e tente novamente ou marque manualmente o ponto.".</w:t>
      </w:r>
    </w:p>
    <w:p w14:paraId="0C360FA9" w14:textId="77777777" w:rsidR="00522113" w:rsidRDefault="00B51388">
      <w:pPr>
        <w:numPr>
          <w:ilvl w:val="1"/>
          <w:numId w:val="25"/>
        </w:numPr>
        <w:spacing w:line="360" w:lineRule="auto"/>
      </w:pPr>
      <w:r>
        <w:rPr>
          <w:rFonts w:ascii="Calibri" w:eastAsia="Calibri" w:hAnsi="Calibri" w:cs="Calibri"/>
          <w:sz w:val="24"/>
        </w:rPr>
        <w:t>O sistema deverá apresentar um pino da plataforma do Google, conforme o usuário for informando os campos CEP, Unidade (UF), Município, Tipo Logradouro, Logradouro e Nº, no cada</w:t>
      </w:r>
      <w:r>
        <w:rPr>
          <w:rFonts w:ascii="Calibri" w:eastAsia="Calibri" w:hAnsi="Calibri" w:cs="Calibri"/>
          <w:sz w:val="24"/>
        </w:rPr>
        <w:t>stro de setor do tipo Atividades.</w:t>
      </w:r>
    </w:p>
    <w:p w14:paraId="110373A8" w14:textId="77777777" w:rsidR="00522113" w:rsidRDefault="00B51388">
      <w:pPr>
        <w:numPr>
          <w:ilvl w:val="2"/>
          <w:numId w:val="25"/>
        </w:numPr>
        <w:spacing w:line="360" w:lineRule="auto"/>
      </w:pPr>
      <w:r>
        <w:rPr>
          <w:rFonts w:ascii="Calibri" w:eastAsia="Calibri" w:hAnsi="Calibri" w:cs="Calibri"/>
          <w:sz w:val="24"/>
        </w:rPr>
        <w:t>Caso não seja possível localizar um ponto a partir dos dados do enderaçamento, o sistema deverá mostrar mensagem informativa que não foi possível inserir um pino no mapa.</w:t>
      </w:r>
    </w:p>
    <w:p w14:paraId="4C78B369" w14:textId="77777777" w:rsidR="00522113" w:rsidRDefault="00B51388">
      <w:pPr>
        <w:numPr>
          <w:ilvl w:val="3"/>
          <w:numId w:val="25"/>
        </w:numPr>
        <w:spacing w:line="360" w:lineRule="auto"/>
      </w:pPr>
      <w:r>
        <w:rPr>
          <w:rFonts w:ascii="Calibri" w:eastAsia="Calibri" w:hAnsi="Calibri" w:cs="Calibri"/>
          <w:sz w:val="24"/>
        </w:rPr>
        <w:t>Mensagem: "Não foi possível inserir uma localização</w:t>
      </w:r>
      <w:r>
        <w:rPr>
          <w:rFonts w:ascii="Calibri" w:eastAsia="Calibri" w:hAnsi="Calibri" w:cs="Calibri"/>
          <w:sz w:val="24"/>
        </w:rPr>
        <w:t xml:space="preserve"> no mapa de acordo com o endereçamento informado. Por favor, verifique se as mesmas estão corretas e tente novamente ou marque manualmente o ponto.".</w:t>
      </w:r>
    </w:p>
    <w:p w14:paraId="4D87A75C" w14:textId="77777777" w:rsidR="00522113" w:rsidRDefault="00B51388">
      <w:pPr>
        <w:numPr>
          <w:ilvl w:val="1"/>
          <w:numId w:val="25"/>
        </w:numPr>
        <w:spacing w:line="360" w:lineRule="auto"/>
      </w:pPr>
      <w:r>
        <w:rPr>
          <w:rFonts w:ascii="Calibri" w:eastAsia="Calibri" w:hAnsi="Calibri" w:cs="Calibri"/>
          <w:sz w:val="24"/>
        </w:rPr>
        <w:t xml:space="preserve">Quando o setor for de </w:t>
      </w:r>
      <w:r>
        <w:rPr>
          <w:rFonts w:ascii="Calibri" w:eastAsia="Calibri" w:hAnsi="Calibri" w:cs="Calibri"/>
          <w:b/>
          <w:sz w:val="24"/>
        </w:rPr>
        <w:t>Atividades do tipo Empreendimento</w:t>
      </w:r>
      <w:r>
        <w:rPr>
          <w:rFonts w:ascii="Calibri" w:eastAsia="Calibri" w:hAnsi="Calibri" w:cs="Calibri"/>
          <w:sz w:val="24"/>
        </w:rPr>
        <w:t xml:space="preserve">, deverão ser incluídos os campos </w:t>
      </w:r>
      <w:r>
        <w:rPr>
          <w:rFonts w:ascii="Calibri" w:eastAsia="Calibri" w:hAnsi="Calibri" w:cs="Calibri"/>
          <w:b/>
          <w:sz w:val="24"/>
        </w:rPr>
        <w:t>Nível, Nº Process</w:t>
      </w:r>
      <w:r>
        <w:rPr>
          <w:rFonts w:ascii="Calibri" w:eastAsia="Calibri" w:hAnsi="Calibri" w:cs="Calibri"/>
          <w:b/>
          <w:sz w:val="24"/>
        </w:rPr>
        <w:t>o SEI e Bens Cadastrados na Área do Empreendimento.</w:t>
      </w:r>
    </w:p>
    <w:p w14:paraId="682C5F44" w14:textId="77777777" w:rsidR="00522113" w:rsidRDefault="00B51388">
      <w:pPr>
        <w:numPr>
          <w:ilvl w:val="2"/>
          <w:numId w:val="25"/>
        </w:numPr>
        <w:spacing w:line="360" w:lineRule="auto"/>
      </w:pPr>
      <w:r>
        <w:rPr>
          <w:rFonts w:ascii="Calibri" w:eastAsia="Calibri" w:hAnsi="Calibri" w:cs="Calibri"/>
          <w:sz w:val="24"/>
        </w:rPr>
        <w:t xml:space="preserve">Ao salvar um setor de </w:t>
      </w:r>
      <w:r>
        <w:rPr>
          <w:rFonts w:ascii="Calibri" w:eastAsia="Calibri" w:hAnsi="Calibri" w:cs="Calibri"/>
          <w:b/>
          <w:sz w:val="24"/>
        </w:rPr>
        <w:t>Atividades do tipo Empreendimento</w:t>
      </w:r>
      <w:r>
        <w:rPr>
          <w:rFonts w:ascii="Calibri" w:eastAsia="Calibri" w:hAnsi="Calibri" w:cs="Calibri"/>
          <w:sz w:val="24"/>
        </w:rPr>
        <w:t>, o sistema deverá buscar no SICG baseado na poligonal desenhada no setor, todos os bens presente nesta área e listar todos e apresentar no campo Ben</w:t>
      </w:r>
      <w:r>
        <w:rPr>
          <w:rFonts w:ascii="Calibri" w:eastAsia="Calibri" w:hAnsi="Calibri" w:cs="Calibri"/>
          <w:sz w:val="24"/>
        </w:rPr>
        <w:t xml:space="preserve">s Cadastrados na Área do Empreendimento. Caso não haja bens, o sistema deverá apresentar a mensagem </w:t>
      </w:r>
      <w:r>
        <w:rPr>
          <w:rFonts w:ascii="Calibri" w:eastAsia="Calibri" w:hAnsi="Calibri" w:cs="Calibri"/>
          <w:b/>
          <w:sz w:val="24"/>
        </w:rPr>
        <w:t>"Não há bens cadastrados na área informada."</w:t>
      </w:r>
      <w:r>
        <w:rPr>
          <w:rFonts w:ascii="Calibri" w:eastAsia="Calibri" w:hAnsi="Calibri" w:cs="Calibri"/>
          <w:sz w:val="24"/>
        </w:rPr>
        <w:t xml:space="preserve"> no campo.</w:t>
      </w:r>
    </w:p>
    <w:p w14:paraId="094FB4A9" w14:textId="77777777" w:rsidR="00522113" w:rsidRDefault="00B51388">
      <w:pPr>
        <w:numPr>
          <w:ilvl w:val="2"/>
          <w:numId w:val="25"/>
        </w:numPr>
        <w:spacing w:line="360" w:lineRule="auto"/>
      </w:pPr>
      <w:r>
        <w:rPr>
          <w:rFonts w:ascii="Calibri" w:eastAsia="Calibri" w:hAnsi="Calibri" w:cs="Calibri"/>
          <w:sz w:val="24"/>
        </w:rPr>
        <w:t>Ao salvar um setor de Atividades do tipo Empreendimento, o sistema deverá validar se o número present</w:t>
      </w:r>
      <w:r>
        <w:rPr>
          <w:rFonts w:ascii="Calibri" w:eastAsia="Calibri" w:hAnsi="Calibri" w:cs="Calibri"/>
          <w:sz w:val="24"/>
        </w:rPr>
        <w:t>e no campo Nº Processo SEI efetivamente existe no sistema SEI.</w:t>
      </w:r>
    </w:p>
    <w:p w14:paraId="51D25BA9" w14:textId="77777777" w:rsidR="00522113" w:rsidRDefault="00B51388">
      <w:pPr>
        <w:numPr>
          <w:ilvl w:val="3"/>
          <w:numId w:val="25"/>
        </w:numPr>
        <w:spacing w:line="360" w:lineRule="auto"/>
      </w:pPr>
      <w:r>
        <w:rPr>
          <w:rFonts w:ascii="Calibri" w:eastAsia="Calibri" w:hAnsi="Calibri" w:cs="Calibri"/>
          <w:b/>
          <w:sz w:val="24"/>
        </w:rPr>
        <w:t>Mensagem</w:t>
      </w:r>
      <w:r>
        <w:rPr>
          <w:rFonts w:ascii="Calibri" w:eastAsia="Calibri" w:hAnsi="Calibri" w:cs="Calibri"/>
          <w:sz w:val="24"/>
        </w:rPr>
        <w:t>: "O Nº Processo SEI não existe ou foi digitado incorretamente. Por favor corrigir a informação antes de salvar.".</w:t>
      </w:r>
    </w:p>
    <w:p w14:paraId="0E1338F1" w14:textId="77777777" w:rsidR="00522113" w:rsidRDefault="00B51388">
      <w:pPr>
        <w:numPr>
          <w:ilvl w:val="1"/>
          <w:numId w:val="27"/>
        </w:numPr>
        <w:spacing w:line="360" w:lineRule="auto"/>
        <w:jc w:val="both"/>
      </w:pPr>
      <w:r>
        <w:rPr>
          <w:rFonts w:ascii="Calibri" w:eastAsia="Calibri" w:hAnsi="Calibri" w:cs="Calibri"/>
          <w:sz w:val="24"/>
        </w:rPr>
        <w:t xml:space="preserve">Na </w:t>
      </w:r>
      <w:r>
        <w:rPr>
          <w:rFonts w:ascii="Calibri" w:eastAsia="Calibri" w:hAnsi="Calibri" w:cs="Calibri"/>
          <w:b/>
          <w:sz w:val="24"/>
        </w:rPr>
        <w:t>inclusão/alteração</w:t>
      </w:r>
      <w:r>
        <w:rPr>
          <w:rFonts w:ascii="Calibri" w:eastAsia="Calibri" w:hAnsi="Calibri" w:cs="Calibri"/>
          <w:sz w:val="24"/>
        </w:rPr>
        <w:t xml:space="preserve"> de um setor do tipo </w:t>
      </w:r>
      <w:r>
        <w:rPr>
          <w:rFonts w:ascii="Calibri" w:eastAsia="Calibri" w:hAnsi="Calibri" w:cs="Calibri"/>
          <w:b/>
          <w:sz w:val="24"/>
        </w:rPr>
        <w:t>Atividades</w:t>
      </w:r>
      <w:r>
        <w:rPr>
          <w:rFonts w:ascii="Calibri" w:eastAsia="Calibri" w:hAnsi="Calibri" w:cs="Calibri"/>
          <w:sz w:val="24"/>
        </w:rPr>
        <w:t xml:space="preserve">, quando escolhida a atividade </w:t>
      </w:r>
      <w:r>
        <w:rPr>
          <w:rFonts w:ascii="Calibri" w:eastAsia="Calibri" w:hAnsi="Calibri" w:cs="Calibri"/>
          <w:b/>
          <w:sz w:val="24"/>
        </w:rPr>
        <w:t>Instituição de Guarda e Pesquisa de Bens Arqueológicos</w:t>
      </w:r>
      <w:r>
        <w:rPr>
          <w:rFonts w:ascii="Calibri" w:eastAsia="Calibri" w:hAnsi="Calibri" w:cs="Calibri"/>
          <w:sz w:val="24"/>
        </w:rPr>
        <w:t xml:space="preserve">, o sistema deverá apresenta os campos CNPJ, Enquadramento, Data de Fundação, Responsável, Site, A instituição </w:t>
      </w:r>
      <w:r>
        <w:rPr>
          <w:rFonts w:ascii="Calibri" w:eastAsia="Calibri" w:hAnsi="Calibri" w:cs="Calibri"/>
          <w:sz w:val="24"/>
        </w:rPr>
        <w:lastRenderedPageBreak/>
        <w:t>possui rendimentos ou mantenedor?, A sede é própria?, A inst</w:t>
      </w:r>
      <w:r>
        <w:rPr>
          <w:rFonts w:ascii="Calibri" w:eastAsia="Calibri" w:hAnsi="Calibri" w:cs="Calibri"/>
          <w:sz w:val="24"/>
        </w:rPr>
        <w:t>ituição cobra pelo endosso institucional?, Existem unidades da instituição em outro endereço?, Nº de projetos vinculados, Anos de entrada dos acervos e Tipologia de acervos arqueológicos salvaguardados pela instituição, tanto para um novo setor quanto para</w:t>
      </w:r>
      <w:r>
        <w:rPr>
          <w:rFonts w:ascii="Calibri" w:eastAsia="Calibri" w:hAnsi="Calibri" w:cs="Calibri"/>
          <w:sz w:val="24"/>
        </w:rPr>
        <w:t xml:space="preserve"> a sua edição.</w:t>
      </w:r>
    </w:p>
    <w:p w14:paraId="127C212A" w14:textId="77777777" w:rsidR="00522113" w:rsidRDefault="00B51388">
      <w:pPr>
        <w:spacing w:line="360" w:lineRule="auto"/>
        <w:ind w:left="105" w:right="90"/>
        <w:jc w:val="both"/>
      </w:pPr>
      <w:r>
        <w:rPr>
          <w:noProof/>
        </w:rPr>
        <w:drawing>
          <wp:inline distT="0" distB="0" distL="0" distR="0" wp14:anchorId="7D49452F" wp14:editId="7EF00F76">
            <wp:extent cx="5924550" cy="5981700"/>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png"/>
                    <pic:cNvPicPr/>
                  </pic:nvPicPr>
                  <pic:blipFill>
                    <a:blip r:embed="rId127" cstate="print"/>
                    <a:stretch>
                      <a:fillRect/>
                    </a:stretch>
                  </pic:blipFill>
                  <pic:spPr>
                    <a:xfrm>
                      <a:off x="0" y="0"/>
                      <a:ext cx="5924550" cy="5981700"/>
                    </a:xfrm>
                    <a:prstGeom prst="rect">
                      <a:avLst/>
                    </a:prstGeom>
                  </pic:spPr>
                </pic:pic>
              </a:graphicData>
            </a:graphic>
          </wp:inline>
        </w:drawing>
      </w:r>
    </w:p>
    <w:p w14:paraId="3F10F0CB" w14:textId="77777777" w:rsidR="00522113" w:rsidRDefault="00522113">
      <w:pPr>
        <w:spacing w:line="360" w:lineRule="auto"/>
        <w:ind w:left="105" w:right="90"/>
        <w:jc w:val="both"/>
      </w:pPr>
    </w:p>
    <w:p w14:paraId="07F27FDB" w14:textId="77777777" w:rsidR="00522113" w:rsidRDefault="00B51388">
      <w:pPr>
        <w:numPr>
          <w:ilvl w:val="0"/>
          <w:numId w:val="30"/>
        </w:numPr>
        <w:spacing w:line="360" w:lineRule="auto"/>
        <w:ind w:right="90"/>
        <w:jc w:val="both"/>
      </w:pPr>
      <w:r>
        <w:rPr>
          <w:rFonts w:ascii="Calibri" w:eastAsia="Calibri" w:hAnsi="Calibri" w:cs="Calibri"/>
          <w:b/>
          <w:sz w:val="24"/>
        </w:rPr>
        <w:t>Planejamento - Setorização - Setor - Tipo Estorno</w:t>
      </w:r>
    </w:p>
    <w:p w14:paraId="7D1F9B71" w14:textId="77777777" w:rsidR="00522113" w:rsidRDefault="00B51388">
      <w:pPr>
        <w:numPr>
          <w:ilvl w:val="1"/>
          <w:numId w:val="30"/>
        </w:numPr>
        <w:spacing w:line="360" w:lineRule="auto"/>
        <w:ind w:right="90"/>
        <w:jc w:val="both"/>
      </w:pPr>
      <w:r>
        <w:rPr>
          <w:rFonts w:ascii="Calibri" w:eastAsia="Calibri" w:hAnsi="Calibri" w:cs="Calibri"/>
          <w:sz w:val="24"/>
        </w:rPr>
        <w:t xml:space="preserve">Na alteração de um setor do tipo </w:t>
      </w:r>
      <w:r>
        <w:rPr>
          <w:rFonts w:ascii="Calibri" w:eastAsia="Calibri" w:hAnsi="Calibri" w:cs="Calibri"/>
          <w:b/>
          <w:sz w:val="24"/>
        </w:rPr>
        <w:t>Entorno</w:t>
      </w:r>
      <w:r>
        <w:rPr>
          <w:rFonts w:ascii="Calibri" w:eastAsia="Calibri" w:hAnsi="Calibri" w:cs="Calibri"/>
          <w:sz w:val="24"/>
        </w:rPr>
        <w:t>, deverá ser removida a regra que não permite a alteração de lugar do Pin ou da poligonal no mapa depois que a respectiva setorização já se encontra</w:t>
      </w:r>
      <w:r>
        <w:rPr>
          <w:rFonts w:ascii="Calibri" w:eastAsia="Calibri" w:hAnsi="Calibri" w:cs="Calibri"/>
          <w:sz w:val="24"/>
        </w:rPr>
        <w:t xml:space="preserve"> vinculada a um planejamento.</w:t>
      </w:r>
    </w:p>
    <w:p w14:paraId="409B48AB" w14:textId="77777777" w:rsidR="00522113" w:rsidRDefault="00B51388">
      <w:pPr>
        <w:numPr>
          <w:ilvl w:val="1"/>
          <w:numId w:val="26"/>
        </w:numPr>
        <w:spacing w:line="357" w:lineRule="auto"/>
        <w:ind w:right="75"/>
      </w:pPr>
      <w:r>
        <w:rPr>
          <w:rFonts w:ascii="Calibri" w:eastAsia="Calibri" w:hAnsi="Calibri" w:cs="Calibri"/>
          <w:sz w:val="24"/>
        </w:rPr>
        <w:t xml:space="preserve">Deverá ser incluído o campo </w:t>
      </w:r>
      <w:r>
        <w:rPr>
          <w:rFonts w:ascii="Calibri" w:eastAsia="Calibri" w:hAnsi="Calibri" w:cs="Calibri"/>
          <w:b/>
          <w:sz w:val="24"/>
        </w:rPr>
        <w:t>Bens Cadastrados na Área</w:t>
      </w:r>
      <w:r>
        <w:rPr>
          <w:rFonts w:ascii="Calibri" w:eastAsia="Calibri" w:hAnsi="Calibri" w:cs="Calibri"/>
          <w:sz w:val="24"/>
        </w:rPr>
        <w:t xml:space="preserve">, quando o setor for de </w:t>
      </w:r>
      <w:r>
        <w:rPr>
          <w:rFonts w:ascii="Calibri" w:eastAsia="Calibri" w:hAnsi="Calibri" w:cs="Calibri"/>
          <w:b/>
          <w:sz w:val="24"/>
        </w:rPr>
        <w:t>Bem ou Entorno</w:t>
      </w:r>
      <w:r>
        <w:rPr>
          <w:rFonts w:ascii="Calibri" w:eastAsia="Calibri" w:hAnsi="Calibri" w:cs="Calibri"/>
          <w:sz w:val="24"/>
        </w:rPr>
        <w:t>.</w:t>
      </w:r>
    </w:p>
    <w:p w14:paraId="203FA376" w14:textId="77777777" w:rsidR="00522113" w:rsidRDefault="00B51388">
      <w:pPr>
        <w:numPr>
          <w:ilvl w:val="1"/>
          <w:numId w:val="26"/>
        </w:numPr>
        <w:spacing w:line="357" w:lineRule="auto"/>
        <w:ind w:right="75"/>
      </w:pPr>
      <w:r>
        <w:rPr>
          <w:rFonts w:ascii="Calibri" w:eastAsia="Calibri" w:hAnsi="Calibri" w:cs="Calibri"/>
          <w:sz w:val="24"/>
        </w:rPr>
        <w:lastRenderedPageBreak/>
        <w:t xml:space="preserve">Ao salvar um setor de </w:t>
      </w:r>
      <w:r>
        <w:rPr>
          <w:rFonts w:ascii="Calibri" w:eastAsia="Calibri" w:hAnsi="Calibri" w:cs="Calibri"/>
          <w:b/>
          <w:sz w:val="24"/>
        </w:rPr>
        <w:t>Bem ou Entorno</w:t>
      </w:r>
      <w:r>
        <w:rPr>
          <w:rFonts w:ascii="Calibri" w:eastAsia="Calibri" w:hAnsi="Calibri" w:cs="Calibri"/>
          <w:sz w:val="24"/>
        </w:rPr>
        <w:t xml:space="preserve">, o sistema deverá buscar no SICG baseado na poligonal desenhada no setor, todos os bens presente </w:t>
      </w:r>
      <w:r>
        <w:rPr>
          <w:rFonts w:ascii="Calibri" w:eastAsia="Calibri" w:hAnsi="Calibri" w:cs="Calibri"/>
          <w:sz w:val="24"/>
        </w:rPr>
        <w:t xml:space="preserve">nesta área e listar e apresentar no campo Bens Cadastrados na Área. Caso não haja bens, o sistema deverá apresentar a mensagem </w:t>
      </w:r>
      <w:r>
        <w:rPr>
          <w:rFonts w:ascii="Calibri" w:eastAsia="Calibri" w:hAnsi="Calibri" w:cs="Calibri"/>
          <w:b/>
          <w:sz w:val="24"/>
        </w:rPr>
        <w:t>"Não há bens cadastrados na área informada."</w:t>
      </w:r>
      <w:r>
        <w:rPr>
          <w:rFonts w:ascii="Calibri" w:eastAsia="Calibri" w:hAnsi="Calibri" w:cs="Calibri"/>
          <w:sz w:val="24"/>
        </w:rPr>
        <w:t xml:space="preserve"> no campo.</w:t>
      </w:r>
    </w:p>
    <w:p w14:paraId="446EA974" w14:textId="77777777" w:rsidR="00522113" w:rsidRDefault="00B51388">
      <w:pPr>
        <w:spacing w:line="360" w:lineRule="auto"/>
        <w:ind w:left="105" w:right="90"/>
        <w:jc w:val="both"/>
      </w:pPr>
      <w:r>
        <w:rPr>
          <w:noProof/>
        </w:rPr>
        <w:drawing>
          <wp:inline distT="0" distB="0" distL="0" distR="0" wp14:anchorId="5A8E1794" wp14:editId="182B7065">
            <wp:extent cx="5924550" cy="5438775"/>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png"/>
                    <pic:cNvPicPr/>
                  </pic:nvPicPr>
                  <pic:blipFill>
                    <a:blip r:embed="rId128" cstate="print"/>
                    <a:stretch>
                      <a:fillRect/>
                    </a:stretch>
                  </pic:blipFill>
                  <pic:spPr>
                    <a:xfrm>
                      <a:off x="0" y="0"/>
                      <a:ext cx="5924550" cy="5438775"/>
                    </a:xfrm>
                    <a:prstGeom prst="rect">
                      <a:avLst/>
                    </a:prstGeom>
                  </pic:spPr>
                </pic:pic>
              </a:graphicData>
            </a:graphic>
          </wp:inline>
        </w:drawing>
      </w:r>
    </w:p>
    <w:p w14:paraId="64679AD5" w14:textId="77777777" w:rsidR="00522113" w:rsidRDefault="00522113">
      <w:pPr>
        <w:spacing w:line="360" w:lineRule="auto"/>
        <w:ind w:left="105" w:right="90"/>
        <w:jc w:val="both"/>
      </w:pPr>
    </w:p>
    <w:p w14:paraId="75ABD975" w14:textId="77777777" w:rsidR="00522113" w:rsidRDefault="00B51388">
      <w:pPr>
        <w:spacing w:line="360" w:lineRule="auto"/>
        <w:ind w:left="105" w:right="90"/>
        <w:jc w:val="both"/>
      </w:pPr>
      <w:r>
        <w:rPr>
          <w:rFonts w:ascii="Calibri" w:eastAsia="Calibri" w:hAnsi="Calibri" w:cs="Calibri"/>
          <w:sz w:val="24"/>
        </w:rPr>
        <w:t xml:space="preserve">Selecionar no menu lateral a opção Planejamento e depois </w:t>
      </w:r>
      <w:r>
        <w:rPr>
          <w:rFonts w:ascii="Calibri" w:eastAsia="Calibri" w:hAnsi="Calibri" w:cs="Calibri"/>
          <w:sz w:val="24"/>
        </w:rPr>
        <w:t>Setorização</w:t>
      </w:r>
      <w:r>
        <w:rPr>
          <w:sz w:val="24"/>
        </w:rPr>
        <w:t>.</w:t>
      </w:r>
      <w:r>
        <w:rPr>
          <w:rFonts w:ascii="Calibri" w:eastAsia="Calibri" w:hAnsi="Calibri" w:cs="Calibri"/>
          <w:sz w:val="24"/>
        </w:rPr>
        <w:t xml:space="preserve"> Será mostrado a lista com os setores cadastrados. Para alterar um setor selecionar um registro da lista. Será   mostrado   as   informações do   setor para alteração.  Após   atualização das informações selecionar a opção “</w:t>
      </w:r>
      <w:r>
        <w:rPr>
          <w:rFonts w:ascii="Calibri" w:eastAsia="Calibri" w:hAnsi="Calibri" w:cs="Calibri"/>
          <w:b/>
          <w:sz w:val="24"/>
        </w:rPr>
        <w:t>Salvar</w:t>
      </w:r>
      <w:r>
        <w:rPr>
          <w:rFonts w:ascii="Calibri" w:eastAsia="Calibri" w:hAnsi="Calibri" w:cs="Calibri"/>
          <w:sz w:val="24"/>
        </w:rPr>
        <w:t xml:space="preserve">”. </w:t>
      </w:r>
    </w:p>
    <w:p w14:paraId="5CC255EA" w14:textId="77777777" w:rsidR="00522113" w:rsidRDefault="00B51388">
      <w:pPr>
        <w:pStyle w:val="PargrafodaLista"/>
        <w:numPr>
          <w:ilvl w:val="0"/>
          <w:numId w:val="29"/>
        </w:numPr>
        <w:spacing w:line="360" w:lineRule="auto"/>
        <w:ind w:right="90"/>
        <w:jc w:val="both"/>
      </w:pPr>
      <w:r>
        <w:rPr>
          <w:rFonts w:ascii="Calibri" w:eastAsia="Calibri" w:hAnsi="Calibri" w:cs="Calibri"/>
          <w:sz w:val="24"/>
        </w:rPr>
        <w:t xml:space="preserve">O usuário </w:t>
      </w:r>
      <w:r>
        <w:rPr>
          <w:rFonts w:ascii="Calibri" w:eastAsia="Calibri" w:hAnsi="Calibri" w:cs="Calibri"/>
          <w:sz w:val="24"/>
        </w:rPr>
        <w:t>que possui o perfil de Administrador, poderá alterar um setor para qualquer UF, independentemente do tipo do setor.</w:t>
      </w:r>
    </w:p>
    <w:p w14:paraId="2666C7F4" w14:textId="77777777" w:rsidR="00522113" w:rsidRDefault="00B51388">
      <w:pPr>
        <w:pStyle w:val="PargrafodaLista"/>
        <w:numPr>
          <w:ilvl w:val="0"/>
          <w:numId w:val="29"/>
        </w:numPr>
        <w:spacing w:line="360" w:lineRule="auto"/>
        <w:ind w:right="90"/>
        <w:jc w:val="both"/>
      </w:pPr>
      <w:r>
        <w:rPr>
          <w:rFonts w:ascii="Calibri" w:eastAsia="Calibri" w:hAnsi="Calibri" w:cs="Calibri"/>
          <w:sz w:val="24"/>
        </w:rPr>
        <w:t>O usuário que não possui o perfil de Administrador, poderá alterar um setor apenas para a UF de sua respectiva Unidade.</w:t>
      </w:r>
    </w:p>
    <w:p w14:paraId="50119C3A" w14:textId="77777777" w:rsidR="00522113" w:rsidRDefault="00B51388">
      <w:pPr>
        <w:pStyle w:val="PargrafodaLista"/>
        <w:numPr>
          <w:ilvl w:val="1"/>
          <w:numId w:val="29"/>
        </w:numPr>
        <w:spacing w:line="360" w:lineRule="auto"/>
        <w:ind w:right="90"/>
        <w:jc w:val="both"/>
      </w:pPr>
      <w:r>
        <w:rPr>
          <w:rFonts w:ascii="Calibri" w:eastAsia="Calibri" w:hAnsi="Calibri" w:cs="Calibri"/>
          <w:sz w:val="24"/>
        </w:rPr>
        <w:lastRenderedPageBreak/>
        <w:t>O sistema deverá tra</w:t>
      </w:r>
      <w:r>
        <w:rPr>
          <w:rFonts w:ascii="Calibri" w:eastAsia="Calibri" w:hAnsi="Calibri" w:cs="Calibri"/>
          <w:sz w:val="24"/>
        </w:rPr>
        <w:t>zer o campo UF já selecionado com a UF da unidade do usuário, sem a possibilidade de ser alterada.</w:t>
      </w:r>
    </w:p>
    <w:p w14:paraId="4EA34CF0" w14:textId="77777777" w:rsidR="00522113" w:rsidRDefault="00B51388">
      <w:pPr>
        <w:pStyle w:val="PargrafodaLista"/>
        <w:numPr>
          <w:ilvl w:val="1"/>
          <w:numId w:val="29"/>
        </w:numPr>
        <w:spacing w:line="360" w:lineRule="auto"/>
        <w:ind w:right="90"/>
        <w:jc w:val="both"/>
      </w:pPr>
      <w:r>
        <w:rPr>
          <w:rFonts w:ascii="Calibri" w:eastAsia="Calibri" w:hAnsi="Calibri" w:cs="Calibri"/>
          <w:sz w:val="24"/>
        </w:rPr>
        <w:t>O sistema deverá listar somente localidades da respectiva UF no campo Localização.</w:t>
      </w:r>
    </w:p>
    <w:p w14:paraId="69CB744B" w14:textId="77777777" w:rsidR="00522113" w:rsidRDefault="00B51388">
      <w:pPr>
        <w:pStyle w:val="PargrafodaLista"/>
        <w:numPr>
          <w:ilvl w:val="1"/>
          <w:numId w:val="29"/>
        </w:numPr>
        <w:spacing w:line="360" w:lineRule="auto"/>
        <w:ind w:right="90"/>
        <w:jc w:val="both"/>
      </w:pPr>
      <w:r>
        <w:rPr>
          <w:rFonts w:ascii="Calibri" w:eastAsia="Calibri" w:hAnsi="Calibri" w:cs="Calibri"/>
          <w:sz w:val="24"/>
        </w:rPr>
        <w:t>O sistema deverá permitir o ponto ou o polígono somente dentro da UF da Un</w:t>
      </w:r>
      <w:r>
        <w:rPr>
          <w:rFonts w:ascii="Calibri" w:eastAsia="Calibri" w:hAnsi="Calibri" w:cs="Calibri"/>
          <w:sz w:val="24"/>
        </w:rPr>
        <w:t>idade.</w:t>
      </w:r>
    </w:p>
    <w:p w14:paraId="3D394AAC" w14:textId="77777777" w:rsidR="00522113" w:rsidRDefault="00B51388">
      <w:pPr>
        <w:pStyle w:val="PargrafodaLista"/>
        <w:numPr>
          <w:ilvl w:val="2"/>
          <w:numId w:val="29"/>
        </w:numPr>
        <w:spacing w:line="360" w:lineRule="auto"/>
        <w:ind w:right="90"/>
        <w:jc w:val="both"/>
      </w:pPr>
      <w:r>
        <w:rPr>
          <w:rFonts w:ascii="Calibri" w:eastAsia="Calibri" w:hAnsi="Calibri" w:cs="Calibri"/>
          <w:sz w:val="24"/>
        </w:rPr>
        <w:t>Mensagem: "Ponto selecionado está fora da área do município!".</w:t>
      </w:r>
    </w:p>
    <w:p w14:paraId="59F271C3" w14:textId="77777777" w:rsidR="00522113" w:rsidRDefault="00B51388">
      <w:pPr>
        <w:numPr>
          <w:ilvl w:val="0"/>
          <w:numId w:val="30"/>
        </w:numPr>
        <w:spacing w:line="360" w:lineRule="auto"/>
        <w:ind w:right="90"/>
        <w:jc w:val="both"/>
      </w:pPr>
      <w:r>
        <w:rPr>
          <w:rFonts w:ascii="Calibri" w:eastAsia="Calibri" w:hAnsi="Calibri" w:cs="Calibri"/>
          <w:sz w:val="24"/>
        </w:rPr>
        <w:t>Ao alterar um setor “</w:t>
      </w:r>
      <w:r>
        <w:rPr>
          <w:rFonts w:ascii="Calibri" w:eastAsia="Calibri" w:hAnsi="Calibri" w:cs="Calibri"/>
          <w:b/>
          <w:sz w:val="24"/>
        </w:rPr>
        <w:t>Bem/Estorno</w:t>
      </w:r>
      <w:r>
        <w:rPr>
          <w:rFonts w:ascii="Calibri" w:eastAsia="Calibri" w:hAnsi="Calibri" w:cs="Calibri"/>
          <w:sz w:val="24"/>
        </w:rPr>
        <w:t>”, o sistema deverá permitir apenas buscar Bem relacionado a Unidade do usuário logado, caso o mesmo não possua o perfil de Administrador.</w:t>
      </w:r>
    </w:p>
    <w:p w14:paraId="45033868" w14:textId="77777777" w:rsidR="00522113" w:rsidRDefault="00B51388">
      <w:pPr>
        <w:numPr>
          <w:ilvl w:val="0"/>
          <w:numId w:val="30"/>
        </w:numPr>
        <w:spacing w:line="360" w:lineRule="auto"/>
        <w:ind w:right="90"/>
        <w:jc w:val="both"/>
      </w:pPr>
      <w:r>
        <w:rPr>
          <w:rFonts w:ascii="Calibri" w:eastAsia="Calibri" w:hAnsi="Calibri" w:cs="Calibri"/>
          <w:sz w:val="24"/>
        </w:rPr>
        <w:t xml:space="preserve">Na inclusão/alteração de um setor do tipo </w:t>
      </w:r>
      <w:r>
        <w:rPr>
          <w:rFonts w:ascii="Calibri" w:eastAsia="Calibri" w:hAnsi="Calibri" w:cs="Calibri"/>
          <w:b/>
          <w:sz w:val="24"/>
        </w:rPr>
        <w:t>Atividades</w:t>
      </w:r>
      <w:r>
        <w:rPr>
          <w:rFonts w:ascii="Calibri" w:eastAsia="Calibri" w:hAnsi="Calibri" w:cs="Calibri"/>
          <w:sz w:val="24"/>
        </w:rPr>
        <w:t xml:space="preserve">, quando escolhida a atividade </w:t>
      </w:r>
      <w:r>
        <w:rPr>
          <w:rFonts w:ascii="Calibri" w:eastAsia="Calibri" w:hAnsi="Calibri" w:cs="Calibri"/>
          <w:b/>
          <w:sz w:val="24"/>
        </w:rPr>
        <w:t>Empreendimento</w:t>
      </w:r>
      <w:r>
        <w:rPr>
          <w:rFonts w:ascii="Calibri" w:eastAsia="Calibri" w:hAnsi="Calibri" w:cs="Calibri"/>
          <w:sz w:val="24"/>
        </w:rPr>
        <w:t xml:space="preserve">, o sistema deverá remover a obrigatoriedade dos campos </w:t>
      </w:r>
      <w:r>
        <w:rPr>
          <w:rFonts w:ascii="Calibri" w:eastAsia="Calibri" w:hAnsi="Calibri" w:cs="Calibri"/>
          <w:b/>
          <w:sz w:val="24"/>
        </w:rPr>
        <w:t>Tipo Logradouro, Logradouro, Nº e Bairro</w:t>
      </w:r>
      <w:r>
        <w:rPr>
          <w:rFonts w:ascii="Calibri" w:eastAsia="Calibri" w:hAnsi="Calibri" w:cs="Calibri"/>
          <w:sz w:val="24"/>
        </w:rPr>
        <w:t>.</w:t>
      </w:r>
    </w:p>
    <w:p w14:paraId="2797BD35" w14:textId="77777777" w:rsidR="00522113" w:rsidRDefault="00B51388">
      <w:pPr>
        <w:numPr>
          <w:ilvl w:val="0"/>
          <w:numId w:val="30"/>
        </w:numPr>
        <w:spacing w:line="360" w:lineRule="auto"/>
        <w:ind w:right="90"/>
        <w:jc w:val="both"/>
      </w:pPr>
      <w:r>
        <w:rPr>
          <w:rFonts w:ascii="Calibri" w:eastAsia="Calibri" w:hAnsi="Calibri" w:cs="Calibri"/>
          <w:sz w:val="24"/>
        </w:rPr>
        <w:t xml:space="preserve">Na inclusão/alteração de um setor do tipo </w:t>
      </w:r>
      <w:r>
        <w:rPr>
          <w:rFonts w:ascii="Calibri" w:eastAsia="Calibri" w:hAnsi="Calibri" w:cs="Calibri"/>
          <w:b/>
          <w:sz w:val="24"/>
        </w:rPr>
        <w:t>Atividades</w:t>
      </w:r>
      <w:r>
        <w:rPr>
          <w:rFonts w:ascii="Calibri" w:eastAsia="Calibri" w:hAnsi="Calibri" w:cs="Calibri"/>
          <w:sz w:val="24"/>
        </w:rPr>
        <w:t xml:space="preserve">, quando </w:t>
      </w:r>
      <w:r>
        <w:rPr>
          <w:rFonts w:ascii="Calibri" w:eastAsia="Calibri" w:hAnsi="Calibri" w:cs="Calibri"/>
          <w:sz w:val="24"/>
        </w:rPr>
        <w:t xml:space="preserve">escolhida a atividade Sítio </w:t>
      </w:r>
      <w:r>
        <w:rPr>
          <w:rFonts w:ascii="Calibri" w:eastAsia="Calibri" w:hAnsi="Calibri" w:cs="Calibri"/>
          <w:b/>
          <w:sz w:val="24"/>
        </w:rPr>
        <w:t>Não Cadastrado</w:t>
      </w:r>
      <w:r>
        <w:rPr>
          <w:rFonts w:ascii="Calibri" w:eastAsia="Calibri" w:hAnsi="Calibri" w:cs="Calibri"/>
          <w:sz w:val="24"/>
        </w:rPr>
        <w:t xml:space="preserve">, o sistema deverá remover a obrigatoriedade dos campos </w:t>
      </w:r>
      <w:r>
        <w:rPr>
          <w:rFonts w:ascii="Calibri" w:eastAsia="Calibri" w:hAnsi="Calibri" w:cs="Calibri"/>
          <w:b/>
          <w:sz w:val="24"/>
        </w:rPr>
        <w:t>Tipo Logradouro, Logradouro, Nº e Bairro</w:t>
      </w:r>
      <w:r>
        <w:rPr>
          <w:rFonts w:ascii="Calibri" w:eastAsia="Calibri" w:hAnsi="Calibri" w:cs="Calibri"/>
          <w:sz w:val="24"/>
        </w:rPr>
        <w:t>.</w:t>
      </w:r>
    </w:p>
    <w:p w14:paraId="0342626A" w14:textId="77777777" w:rsidR="00522113" w:rsidRDefault="00522113">
      <w:pPr>
        <w:spacing w:line="360" w:lineRule="auto"/>
        <w:ind w:right="90"/>
        <w:jc w:val="both"/>
      </w:pPr>
    </w:p>
    <w:p w14:paraId="24C62CEA" w14:textId="77777777" w:rsidR="00522113" w:rsidRDefault="00522113">
      <w:pPr>
        <w:spacing w:line="360" w:lineRule="auto"/>
        <w:ind w:right="90"/>
        <w:jc w:val="both"/>
      </w:pPr>
    </w:p>
    <w:p w14:paraId="61B5CD8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29">
        <w:r>
          <w:rPr>
            <w:rFonts w:ascii="Tahoma" w:eastAsia="Tahoma" w:hAnsi="Tahoma" w:cs="Tahoma"/>
            <w:i/>
            <w:color w:val="6666FF"/>
          </w:rPr>
          <w:t>Easy</w:t>
        </w:r>
        <w:r>
          <w:rPr>
            <w:rFonts w:ascii="Tahoma" w:eastAsia="Tahoma" w:hAnsi="Tahoma" w:cs="Tahoma"/>
            <w:i/>
            <w:color w:val="6666FF"/>
          </w:rPr>
          <w:t xml:space="preserve"> to use tool to create HTML Help files and Help web sites</w:t>
        </w:r>
      </w:hyperlink>
    </w:p>
    <w:p w14:paraId="169A673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57" w:name="_topic_MapadeSetores"/>
      <w:bookmarkEnd w:id="57"/>
      <w:r>
        <w:rPr>
          <w:rFonts w:ascii="Tahoma" w:eastAsia="Tahoma" w:hAnsi="Tahoma" w:cs="Tahoma"/>
          <w:color w:val="243F60"/>
          <w:sz w:val="22"/>
        </w:rPr>
        <w:t>Mapa de Setores</w:t>
      </w:r>
    </w:p>
    <w:p w14:paraId="3C76AB82" w14:textId="77777777" w:rsidR="00522113" w:rsidRDefault="00B51388">
      <w:r>
        <w:t>O "</w:t>
      </w:r>
      <w:hyperlink w:anchor="_topic_MapadeSetores">
        <w:r>
          <w:rPr>
            <w:rStyle w:val="Hyperlink"/>
            <w:b/>
          </w:rPr>
          <w:t>Mapa de Setores</w:t>
        </w:r>
      </w:hyperlink>
      <w:r>
        <w:t>" referente ao "</w:t>
      </w:r>
      <w:r>
        <w:rPr>
          <w:rStyle w:val="Hyperlink"/>
          <w:b/>
        </w:rPr>
        <w:t>Setorização</w:t>
      </w:r>
      <w:r>
        <w:t>" permite que o usuário possa gerar o relatório das setorizações cadastradas no sistema.</w:t>
      </w:r>
    </w:p>
    <w:p w14:paraId="2F9E5DBD" w14:textId="77777777" w:rsidR="00522113" w:rsidRDefault="00522113"/>
    <w:p w14:paraId="697EE862" w14:textId="77777777" w:rsidR="00522113" w:rsidRDefault="00B51388">
      <w:pPr>
        <w:numPr>
          <w:ilvl w:val="0"/>
          <w:numId w:val="31"/>
        </w:numPr>
      </w:pPr>
      <w:r>
        <w:rPr>
          <w:b/>
        </w:rPr>
        <w:t>Detalhamento de Campos - Mapa Síntese de Setores</w:t>
      </w:r>
    </w:p>
    <w:p w14:paraId="44A5F7CE" w14:textId="77777777" w:rsidR="00522113" w:rsidRDefault="00B51388">
      <w:pPr>
        <w:numPr>
          <w:ilvl w:val="1"/>
          <w:numId w:val="31"/>
        </w:numPr>
      </w:pPr>
      <w:r>
        <w:rPr>
          <w:b/>
        </w:rPr>
        <w:t>Filtros</w:t>
      </w:r>
    </w:p>
    <w:p w14:paraId="2E206B82" w14:textId="77777777" w:rsidR="00522113" w:rsidRDefault="00B51388">
      <w:pPr>
        <w:numPr>
          <w:ilvl w:val="2"/>
          <w:numId w:val="31"/>
        </w:numPr>
      </w:pPr>
      <w:r>
        <w:rPr>
          <w:b/>
        </w:rPr>
        <w:t>Bem</w:t>
      </w:r>
      <w:r>
        <w:t xml:space="preserve">: Campo que </w:t>
      </w:r>
      <w:r>
        <w:t>permite pesquisar a setorização pelo Bem. Campo auto-completar com o mínimo de 3 caracteres. Múltipla seleção</w:t>
      </w:r>
    </w:p>
    <w:p w14:paraId="2CC9339E" w14:textId="77777777" w:rsidR="00522113" w:rsidRDefault="00B51388">
      <w:pPr>
        <w:numPr>
          <w:ilvl w:val="3"/>
          <w:numId w:val="31"/>
        </w:numPr>
      </w:pPr>
      <w:r>
        <w:t>Ao selecionar um ou mais Bens no filtro Bem, o sistema deverá desabilitar os filtros Natureza e Tipo.</w:t>
      </w:r>
    </w:p>
    <w:p w14:paraId="3DCE02A0" w14:textId="77777777" w:rsidR="00522113" w:rsidRDefault="00B51388">
      <w:pPr>
        <w:numPr>
          <w:ilvl w:val="2"/>
          <w:numId w:val="31"/>
        </w:numPr>
      </w:pPr>
      <w:r>
        <w:rPr>
          <w:b/>
        </w:rPr>
        <w:t>Natureza</w:t>
      </w:r>
      <w:r>
        <w:t>: Campo que permite pesquisar a seto</w:t>
      </w:r>
      <w:r>
        <w:t>rização pela Natureza do Bem. Múltipla seleção.</w:t>
      </w:r>
    </w:p>
    <w:p w14:paraId="23477FE1" w14:textId="77777777" w:rsidR="00522113" w:rsidRDefault="00B51388">
      <w:pPr>
        <w:numPr>
          <w:ilvl w:val="3"/>
          <w:numId w:val="31"/>
        </w:numPr>
      </w:pPr>
      <w:r>
        <w:rPr>
          <w:b/>
        </w:rPr>
        <w:t>Opções</w:t>
      </w:r>
      <w:r>
        <w:t>: Bem Arqueológico, Bem Imóvel, Bem Móvel ou Integrado, Bem Paisagístico e Bem Paleontológico. Múltipla seleção.</w:t>
      </w:r>
    </w:p>
    <w:p w14:paraId="0901A6B8" w14:textId="77777777" w:rsidR="00522113" w:rsidRDefault="00B51388">
      <w:pPr>
        <w:numPr>
          <w:ilvl w:val="2"/>
          <w:numId w:val="31"/>
        </w:numPr>
      </w:pPr>
      <w:r>
        <w:rPr>
          <w:b/>
        </w:rPr>
        <w:t>Tipo</w:t>
      </w:r>
      <w:r>
        <w:t>: Campo que permite pesquisar a setorização pelo Tipo do Bem. Campo auto-completar co</w:t>
      </w:r>
      <w:r>
        <w:t>m o mínimo de 3 caracteres.</w:t>
      </w:r>
    </w:p>
    <w:p w14:paraId="1F659B5D" w14:textId="77777777" w:rsidR="00522113" w:rsidRDefault="00B51388">
      <w:pPr>
        <w:numPr>
          <w:ilvl w:val="3"/>
          <w:numId w:val="31"/>
        </w:numPr>
      </w:pPr>
      <w:r>
        <w:t>O sistema somente deverá listar as opções do campo Tipo, após a seleção realizada no campo Natureza.</w:t>
      </w:r>
    </w:p>
    <w:p w14:paraId="1806134F" w14:textId="77777777" w:rsidR="00522113" w:rsidRDefault="00B51388">
      <w:pPr>
        <w:numPr>
          <w:ilvl w:val="2"/>
          <w:numId w:val="31"/>
        </w:numPr>
      </w:pPr>
      <w:r>
        <w:rPr>
          <w:b/>
        </w:rPr>
        <w:t>Tipo</w:t>
      </w:r>
      <w:r>
        <w:t xml:space="preserve"> </w:t>
      </w:r>
      <w:r>
        <w:rPr>
          <w:b/>
        </w:rPr>
        <w:t>Setor</w:t>
      </w:r>
      <w:r>
        <w:t>: Campo que permite pesquisar a setorização pelo tipo do Setor. Múltipla seleção.</w:t>
      </w:r>
    </w:p>
    <w:p w14:paraId="3C1F6CFB" w14:textId="77777777" w:rsidR="00522113" w:rsidRDefault="00B51388">
      <w:pPr>
        <w:numPr>
          <w:ilvl w:val="3"/>
          <w:numId w:val="31"/>
        </w:numPr>
      </w:pPr>
      <w:r>
        <w:rPr>
          <w:b/>
        </w:rPr>
        <w:t>Opções</w:t>
      </w:r>
      <w:r>
        <w:t>: Bem, Atividades e Entorno.</w:t>
      </w:r>
    </w:p>
    <w:p w14:paraId="1CA4A444" w14:textId="77777777" w:rsidR="00522113" w:rsidRDefault="00B51388">
      <w:pPr>
        <w:numPr>
          <w:ilvl w:val="2"/>
          <w:numId w:val="31"/>
        </w:numPr>
      </w:pPr>
      <w:r>
        <w:rPr>
          <w:b/>
        </w:rPr>
        <w:t>Atividades</w:t>
      </w:r>
      <w:r>
        <w:t>: Campo que permite pesquisar a setorização pela Atividade. Múltipla seleção.</w:t>
      </w:r>
    </w:p>
    <w:p w14:paraId="733E7853" w14:textId="77777777" w:rsidR="00522113" w:rsidRDefault="00B51388">
      <w:pPr>
        <w:numPr>
          <w:ilvl w:val="3"/>
          <w:numId w:val="31"/>
        </w:numPr>
      </w:pPr>
      <w:r>
        <w:rPr>
          <w:b/>
        </w:rPr>
        <w:t>Opções</w:t>
      </w:r>
      <w:r>
        <w:t xml:space="preserve">: Comércio de Obras de Arte e Leilões, Empreendimento, Instituição </w:t>
      </w:r>
      <w:r>
        <w:lastRenderedPageBreak/>
        <w:t>de Guarda, Pesquisa Acadêmica e Sítio Não Cadastrado.</w:t>
      </w:r>
    </w:p>
    <w:p w14:paraId="3E9B0E20" w14:textId="77777777" w:rsidR="00522113" w:rsidRDefault="00B51388">
      <w:pPr>
        <w:numPr>
          <w:ilvl w:val="3"/>
          <w:numId w:val="31"/>
        </w:numPr>
      </w:pPr>
      <w:r>
        <w:t>O sistema deverá habilitar os filtros Ati</w:t>
      </w:r>
      <w:r>
        <w:t>vidades e Localização somente quando a opção Atividades for selecionada no filtro Tipo Setor.</w:t>
      </w:r>
    </w:p>
    <w:p w14:paraId="5D79B2C5" w14:textId="77777777" w:rsidR="00522113" w:rsidRDefault="00B51388">
      <w:pPr>
        <w:numPr>
          <w:ilvl w:val="2"/>
          <w:numId w:val="31"/>
        </w:numPr>
      </w:pPr>
      <w:r>
        <w:rPr>
          <w:b/>
        </w:rPr>
        <w:t>Setor</w:t>
      </w:r>
      <w:r>
        <w:t>: Campo que permite pesquisar a setorização pelo Título do setor. Campo auto-completar com o mínimo de 3 caracteres. Múltipla seleção.</w:t>
      </w:r>
    </w:p>
    <w:p w14:paraId="20CC24E8" w14:textId="77777777" w:rsidR="00522113" w:rsidRDefault="00B51388">
      <w:pPr>
        <w:numPr>
          <w:ilvl w:val="2"/>
          <w:numId w:val="31"/>
        </w:numPr>
      </w:pPr>
      <w:r>
        <w:rPr>
          <w:b/>
        </w:rPr>
        <w:t>UF</w:t>
      </w:r>
      <w:r>
        <w:t xml:space="preserve">: Campo que permite </w:t>
      </w:r>
      <w:r>
        <w:t>pesquisar a setorização pela UF. Múltipla seleção.</w:t>
      </w:r>
    </w:p>
    <w:p w14:paraId="52B09CFD" w14:textId="77777777" w:rsidR="00522113" w:rsidRDefault="00B51388">
      <w:pPr>
        <w:numPr>
          <w:ilvl w:val="3"/>
          <w:numId w:val="31"/>
        </w:numPr>
      </w:pPr>
      <w:r>
        <w:t>Ao selecionar a opção Todas as UF's, o sistema deverá buscar os registros em todas as unidades cadastradas no sistema e presente nos registros.</w:t>
      </w:r>
    </w:p>
    <w:p w14:paraId="5C838567" w14:textId="77777777" w:rsidR="00522113" w:rsidRDefault="00B51388">
      <w:pPr>
        <w:numPr>
          <w:ilvl w:val="4"/>
          <w:numId w:val="31"/>
        </w:numPr>
      </w:pPr>
      <w:r>
        <w:t>A opção Todas as UF's deverá ser a primeira opção da lista.</w:t>
      </w:r>
    </w:p>
    <w:p w14:paraId="3CA1A50C" w14:textId="77777777" w:rsidR="00522113" w:rsidRDefault="00B51388">
      <w:pPr>
        <w:numPr>
          <w:ilvl w:val="2"/>
          <w:numId w:val="31"/>
        </w:numPr>
      </w:pPr>
      <w:r>
        <w:rPr>
          <w:b/>
        </w:rPr>
        <w:t>M</w:t>
      </w:r>
      <w:r>
        <w:rPr>
          <w:b/>
        </w:rPr>
        <w:t>unicípios</w:t>
      </w:r>
      <w:r>
        <w:t>: Campo que permite pesquisar a setorização pelo município do setor, baseado na UF selecionada. Campo auto-completar com o mínimo de 3 caracteres. Múltipla seleção.</w:t>
      </w:r>
    </w:p>
    <w:p w14:paraId="20459507" w14:textId="77777777" w:rsidR="00522113" w:rsidRDefault="00B51388">
      <w:pPr>
        <w:numPr>
          <w:ilvl w:val="3"/>
          <w:numId w:val="31"/>
        </w:numPr>
      </w:pPr>
      <w:r>
        <w:t>O sistema deverá habilitar e listar os municípios no filtro Municípios, após a sel</w:t>
      </w:r>
      <w:r>
        <w:t>eção de uma ou mais UF's no filtro UF.</w:t>
      </w:r>
    </w:p>
    <w:p w14:paraId="2872F4F4" w14:textId="77777777" w:rsidR="00522113" w:rsidRDefault="00B51388">
      <w:pPr>
        <w:numPr>
          <w:ilvl w:val="2"/>
          <w:numId w:val="31"/>
        </w:numPr>
      </w:pPr>
      <w:r>
        <w:rPr>
          <w:b/>
        </w:rPr>
        <w:t>Localização</w:t>
      </w:r>
      <w:r>
        <w:t>: Campo que permite pesquisar a Localização. Campo auto-completar com o mínimo de 3 caracteres.Múltipla seleção.</w:t>
      </w:r>
    </w:p>
    <w:p w14:paraId="5D2BEC16" w14:textId="77777777" w:rsidR="00522113" w:rsidRDefault="00B51388">
      <w:pPr>
        <w:numPr>
          <w:ilvl w:val="3"/>
          <w:numId w:val="31"/>
        </w:numPr>
      </w:pPr>
      <w:r>
        <w:rPr>
          <w:b/>
        </w:rPr>
        <w:t>Opções</w:t>
      </w:r>
      <w:r>
        <w:t>: Ativo e Inativo.</w:t>
      </w:r>
    </w:p>
    <w:p w14:paraId="790CF1B6" w14:textId="77777777" w:rsidR="00522113" w:rsidRDefault="00B51388">
      <w:pPr>
        <w:numPr>
          <w:ilvl w:val="1"/>
          <w:numId w:val="31"/>
        </w:numPr>
      </w:pPr>
      <w:r>
        <w:rPr>
          <w:b/>
        </w:rPr>
        <w:t>Ações</w:t>
      </w:r>
      <w:r>
        <w:t>:</w:t>
      </w:r>
    </w:p>
    <w:p w14:paraId="00A1DEA3" w14:textId="77777777" w:rsidR="00522113" w:rsidRDefault="00B51388">
      <w:pPr>
        <w:numPr>
          <w:ilvl w:val="2"/>
          <w:numId w:val="31"/>
        </w:numPr>
      </w:pPr>
      <w:r>
        <w:rPr>
          <w:b/>
        </w:rPr>
        <w:t>Gerar</w:t>
      </w:r>
      <w:r>
        <w:t>: Ao acionar esta opção, o sistema deverá buscar os seto</w:t>
      </w:r>
      <w:r>
        <w:t>res cadastradas na funcionalidade Setorização, baseado nos filtros selecionados/informados, e apresentar no mapa através de pinos e poligonais suas respectivas localizações.</w:t>
      </w:r>
    </w:p>
    <w:p w14:paraId="5CE6CF15" w14:textId="77777777" w:rsidR="00522113" w:rsidRDefault="00B51388">
      <w:pPr>
        <w:numPr>
          <w:ilvl w:val="2"/>
          <w:numId w:val="31"/>
        </w:numPr>
      </w:pPr>
      <w:r>
        <w:rPr>
          <w:b/>
        </w:rPr>
        <w:t>Setor</w:t>
      </w:r>
      <w:r>
        <w:t>: Ao acionar cada pino no mapa de um respectivo Setor, o sistema deverá busca</w:t>
      </w:r>
      <w:r>
        <w:t>r e apresentar os dados do setor conforme a tela de Dados do Setor.</w:t>
      </w:r>
    </w:p>
    <w:p w14:paraId="1DA3377E" w14:textId="77777777" w:rsidR="00522113" w:rsidRDefault="00522113">
      <w:pPr>
        <w:ind w:left="720"/>
      </w:pPr>
    </w:p>
    <w:p w14:paraId="19949A11" w14:textId="77777777" w:rsidR="00522113" w:rsidRDefault="00B51388">
      <w:pPr>
        <w:numPr>
          <w:ilvl w:val="0"/>
          <w:numId w:val="31"/>
        </w:numPr>
      </w:pPr>
      <w:r>
        <w:rPr>
          <w:b/>
        </w:rPr>
        <w:t>Tela - Mapa Síntese de Setores</w:t>
      </w:r>
    </w:p>
    <w:p w14:paraId="74E747FA" w14:textId="77777777" w:rsidR="00522113" w:rsidRDefault="00B51388">
      <w:r>
        <w:rPr>
          <w:noProof/>
        </w:rPr>
        <w:drawing>
          <wp:inline distT="0" distB="0" distL="0" distR="0" wp14:anchorId="55838E2F" wp14:editId="32F28375">
            <wp:extent cx="5991225" cy="3152775"/>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png"/>
                    <pic:cNvPicPr/>
                  </pic:nvPicPr>
                  <pic:blipFill>
                    <a:blip r:embed="rId130" cstate="print"/>
                    <a:stretch>
                      <a:fillRect/>
                    </a:stretch>
                  </pic:blipFill>
                  <pic:spPr>
                    <a:xfrm>
                      <a:off x="0" y="0"/>
                      <a:ext cx="5991225" cy="3152775"/>
                    </a:xfrm>
                    <a:prstGeom prst="rect">
                      <a:avLst/>
                    </a:prstGeom>
                  </pic:spPr>
                </pic:pic>
              </a:graphicData>
            </a:graphic>
          </wp:inline>
        </w:drawing>
      </w:r>
    </w:p>
    <w:p w14:paraId="67C13EC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31">
        <w:r>
          <w:rPr>
            <w:rFonts w:ascii="Tahoma" w:eastAsia="Tahoma" w:hAnsi="Tahoma" w:cs="Tahoma"/>
            <w:i/>
            <w:color w:val="6666FF"/>
          </w:rPr>
          <w:t>Create HTML Help, DOC, PDF and print manuals from 1 single source</w:t>
        </w:r>
      </w:hyperlink>
    </w:p>
    <w:p w14:paraId="7B931769" w14:textId="77777777" w:rsidR="00522113" w:rsidRDefault="00B51388">
      <w:r>
        <w:br w:type="page"/>
      </w:r>
    </w:p>
    <w:p w14:paraId="54F6084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58" w:name="_topic_DadosdoSetor"/>
      <w:bookmarkEnd w:id="58"/>
      <w:r>
        <w:rPr>
          <w:rFonts w:ascii="Tahoma" w:eastAsia="Tahoma" w:hAnsi="Tahoma" w:cs="Tahoma"/>
          <w:i/>
          <w:color w:val="243F60"/>
          <w:sz w:val="22"/>
        </w:rPr>
        <w:t xml:space="preserve">Dados do </w:t>
      </w:r>
      <w:r>
        <w:rPr>
          <w:rFonts w:ascii="Tahoma" w:eastAsia="Tahoma" w:hAnsi="Tahoma" w:cs="Tahoma"/>
          <w:i/>
          <w:color w:val="243F60"/>
          <w:sz w:val="22"/>
        </w:rPr>
        <w:t>Setor</w:t>
      </w:r>
    </w:p>
    <w:p w14:paraId="7DA8BD25" w14:textId="77777777" w:rsidR="00522113" w:rsidRDefault="00B51388">
      <w:r>
        <w:t>Ao acionar em</w:t>
      </w:r>
      <w:r>
        <w:rPr>
          <w:b/>
        </w:rPr>
        <w:t xml:space="preserve"> </w:t>
      </w:r>
      <w:r>
        <w:t xml:space="preserve">cada pino no mapa de um respectivo </w:t>
      </w:r>
      <w:r>
        <w:rPr>
          <w:b/>
        </w:rPr>
        <w:t>Setor</w:t>
      </w:r>
      <w:r>
        <w:t xml:space="preserve">, o sistema deverá buscar e apresentar os dados do setor conforme a tela de </w:t>
      </w:r>
      <w:r>
        <w:rPr>
          <w:b/>
        </w:rPr>
        <w:t>Dados do Setor</w:t>
      </w:r>
      <w:r>
        <w:t>.</w:t>
      </w:r>
    </w:p>
    <w:p w14:paraId="4D6D3278" w14:textId="77777777" w:rsidR="00522113" w:rsidRDefault="00522113"/>
    <w:p w14:paraId="71361383" w14:textId="77777777" w:rsidR="00522113" w:rsidRDefault="00B51388">
      <w:pPr>
        <w:numPr>
          <w:ilvl w:val="0"/>
          <w:numId w:val="32"/>
        </w:numPr>
      </w:pPr>
      <w:r>
        <w:t>Detalhamento de Campo - Setores - Mapa Síntese de Setores - Dados do Setor</w:t>
      </w:r>
    </w:p>
    <w:p w14:paraId="42977456" w14:textId="77777777" w:rsidR="00522113" w:rsidRDefault="00B51388">
      <w:pPr>
        <w:numPr>
          <w:ilvl w:val="1"/>
          <w:numId w:val="32"/>
        </w:numPr>
      </w:pPr>
      <w:r>
        <w:rPr>
          <w:b/>
        </w:rPr>
        <w:t>Dados do Setor</w:t>
      </w:r>
    </w:p>
    <w:p w14:paraId="4756E8E0" w14:textId="77777777" w:rsidR="00522113" w:rsidRDefault="00B51388">
      <w:pPr>
        <w:numPr>
          <w:ilvl w:val="2"/>
          <w:numId w:val="32"/>
        </w:numPr>
      </w:pPr>
      <w:r>
        <w:rPr>
          <w:b/>
        </w:rPr>
        <w:t>Título</w:t>
      </w:r>
      <w:r>
        <w:t>: Apres</w:t>
      </w:r>
      <w:r>
        <w:t>enta o título do setor.</w:t>
      </w:r>
    </w:p>
    <w:p w14:paraId="6C30A6D9" w14:textId="77777777" w:rsidR="00522113" w:rsidRDefault="00B51388">
      <w:pPr>
        <w:numPr>
          <w:ilvl w:val="2"/>
          <w:numId w:val="32"/>
        </w:numPr>
      </w:pPr>
      <w:r>
        <w:rPr>
          <w:b/>
        </w:rPr>
        <w:t>UF</w:t>
      </w:r>
      <w:r>
        <w:t>: Apresenta a UF do setor.</w:t>
      </w:r>
    </w:p>
    <w:p w14:paraId="217DCBFE" w14:textId="77777777" w:rsidR="00522113" w:rsidRDefault="00B51388">
      <w:pPr>
        <w:numPr>
          <w:ilvl w:val="2"/>
          <w:numId w:val="32"/>
        </w:numPr>
      </w:pPr>
      <w:r>
        <w:rPr>
          <w:b/>
        </w:rPr>
        <w:t>Município</w:t>
      </w:r>
      <w:r>
        <w:t>: Apresenta o município do setor.</w:t>
      </w:r>
    </w:p>
    <w:p w14:paraId="72079E2C" w14:textId="77777777" w:rsidR="00522113" w:rsidRDefault="00B51388">
      <w:pPr>
        <w:numPr>
          <w:ilvl w:val="2"/>
          <w:numId w:val="32"/>
        </w:numPr>
      </w:pPr>
      <w:r>
        <w:rPr>
          <w:b/>
        </w:rPr>
        <w:t>Bem</w:t>
      </w:r>
      <w:r>
        <w:t>: Apresenta o nome do Bem relacionado ao setor.</w:t>
      </w:r>
    </w:p>
    <w:p w14:paraId="294BE217" w14:textId="77777777" w:rsidR="00522113" w:rsidRDefault="00B51388">
      <w:pPr>
        <w:numPr>
          <w:ilvl w:val="3"/>
          <w:numId w:val="32"/>
        </w:numPr>
      </w:pPr>
      <w:r>
        <w:t>O sistema deverá apresentar os campos Bem, Tipo do Bem e Natureza do Bem somente quando o Setor for do tipo i</w:t>
      </w:r>
      <w:r>
        <w:t>gual a Bem ou Entorno.</w:t>
      </w:r>
    </w:p>
    <w:p w14:paraId="5F2D599B" w14:textId="77777777" w:rsidR="00522113" w:rsidRDefault="00B51388">
      <w:pPr>
        <w:numPr>
          <w:ilvl w:val="2"/>
          <w:numId w:val="32"/>
        </w:numPr>
      </w:pPr>
      <w:r>
        <w:rPr>
          <w:b/>
        </w:rPr>
        <w:t>Tipo do Bem</w:t>
      </w:r>
      <w:r>
        <w:t>: Apresenta o tipo do Bem relacionado ao setor.</w:t>
      </w:r>
    </w:p>
    <w:p w14:paraId="69D3738F" w14:textId="77777777" w:rsidR="00522113" w:rsidRDefault="00B51388">
      <w:pPr>
        <w:numPr>
          <w:ilvl w:val="3"/>
          <w:numId w:val="32"/>
        </w:numPr>
      </w:pPr>
      <w:r>
        <w:t>O sistema deverá apresentar os campos Bem, Tipo do Bem e Natureza do Bem somente quando o Setor for do tipo igual a Bem ou Entorno.</w:t>
      </w:r>
    </w:p>
    <w:p w14:paraId="7005367F" w14:textId="77777777" w:rsidR="00522113" w:rsidRDefault="00B51388">
      <w:pPr>
        <w:numPr>
          <w:ilvl w:val="2"/>
          <w:numId w:val="32"/>
        </w:numPr>
      </w:pPr>
      <w:r>
        <w:rPr>
          <w:b/>
        </w:rPr>
        <w:t>Natureza do Bem</w:t>
      </w:r>
      <w:r>
        <w:t>: Apresenta a natureza do B</w:t>
      </w:r>
      <w:r>
        <w:t>em relacionado ao setor.</w:t>
      </w:r>
    </w:p>
    <w:p w14:paraId="1308A884" w14:textId="77777777" w:rsidR="00522113" w:rsidRDefault="00B51388">
      <w:pPr>
        <w:numPr>
          <w:ilvl w:val="3"/>
          <w:numId w:val="32"/>
        </w:numPr>
      </w:pPr>
      <w:r>
        <w:t>O sistema deverá apresentar os campos Bem, Tipo do Bem e Natureza do Bem somente quando o Setor for do tipo igual a Bem ou Entorno.</w:t>
      </w:r>
    </w:p>
    <w:p w14:paraId="4E358587" w14:textId="77777777" w:rsidR="00522113" w:rsidRDefault="00B51388">
      <w:pPr>
        <w:numPr>
          <w:ilvl w:val="2"/>
          <w:numId w:val="32"/>
        </w:numPr>
      </w:pPr>
      <w:r>
        <w:rPr>
          <w:b/>
        </w:rPr>
        <w:t>Tipo da Atividade</w:t>
      </w:r>
      <w:r>
        <w:t>: Apresenta a descrição da Atividade do setor.</w:t>
      </w:r>
    </w:p>
    <w:p w14:paraId="76506102" w14:textId="77777777" w:rsidR="00522113" w:rsidRDefault="00B51388">
      <w:pPr>
        <w:numPr>
          <w:ilvl w:val="3"/>
          <w:numId w:val="32"/>
        </w:numPr>
      </w:pPr>
      <w:r>
        <w:t xml:space="preserve">O sistema deverá </w:t>
      </w:r>
      <w:r>
        <w:t>apresentar o campo Tipo da Atividade somente quando o Setor for do tipo igual a Atividades.</w:t>
      </w:r>
    </w:p>
    <w:p w14:paraId="04A6892F" w14:textId="77777777" w:rsidR="00522113" w:rsidRDefault="00B51388">
      <w:pPr>
        <w:numPr>
          <w:ilvl w:val="2"/>
          <w:numId w:val="32"/>
        </w:numPr>
      </w:pPr>
      <w:r>
        <w:rPr>
          <w:b/>
        </w:rPr>
        <w:t>Ações</w:t>
      </w:r>
      <w:r>
        <w:t>:</w:t>
      </w:r>
    </w:p>
    <w:p w14:paraId="03E98281" w14:textId="77777777" w:rsidR="00522113" w:rsidRDefault="00B51388">
      <w:pPr>
        <w:numPr>
          <w:ilvl w:val="3"/>
          <w:numId w:val="32"/>
        </w:numPr>
      </w:pPr>
      <w:r>
        <w:rPr>
          <w:b/>
        </w:rPr>
        <w:t>X (Fechar)</w:t>
      </w:r>
      <w:r>
        <w:t>: Ao acionar esta opção, o sistema deverá fechar a janela com os dados do setor.</w:t>
      </w:r>
    </w:p>
    <w:p w14:paraId="30404BB5" w14:textId="77777777" w:rsidR="00522113" w:rsidRDefault="00B51388">
      <w:pPr>
        <w:numPr>
          <w:ilvl w:val="4"/>
          <w:numId w:val="32"/>
        </w:numPr>
      </w:pPr>
      <w:r>
        <w:t>Ao selecionar um setor e abrir a janela com os dados, o sistema de</w:t>
      </w:r>
      <w:r>
        <w:t>verá fechar previamente qualquer outra janela de informações de dados apresentada.</w:t>
      </w:r>
    </w:p>
    <w:p w14:paraId="2DA5251D" w14:textId="77777777" w:rsidR="00522113" w:rsidRDefault="00522113">
      <w:pPr>
        <w:ind w:left="1080"/>
      </w:pPr>
    </w:p>
    <w:p w14:paraId="338D9284" w14:textId="77777777" w:rsidR="00522113" w:rsidRDefault="00B51388">
      <w:pPr>
        <w:numPr>
          <w:ilvl w:val="0"/>
          <w:numId w:val="32"/>
        </w:numPr>
      </w:pPr>
      <w:r>
        <w:rPr>
          <w:b/>
        </w:rPr>
        <w:t>Tela - Setores - Mapa Síntese de Setores - Dados do Setor</w:t>
      </w:r>
    </w:p>
    <w:p w14:paraId="593AA8A5" w14:textId="77777777" w:rsidR="00522113" w:rsidRDefault="00B51388">
      <w:r>
        <w:rPr>
          <w:noProof/>
        </w:rPr>
        <w:drawing>
          <wp:inline distT="0" distB="0" distL="0" distR="0" wp14:anchorId="1CA9E5F0" wp14:editId="3CE6F823">
            <wp:extent cx="5991225" cy="3209925"/>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png"/>
                    <pic:cNvPicPr/>
                  </pic:nvPicPr>
                  <pic:blipFill>
                    <a:blip r:embed="rId132" cstate="print"/>
                    <a:stretch>
                      <a:fillRect/>
                    </a:stretch>
                  </pic:blipFill>
                  <pic:spPr>
                    <a:xfrm>
                      <a:off x="0" y="0"/>
                      <a:ext cx="5991225" cy="3209925"/>
                    </a:xfrm>
                    <a:prstGeom prst="rect">
                      <a:avLst/>
                    </a:prstGeom>
                  </pic:spPr>
                </pic:pic>
              </a:graphicData>
            </a:graphic>
          </wp:inline>
        </w:drawing>
      </w:r>
    </w:p>
    <w:p w14:paraId="3A64A1D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33">
        <w:r>
          <w:rPr>
            <w:rFonts w:ascii="Tahoma" w:eastAsia="Tahoma" w:hAnsi="Tahoma" w:cs="Tahoma"/>
            <w:i/>
            <w:color w:val="6666FF"/>
          </w:rPr>
          <w:t>Ful</w:t>
        </w:r>
        <w:r>
          <w:rPr>
            <w:rFonts w:ascii="Tahoma" w:eastAsia="Tahoma" w:hAnsi="Tahoma" w:cs="Tahoma"/>
            <w:i/>
            <w:color w:val="6666FF"/>
          </w:rPr>
          <w:t>l-featured EPub generator</w:t>
        </w:r>
      </w:hyperlink>
    </w:p>
    <w:p w14:paraId="41A1EED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59" w:name="_topic_Gerenciador"/>
      <w:bookmarkEnd w:id="59"/>
      <w:r>
        <w:rPr>
          <w:rFonts w:ascii="Tahoma" w:eastAsia="Tahoma" w:hAnsi="Tahoma" w:cs="Tahoma"/>
          <w:color w:val="4F81BD"/>
          <w:sz w:val="22"/>
        </w:rPr>
        <w:t>Gerenciador</w:t>
      </w:r>
    </w:p>
    <w:p w14:paraId="7C55060C" w14:textId="77777777" w:rsidR="00522113" w:rsidRDefault="00B51388">
      <w:pPr>
        <w:spacing w:line="357" w:lineRule="auto"/>
        <w:ind w:left="105" w:right="75"/>
      </w:pPr>
      <w:r>
        <w:rPr>
          <w:rFonts w:ascii="Calibri" w:eastAsia="Calibri" w:hAnsi="Calibri" w:cs="Calibri"/>
          <w:sz w:val="24"/>
        </w:rPr>
        <w:t>O</w:t>
      </w:r>
      <w:r>
        <w:rPr>
          <w:rFonts w:ascii="Calibri" w:eastAsia="Calibri" w:hAnsi="Calibri" w:cs="Calibri"/>
          <w:spacing w:val="60"/>
          <w:sz w:val="24"/>
        </w:rPr>
        <w:t xml:space="preserve"> </w:t>
      </w:r>
      <w:r>
        <w:rPr>
          <w:rFonts w:ascii="Calibri" w:eastAsia="Calibri" w:hAnsi="Calibri" w:cs="Calibri"/>
          <w:sz w:val="24"/>
        </w:rPr>
        <w:t>Menu</w:t>
      </w:r>
      <w:r>
        <w:rPr>
          <w:rFonts w:ascii="Calibri" w:eastAsia="Calibri" w:hAnsi="Calibri" w:cs="Calibri"/>
          <w:spacing w:val="45"/>
          <w:sz w:val="24"/>
        </w:rPr>
        <w:t xml:space="preserve"> </w:t>
      </w:r>
      <w:r>
        <w:rPr>
          <w:rFonts w:ascii="Calibri" w:eastAsia="Calibri" w:hAnsi="Calibri" w:cs="Calibri"/>
          <w:b/>
          <w:sz w:val="24"/>
        </w:rPr>
        <w:t>Gerenciador</w:t>
      </w:r>
      <w:r>
        <w:rPr>
          <w:rFonts w:ascii="Calibri" w:eastAsia="Calibri" w:hAnsi="Calibri" w:cs="Calibri"/>
          <w:spacing w:val="45"/>
          <w:sz w:val="24"/>
        </w:rPr>
        <w:t xml:space="preserve"> </w:t>
      </w:r>
      <w:r>
        <w:rPr>
          <w:rFonts w:ascii="Calibri" w:eastAsia="Calibri" w:hAnsi="Calibri" w:cs="Calibri"/>
          <w:sz w:val="24"/>
        </w:rPr>
        <w:t>tem</w:t>
      </w:r>
      <w:r>
        <w:rPr>
          <w:rFonts w:ascii="Calibri" w:eastAsia="Calibri" w:hAnsi="Calibri" w:cs="Calibri"/>
          <w:spacing w:val="60"/>
          <w:sz w:val="24"/>
        </w:rPr>
        <w:t xml:space="preserve"> </w:t>
      </w:r>
      <w:r>
        <w:rPr>
          <w:rFonts w:ascii="Calibri" w:eastAsia="Calibri" w:hAnsi="Calibri" w:cs="Calibri"/>
          <w:sz w:val="24"/>
        </w:rPr>
        <w:t>por</w:t>
      </w:r>
      <w:r>
        <w:rPr>
          <w:rFonts w:ascii="Calibri" w:eastAsia="Calibri" w:hAnsi="Calibri" w:cs="Calibri"/>
          <w:spacing w:val="45"/>
          <w:sz w:val="24"/>
        </w:rPr>
        <w:t xml:space="preserve"> </w:t>
      </w:r>
      <w:r>
        <w:rPr>
          <w:rFonts w:ascii="Calibri" w:eastAsia="Calibri" w:hAnsi="Calibri" w:cs="Calibri"/>
          <w:sz w:val="24"/>
        </w:rPr>
        <w:t>objetivo</w:t>
      </w:r>
      <w:r>
        <w:rPr>
          <w:rFonts w:ascii="Calibri" w:eastAsia="Calibri" w:hAnsi="Calibri" w:cs="Calibri"/>
          <w:spacing w:val="45"/>
          <w:sz w:val="24"/>
        </w:rPr>
        <w:t xml:space="preserve"> </w:t>
      </w:r>
      <w:r>
        <w:rPr>
          <w:rFonts w:ascii="Calibri" w:eastAsia="Calibri" w:hAnsi="Calibri" w:cs="Calibri"/>
          <w:sz w:val="24"/>
        </w:rPr>
        <w:t>gerenciar  as</w:t>
      </w:r>
      <w:r>
        <w:rPr>
          <w:rFonts w:ascii="Calibri" w:eastAsia="Calibri" w:hAnsi="Calibri" w:cs="Calibri"/>
          <w:spacing w:val="45"/>
          <w:sz w:val="24"/>
        </w:rPr>
        <w:t xml:space="preserve"> </w:t>
      </w:r>
      <w:r>
        <w:rPr>
          <w:rFonts w:ascii="Calibri" w:eastAsia="Calibri" w:hAnsi="Calibri" w:cs="Calibri"/>
          <w:sz w:val="24"/>
        </w:rPr>
        <w:t>informações</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cadastros</w:t>
      </w:r>
      <w:r>
        <w:rPr>
          <w:rFonts w:ascii="Calibri" w:eastAsia="Calibri" w:hAnsi="Calibri" w:cs="Calibri"/>
          <w:spacing w:val="45"/>
          <w:sz w:val="24"/>
        </w:rPr>
        <w:t xml:space="preserve"> </w:t>
      </w:r>
      <w:r>
        <w:rPr>
          <w:rFonts w:ascii="Calibri" w:eastAsia="Calibri" w:hAnsi="Calibri" w:cs="Calibri"/>
          <w:sz w:val="24"/>
        </w:rPr>
        <w:t xml:space="preserve">dos sistema. Neste menu é </w:t>
      </w:r>
      <w:r>
        <w:rPr>
          <w:rFonts w:ascii="Calibri" w:eastAsia="Calibri" w:hAnsi="Calibri" w:cs="Calibri"/>
          <w:sz w:val="24"/>
        </w:rPr>
        <w:t>possível:</w:t>
      </w:r>
    </w:p>
    <w:p w14:paraId="64D5E6EE" w14:textId="77777777" w:rsidR="00522113" w:rsidRDefault="00B51388">
      <w:pPr>
        <w:pStyle w:val="PargrafodaLista"/>
        <w:numPr>
          <w:ilvl w:val="0"/>
          <w:numId w:val="33"/>
        </w:numPr>
      </w:pPr>
      <w:r>
        <w:rPr>
          <w:rFonts w:ascii="Calibri" w:eastAsia="Calibri" w:hAnsi="Calibri" w:cs="Calibri"/>
          <w:b/>
          <w:sz w:val="24"/>
        </w:rPr>
        <w:lastRenderedPageBreak/>
        <w:t>Gerenciar usuários;</w:t>
      </w:r>
    </w:p>
    <w:p w14:paraId="7D0919F0" w14:textId="77777777" w:rsidR="00522113" w:rsidRDefault="00B51388">
      <w:pPr>
        <w:pStyle w:val="PargrafodaLista"/>
        <w:numPr>
          <w:ilvl w:val="0"/>
          <w:numId w:val="33"/>
        </w:numPr>
      </w:pPr>
      <w:r>
        <w:rPr>
          <w:rFonts w:ascii="Calibri" w:eastAsia="Calibri" w:hAnsi="Calibri" w:cs="Calibri"/>
          <w:b/>
          <w:sz w:val="24"/>
        </w:rPr>
        <w:t>Gerenciar colaboradores;</w:t>
      </w:r>
    </w:p>
    <w:p w14:paraId="61351874" w14:textId="77777777" w:rsidR="00522113" w:rsidRDefault="00B51388">
      <w:pPr>
        <w:pStyle w:val="PargrafodaLista"/>
        <w:numPr>
          <w:ilvl w:val="0"/>
          <w:numId w:val="33"/>
        </w:numPr>
      </w:pPr>
      <w:r>
        <w:rPr>
          <w:rFonts w:ascii="Calibri" w:eastAsia="Calibri" w:hAnsi="Calibri" w:cs="Calibri"/>
          <w:b/>
          <w:sz w:val="24"/>
        </w:rPr>
        <w:t>Gerenciar especialidades;</w:t>
      </w:r>
    </w:p>
    <w:p w14:paraId="4CF7F52E" w14:textId="77777777" w:rsidR="00522113" w:rsidRDefault="00B51388">
      <w:pPr>
        <w:pStyle w:val="PargrafodaLista"/>
        <w:numPr>
          <w:ilvl w:val="0"/>
          <w:numId w:val="33"/>
        </w:numPr>
      </w:pPr>
      <w:r>
        <w:rPr>
          <w:rFonts w:ascii="Calibri" w:eastAsia="Calibri" w:hAnsi="Calibri" w:cs="Calibri"/>
          <w:b/>
          <w:sz w:val="24"/>
        </w:rPr>
        <w:t>Gerenciar lotações;</w:t>
      </w:r>
    </w:p>
    <w:p w14:paraId="5F85B3C9" w14:textId="77777777" w:rsidR="00522113" w:rsidRDefault="00B51388">
      <w:pPr>
        <w:pStyle w:val="PargrafodaLista"/>
        <w:numPr>
          <w:ilvl w:val="0"/>
          <w:numId w:val="33"/>
        </w:numPr>
      </w:pPr>
      <w:r>
        <w:rPr>
          <w:rFonts w:ascii="Calibri" w:eastAsia="Calibri" w:hAnsi="Calibri" w:cs="Calibri"/>
          <w:b/>
          <w:sz w:val="24"/>
        </w:rPr>
        <w:t>Gerenciar pessoas;</w:t>
      </w:r>
    </w:p>
    <w:p w14:paraId="274F0A33" w14:textId="77777777" w:rsidR="00522113" w:rsidRDefault="00B51388">
      <w:pPr>
        <w:pStyle w:val="PargrafodaLista"/>
        <w:numPr>
          <w:ilvl w:val="0"/>
          <w:numId w:val="33"/>
        </w:numPr>
      </w:pPr>
      <w:r>
        <w:rPr>
          <w:rFonts w:ascii="Calibri" w:eastAsia="Calibri" w:hAnsi="Calibri" w:cs="Calibri"/>
          <w:b/>
          <w:sz w:val="24"/>
        </w:rPr>
        <w:t>Gerenciar Elementos</w:t>
      </w:r>
    </w:p>
    <w:p w14:paraId="1E471AC0" w14:textId="77777777" w:rsidR="00522113" w:rsidRDefault="00522113">
      <w:pPr>
        <w:spacing w:line="195" w:lineRule="exact"/>
      </w:pPr>
    </w:p>
    <w:p w14:paraId="28D9F185" w14:textId="77777777" w:rsidR="00522113" w:rsidRDefault="00B51388">
      <w:pPr>
        <w:ind w:left="105"/>
      </w:pPr>
      <w:r>
        <w:rPr>
          <w:noProof/>
        </w:rPr>
        <w:drawing>
          <wp:inline distT="0" distB="0" distL="0" distR="0" wp14:anchorId="03CA294A" wp14:editId="7D9EB5CD">
            <wp:extent cx="5438775" cy="4400550"/>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png"/>
                    <pic:cNvPicPr/>
                  </pic:nvPicPr>
                  <pic:blipFill>
                    <a:blip r:embed="rId134" cstate="print"/>
                    <a:stretch>
                      <a:fillRect/>
                    </a:stretch>
                  </pic:blipFill>
                  <pic:spPr>
                    <a:xfrm>
                      <a:off x="0" y="0"/>
                      <a:ext cx="5438775" cy="4400550"/>
                    </a:xfrm>
                    <a:prstGeom prst="rect">
                      <a:avLst/>
                    </a:prstGeom>
                  </pic:spPr>
                </pic:pic>
              </a:graphicData>
            </a:graphic>
          </wp:inline>
        </w:drawing>
      </w:r>
    </w:p>
    <w:p w14:paraId="4C1356E1" w14:textId="77777777" w:rsidR="00522113" w:rsidRDefault="00522113">
      <w:pPr>
        <w:spacing w:before="15" w:line="180" w:lineRule="exact"/>
      </w:pPr>
    </w:p>
    <w:p w14:paraId="1CF8CE3B" w14:textId="77777777" w:rsidR="00522113" w:rsidRDefault="00522113">
      <w:pPr>
        <w:spacing w:before="15" w:line="180" w:lineRule="exact"/>
      </w:pPr>
    </w:p>
    <w:p w14:paraId="100C74C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35">
        <w:r>
          <w:rPr>
            <w:rFonts w:ascii="Tahoma" w:eastAsia="Tahoma" w:hAnsi="Tahoma" w:cs="Tahoma"/>
            <w:i/>
            <w:color w:val="6666FF"/>
          </w:rPr>
          <w:t>Free Web Help generator</w:t>
        </w:r>
      </w:hyperlink>
    </w:p>
    <w:p w14:paraId="48E85A0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60" w:name="_topic_Usuarios"/>
      <w:bookmarkEnd w:id="60"/>
      <w:r>
        <w:rPr>
          <w:rFonts w:ascii="Tahoma" w:eastAsia="Tahoma" w:hAnsi="Tahoma" w:cs="Tahoma"/>
          <w:color w:val="243F60"/>
          <w:sz w:val="22"/>
        </w:rPr>
        <w:t>Usuários</w:t>
      </w:r>
    </w:p>
    <w:p w14:paraId="14D345D8" w14:textId="77777777" w:rsidR="00522113" w:rsidRDefault="00B51388">
      <w:pPr>
        <w:spacing w:line="357" w:lineRule="auto"/>
        <w:ind w:left="105" w:right="75"/>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os usuários cadastrados. O usuário poderá</w:t>
      </w:r>
      <w:r>
        <w:rPr>
          <w:rFonts w:ascii="Calibri" w:eastAsia="Calibri" w:hAnsi="Calibri" w:cs="Calibri"/>
          <w:b/>
          <w:sz w:val="24"/>
        </w:rPr>
        <w:t xml:space="preserve"> "Consultar", "Cadastrar", "Alterar", "Excluir", "Inativar", "Ativar" e "Exportar" usuários.</w:t>
      </w:r>
    </w:p>
    <w:p w14:paraId="082B2DE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36">
        <w:r>
          <w:rPr>
            <w:rFonts w:ascii="Tahoma" w:eastAsia="Tahoma" w:hAnsi="Tahoma" w:cs="Tahoma"/>
            <w:i/>
            <w:color w:val="6666FF"/>
          </w:rPr>
          <w:t>Create HTML Help, DOC, PDF and print manuals from 1 single source</w:t>
        </w:r>
      </w:hyperlink>
    </w:p>
    <w:p w14:paraId="7B8C1CB3" w14:textId="77777777" w:rsidR="00522113" w:rsidRDefault="00B51388">
      <w:r>
        <w:br w:type="page"/>
      </w:r>
    </w:p>
    <w:p w14:paraId="49360AE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61" w:name="_topic_ConsultarUsuarios"/>
      <w:bookmarkEnd w:id="61"/>
      <w:r>
        <w:rPr>
          <w:rFonts w:ascii="Tahoma" w:eastAsia="Tahoma" w:hAnsi="Tahoma" w:cs="Tahoma"/>
          <w:i/>
          <w:color w:val="243F60"/>
          <w:sz w:val="22"/>
        </w:rPr>
        <w:t>Consultar Usuários</w:t>
      </w:r>
    </w:p>
    <w:p w14:paraId="394DB802" w14:textId="77777777" w:rsidR="00522113" w:rsidRDefault="00B51388">
      <w:pPr>
        <w:spacing w:line="357" w:lineRule="auto"/>
        <w:ind w:left="105" w:right="75"/>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os usuários cadastrados.</w:t>
      </w:r>
    </w:p>
    <w:p w14:paraId="7598E802" w14:textId="77777777" w:rsidR="00522113" w:rsidRDefault="00B51388">
      <w:pPr>
        <w:spacing w:before="105"/>
        <w:ind w:left="105"/>
      </w:pPr>
      <w:r>
        <w:rPr>
          <w:noProof/>
        </w:rPr>
        <w:drawing>
          <wp:inline distT="0" distB="0" distL="0" distR="0" wp14:anchorId="4CB162F9" wp14:editId="4C2EBAB4">
            <wp:extent cx="5448300" cy="4057650"/>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png"/>
                    <pic:cNvPicPr/>
                  </pic:nvPicPr>
                  <pic:blipFill>
                    <a:blip r:embed="rId137" cstate="print"/>
                    <a:stretch>
                      <a:fillRect/>
                    </a:stretch>
                  </pic:blipFill>
                  <pic:spPr>
                    <a:xfrm>
                      <a:off x="0" y="0"/>
                      <a:ext cx="5448300" cy="4057650"/>
                    </a:xfrm>
                    <a:prstGeom prst="rect">
                      <a:avLst/>
                    </a:prstGeom>
                  </pic:spPr>
                </pic:pic>
              </a:graphicData>
            </a:graphic>
          </wp:inline>
        </w:drawing>
      </w:r>
    </w:p>
    <w:p w14:paraId="06099947" w14:textId="77777777" w:rsidR="00522113" w:rsidRDefault="00522113">
      <w:pPr>
        <w:spacing w:before="15" w:line="165" w:lineRule="exact"/>
      </w:pPr>
    </w:p>
    <w:p w14:paraId="3949F8B5" w14:textId="77777777" w:rsidR="00522113" w:rsidRDefault="00522113">
      <w:pPr>
        <w:spacing w:line="195" w:lineRule="exact"/>
      </w:pPr>
    </w:p>
    <w:p w14:paraId="65D70F45" w14:textId="77777777" w:rsidR="00522113" w:rsidRDefault="00B51388">
      <w:pPr>
        <w:numPr>
          <w:ilvl w:val="0"/>
          <w:numId w:val="34"/>
        </w:numPr>
        <w:spacing w:before="15" w:line="360" w:lineRule="auto"/>
        <w:ind w:right="75"/>
        <w:jc w:val="both"/>
      </w:pPr>
      <w:r>
        <w:rPr>
          <w:rFonts w:ascii="Calibri" w:eastAsia="Calibri" w:hAnsi="Calibri" w:cs="Calibri"/>
          <w:sz w:val="24"/>
        </w:rPr>
        <w:t>É possível realizar uma nova pesquisa utilizando os filtros Status, Unidade e Lotação. O campo texto permite realizar pesquisa livre e conforme o preenchimento será filtr</w:t>
      </w:r>
      <w:r>
        <w:rPr>
          <w:rFonts w:ascii="Calibri" w:eastAsia="Calibri" w:hAnsi="Calibri" w:cs="Calibri"/>
          <w:sz w:val="24"/>
        </w:rPr>
        <w:t xml:space="preserve">ado o resultado. </w:t>
      </w:r>
    </w:p>
    <w:p w14:paraId="0671A9E7" w14:textId="77777777" w:rsidR="00522113" w:rsidRDefault="00B51388">
      <w:pPr>
        <w:numPr>
          <w:ilvl w:val="0"/>
          <w:numId w:val="34"/>
        </w:numPr>
        <w:spacing w:before="15" w:line="360" w:lineRule="auto"/>
        <w:ind w:right="75"/>
        <w:jc w:val="both"/>
      </w:pPr>
      <w:r>
        <w:rPr>
          <w:rFonts w:ascii="Calibri" w:eastAsia="Calibri" w:hAnsi="Calibri" w:cs="Calibri"/>
          <w:sz w:val="24"/>
        </w:rPr>
        <w:t>Ao selecionar a opção Todas as UF's, o sistema deverá buscar os registros em todas as unidades cadastradas no sistema e presente nos registros.</w:t>
      </w:r>
    </w:p>
    <w:p w14:paraId="518FC29B" w14:textId="77777777" w:rsidR="00522113" w:rsidRDefault="00B51388">
      <w:pPr>
        <w:numPr>
          <w:ilvl w:val="1"/>
          <w:numId w:val="34"/>
        </w:numPr>
        <w:spacing w:before="15" w:line="360" w:lineRule="auto"/>
        <w:ind w:right="75"/>
        <w:jc w:val="both"/>
      </w:pPr>
      <w:r>
        <w:rPr>
          <w:rFonts w:ascii="Calibri" w:eastAsia="Calibri" w:hAnsi="Calibri" w:cs="Calibri"/>
          <w:sz w:val="24"/>
        </w:rPr>
        <w:t>A opção Todas as UF's deverá ser a primeira opção da lista.</w:t>
      </w:r>
    </w:p>
    <w:p w14:paraId="13299D49" w14:textId="77777777" w:rsidR="00522113" w:rsidRDefault="00B51388">
      <w:pPr>
        <w:numPr>
          <w:ilvl w:val="0"/>
          <w:numId w:val="34"/>
        </w:numPr>
        <w:ind w:right="75"/>
        <w:jc w:val="both"/>
      </w:pP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acordo</w:t>
      </w:r>
      <w:r>
        <w:rPr>
          <w:rFonts w:ascii="Calibri" w:eastAsia="Calibri" w:hAnsi="Calibri" w:cs="Calibri"/>
          <w:spacing w:val="15"/>
          <w:sz w:val="24"/>
        </w:rPr>
        <w:t xml:space="preserve"> </w:t>
      </w:r>
      <w:r>
        <w:rPr>
          <w:rFonts w:ascii="Calibri" w:eastAsia="Calibri" w:hAnsi="Calibri" w:cs="Calibri"/>
          <w:sz w:val="24"/>
        </w:rPr>
        <w:t>com</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permissão</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usuár</w:t>
      </w:r>
      <w:r>
        <w:rPr>
          <w:rFonts w:ascii="Calibri" w:eastAsia="Calibri" w:hAnsi="Calibri" w:cs="Calibri"/>
          <w:sz w:val="24"/>
        </w:rPr>
        <w:t>io</w:t>
      </w:r>
      <w:r>
        <w:rPr>
          <w:rFonts w:ascii="Calibri" w:eastAsia="Calibri" w:hAnsi="Calibri" w:cs="Calibri"/>
          <w:spacing w:val="15"/>
          <w:sz w:val="24"/>
        </w:rPr>
        <w:t xml:space="preserve"> </w:t>
      </w:r>
      <w:r>
        <w:rPr>
          <w:rFonts w:ascii="Calibri" w:eastAsia="Calibri" w:hAnsi="Calibri" w:cs="Calibri"/>
          <w:sz w:val="24"/>
        </w:rPr>
        <w:t>autenticado</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também</w:t>
      </w:r>
      <w:r>
        <w:rPr>
          <w:rFonts w:ascii="Calibri" w:eastAsia="Calibri" w:hAnsi="Calibri" w:cs="Calibri"/>
          <w:spacing w:val="30"/>
          <w:sz w:val="24"/>
        </w:rPr>
        <w:t xml:space="preserve"> </w:t>
      </w:r>
      <w:r>
        <w:rPr>
          <w:rFonts w:ascii="Calibri" w:eastAsia="Calibri" w:hAnsi="Calibri" w:cs="Calibri"/>
          <w:sz w:val="24"/>
        </w:rPr>
        <w:t>exportar</w:t>
      </w:r>
      <w:r>
        <w:rPr>
          <w:rFonts w:ascii="Calibri" w:eastAsia="Calibri" w:hAnsi="Calibri" w:cs="Calibri"/>
          <w:spacing w:val="15"/>
          <w:sz w:val="24"/>
        </w:rPr>
        <w:t xml:space="preserve"> </w:t>
      </w:r>
      <w:r>
        <w:rPr>
          <w:rFonts w:ascii="Calibri" w:eastAsia="Calibri" w:hAnsi="Calibri" w:cs="Calibri"/>
          <w:sz w:val="24"/>
        </w:rPr>
        <w:t>para Excel, excluir, ativar e inativar usuários.</w:t>
      </w:r>
    </w:p>
    <w:p w14:paraId="3E83BF5A" w14:textId="77777777" w:rsidR="00522113" w:rsidRDefault="00522113">
      <w:pPr>
        <w:spacing w:before="15" w:line="180" w:lineRule="exact"/>
      </w:pPr>
    </w:p>
    <w:p w14:paraId="5F50C49F" w14:textId="77777777" w:rsidR="00522113" w:rsidRDefault="00522113">
      <w:pPr>
        <w:spacing w:line="195" w:lineRule="exact"/>
        <w:ind w:left="360"/>
      </w:pPr>
    </w:p>
    <w:p w14:paraId="3893FB4D" w14:textId="77777777" w:rsidR="00522113" w:rsidRDefault="00B51388">
      <w:pPr>
        <w:tabs>
          <w:tab w:val="left" w:pos="825"/>
        </w:tabs>
        <w:spacing w:line="355" w:lineRule="auto"/>
        <w:ind w:left="1185" w:right="75" w:hanging="360"/>
        <w:jc w:val="both"/>
      </w:pPr>
      <w:r>
        <w:rPr>
          <w:sz w:val="24"/>
        </w:rPr>
        <w:sym w:font="Symbol" w:char="00B7"/>
      </w:r>
      <w:r>
        <w:rPr>
          <w:sz w:val="24"/>
        </w:rPr>
        <w:tab/>
      </w:r>
      <w:r>
        <w:rPr>
          <w:rFonts w:ascii="Calibri" w:eastAsia="Calibri" w:hAnsi="Calibri" w:cs="Calibri"/>
          <w:b/>
          <w:sz w:val="24"/>
        </w:rPr>
        <w:t xml:space="preserve">Exportar </w:t>
      </w:r>
      <w:r>
        <w:rPr>
          <w:rFonts w:ascii="Calibri" w:eastAsia="Calibri" w:hAnsi="Calibri" w:cs="Calibri"/>
          <w:b/>
          <w:spacing w:val="15"/>
          <w:sz w:val="24"/>
        </w:rPr>
        <w:t xml:space="preserve"> </w:t>
      </w:r>
      <w:r>
        <w:rPr>
          <w:rFonts w:ascii="Calibri" w:eastAsia="Calibri" w:hAnsi="Calibri" w:cs="Calibri"/>
          <w:b/>
          <w:sz w:val="24"/>
        </w:rPr>
        <w:t>Excel</w:t>
      </w:r>
      <w:r>
        <w:rPr>
          <w:rFonts w:ascii="Calibri" w:eastAsia="Calibri" w:hAnsi="Calibri" w:cs="Calibri"/>
          <w:sz w:val="24"/>
        </w:rPr>
        <w:t xml:space="preserve">: </w:t>
      </w:r>
      <w:r>
        <w:rPr>
          <w:rFonts w:ascii="Calibri" w:eastAsia="Calibri" w:hAnsi="Calibri" w:cs="Calibri"/>
          <w:spacing w:val="15"/>
          <w:sz w:val="24"/>
        </w:rPr>
        <w:t xml:space="preserve"> </w:t>
      </w:r>
      <w:r>
        <w:rPr>
          <w:rFonts w:ascii="Calibri" w:eastAsia="Calibri" w:hAnsi="Calibri" w:cs="Calibri"/>
          <w:sz w:val="24"/>
        </w:rPr>
        <w:t xml:space="preserve">Ao </w:t>
      </w:r>
      <w:r>
        <w:rPr>
          <w:rFonts w:ascii="Calibri" w:eastAsia="Calibri" w:hAnsi="Calibri" w:cs="Calibri"/>
          <w:spacing w:val="15"/>
          <w:sz w:val="24"/>
        </w:rPr>
        <w:t xml:space="preserve"> </w:t>
      </w:r>
      <w:r>
        <w:rPr>
          <w:rFonts w:ascii="Calibri" w:eastAsia="Calibri" w:hAnsi="Calibri" w:cs="Calibri"/>
          <w:sz w:val="24"/>
        </w:rPr>
        <w:t xml:space="preserve">realizar </w:t>
      </w:r>
      <w:r>
        <w:rPr>
          <w:rFonts w:ascii="Calibri" w:eastAsia="Calibri" w:hAnsi="Calibri" w:cs="Calibri"/>
          <w:spacing w:val="15"/>
          <w:sz w:val="24"/>
        </w:rPr>
        <w:t xml:space="preserve"> </w:t>
      </w:r>
      <w:r>
        <w:rPr>
          <w:rFonts w:ascii="Calibri" w:eastAsia="Calibri" w:hAnsi="Calibri" w:cs="Calibri"/>
          <w:sz w:val="24"/>
        </w:rPr>
        <w:t xml:space="preserve">a </w:t>
      </w:r>
      <w:r>
        <w:rPr>
          <w:rFonts w:ascii="Calibri" w:eastAsia="Calibri" w:hAnsi="Calibri" w:cs="Calibri"/>
          <w:spacing w:val="15"/>
          <w:sz w:val="24"/>
        </w:rPr>
        <w:t xml:space="preserve"> </w:t>
      </w:r>
      <w:r>
        <w:rPr>
          <w:rFonts w:ascii="Calibri" w:eastAsia="Calibri" w:hAnsi="Calibri" w:cs="Calibri"/>
          <w:sz w:val="24"/>
        </w:rPr>
        <w:t xml:space="preserve">ação, </w:t>
      </w:r>
      <w:r>
        <w:rPr>
          <w:rFonts w:ascii="Calibri" w:eastAsia="Calibri" w:hAnsi="Calibri" w:cs="Calibri"/>
          <w:spacing w:val="15"/>
          <w:sz w:val="24"/>
        </w:rPr>
        <w:t xml:space="preserve"> </w:t>
      </w:r>
      <w:r>
        <w:rPr>
          <w:rFonts w:ascii="Calibri" w:eastAsia="Calibri" w:hAnsi="Calibri" w:cs="Calibri"/>
          <w:sz w:val="24"/>
        </w:rPr>
        <w:t xml:space="preserve">os </w:t>
      </w:r>
      <w:r>
        <w:rPr>
          <w:rFonts w:ascii="Calibri" w:eastAsia="Calibri" w:hAnsi="Calibri" w:cs="Calibri"/>
          <w:spacing w:val="15"/>
          <w:sz w:val="24"/>
        </w:rPr>
        <w:t xml:space="preserve"> </w:t>
      </w:r>
      <w:r>
        <w:rPr>
          <w:rFonts w:ascii="Calibri" w:eastAsia="Calibri" w:hAnsi="Calibri" w:cs="Calibri"/>
          <w:sz w:val="24"/>
        </w:rPr>
        <w:t xml:space="preserve">usuários  selecionados </w:t>
      </w:r>
      <w:r>
        <w:rPr>
          <w:rFonts w:ascii="Calibri" w:eastAsia="Calibri" w:hAnsi="Calibri" w:cs="Calibri"/>
          <w:spacing w:val="15"/>
          <w:sz w:val="24"/>
        </w:rPr>
        <w:t xml:space="preserve"> </w:t>
      </w:r>
      <w:r>
        <w:rPr>
          <w:rFonts w:ascii="Calibri" w:eastAsia="Calibri" w:hAnsi="Calibri" w:cs="Calibri"/>
          <w:sz w:val="24"/>
        </w:rPr>
        <w:t xml:space="preserve">na </w:t>
      </w:r>
      <w:r>
        <w:rPr>
          <w:rFonts w:ascii="Calibri" w:eastAsia="Calibri" w:hAnsi="Calibri" w:cs="Calibri"/>
          <w:spacing w:val="15"/>
          <w:sz w:val="24"/>
        </w:rPr>
        <w:t xml:space="preserve"> </w:t>
      </w:r>
      <w:r>
        <w:rPr>
          <w:rFonts w:ascii="Calibri" w:eastAsia="Calibri" w:hAnsi="Calibri" w:cs="Calibri"/>
          <w:sz w:val="24"/>
        </w:rPr>
        <w:t xml:space="preserve">lista  serão exportados e apresentados em um planilha Excel com todos as </w:t>
      </w:r>
      <w:r>
        <w:rPr>
          <w:rFonts w:ascii="Calibri" w:eastAsia="Calibri" w:hAnsi="Calibri" w:cs="Calibri"/>
          <w:sz w:val="24"/>
        </w:rPr>
        <w:t>informações do seu cadastro</w:t>
      </w:r>
      <w:r>
        <w:rPr>
          <w:sz w:val="24"/>
        </w:rPr>
        <w:t>.</w:t>
      </w:r>
    </w:p>
    <w:p w14:paraId="201C9643" w14:textId="77777777" w:rsidR="00522113" w:rsidRDefault="00B51388">
      <w:pPr>
        <w:tabs>
          <w:tab w:val="left" w:pos="825"/>
        </w:tabs>
        <w:spacing w:before="15" w:line="355" w:lineRule="auto"/>
        <w:ind w:left="1185" w:right="75" w:hanging="360"/>
        <w:jc w:val="both"/>
      </w:pPr>
      <w:r>
        <w:rPr>
          <w:sz w:val="24"/>
        </w:rPr>
        <w:sym w:font="Symbol" w:char="00B7"/>
      </w:r>
      <w:r>
        <w:rPr>
          <w:sz w:val="24"/>
        </w:rPr>
        <w:tab/>
      </w:r>
      <w:r>
        <w:rPr>
          <w:rFonts w:ascii="Calibri" w:eastAsia="Calibri" w:hAnsi="Calibri" w:cs="Calibri"/>
          <w:b/>
          <w:sz w:val="24"/>
        </w:rPr>
        <w:t>Excluir</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permitido</w:t>
      </w:r>
      <w:r>
        <w:rPr>
          <w:rFonts w:ascii="Calibri" w:eastAsia="Calibri" w:hAnsi="Calibri" w:cs="Calibri"/>
          <w:spacing w:val="15"/>
          <w:sz w:val="24"/>
        </w:rPr>
        <w:t xml:space="preserve"> </w:t>
      </w:r>
      <w:r>
        <w:rPr>
          <w:rFonts w:ascii="Calibri" w:eastAsia="Calibri" w:hAnsi="Calibri" w:cs="Calibri"/>
          <w:sz w:val="24"/>
        </w:rPr>
        <w:t>excluir</w:t>
      </w:r>
      <w:r>
        <w:rPr>
          <w:rFonts w:ascii="Calibri" w:eastAsia="Calibri" w:hAnsi="Calibri" w:cs="Calibri"/>
          <w:spacing w:val="15"/>
          <w:sz w:val="24"/>
        </w:rPr>
        <w:t xml:space="preserve"> </w:t>
      </w:r>
      <w:r>
        <w:rPr>
          <w:rFonts w:ascii="Calibri" w:eastAsia="Calibri" w:hAnsi="Calibri" w:cs="Calibri"/>
          <w:sz w:val="24"/>
        </w:rPr>
        <w:t>somente</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que</w:t>
      </w:r>
      <w:r>
        <w:rPr>
          <w:rFonts w:ascii="Calibri" w:eastAsia="Calibri" w:hAnsi="Calibri" w:cs="Calibri"/>
          <w:spacing w:val="15"/>
          <w:sz w:val="24"/>
        </w:rPr>
        <w:t xml:space="preserve"> </w:t>
      </w:r>
      <w:r>
        <w:rPr>
          <w:rFonts w:ascii="Calibri" w:eastAsia="Calibri" w:hAnsi="Calibri" w:cs="Calibri"/>
          <w:sz w:val="24"/>
        </w:rPr>
        <w:t>não</w:t>
      </w:r>
      <w:r>
        <w:rPr>
          <w:rFonts w:ascii="Calibri" w:eastAsia="Calibri" w:hAnsi="Calibri" w:cs="Calibri"/>
          <w:spacing w:val="15"/>
          <w:sz w:val="24"/>
        </w:rPr>
        <w:t xml:space="preserve"> </w:t>
      </w:r>
      <w:r>
        <w:rPr>
          <w:rFonts w:ascii="Calibri" w:eastAsia="Calibri" w:hAnsi="Calibri" w:cs="Calibri"/>
          <w:sz w:val="24"/>
        </w:rPr>
        <w:t>foram</w:t>
      </w:r>
      <w:r>
        <w:rPr>
          <w:rFonts w:ascii="Calibri" w:eastAsia="Calibri" w:hAnsi="Calibri" w:cs="Calibri"/>
          <w:spacing w:val="15"/>
          <w:sz w:val="24"/>
        </w:rPr>
        <w:t xml:space="preserve"> </w:t>
      </w:r>
      <w:r>
        <w:rPr>
          <w:rFonts w:ascii="Calibri" w:eastAsia="Calibri" w:hAnsi="Calibri" w:cs="Calibri"/>
          <w:sz w:val="24"/>
        </w:rPr>
        <w:t>utilizados</w:t>
      </w:r>
      <w:r>
        <w:rPr>
          <w:rFonts w:ascii="Calibri" w:eastAsia="Calibri" w:hAnsi="Calibri" w:cs="Calibri"/>
          <w:spacing w:val="15"/>
          <w:sz w:val="24"/>
        </w:rPr>
        <w:t xml:space="preserve"> </w:t>
      </w:r>
      <w:r>
        <w:rPr>
          <w:rFonts w:ascii="Calibri" w:eastAsia="Calibri" w:hAnsi="Calibri" w:cs="Calibri"/>
          <w:sz w:val="24"/>
        </w:rPr>
        <w:t>em</w:t>
      </w:r>
      <w:r>
        <w:rPr>
          <w:rFonts w:ascii="Calibri" w:eastAsia="Calibri" w:hAnsi="Calibri" w:cs="Calibri"/>
          <w:spacing w:val="15"/>
          <w:sz w:val="24"/>
        </w:rPr>
        <w:t xml:space="preserve"> </w:t>
      </w:r>
      <w:r>
        <w:rPr>
          <w:rFonts w:ascii="Calibri" w:eastAsia="Calibri" w:hAnsi="Calibri" w:cs="Calibri"/>
          <w:sz w:val="24"/>
        </w:rPr>
        <w:t>um cadastro de planos de fiscalização ou cadastro de fiscalização</w:t>
      </w:r>
      <w:r>
        <w:rPr>
          <w:sz w:val="24"/>
        </w:rPr>
        <w:t>.</w:t>
      </w:r>
      <w:r>
        <w:rPr>
          <w:rFonts w:ascii="Calibri" w:eastAsia="Calibri" w:hAnsi="Calibri" w:cs="Calibri"/>
          <w:sz w:val="24"/>
        </w:rPr>
        <w:t xml:space="preserve"> Ao realizar esta ação os usuários não serão mais apresentados no sistema</w:t>
      </w:r>
      <w:r>
        <w:rPr>
          <w:sz w:val="24"/>
        </w:rPr>
        <w:t>.</w:t>
      </w:r>
    </w:p>
    <w:p w14:paraId="03BD414A" w14:textId="77777777" w:rsidR="00522113" w:rsidRDefault="00B51388">
      <w:pPr>
        <w:tabs>
          <w:tab w:val="left" w:pos="825"/>
        </w:tabs>
        <w:spacing w:before="15" w:line="357" w:lineRule="auto"/>
        <w:ind w:left="1185" w:right="75" w:hanging="360"/>
        <w:jc w:val="both"/>
      </w:pPr>
      <w:r>
        <w:rPr>
          <w:sz w:val="24"/>
        </w:rPr>
        <w:sym w:font="Symbol" w:char="00B7"/>
      </w:r>
      <w:r>
        <w:rPr>
          <w:sz w:val="24"/>
        </w:rPr>
        <w:tab/>
      </w:r>
      <w:r>
        <w:rPr>
          <w:rFonts w:ascii="Calibri" w:eastAsia="Calibri" w:hAnsi="Calibri" w:cs="Calibri"/>
          <w:b/>
          <w:sz w:val="24"/>
        </w:rPr>
        <w:t>Inativar</w:t>
      </w:r>
      <w:r>
        <w:rPr>
          <w:rFonts w:ascii="Calibri" w:eastAsia="Calibri" w:hAnsi="Calibri" w:cs="Calibri"/>
          <w:sz w:val="24"/>
        </w:rPr>
        <w:t>:</w:t>
      </w:r>
      <w:r>
        <w:rPr>
          <w:rFonts w:ascii="Calibri" w:eastAsia="Calibri" w:hAnsi="Calibri" w:cs="Calibri"/>
          <w:spacing w:val="45"/>
          <w:sz w:val="24"/>
        </w:rPr>
        <w:t xml:space="preserve"> </w:t>
      </w: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realizar</w:t>
      </w:r>
      <w:r>
        <w:rPr>
          <w:rFonts w:ascii="Calibri" w:eastAsia="Calibri" w:hAnsi="Calibri" w:cs="Calibri"/>
          <w:spacing w:val="45"/>
          <w:sz w:val="24"/>
        </w:rPr>
        <w:t xml:space="preserve"> </w:t>
      </w:r>
      <w:r>
        <w:rPr>
          <w:rFonts w:ascii="Calibri" w:eastAsia="Calibri" w:hAnsi="Calibri" w:cs="Calibri"/>
          <w:sz w:val="24"/>
        </w:rPr>
        <w:t>esta</w:t>
      </w:r>
      <w:r>
        <w:rPr>
          <w:rFonts w:ascii="Calibri" w:eastAsia="Calibri" w:hAnsi="Calibri" w:cs="Calibri"/>
          <w:spacing w:val="45"/>
          <w:sz w:val="24"/>
        </w:rPr>
        <w:t xml:space="preserve"> </w:t>
      </w:r>
      <w:r>
        <w:rPr>
          <w:rFonts w:ascii="Calibri" w:eastAsia="Calibri" w:hAnsi="Calibri" w:cs="Calibri"/>
          <w:sz w:val="24"/>
        </w:rPr>
        <w:t>ação,</w:t>
      </w:r>
      <w:r>
        <w:rPr>
          <w:rFonts w:ascii="Calibri" w:eastAsia="Calibri" w:hAnsi="Calibri" w:cs="Calibri"/>
          <w:spacing w:val="45"/>
          <w:sz w:val="24"/>
        </w:rPr>
        <w:t xml:space="preserve"> </w:t>
      </w:r>
      <w:r>
        <w:rPr>
          <w:rFonts w:ascii="Calibri" w:eastAsia="Calibri" w:hAnsi="Calibri" w:cs="Calibri"/>
          <w:sz w:val="24"/>
        </w:rPr>
        <w:t>o</w:t>
      </w:r>
      <w:r>
        <w:rPr>
          <w:rFonts w:ascii="Calibri" w:eastAsia="Calibri" w:hAnsi="Calibri" w:cs="Calibri"/>
          <w:spacing w:val="45"/>
          <w:sz w:val="24"/>
        </w:rPr>
        <w:t xml:space="preserve"> </w:t>
      </w:r>
      <w:r>
        <w:rPr>
          <w:rFonts w:ascii="Calibri" w:eastAsia="Calibri" w:hAnsi="Calibri" w:cs="Calibri"/>
          <w:sz w:val="24"/>
        </w:rPr>
        <w:t>usuário</w:t>
      </w:r>
      <w:r>
        <w:rPr>
          <w:rFonts w:ascii="Calibri" w:eastAsia="Calibri" w:hAnsi="Calibri" w:cs="Calibri"/>
          <w:spacing w:val="45"/>
          <w:sz w:val="24"/>
        </w:rPr>
        <w:t xml:space="preserve"> </w:t>
      </w:r>
      <w:r>
        <w:rPr>
          <w:rFonts w:ascii="Calibri" w:eastAsia="Calibri" w:hAnsi="Calibri" w:cs="Calibri"/>
          <w:sz w:val="24"/>
        </w:rPr>
        <w:t>não</w:t>
      </w:r>
      <w:r>
        <w:rPr>
          <w:rFonts w:ascii="Calibri" w:eastAsia="Calibri" w:hAnsi="Calibri" w:cs="Calibri"/>
          <w:spacing w:val="45"/>
          <w:sz w:val="24"/>
        </w:rPr>
        <w:t xml:space="preserve"> </w:t>
      </w:r>
      <w:r>
        <w:rPr>
          <w:rFonts w:ascii="Calibri" w:eastAsia="Calibri" w:hAnsi="Calibri" w:cs="Calibri"/>
          <w:sz w:val="24"/>
        </w:rPr>
        <w:t>será</w:t>
      </w:r>
      <w:r>
        <w:rPr>
          <w:rFonts w:ascii="Calibri" w:eastAsia="Calibri" w:hAnsi="Calibri" w:cs="Calibri"/>
          <w:spacing w:val="45"/>
          <w:sz w:val="24"/>
        </w:rPr>
        <w:t xml:space="preserve"> </w:t>
      </w:r>
      <w:r>
        <w:rPr>
          <w:rFonts w:ascii="Calibri" w:eastAsia="Calibri" w:hAnsi="Calibri" w:cs="Calibri"/>
          <w:sz w:val="24"/>
        </w:rPr>
        <w:t>mostrado</w:t>
      </w:r>
      <w:r>
        <w:rPr>
          <w:rFonts w:ascii="Calibri" w:eastAsia="Calibri" w:hAnsi="Calibri" w:cs="Calibri"/>
          <w:spacing w:val="45"/>
          <w:sz w:val="24"/>
        </w:rPr>
        <w:t xml:space="preserve"> </w:t>
      </w:r>
      <w:r>
        <w:rPr>
          <w:rFonts w:ascii="Calibri" w:eastAsia="Calibri" w:hAnsi="Calibri" w:cs="Calibri"/>
          <w:sz w:val="24"/>
        </w:rPr>
        <w:t>nas</w:t>
      </w:r>
      <w:r>
        <w:rPr>
          <w:rFonts w:ascii="Calibri" w:eastAsia="Calibri" w:hAnsi="Calibri" w:cs="Calibri"/>
          <w:spacing w:val="45"/>
          <w:sz w:val="24"/>
        </w:rPr>
        <w:t xml:space="preserve"> </w:t>
      </w:r>
      <w:r>
        <w:rPr>
          <w:rFonts w:ascii="Calibri" w:eastAsia="Calibri" w:hAnsi="Calibri" w:cs="Calibri"/>
          <w:sz w:val="24"/>
        </w:rPr>
        <w:t>opções</w:t>
      </w:r>
      <w:r>
        <w:rPr>
          <w:rFonts w:ascii="Calibri" w:eastAsia="Calibri" w:hAnsi="Calibri" w:cs="Calibri"/>
          <w:spacing w:val="45"/>
          <w:sz w:val="24"/>
        </w:rPr>
        <w:t xml:space="preserve"> </w:t>
      </w:r>
      <w:r>
        <w:rPr>
          <w:rFonts w:ascii="Calibri" w:eastAsia="Calibri" w:hAnsi="Calibri" w:cs="Calibri"/>
          <w:sz w:val="24"/>
        </w:rPr>
        <w:t xml:space="preserve">de </w:t>
      </w:r>
      <w:r>
        <w:rPr>
          <w:rFonts w:ascii="Calibri" w:eastAsia="Calibri" w:hAnsi="Calibri" w:cs="Calibri"/>
          <w:sz w:val="24"/>
        </w:rPr>
        <w:lastRenderedPageBreak/>
        <w:t>membros do detalhamento da execução no cadastro de planos de fiscalização ou cadastro de fiscalizações</w:t>
      </w:r>
      <w:r>
        <w:rPr>
          <w:sz w:val="24"/>
        </w:rPr>
        <w:t>.</w:t>
      </w:r>
    </w:p>
    <w:p w14:paraId="0E7E6929" w14:textId="77777777" w:rsidR="00522113" w:rsidRDefault="00B51388">
      <w:pPr>
        <w:tabs>
          <w:tab w:val="left" w:pos="825"/>
        </w:tabs>
        <w:spacing w:before="60" w:line="357" w:lineRule="auto"/>
        <w:ind w:left="1185" w:right="75" w:hanging="360"/>
        <w:jc w:val="both"/>
      </w:pPr>
      <w:r>
        <w:rPr>
          <w:sz w:val="24"/>
        </w:rPr>
        <w:sym w:font="Symbol" w:char="00B7"/>
      </w:r>
      <w:r>
        <w:rPr>
          <w:sz w:val="24"/>
        </w:rPr>
        <w:tab/>
      </w:r>
      <w:r>
        <w:rPr>
          <w:rFonts w:ascii="Calibri" w:eastAsia="Calibri" w:hAnsi="Calibri" w:cs="Calibri"/>
          <w:b/>
          <w:sz w:val="24"/>
        </w:rPr>
        <w:t>Ativar</w:t>
      </w:r>
      <w:r>
        <w:rPr>
          <w:rFonts w:ascii="Calibri" w:eastAsia="Calibri" w:hAnsi="Calibri" w:cs="Calibri"/>
          <w:sz w:val="24"/>
        </w:rPr>
        <w:t>: Ao realizar esta ação</w:t>
      </w:r>
      <w:r>
        <w:rPr>
          <w:sz w:val="24"/>
        </w:rPr>
        <w:t>,</w:t>
      </w:r>
      <w:r>
        <w:rPr>
          <w:rFonts w:ascii="Calibri" w:eastAsia="Calibri" w:hAnsi="Calibri" w:cs="Calibri"/>
          <w:sz w:val="24"/>
        </w:rPr>
        <w:t xml:space="preserve"> o usuário será mostrado novamente nas opções de membros do detalhamento da execução no cadastro de planos</w:t>
      </w:r>
      <w:r>
        <w:rPr>
          <w:rFonts w:ascii="Calibri" w:eastAsia="Calibri" w:hAnsi="Calibri" w:cs="Calibri"/>
          <w:spacing w:val="15"/>
          <w:sz w:val="24"/>
        </w:rPr>
        <w:t xml:space="preserve"> </w:t>
      </w:r>
      <w:r>
        <w:rPr>
          <w:rFonts w:ascii="Calibri" w:eastAsia="Calibri" w:hAnsi="Calibri" w:cs="Calibri"/>
          <w:sz w:val="24"/>
        </w:rPr>
        <w:t>de fiscalização ou cadastro de fiscalizações</w:t>
      </w:r>
      <w:r>
        <w:rPr>
          <w:sz w:val="24"/>
        </w:rPr>
        <w:t>.</w:t>
      </w:r>
    </w:p>
    <w:p w14:paraId="229502FE" w14:textId="77777777" w:rsidR="00522113" w:rsidRDefault="00522113">
      <w:pPr>
        <w:spacing w:before="15" w:line="195" w:lineRule="exact"/>
      </w:pPr>
    </w:p>
    <w:p w14:paraId="49A08D7C" w14:textId="77777777" w:rsidR="00522113" w:rsidRDefault="00522113">
      <w:pPr>
        <w:spacing w:before="15" w:line="195" w:lineRule="exact"/>
      </w:pPr>
    </w:p>
    <w:p w14:paraId="2F60A544"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38">
        <w:r>
          <w:rPr>
            <w:rFonts w:ascii="Tahoma" w:eastAsia="Tahoma" w:hAnsi="Tahoma" w:cs="Tahoma"/>
            <w:i/>
            <w:color w:val="6666FF"/>
          </w:rPr>
          <w:t>Generate Kindle eBooks with ease</w:t>
        </w:r>
      </w:hyperlink>
    </w:p>
    <w:p w14:paraId="29B0E5AA" w14:textId="77777777" w:rsidR="00522113" w:rsidRDefault="00B51388">
      <w:r>
        <w:br w:type="page"/>
      </w:r>
    </w:p>
    <w:p w14:paraId="02677AE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62" w:name="_topic_CadastrarUsuarios"/>
      <w:bookmarkEnd w:id="62"/>
      <w:r>
        <w:rPr>
          <w:rFonts w:ascii="Tahoma" w:eastAsia="Tahoma" w:hAnsi="Tahoma" w:cs="Tahoma"/>
          <w:i/>
          <w:color w:val="243F60"/>
          <w:sz w:val="22"/>
        </w:rPr>
        <w:t>Cadastrar Usuários</w:t>
      </w:r>
    </w:p>
    <w:p w14:paraId="56E3E3F0" w14:textId="77777777" w:rsidR="00522113" w:rsidRDefault="00B51388">
      <w:pPr>
        <w:spacing w:line="360" w:lineRule="auto"/>
        <w:ind w:left="105" w:right="45" w:firstLine="15"/>
        <w:jc w:val="both"/>
      </w:pPr>
      <w:r>
        <w:rPr>
          <w:rFonts w:ascii="Calibri" w:eastAsia="Calibri" w:hAnsi="Calibri" w:cs="Calibri"/>
          <w:sz w:val="24"/>
        </w:rPr>
        <w:t xml:space="preserve">Selecionar no menu lateral a opção Gerenciador e depois Usuários. Será mostrado a lista com os usuários  cadastrados.  Para cadastrar novo Usuário selecionar a opção </w:t>
      </w:r>
      <w:r>
        <w:rPr>
          <w:noProof/>
        </w:rPr>
        <w:drawing>
          <wp:inline distT="0" distB="0" distL="0" distR="0" wp14:anchorId="37BD79D6" wp14:editId="7AF7D68A">
            <wp:extent cx="1362075" cy="228600"/>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png"/>
                    <pic:cNvPicPr/>
                  </pic:nvPicPr>
                  <pic:blipFill>
                    <a:blip r:embed="rId139" cstate="print"/>
                    <a:stretch>
                      <a:fillRect/>
                    </a:stretch>
                  </pic:blipFill>
                  <pic:spPr>
                    <a:xfrm>
                      <a:off x="0" y="0"/>
                      <a:ext cx="1362075" cy="228600"/>
                    </a:xfrm>
                    <a:prstGeom prst="rect">
                      <a:avLst/>
                    </a:prstGeom>
                  </pic:spPr>
                </pic:pic>
              </a:graphicData>
            </a:graphic>
          </wp:inline>
        </w:drawing>
      </w:r>
      <w:r>
        <w:rPr>
          <w:sz w:val="24"/>
        </w:rPr>
        <w:t>.</w:t>
      </w:r>
    </w:p>
    <w:p w14:paraId="7FAC421B" w14:textId="77777777" w:rsidR="00522113" w:rsidRDefault="00522113">
      <w:pPr>
        <w:spacing w:before="15" w:line="135" w:lineRule="exact"/>
      </w:pPr>
    </w:p>
    <w:p w14:paraId="0E710770" w14:textId="77777777" w:rsidR="00522113" w:rsidRDefault="00B51388">
      <w:pPr>
        <w:ind w:left="105"/>
      </w:pPr>
      <w:r>
        <w:rPr>
          <w:noProof/>
        </w:rPr>
        <w:drawing>
          <wp:inline distT="0" distB="0" distL="0" distR="0" wp14:anchorId="10EE5722" wp14:editId="22917584">
            <wp:extent cx="5448300" cy="4057650"/>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png"/>
                    <pic:cNvPicPr/>
                  </pic:nvPicPr>
                  <pic:blipFill>
                    <a:blip r:embed="rId137" cstate="print"/>
                    <a:stretch>
                      <a:fillRect/>
                    </a:stretch>
                  </pic:blipFill>
                  <pic:spPr>
                    <a:xfrm>
                      <a:off x="0" y="0"/>
                      <a:ext cx="5448300" cy="4057650"/>
                    </a:xfrm>
                    <a:prstGeom prst="rect">
                      <a:avLst/>
                    </a:prstGeom>
                  </pic:spPr>
                </pic:pic>
              </a:graphicData>
            </a:graphic>
          </wp:inline>
        </w:drawing>
      </w:r>
    </w:p>
    <w:p w14:paraId="21371075" w14:textId="77777777" w:rsidR="00522113" w:rsidRDefault="00522113">
      <w:pPr>
        <w:spacing w:before="15" w:line="180" w:lineRule="exact"/>
      </w:pPr>
    </w:p>
    <w:p w14:paraId="587F17E4" w14:textId="77777777" w:rsidR="00522113" w:rsidRDefault="00522113">
      <w:pPr>
        <w:spacing w:line="195" w:lineRule="exact"/>
      </w:pPr>
    </w:p>
    <w:p w14:paraId="1EC4794C" w14:textId="77777777" w:rsidR="00522113" w:rsidRDefault="00B51388">
      <w:pPr>
        <w:numPr>
          <w:ilvl w:val="0"/>
          <w:numId w:val="35"/>
        </w:numPr>
        <w:spacing w:line="357" w:lineRule="auto"/>
        <w:ind w:right="30"/>
        <w:jc w:val="both"/>
      </w:pPr>
      <w:r>
        <w:rPr>
          <w:rFonts w:ascii="Calibri" w:eastAsia="Calibri" w:hAnsi="Calibri" w:cs="Calibri"/>
          <w:sz w:val="24"/>
        </w:rPr>
        <w:t>Será apresentado o formulário para cadastro.</w:t>
      </w:r>
      <w:r>
        <w:rPr>
          <w:rFonts w:ascii="Calibri" w:eastAsia="Calibri" w:hAnsi="Calibri" w:cs="Calibri"/>
          <w:spacing w:val="15"/>
          <w:sz w:val="24"/>
        </w:rPr>
        <w:t xml:space="preserve"> </w:t>
      </w:r>
      <w:r>
        <w:rPr>
          <w:rFonts w:ascii="Calibri" w:eastAsia="Calibri" w:hAnsi="Calibri" w:cs="Calibri"/>
          <w:sz w:val="24"/>
        </w:rPr>
        <w:t xml:space="preserve">Após o preenchimento das informações </w:t>
      </w:r>
      <w:r>
        <w:rPr>
          <w:rFonts w:ascii="Calibri" w:eastAsia="Calibri" w:hAnsi="Calibri" w:cs="Calibri"/>
          <w:sz w:val="24"/>
        </w:rPr>
        <w:t xml:space="preserve">selecionar a opção </w:t>
      </w:r>
      <w:r>
        <w:rPr>
          <w:noProof/>
        </w:rPr>
        <w:drawing>
          <wp:inline distT="0" distB="0" distL="0" distR="0" wp14:anchorId="41560B57" wp14:editId="1CFDDFE6">
            <wp:extent cx="581025" cy="28575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726E0890" w14:textId="77777777" w:rsidR="00522113" w:rsidRDefault="00B51388">
      <w:pPr>
        <w:numPr>
          <w:ilvl w:val="0"/>
          <w:numId w:val="35"/>
        </w:numPr>
        <w:spacing w:line="357" w:lineRule="auto"/>
        <w:ind w:right="75"/>
        <w:jc w:val="both"/>
      </w:pPr>
      <w:r>
        <w:rPr>
          <w:rFonts w:ascii="Calibri" w:eastAsia="Calibri" w:hAnsi="Calibri" w:cs="Calibri"/>
          <w:sz w:val="24"/>
        </w:rPr>
        <w:t>O campo login</w:t>
      </w:r>
      <w:r>
        <w:rPr>
          <w:sz w:val="24"/>
        </w:rPr>
        <w:t>,</w:t>
      </w:r>
      <w:r>
        <w:rPr>
          <w:rFonts w:ascii="Calibri" w:eastAsia="Calibri" w:hAnsi="Calibri" w:cs="Calibri"/>
          <w:sz w:val="24"/>
        </w:rPr>
        <w:t xml:space="preserve"> conforme for sendo preenchido irá listar os usuários disponíveis para cadastro que se encontram na rede do IPHAN mas que ainda não foram cadastrado no Fiscalis.</w:t>
      </w:r>
    </w:p>
    <w:p w14:paraId="024B5FBF" w14:textId="77777777" w:rsidR="00522113" w:rsidRDefault="00B51388">
      <w:pPr>
        <w:numPr>
          <w:ilvl w:val="0"/>
          <w:numId w:val="35"/>
        </w:numPr>
        <w:spacing w:before="60" w:line="360" w:lineRule="auto"/>
        <w:ind w:right="75"/>
        <w:jc w:val="both"/>
      </w:pPr>
      <w:r>
        <w:rPr>
          <w:rFonts w:ascii="Calibri" w:eastAsia="Calibri" w:hAnsi="Calibri" w:cs="Calibri"/>
          <w:sz w:val="24"/>
        </w:rPr>
        <w:t>O campo perfil, conforme for sendo preenchido irá listar os perfis para utiliz</w:t>
      </w:r>
      <w:r>
        <w:rPr>
          <w:rFonts w:ascii="Calibri" w:eastAsia="Calibri" w:hAnsi="Calibri" w:cs="Calibri"/>
          <w:spacing w:val="15"/>
          <w:sz w:val="24"/>
        </w:rPr>
        <w:t>a</w:t>
      </w:r>
      <w:r>
        <w:rPr>
          <w:rFonts w:ascii="Calibri" w:eastAsia="Calibri" w:hAnsi="Calibri" w:cs="Calibri"/>
          <w:sz w:val="24"/>
        </w:rPr>
        <w:t xml:space="preserve">r no cadastro. </w:t>
      </w:r>
      <w:r>
        <w:rPr>
          <w:rFonts w:ascii="Calibri" w:eastAsia="Calibri" w:hAnsi="Calibri" w:cs="Calibri"/>
          <w:sz w:val="24"/>
        </w:rPr>
        <w:t>Será permitido informar mais de um perfil para o usuário</w:t>
      </w:r>
      <w:r>
        <w:rPr>
          <w:sz w:val="24"/>
        </w:rPr>
        <w:t>.</w:t>
      </w:r>
    </w:p>
    <w:p w14:paraId="20A4D75D" w14:textId="77777777" w:rsidR="00522113" w:rsidRDefault="00B51388">
      <w:pPr>
        <w:numPr>
          <w:ilvl w:val="0"/>
          <w:numId w:val="35"/>
        </w:numPr>
        <w:spacing w:before="60" w:line="360" w:lineRule="auto"/>
        <w:ind w:right="75"/>
        <w:jc w:val="both"/>
      </w:pPr>
      <w:r>
        <w:rPr>
          <w:rFonts w:ascii="Calibri" w:eastAsia="Calibri" w:hAnsi="Calibri" w:cs="Calibri"/>
          <w:sz w:val="24"/>
        </w:rPr>
        <w:t>Ao cadastrar o usuário, o sistema apresenta os campos "</w:t>
      </w:r>
      <w:r>
        <w:rPr>
          <w:rFonts w:ascii="Calibri" w:eastAsia="Calibri" w:hAnsi="Calibri" w:cs="Calibri"/>
          <w:b/>
          <w:sz w:val="24"/>
        </w:rPr>
        <w:t>Lotação</w:t>
      </w:r>
      <w:r>
        <w:rPr>
          <w:rFonts w:ascii="Calibri" w:eastAsia="Calibri" w:hAnsi="Calibri" w:cs="Calibri"/>
          <w:sz w:val="24"/>
        </w:rPr>
        <w:t>" e "</w:t>
      </w:r>
      <w:r>
        <w:rPr>
          <w:rFonts w:ascii="Calibri" w:eastAsia="Calibri" w:hAnsi="Calibri" w:cs="Calibri"/>
          <w:b/>
          <w:sz w:val="24"/>
        </w:rPr>
        <w:t>Data Entrada</w:t>
      </w:r>
      <w:r>
        <w:rPr>
          <w:rFonts w:ascii="Calibri" w:eastAsia="Calibri" w:hAnsi="Calibri" w:cs="Calibri"/>
          <w:sz w:val="24"/>
        </w:rPr>
        <w:t xml:space="preserve">" para preenchimento. </w:t>
      </w:r>
    </w:p>
    <w:p w14:paraId="6EE6CE5F" w14:textId="77777777" w:rsidR="00522113" w:rsidRDefault="00B51388">
      <w:pPr>
        <w:numPr>
          <w:ilvl w:val="0"/>
          <w:numId w:val="35"/>
        </w:numPr>
        <w:spacing w:before="60" w:line="360" w:lineRule="auto"/>
        <w:ind w:right="75"/>
        <w:jc w:val="both"/>
      </w:pPr>
      <w:r>
        <w:rPr>
          <w:rFonts w:ascii="Calibri" w:eastAsia="Calibri" w:hAnsi="Calibri" w:cs="Calibri"/>
          <w:sz w:val="24"/>
        </w:rPr>
        <w:t>Ao acionar a opção "</w:t>
      </w:r>
      <w:r>
        <w:rPr>
          <w:rFonts w:ascii="Calibri" w:eastAsia="Calibri" w:hAnsi="Calibri" w:cs="Calibri"/>
          <w:b/>
          <w:sz w:val="24"/>
        </w:rPr>
        <w:t>Mudar Lotação</w:t>
      </w:r>
      <w:r>
        <w:rPr>
          <w:rFonts w:ascii="Calibri" w:eastAsia="Calibri" w:hAnsi="Calibri" w:cs="Calibri"/>
          <w:sz w:val="24"/>
        </w:rPr>
        <w:t xml:space="preserve">", o sistema deverá apresentar os campos </w:t>
      </w:r>
      <w:r>
        <w:rPr>
          <w:rFonts w:ascii="Calibri" w:eastAsia="Calibri" w:hAnsi="Calibri" w:cs="Calibri"/>
          <w:b/>
          <w:sz w:val="24"/>
        </w:rPr>
        <w:t>"Saída da Atual Lotaçã</w:t>
      </w:r>
      <w:r>
        <w:rPr>
          <w:rFonts w:ascii="Calibri" w:eastAsia="Calibri" w:hAnsi="Calibri" w:cs="Calibri"/>
          <w:b/>
          <w:sz w:val="24"/>
        </w:rPr>
        <w:t>o", "Unidade Destino", "Lotação Destino" e "Data Entrada Destino".</w:t>
      </w:r>
    </w:p>
    <w:p w14:paraId="2787FD36" w14:textId="77777777" w:rsidR="00522113" w:rsidRDefault="00B51388">
      <w:pPr>
        <w:numPr>
          <w:ilvl w:val="1"/>
          <w:numId w:val="35"/>
        </w:numPr>
        <w:spacing w:before="60" w:line="360" w:lineRule="auto"/>
        <w:ind w:right="75"/>
        <w:jc w:val="both"/>
      </w:pPr>
      <w:r>
        <w:rPr>
          <w:rFonts w:ascii="Calibri" w:eastAsia="Calibri" w:hAnsi="Calibri" w:cs="Calibri"/>
          <w:sz w:val="24"/>
        </w:rPr>
        <w:t>O sistema não deverá permitir que a data de entrada da atual lotação seja superior a data de saída da atual lotação ou data de entrada da nova lotação.</w:t>
      </w:r>
    </w:p>
    <w:p w14:paraId="2709CD45" w14:textId="77777777" w:rsidR="00522113" w:rsidRDefault="00B51388">
      <w:pPr>
        <w:numPr>
          <w:ilvl w:val="2"/>
          <w:numId w:val="35"/>
        </w:numPr>
        <w:spacing w:before="60" w:line="360" w:lineRule="auto"/>
        <w:ind w:right="75"/>
        <w:jc w:val="both"/>
      </w:pPr>
      <w:r>
        <w:rPr>
          <w:rFonts w:ascii="Calibri" w:eastAsia="Calibri" w:hAnsi="Calibri" w:cs="Calibri"/>
          <w:b/>
          <w:sz w:val="24"/>
        </w:rPr>
        <w:lastRenderedPageBreak/>
        <w:t>Mensagem</w:t>
      </w:r>
      <w:r>
        <w:rPr>
          <w:rFonts w:ascii="Calibri" w:eastAsia="Calibri" w:hAnsi="Calibri" w:cs="Calibri"/>
          <w:sz w:val="24"/>
        </w:rPr>
        <w:t xml:space="preserve">: "A Data Entrada da </w:t>
      </w:r>
      <w:r>
        <w:rPr>
          <w:rFonts w:ascii="Calibri" w:eastAsia="Calibri" w:hAnsi="Calibri" w:cs="Calibri"/>
          <w:sz w:val="24"/>
        </w:rPr>
        <w:t>atual lotação não deve ser superior a data de Saída da Atual Lotação ou Data Entrada da nova lotação.".</w:t>
      </w:r>
    </w:p>
    <w:p w14:paraId="3E14A2F0" w14:textId="77777777" w:rsidR="00522113" w:rsidRDefault="00B51388">
      <w:pPr>
        <w:numPr>
          <w:ilvl w:val="1"/>
          <w:numId w:val="35"/>
        </w:numPr>
        <w:spacing w:before="60" w:line="360" w:lineRule="auto"/>
        <w:ind w:right="75"/>
        <w:jc w:val="both"/>
      </w:pPr>
      <w:r>
        <w:rPr>
          <w:rFonts w:ascii="Calibri" w:eastAsia="Calibri" w:hAnsi="Calibri" w:cs="Calibri"/>
          <w:sz w:val="24"/>
        </w:rPr>
        <w:t>O sistema não deverá permitir que a data de saída da atual lotação seja inferior a data de entrada da atual lotação ou superior a data de entrada da nov</w:t>
      </w:r>
      <w:r>
        <w:rPr>
          <w:rFonts w:ascii="Calibri" w:eastAsia="Calibri" w:hAnsi="Calibri" w:cs="Calibri"/>
          <w:sz w:val="24"/>
        </w:rPr>
        <w:t>a lotação.</w:t>
      </w:r>
    </w:p>
    <w:p w14:paraId="38BBA6FB" w14:textId="77777777" w:rsidR="00522113" w:rsidRDefault="00B51388">
      <w:pPr>
        <w:numPr>
          <w:ilvl w:val="2"/>
          <w:numId w:val="35"/>
        </w:numPr>
        <w:spacing w:before="60" w:line="360" w:lineRule="auto"/>
        <w:ind w:right="75"/>
        <w:jc w:val="both"/>
      </w:pPr>
      <w:r>
        <w:rPr>
          <w:rFonts w:ascii="Calibri" w:eastAsia="Calibri" w:hAnsi="Calibri" w:cs="Calibri"/>
          <w:b/>
          <w:sz w:val="24"/>
        </w:rPr>
        <w:t>Mensagem</w:t>
      </w:r>
      <w:r>
        <w:rPr>
          <w:rFonts w:ascii="Calibri" w:eastAsia="Calibri" w:hAnsi="Calibri" w:cs="Calibri"/>
          <w:sz w:val="24"/>
        </w:rPr>
        <w:t>: "A data de Saída da Atual Lotação não deve ser inferior a Data Entrada da atual lotação ou superior a Data Entrada da nova lotação".</w:t>
      </w:r>
    </w:p>
    <w:p w14:paraId="1201C434" w14:textId="77777777" w:rsidR="00522113" w:rsidRDefault="00B51388">
      <w:pPr>
        <w:numPr>
          <w:ilvl w:val="1"/>
          <w:numId w:val="35"/>
        </w:numPr>
        <w:spacing w:before="60" w:line="360" w:lineRule="auto"/>
        <w:ind w:right="75"/>
        <w:jc w:val="both"/>
      </w:pPr>
      <w:r>
        <w:rPr>
          <w:rFonts w:ascii="Calibri" w:eastAsia="Calibri" w:hAnsi="Calibri" w:cs="Calibri"/>
          <w:sz w:val="24"/>
        </w:rPr>
        <w:t xml:space="preserve">O sistema não deverá permitir que a data de entrada da nova lotação seja inferior a data de entrada e </w:t>
      </w:r>
      <w:r>
        <w:rPr>
          <w:rFonts w:ascii="Calibri" w:eastAsia="Calibri" w:hAnsi="Calibri" w:cs="Calibri"/>
          <w:sz w:val="24"/>
        </w:rPr>
        <w:t>data de saída da atual lotação.</w:t>
      </w:r>
    </w:p>
    <w:p w14:paraId="68D0AA46" w14:textId="77777777" w:rsidR="00522113" w:rsidRDefault="00B51388">
      <w:pPr>
        <w:numPr>
          <w:ilvl w:val="2"/>
          <w:numId w:val="35"/>
        </w:numPr>
        <w:spacing w:before="60" w:line="360" w:lineRule="auto"/>
        <w:ind w:right="75"/>
        <w:jc w:val="both"/>
      </w:pPr>
      <w:r>
        <w:rPr>
          <w:rFonts w:ascii="Calibri" w:eastAsia="Calibri" w:hAnsi="Calibri" w:cs="Calibri"/>
          <w:b/>
          <w:sz w:val="24"/>
        </w:rPr>
        <w:t>Mensagem</w:t>
      </w:r>
      <w:r>
        <w:rPr>
          <w:rFonts w:ascii="Calibri" w:eastAsia="Calibri" w:hAnsi="Calibri" w:cs="Calibri"/>
          <w:sz w:val="24"/>
        </w:rPr>
        <w:t>: "A Data Entrada da nova lotação não deve ser inferior a Data Entrada e data de Saída da Atual Lotação.".</w:t>
      </w:r>
    </w:p>
    <w:p w14:paraId="28211FCA" w14:textId="77777777" w:rsidR="00522113" w:rsidRDefault="00B51388">
      <w:pPr>
        <w:numPr>
          <w:ilvl w:val="0"/>
          <w:numId w:val="35"/>
        </w:numPr>
        <w:spacing w:before="60" w:line="360" w:lineRule="auto"/>
        <w:ind w:right="75"/>
        <w:jc w:val="both"/>
      </w:pPr>
      <w:r>
        <w:rPr>
          <w:rFonts w:ascii="Calibri" w:eastAsia="Calibri" w:hAnsi="Calibri" w:cs="Calibri"/>
          <w:sz w:val="24"/>
        </w:rPr>
        <w:t>Ao acionar a opção "Lotações", o sistema deverá apresentar o histórico de lotações do usuário.</w:t>
      </w:r>
    </w:p>
    <w:p w14:paraId="19CD527D" w14:textId="77777777" w:rsidR="00522113" w:rsidRDefault="00B51388">
      <w:pPr>
        <w:numPr>
          <w:ilvl w:val="1"/>
          <w:numId w:val="35"/>
        </w:numPr>
        <w:spacing w:before="60" w:line="360" w:lineRule="auto"/>
        <w:ind w:right="75"/>
        <w:jc w:val="both"/>
      </w:pPr>
      <w:r>
        <w:rPr>
          <w:rFonts w:ascii="Calibri" w:eastAsia="Calibri" w:hAnsi="Calibri" w:cs="Calibri"/>
          <w:sz w:val="24"/>
        </w:rPr>
        <w:t>Ao salvar, o s</w:t>
      </w:r>
      <w:r>
        <w:rPr>
          <w:rFonts w:ascii="Calibri" w:eastAsia="Calibri" w:hAnsi="Calibri" w:cs="Calibri"/>
          <w:sz w:val="24"/>
        </w:rPr>
        <w:t>istema deverá gravar os dados da lotação atual e a de destino no histórico de lotações do usuário e informar na lotação atual a lotação de destino selecionada e sua respectiva data de entrada.</w:t>
      </w:r>
    </w:p>
    <w:p w14:paraId="74E25189" w14:textId="77777777" w:rsidR="00522113" w:rsidRDefault="00B51388">
      <w:pPr>
        <w:ind w:left="105"/>
      </w:pPr>
      <w:r>
        <w:rPr>
          <w:noProof/>
        </w:rPr>
        <w:drawing>
          <wp:inline distT="0" distB="0" distL="0" distR="0" wp14:anchorId="5283457B" wp14:editId="110D721A">
            <wp:extent cx="5924550" cy="3524250"/>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png"/>
                    <pic:cNvPicPr/>
                  </pic:nvPicPr>
                  <pic:blipFill>
                    <a:blip r:embed="rId141" cstate="print"/>
                    <a:stretch>
                      <a:fillRect/>
                    </a:stretch>
                  </pic:blipFill>
                  <pic:spPr>
                    <a:xfrm>
                      <a:off x="0" y="0"/>
                      <a:ext cx="5924550" cy="3524250"/>
                    </a:xfrm>
                    <a:prstGeom prst="rect">
                      <a:avLst/>
                    </a:prstGeom>
                  </pic:spPr>
                </pic:pic>
              </a:graphicData>
            </a:graphic>
          </wp:inline>
        </w:drawing>
      </w:r>
    </w:p>
    <w:p w14:paraId="295EE397" w14:textId="77777777" w:rsidR="00522113" w:rsidRDefault="00522113">
      <w:pPr>
        <w:spacing w:before="15" w:line="135" w:lineRule="exact"/>
      </w:pPr>
    </w:p>
    <w:p w14:paraId="384DE435" w14:textId="77777777" w:rsidR="00522113" w:rsidRDefault="00522113">
      <w:pPr>
        <w:spacing w:before="15" w:line="135" w:lineRule="exact"/>
      </w:pPr>
    </w:p>
    <w:p w14:paraId="1F38A29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42">
        <w:r>
          <w:rPr>
            <w:rFonts w:ascii="Tahoma" w:eastAsia="Tahoma" w:hAnsi="Tahoma" w:cs="Tahoma"/>
            <w:i/>
            <w:color w:val="6666FF"/>
          </w:rPr>
          <w:t>Free EBook and documentation generator</w:t>
        </w:r>
      </w:hyperlink>
    </w:p>
    <w:p w14:paraId="5AC34750" w14:textId="77777777" w:rsidR="00522113" w:rsidRDefault="00B51388">
      <w:r>
        <w:br w:type="page"/>
      </w:r>
    </w:p>
    <w:p w14:paraId="10939F9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63" w:name="_topic_AlterarUsuarios"/>
      <w:bookmarkEnd w:id="63"/>
      <w:r>
        <w:rPr>
          <w:rFonts w:ascii="Tahoma" w:eastAsia="Tahoma" w:hAnsi="Tahoma" w:cs="Tahoma"/>
          <w:i/>
          <w:color w:val="243F60"/>
          <w:sz w:val="22"/>
        </w:rPr>
        <w:t>Alterar Usuários</w:t>
      </w:r>
    </w:p>
    <w:p w14:paraId="0A5DD09A"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os usuários cadastrados. Para alterar um usuário selecionar um registro da lista de usuários.</w:t>
      </w:r>
    </w:p>
    <w:p w14:paraId="4C1863A2" w14:textId="77777777" w:rsidR="00522113" w:rsidRDefault="00B51388">
      <w:pPr>
        <w:spacing w:before="105"/>
        <w:ind w:left="105"/>
      </w:pPr>
      <w:r>
        <w:rPr>
          <w:noProof/>
        </w:rPr>
        <w:drawing>
          <wp:inline distT="0" distB="0" distL="0" distR="0" wp14:anchorId="4BDF10EF" wp14:editId="47997139">
            <wp:extent cx="5448300" cy="4038600"/>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png"/>
                    <pic:cNvPicPr/>
                  </pic:nvPicPr>
                  <pic:blipFill>
                    <a:blip r:embed="rId143" cstate="print"/>
                    <a:stretch>
                      <a:fillRect/>
                    </a:stretch>
                  </pic:blipFill>
                  <pic:spPr>
                    <a:xfrm>
                      <a:off x="0" y="0"/>
                      <a:ext cx="5448300" cy="4038600"/>
                    </a:xfrm>
                    <a:prstGeom prst="rect">
                      <a:avLst/>
                    </a:prstGeom>
                  </pic:spPr>
                </pic:pic>
              </a:graphicData>
            </a:graphic>
          </wp:inline>
        </w:drawing>
      </w:r>
    </w:p>
    <w:p w14:paraId="5EB326D3" w14:textId="77777777" w:rsidR="00522113" w:rsidRDefault="00522113">
      <w:pPr>
        <w:spacing w:before="15" w:line="165" w:lineRule="exact"/>
      </w:pPr>
    </w:p>
    <w:p w14:paraId="19E558DA" w14:textId="77777777" w:rsidR="00522113" w:rsidRDefault="00522113">
      <w:pPr>
        <w:spacing w:line="195" w:lineRule="exact"/>
      </w:pPr>
    </w:p>
    <w:p w14:paraId="0E8E61C4" w14:textId="77777777" w:rsidR="00522113" w:rsidRDefault="00B51388">
      <w:pPr>
        <w:numPr>
          <w:ilvl w:val="0"/>
          <w:numId w:val="36"/>
        </w:numPr>
        <w:spacing w:before="15" w:line="360" w:lineRule="auto"/>
        <w:ind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alteração</w:t>
      </w:r>
      <w:r>
        <w:rPr>
          <w:sz w:val="24"/>
        </w:rPr>
        <w:t>.</w:t>
      </w:r>
      <w:r>
        <w:rPr>
          <w:rFonts w:ascii="Calibri" w:eastAsia="Calibri" w:hAnsi="Calibri" w:cs="Calibri"/>
          <w:sz w:val="24"/>
        </w:rPr>
        <w:t xml:space="preserve">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64996DB9" wp14:editId="6D134020">
            <wp:extent cx="581025" cy="28575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07494305" w14:textId="77777777" w:rsidR="00522113" w:rsidRDefault="00B51388">
      <w:pPr>
        <w:numPr>
          <w:ilvl w:val="0"/>
          <w:numId w:val="36"/>
        </w:numPr>
        <w:spacing w:line="420" w:lineRule="auto"/>
        <w:ind w:right="45"/>
      </w:pPr>
      <w:r>
        <w:rPr>
          <w:rFonts w:ascii="Calibri" w:eastAsia="Calibri" w:hAnsi="Calibri" w:cs="Calibri"/>
          <w:sz w:val="24"/>
        </w:rPr>
        <w:t>Será possível inc</w:t>
      </w:r>
      <w:r>
        <w:rPr>
          <w:rFonts w:ascii="Calibri" w:eastAsia="Calibri" w:hAnsi="Calibri" w:cs="Calibri"/>
          <w:sz w:val="24"/>
        </w:rPr>
        <w:t xml:space="preserve">luir, alterar e excluir as lotações do usuário pela opção </w:t>
      </w:r>
      <w:r>
        <w:rPr>
          <w:noProof/>
        </w:rPr>
        <w:drawing>
          <wp:inline distT="0" distB="0" distL="0" distR="0" wp14:anchorId="168FF760" wp14:editId="2C11D925">
            <wp:extent cx="962025" cy="228600"/>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png"/>
                    <pic:cNvPicPr/>
                  </pic:nvPicPr>
                  <pic:blipFill>
                    <a:blip r:embed="rId144" cstate="print"/>
                    <a:stretch>
                      <a:fillRect/>
                    </a:stretch>
                  </pic:blipFill>
                  <pic:spPr>
                    <a:xfrm>
                      <a:off x="0" y="0"/>
                      <a:ext cx="962025" cy="228600"/>
                    </a:xfrm>
                    <a:prstGeom prst="rect">
                      <a:avLst/>
                    </a:prstGeom>
                  </pic:spPr>
                </pic:pic>
              </a:graphicData>
            </a:graphic>
          </wp:inline>
        </w:drawing>
      </w:r>
      <w:r>
        <w:rPr>
          <w:rFonts w:ascii="Calibri" w:eastAsia="Calibri" w:hAnsi="Calibri" w:cs="Calibri"/>
          <w:sz w:val="24"/>
        </w:rPr>
        <w:t>. O</w:t>
      </w:r>
      <w:r>
        <w:rPr>
          <w:rFonts w:ascii="Calibri" w:eastAsia="Calibri" w:hAnsi="Calibri" w:cs="Calibri"/>
          <w:spacing w:val="45"/>
          <w:sz w:val="24"/>
        </w:rPr>
        <w:t xml:space="preserve"> </w:t>
      </w:r>
      <w:r>
        <w:rPr>
          <w:rFonts w:ascii="Calibri" w:eastAsia="Calibri" w:hAnsi="Calibri" w:cs="Calibri"/>
          <w:sz w:val="24"/>
        </w:rPr>
        <w:t xml:space="preserve">campo </w:t>
      </w:r>
      <w:r>
        <w:rPr>
          <w:rFonts w:ascii="Calibri" w:eastAsia="Calibri" w:hAnsi="Calibri" w:cs="Calibri"/>
          <w:spacing w:val="-15"/>
          <w:sz w:val="24"/>
        </w:rPr>
        <w:t xml:space="preserve"> </w:t>
      </w:r>
      <w:r>
        <w:rPr>
          <w:rFonts w:ascii="Calibri" w:eastAsia="Calibri" w:hAnsi="Calibri" w:cs="Calibri"/>
          <w:sz w:val="24"/>
        </w:rPr>
        <w:t xml:space="preserve">perfil, </w:t>
      </w:r>
      <w:r>
        <w:rPr>
          <w:rFonts w:ascii="Calibri" w:eastAsia="Calibri" w:hAnsi="Calibri" w:cs="Calibri"/>
          <w:spacing w:val="-15"/>
          <w:sz w:val="24"/>
        </w:rPr>
        <w:t xml:space="preserve"> </w:t>
      </w:r>
      <w:r>
        <w:rPr>
          <w:rFonts w:ascii="Calibri" w:eastAsia="Calibri" w:hAnsi="Calibri" w:cs="Calibri"/>
          <w:sz w:val="24"/>
        </w:rPr>
        <w:t>conforme</w:t>
      </w:r>
      <w:r>
        <w:rPr>
          <w:rFonts w:ascii="Calibri" w:eastAsia="Calibri" w:hAnsi="Calibri" w:cs="Calibri"/>
          <w:spacing w:val="45"/>
          <w:sz w:val="24"/>
        </w:rPr>
        <w:t xml:space="preserve"> </w:t>
      </w:r>
      <w:r>
        <w:rPr>
          <w:rFonts w:ascii="Calibri" w:eastAsia="Calibri" w:hAnsi="Calibri" w:cs="Calibri"/>
          <w:sz w:val="24"/>
        </w:rPr>
        <w:t>for</w:t>
      </w:r>
      <w:r>
        <w:rPr>
          <w:rFonts w:ascii="Calibri" w:eastAsia="Calibri" w:hAnsi="Calibri" w:cs="Calibri"/>
          <w:spacing w:val="45"/>
          <w:sz w:val="24"/>
        </w:rPr>
        <w:t xml:space="preserve"> </w:t>
      </w:r>
      <w:r>
        <w:rPr>
          <w:rFonts w:ascii="Calibri" w:eastAsia="Calibri" w:hAnsi="Calibri" w:cs="Calibri"/>
          <w:sz w:val="24"/>
        </w:rPr>
        <w:t>sendo</w:t>
      </w:r>
      <w:r>
        <w:rPr>
          <w:rFonts w:ascii="Calibri" w:eastAsia="Calibri" w:hAnsi="Calibri" w:cs="Calibri"/>
          <w:spacing w:val="45"/>
          <w:sz w:val="24"/>
        </w:rPr>
        <w:t xml:space="preserve"> </w:t>
      </w:r>
      <w:r>
        <w:rPr>
          <w:rFonts w:ascii="Calibri" w:eastAsia="Calibri" w:hAnsi="Calibri" w:cs="Calibri"/>
          <w:sz w:val="24"/>
        </w:rPr>
        <w:t>preenchido</w:t>
      </w:r>
      <w:r>
        <w:rPr>
          <w:rFonts w:ascii="Calibri" w:eastAsia="Calibri" w:hAnsi="Calibri" w:cs="Calibri"/>
          <w:spacing w:val="45"/>
          <w:sz w:val="24"/>
        </w:rPr>
        <w:t xml:space="preserve"> </w:t>
      </w:r>
      <w:r>
        <w:rPr>
          <w:rFonts w:ascii="Calibri" w:eastAsia="Calibri" w:hAnsi="Calibri" w:cs="Calibri"/>
          <w:sz w:val="24"/>
        </w:rPr>
        <w:t>irá</w:t>
      </w:r>
      <w:r>
        <w:rPr>
          <w:rFonts w:ascii="Calibri" w:eastAsia="Calibri" w:hAnsi="Calibri" w:cs="Calibri"/>
          <w:spacing w:val="45"/>
          <w:sz w:val="24"/>
        </w:rPr>
        <w:t xml:space="preserve"> </w:t>
      </w:r>
      <w:r>
        <w:rPr>
          <w:rFonts w:ascii="Calibri" w:eastAsia="Calibri" w:hAnsi="Calibri" w:cs="Calibri"/>
          <w:sz w:val="24"/>
        </w:rPr>
        <w:t>listar</w:t>
      </w:r>
      <w:r>
        <w:rPr>
          <w:rFonts w:ascii="Calibri" w:eastAsia="Calibri" w:hAnsi="Calibri" w:cs="Calibri"/>
          <w:spacing w:val="45"/>
          <w:sz w:val="24"/>
        </w:rPr>
        <w:t xml:space="preserve"> </w:t>
      </w:r>
      <w:r>
        <w:rPr>
          <w:rFonts w:ascii="Calibri" w:eastAsia="Calibri" w:hAnsi="Calibri" w:cs="Calibri"/>
          <w:sz w:val="24"/>
        </w:rPr>
        <w:t>os</w:t>
      </w:r>
      <w:r>
        <w:rPr>
          <w:rFonts w:ascii="Calibri" w:eastAsia="Calibri" w:hAnsi="Calibri" w:cs="Calibri"/>
          <w:spacing w:val="45"/>
          <w:sz w:val="24"/>
        </w:rPr>
        <w:t xml:space="preserve"> </w:t>
      </w:r>
      <w:r>
        <w:rPr>
          <w:rFonts w:ascii="Calibri" w:eastAsia="Calibri" w:hAnsi="Calibri" w:cs="Calibri"/>
          <w:sz w:val="24"/>
        </w:rPr>
        <w:t>perfis</w:t>
      </w:r>
      <w:r>
        <w:rPr>
          <w:rFonts w:ascii="Calibri" w:eastAsia="Calibri" w:hAnsi="Calibri" w:cs="Calibri"/>
          <w:spacing w:val="45"/>
          <w:sz w:val="24"/>
        </w:rPr>
        <w:t xml:space="preserve"> </w:t>
      </w:r>
      <w:r>
        <w:rPr>
          <w:rFonts w:ascii="Calibri" w:eastAsia="Calibri" w:hAnsi="Calibri" w:cs="Calibri"/>
          <w:sz w:val="24"/>
        </w:rPr>
        <w:t>para</w:t>
      </w:r>
      <w:r>
        <w:rPr>
          <w:rFonts w:ascii="Calibri" w:eastAsia="Calibri" w:hAnsi="Calibri" w:cs="Calibri"/>
          <w:spacing w:val="45"/>
          <w:sz w:val="24"/>
        </w:rPr>
        <w:t xml:space="preserve"> </w:t>
      </w:r>
      <w:r>
        <w:rPr>
          <w:rFonts w:ascii="Calibri" w:eastAsia="Calibri" w:hAnsi="Calibri" w:cs="Calibri"/>
          <w:sz w:val="24"/>
        </w:rPr>
        <w:t>utilizar</w:t>
      </w:r>
      <w:r>
        <w:rPr>
          <w:rFonts w:ascii="Calibri" w:eastAsia="Calibri" w:hAnsi="Calibri" w:cs="Calibri"/>
          <w:spacing w:val="45"/>
          <w:sz w:val="24"/>
        </w:rPr>
        <w:t xml:space="preserve"> </w:t>
      </w:r>
      <w:r>
        <w:rPr>
          <w:rFonts w:ascii="Calibri" w:eastAsia="Calibri" w:hAnsi="Calibri" w:cs="Calibri"/>
          <w:sz w:val="24"/>
        </w:rPr>
        <w:t xml:space="preserve">no </w:t>
      </w:r>
      <w:r>
        <w:rPr>
          <w:rFonts w:ascii="Calibri" w:eastAsia="Calibri" w:hAnsi="Calibri" w:cs="Calibri"/>
          <w:position w:val="2"/>
          <w:sz w:val="24"/>
        </w:rPr>
        <w:t>cadastro. Será permitido informar mais de um perfil para o usuário</w:t>
      </w:r>
      <w:r>
        <w:rPr>
          <w:position w:val="2"/>
          <w:sz w:val="24"/>
        </w:rPr>
        <w:t>.</w:t>
      </w:r>
    </w:p>
    <w:p w14:paraId="209CCDBE" w14:textId="77777777" w:rsidR="00522113" w:rsidRDefault="00B51388">
      <w:pPr>
        <w:numPr>
          <w:ilvl w:val="0"/>
          <w:numId w:val="35"/>
        </w:numPr>
        <w:spacing w:before="60" w:line="360" w:lineRule="auto"/>
        <w:ind w:right="75"/>
        <w:jc w:val="both"/>
      </w:pPr>
      <w:r>
        <w:rPr>
          <w:rFonts w:ascii="Calibri" w:eastAsia="Calibri" w:hAnsi="Calibri" w:cs="Calibri"/>
          <w:sz w:val="24"/>
        </w:rPr>
        <w:t xml:space="preserve">Ao editar o usuário e acionar a </w:t>
      </w:r>
      <w:r>
        <w:rPr>
          <w:rFonts w:ascii="Calibri" w:eastAsia="Calibri" w:hAnsi="Calibri" w:cs="Calibri"/>
          <w:sz w:val="24"/>
        </w:rPr>
        <w:t>opção "</w:t>
      </w:r>
      <w:r>
        <w:rPr>
          <w:rFonts w:ascii="Calibri" w:eastAsia="Calibri" w:hAnsi="Calibri" w:cs="Calibri"/>
          <w:b/>
          <w:sz w:val="24"/>
        </w:rPr>
        <w:t>Mudar Lotação</w:t>
      </w:r>
      <w:r>
        <w:rPr>
          <w:rFonts w:ascii="Calibri" w:eastAsia="Calibri" w:hAnsi="Calibri" w:cs="Calibri"/>
          <w:sz w:val="24"/>
        </w:rPr>
        <w:t>", o sistema apresenta os campos:</w:t>
      </w:r>
    </w:p>
    <w:p w14:paraId="3A8DAAF8" w14:textId="77777777" w:rsidR="00522113" w:rsidRDefault="00B51388">
      <w:pPr>
        <w:numPr>
          <w:ilvl w:val="2"/>
          <w:numId w:val="35"/>
        </w:numPr>
        <w:spacing w:before="60" w:line="360" w:lineRule="auto"/>
        <w:ind w:right="75"/>
        <w:jc w:val="both"/>
      </w:pPr>
      <w:r>
        <w:rPr>
          <w:rFonts w:ascii="Calibri" w:eastAsia="Calibri" w:hAnsi="Calibri" w:cs="Calibri"/>
          <w:b/>
          <w:sz w:val="24"/>
        </w:rPr>
        <w:t>Lotação</w:t>
      </w:r>
      <w:r>
        <w:rPr>
          <w:rFonts w:ascii="Calibri" w:eastAsia="Calibri" w:hAnsi="Calibri" w:cs="Calibri"/>
          <w:sz w:val="24"/>
        </w:rPr>
        <w:t>: Apresenta a lotação atual do usuário. Campo somente leitura.</w:t>
      </w:r>
    </w:p>
    <w:p w14:paraId="67E4C7BB" w14:textId="77777777" w:rsidR="00522113" w:rsidRDefault="00B51388">
      <w:pPr>
        <w:numPr>
          <w:ilvl w:val="2"/>
          <w:numId w:val="35"/>
        </w:numPr>
        <w:spacing w:before="60" w:line="360" w:lineRule="auto"/>
        <w:ind w:right="75"/>
        <w:jc w:val="both"/>
      </w:pPr>
      <w:r>
        <w:rPr>
          <w:rFonts w:ascii="Calibri" w:eastAsia="Calibri" w:hAnsi="Calibri" w:cs="Calibri"/>
          <w:b/>
          <w:sz w:val="24"/>
        </w:rPr>
        <w:t>Data Entrada</w:t>
      </w:r>
      <w:r>
        <w:rPr>
          <w:rFonts w:ascii="Calibri" w:eastAsia="Calibri" w:hAnsi="Calibri" w:cs="Calibri"/>
          <w:sz w:val="24"/>
        </w:rPr>
        <w:t>: Permite selecionar/informar a data de entrada do usuário na lotação. Campo obrigatório.</w:t>
      </w:r>
    </w:p>
    <w:p w14:paraId="4ECF3064" w14:textId="77777777" w:rsidR="00522113" w:rsidRDefault="00B51388">
      <w:pPr>
        <w:numPr>
          <w:ilvl w:val="2"/>
          <w:numId w:val="35"/>
        </w:numPr>
        <w:spacing w:before="60" w:line="360" w:lineRule="auto"/>
        <w:ind w:right="75"/>
        <w:jc w:val="both"/>
      </w:pPr>
      <w:r>
        <w:rPr>
          <w:rFonts w:ascii="Calibri" w:eastAsia="Calibri" w:hAnsi="Calibri" w:cs="Calibri"/>
          <w:b/>
          <w:sz w:val="24"/>
        </w:rPr>
        <w:t>Saída da Atual Lotação</w:t>
      </w:r>
      <w:r>
        <w:rPr>
          <w:rFonts w:ascii="Calibri" w:eastAsia="Calibri" w:hAnsi="Calibri" w:cs="Calibri"/>
          <w:sz w:val="24"/>
        </w:rPr>
        <w:t>: Permit</w:t>
      </w:r>
      <w:r>
        <w:rPr>
          <w:rFonts w:ascii="Calibri" w:eastAsia="Calibri" w:hAnsi="Calibri" w:cs="Calibri"/>
          <w:sz w:val="24"/>
        </w:rPr>
        <w:t>e selecionar/informar a data de saída da lotação atual do usuário. Campo obrigatório.</w:t>
      </w:r>
    </w:p>
    <w:p w14:paraId="7D8055E6" w14:textId="77777777" w:rsidR="00522113" w:rsidRDefault="00B51388">
      <w:pPr>
        <w:numPr>
          <w:ilvl w:val="2"/>
          <w:numId w:val="35"/>
        </w:numPr>
        <w:spacing w:before="60" w:line="360" w:lineRule="auto"/>
        <w:ind w:right="75"/>
        <w:jc w:val="both"/>
      </w:pPr>
      <w:r>
        <w:rPr>
          <w:rFonts w:ascii="Calibri" w:eastAsia="Calibri" w:hAnsi="Calibri" w:cs="Calibri"/>
          <w:b/>
          <w:sz w:val="24"/>
        </w:rPr>
        <w:t>Unidade Destino</w:t>
      </w:r>
      <w:r>
        <w:rPr>
          <w:rFonts w:ascii="Calibri" w:eastAsia="Calibri" w:hAnsi="Calibri" w:cs="Calibri"/>
          <w:sz w:val="24"/>
        </w:rPr>
        <w:t>: Lista as unidades ativas no sistema. Campo obrigatório.</w:t>
      </w:r>
    </w:p>
    <w:p w14:paraId="3F6C5623" w14:textId="77777777" w:rsidR="00522113" w:rsidRDefault="00B51388">
      <w:pPr>
        <w:numPr>
          <w:ilvl w:val="2"/>
          <w:numId w:val="35"/>
        </w:numPr>
        <w:spacing w:before="60" w:line="360" w:lineRule="auto"/>
        <w:ind w:right="75"/>
        <w:jc w:val="both"/>
      </w:pPr>
      <w:r>
        <w:rPr>
          <w:rFonts w:ascii="Calibri" w:eastAsia="Calibri" w:hAnsi="Calibri" w:cs="Calibri"/>
          <w:b/>
          <w:sz w:val="24"/>
        </w:rPr>
        <w:lastRenderedPageBreak/>
        <w:t>Lotação Destino</w:t>
      </w:r>
      <w:r>
        <w:rPr>
          <w:rFonts w:ascii="Calibri" w:eastAsia="Calibri" w:hAnsi="Calibri" w:cs="Calibri"/>
          <w:sz w:val="24"/>
        </w:rPr>
        <w:t>: Lista as lotações ativas conforme a Unidade Destino selecionada.</w:t>
      </w:r>
    </w:p>
    <w:p w14:paraId="3A3140AD" w14:textId="77777777" w:rsidR="00522113" w:rsidRDefault="00B51388">
      <w:pPr>
        <w:numPr>
          <w:ilvl w:val="2"/>
          <w:numId w:val="35"/>
        </w:numPr>
        <w:spacing w:before="60" w:line="360" w:lineRule="auto"/>
        <w:ind w:right="75"/>
        <w:jc w:val="both"/>
      </w:pPr>
      <w:r>
        <w:rPr>
          <w:rFonts w:ascii="Calibri" w:eastAsia="Calibri" w:hAnsi="Calibri" w:cs="Calibri"/>
          <w:b/>
          <w:sz w:val="24"/>
        </w:rPr>
        <w:t xml:space="preserve">Data </w:t>
      </w:r>
      <w:r>
        <w:rPr>
          <w:rFonts w:ascii="Calibri" w:eastAsia="Calibri" w:hAnsi="Calibri" w:cs="Calibri"/>
          <w:b/>
          <w:sz w:val="24"/>
        </w:rPr>
        <w:t>Entrada Destino</w:t>
      </w:r>
      <w:r>
        <w:rPr>
          <w:rFonts w:ascii="Calibri" w:eastAsia="Calibri" w:hAnsi="Calibri" w:cs="Calibri"/>
          <w:sz w:val="24"/>
        </w:rPr>
        <w:t>: Permite selecionar/informar a data de entrada do usuário na nova lotação. Campo obrigatório.</w:t>
      </w:r>
    </w:p>
    <w:p w14:paraId="0E8AFD06" w14:textId="77777777" w:rsidR="00522113" w:rsidRDefault="00B51388">
      <w:pPr>
        <w:numPr>
          <w:ilvl w:val="1"/>
          <w:numId w:val="35"/>
        </w:numPr>
        <w:spacing w:before="60" w:line="360" w:lineRule="auto"/>
        <w:ind w:right="75"/>
        <w:jc w:val="both"/>
      </w:pPr>
      <w:r>
        <w:rPr>
          <w:rFonts w:ascii="Calibri" w:eastAsia="Calibri" w:hAnsi="Calibri" w:cs="Calibri"/>
          <w:b/>
          <w:sz w:val="24"/>
        </w:rPr>
        <w:t>Ações</w:t>
      </w:r>
      <w:r>
        <w:rPr>
          <w:rFonts w:ascii="Calibri" w:eastAsia="Calibri" w:hAnsi="Calibri" w:cs="Calibri"/>
          <w:sz w:val="24"/>
        </w:rPr>
        <w:t>:</w:t>
      </w:r>
    </w:p>
    <w:p w14:paraId="0519904C" w14:textId="77777777" w:rsidR="00522113" w:rsidRDefault="00B51388">
      <w:pPr>
        <w:numPr>
          <w:ilvl w:val="2"/>
          <w:numId w:val="35"/>
        </w:numPr>
        <w:spacing w:before="60" w:line="360" w:lineRule="auto"/>
        <w:ind w:right="75"/>
        <w:jc w:val="both"/>
      </w:pPr>
      <w:r>
        <w:rPr>
          <w:rFonts w:ascii="Calibri" w:eastAsia="Calibri" w:hAnsi="Calibri" w:cs="Calibri"/>
          <w:b/>
          <w:sz w:val="24"/>
        </w:rPr>
        <w:t>Mudar Lotação</w:t>
      </w:r>
      <w:r>
        <w:rPr>
          <w:rFonts w:ascii="Calibri" w:eastAsia="Calibri" w:hAnsi="Calibri" w:cs="Calibri"/>
          <w:sz w:val="24"/>
        </w:rPr>
        <w:t>: Ao acionar esta opção, o sistema deverá apresentar os campos Saída da Atual Lotação, Unidade Destino, Lotação Destino e Data</w:t>
      </w:r>
      <w:r>
        <w:rPr>
          <w:rFonts w:ascii="Calibri" w:eastAsia="Calibri" w:hAnsi="Calibri" w:cs="Calibri"/>
          <w:sz w:val="24"/>
        </w:rPr>
        <w:t xml:space="preserve"> Entrada Destino.</w:t>
      </w:r>
    </w:p>
    <w:p w14:paraId="40C1612B" w14:textId="77777777" w:rsidR="00522113" w:rsidRDefault="00B51388">
      <w:pPr>
        <w:numPr>
          <w:ilvl w:val="2"/>
          <w:numId w:val="35"/>
        </w:numPr>
        <w:spacing w:before="60" w:line="360" w:lineRule="auto"/>
        <w:ind w:right="75"/>
        <w:jc w:val="both"/>
      </w:pPr>
      <w:r>
        <w:rPr>
          <w:rFonts w:ascii="Calibri" w:eastAsia="Calibri" w:hAnsi="Calibri" w:cs="Calibri"/>
          <w:b/>
          <w:sz w:val="24"/>
        </w:rPr>
        <w:t>Lotações</w:t>
      </w:r>
      <w:r>
        <w:rPr>
          <w:rFonts w:ascii="Calibri" w:eastAsia="Calibri" w:hAnsi="Calibri" w:cs="Calibri"/>
          <w:sz w:val="24"/>
        </w:rPr>
        <w:t>: Ao acionar esta opção, o sistema deverá apresentar o histórico de lotações do usuário.</w:t>
      </w:r>
    </w:p>
    <w:p w14:paraId="55B972E1" w14:textId="77777777" w:rsidR="00522113" w:rsidRDefault="00B51388">
      <w:pPr>
        <w:numPr>
          <w:ilvl w:val="1"/>
          <w:numId w:val="35"/>
        </w:numPr>
        <w:spacing w:before="60" w:line="360" w:lineRule="auto"/>
        <w:ind w:right="75"/>
        <w:jc w:val="both"/>
      </w:pPr>
      <w:r>
        <w:rPr>
          <w:rFonts w:ascii="Calibri" w:eastAsia="Calibri" w:hAnsi="Calibri" w:cs="Calibri"/>
          <w:b/>
          <w:sz w:val="24"/>
        </w:rPr>
        <w:t>Regras</w:t>
      </w:r>
      <w:r>
        <w:rPr>
          <w:rFonts w:ascii="Calibri" w:eastAsia="Calibri" w:hAnsi="Calibri" w:cs="Calibri"/>
          <w:sz w:val="24"/>
        </w:rPr>
        <w:t>:</w:t>
      </w:r>
    </w:p>
    <w:p w14:paraId="46790DC9" w14:textId="77777777" w:rsidR="00522113" w:rsidRDefault="00B51388">
      <w:pPr>
        <w:numPr>
          <w:ilvl w:val="2"/>
          <w:numId w:val="35"/>
        </w:numPr>
        <w:spacing w:before="60" w:line="360" w:lineRule="auto"/>
        <w:ind w:right="75"/>
        <w:jc w:val="both"/>
      </w:pPr>
      <w:r>
        <w:rPr>
          <w:rFonts w:ascii="Calibri" w:eastAsia="Calibri" w:hAnsi="Calibri" w:cs="Calibri"/>
          <w:sz w:val="24"/>
        </w:rPr>
        <w:t>Ao salvar, o sistema deverá gravar os dados da lotação atual e a de destino no histórico de lotações do usuário e informar na lotação</w:t>
      </w:r>
      <w:r>
        <w:rPr>
          <w:rFonts w:ascii="Calibri" w:eastAsia="Calibri" w:hAnsi="Calibri" w:cs="Calibri"/>
          <w:sz w:val="24"/>
        </w:rPr>
        <w:t xml:space="preserve"> atual a lotação de destino selecionada e sua respectiva data de entrada.</w:t>
      </w:r>
    </w:p>
    <w:p w14:paraId="2D12AF03" w14:textId="77777777" w:rsidR="00522113" w:rsidRDefault="00B51388">
      <w:pPr>
        <w:numPr>
          <w:ilvl w:val="2"/>
          <w:numId w:val="35"/>
        </w:numPr>
        <w:spacing w:before="60" w:line="360" w:lineRule="auto"/>
        <w:ind w:right="75"/>
        <w:jc w:val="both"/>
      </w:pPr>
      <w:r>
        <w:rPr>
          <w:rFonts w:ascii="Calibri" w:eastAsia="Calibri" w:hAnsi="Calibri" w:cs="Calibri"/>
          <w:sz w:val="24"/>
        </w:rPr>
        <w:t>O sistema não deverá permitir que a data de entrada da atual lotação seja superior a data de saída da atual lotação ou data de entrada da nova lotação.</w:t>
      </w:r>
    </w:p>
    <w:p w14:paraId="40D0DB82" w14:textId="77777777" w:rsidR="00522113" w:rsidRDefault="00B51388">
      <w:pPr>
        <w:numPr>
          <w:ilvl w:val="3"/>
          <w:numId w:val="35"/>
        </w:numPr>
        <w:spacing w:before="60" w:line="360" w:lineRule="auto"/>
        <w:ind w:right="75"/>
        <w:jc w:val="both"/>
      </w:pPr>
      <w:r>
        <w:rPr>
          <w:rFonts w:ascii="Calibri" w:eastAsia="Calibri" w:hAnsi="Calibri" w:cs="Calibri"/>
          <w:b/>
          <w:sz w:val="24"/>
        </w:rPr>
        <w:t>Mensagem</w:t>
      </w:r>
      <w:r>
        <w:rPr>
          <w:rFonts w:ascii="Calibri" w:eastAsia="Calibri" w:hAnsi="Calibri" w:cs="Calibri"/>
          <w:sz w:val="24"/>
        </w:rPr>
        <w:t>: "A Data Entrada da a</w:t>
      </w:r>
      <w:r>
        <w:rPr>
          <w:rFonts w:ascii="Calibri" w:eastAsia="Calibri" w:hAnsi="Calibri" w:cs="Calibri"/>
          <w:sz w:val="24"/>
        </w:rPr>
        <w:t>tual lotação não deve ser superior a data de Saída da Atual Lotação ou Data Entrada da nova lotação.".</w:t>
      </w:r>
    </w:p>
    <w:p w14:paraId="2781E6C4" w14:textId="77777777" w:rsidR="00522113" w:rsidRDefault="00B51388">
      <w:pPr>
        <w:numPr>
          <w:ilvl w:val="2"/>
          <w:numId w:val="35"/>
        </w:numPr>
        <w:spacing w:before="60" w:line="360" w:lineRule="auto"/>
        <w:ind w:right="75"/>
        <w:jc w:val="both"/>
      </w:pPr>
      <w:r>
        <w:rPr>
          <w:rFonts w:ascii="Calibri" w:eastAsia="Calibri" w:hAnsi="Calibri" w:cs="Calibri"/>
          <w:sz w:val="24"/>
        </w:rPr>
        <w:t>O sistema não deverá permitir que a data de saída da atual lotação seja inferior a data de entrada da atual lotação ou superior a data de entrada da nova</w:t>
      </w:r>
      <w:r>
        <w:rPr>
          <w:rFonts w:ascii="Calibri" w:eastAsia="Calibri" w:hAnsi="Calibri" w:cs="Calibri"/>
          <w:sz w:val="24"/>
        </w:rPr>
        <w:t xml:space="preserve"> lotação.</w:t>
      </w:r>
    </w:p>
    <w:p w14:paraId="3D7EAD31" w14:textId="77777777" w:rsidR="00522113" w:rsidRDefault="00B51388">
      <w:pPr>
        <w:numPr>
          <w:ilvl w:val="3"/>
          <w:numId w:val="35"/>
        </w:numPr>
        <w:spacing w:before="60" w:line="360" w:lineRule="auto"/>
        <w:ind w:right="75"/>
        <w:jc w:val="both"/>
      </w:pPr>
      <w:r>
        <w:rPr>
          <w:rFonts w:ascii="Calibri" w:eastAsia="Calibri" w:hAnsi="Calibri" w:cs="Calibri"/>
          <w:b/>
          <w:sz w:val="24"/>
        </w:rPr>
        <w:t>Mensagem</w:t>
      </w:r>
      <w:r>
        <w:rPr>
          <w:rFonts w:ascii="Calibri" w:eastAsia="Calibri" w:hAnsi="Calibri" w:cs="Calibri"/>
          <w:sz w:val="24"/>
        </w:rPr>
        <w:t>: "A data de Saída da Atual Lotação não deve ser inferior a Data Entrada da atual lotação ou superior a Data Entrada da nova lotação".</w:t>
      </w:r>
    </w:p>
    <w:p w14:paraId="3FC70F49" w14:textId="77777777" w:rsidR="00522113" w:rsidRDefault="00B51388">
      <w:pPr>
        <w:numPr>
          <w:ilvl w:val="2"/>
          <w:numId w:val="35"/>
        </w:numPr>
        <w:spacing w:before="60" w:line="360" w:lineRule="auto"/>
        <w:ind w:right="75"/>
        <w:jc w:val="both"/>
      </w:pPr>
      <w:r>
        <w:rPr>
          <w:rFonts w:ascii="Calibri" w:eastAsia="Calibri" w:hAnsi="Calibri" w:cs="Calibri"/>
          <w:sz w:val="24"/>
        </w:rPr>
        <w:t>O sistema não deverá permitir que a data de entrada da nova lotação seja inferior a data de entrada e d</w:t>
      </w:r>
      <w:r>
        <w:rPr>
          <w:rFonts w:ascii="Calibri" w:eastAsia="Calibri" w:hAnsi="Calibri" w:cs="Calibri"/>
          <w:sz w:val="24"/>
        </w:rPr>
        <w:t>ata de saída da atual lotação.</w:t>
      </w:r>
    </w:p>
    <w:p w14:paraId="52A23F3B" w14:textId="77777777" w:rsidR="00522113" w:rsidRDefault="00B51388">
      <w:pPr>
        <w:numPr>
          <w:ilvl w:val="3"/>
          <w:numId w:val="35"/>
        </w:numPr>
        <w:spacing w:before="60" w:line="360" w:lineRule="auto"/>
        <w:ind w:right="75"/>
        <w:jc w:val="both"/>
      </w:pPr>
      <w:r>
        <w:rPr>
          <w:rFonts w:ascii="Calibri" w:eastAsia="Calibri" w:hAnsi="Calibri" w:cs="Calibri"/>
          <w:b/>
          <w:sz w:val="24"/>
        </w:rPr>
        <w:t>Mensagem</w:t>
      </w:r>
      <w:r>
        <w:rPr>
          <w:rFonts w:ascii="Calibri" w:eastAsia="Calibri" w:hAnsi="Calibri" w:cs="Calibri"/>
          <w:sz w:val="24"/>
        </w:rPr>
        <w:t>: "A Data Entrada da nova lotação não deve ser inferior a Data Entrada e data de Saída da Atual Lotação.".</w:t>
      </w:r>
    </w:p>
    <w:p w14:paraId="3560A0DD" w14:textId="77777777" w:rsidR="00522113" w:rsidRDefault="00522113">
      <w:pPr>
        <w:spacing w:before="15" w:line="105" w:lineRule="exact"/>
      </w:pPr>
    </w:p>
    <w:p w14:paraId="5707FD6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45">
        <w:r>
          <w:rPr>
            <w:rFonts w:ascii="Tahoma" w:eastAsia="Tahoma" w:hAnsi="Tahoma" w:cs="Tahoma"/>
            <w:i/>
            <w:color w:val="6666FF"/>
          </w:rPr>
          <w:t>Create help files for the Qt Help Framework</w:t>
        </w:r>
      </w:hyperlink>
    </w:p>
    <w:p w14:paraId="6890237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64" w:name="_topic_VisualizarHistoricodeLotacoesdoU"/>
      <w:bookmarkEnd w:id="64"/>
      <w:r>
        <w:rPr>
          <w:rFonts w:ascii="Tahoma" w:eastAsia="Tahoma" w:hAnsi="Tahoma" w:cs="Tahoma"/>
          <w:i/>
          <w:color w:val="243F60"/>
          <w:sz w:val="22"/>
        </w:rPr>
        <w:lastRenderedPageBreak/>
        <w:t xml:space="preserve">Visualizar </w:t>
      </w:r>
      <w:r>
        <w:rPr>
          <w:rFonts w:ascii="Tahoma" w:eastAsia="Tahoma" w:hAnsi="Tahoma" w:cs="Tahoma"/>
          <w:i/>
          <w:color w:val="243F60"/>
          <w:sz w:val="22"/>
        </w:rPr>
        <w:t>Histórico de Lotações do Usuário</w:t>
      </w:r>
    </w:p>
    <w:p w14:paraId="7CAD7307" w14:textId="77777777" w:rsidR="00522113" w:rsidRDefault="00B51388">
      <w:pPr>
        <w:spacing w:line="357" w:lineRule="auto"/>
        <w:ind w:left="105" w:right="30" w:firstLine="15"/>
      </w:pPr>
      <w:r>
        <w:rPr>
          <w:rFonts w:ascii="Calibri" w:eastAsia="Calibri" w:hAnsi="Calibri" w:cs="Calibri"/>
          <w:sz w:val="24"/>
        </w:rPr>
        <w:t xml:space="preserve">Para  </w:t>
      </w:r>
      <w:r>
        <w:rPr>
          <w:rFonts w:ascii="Calibri" w:eastAsia="Calibri" w:hAnsi="Calibri" w:cs="Calibri"/>
          <w:spacing w:val="30"/>
          <w:sz w:val="24"/>
        </w:rPr>
        <w:t xml:space="preserve"> </w:t>
      </w:r>
      <w:r>
        <w:rPr>
          <w:rFonts w:ascii="Calibri" w:eastAsia="Calibri" w:hAnsi="Calibri" w:cs="Calibri"/>
          <w:sz w:val="24"/>
        </w:rPr>
        <w:t xml:space="preserve">visualizar  </w:t>
      </w:r>
      <w:r>
        <w:rPr>
          <w:rFonts w:ascii="Calibri" w:eastAsia="Calibri" w:hAnsi="Calibri" w:cs="Calibri"/>
          <w:spacing w:val="30"/>
          <w:sz w:val="24"/>
        </w:rPr>
        <w:t xml:space="preserve"> </w:t>
      </w:r>
      <w:r>
        <w:rPr>
          <w:rFonts w:ascii="Calibri" w:eastAsia="Calibri" w:hAnsi="Calibri" w:cs="Calibri"/>
          <w:sz w:val="24"/>
        </w:rPr>
        <w:t xml:space="preserve">o  </w:t>
      </w:r>
      <w:r>
        <w:rPr>
          <w:rFonts w:ascii="Calibri" w:eastAsia="Calibri" w:hAnsi="Calibri" w:cs="Calibri"/>
          <w:spacing w:val="30"/>
          <w:sz w:val="24"/>
        </w:rPr>
        <w:t xml:space="preserve"> </w:t>
      </w:r>
      <w:r>
        <w:rPr>
          <w:rFonts w:ascii="Calibri" w:eastAsia="Calibri" w:hAnsi="Calibri" w:cs="Calibri"/>
          <w:sz w:val="24"/>
        </w:rPr>
        <w:t xml:space="preserve">histórico  </w:t>
      </w:r>
      <w:r>
        <w:rPr>
          <w:rFonts w:ascii="Calibri" w:eastAsia="Calibri" w:hAnsi="Calibri" w:cs="Calibri"/>
          <w:spacing w:val="30"/>
          <w:sz w:val="24"/>
        </w:rPr>
        <w:t xml:space="preserve"> </w:t>
      </w:r>
      <w:r>
        <w:rPr>
          <w:rFonts w:ascii="Calibri" w:eastAsia="Calibri" w:hAnsi="Calibri" w:cs="Calibri"/>
          <w:sz w:val="24"/>
        </w:rPr>
        <w:t xml:space="preserve">de  </w:t>
      </w:r>
      <w:r>
        <w:rPr>
          <w:rFonts w:ascii="Calibri" w:eastAsia="Calibri" w:hAnsi="Calibri" w:cs="Calibri"/>
          <w:spacing w:val="30"/>
          <w:sz w:val="24"/>
        </w:rPr>
        <w:t xml:space="preserve"> </w:t>
      </w:r>
      <w:r>
        <w:rPr>
          <w:rFonts w:ascii="Calibri" w:eastAsia="Calibri" w:hAnsi="Calibri" w:cs="Calibri"/>
          <w:sz w:val="24"/>
        </w:rPr>
        <w:t xml:space="preserve">lotações  </w:t>
      </w:r>
      <w:r>
        <w:rPr>
          <w:rFonts w:ascii="Calibri" w:eastAsia="Calibri" w:hAnsi="Calibri" w:cs="Calibri"/>
          <w:spacing w:val="30"/>
          <w:sz w:val="24"/>
        </w:rPr>
        <w:t xml:space="preserve"> </w:t>
      </w:r>
      <w:r>
        <w:rPr>
          <w:rFonts w:ascii="Calibri" w:eastAsia="Calibri" w:hAnsi="Calibri" w:cs="Calibri"/>
          <w:sz w:val="24"/>
        </w:rPr>
        <w:t xml:space="preserve">de  </w:t>
      </w:r>
      <w:r>
        <w:rPr>
          <w:rFonts w:ascii="Calibri" w:eastAsia="Calibri" w:hAnsi="Calibri" w:cs="Calibri"/>
          <w:spacing w:val="30"/>
          <w:sz w:val="24"/>
        </w:rPr>
        <w:t xml:space="preserve"> </w:t>
      </w:r>
      <w:r>
        <w:rPr>
          <w:rFonts w:ascii="Calibri" w:eastAsia="Calibri" w:hAnsi="Calibri" w:cs="Calibri"/>
          <w:sz w:val="24"/>
        </w:rPr>
        <w:t xml:space="preserve">um  </w:t>
      </w:r>
      <w:r>
        <w:rPr>
          <w:rFonts w:ascii="Calibri" w:eastAsia="Calibri" w:hAnsi="Calibri" w:cs="Calibri"/>
          <w:spacing w:val="30"/>
          <w:sz w:val="24"/>
        </w:rPr>
        <w:t xml:space="preserve"> </w:t>
      </w:r>
      <w:r>
        <w:rPr>
          <w:rFonts w:ascii="Calibri" w:eastAsia="Calibri" w:hAnsi="Calibri" w:cs="Calibri"/>
          <w:sz w:val="24"/>
        </w:rPr>
        <w:t xml:space="preserve">usuário  </w:t>
      </w:r>
      <w:r>
        <w:rPr>
          <w:rFonts w:ascii="Calibri" w:eastAsia="Calibri" w:hAnsi="Calibri" w:cs="Calibri"/>
          <w:spacing w:val="30"/>
          <w:sz w:val="24"/>
        </w:rPr>
        <w:t xml:space="preserve"> </w:t>
      </w:r>
      <w:r>
        <w:rPr>
          <w:rFonts w:ascii="Calibri" w:eastAsia="Calibri" w:hAnsi="Calibri" w:cs="Calibri"/>
          <w:sz w:val="24"/>
        </w:rPr>
        <w:t xml:space="preserve">selecionar  </w:t>
      </w:r>
      <w:r>
        <w:rPr>
          <w:rFonts w:ascii="Calibri" w:eastAsia="Calibri" w:hAnsi="Calibri" w:cs="Calibri"/>
          <w:spacing w:val="30"/>
          <w:sz w:val="24"/>
        </w:rPr>
        <w:t xml:space="preserve"> </w:t>
      </w:r>
      <w:r>
        <w:rPr>
          <w:rFonts w:ascii="Calibri" w:eastAsia="Calibri" w:hAnsi="Calibri" w:cs="Calibri"/>
          <w:sz w:val="24"/>
        </w:rPr>
        <w:t xml:space="preserve">a  </w:t>
      </w:r>
      <w:r>
        <w:rPr>
          <w:rFonts w:ascii="Calibri" w:eastAsia="Calibri" w:hAnsi="Calibri" w:cs="Calibri"/>
          <w:spacing w:val="30"/>
          <w:sz w:val="24"/>
        </w:rPr>
        <w:t xml:space="preserve"> </w:t>
      </w:r>
      <w:r>
        <w:rPr>
          <w:rFonts w:ascii="Calibri" w:eastAsia="Calibri" w:hAnsi="Calibri" w:cs="Calibri"/>
          <w:sz w:val="24"/>
        </w:rPr>
        <w:t xml:space="preserve">opção </w:t>
      </w:r>
      <w:r>
        <w:rPr>
          <w:noProof/>
        </w:rPr>
        <w:drawing>
          <wp:inline distT="0" distB="0" distL="0" distR="0" wp14:anchorId="43C42DEB" wp14:editId="5822632A">
            <wp:extent cx="1076325" cy="257175"/>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png"/>
                    <pic:cNvPicPr/>
                  </pic:nvPicPr>
                  <pic:blipFill>
                    <a:blip r:embed="rId146" cstate="print"/>
                    <a:stretch>
                      <a:fillRect/>
                    </a:stretch>
                  </pic:blipFill>
                  <pic:spPr>
                    <a:xfrm>
                      <a:off x="0" y="0"/>
                      <a:ext cx="1076325" cy="257175"/>
                    </a:xfrm>
                    <a:prstGeom prst="rect">
                      <a:avLst/>
                    </a:prstGeom>
                  </pic:spPr>
                </pic:pic>
              </a:graphicData>
            </a:graphic>
          </wp:inline>
        </w:drawing>
      </w:r>
      <w:r>
        <w:rPr>
          <w:sz w:val="24"/>
        </w:rPr>
        <w:t xml:space="preserve"> </w:t>
      </w:r>
      <w:r>
        <w:rPr>
          <w:rFonts w:ascii="Calibri" w:eastAsia="Calibri" w:hAnsi="Calibri" w:cs="Calibri"/>
          <w:sz w:val="24"/>
        </w:rPr>
        <w:t>no detalhamento das informações do usuário.</w:t>
      </w:r>
    </w:p>
    <w:p w14:paraId="2522DBD7" w14:textId="77777777" w:rsidR="00522113" w:rsidRDefault="00B51388">
      <w:pPr>
        <w:spacing w:before="105"/>
        <w:ind w:left="105"/>
      </w:pPr>
      <w:r>
        <w:rPr>
          <w:noProof/>
        </w:rPr>
        <w:drawing>
          <wp:inline distT="0" distB="0" distL="0" distR="0" wp14:anchorId="3A433772" wp14:editId="3FB2ED8D">
            <wp:extent cx="5924550" cy="2895600"/>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png"/>
                    <pic:cNvPicPr/>
                  </pic:nvPicPr>
                  <pic:blipFill>
                    <a:blip r:embed="rId147" cstate="print"/>
                    <a:stretch>
                      <a:fillRect/>
                    </a:stretch>
                  </pic:blipFill>
                  <pic:spPr>
                    <a:xfrm>
                      <a:off x="0" y="0"/>
                      <a:ext cx="5924550" cy="2895600"/>
                    </a:xfrm>
                    <a:prstGeom prst="rect">
                      <a:avLst/>
                    </a:prstGeom>
                  </pic:spPr>
                </pic:pic>
              </a:graphicData>
            </a:graphic>
          </wp:inline>
        </w:drawing>
      </w:r>
    </w:p>
    <w:p w14:paraId="45588A2B" w14:textId="77777777" w:rsidR="00522113" w:rsidRDefault="00522113">
      <w:pPr>
        <w:spacing w:before="15" w:line="165" w:lineRule="exact"/>
      </w:pPr>
    </w:p>
    <w:p w14:paraId="70B95CE6" w14:textId="77777777" w:rsidR="00522113" w:rsidRDefault="00522113">
      <w:pPr>
        <w:spacing w:line="195" w:lineRule="exact"/>
      </w:pPr>
    </w:p>
    <w:p w14:paraId="122DD620" w14:textId="77777777" w:rsidR="00522113" w:rsidRDefault="00B51388">
      <w:pPr>
        <w:spacing w:before="15" w:line="357" w:lineRule="auto"/>
        <w:ind w:left="105" w:right="75"/>
      </w:pPr>
      <w:r>
        <w:rPr>
          <w:rFonts w:ascii="Calibri" w:eastAsia="Calibri" w:hAnsi="Calibri" w:cs="Calibri"/>
          <w:b/>
          <w:sz w:val="24"/>
        </w:rPr>
        <w:t>Importante:</w:t>
      </w:r>
      <w:r>
        <w:rPr>
          <w:rFonts w:ascii="Calibri" w:eastAsia="Calibri" w:hAnsi="Calibri" w:cs="Calibri"/>
          <w:b/>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usuário</w:t>
      </w:r>
      <w:r>
        <w:rPr>
          <w:rFonts w:ascii="Calibri" w:eastAsia="Calibri" w:hAnsi="Calibri" w:cs="Calibri"/>
          <w:spacing w:val="15"/>
          <w:sz w:val="24"/>
        </w:rPr>
        <w:t xml:space="preserve"> </w:t>
      </w:r>
      <w:r>
        <w:rPr>
          <w:rFonts w:ascii="Calibri" w:eastAsia="Calibri" w:hAnsi="Calibri" w:cs="Calibri"/>
          <w:sz w:val="24"/>
        </w:rPr>
        <w:t>poderá</w:t>
      </w:r>
      <w:r>
        <w:rPr>
          <w:rFonts w:ascii="Calibri" w:eastAsia="Calibri" w:hAnsi="Calibri" w:cs="Calibri"/>
          <w:spacing w:val="15"/>
          <w:sz w:val="24"/>
        </w:rPr>
        <w:t xml:space="preserve"> </w:t>
      </w:r>
      <w:r>
        <w:rPr>
          <w:rFonts w:ascii="Calibri" w:eastAsia="Calibri" w:hAnsi="Calibri" w:cs="Calibri"/>
          <w:sz w:val="24"/>
        </w:rPr>
        <w:t>possuir</w:t>
      </w:r>
      <w:r>
        <w:rPr>
          <w:rFonts w:ascii="Calibri" w:eastAsia="Calibri" w:hAnsi="Calibri" w:cs="Calibri"/>
          <w:spacing w:val="15"/>
          <w:sz w:val="24"/>
        </w:rPr>
        <w:t xml:space="preserve"> </w:t>
      </w:r>
      <w:r>
        <w:rPr>
          <w:rFonts w:ascii="Calibri" w:eastAsia="Calibri" w:hAnsi="Calibri" w:cs="Calibri"/>
          <w:sz w:val="24"/>
        </w:rPr>
        <w:t>uma</w:t>
      </w:r>
      <w:r>
        <w:rPr>
          <w:rFonts w:ascii="Calibri" w:eastAsia="Calibri" w:hAnsi="Calibri" w:cs="Calibri"/>
          <w:spacing w:val="15"/>
          <w:sz w:val="24"/>
        </w:rPr>
        <w:t xml:space="preserve"> </w:t>
      </w:r>
      <w:r>
        <w:rPr>
          <w:rFonts w:ascii="Calibri" w:eastAsia="Calibri" w:hAnsi="Calibri" w:cs="Calibri"/>
          <w:sz w:val="24"/>
        </w:rPr>
        <w:t>lista</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lotações</w:t>
      </w:r>
      <w:r>
        <w:rPr>
          <w:rFonts w:ascii="Calibri" w:eastAsia="Calibri" w:hAnsi="Calibri" w:cs="Calibri"/>
          <w:spacing w:val="15"/>
          <w:sz w:val="24"/>
        </w:rPr>
        <w:t xml:space="preserve"> </w:t>
      </w:r>
      <w:r>
        <w:rPr>
          <w:rFonts w:ascii="Calibri" w:eastAsia="Calibri" w:hAnsi="Calibri" w:cs="Calibri"/>
          <w:sz w:val="24"/>
        </w:rPr>
        <w:t>vinculadas,</w:t>
      </w:r>
      <w:r>
        <w:rPr>
          <w:rFonts w:ascii="Calibri" w:eastAsia="Calibri" w:hAnsi="Calibri" w:cs="Calibri"/>
          <w:spacing w:val="15"/>
          <w:sz w:val="24"/>
        </w:rPr>
        <w:t xml:space="preserve"> </w:t>
      </w:r>
      <w:r>
        <w:rPr>
          <w:rFonts w:ascii="Calibri" w:eastAsia="Calibri" w:hAnsi="Calibri" w:cs="Calibri"/>
          <w:sz w:val="24"/>
        </w:rPr>
        <w:t>mas</w:t>
      </w:r>
      <w:r>
        <w:rPr>
          <w:rFonts w:ascii="Calibri" w:eastAsia="Calibri" w:hAnsi="Calibri" w:cs="Calibri"/>
          <w:spacing w:val="15"/>
          <w:sz w:val="24"/>
        </w:rPr>
        <w:t xml:space="preserve"> </w:t>
      </w:r>
      <w:r>
        <w:rPr>
          <w:rFonts w:ascii="Calibri" w:eastAsia="Calibri" w:hAnsi="Calibri" w:cs="Calibri"/>
          <w:sz w:val="24"/>
        </w:rPr>
        <w:t>somente uma será a lotação atual, sendo mostrada destacada na lista de lotações.</w:t>
      </w:r>
    </w:p>
    <w:p w14:paraId="037C32C4" w14:textId="77777777" w:rsidR="00522113" w:rsidRDefault="00522113">
      <w:pPr>
        <w:spacing w:before="15" w:line="165" w:lineRule="exact"/>
      </w:pPr>
    </w:p>
    <w:p w14:paraId="4EB431F7" w14:textId="77777777" w:rsidR="00522113" w:rsidRDefault="00522113">
      <w:pPr>
        <w:spacing w:before="15" w:line="165" w:lineRule="exact"/>
      </w:pPr>
    </w:p>
    <w:p w14:paraId="71EDA36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48">
        <w:r>
          <w:rPr>
            <w:rFonts w:ascii="Tahoma" w:eastAsia="Tahoma" w:hAnsi="Tahoma" w:cs="Tahoma"/>
            <w:i/>
            <w:color w:val="6666FF"/>
          </w:rPr>
          <w:t>Free iPhone documentation generator</w:t>
        </w:r>
      </w:hyperlink>
    </w:p>
    <w:p w14:paraId="44A1812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65" w:name="_topic_AlterarLotacaodoUsuario"/>
      <w:bookmarkEnd w:id="65"/>
      <w:r>
        <w:rPr>
          <w:rFonts w:ascii="Tahoma" w:eastAsia="Tahoma" w:hAnsi="Tahoma" w:cs="Tahoma"/>
          <w:i/>
          <w:color w:val="243F60"/>
          <w:sz w:val="22"/>
        </w:rPr>
        <w:t>Altera</w:t>
      </w:r>
      <w:r>
        <w:rPr>
          <w:rFonts w:ascii="Tahoma" w:eastAsia="Tahoma" w:hAnsi="Tahoma" w:cs="Tahoma"/>
          <w:i/>
          <w:color w:val="243F60"/>
          <w:sz w:val="22"/>
        </w:rPr>
        <w:t>r Lotação do Usuário</w:t>
      </w:r>
    </w:p>
    <w:p w14:paraId="02E38E28" w14:textId="77777777" w:rsidR="00522113" w:rsidRDefault="00B51388">
      <w:pPr>
        <w:spacing w:line="357" w:lineRule="auto"/>
        <w:ind w:left="105" w:right="75"/>
        <w:jc w:val="both"/>
      </w:pPr>
      <w:r>
        <w:rPr>
          <w:rFonts w:ascii="Calibri" w:eastAsia="Calibri" w:hAnsi="Calibri" w:cs="Calibri"/>
          <w:sz w:val="24"/>
        </w:rPr>
        <w:t>Para alterar uma lotação do usuário, selecionar a opção "</w:t>
      </w:r>
      <w:r>
        <w:rPr>
          <w:rFonts w:ascii="Calibri" w:eastAsia="Calibri" w:hAnsi="Calibri" w:cs="Calibri"/>
          <w:b/>
          <w:sz w:val="24"/>
        </w:rPr>
        <w:t>Mudar Lotação</w:t>
      </w:r>
      <w:r>
        <w:rPr>
          <w:rFonts w:ascii="Calibri" w:eastAsia="Calibri" w:hAnsi="Calibri" w:cs="Calibri"/>
          <w:sz w:val="24"/>
        </w:rPr>
        <w:t xml:space="preserve">", o sistema ira habilitar os campos </w:t>
      </w:r>
      <w:r>
        <w:rPr>
          <w:rFonts w:ascii="Calibri" w:eastAsia="Calibri" w:hAnsi="Calibri" w:cs="Calibri"/>
          <w:b/>
          <w:sz w:val="24"/>
        </w:rPr>
        <w:t>Saída da Atual Lotação, Unidade Destino, Lotação Destino e Data Entrada Destino.</w:t>
      </w:r>
    </w:p>
    <w:p w14:paraId="6ED14CBA" w14:textId="77777777" w:rsidR="00522113" w:rsidRDefault="00522113">
      <w:pPr>
        <w:spacing w:before="15" w:line="240" w:lineRule="exact"/>
      </w:pPr>
    </w:p>
    <w:p w14:paraId="6E795E40" w14:textId="77777777" w:rsidR="00522113" w:rsidRDefault="00B51388">
      <w:pPr>
        <w:ind w:left="105" w:right="3240"/>
        <w:jc w:val="both"/>
      </w:pPr>
      <w:r>
        <w:rPr>
          <w:rFonts w:ascii="Calibri" w:eastAsia="Calibri" w:hAnsi="Calibri" w:cs="Calibri"/>
          <w:b/>
          <w:sz w:val="24"/>
        </w:rPr>
        <w:t xml:space="preserve">Importante: </w:t>
      </w:r>
      <w:r>
        <w:rPr>
          <w:rFonts w:ascii="Calibri" w:eastAsia="Calibri" w:hAnsi="Calibri" w:cs="Calibri"/>
          <w:sz w:val="24"/>
        </w:rPr>
        <w:t xml:space="preserve">O usuário deve possuir uma </w:t>
      </w:r>
      <w:r>
        <w:rPr>
          <w:rFonts w:ascii="Calibri" w:eastAsia="Calibri" w:hAnsi="Calibri" w:cs="Calibri"/>
          <w:sz w:val="24"/>
        </w:rPr>
        <w:t>lotação atual.</w:t>
      </w:r>
    </w:p>
    <w:p w14:paraId="4121B68F" w14:textId="77777777" w:rsidR="00522113" w:rsidRDefault="00B51388">
      <w:r>
        <w:rPr>
          <w:noProof/>
        </w:rPr>
        <w:lastRenderedPageBreak/>
        <w:drawing>
          <wp:inline distT="0" distB="0" distL="0" distR="0" wp14:anchorId="4E500B98" wp14:editId="6FD9AA18">
            <wp:extent cx="5991225" cy="5257800"/>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png"/>
                    <pic:cNvPicPr/>
                  </pic:nvPicPr>
                  <pic:blipFill>
                    <a:blip r:embed="rId149" cstate="print"/>
                    <a:stretch>
                      <a:fillRect/>
                    </a:stretch>
                  </pic:blipFill>
                  <pic:spPr>
                    <a:xfrm>
                      <a:off x="0" y="0"/>
                      <a:ext cx="5991225" cy="5257800"/>
                    </a:xfrm>
                    <a:prstGeom prst="rect">
                      <a:avLst/>
                    </a:prstGeom>
                  </pic:spPr>
                </pic:pic>
              </a:graphicData>
            </a:graphic>
          </wp:inline>
        </w:drawing>
      </w:r>
    </w:p>
    <w:p w14:paraId="456568C9" w14:textId="77777777" w:rsidR="00522113" w:rsidRDefault="00522113">
      <w:pPr>
        <w:spacing w:before="15" w:line="285" w:lineRule="exact"/>
      </w:pPr>
    </w:p>
    <w:p w14:paraId="5E71C2E1" w14:textId="77777777" w:rsidR="00522113" w:rsidRDefault="00522113">
      <w:pPr>
        <w:spacing w:before="15" w:line="285" w:lineRule="exact"/>
      </w:pPr>
    </w:p>
    <w:p w14:paraId="4D4E261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50">
        <w:r>
          <w:rPr>
            <w:rFonts w:ascii="Tahoma" w:eastAsia="Tahoma" w:hAnsi="Tahoma" w:cs="Tahoma"/>
            <w:i/>
            <w:color w:val="6666FF"/>
          </w:rPr>
          <w:t>Easily create Web Help sites</w:t>
        </w:r>
      </w:hyperlink>
    </w:p>
    <w:p w14:paraId="4A1890A8" w14:textId="77777777" w:rsidR="00522113" w:rsidRDefault="00B51388">
      <w:r>
        <w:br w:type="page"/>
      </w:r>
    </w:p>
    <w:p w14:paraId="2B72556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66" w:name="_topic_ExcluirUsuarios"/>
      <w:bookmarkEnd w:id="66"/>
      <w:r>
        <w:rPr>
          <w:rFonts w:ascii="Tahoma" w:eastAsia="Tahoma" w:hAnsi="Tahoma" w:cs="Tahoma"/>
          <w:i/>
          <w:color w:val="243F60"/>
          <w:sz w:val="22"/>
        </w:rPr>
        <w:t>Excluir Usuários</w:t>
      </w:r>
    </w:p>
    <w:p w14:paraId="5C41FD45" w14:textId="77777777" w:rsidR="00522113" w:rsidRDefault="00B51388">
      <w:pPr>
        <w:spacing w:line="360"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os usuários cadastrados. Para excluir um ou mais usuários selecionar</w:t>
      </w:r>
      <w:r>
        <w:rPr>
          <w:rFonts w:ascii="Calibri" w:eastAsia="Calibri" w:hAnsi="Calibri" w:cs="Calibri"/>
          <w:spacing w:val="15"/>
          <w:sz w:val="24"/>
        </w:rPr>
        <w:t xml:space="preserve"> </w:t>
      </w:r>
      <w:r>
        <w:rPr>
          <w:rFonts w:ascii="Calibri" w:eastAsia="Calibri" w:hAnsi="Calibri" w:cs="Calibri"/>
          <w:sz w:val="24"/>
        </w:rPr>
        <w:t xml:space="preserve">os registros da lista de usuários e selecionar a opção Ações e </w:t>
      </w:r>
      <w:r>
        <w:rPr>
          <w:rFonts w:ascii="Calibri" w:eastAsia="Calibri" w:hAnsi="Calibri" w:cs="Calibri"/>
          <w:sz w:val="24"/>
        </w:rPr>
        <w:t>depois Excluir</w:t>
      </w:r>
      <w:r>
        <w:rPr>
          <w:sz w:val="24"/>
        </w:rPr>
        <w:t>.</w:t>
      </w:r>
      <w:r>
        <w:rPr>
          <w:rFonts w:ascii="Calibri" w:eastAsia="Calibri" w:hAnsi="Calibri" w:cs="Calibri"/>
          <w:sz w:val="24"/>
        </w:rPr>
        <w:t xml:space="preserve"> Será mostrada a mensagem de confirmação da ação. Ao selecionar Sim os registros selecionados serão excluídos e não mais mostrados na lista de usuários.</w:t>
      </w:r>
    </w:p>
    <w:p w14:paraId="6A9E1F26" w14:textId="77777777" w:rsidR="00522113" w:rsidRDefault="00B51388">
      <w:pPr>
        <w:spacing w:before="90" w:line="435" w:lineRule="atLeast"/>
        <w:ind w:left="105" w:right="75"/>
        <w:jc w:val="both"/>
      </w:pPr>
      <w:r>
        <w:rPr>
          <w:rFonts w:ascii="Calibri" w:eastAsia="Calibri" w:hAnsi="Calibri" w:cs="Calibri"/>
          <w:b/>
          <w:sz w:val="24"/>
        </w:rPr>
        <w:t xml:space="preserve">Importante: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 xml:space="preserve">que já foram utilizados como integrante de equipe no </w:t>
      </w:r>
      <w:r>
        <w:rPr>
          <w:rFonts w:ascii="Calibri" w:eastAsia="Calibri" w:hAnsi="Calibri" w:cs="Calibri"/>
          <w:sz w:val="24"/>
        </w:rPr>
        <w:t>cadastro de planos de ação e fiscalizações não podem ser excluídos, somente inativados.</w:t>
      </w:r>
    </w:p>
    <w:p w14:paraId="4F1DE1E6" w14:textId="77777777" w:rsidR="00522113" w:rsidRDefault="00B51388">
      <w:pPr>
        <w:spacing w:before="105"/>
        <w:ind w:left="105"/>
      </w:pPr>
      <w:r>
        <w:rPr>
          <w:noProof/>
        </w:rPr>
        <w:drawing>
          <wp:inline distT="0" distB="0" distL="0" distR="0" wp14:anchorId="0C5F5FCB" wp14:editId="41EAB900">
            <wp:extent cx="5448300" cy="4057650"/>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png"/>
                    <pic:cNvPicPr/>
                  </pic:nvPicPr>
                  <pic:blipFill>
                    <a:blip r:embed="rId151" cstate="print"/>
                    <a:stretch>
                      <a:fillRect/>
                    </a:stretch>
                  </pic:blipFill>
                  <pic:spPr>
                    <a:xfrm>
                      <a:off x="0" y="0"/>
                      <a:ext cx="5448300" cy="4057650"/>
                    </a:xfrm>
                    <a:prstGeom prst="rect">
                      <a:avLst/>
                    </a:prstGeom>
                  </pic:spPr>
                </pic:pic>
              </a:graphicData>
            </a:graphic>
          </wp:inline>
        </w:drawing>
      </w:r>
    </w:p>
    <w:p w14:paraId="48702060" w14:textId="77777777" w:rsidR="00522113" w:rsidRDefault="00522113">
      <w:pPr>
        <w:spacing w:before="15" w:line="180" w:lineRule="exact"/>
      </w:pPr>
    </w:p>
    <w:p w14:paraId="1096EB54" w14:textId="77777777" w:rsidR="00522113" w:rsidRDefault="00522113">
      <w:pPr>
        <w:spacing w:line="195" w:lineRule="exact"/>
      </w:pPr>
    </w:p>
    <w:p w14:paraId="08CEB0F0" w14:textId="77777777" w:rsidR="00522113" w:rsidRDefault="00B51388">
      <w:pPr>
        <w:ind w:left="105"/>
      </w:pPr>
      <w:r>
        <w:rPr>
          <w:noProof/>
        </w:rPr>
        <w:lastRenderedPageBreak/>
        <w:drawing>
          <wp:inline distT="0" distB="0" distL="0" distR="0" wp14:anchorId="64C80F10" wp14:editId="69F6BF63">
            <wp:extent cx="5448300" cy="4057650"/>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png"/>
                    <pic:cNvPicPr/>
                  </pic:nvPicPr>
                  <pic:blipFill>
                    <a:blip r:embed="rId152" cstate="print"/>
                    <a:stretch>
                      <a:fillRect/>
                    </a:stretch>
                  </pic:blipFill>
                  <pic:spPr>
                    <a:xfrm>
                      <a:off x="0" y="0"/>
                      <a:ext cx="5448300" cy="4057650"/>
                    </a:xfrm>
                    <a:prstGeom prst="rect">
                      <a:avLst/>
                    </a:prstGeom>
                  </pic:spPr>
                </pic:pic>
              </a:graphicData>
            </a:graphic>
          </wp:inline>
        </w:drawing>
      </w:r>
    </w:p>
    <w:p w14:paraId="7C669C3C" w14:textId="77777777" w:rsidR="00522113" w:rsidRDefault="00522113">
      <w:pPr>
        <w:spacing w:line="195" w:lineRule="exact"/>
      </w:pPr>
    </w:p>
    <w:p w14:paraId="07849AB8" w14:textId="77777777" w:rsidR="00522113" w:rsidRDefault="00B51388">
      <w:pPr>
        <w:spacing w:before="15"/>
        <w:ind w:right="120"/>
        <w:jc w:val="right"/>
      </w:pPr>
      <w:r>
        <w:rPr>
          <w:rFonts w:ascii="Calibri" w:eastAsia="Calibri" w:hAnsi="Calibri" w:cs="Calibri"/>
          <w:sz w:val="22"/>
        </w:rPr>
        <w:t>8</w:t>
      </w:r>
    </w:p>
    <w:p w14:paraId="05302E22" w14:textId="77777777" w:rsidR="00522113" w:rsidRDefault="00B51388">
      <w:pPr>
        <w:spacing w:before="105"/>
        <w:ind w:left="105"/>
      </w:pPr>
      <w:r>
        <w:rPr>
          <w:noProof/>
        </w:rPr>
        <w:drawing>
          <wp:inline distT="0" distB="0" distL="0" distR="0" wp14:anchorId="3A192C5B" wp14:editId="72C76E68">
            <wp:extent cx="5438775" cy="4505325"/>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png"/>
                    <pic:cNvPicPr/>
                  </pic:nvPicPr>
                  <pic:blipFill>
                    <a:blip r:embed="rId153" cstate="print"/>
                    <a:stretch>
                      <a:fillRect/>
                    </a:stretch>
                  </pic:blipFill>
                  <pic:spPr>
                    <a:xfrm>
                      <a:off x="0" y="0"/>
                      <a:ext cx="5438775" cy="4505325"/>
                    </a:xfrm>
                    <a:prstGeom prst="rect">
                      <a:avLst/>
                    </a:prstGeom>
                  </pic:spPr>
                </pic:pic>
              </a:graphicData>
            </a:graphic>
          </wp:inline>
        </w:drawing>
      </w:r>
    </w:p>
    <w:p w14:paraId="2466850D" w14:textId="77777777" w:rsidR="00522113" w:rsidRDefault="00522113">
      <w:pPr>
        <w:spacing w:before="15" w:line="135" w:lineRule="exact"/>
      </w:pPr>
    </w:p>
    <w:p w14:paraId="0C0B0E21" w14:textId="77777777" w:rsidR="00522113" w:rsidRDefault="00522113">
      <w:pPr>
        <w:spacing w:line="195" w:lineRule="exact"/>
      </w:pPr>
    </w:p>
    <w:p w14:paraId="1F29C9A1" w14:textId="77777777" w:rsidR="00522113" w:rsidRDefault="00522113">
      <w:pPr>
        <w:spacing w:line="195" w:lineRule="exact"/>
      </w:pPr>
    </w:p>
    <w:p w14:paraId="2128DD7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54">
        <w:r>
          <w:rPr>
            <w:rFonts w:ascii="Tahoma" w:eastAsia="Tahoma" w:hAnsi="Tahoma" w:cs="Tahoma"/>
            <w:i/>
            <w:color w:val="6666FF"/>
          </w:rPr>
          <w:t>Free help authoring environment</w:t>
        </w:r>
      </w:hyperlink>
    </w:p>
    <w:p w14:paraId="37C4C5A5" w14:textId="77777777" w:rsidR="00522113" w:rsidRDefault="00B51388">
      <w:r>
        <w:br w:type="page"/>
      </w:r>
    </w:p>
    <w:p w14:paraId="12DF134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67" w:name="_topic_InativarUsuarios"/>
      <w:bookmarkEnd w:id="67"/>
      <w:r>
        <w:rPr>
          <w:rFonts w:ascii="Tahoma" w:eastAsia="Tahoma" w:hAnsi="Tahoma" w:cs="Tahoma"/>
          <w:i/>
          <w:color w:val="243F60"/>
          <w:sz w:val="22"/>
        </w:rPr>
        <w:t>Inativar Usuários</w:t>
      </w:r>
    </w:p>
    <w:p w14:paraId="12F23C98" w14:textId="77777777" w:rsidR="00522113" w:rsidRDefault="00B51388">
      <w:pPr>
        <w:spacing w:line="360"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lista com os usuários cadastrados. Para </w:t>
      </w:r>
      <w:r>
        <w:rPr>
          <w:rFonts w:ascii="Calibri" w:eastAsia="Calibri" w:hAnsi="Calibri" w:cs="Calibri"/>
          <w:sz w:val="24"/>
        </w:rPr>
        <w:t>inativar um ou mais usuários selecionar os registros da lista de usuários e selecionar a opção Ações e depois Inativar. Será mostrada</w:t>
      </w:r>
      <w:r>
        <w:rPr>
          <w:rFonts w:ascii="Calibri" w:eastAsia="Calibri" w:hAnsi="Calibri" w:cs="Calibri"/>
          <w:spacing w:val="15"/>
          <w:sz w:val="24"/>
        </w:rPr>
        <w:t xml:space="preserve"> </w:t>
      </w:r>
      <w:r>
        <w:rPr>
          <w:rFonts w:ascii="Calibri" w:eastAsia="Calibri" w:hAnsi="Calibri" w:cs="Calibri"/>
          <w:sz w:val="24"/>
        </w:rPr>
        <w:t>a mensagem de confirmação da ação. Ao selecionar Sim a situação dos registros selecionados será alterada para inativo.</w:t>
      </w:r>
    </w:p>
    <w:p w14:paraId="720B4B7D" w14:textId="77777777" w:rsidR="00522113" w:rsidRDefault="00522113">
      <w:pPr>
        <w:spacing w:before="15" w:line="225" w:lineRule="exact"/>
      </w:pPr>
    </w:p>
    <w:p w14:paraId="365BE40F" w14:textId="77777777" w:rsidR="00522113" w:rsidRDefault="00B51388">
      <w:pPr>
        <w:spacing w:line="360" w:lineRule="auto"/>
        <w:ind w:left="105" w:right="75"/>
        <w:jc w:val="both"/>
      </w:pPr>
      <w:r>
        <w:rPr>
          <w:rFonts w:ascii="Calibri" w:eastAsia="Calibri" w:hAnsi="Calibri" w:cs="Calibri"/>
          <w:b/>
          <w:sz w:val="24"/>
        </w:rPr>
        <w:t>Im</w:t>
      </w:r>
      <w:r>
        <w:rPr>
          <w:rFonts w:ascii="Calibri" w:eastAsia="Calibri" w:hAnsi="Calibri" w:cs="Calibri"/>
          <w:b/>
          <w:sz w:val="24"/>
        </w:rPr>
        <w:t xml:space="preserve">portante: </w:t>
      </w:r>
      <w:r>
        <w:rPr>
          <w:rFonts w:ascii="Calibri" w:eastAsia="Calibri" w:hAnsi="Calibri" w:cs="Calibri"/>
          <w:sz w:val="24"/>
        </w:rPr>
        <w:t>Quando um usuário for inativado, não será mais possível utiliz</w:t>
      </w:r>
      <w:r>
        <w:rPr>
          <w:rFonts w:ascii="Calibri" w:eastAsia="Calibri" w:hAnsi="Calibri" w:cs="Calibri"/>
          <w:spacing w:val="15"/>
          <w:sz w:val="24"/>
        </w:rPr>
        <w:t>á</w:t>
      </w:r>
      <w:r>
        <w:rPr>
          <w:sz w:val="24"/>
        </w:rPr>
        <w:t>-</w:t>
      </w:r>
      <w:r>
        <w:rPr>
          <w:rFonts w:ascii="Calibri" w:eastAsia="Calibri" w:hAnsi="Calibri" w:cs="Calibri"/>
          <w:sz w:val="24"/>
        </w:rPr>
        <w:t>lo nos novos cadastros de planos de fiscalização e de novas fiscalizações.</w:t>
      </w:r>
    </w:p>
    <w:p w14:paraId="7E48F1C8" w14:textId="77777777" w:rsidR="00522113" w:rsidRDefault="00B51388">
      <w:pPr>
        <w:spacing w:before="105"/>
        <w:ind w:left="105"/>
      </w:pPr>
      <w:r>
        <w:rPr>
          <w:noProof/>
        </w:rPr>
        <w:drawing>
          <wp:inline distT="0" distB="0" distL="0" distR="0" wp14:anchorId="67E37354" wp14:editId="1BCC5EEB">
            <wp:extent cx="5334000" cy="4105275"/>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png"/>
                    <pic:cNvPicPr/>
                  </pic:nvPicPr>
                  <pic:blipFill>
                    <a:blip r:embed="rId155" cstate="print"/>
                    <a:stretch>
                      <a:fillRect/>
                    </a:stretch>
                  </pic:blipFill>
                  <pic:spPr>
                    <a:xfrm>
                      <a:off x="0" y="0"/>
                      <a:ext cx="5334000" cy="4105275"/>
                    </a:xfrm>
                    <a:prstGeom prst="rect">
                      <a:avLst/>
                    </a:prstGeom>
                  </pic:spPr>
                </pic:pic>
              </a:graphicData>
            </a:graphic>
          </wp:inline>
        </w:drawing>
      </w:r>
    </w:p>
    <w:p w14:paraId="4F7079CB" w14:textId="77777777" w:rsidR="00522113" w:rsidRDefault="00522113">
      <w:pPr>
        <w:spacing w:before="15" w:line="135" w:lineRule="exact"/>
      </w:pPr>
    </w:p>
    <w:p w14:paraId="28FD4F91" w14:textId="77777777" w:rsidR="00522113" w:rsidRDefault="00522113">
      <w:pPr>
        <w:spacing w:line="195" w:lineRule="exact"/>
      </w:pPr>
    </w:p>
    <w:p w14:paraId="18E239F5" w14:textId="77777777" w:rsidR="00522113" w:rsidRDefault="00522113">
      <w:pPr>
        <w:spacing w:line="195" w:lineRule="exact"/>
      </w:pPr>
    </w:p>
    <w:p w14:paraId="39D61C0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56">
        <w:r>
          <w:rPr>
            <w:rFonts w:ascii="Tahoma" w:eastAsia="Tahoma" w:hAnsi="Tahoma" w:cs="Tahoma"/>
            <w:i/>
            <w:color w:val="6666FF"/>
          </w:rPr>
          <w:t>Create help files for the Qt Help Framework</w:t>
        </w:r>
      </w:hyperlink>
    </w:p>
    <w:p w14:paraId="65FE494D" w14:textId="77777777" w:rsidR="00522113" w:rsidRDefault="00B51388">
      <w:r>
        <w:br w:type="page"/>
      </w:r>
    </w:p>
    <w:p w14:paraId="674F0C7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68" w:name="_topic_AtivarUsuarios"/>
      <w:bookmarkEnd w:id="68"/>
      <w:r>
        <w:rPr>
          <w:rFonts w:ascii="Tahoma" w:eastAsia="Tahoma" w:hAnsi="Tahoma" w:cs="Tahoma"/>
          <w:i/>
          <w:color w:val="243F60"/>
          <w:sz w:val="22"/>
        </w:rPr>
        <w:t>Ativar Usuár</w:t>
      </w:r>
      <w:r>
        <w:rPr>
          <w:rFonts w:ascii="Tahoma" w:eastAsia="Tahoma" w:hAnsi="Tahoma" w:cs="Tahoma"/>
          <w:i/>
          <w:color w:val="243F60"/>
          <w:sz w:val="22"/>
        </w:rPr>
        <w:t>ios</w:t>
      </w:r>
    </w:p>
    <w:p w14:paraId="5E9E87AC" w14:textId="77777777" w:rsidR="00522113" w:rsidRDefault="00B51388">
      <w:pPr>
        <w:spacing w:line="360"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os usuários cadastrados. Para ativar um ou mais usuários selecionar os registros da lista de usuários</w:t>
      </w:r>
      <w:r>
        <w:rPr>
          <w:rFonts w:ascii="Calibri" w:eastAsia="Calibri" w:hAnsi="Calibri" w:cs="Calibri"/>
          <w:spacing w:val="-15"/>
          <w:sz w:val="24"/>
        </w:rPr>
        <w:t xml:space="preserve"> </w:t>
      </w:r>
      <w:r>
        <w:rPr>
          <w:rFonts w:ascii="Calibri" w:eastAsia="Calibri" w:hAnsi="Calibri" w:cs="Calibri"/>
          <w:sz w:val="24"/>
        </w:rPr>
        <w:t>e selecionar a opção Ações</w:t>
      </w:r>
      <w:r>
        <w:rPr>
          <w:rFonts w:ascii="Calibri" w:eastAsia="Calibri" w:hAnsi="Calibri" w:cs="Calibri"/>
          <w:spacing w:val="-15"/>
          <w:sz w:val="24"/>
        </w:rPr>
        <w:t xml:space="preserve"> </w:t>
      </w:r>
      <w:r>
        <w:rPr>
          <w:rFonts w:ascii="Calibri" w:eastAsia="Calibri" w:hAnsi="Calibri" w:cs="Calibri"/>
          <w:sz w:val="24"/>
        </w:rPr>
        <w:t xml:space="preserve">e depois Ativar. Será </w:t>
      </w:r>
      <w:r>
        <w:rPr>
          <w:rFonts w:ascii="Calibri" w:eastAsia="Calibri" w:hAnsi="Calibri" w:cs="Calibri"/>
          <w:sz w:val="24"/>
        </w:rPr>
        <w:t>mostrada a mensagem de confirmação da ação. Ao selecionar Sim a situação dos registros selecionados será alterada para ativo.</w:t>
      </w:r>
    </w:p>
    <w:p w14:paraId="02C7CC25" w14:textId="77777777" w:rsidR="00522113" w:rsidRDefault="00522113">
      <w:pPr>
        <w:spacing w:before="15" w:line="225" w:lineRule="exact"/>
      </w:pPr>
    </w:p>
    <w:p w14:paraId="45EF682E"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Quando um usuário for ativado, será possível utilizá</w:t>
      </w:r>
      <w:r>
        <w:rPr>
          <w:sz w:val="24"/>
        </w:rPr>
        <w:t>-</w:t>
      </w:r>
      <w:r>
        <w:rPr>
          <w:rFonts w:ascii="Calibri" w:eastAsia="Calibri" w:hAnsi="Calibri" w:cs="Calibri"/>
          <w:sz w:val="24"/>
        </w:rPr>
        <w:t xml:space="preserve">lo novamente nos novos cadastros de planos de </w:t>
      </w:r>
      <w:r>
        <w:rPr>
          <w:rFonts w:ascii="Calibri" w:eastAsia="Calibri" w:hAnsi="Calibri" w:cs="Calibri"/>
          <w:sz w:val="24"/>
        </w:rPr>
        <w:t>fiscalização e de novas fiscalizações.</w:t>
      </w:r>
    </w:p>
    <w:p w14:paraId="0C7C8428" w14:textId="77777777" w:rsidR="00522113" w:rsidRDefault="00B51388">
      <w:pPr>
        <w:spacing w:before="105"/>
        <w:ind w:left="105"/>
      </w:pPr>
      <w:r>
        <w:rPr>
          <w:noProof/>
        </w:rPr>
        <w:drawing>
          <wp:inline distT="0" distB="0" distL="0" distR="0" wp14:anchorId="0A622B73" wp14:editId="73299897">
            <wp:extent cx="5448300" cy="420052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png"/>
                    <pic:cNvPicPr/>
                  </pic:nvPicPr>
                  <pic:blipFill>
                    <a:blip r:embed="rId155" cstate="print"/>
                    <a:stretch>
                      <a:fillRect/>
                    </a:stretch>
                  </pic:blipFill>
                  <pic:spPr>
                    <a:xfrm>
                      <a:off x="0" y="0"/>
                      <a:ext cx="5448300" cy="4200525"/>
                    </a:xfrm>
                    <a:prstGeom prst="rect">
                      <a:avLst/>
                    </a:prstGeom>
                  </pic:spPr>
                </pic:pic>
              </a:graphicData>
            </a:graphic>
          </wp:inline>
        </w:drawing>
      </w:r>
    </w:p>
    <w:p w14:paraId="1FE6BC0A" w14:textId="77777777" w:rsidR="00522113" w:rsidRDefault="00522113">
      <w:pPr>
        <w:spacing w:before="15" w:line="135" w:lineRule="exact"/>
      </w:pPr>
    </w:p>
    <w:p w14:paraId="71C88660" w14:textId="77777777" w:rsidR="00522113" w:rsidRDefault="00522113">
      <w:pPr>
        <w:spacing w:before="15" w:line="135" w:lineRule="exact"/>
      </w:pPr>
    </w:p>
    <w:p w14:paraId="34D7FA4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57">
        <w:r>
          <w:rPr>
            <w:rFonts w:ascii="Tahoma" w:eastAsia="Tahoma" w:hAnsi="Tahoma" w:cs="Tahoma"/>
            <w:i/>
            <w:color w:val="6666FF"/>
          </w:rPr>
          <w:t>Free HTML Help documentation generator</w:t>
        </w:r>
      </w:hyperlink>
    </w:p>
    <w:p w14:paraId="5CAA2553" w14:textId="77777777" w:rsidR="00522113" w:rsidRDefault="00B51388">
      <w:r>
        <w:br w:type="page"/>
      </w:r>
    </w:p>
    <w:p w14:paraId="0666DAB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69" w:name="_topic_ExportarUsuariosparaExcel"/>
      <w:bookmarkEnd w:id="69"/>
      <w:r>
        <w:rPr>
          <w:rFonts w:ascii="Tahoma" w:eastAsia="Tahoma" w:hAnsi="Tahoma" w:cs="Tahoma"/>
          <w:i/>
          <w:color w:val="243F60"/>
          <w:sz w:val="22"/>
        </w:rPr>
        <w:t>Exportar Usuários para Excel</w:t>
      </w:r>
    </w:p>
    <w:p w14:paraId="32E05D3E"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lista com os usuários cadastrados. Para exportar em Excel, selecionar os registros da lista de usuários e selecionar a opção </w:t>
      </w:r>
      <w:r>
        <w:rPr>
          <w:rFonts w:ascii="Calibri" w:eastAsia="Calibri" w:hAnsi="Calibri" w:cs="Calibri"/>
          <w:sz w:val="24"/>
        </w:rPr>
        <w:t>Ações e depois Exportar Excel. Será disponibilizado um relatório Excel com os usuários selecionados na lista para exportação.</w:t>
      </w:r>
    </w:p>
    <w:p w14:paraId="6465DC0D" w14:textId="77777777" w:rsidR="00522113" w:rsidRDefault="00B51388">
      <w:pPr>
        <w:spacing w:before="105"/>
        <w:ind w:left="105"/>
      </w:pPr>
      <w:r>
        <w:rPr>
          <w:noProof/>
        </w:rPr>
        <w:drawing>
          <wp:inline distT="0" distB="0" distL="0" distR="0" wp14:anchorId="1DCFD371" wp14:editId="48EF4FD2">
            <wp:extent cx="5438775" cy="4200525"/>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png"/>
                    <pic:cNvPicPr/>
                  </pic:nvPicPr>
                  <pic:blipFill>
                    <a:blip r:embed="rId155" cstate="print"/>
                    <a:stretch>
                      <a:fillRect/>
                    </a:stretch>
                  </pic:blipFill>
                  <pic:spPr>
                    <a:xfrm>
                      <a:off x="0" y="0"/>
                      <a:ext cx="5438775" cy="4200525"/>
                    </a:xfrm>
                    <a:prstGeom prst="rect">
                      <a:avLst/>
                    </a:prstGeom>
                  </pic:spPr>
                </pic:pic>
              </a:graphicData>
            </a:graphic>
          </wp:inline>
        </w:drawing>
      </w:r>
    </w:p>
    <w:p w14:paraId="32B7D855" w14:textId="77777777" w:rsidR="00522113" w:rsidRDefault="00522113">
      <w:pPr>
        <w:spacing w:before="15" w:line="180" w:lineRule="exact"/>
      </w:pPr>
    </w:p>
    <w:p w14:paraId="51F30726" w14:textId="77777777" w:rsidR="00522113" w:rsidRDefault="00522113">
      <w:pPr>
        <w:spacing w:line="195" w:lineRule="exact"/>
      </w:pPr>
    </w:p>
    <w:p w14:paraId="73662793"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Usuários.</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os usuários cadastrados. Para expo</w:t>
      </w:r>
      <w:r>
        <w:rPr>
          <w:rFonts w:ascii="Calibri" w:eastAsia="Calibri" w:hAnsi="Calibri" w:cs="Calibri"/>
          <w:sz w:val="24"/>
        </w:rPr>
        <w:t>rtar em Excel, selecionar os registros da lista de usuários e selecionar a opção Ações e depois Exportar Excel. Será disponibilizado um relatório Excel com os usuários selecionados na lista para exportação.</w:t>
      </w:r>
    </w:p>
    <w:p w14:paraId="31092C63" w14:textId="77777777" w:rsidR="00522113" w:rsidRDefault="00B51388">
      <w:pPr>
        <w:spacing w:before="105"/>
        <w:ind w:left="105"/>
      </w:pPr>
      <w:r>
        <w:rPr>
          <w:noProof/>
        </w:rPr>
        <w:lastRenderedPageBreak/>
        <w:drawing>
          <wp:inline distT="0" distB="0" distL="0" distR="0" wp14:anchorId="1FD606DB" wp14:editId="70D1B1AF">
            <wp:extent cx="5438775" cy="4200525"/>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png"/>
                    <pic:cNvPicPr/>
                  </pic:nvPicPr>
                  <pic:blipFill>
                    <a:blip r:embed="rId155" cstate="print"/>
                    <a:stretch>
                      <a:fillRect/>
                    </a:stretch>
                  </pic:blipFill>
                  <pic:spPr>
                    <a:xfrm>
                      <a:off x="0" y="0"/>
                      <a:ext cx="5438775" cy="4200525"/>
                    </a:xfrm>
                    <a:prstGeom prst="rect">
                      <a:avLst/>
                    </a:prstGeom>
                  </pic:spPr>
                </pic:pic>
              </a:graphicData>
            </a:graphic>
          </wp:inline>
        </w:drawing>
      </w:r>
    </w:p>
    <w:p w14:paraId="47F8A0B7" w14:textId="77777777" w:rsidR="00522113" w:rsidRDefault="00522113">
      <w:pPr>
        <w:spacing w:before="15" w:line="180" w:lineRule="exact"/>
      </w:pPr>
    </w:p>
    <w:p w14:paraId="283A62A6" w14:textId="77777777" w:rsidR="00522113" w:rsidRDefault="00522113">
      <w:pPr>
        <w:spacing w:line="195" w:lineRule="exact"/>
      </w:pPr>
    </w:p>
    <w:p w14:paraId="62E74FCC" w14:textId="77777777" w:rsidR="00522113" w:rsidRDefault="00522113">
      <w:pPr>
        <w:spacing w:line="195" w:lineRule="exact"/>
      </w:pPr>
    </w:p>
    <w:p w14:paraId="5EED289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58">
        <w:r>
          <w:rPr>
            <w:rFonts w:ascii="Tahoma" w:eastAsia="Tahoma" w:hAnsi="Tahoma" w:cs="Tahoma"/>
            <w:i/>
            <w:color w:val="6666FF"/>
          </w:rPr>
          <w:t>Free Kindle producer</w:t>
        </w:r>
      </w:hyperlink>
    </w:p>
    <w:p w14:paraId="4B3BF14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70" w:name="_topic_Colaboradores"/>
      <w:bookmarkEnd w:id="70"/>
      <w:r>
        <w:rPr>
          <w:rFonts w:ascii="Tahoma" w:eastAsia="Tahoma" w:hAnsi="Tahoma" w:cs="Tahoma"/>
          <w:color w:val="243F60"/>
          <w:sz w:val="22"/>
        </w:rPr>
        <w:t>Colaboradores</w:t>
      </w:r>
    </w:p>
    <w:p w14:paraId="55A39C90" w14:textId="77777777" w:rsidR="00522113" w:rsidRDefault="00B51388">
      <w:pPr>
        <w:spacing w:line="357" w:lineRule="auto"/>
        <w:ind w:left="105" w:right="75"/>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 a opção Gerenciador e</w:t>
      </w:r>
      <w:r>
        <w:rPr>
          <w:rFonts w:ascii="Calibri" w:eastAsia="Calibri" w:hAnsi="Calibri" w:cs="Calibri"/>
          <w:spacing w:val="-15"/>
          <w:sz w:val="24"/>
        </w:rPr>
        <w:t xml:space="preserve"> </w:t>
      </w:r>
      <w:r>
        <w:rPr>
          <w:rFonts w:ascii="Calibri" w:eastAsia="Calibri" w:hAnsi="Calibri" w:cs="Calibri"/>
          <w:sz w:val="24"/>
        </w:rPr>
        <w:t>depois Colaboradores.</w:t>
      </w:r>
      <w:r>
        <w:rPr>
          <w:rFonts w:ascii="Calibri" w:eastAsia="Calibri" w:hAnsi="Calibri" w:cs="Calibri"/>
          <w:spacing w:val="-15"/>
          <w:sz w:val="24"/>
        </w:rPr>
        <w:t xml:space="preserve"> </w:t>
      </w:r>
      <w:r>
        <w:rPr>
          <w:rFonts w:ascii="Calibri" w:eastAsia="Calibri" w:hAnsi="Calibri" w:cs="Calibri"/>
          <w:sz w:val="24"/>
        </w:rPr>
        <w:t xml:space="preserve">Será mostrada a lista com os colaboradores cadastrados. O usuário poderá </w:t>
      </w:r>
      <w:r>
        <w:rPr>
          <w:rFonts w:ascii="Calibri" w:eastAsia="Calibri" w:hAnsi="Calibri" w:cs="Calibri"/>
          <w:b/>
          <w:sz w:val="24"/>
        </w:rPr>
        <w:t xml:space="preserve">"Consultar", "Cadastrar", "Alterar", "Excluir", "Inativar" e "Ativar" os colaboradores. </w:t>
      </w:r>
    </w:p>
    <w:p w14:paraId="00BA188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59">
        <w:r>
          <w:rPr>
            <w:rFonts w:ascii="Tahoma" w:eastAsia="Tahoma" w:hAnsi="Tahoma" w:cs="Tahoma"/>
            <w:i/>
            <w:color w:val="6666FF"/>
          </w:rPr>
          <w:t>Write eBooks for the Kindle</w:t>
        </w:r>
      </w:hyperlink>
    </w:p>
    <w:p w14:paraId="7E4ADEAE" w14:textId="77777777" w:rsidR="00522113" w:rsidRDefault="00B51388">
      <w:r>
        <w:br w:type="page"/>
      </w:r>
    </w:p>
    <w:p w14:paraId="194DC6E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71" w:name="_topic_ConsultarColaboradores"/>
      <w:bookmarkEnd w:id="71"/>
      <w:r>
        <w:rPr>
          <w:rFonts w:ascii="Tahoma" w:eastAsia="Tahoma" w:hAnsi="Tahoma" w:cs="Tahoma"/>
          <w:i/>
          <w:color w:val="243F60"/>
          <w:sz w:val="22"/>
        </w:rPr>
        <w:t>Consultar Colaboradores</w:t>
      </w:r>
    </w:p>
    <w:p w14:paraId="57D45D84" w14:textId="77777777" w:rsidR="00522113" w:rsidRDefault="00B51388">
      <w:pPr>
        <w:spacing w:line="357" w:lineRule="auto"/>
        <w:ind w:left="105" w:right="75"/>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 a opção Gerenciador e</w:t>
      </w:r>
      <w:r>
        <w:rPr>
          <w:rFonts w:ascii="Calibri" w:eastAsia="Calibri" w:hAnsi="Calibri" w:cs="Calibri"/>
          <w:spacing w:val="-15"/>
          <w:sz w:val="24"/>
        </w:rPr>
        <w:t xml:space="preserve"> </w:t>
      </w:r>
      <w:r>
        <w:rPr>
          <w:rFonts w:ascii="Calibri" w:eastAsia="Calibri" w:hAnsi="Calibri" w:cs="Calibri"/>
          <w:sz w:val="24"/>
        </w:rPr>
        <w:t>depois Colaboradores.</w:t>
      </w:r>
      <w:r>
        <w:rPr>
          <w:rFonts w:ascii="Calibri" w:eastAsia="Calibri" w:hAnsi="Calibri" w:cs="Calibri"/>
          <w:spacing w:val="-15"/>
          <w:sz w:val="24"/>
        </w:rPr>
        <w:t xml:space="preserve"> </w:t>
      </w:r>
      <w:r>
        <w:rPr>
          <w:rFonts w:ascii="Calibri" w:eastAsia="Calibri" w:hAnsi="Calibri" w:cs="Calibri"/>
          <w:sz w:val="24"/>
        </w:rPr>
        <w:t>Será mostrada a lista com os colaboradores cadastrados.</w:t>
      </w:r>
    </w:p>
    <w:p w14:paraId="09146361" w14:textId="77777777" w:rsidR="00522113" w:rsidRDefault="00522113">
      <w:pPr>
        <w:spacing w:before="15" w:line="225" w:lineRule="exact"/>
      </w:pPr>
    </w:p>
    <w:p w14:paraId="6E352C38" w14:textId="77777777" w:rsidR="00522113" w:rsidRDefault="00B51388">
      <w:pPr>
        <w:ind w:left="105"/>
      </w:pPr>
      <w:r>
        <w:rPr>
          <w:noProof/>
        </w:rPr>
        <w:drawing>
          <wp:inline distT="0" distB="0" distL="0" distR="0" wp14:anchorId="379A7445" wp14:editId="3B6B51E9">
            <wp:extent cx="5448300" cy="2800350"/>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png"/>
                    <pic:cNvPicPr/>
                  </pic:nvPicPr>
                  <pic:blipFill>
                    <a:blip r:embed="rId160" cstate="print"/>
                    <a:stretch>
                      <a:fillRect/>
                    </a:stretch>
                  </pic:blipFill>
                  <pic:spPr>
                    <a:xfrm>
                      <a:off x="0" y="0"/>
                      <a:ext cx="5448300" cy="2800350"/>
                    </a:xfrm>
                    <a:prstGeom prst="rect">
                      <a:avLst/>
                    </a:prstGeom>
                  </pic:spPr>
                </pic:pic>
              </a:graphicData>
            </a:graphic>
          </wp:inline>
        </w:drawing>
      </w:r>
    </w:p>
    <w:p w14:paraId="08EE5217" w14:textId="77777777" w:rsidR="00522113" w:rsidRDefault="00B51388">
      <w:pPr>
        <w:spacing w:before="60" w:line="360" w:lineRule="auto"/>
        <w:ind w:left="105" w:right="75"/>
        <w:jc w:val="both"/>
      </w:pPr>
      <w:r>
        <w:rPr>
          <w:rFonts w:ascii="Calibri" w:eastAsia="Calibri" w:hAnsi="Calibri" w:cs="Calibri"/>
          <w:sz w:val="24"/>
        </w:rPr>
        <w:t>É possível realizar uma nova pesquisa utilizando os filtros Status e Tipo Colaborador. O campo texto permite realizar pesquisa livre e confo</w:t>
      </w:r>
      <w:r>
        <w:rPr>
          <w:rFonts w:ascii="Calibri" w:eastAsia="Calibri" w:hAnsi="Calibri" w:cs="Calibri"/>
          <w:sz w:val="24"/>
        </w:rPr>
        <w:t>rme o preenchimento será filtrado o resultado.</w:t>
      </w:r>
    </w:p>
    <w:p w14:paraId="39CFE5A4" w14:textId="77777777" w:rsidR="00522113" w:rsidRDefault="00522113">
      <w:pPr>
        <w:spacing w:before="15" w:line="225" w:lineRule="exact"/>
      </w:pPr>
    </w:p>
    <w:p w14:paraId="77A9A1A3" w14:textId="77777777" w:rsidR="00522113" w:rsidRDefault="00B51388">
      <w:pPr>
        <w:spacing w:line="360" w:lineRule="auto"/>
        <w:ind w:left="105" w:right="75"/>
        <w:jc w:val="both"/>
      </w:pPr>
      <w:r>
        <w:rPr>
          <w:rFonts w:ascii="Calibri" w:eastAsia="Calibri" w:hAnsi="Calibri" w:cs="Calibri"/>
          <w:sz w:val="24"/>
        </w:rPr>
        <w:t>De acordo com a permissão do usuário autenticado é possível também excluir, ativar e inativar colaboradores.</w:t>
      </w:r>
    </w:p>
    <w:p w14:paraId="41AADAFB" w14:textId="77777777" w:rsidR="00522113" w:rsidRDefault="00522113">
      <w:pPr>
        <w:spacing w:before="15" w:line="225" w:lineRule="exact"/>
      </w:pPr>
    </w:p>
    <w:p w14:paraId="529FB742" w14:textId="77777777" w:rsidR="00522113" w:rsidRDefault="00B51388">
      <w:pPr>
        <w:tabs>
          <w:tab w:val="left" w:pos="825"/>
        </w:tabs>
        <w:spacing w:line="355" w:lineRule="auto"/>
        <w:ind w:left="825" w:right="75" w:hanging="360"/>
        <w:jc w:val="both"/>
      </w:pPr>
      <w:r>
        <w:rPr>
          <w:sz w:val="24"/>
        </w:rPr>
        <w:sym w:font="Symbol" w:char="00B7"/>
      </w:r>
      <w:r>
        <w:rPr>
          <w:sz w:val="24"/>
        </w:rPr>
        <w:tab/>
      </w:r>
      <w:r>
        <w:rPr>
          <w:rFonts w:ascii="Calibri" w:eastAsia="Calibri" w:hAnsi="Calibri" w:cs="Calibri"/>
          <w:b/>
          <w:sz w:val="24"/>
        </w:rPr>
        <w:t>Excluir</w:t>
      </w:r>
      <w:r>
        <w:rPr>
          <w:rFonts w:ascii="Calibri" w:eastAsia="Calibri" w:hAnsi="Calibri" w:cs="Calibri"/>
          <w:sz w:val="24"/>
        </w:rPr>
        <w:t>: É permitido excluir somente colaboradores que não foram utilizados em um</w:t>
      </w:r>
      <w:r>
        <w:rPr>
          <w:rFonts w:ascii="Calibri" w:eastAsia="Calibri" w:hAnsi="Calibri" w:cs="Calibri"/>
          <w:spacing w:val="-15"/>
          <w:sz w:val="24"/>
        </w:rPr>
        <w:t xml:space="preserve"> </w:t>
      </w:r>
      <w:r>
        <w:rPr>
          <w:rFonts w:ascii="Calibri" w:eastAsia="Calibri" w:hAnsi="Calibri" w:cs="Calibri"/>
          <w:sz w:val="24"/>
        </w:rPr>
        <w:t>cadastro</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planos</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ou</w:t>
      </w:r>
      <w:r>
        <w:rPr>
          <w:rFonts w:ascii="Calibri" w:eastAsia="Calibri" w:hAnsi="Calibri" w:cs="Calibri"/>
          <w:spacing w:val="-15"/>
          <w:sz w:val="24"/>
        </w:rPr>
        <w:t xml:space="preserve"> </w:t>
      </w:r>
      <w:r>
        <w:rPr>
          <w:rFonts w:ascii="Calibri" w:eastAsia="Calibri" w:hAnsi="Calibri" w:cs="Calibri"/>
          <w:sz w:val="24"/>
        </w:rPr>
        <w:t>cadastro</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Ao</w:t>
      </w:r>
      <w:r>
        <w:rPr>
          <w:rFonts w:ascii="Calibri" w:eastAsia="Calibri" w:hAnsi="Calibri" w:cs="Calibri"/>
          <w:spacing w:val="-15"/>
          <w:sz w:val="24"/>
        </w:rPr>
        <w:t xml:space="preserve"> </w:t>
      </w:r>
      <w:r>
        <w:rPr>
          <w:rFonts w:ascii="Calibri" w:eastAsia="Calibri" w:hAnsi="Calibri" w:cs="Calibri"/>
          <w:sz w:val="24"/>
        </w:rPr>
        <w:t>realizar</w:t>
      </w:r>
      <w:r>
        <w:rPr>
          <w:rFonts w:ascii="Calibri" w:eastAsia="Calibri" w:hAnsi="Calibri" w:cs="Calibri"/>
          <w:spacing w:val="-15"/>
          <w:sz w:val="24"/>
        </w:rPr>
        <w:t xml:space="preserve"> </w:t>
      </w:r>
      <w:r>
        <w:rPr>
          <w:rFonts w:ascii="Calibri" w:eastAsia="Calibri" w:hAnsi="Calibri" w:cs="Calibri"/>
          <w:sz w:val="24"/>
        </w:rPr>
        <w:t>esta ação os colaboradores não serão mais apresentados na lista de colaboradores.</w:t>
      </w:r>
    </w:p>
    <w:p w14:paraId="54464447" w14:textId="77777777" w:rsidR="00522113" w:rsidRDefault="00B51388">
      <w:pPr>
        <w:tabs>
          <w:tab w:val="left" w:pos="825"/>
        </w:tabs>
        <w:spacing w:before="15" w:line="355" w:lineRule="auto"/>
        <w:ind w:left="825" w:right="75" w:hanging="360"/>
        <w:jc w:val="both"/>
      </w:pPr>
      <w:r>
        <w:rPr>
          <w:sz w:val="24"/>
        </w:rPr>
        <w:sym w:font="Symbol" w:char="00B7"/>
      </w:r>
      <w:r>
        <w:rPr>
          <w:sz w:val="24"/>
        </w:rPr>
        <w:tab/>
      </w:r>
      <w:r>
        <w:rPr>
          <w:rFonts w:ascii="Calibri" w:eastAsia="Calibri" w:hAnsi="Calibri" w:cs="Calibri"/>
          <w:b/>
          <w:sz w:val="24"/>
        </w:rPr>
        <w:t>Inativar</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Ao</w:t>
      </w:r>
      <w:r>
        <w:rPr>
          <w:rFonts w:ascii="Calibri" w:eastAsia="Calibri" w:hAnsi="Calibri" w:cs="Calibri"/>
          <w:spacing w:val="15"/>
          <w:sz w:val="24"/>
        </w:rPr>
        <w:t xml:space="preserve"> </w:t>
      </w:r>
      <w:r>
        <w:rPr>
          <w:rFonts w:ascii="Calibri" w:eastAsia="Calibri" w:hAnsi="Calibri" w:cs="Calibri"/>
          <w:sz w:val="24"/>
        </w:rPr>
        <w:t>realizar</w:t>
      </w:r>
      <w:r>
        <w:rPr>
          <w:rFonts w:ascii="Calibri" w:eastAsia="Calibri" w:hAnsi="Calibri" w:cs="Calibri"/>
          <w:spacing w:val="15"/>
          <w:sz w:val="24"/>
        </w:rPr>
        <w:t xml:space="preserve"> </w:t>
      </w:r>
      <w:r>
        <w:rPr>
          <w:rFonts w:ascii="Calibri" w:eastAsia="Calibri" w:hAnsi="Calibri" w:cs="Calibri"/>
          <w:sz w:val="24"/>
        </w:rPr>
        <w:t>esta ação,</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colaborador</w:t>
      </w:r>
      <w:r>
        <w:rPr>
          <w:rFonts w:ascii="Calibri" w:eastAsia="Calibri" w:hAnsi="Calibri" w:cs="Calibri"/>
          <w:spacing w:val="15"/>
          <w:sz w:val="24"/>
        </w:rPr>
        <w:t xml:space="preserve"> </w:t>
      </w:r>
      <w:r>
        <w:rPr>
          <w:rFonts w:ascii="Calibri" w:eastAsia="Calibri" w:hAnsi="Calibri" w:cs="Calibri"/>
          <w:sz w:val="24"/>
        </w:rPr>
        <w:t>não 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nas</w:t>
      </w:r>
      <w:r>
        <w:rPr>
          <w:rFonts w:ascii="Calibri" w:eastAsia="Calibri" w:hAnsi="Calibri" w:cs="Calibri"/>
          <w:spacing w:val="15"/>
          <w:sz w:val="24"/>
        </w:rPr>
        <w:t xml:space="preserve"> </w:t>
      </w:r>
      <w:r>
        <w:rPr>
          <w:rFonts w:ascii="Calibri" w:eastAsia="Calibri" w:hAnsi="Calibri" w:cs="Calibri"/>
          <w:sz w:val="24"/>
        </w:rPr>
        <w:t>opções</w:t>
      </w:r>
      <w:r>
        <w:rPr>
          <w:rFonts w:ascii="Calibri" w:eastAsia="Calibri" w:hAnsi="Calibri" w:cs="Calibri"/>
          <w:spacing w:val="15"/>
          <w:sz w:val="24"/>
        </w:rPr>
        <w:t xml:space="preserve"> </w:t>
      </w:r>
      <w:r>
        <w:rPr>
          <w:rFonts w:ascii="Calibri" w:eastAsia="Calibri" w:hAnsi="Calibri" w:cs="Calibri"/>
          <w:sz w:val="24"/>
        </w:rPr>
        <w:t>de membros do detalh</w:t>
      </w:r>
      <w:r>
        <w:rPr>
          <w:rFonts w:ascii="Calibri" w:eastAsia="Calibri" w:hAnsi="Calibri" w:cs="Calibri"/>
          <w:sz w:val="24"/>
        </w:rPr>
        <w:t>amento da execução no cadastro de planos de fiscalização ou cadastro de fiscalizações</w:t>
      </w:r>
      <w:r>
        <w:rPr>
          <w:sz w:val="24"/>
        </w:rPr>
        <w:t>.</w:t>
      </w:r>
    </w:p>
    <w:p w14:paraId="26B647D0" w14:textId="77777777" w:rsidR="00522113" w:rsidRDefault="00B51388">
      <w:pPr>
        <w:tabs>
          <w:tab w:val="left" w:pos="825"/>
        </w:tabs>
        <w:spacing w:before="15" w:line="357" w:lineRule="auto"/>
        <w:ind w:left="825" w:right="75" w:hanging="360"/>
        <w:jc w:val="both"/>
      </w:pPr>
      <w:r>
        <w:rPr>
          <w:sz w:val="24"/>
        </w:rPr>
        <w:sym w:font="Symbol" w:char="00B7"/>
      </w:r>
      <w:r>
        <w:rPr>
          <w:sz w:val="24"/>
        </w:rPr>
        <w:tab/>
      </w:r>
      <w:r>
        <w:rPr>
          <w:rFonts w:ascii="Calibri" w:eastAsia="Calibri" w:hAnsi="Calibri" w:cs="Calibri"/>
          <w:b/>
          <w:sz w:val="24"/>
        </w:rPr>
        <w:t>Ativar</w:t>
      </w:r>
      <w:r>
        <w:rPr>
          <w:rFonts w:ascii="Calibri" w:eastAsia="Calibri" w:hAnsi="Calibri" w:cs="Calibri"/>
          <w:sz w:val="24"/>
        </w:rPr>
        <w:t xml:space="preserve">:  Ao  realizar  esta  ação,  o  colaborador  será  mostrado  novamente  nas opções de membros do detalhamento da execução no cadastro de planos de fiscalização </w:t>
      </w:r>
      <w:r>
        <w:rPr>
          <w:rFonts w:ascii="Calibri" w:eastAsia="Calibri" w:hAnsi="Calibri" w:cs="Calibri"/>
          <w:sz w:val="24"/>
        </w:rPr>
        <w:t>ou cadastro de fiscalizações</w:t>
      </w:r>
      <w:r>
        <w:rPr>
          <w:sz w:val="24"/>
        </w:rPr>
        <w:t>.</w:t>
      </w:r>
    </w:p>
    <w:p w14:paraId="39EDBF3E" w14:textId="77777777" w:rsidR="00522113" w:rsidRDefault="00522113">
      <w:pPr>
        <w:spacing w:before="15" w:line="195" w:lineRule="exact"/>
      </w:pPr>
    </w:p>
    <w:p w14:paraId="70CE8EB4" w14:textId="77777777" w:rsidR="00522113" w:rsidRDefault="00522113">
      <w:pPr>
        <w:spacing w:before="15" w:line="195" w:lineRule="exact"/>
      </w:pPr>
    </w:p>
    <w:p w14:paraId="3F457FC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61">
        <w:r>
          <w:rPr>
            <w:rFonts w:ascii="Tahoma" w:eastAsia="Tahoma" w:hAnsi="Tahoma" w:cs="Tahoma"/>
            <w:i/>
            <w:color w:val="6666FF"/>
          </w:rPr>
          <w:t>Easily create Qt Help files</w:t>
        </w:r>
      </w:hyperlink>
    </w:p>
    <w:p w14:paraId="6844072D" w14:textId="77777777" w:rsidR="00522113" w:rsidRDefault="00B51388">
      <w:r>
        <w:br w:type="page"/>
      </w:r>
    </w:p>
    <w:p w14:paraId="14D43C4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72" w:name="_topic_CadastrarColaboradores"/>
      <w:bookmarkEnd w:id="72"/>
      <w:r>
        <w:rPr>
          <w:rFonts w:ascii="Tahoma" w:eastAsia="Tahoma" w:hAnsi="Tahoma" w:cs="Tahoma"/>
          <w:i/>
          <w:color w:val="243F60"/>
          <w:sz w:val="22"/>
        </w:rPr>
        <w:t>Cadastrar Colaboradores</w:t>
      </w:r>
    </w:p>
    <w:p w14:paraId="2D19AEC9" w14:textId="77777777" w:rsidR="00522113" w:rsidRDefault="00B51388">
      <w:pPr>
        <w:spacing w:line="357" w:lineRule="auto"/>
        <w:ind w:left="105" w:right="30"/>
        <w:jc w:val="both"/>
      </w:pPr>
      <w:r>
        <w:rPr>
          <w:rFonts w:ascii="Calibri" w:eastAsia="Calibri" w:hAnsi="Calibri" w:cs="Calibri"/>
          <w:sz w:val="24"/>
        </w:rPr>
        <w:t>Selecionar no menu lateral a opção Gerenciador e depois Colaborador</w:t>
      </w:r>
      <w:r>
        <w:rPr>
          <w:sz w:val="24"/>
        </w:rPr>
        <w:t>.</w:t>
      </w:r>
      <w:r>
        <w:rPr>
          <w:rFonts w:ascii="Calibri" w:eastAsia="Calibri" w:hAnsi="Calibri" w:cs="Calibri"/>
          <w:sz w:val="24"/>
        </w:rPr>
        <w:t xml:space="preserve"> Será mostrada a lista com os colaboradores</w:t>
      </w:r>
      <w:r>
        <w:rPr>
          <w:rFonts w:ascii="Calibri" w:eastAsia="Calibri" w:hAnsi="Calibri" w:cs="Calibri"/>
          <w:spacing w:val="15"/>
          <w:sz w:val="24"/>
        </w:rPr>
        <w:t xml:space="preserve"> </w:t>
      </w:r>
      <w:r>
        <w:rPr>
          <w:rFonts w:ascii="Calibri" w:eastAsia="Calibri" w:hAnsi="Calibri" w:cs="Calibri"/>
          <w:sz w:val="24"/>
        </w:rPr>
        <w:t>cadastrados. Para cadastrar novo</w:t>
      </w:r>
      <w:r>
        <w:rPr>
          <w:rFonts w:ascii="Calibri" w:eastAsia="Calibri" w:hAnsi="Calibri" w:cs="Calibri"/>
          <w:spacing w:val="15"/>
          <w:sz w:val="24"/>
        </w:rPr>
        <w:t xml:space="preserve"> </w:t>
      </w:r>
      <w:r>
        <w:rPr>
          <w:rFonts w:ascii="Calibri" w:eastAsia="Calibri" w:hAnsi="Calibri" w:cs="Calibri"/>
          <w:sz w:val="24"/>
        </w:rPr>
        <w:t xml:space="preserve">Colaborador selecionar a opção </w:t>
      </w:r>
      <w:r>
        <w:rPr>
          <w:noProof/>
        </w:rPr>
        <w:drawing>
          <wp:inline distT="0" distB="0" distL="0" distR="0" wp14:anchorId="1F321F21" wp14:editId="60E0F367">
            <wp:extent cx="1066800" cy="266700"/>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png"/>
                    <pic:cNvPicPr/>
                  </pic:nvPicPr>
                  <pic:blipFill>
                    <a:blip r:embed="rId162" cstate="print"/>
                    <a:stretch>
                      <a:fillRect/>
                    </a:stretch>
                  </pic:blipFill>
                  <pic:spPr>
                    <a:xfrm>
                      <a:off x="0" y="0"/>
                      <a:ext cx="1066800" cy="266700"/>
                    </a:xfrm>
                    <a:prstGeom prst="rect">
                      <a:avLst/>
                    </a:prstGeom>
                  </pic:spPr>
                </pic:pic>
              </a:graphicData>
            </a:graphic>
          </wp:inline>
        </w:drawing>
      </w:r>
      <w:r>
        <w:rPr>
          <w:sz w:val="24"/>
        </w:rPr>
        <w:t>.</w:t>
      </w:r>
    </w:p>
    <w:p w14:paraId="4D532EEF" w14:textId="77777777" w:rsidR="00522113" w:rsidRDefault="00522113">
      <w:pPr>
        <w:spacing w:line="105" w:lineRule="exact"/>
      </w:pPr>
    </w:p>
    <w:p w14:paraId="0B3C5F78" w14:textId="77777777" w:rsidR="00522113" w:rsidRDefault="00B51388">
      <w:pPr>
        <w:ind w:left="105"/>
      </w:pPr>
      <w:r>
        <w:rPr>
          <w:noProof/>
        </w:rPr>
        <w:drawing>
          <wp:inline distT="0" distB="0" distL="0" distR="0" wp14:anchorId="30E69C06" wp14:editId="19FC5159">
            <wp:extent cx="5448300" cy="2800350"/>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png"/>
                    <pic:cNvPicPr/>
                  </pic:nvPicPr>
                  <pic:blipFill>
                    <a:blip r:embed="rId160" cstate="print"/>
                    <a:stretch>
                      <a:fillRect/>
                    </a:stretch>
                  </pic:blipFill>
                  <pic:spPr>
                    <a:xfrm>
                      <a:off x="0" y="0"/>
                      <a:ext cx="5448300" cy="2800350"/>
                    </a:xfrm>
                    <a:prstGeom prst="rect">
                      <a:avLst/>
                    </a:prstGeom>
                  </pic:spPr>
                </pic:pic>
              </a:graphicData>
            </a:graphic>
          </wp:inline>
        </w:drawing>
      </w:r>
    </w:p>
    <w:p w14:paraId="26272D80" w14:textId="77777777" w:rsidR="00522113" w:rsidRDefault="00B51388">
      <w:pPr>
        <w:spacing w:before="60" w:line="568" w:lineRule="auto"/>
        <w:ind w:left="105" w:right="75"/>
        <w:jc w:val="both"/>
      </w:pPr>
      <w:r>
        <w:rPr>
          <w:rFonts w:ascii="Calibri" w:eastAsia="Calibri" w:hAnsi="Calibri" w:cs="Calibri"/>
          <w:sz w:val="24"/>
        </w:rPr>
        <w:t xml:space="preserve">Será apresentado o formulário para cadastro. Após o preenchimento das informações selecionar a opção </w:t>
      </w:r>
      <w:r>
        <w:rPr>
          <w:noProof/>
        </w:rPr>
        <w:drawing>
          <wp:inline distT="0" distB="0" distL="0" distR="0" wp14:anchorId="7FC97B86" wp14:editId="6F94CCB9">
            <wp:extent cx="581025" cy="28575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png"/>
                    <pic:cNvPicPr/>
                  </pic:nvPicPr>
                  <pic:blipFill>
                    <a:blip r:embed="rId163" cstate="print"/>
                    <a:stretch>
                      <a:fillRect/>
                    </a:stretch>
                  </pic:blipFill>
                  <pic:spPr>
                    <a:xfrm>
                      <a:off x="0" y="0"/>
                      <a:ext cx="581025" cy="285750"/>
                    </a:xfrm>
                    <a:prstGeom prst="rect">
                      <a:avLst/>
                    </a:prstGeom>
                  </pic:spPr>
                </pic:pic>
              </a:graphicData>
            </a:graphic>
          </wp:inline>
        </w:drawing>
      </w:r>
      <w:r>
        <w:rPr>
          <w:rFonts w:ascii="Calibri" w:eastAsia="Calibri" w:hAnsi="Calibri" w:cs="Calibri"/>
          <w:sz w:val="24"/>
        </w:rPr>
        <w:t>.</w:t>
      </w:r>
    </w:p>
    <w:p w14:paraId="4809561A" w14:textId="77777777" w:rsidR="00522113" w:rsidRDefault="00B51388">
      <w:pPr>
        <w:spacing w:line="357" w:lineRule="auto"/>
        <w:ind w:left="105" w:right="30"/>
        <w:jc w:val="both"/>
      </w:pPr>
      <w:r>
        <w:rPr>
          <w:rFonts w:ascii="Calibri" w:eastAsia="Calibri" w:hAnsi="Calibri" w:cs="Calibri"/>
          <w:sz w:val="24"/>
        </w:rPr>
        <w:t xml:space="preserve">No cadastro/alteração do Colaborador, </w:t>
      </w:r>
      <w:r>
        <w:rPr>
          <w:rFonts w:ascii="Calibri" w:eastAsia="Calibri" w:hAnsi="Calibri" w:cs="Calibri"/>
          <w:sz w:val="24"/>
        </w:rPr>
        <w:t xml:space="preserve">ao selecionar a opção </w:t>
      </w:r>
      <w:r>
        <w:rPr>
          <w:rFonts w:ascii="Calibri" w:eastAsia="Calibri" w:hAnsi="Calibri" w:cs="Calibri"/>
          <w:b/>
          <w:sz w:val="24"/>
        </w:rPr>
        <w:t>Motorista</w:t>
      </w:r>
      <w:r>
        <w:rPr>
          <w:rFonts w:ascii="Calibri" w:eastAsia="Calibri" w:hAnsi="Calibri" w:cs="Calibri"/>
          <w:sz w:val="24"/>
        </w:rPr>
        <w:t xml:space="preserve"> no campo </w:t>
      </w:r>
      <w:r>
        <w:rPr>
          <w:rFonts w:ascii="Calibri" w:eastAsia="Calibri" w:hAnsi="Calibri" w:cs="Calibri"/>
          <w:b/>
          <w:sz w:val="24"/>
        </w:rPr>
        <w:t>Tipo Colaborador</w:t>
      </w:r>
      <w:r>
        <w:rPr>
          <w:rFonts w:ascii="Calibri" w:eastAsia="Calibri" w:hAnsi="Calibri" w:cs="Calibri"/>
          <w:sz w:val="24"/>
        </w:rPr>
        <w:t>, o sistema deverá apresentar mensagem informativa.</w:t>
      </w:r>
    </w:p>
    <w:p w14:paraId="2938EBAE" w14:textId="77777777" w:rsidR="00522113" w:rsidRDefault="00B51388">
      <w:pPr>
        <w:numPr>
          <w:ilvl w:val="1"/>
          <w:numId w:val="37"/>
        </w:numPr>
        <w:spacing w:line="357" w:lineRule="auto"/>
        <w:ind w:right="30"/>
        <w:jc w:val="both"/>
      </w:pPr>
      <w:r>
        <w:rPr>
          <w:rFonts w:ascii="Calibri" w:eastAsia="Calibri" w:hAnsi="Calibri" w:cs="Calibri"/>
          <w:b/>
          <w:sz w:val="24"/>
        </w:rPr>
        <w:t>Mensagem</w:t>
      </w:r>
      <w:r>
        <w:rPr>
          <w:rFonts w:ascii="Calibri" w:eastAsia="Calibri" w:hAnsi="Calibri" w:cs="Calibri"/>
          <w:sz w:val="24"/>
        </w:rPr>
        <w:t>: "Esta funcionalidade se aplica apenas em caso do motorista ser servidor do IPHAN. Caso o motorista seja prestador de serviço de uma empre</w:t>
      </w:r>
      <w:r>
        <w:rPr>
          <w:rFonts w:ascii="Calibri" w:eastAsia="Calibri" w:hAnsi="Calibri" w:cs="Calibri"/>
          <w:sz w:val="24"/>
        </w:rPr>
        <w:t>sa terceirizada, desconsiderar sua inclusão."</w:t>
      </w:r>
    </w:p>
    <w:p w14:paraId="07B62996" w14:textId="77777777" w:rsidR="00522113" w:rsidRDefault="00B51388">
      <w:r>
        <w:rPr>
          <w:noProof/>
        </w:rPr>
        <w:lastRenderedPageBreak/>
        <w:drawing>
          <wp:inline distT="0" distB="0" distL="0" distR="0" wp14:anchorId="3A7EB797" wp14:editId="2A55E25D">
            <wp:extent cx="5448300" cy="4676775"/>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png"/>
                    <pic:cNvPicPr/>
                  </pic:nvPicPr>
                  <pic:blipFill>
                    <a:blip r:embed="rId164" cstate="print"/>
                    <a:stretch>
                      <a:fillRect/>
                    </a:stretch>
                  </pic:blipFill>
                  <pic:spPr>
                    <a:xfrm>
                      <a:off x="0" y="0"/>
                      <a:ext cx="5448300" cy="4676775"/>
                    </a:xfrm>
                    <a:prstGeom prst="rect">
                      <a:avLst/>
                    </a:prstGeom>
                  </pic:spPr>
                </pic:pic>
              </a:graphicData>
            </a:graphic>
          </wp:inline>
        </w:drawing>
      </w:r>
    </w:p>
    <w:p w14:paraId="72661BE2" w14:textId="77777777" w:rsidR="00522113" w:rsidRDefault="00B51388">
      <w:pPr>
        <w:spacing w:before="60" w:line="568" w:lineRule="auto"/>
        <w:ind w:left="105" w:right="75"/>
        <w:jc w:val="both"/>
      </w:pPr>
      <w:r>
        <w:rPr>
          <w:rFonts w:ascii="Calibri" w:eastAsia="Calibri" w:hAnsi="Calibri" w:cs="Calibri"/>
          <w:sz w:val="24"/>
        </w:rPr>
        <w:t xml:space="preserve">              </w:t>
      </w:r>
      <w:r>
        <w:rPr>
          <w:rFonts w:ascii="Calibri" w:eastAsia="Calibri" w:hAnsi="Calibri" w:cs="Calibri"/>
          <w:spacing w:val="45"/>
          <w:sz w:val="24"/>
        </w:rPr>
        <w:t xml:space="preserve"> </w:t>
      </w:r>
      <w:r>
        <w:rPr>
          <w:sz w:val="24"/>
        </w:rPr>
        <w:t>.</w:t>
      </w:r>
    </w:p>
    <w:p w14:paraId="52489660" w14:textId="77777777" w:rsidR="00522113" w:rsidRDefault="00522113">
      <w:pPr>
        <w:spacing w:line="195" w:lineRule="exact"/>
      </w:pPr>
    </w:p>
    <w:p w14:paraId="45BDC2A8" w14:textId="77777777" w:rsidR="00522113" w:rsidRDefault="00522113">
      <w:pPr>
        <w:spacing w:line="195" w:lineRule="exact"/>
      </w:pPr>
    </w:p>
    <w:p w14:paraId="1BE1827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65">
        <w:r>
          <w:rPr>
            <w:rFonts w:ascii="Tahoma" w:eastAsia="Tahoma" w:hAnsi="Tahoma" w:cs="Tahoma"/>
            <w:i/>
            <w:color w:val="6666FF"/>
          </w:rPr>
          <w:t>Easily create PDF Help documents</w:t>
        </w:r>
      </w:hyperlink>
    </w:p>
    <w:p w14:paraId="355619F8" w14:textId="77777777" w:rsidR="00522113" w:rsidRDefault="00B51388">
      <w:r>
        <w:br w:type="page"/>
      </w:r>
    </w:p>
    <w:p w14:paraId="432F0EA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73" w:name="_topic_AlterarColaboradores"/>
      <w:bookmarkEnd w:id="73"/>
      <w:r>
        <w:rPr>
          <w:rFonts w:ascii="Tahoma" w:eastAsia="Tahoma" w:hAnsi="Tahoma" w:cs="Tahoma"/>
          <w:i/>
          <w:color w:val="243F60"/>
          <w:sz w:val="22"/>
        </w:rPr>
        <w:t>Alterar Colaboradores</w:t>
      </w:r>
    </w:p>
    <w:p w14:paraId="7F528C36"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 a opção Gerenciador e</w:t>
      </w:r>
      <w:r>
        <w:rPr>
          <w:rFonts w:ascii="Calibri" w:eastAsia="Calibri" w:hAnsi="Calibri" w:cs="Calibri"/>
          <w:spacing w:val="-15"/>
          <w:sz w:val="24"/>
        </w:rPr>
        <w:t xml:space="preserve"> </w:t>
      </w:r>
      <w:r>
        <w:rPr>
          <w:rFonts w:ascii="Calibri" w:eastAsia="Calibri" w:hAnsi="Calibri" w:cs="Calibri"/>
          <w:sz w:val="24"/>
        </w:rPr>
        <w:t>depois Colaboradores</w:t>
      </w:r>
      <w:r>
        <w:rPr>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os </w:t>
      </w:r>
      <w:r>
        <w:rPr>
          <w:rFonts w:ascii="Calibri" w:eastAsia="Calibri" w:hAnsi="Calibri" w:cs="Calibri"/>
          <w:sz w:val="24"/>
        </w:rPr>
        <w:t>colaboradores cadastrados. Para alterar um colaborador selecionar um registro da lista de colaboradores</w:t>
      </w:r>
      <w:r>
        <w:rPr>
          <w:sz w:val="24"/>
        </w:rPr>
        <w:t>.</w:t>
      </w:r>
    </w:p>
    <w:p w14:paraId="1CD9E882" w14:textId="77777777" w:rsidR="00522113" w:rsidRDefault="00B51388">
      <w:pPr>
        <w:spacing w:before="105"/>
        <w:ind w:left="105"/>
      </w:pPr>
      <w:r>
        <w:rPr>
          <w:noProof/>
        </w:rPr>
        <w:drawing>
          <wp:inline distT="0" distB="0" distL="0" distR="0" wp14:anchorId="3BD9E0B4" wp14:editId="308E27D8">
            <wp:extent cx="5448300" cy="2800350"/>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png"/>
                    <pic:cNvPicPr/>
                  </pic:nvPicPr>
                  <pic:blipFill>
                    <a:blip r:embed="rId160" cstate="print"/>
                    <a:stretch>
                      <a:fillRect/>
                    </a:stretch>
                  </pic:blipFill>
                  <pic:spPr>
                    <a:xfrm>
                      <a:off x="0" y="0"/>
                      <a:ext cx="5448300" cy="2800350"/>
                    </a:xfrm>
                    <a:prstGeom prst="rect">
                      <a:avLst/>
                    </a:prstGeom>
                  </pic:spPr>
                </pic:pic>
              </a:graphicData>
            </a:graphic>
          </wp:inline>
        </w:drawing>
      </w:r>
    </w:p>
    <w:p w14:paraId="6EB9847D" w14:textId="77777777" w:rsidR="00522113" w:rsidRDefault="00522113">
      <w:pPr>
        <w:spacing w:before="15" w:line="165" w:lineRule="exact"/>
      </w:pPr>
    </w:p>
    <w:p w14:paraId="5E1C9144" w14:textId="77777777" w:rsidR="00522113" w:rsidRDefault="00B51388">
      <w:pPr>
        <w:spacing w:before="15" w:line="360"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alteração.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589B43C3" wp14:editId="578375D1">
            <wp:extent cx="581025" cy="285750"/>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08FDC03D" w14:textId="77777777" w:rsidR="00522113" w:rsidRDefault="00B51388">
      <w:pPr>
        <w:spacing w:line="357" w:lineRule="auto"/>
        <w:ind w:left="105" w:right="30"/>
        <w:jc w:val="both"/>
      </w:pPr>
      <w:r>
        <w:rPr>
          <w:rFonts w:ascii="Calibri" w:eastAsia="Calibri" w:hAnsi="Calibri" w:cs="Calibri"/>
          <w:sz w:val="24"/>
        </w:rPr>
        <w:t>No cadastro/alteração do Colaborador, ao se</w:t>
      </w:r>
      <w:r>
        <w:rPr>
          <w:rFonts w:ascii="Calibri" w:eastAsia="Calibri" w:hAnsi="Calibri" w:cs="Calibri"/>
          <w:sz w:val="24"/>
        </w:rPr>
        <w:t xml:space="preserve">lecionar a opção </w:t>
      </w:r>
      <w:r>
        <w:rPr>
          <w:rFonts w:ascii="Calibri" w:eastAsia="Calibri" w:hAnsi="Calibri" w:cs="Calibri"/>
          <w:b/>
          <w:sz w:val="24"/>
        </w:rPr>
        <w:t>Motorista</w:t>
      </w:r>
      <w:r>
        <w:rPr>
          <w:rFonts w:ascii="Calibri" w:eastAsia="Calibri" w:hAnsi="Calibri" w:cs="Calibri"/>
          <w:sz w:val="24"/>
        </w:rPr>
        <w:t xml:space="preserve"> no campo </w:t>
      </w:r>
      <w:r>
        <w:rPr>
          <w:rFonts w:ascii="Calibri" w:eastAsia="Calibri" w:hAnsi="Calibri" w:cs="Calibri"/>
          <w:b/>
          <w:sz w:val="24"/>
        </w:rPr>
        <w:t>Tipo Colaborador</w:t>
      </w:r>
      <w:r>
        <w:rPr>
          <w:rFonts w:ascii="Calibri" w:eastAsia="Calibri" w:hAnsi="Calibri" w:cs="Calibri"/>
          <w:sz w:val="24"/>
        </w:rPr>
        <w:t>, o sistema deverá apresentar mensagem informativa.</w:t>
      </w:r>
    </w:p>
    <w:p w14:paraId="09C4922B" w14:textId="77777777" w:rsidR="00522113" w:rsidRDefault="00B51388">
      <w:pPr>
        <w:numPr>
          <w:ilvl w:val="1"/>
          <w:numId w:val="37"/>
        </w:numPr>
        <w:spacing w:line="357" w:lineRule="auto"/>
        <w:ind w:right="30"/>
        <w:jc w:val="both"/>
      </w:pPr>
      <w:r>
        <w:rPr>
          <w:rFonts w:ascii="Calibri" w:eastAsia="Calibri" w:hAnsi="Calibri" w:cs="Calibri"/>
          <w:b/>
          <w:sz w:val="24"/>
        </w:rPr>
        <w:t>Mensagem</w:t>
      </w:r>
      <w:r>
        <w:rPr>
          <w:rFonts w:ascii="Calibri" w:eastAsia="Calibri" w:hAnsi="Calibri" w:cs="Calibri"/>
          <w:sz w:val="24"/>
        </w:rPr>
        <w:t xml:space="preserve">: "Esta funcionalidade se aplica apenas em caso do motorista ser servidor do IPHAN. Caso o motorista seja prestador de serviço de uma </w:t>
      </w:r>
      <w:r>
        <w:rPr>
          <w:rFonts w:ascii="Calibri" w:eastAsia="Calibri" w:hAnsi="Calibri" w:cs="Calibri"/>
          <w:sz w:val="24"/>
        </w:rPr>
        <w:t>empresa terceirizada, desconsiderar sua inclusão."</w:t>
      </w:r>
    </w:p>
    <w:p w14:paraId="55284354" w14:textId="77777777" w:rsidR="00522113" w:rsidRDefault="00522113">
      <w:pPr>
        <w:spacing w:line="105" w:lineRule="exact"/>
      </w:pPr>
    </w:p>
    <w:p w14:paraId="04ABC0D7" w14:textId="77777777" w:rsidR="00522113" w:rsidRDefault="00B51388">
      <w:pPr>
        <w:ind w:left="105"/>
      </w:pPr>
      <w:r>
        <w:rPr>
          <w:noProof/>
        </w:rPr>
        <w:lastRenderedPageBreak/>
        <w:drawing>
          <wp:inline distT="0" distB="0" distL="0" distR="0" wp14:anchorId="694BB4EE" wp14:editId="1868FEC8">
            <wp:extent cx="5448300" cy="4667250"/>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png"/>
                    <pic:cNvPicPr/>
                  </pic:nvPicPr>
                  <pic:blipFill>
                    <a:blip r:embed="rId166" cstate="print"/>
                    <a:stretch>
                      <a:fillRect/>
                    </a:stretch>
                  </pic:blipFill>
                  <pic:spPr>
                    <a:xfrm>
                      <a:off x="0" y="0"/>
                      <a:ext cx="5448300" cy="4667250"/>
                    </a:xfrm>
                    <a:prstGeom prst="rect">
                      <a:avLst/>
                    </a:prstGeom>
                  </pic:spPr>
                </pic:pic>
              </a:graphicData>
            </a:graphic>
          </wp:inline>
        </w:drawing>
      </w:r>
    </w:p>
    <w:p w14:paraId="4C11AAFB" w14:textId="77777777" w:rsidR="00522113" w:rsidRDefault="00522113">
      <w:pPr>
        <w:ind w:left="105"/>
      </w:pPr>
    </w:p>
    <w:p w14:paraId="5CD945D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67">
        <w:r>
          <w:rPr>
            <w:rFonts w:ascii="Tahoma" w:eastAsia="Tahoma" w:hAnsi="Tahoma" w:cs="Tahoma"/>
            <w:i/>
            <w:color w:val="6666FF"/>
          </w:rPr>
          <w:t>Single source CHM, PDF, DOC and HTML Help creation</w:t>
        </w:r>
      </w:hyperlink>
    </w:p>
    <w:p w14:paraId="1658F6BD" w14:textId="77777777" w:rsidR="00522113" w:rsidRDefault="00B51388">
      <w:r>
        <w:br w:type="page"/>
      </w:r>
    </w:p>
    <w:p w14:paraId="6DFE7BE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74" w:name="_topic_ExcluirColaboradores"/>
      <w:bookmarkEnd w:id="74"/>
      <w:r>
        <w:rPr>
          <w:rFonts w:ascii="Tahoma" w:eastAsia="Tahoma" w:hAnsi="Tahoma" w:cs="Tahoma"/>
          <w:i/>
          <w:color w:val="243F60"/>
          <w:sz w:val="22"/>
        </w:rPr>
        <w:t>Excluir Colaboradores</w:t>
      </w:r>
    </w:p>
    <w:p w14:paraId="56E39B64" w14:textId="77777777" w:rsidR="00522113" w:rsidRDefault="00B51388">
      <w:pPr>
        <w:spacing w:line="360"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 a opção Gerenciador 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Colaboradores.</w:t>
      </w:r>
      <w:r>
        <w:rPr>
          <w:rFonts w:ascii="Calibri" w:eastAsia="Calibri" w:hAnsi="Calibri" w:cs="Calibri"/>
          <w:spacing w:val="-15"/>
          <w:sz w:val="24"/>
        </w:rPr>
        <w:t xml:space="preserve"> </w:t>
      </w:r>
      <w:r>
        <w:rPr>
          <w:rFonts w:ascii="Calibri" w:eastAsia="Calibri" w:hAnsi="Calibri" w:cs="Calibri"/>
          <w:sz w:val="24"/>
        </w:rPr>
        <w:t>Será mostrada a  lista  com  os  colaboradores  cadastrados.  Para</w:t>
      </w:r>
      <w:r>
        <w:rPr>
          <w:rFonts w:ascii="Calibri" w:eastAsia="Calibri" w:hAnsi="Calibri" w:cs="Calibri"/>
          <w:spacing w:val="60"/>
          <w:sz w:val="24"/>
        </w:rPr>
        <w:t xml:space="preserve"> </w:t>
      </w:r>
      <w:r>
        <w:rPr>
          <w:rFonts w:ascii="Calibri" w:eastAsia="Calibri" w:hAnsi="Calibri" w:cs="Calibri"/>
          <w:sz w:val="24"/>
        </w:rPr>
        <w:t xml:space="preserve">excluir  um  ou </w:t>
      </w:r>
      <w:r>
        <w:rPr>
          <w:rFonts w:ascii="Calibri" w:eastAsia="Calibri" w:hAnsi="Calibri" w:cs="Calibri"/>
          <w:sz w:val="24"/>
        </w:rPr>
        <w:t xml:space="preserve"> mais  colaboradores selecionar os registros da lista de colaboradores e selecionar a opção Ações e depois Excluir. Será mostrada a mensagem de confirmação da</w:t>
      </w:r>
      <w:r>
        <w:rPr>
          <w:rFonts w:ascii="Calibri" w:eastAsia="Calibri" w:hAnsi="Calibri" w:cs="Calibri"/>
          <w:spacing w:val="15"/>
          <w:sz w:val="24"/>
        </w:rPr>
        <w:t xml:space="preserve"> </w:t>
      </w:r>
      <w:r>
        <w:rPr>
          <w:rFonts w:ascii="Calibri" w:eastAsia="Calibri" w:hAnsi="Calibri" w:cs="Calibri"/>
          <w:sz w:val="24"/>
        </w:rPr>
        <w:t>ação. Ao selecionar Sim os registros selecionados serão excluídos e não mais mostrados na lista d</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colaboradores</w:t>
      </w:r>
      <w:r>
        <w:rPr>
          <w:sz w:val="24"/>
        </w:rPr>
        <w:t>.</w:t>
      </w:r>
    </w:p>
    <w:p w14:paraId="74CD22C4" w14:textId="77777777" w:rsidR="00522113" w:rsidRDefault="00522113">
      <w:pPr>
        <w:spacing w:before="15" w:line="225" w:lineRule="exact"/>
      </w:pPr>
    </w:p>
    <w:p w14:paraId="7CBBB86E"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Os colaboradores que já foram utilizados como integrante de equipe no cadastro</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planos</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ação</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fiscalizações</w:t>
      </w:r>
      <w:r>
        <w:rPr>
          <w:rFonts w:ascii="Calibri" w:eastAsia="Calibri" w:hAnsi="Calibri" w:cs="Calibri"/>
          <w:spacing w:val="-15"/>
          <w:sz w:val="24"/>
        </w:rPr>
        <w:t xml:space="preserve"> </w:t>
      </w:r>
      <w:r>
        <w:rPr>
          <w:rFonts w:ascii="Calibri" w:eastAsia="Calibri" w:hAnsi="Calibri" w:cs="Calibri"/>
          <w:sz w:val="24"/>
        </w:rPr>
        <w:t>não</w:t>
      </w:r>
      <w:r>
        <w:rPr>
          <w:rFonts w:ascii="Calibri" w:eastAsia="Calibri" w:hAnsi="Calibri" w:cs="Calibri"/>
          <w:spacing w:val="-15"/>
          <w:sz w:val="24"/>
        </w:rPr>
        <w:t xml:space="preserve"> </w:t>
      </w:r>
      <w:r>
        <w:rPr>
          <w:rFonts w:ascii="Calibri" w:eastAsia="Calibri" w:hAnsi="Calibri" w:cs="Calibri"/>
          <w:sz w:val="24"/>
        </w:rPr>
        <w:t>podem</w:t>
      </w:r>
      <w:r>
        <w:rPr>
          <w:rFonts w:ascii="Calibri" w:eastAsia="Calibri" w:hAnsi="Calibri" w:cs="Calibri"/>
          <w:spacing w:val="-15"/>
          <w:sz w:val="24"/>
        </w:rPr>
        <w:t xml:space="preserve"> </w:t>
      </w:r>
      <w:r>
        <w:rPr>
          <w:rFonts w:ascii="Calibri" w:eastAsia="Calibri" w:hAnsi="Calibri" w:cs="Calibri"/>
          <w:sz w:val="24"/>
        </w:rPr>
        <w:t>ser</w:t>
      </w:r>
      <w:r>
        <w:rPr>
          <w:rFonts w:ascii="Calibri" w:eastAsia="Calibri" w:hAnsi="Calibri" w:cs="Calibri"/>
          <w:spacing w:val="-15"/>
          <w:sz w:val="24"/>
        </w:rPr>
        <w:t xml:space="preserve"> </w:t>
      </w:r>
      <w:r>
        <w:rPr>
          <w:rFonts w:ascii="Calibri" w:eastAsia="Calibri" w:hAnsi="Calibri" w:cs="Calibri"/>
          <w:sz w:val="24"/>
        </w:rPr>
        <w:t>excluídos,</w:t>
      </w:r>
      <w:r>
        <w:rPr>
          <w:rFonts w:ascii="Calibri" w:eastAsia="Calibri" w:hAnsi="Calibri" w:cs="Calibri"/>
          <w:spacing w:val="-15"/>
          <w:sz w:val="24"/>
        </w:rPr>
        <w:t xml:space="preserve"> </w:t>
      </w:r>
      <w:r>
        <w:rPr>
          <w:rFonts w:ascii="Calibri" w:eastAsia="Calibri" w:hAnsi="Calibri" w:cs="Calibri"/>
          <w:sz w:val="24"/>
        </w:rPr>
        <w:t>somente</w:t>
      </w:r>
      <w:r>
        <w:rPr>
          <w:rFonts w:ascii="Calibri" w:eastAsia="Calibri" w:hAnsi="Calibri" w:cs="Calibri"/>
          <w:spacing w:val="-15"/>
          <w:sz w:val="24"/>
        </w:rPr>
        <w:t xml:space="preserve"> </w:t>
      </w:r>
      <w:r>
        <w:rPr>
          <w:rFonts w:ascii="Calibri" w:eastAsia="Calibri" w:hAnsi="Calibri" w:cs="Calibri"/>
          <w:sz w:val="24"/>
        </w:rPr>
        <w:t>inativados</w:t>
      </w:r>
      <w:r>
        <w:rPr>
          <w:sz w:val="24"/>
        </w:rPr>
        <w:t>.</w:t>
      </w:r>
    </w:p>
    <w:p w14:paraId="489F3E49" w14:textId="77777777" w:rsidR="00522113" w:rsidRDefault="00522113">
      <w:pPr>
        <w:spacing w:before="15" w:line="225" w:lineRule="exact"/>
      </w:pPr>
    </w:p>
    <w:p w14:paraId="202546C5" w14:textId="77777777" w:rsidR="00522113" w:rsidRDefault="00B51388">
      <w:pPr>
        <w:ind w:left="105"/>
      </w:pPr>
      <w:r>
        <w:rPr>
          <w:noProof/>
        </w:rPr>
        <w:drawing>
          <wp:inline distT="0" distB="0" distL="0" distR="0" wp14:anchorId="0F02FCDA" wp14:editId="00AAE189">
            <wp:extent cx="5448300" cy="2800350"/>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png"/>
                    <pic:cNvPicPr/>
                  </pic:nvPicPr>
                  <pic:blipFill>
                    <a:blip r:embed="rId168" cstate="print"/>
                    <a:stretch>
                      <a:fillRect/>
                    </a:stretch>
                  </pic:blipFill>
                  <pic:spPr>
                    <a:xfrm>
                      <a:off x="0" y="0"/>
                      <a:ext cx="5448300" cy="2800350"/>
                    </a:xfrm>
                    <a:prstGeom prst="rect">
                      <a:avLst/>
                    </a:prstGeom>
                  </pic:spPr>
                </pic:pic>
              </a:graphicData>
            </a:graphic>
          </wp:inline>
        </w:drawing>
      </w:r>
    </w:p>
    <w:p w14:paraId="5118BBA6" w14:textId="77777777" w:rsidR="00522113" w:rsidRDefault="00522113">
      <w:pPr>
        <w:spacing w:before="15" w:line="180" w:lineRule="exact"/>
      </w:pPr>
    </w:p>
    <w:p w14:paraId="3CE39F1B" w14:textId="77777777" w:rsidR="00522113" w:rsidRDefault="00522113">
      <w:pPr>
        <w:spacing w:line="195" w:lineRule="exact"/>
      </w:pPr>
    </w:p>
    <w:p w14:paraId="035B9372" w14:textId="77777777" w:rsidR="00522113" w:rsidRDefault="00B51388">
      <w:pPr>
        <w:ind w:left="105"/>
      </w:pPr>
      <w:r>
        <w:rPr>
          <w:noProof/>
        </w:rPr>
        <w:drawing>
          <wp:inline distT="0" distB="0" distL="0" distR="0" wp14:anchorId="369AE9EF" wp14:editId="700D5342">
            <wp:extent cx="5448300" cy="2800350"/>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png"/>
                    <pic:cNvPicPr/>
                  </pic:nvPicPr>
                  <pic:blipFill>
                    <a:blip r:embed="rId169" cstate="print"/>
                    <a:stretch>
                      <a:fillRect/>
                    </a:stretch>
                  </pic:blipFill>
                  <pic:spPr>
                    <a:xfrm>
                      <a:off x="0" y="0"/>
                      <a:ext cx="5448300" cy="2800350"/>
                    </a:xfrm>
                    <a:prstGeom prst="rect">
                      <a:avLst/>
                    </a:prstGeom>
                  </pic:spPr>
                </pic:pic>
              </a:graphicData>
            </a:graphic>
          </wp:inline>
        </w:drawing>
      </w:r>
    </w:p>
    <w:p w14:paraId="6B343E93" w14:textId="77777777" w:rsidR="00522113" w:rsidRDefault="00B51388">
      <w:pPr>
        <w:spacing w:before="105"/>
        <w:ind w:left="105"/>
      </w:pPr>
      <w:r>
        <w:rPr>
          <w:noProof/>
        </w:rPr>
        <w:lastRenderedPageBreak/>
        <w:drawing>
          <wp:inline distT="0" distB="0" distL="0" distR="0" wp14:anchorId="4A4003B0" wp14:editId="14DA4265">
            <wp:extent cx="5448300" cy="2800350"/>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png"/>
                    <pic:cNvPicPr/>
                  </pic:nvPicPr>
                  <pic:blipFill>
                    <a:blip r:embed="rId170" cstate="print"/>
                    <a:stretch>
                      <a:fillRect/>
                    </a:stretch>
                  </pic:blipFill>
                  <pic:spPr>
                    <a:xfrm>
                      <a:off x="0" y="0"/>
                      <a:ext cx="5448300" cy="2800350"/>
                    </a:xfrm>
                    <a:prstGeom prst="rect">
                      <a:avLst/>
                    </a:prstGeom>
                  </pic:spPr>
                </pic:pic>
              </a:graphicData>
            </a:graphic>
          </wp:inline>
        </w:drawing>
      </w:r>
    </w:p>
    <w:p w14:paraId="4E517627" w14:textId="77777777" w:rsidR="00522113" w:rsidRDefault="00522113">
      <w:pPr>
        <w:spacing w:before="15" w:line="135" w:lineRule="exact"/>
      </w:pPr>
    </w:p>
    <w:p w14:paraId="262E8D9C" w14:textId="77777777" w:rsidR="00522113" w:rsidRDefault="00522113">
      <w:pPr>
        <w:spacing w:before="15" w:line="135" w:lineRule="exact"/>
      </w:pPr>
    </w:p>
    <w:p w14:paraId="62FB728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71">
        <w:r>
          <w:rPr>
            <w:rFonts w:ascii="Tahoma" w:eastAsia="Tahoma" w:hAnsi="Tahoma" w:cs="Tahoma"/>
            <w:i/>
            <w:color w:val="6666FF"/>
          </w:rPr>
          <w:t>Produce Kindle eBooks easily</w:t>
        </w:r>
      </w:hyperlink>
    </w:p>
    <w:p w14:paraId="6365DBF1" w14:textId="77777777" w:rsidR="00522113" w:rsidRDefault="00B51388">
      <w:r>
        <w:br w:type="page"/>
      </w:r>
    </w:p>
    <w:p w14:paraId="55B3952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75" w:name="_topic_InativarColaboradores"/>
      <w:bookmarkEnd w:id="75"/>
      <w:r>
        <w:rPr>
          <w:rFonts w:ascii="Tahoma" w:eastAsia="Tahoma" w:hAnsi="Tahoma" w:cs="Tahoma"/>
          <w:i/>
          <w:color w:val="243F60"/>
          <w:sz w:val="22"/>
        </w:rPr>
        <w:t>Inativar Colaboradores</w:t>
      </w:r>
    </w:p>
    <w:p w14:paraId="656DC285"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 a opção Gerenciador e</w:t>
      </w:r>
      <w:r>
        <w:rPr>
          <w:rFonts w:ascii="Calibri" w:eastAsia="Calibri" w:hAnsi="Calibri" w:cs="Calibri"/>
          <w:spacing w:val="-15"/>
          <w:sz w:val="24"/>
        </w:rPr>
        <w:t xml:space="preserve"> </w:t>
      </w:r>
      <w:r>
        <w:rPr>
          <w:rFonts w:ascii="Calibri" w:eastAsia="Calibri" w:hAnsi="Calibri" w:cs="Calibri"/>
          <w:sz w:val="24"/>
        </w:rPr>
        <w:t>depois Colaboradores</w:t>
      </w:r>
      <w:r>
        <w:rPr>
          <w:sz w:val="24"/>
        </w:rPr>
        <w:t>.</w:t>
      </w:r>
      <w:r>
        <w:rPr>
          <w:rFonts w:ascii="Calibri" w:eastAsia="Calibri" w:hAnsi="Calibri" w:cs="Calibri"/>
          <w:spacing w:val="-15"/>
          <w:sz w:val="24"/>
        </w:rPr>
        <w:t xml:space="preserve"> </w:t>
      </w:r>
      <w:r>
        <w:rPr>
          <w:rFonts w:ascii="Calibri" w:eastAsia="Calibri" w:hAnsi="Calibri" w:cs="Calibri"/>
          <w:sz w:val="24"/>
        </w:rPr>
        <w:t>Será mostrada a lista com os colaboradores cadastrados. Para inativar um ou mais colaboradores selecionar os reg</w:t>
      </w:r>
      <w:r>
        <w:rPr>
          <w:rFonts w:ascii="Calibri" w:eastAsia="Calibri" w:hAnsi="Calibri" w:cs="Calibri"/>
          <w:sz w:val="24"/>
        </w:rPr>
        <w:t>istros da lista de colaboradores e selecionar a opção Ações e depois Inativar. A situação dos registros selecionados será alterada para inativo.</w:t>
      </w:r>
    </w:p>
    <w:p w14:paraId="3ECC61DA" w14:textId="77777777" w:rsidR="00522113" w:rsidRDefault="00522113">
      <w:pPr>
        <w:spacing w:line="240" w:lineRule="exact"/>
      </w:pPr>
    </w:p>
    <w:p w14:paraId="41D2B380"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Quando um colaborador for inativado, não será mais possível utilizá-lo nos novos cadastros de plan</w:t>
      </w:r>
      <w:r>
        <w:rPr>
          <w:rFonts w:ascii="Calibri" w:eastAsia="Calibri" w:hAnsi="Calibri" w:cs="Calibri"/>
          <w:sz w:val="24"/>
        </w:rPr>
        <w:t>os de fiscalização e de novas fiscalizações.</w:t>
      </w:r>
    </w:p>
    <w:p w14:paraId="4B3CFE08" w14:textId="77777777" w:rsidR="00522113" w:rsidRDefault="00522113">
      <w:pPr>
        <w:spacing w:before="15" w:line="225" w:lineRule="exact"/>
      </w:pPr>
    </w:p>
    <w:p w14:paraId="7DEA4C26" w14:textId="77777777" w:rsidR="00522113" w:rsidRDefault="00B51388">
      <w:pPr>
        <w:ind w:left="105"/>
      </w:pPr>
      <w:r>
        <w:rPr>
          <w:noProof/>
        </w:rPr>
        <w:drawing>
          <wp:inline distT="0" distB="0" distL="0" distR="0" wp14:anchorId="1431CCCC" wp14:editId="558A791D">
            <wp:extent cx="5448300" cy="2800350"/>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png"/>
                    <pic:cNvPicPr/>
                  </pic:nvPicPr>
                  <pic:blipFill>
                    <a:blip r:embed="rId168" cstate="print"/>
                    <a:stretch>
                      <a:fillRect/>
                    </a:stretch>
                  </pic:blipFill>
                  <pic:spPr>
                    <a:xfrm>
                      <a:off x="0" y="0"/>
                      <a:ext cx="5448300" cy="2800350"/>
                    </a:xfrm>
                    <a:prstGeom prst="rect">
                      <a:avLst/>
                    </a:prstGeom>
                  </pic:spPr>
                </pic:pic>
              </a:graphicData>
            </a:graphic>
          </wp:inline>
        </w:drawing>
      </w:r>
    </w:p>
    <w:p w14:paraId="20784671" w14:textId="77777777" w:rsidR="00522113" w:rsidRDefault="00522113">
      <w:pPr>
        <w:ind w:left="105"/>
      </w:pPr>
    </w:p>
    <w:p w14:paraId="4133219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72">
        <w:r>
          <w:rPr>
            <w:rFonts w:ascii="Tahoma" w:eastAsia="Tahoma" w:hAnsi="Tahoma" w:cs="Tahoma"/>
            <w:i/>
            <w:color w:val="6666FF"/>
          </w:rPr>
          <w:t>Create help files for the Qt Help Framework</w:t>
        </w:r>
      </w:hyperlink>
    </w:p>
    <w:p w14:paraId="619D3F3A" w14:textId="77777777" w:rsidR="00522113" w:rsidRDefault="00B51388">
      <w:r>
        <w:br w:type="page"/>
      </w:r>
    </w:p>
    <w:p w14:paraId="688F80F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76" w:name="_topic_AtivarColaboradores"/>
      <w:bookmarkEnd w:id="76"/>
      <w:r>
        <w:rPr>
          <w:rFonts w:ascii="Tahoma" w:eastAsia="Tahoma" w:hAnsi="Tahoma" w:cs="Tahoma"/>
          <w:i/>
          <w:color w:val="243F60"/>
          <w:sz w:val="22"/>
        </w:rPr>
        <w:t>Ativar Colaboradores</w:t>
      </w:r>
    </w:p>
    <w:p w14:paraId="64527477"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 a opção Gerenciador e</w:t>
      </w:r>
      <w:r>
        <w:rPr>
          <w:rFonts w:ascii="Calibri" w:eastAsia="Calibri" w:hAnsi="Calibri" w:cs="Calibri"/>
          <w:spacing w:val="-15"/>
          <w:sz w:val="24"/>
        </w:rPr>
        <w:t xml:space="preserve"> </w:t>
      </w:r>
      <w:r>
        <w:rPr>
          <w:rFonts w:ascii="Calibri" w:eastAsia="Calibri" w:hAnsi="Calibri" w:cs="Calibri"/>
          <w:sz w:val="24"/>
        </w:rPr>
        <w:t>depois Colaboradores</w:t>
      </w:r>
      <w:r>
        <w:rPr>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os colaboradores cadastrados. Para ativar um ou mais colaboradores selecionar os </w:t>
      </w:r>
      <w:r>
        <w:rPr>
          <w:rFonts w:ascii="Calibri" w:eastAsia="Calibri" w:hAnsi="Calibri" w:cs="Calibri"/>
          <w:sz w:val="24"/>
        </w:rPr>
        <w:t>registros da lista de colaboradores e selecionar a opção Ações e depois Ativar. A situação dos registros selecionados será alterada para ativo.</w:t>
      </w:r>
    </w:p>
    <w:p w14:paraId="4A4AEE0B" w14:textId="77777777" w:rsidR="00522113" w:rsidRDefault="00522113">
      <w:pPr>
        <w:spacing w:line="240" w:lineRule="exact"/>
      </w:pPr>
    </w:p>
    <w:p w14:paraId="379AFCA8" w14:textId="77777777" w:rsidR="00522113" w:rsidRDefault="00B51388">
      <w:pPr>
        <w:spacing w:line="360" w:lineRule="auto"/>
        <w:ind w:left="105" w:right="75"/>
        <w:jc w:val="both"/>
      </w:pPr>
      <w:r>
        <w:rPr>
          <w:rFonts w:ascii="Calibri" w:eastAsia="Calibri" w:hAnsi="Calibri" w:cs="Calibri"/>
          <w:b/>
          <w:sz w:val="24"/>
        </w:rPr>
        <w:t>Importante:</w:t>
      </w:r>
      <w:r>
        <w:rPr>
          <w:rFonts w:ascii="Calibri" w:eastAsia="Calibri" w:hAnsi="Calibri" w:cs="Calibri"/>
          <w:b/>
          <w:spacing w:val="-15"/>
          <w:sz w:val="24"/>
        </w:rPr>
        <w:t xml:space="preserve"> </w:t>
      </w:r>
      <w:r>
        <w:rPr>
          <w:rFonts w:ascii="Calibri" w:eastAsia="Calibri" w:hAnsi="Calibri" w:cs="Calibri"/>
          <w:sz w:val="24"/>
        </w:rPr>
        <w:t>Quando</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colaborador</w:t>
      </w:r>
      <w:r>
        <w:rPr>
          <w:rFonts w:ascii="Calibri" w:eastAsia="Calibri" w:hAnsi="Calibri" w:cs="Calibri"/>
          <w:spacing w:val="-15"/>
          <w:sz w:val="24"/>
        </w:rPr>
        <w:t xml:space="preserve">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ativado,</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utilizá</w:t>
      </w:r>
      <w:r>
        <w:rPr>
          <w:sz w:val="24"/>
        </w:rPr>
        <w:t>-</w:t>
      </w:r>
      <w:r>
        <w:rPr>
          <w:rFonts w:ascii="Calibri" w:eastAsia="Calibri" w:hAnsi="Calibri" w:cs="Calibri"/>
          <w:sz w:val="24"/>
        </w:rPr>
        <w:t>lo</w:t>
      </w:r>
      <w:r>
        <w:rPr>
          <w:rFonts w:ascii="Calibri" w:eastAsia="Calibri" w:hAnsi="Calibri" w:cs="Calibri"/>
          <w:spacing w:val="-15"/>
          <w:sz w:val="24"/>
        </w:rPr>
        <w:t xml:space="preserve"> </w:t>
      </w:r>
      <w:r>
        <w:rPr>
          <w:rFonts w:ascii="Calibri" w:eastAsia="Calibri" w:hAnsi="Calibri" w:cs="Calibri"/>
          <w:sz w:val="24"/>
        </w:rPr>
        <w:t>novamente</w:t>
      </w:r>
      <w:r>
        <w:rPr>
          <w:rFonts w:ascii="Calibri" w:eastAsia="Calibri" w:hAnsi="Calibri" w:cs="Calibri"/>
          <w:spacing w:val="-15"/>
          <w:sz w:val="24"/>
        </w:rPr>
        <w:t xml:space="preserve"> </w:t>
      </w:r>
      <w:r>
        <w:rPr>
          <w:rFonts w:ascii="Calibri" w:eastAsia="Calibri" w:hAnsi="Calibri" w:cs="Calibri"/>
          <w:sz w:val="24"/>
        </w:rPr>
        <w:t>nos novos cadastros de planos</w:t>
      </w:r>
      <w:r>
        <w:rPr>
          <w:rFonts w:ascii="Calibri" w:eastAsia="Calibri" w:hAnsi="Calibri" w:cs="Calibri"/>
          <w:sz w:val="24"/>
        </w:rPr>
        <w:t xml:space="preserve"> de fiscalização e de novas fiscalizações.</w:t>
      </w:r>
    </w:p>
    <w:p w14:paraId="4FDB78A5" w14:textId="77777777" w:rsidR="00522113" w:rsidRDefault="00522113">
      <w:pPr>
        <w:spacing w:before="15" w:line="225" w:lineRule="exact"/>
      </w:pPr>
    </w:p>
    <w:p w14:paraId="31B033F3" w14:textId="77777777" w:rsidR="00522113" w:rsidRDefault="00B51388">
      <w:pPr>
        <w:ind w:left="105"/>
      </w:pPr>
      <w:r>
        <w:rPr>
          <w:noProof/>
        </w:rPr>
        <w:drawing>
          <wp:inline distT="0" distB="0" distL="0" distR="0" wp14:anchorId="3C55208E" wp14:editId="28CECB51">
            <wp:extent cx="5448300" cy="2800350"/>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png"/>
                    <pic:cNvPicPr/>
                  </pic:nvPicPr>
                  <pic:blipFill>
                    <a:blip r:embed="rId168" cstate="print"/>
                    <a:stretch>
                      <a:fillRect/>
                    </a:stretch>
                  </pic:blipFill>
                  <pic:spPr>
                    <a:xfrm>
                      <a:off x="0" y="0"/>
                      <a:ext cx="5448300" cy="2800350"/>
                    </a:xfrm>
                    <a:prstGeom prst="rect">
                      <a:avLst/>
                    </a:prstGeom>
                  </pic:spPr>
                </pic:pic>
              </a:graphicData>
            </a:graphic>
          </wp:inline>
        </w:drawing>
      </w:r>
    </w:p>
    <w:p w14:paraId="4FC5BB3B" w14:textId="77777777" w:rsidR="00522113" w:rsidRDefault="00522113">
      <w:pPr>
        <w:spacing w:line="180" w:lineRule="exact"/>
      </w:pPr>
    </w:p>
    <w:p w14:paraId="6FACAAFC" w14:textId="77777777" w:rsidR="00522113" w:rsidRDefault="00522113">
      <w:pPr>
        <w:spacing w:line="195" w:lineRule="exact"/>
      </w:pPr>
    </w:p>
    <w:p w14:paraId="4E287C9B" w14:textId="77777777" w:rsidR="00522113" w:rsidRDefault="00522113">
      <w:pPr>
        <w:spacing w:line="195" w:lineRule="exact"/>
      </w:pPr>
    </w:p>
    <w:p w14:paraId="0241384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73">
        <w:r>
          <w:rPr>
            <w:rFonts w:ascii="Tahoma" w:eastAsia="Tahoma" w:hAnsi="Tahoma" w:cs="Tahoma"/>
            <w:i/>
            <w:color w:val="6666FF"/>
          </w:rPr>
          <w:t>Write EPub books for the iPad</w:t>
        </w:r>
      </w:hyperlink>
    </w:p>
    <w:p w14:paraId="1B18B9D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77" w:name="_topic_Especialidades"/>
      <w:bookmarkEnd w:id="77"/>
      <w:r>
        <w:rPr>
          <w:rFonts w:ascii="Tahoma" w:eastAsia="Tahoma" w:hAnsi="Tahoma" w:cs="Tahoma"/>
          <w:color w:val="243F60"/>
          <w:sz w:val="22"/>
        </w:rPr>
        <w:t>Especialidades</w:t>
      </w:r>
    </w:p>
    <w:p w14:paraId="1E9E0982" w14:textId="77777777" w:rsidR="00522113" w:rsidRDefault="00B51388">
      <w:pPr>
        <w:spacing w:line="357" w:lineRule="auto"/>
        <w:ind w:left="105" w:right="75"/>
        <w:jc w:val="both"/>
      </w:pPr>
      <w:r>
        <w:rPr>
          <w:rFonts w:ascii="Calibri" w:eastAsia="Calibri" w:hAnsi="Calibri" w:cs="Calibri"/>
          <w:sz w:val="24"/>
        </w:rPr>
        <w:t>Selecionar no menu lateral a opção Gerenciador e depois Especialidade. Será mostr</w:t>
      </w:r>
      <w:r>
        <w:rPr>
          <w:rFonts w:ascii="Calibri" w:eastAsia="Calibri" w:hAnsi="Calibri" w:cs="Calibri"/>
          <w:spacing w:val="15"/>
          <w:sz w:val="24"/>
        </w:rPr>
        <w:t>a</w:t>
      </w:r>
      <w:r>
        <w:rPr>
          <w:rFonts w:ascii="Calibri" w:eastAsia="Calibri" w:hAnsi="Calibri" w:cs="Calibri"/>
          <w:sz w:val="24"/>
        </w:rPr>
        <w:t>da a lista com as especialidades cadastrada</w:t>
      </w:r>
      <w:r>
        <w:rPr>
          <w:rFonts w:ascii="Calibri" w:eastAsia="Calibri" w:hAnsi="Calibri" w:cs="Calibri"/>
          <w:sz w:val="24"/>
        </w:rPr>
        <w:t xml:space="preserve">s. O usuário poderá </w:t>
      </w:r>
      <w:r>
        <w:rPr>
          <w:rFonts w:ascii="Calibri" w:eastAsia="Calibri" w:hAnsi="Calibri" w:cs="Calibri"/>
          <w:b/>
          <w:sz w:val="24"/>
        </w:rPr>
        <w:t>"Consultar", "Cadastrar", "Alterar", "Excluir", "Inativar" e "Ativar" as especialidades.</w:t>
      </w:r>
    </w:p>
    <w:p w14:paraId="2FDF84A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74">
        <w:r>
          <w:rPr>
            <w:rFonts w:ascii="Tahoma" w:eastAsia="Tahoma" w:hAnsi="Tahoma" w:cs="Tahoma"/>
            <w:i/>
            <w:color w:val="6666FF"/>
          </w:rPr>
          <w:t>Free help authoring environment</w:t>
        </w:r>
      </w:hyperlink>
    </w:p>
    <w:p w14:paraId="2CF034D6" w14:textId="77777777" w:rsidR="00522113" w:rsidRDefault="00B51388">
      <w:r>
        <w:br w:type="page"/>
      </w:r>
    </w:p>
    <w:p w14:paraId="1627C47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78" w:name="_topic_ConsultarEspecialidade"/>
      <w:bookmarkEnd w:id="78"/>
      <w:r>
        <w:rPr>
          <w:rFonts w:ascii="Tahoma" w:eastAsia="Tahoma" w:hAnsi="Tahoma" w:cs="Tahoma"/>
          <w:i/>
          <w:color w:val="243F60"/>
          <w:sz w:val="22"/>
        </w:rPr>
        <w:t>Consultar Especialidade</w:t>
      </w:r>
    </w:p>
    <w:p w14:paraId="0EA9EBF2" w14:textId="77777777" w:rsidR="00522113" w:rsidRDefault="00B51388">
      <w:pPr>
        <w:spacing w:line="357" w:lineRule="auto"/>
        <w:ind w:left="105" w:right="75"/>
        <w:jc w:val="both"/>
      </w:pPr>
      <w:r>
        <w:rPr>
          <w:rFonts w:ascii="Calibri" w:eastAsia="Calibri" w:hAnsi="Calibri" w:cs="Calibri"/>
          <w:sz w:val="24"/>
        </w:rPr>
        <w:t>Selecionar no menu la</w:t>
      </w:r>
      <w:r>
        <w:rPr>
          <w:rFonts w:ascii="Calibri" w:eastAsia="Calibri" w:hAnsi="Calibri" w:cs="Calibri"/>
          <w:sz w:val="24"/>
        </w:rPr>
        <w:t>teral a opção Gerenciador e depois Especialidade. Será mostr</w:t>
      </w:r>
      <w:r>
        <w:rPr>
          <w:rFonts w:ascii="Calibri" w:eastAsia="Calibri" w:hAnsi="Calibri" w:cs="Calibri"/>
          <w:spacing w:val="15"/>
          <w:sz w:val="24"/>
        </w:rPr>
        <w:t>a</w:t>
      </w:r>
      <w:r>
        <w:rPr>
          <w:rFonts w:ascii="Calibri" w:eastAsia="Calibri" w:hAnsi="Calibri" w:cs="Calibri"/>
          <w:sz w:val="24"/>
        </w:rPr>
        <w:t>da a lista com as especialidades cadastradas.</w:t>
      </w:r>
    </w:p>
    <w:p w14:paraId="27CD520C" w14:textId="77777777" w:rsidR="00522113" w:rsidRDefault="00B51388">
      <w:pPr>
        <w:spacing w:before="105"/>
        <w:ind w:left="105"/>
      </w:pPr>
      <w:r>
        <w:rPr>
          <w:noProof/>
        </w:rPr>
        <w:drawing>
          <wp:inline distT="0" distB="0" distL="0" distR="0" wp14:anchorId="205AB333" wp14:editId="52997E06">
            <wp:extent cx="5448300" cy="2800350"/>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png"/>
                    <pic:cNvPicPr/>
                  </pic:nvPicPr>
                  <pic:blipFill>
                    <a:blip r:embed="rId175" cstate="print"/>
                    <a:stretch>
                      <a:fillRect/>
                    </a:stretch>
                  </pic:blipFill>
                  <pic:spPr>
                    <a:xfrm>
                      <a:off x="0" y="0"/>
                      <a:ext cx="5448300" cy="2800350"/>
                    </a:xfrm>
                    <a:prstGeom prst="rect">
                      <a:avLst/>
                    </a:prstGeom>
                  </pic:spPr>
                </pic:pic>
              </a:graphicData>
            </a:graphic>
          </wp:inline>
        </w:drawing>
      </w:r>
    </w:p>
    <w:p w14:paraId="0AD15381" w14:textId="77777777" w:rsidR="00522113" w:rsidRDefault="00522113">
      <w:pPr>
        <w:spacing w:before="15" w:line="165" w:lineRule="exact"/>
      </w:pPr>
    </w:p>
    <w:p w14:paraId="1B7D37BC" w14:textId="77777777" w:rsidR="00522113" w:rsidRDefault="00522113">
      <w:pPr>
        <w:spacing w:line="195" w:lineRule="exact"/>
      </w:pPr>
    </w:p>
    <w:p w14:paraId="2DCFDFCB" w14:textId="77777777" w:rsidR="00522113" w:rsidRDefault="00B51388">
      <w:pPr>
        <w:spacing w:before="15" w:line="360" w:lineRule="auto"/>
        <w:ind w:left="105" w:right="75"/>
        <w:jc w:val="both"/>
      </w:pPr>
      <w:r>
        <w:rPr>
          <w:rFonts w:ascii="Calibri" w:eastAsia="Calibri" w:hAnsi="Calibri" w:cs="Calibri"/>
          <w:sz w:val="24"/>
        </w:rPr>
        <w:t xml:space="preserve">É possível realizar uma nova pesquisa utilizando o filtros Status. O campo texto permite realizar pesquisa livre e conforme o </w:t>
      </w:r>
      <w:r>
        <w:rPr>
          <w:rFonts w:ascii="Calibri" w:eastAsia="Calibri" w:hAnsi="Calibri" w:cs="Calibri"/>
          <w:sz w:val="24"/>
        </w:rPr>
        <w:t>preenchimento será filtrado o resultado.</w:t>
      </w:r>
    </w:p>
    <w:p w14:paraId="1AC946F0" w14:textId="77777777" w:rsidR="00522113" w:rsidRDefault="00522113">
      <w:pPr>
        <w:spacing w:before="15" w:line="225" w:lineRule="exact"/>
      </w:pPr>
    </w:p>
    <w:p w14:paraId="36B33703" w14:textId="77777777" w:rsidR="00522113" w:rsidRDefault="00B51388">
      <w:pPr>
        <w:spacing w:line="360" w:lineRule="auto"/>
        <w:ind w:left="105" w:right="75"/>
        <w:jc w:val="both"/>
      </w:pPr>
      <w:r>
        <w:rPr>
          <w:rFonts w:ascii="Calibri" w:eastAsia="Calibri" w:hAnsi="Calibri" w:cs="Calibri"/>
          <w:sz w:val="24"/>
        </w:rPr>
        <w:t>De acordo com a permissão do usuário autenticado é possível também excluir, ativar e inativar especialidades.</w:t>
      </w:r>
    </w:p>
    <w:p w14:paraId="14522F0E" w14:textId="77777777" w:rsidR="00522113" w:rsidRDefault="00522113">
      <w:pPr>
        <w:spacing w:before="15" w:line="225" w:lineRule="exact"/>
      </w:pPr>
    </w:p>
    <w:p w14:paraId="2FE3F212" w14:textId="77777777" w:rsidR="00522113" w:rsidRDefault="00B51388">
      <w:pPr>
        <w:tabs>
          <w:tab w:val="left" w:pos="825"/>
        </w:tabs>
        <w:spacing w:line="355" w:lineRule="auto"/>
        <w:ind w:left="825" w:right="75" w:hanging="360"/>
        <w:jc w:val="both"/>
      </w:pPr>
      <w:r>
        <w:rPr>
          <w:sz w:val="24"/>
        </w:rPr>
        <w:sym w:font="Symbol" w:char="00B7"/>
      </w:r>
      <w:r>
        <w:rPr>
          <w:sz w:val="24"/>
        </w:rPr>
        <w:tab/>
      </w:r>
      <w:r>
        <w:rPr>
          <w:rFonts w:ascii="Calibri" w:eastAsia="Calibri" w:hAnsi="Calibri" w:cs="Calibri"/>
          <w:b/>
          <w:sz w:val="24"/>
        </w:rPr>
        <w:t>Excluir</w:t>
      </w:r>
      <w:r>
        <w:rPr>
          <w:rFonts w:ascii="Calibri" w:eastAsia="Calibri" w:hAnsi="Calibri" w:cs="Calibri"/>
          <w:sz w:val="24"/>
        </w:rPr>
        <w:t>: É permitido excluir somente especialidades que não foram utilizadas em um cadastro ou altera</w:t>
      </w:r>
      <w:r>
        <w:rPr>
          <w:rFonts w:ascii="Calibri" w:eastAsia="Calibri" w:hAnsi="Calibri" w:cs="Calibri"/>
          <w:sz w:val="24"/>
        </w:rPr>
        <w:t>ção de colaboradores. Ao realizar esta ação as especialidades não serão mais apresentadas na lista de especialidades.</w:t>
      </w:r>
    </w:p>
    <w:p w14:paraId="56CA690A" w14:textId="77777777" w:rsidR="00522113" w:rsidRDefault="00B51388">
      <w:pPr>
        <w:tabs>
          <w:tab w:val="left" w:pos="825"/>
        </w:tabs>
        <w:spacing w:before="15" w:line="352" w:lineRule="auto"/>
        <w:ind w:left="825" w:right="75" w:hanging="360"/>
        <w:jc w:val="both"/>
      </w:pPr>
      <w:r>
        <w:rPr>
          <w:sz w:val="24"/>
        </w:rPr>
        <w:sym w:font="Symbol" w:char="00B7"/>
      </w:r>
      <w:r>
        <w:rPr>
          <w:sz w:val="24"/>
        </w:rPr>
        <w:tab/>
      </w:r>
      <w:r>
        <w:rPr>
          <w:rFonts w:ascii="Calibri" w:eastAsia="Calibri" w:hAnsi="Calibri" w:cs="Calibri"/>
          <w:b/>
          <w:sz w:val="24"/>
        </w:rPr>
        <w:t>Inativar</w:t>
      </w:r>
      <w:r>
        <w:rPr>
          <w:rFonts w:ascii="Calibri" w:eastAsia="Calibri" w:hAnsi="Calibri" w:cs="Calibri"/>
          <w:sz w:val="24"/>
        </w:rPr>
        <w:t>: Ao realizar esta ação, a especialidade não será mostrada nas opções de cadastro e alteração de colaboradores.</w:t>
      </w:r>
    </w:p>
    <w:p w14:paraId="2E2C8FEE" w14:textId="77777777" w:rsidR="00522113" w:rsidRDefault="00B51388">
      <w:pPr>
        <w:tabs>
          <w:tab w:val="left" w:pos="825"/>
        </w:tabs>
        <w:spacing w:before="15" w:line="355" w:lineRule="auto"/>
        <w:ind w:left="825" w:right="75" w:hanging="360"/>
        <w:jc w:val="both"/>
      </w:pPr>
      <w:r>
        <w:rPr>
          <w:sz w:val="24"/>
        </w:rPr>
        <w:sym w:font="Symbol" w:char="00B7"/>
      </w:r>
      <w:r>
        <w:rPr>
          <w:sz w:val="24"/>
        </w:rPr>
        <w:tab/>
      </w:r>
      <w:r>
        <w:rPr>
          <w:rFonts w:ascii="Calibri" w:eastAsia="Calibri" w:hAnsi="Calibri" w:cs="Calibri"/>
          <w:b/>
          <w:sz w:val="24"/>
        </w:rPr>
        <w:t>Ativar</w:t>
      </w:r>
      <w:r>
        <w:rPr>
          <w:rFonts w:ascii="Calibri" w:eastAsia="Calibri" w:hAnsi="Calibri" w:cs="Calibri"/>
          <w:sz w:val="24"/>
        </w:rPr>
        <w:t>:</w:t>
      </w:r>
      <w:r>
        <w:rPr>
          <w:rFonts w:ascii="Calibri" w:eastAsia="Calibri" w:hAnsi="Calibri" w:cs="Calibri"/>
          <w:spacing w:val="45"/>
          <w:sz w:val="24"/>
        </w:rPr>
        <w:t xml:space="preserve"> </w:t>
      </w: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rea</w:t>
      </w:r>
      <w:r>
        <w:rPr>
          <w:rFonts w:ascii="Calibri" w:eastAsia="Calibri" w:hAnsi="Calibri" w:cs="Calibri"/>
          <w:sz w:val="24"/>
        </w:rPr>
        <w:t>lizar</w:t>
      </w:r>
      <w:r>
        <w:rPr>
          <w:rFonts w:ascii="Calibri" w:eastAsia="Calibri" w:hAnsi="Calibri" w:cs="Calibri"/>
          <w:spacing w:val="45"/>
          <w:sz w:val="24"/>
        </w:rPr>
        <w:t xml:space="preserve"> </w:t>
      </w:r>
      <w:r>
        <w:rPr>
          <w:rFonts w:ascii="Calibri" w:eastAsia="Calibri" w:hAnsi="Calibri" w:cs="Calibri"/>
          <w:sz w:val="24"/>
        </w:rPr>
        <w:t>esta</w:t>
      </w:r>
      <w:r>
        <w:rPr>
          <w:rFonts w:ascii="Calibri" w:eastAsia="Calibri" w:hAnsi="Calibri" w:cs="Calibri"/>
          <w:spacing w:val="45"/>
          <w:sz w:val="24"/>
        </w:rPr>
        <w:t xml:space="preserve"> </w:t>
      </w:r>
      <w:r>
        <w:rPr>
          <w:rFonts w:ascii="Calibri" w:eastAsia="Calibri" w:hAnsi="Calibri" w:cs="Calibri"/>
          <w:sz w:val="24"/>
        </w:rPr>
        <w:t>ação,</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especialidade</w:t>
      </w:r>
      <w:r>
        <w:rPr>
          <w:rFonts w:ascii="Calibri" w:eastAsia="Calibri" w:hAnsi="Calibri" w:cs="Calibri"/>
          <w:spacing w:val="45"/>
          <w:sz w:val="24"/>
        </w:rPr>
        <w:t xml:space="preserve"> </w:t>
      </w:r>
      <w:r>
        <w:rPr>
          <w:rFonts w:ascii="Calibri" w:eastAsia="Calibri" w:hAnsi="Calibri" w:cs="Calibri"/>
          <w:sz w:val="24"/>
        </w:rPr>
        <w:t>será</w:t>
      </w:r>
      <w:r>
        <w:rPr>
          <w:rFonts w:ascii="Calibri" w:eastAsia="Calibri" w:hAnsi="Calibri" w:cs="Calibri"/>
          <w:spacing w:val="45"/>
          <w:sz w:val="24"/>
        </w:rPr>
        <w:t xml:space="preserve"> </w:t>
      </w:r>
      <w:r>
        <w:rPr>
          <w:rFonts w:ascii="Calibri" w:eastAsia="Calibri" w:hAnsi="Calibri" w:cs="Calibri"/>
          <w:sz w:val="24"/>
        </w:rPr>
        <w:t>mostrada</w:t>
      </w:r>
      <w:r>
        <w:rPr>
          <w:rFonts w:ascii="Calibri" w:eastAsia="Calibri" w:hAnsi="Calibri" w:cs="Calibri"/>
          <w:spacing w:val="45"/>
          <w:sz w:val="24"/>
        </w:rPr>
        <w:t xml:space="preserve"> </w:t>
      </w:r>
      <w:r>
        <w:rPr>
          <w:rFonts w:ascii="Calibri" w:eastAsia="Calibri" w:hAnsi="Calibri" w:cs="Calibri"/>
          <w:sz w:val="24"/>
        </w:rPr>
        <w:t>novamente</w:t>
      </w:r>
      <w:r>
        <w:rPr>
          <w:rFonts w:ascii="Calibri" w:eastAsia="Calibri" w:hAnsi="Calibri" w:cs="Calibri"/>
          <w:spacing w:val="45"/>
          <w:sz w:val="24"/>
        </w:rPr>
        <w:t xml:space="preserve"> </w:t>
      </w:r>
      <w:r>
        <w:rPr>
          <w:rFonts w:ascii="Calibri" w:eastAsia="Calibri" w:hAnsi="Calibri" w:cs="Calibri"/>
          <w:sz w:val="24"/>
        </w:rPr>
        <w:t>nas opções de cadastro e alteração de colaboradores</w:t>
      </w:r>
      <w:r>
        <w:rPr>
          <w:sz w:val="24"/>
        </w:rPr>
        <w:t>.</w:t>
      </w:r>
    </w:p>
    <w:p w14:paraId="7E9A7B7E" w14:textId="77777777" w:rsidR="00522113" w:rsidRDefault="00522113">
      <w:pPr>
        <w:tabs>
          <w:tab w:val="left" w:pos="825"/>
        </w:tabs>
        <w:spacing w:before="15" w:line="355" w:lineRule="auto"/>
        <w:ind w:left="825" w:right="75" w:hanging="360"/>
        <w:jc w:val="both"/>
      </w:pPr>
    </w:p>
    <w:p w14:paraId="07808F6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76">
        <w:r>
          <w:rPr>
            <w:rFonts w:ascii="Tahoma" w:eastAsia="Tahoma" w:hAnsi="Tahoma" w:cs="Tahoma"/>
            <w:i/>
            <w:color w:val="6666FF"/>
          </w:rPr>
          <w:t>Generate Kindle eBooks with ease</w:t>
        </w:r>
      </w:hyperlink>
    </w:p>
    <w:p w14:paraId="6A0A3B5B" w14:textId="77777777" w:rsidR="00522113" w:rsidRDefault="00B51388">
      <w:r>
        <w:br w:type="page"/>
      </w:r>
    </w:p>
    <w:p w14:paraId="2594033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79" w:name="_topic_CadastrarEspecialidade"/>
      <w:bookmarkEnd w:id="79"/>
      <w:r>
        <w:rPr>
          <w:rFonts w:ascii="Tahoma" w:eastAsia="Tahoma" w:hAnsi="Tahoma" w:cs="Tahoma"/>
          <w:i/>
          <w:color w:val="243F60"/>
          <w:sz w:val="22"/>
        </w:rPr>
        <w:t>Cadastrar Especialidade</w:t>
      </w:r>
    </w:p>
    <w:p w14:paraId="3A4BA002" w14:textId="77777777" w:rsidR="00522113" w:rsidRDefault="00B51388">
      <w:pPr>
        <w:spacing w:line="357" w:lineRule="auto"/>
        <w:ind w:left="105" w:right="45"/>
        <w:jc w:val="both"/>
      </w:pPr>
      <w:r>
        <w:rPr>
          <w:rFonts w:ascii="Calibri" w:eastAsia="Calibri" w:hAnsi="Calibri" w:cs="Calibri"/>
          <w:sz w:val="24"/>
        </w:rPr>
        <w:t>Selecionar no menu lateral a opção Gerenciador e depois Especialidade. Será mostrada a lista com as especialidades cadastradas. Para cadastrar nova Especialidade sel</w:t>
      </w:r>
      <w:r>
        <w:rPr>
          <w:rFonts w:ascii="Calibri" w:eastAsia="Calibri" w:hAnsi="Calibri" w:cs="Calibri"/>
          <w:spacing w:val="15"/>
          <w:sz w:val="24"/>
        </w:rPr>
        <w:t>e</w:t>
      </w:r>
      <w:r>
        <w:rPr>
          <w:rFonts w:ascii="Calibri" w:eastAsia="Calibri" w:hAnsi="Calibri" w:cs="Calibri"/>
          <w:sz w:val="24"/>
        </w:rPr>
        <w:t xml:space="preserve">cionar a opção </w:t>
      </w:r>
      <w:r>
        <w:rPr>
          <w:noProof/>
        </w:rPr>
        <w:drawing>
          <wp:inline distT="0" distB="0" distL="0" distR="0" wp14:anchorId="6584857E" wp14:editId="28022065">
            <wp:extent cx="1285875" cy="20955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png"/>
                    <pic:cNvPicPr/>
                  </pic:nvPicPr>
                  <pic:blipFill>
                    <a:blip r:embed="rId177" cstate="print"/>
                    <a:stretch>
                      <a:fillRect/>
                    </a:stretch>
                  </pic:blipFill>
                  <pic:spPr>
                    <a:xfrm>
                      <a:off x="0" y="0"/>
                      <a:ext cx="1285875" cy="209550"/>
                    </a:xfrm>
                    <a:prstGeom prst="rect">
                      <a:avLst/>
                    </a:prstGeom>
                  </pic:spPr>
                </pic:pic>
              </a:graphicData>
            </a:graphic>
          </wp:inline>
        </w:drawing>
      </w:r>
      <w:r>
        <w:rPr>
          <w:sz w:val="24"/>
        </w:rPr>
        <w:t>.</w:t>
      </w:r>
    </w:p>
    <w:p w14:paraId="02463676" w14:textId="77777777" w:rsidR="00522113" w:rsidRDefault="00B51388">
      <w:pPr>
        <w:spacing w:before="105"/>
        <w:ind w:left="105"/>
      </w:pPr>
      <w:r>
        <w:rPr>
          <w:noProof/>
        </w:rPr>
        <w:drawing>
          <wp:inline distT="0" distB="0" distL="0" distR="0" wp14:anchorId="74A19290" wp14:editId="75809047">
            <wp:extent cx="5448300" cy="2800350"/>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png"/>
                    <pic:cNvPicPr/>
                  </pic:nvPicPr>
                  <pic:blipFill>
                    <a:blip r:embed="rId175" cstate="print"/>
                    <a:stretch>
                      <a:fillRect/>
                    </a:stretch>
                  </pic:blipFill>
                  <pic:spPr>
                    <a:xfrm>
                      <a:off x="0" y="0"/>
                      <a:ext cx="5448300" cy="2800350"/>
                    </a:xfrm>
                    <a:prstGeom prst="rect">
                      <a:avLst/>
                    </a:prstGeom>
                  </pic:spPr>
                </pic:pic>
              </a:graphicData>
            </a:graphic>
          </wp:inline>
        </w:drawing>
      </w:r>
    </w:p>
    <w:p w14:paraId="5AA3F627" w14:textId="77777777" w:rsidR="00522113" w:rsidRDefault="00522113">
      <w:pPr>
        <w:spacing w:before="15" w:line="165" w:lineRule="exact"/>
      </w:pPr>
    </w:p>
    <w:p w14:paraId="5F27133B" w14:textId="77777777" w:rsidR="00522113" w:rsidRDefault="00522113">
      <w:pPr>
        <w:spacing w:line="195" w:lineRule="exact"/>
      </w:pPr>
    </w:p>
    <w:p w14:paraId="79199FD6" w14:textId="77777777" w:rsidR="00522113" w:rsidRDefault="00B51388">
      <w:pPr>
        <w:spacing w:before="15" w:line="360" w:lineRule="auto"/>
        <w:ind w:left="105" w:right="45"/>
        <w:jc w:val="both"/>
      </w:pPr>
      <w:r>
        <w:rPr>
          <w:rFonts w:ascii="Calibri" w:eastAsia="Calibri" w:hAnsi="Calibri" w:cs="Calibri"/>
          <w:sz w:val="24"/>
        </w:rPr>
        <w:t>Será apresentado o formulário para cad</w:t>
      </w:r>
      <w:r>
        <w:rPr>
          <w:rFonts w:ascii="Calibri" w:eastAsia="Calibri" w:hAnsi="Calibri" w:cs="Calibri"/>
          <w:sz w:val="24"/>
        </w:rPr>
        <w:t xml:space="preserve">astro. Após o preenchimento das informações selecionar a opção </w:t>
      </w:r>
      <w:r>
        <w:rPr>
          <w:noProof/>
        </w:rPr>
        <w:drawing>
          <wp:inline distT="0" distB="0" distL="0" distR="0" wp14:anchorId="602BD845" wp14:editId="0D14BF3D">
            <wp:extent cx="581025" cy="28575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6715DA0A" w14:textId="77777777" w:rsidR="00522113" w:rsidRDefault="00522113">
      <w:pPr>
        <w:spacing w:line="105" w:lineRule="exact"/>
      </w:pPr>
    </w:p>
    <w:p w14:paraId="4C5A90DE" w14:textId="77777777" w:rsidR="00522113" w:rsidRDefault="00B51388">
      <w:pPr>
        <w:ind w:left="105"/>
      </w:pPr>
      <w:r>
        <w:rPr>
          <w:noProof/>
        </w:rPr>
        <w:drawing>
          <wp:inline distT="0" distB="0" distL="0" distR="0" wp14:anchorId="6FF93769" wp14:editId="46CFB673">
            <wp:extent cx="5448300" cy="280035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png"/>
                    <pic:cNvPicPr/>
                  </pic:nvPicPr>
                  <pic:blipFill>
                    <a:blip r:embed="rId178" cstate="print"/>
                    <a:stretch>
                      <a:fillRect/>
                    </a:stretch>
                  </pic:blipFill>
                  <pic:spPr>
                    <a:xfrm>
                      <a:off x="0" y="0"/>
                      <a:ext cx="5448300" cy="2800350"/>
                    </a:xfrm>
                    <a:prstGeom prst="rect">
                      <a:avLst/>
                    </a:prstGeom>
                  </pic:spPr>
                </pic:pic>
              </a:graphicData>
            </a:graphic>
          </wp:inline>
        </w:drawing>
      </w:r>
    </w:p>
    <w:p w14:paraId="49746951" w14:textId="77777777" w:rsidR="00522113" w:rsidRDefault="00522113">
      <w:pPr>
        <w:ind w:left="105"/>
      </w:pPr>
    </w:p>
    <w:p w14:paraId="11F92C0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79">
        <w:r>
          <w:rPr>
            <w:rFonts w:ascii="Tahoma" w:eastAsia="Tahoma" w:hAnsi="Tahoma" w:cs="Tahoma"/>
            <w:i/>
            <w:color w:val="6666FF"/>
          </w:rPr>
          <w:t>Create help files for the Qt Help Framework</w:t>
        </w:r>
      </w:hyperlink>
    </w:p>
    <w:p w14:paraId="1F1A0B91" w14:textId="77777777" w:rsidR="00522113" w:rsidRDefault="00B51388">
      <w:r>
        <w:br w:type="page"/>
      </w:r>
    </w:p>
    <w:p w14:paraId="453A6E0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80" w:name="_topic_AlterarEspecialidade"/>
      <w:bookmarkEnd w:id="80"/>
      <w:r>
        <w:rPr>
          <w:rFonts w:ascii="Tahoma" w:eastAsia="Tahoma" w:hAnsi="Tahoma" w:cs="Tahoma"/>
          <w:i/>
          <w:color w:val="243F60"/>
          <w:sz w:val="22"/>
        </w:rPr>
        <w:t>Alterar Especialidade</w:t>
      </w:r>
    </w:p>
    <w:p w14:paraId="6D9CC149" w14:textId="77777777" w:rsidR="00522113" w:rsidRDefault="00B51388">
      <w:pPr>
        <w:spacing w:line="360" w:lineRule="auto"/>
        <w:ind w:left="105" w:right="75"/>
        <w:jc w:val="both"/>
      </w:pPr>
      <w:r>
        <w:rPr>
          <w:rFonts w:ascii="Calibri" w:eastAsia="Calibri" w:hAnsi="Calibri" w:cs="Calibri"/>
          <w:sz w:val="24"/>
        </w:rPr>
        <w:t xml:space="preserve">Selecionar no menu lateral a opção </w:t>
      </w:r>
      <w:r>
        <w:rPr>
          <w:rFonts w:ascii="Calibri" w:eastAsia="Calibri" w:hAnsi="Calibri" w:cs="Calibri"/>
          <w:b/>
          <w:sz w:val="24"/>
        </w:rPr>
        <w:t>Gerenciador</w:t>
      </w:r>
      <w:r>
        <w:rPr>
          <w:rFonts w:ascii="Calibri" w:eastAsia="Calibri" w:hAnsi="Calibri" w:cs="Calibri"/>
          <w:sz w:val="24"/>
        </w:rPr>
        <w:t xml:space="preserve"> e depois Especialidade. Será mostrada a lista com as especialidades cadastradas. Para alterar uma especialidade selecionar um registro da lista de especialidades</w:t>
      </w:r>
      <w:r>
        <w:rPr>
          <w:sz w:val="24"/>
        </w:rPr>
        <w:t>.</w:t>
      </w:r>
    </w:p>
    <w:p w14:paraId="31B0022F" w14:textId="77777777" w:rsidR="00522113" w:rsidRDefault="00B51388">
      <w:pPr>
        <w:spacing w:before="105"/>
        <w:ind w:left="105"/>
      </w:pPr>
      <w:r>
        <w:rPr>
          <w:noProof/>
        </w:rPr>
        <w:drawing>
          <wp:inline distT="0" distB="0" distL="0" distR="0" wp14:anchorId="299724A2" wp14:editId="26651FF0">
            <wp:extent cx="5448300" cy="2800350"/>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png"/>
                    <pic:cNvPicPr/>
                  </pic:nvPicPr>
                  <pic:blipFill>
                    <a:blip r:embed="rId175" cstate="print"/>
                    <a:stretch>
                      <a:fillRect/>
                    </a:stretch>
                  </pic:blipFill>
                  <pic:spPr>
                    <a:xfrm>
                      <a:off x="0" y="0"/>
                      <a:ext cx="5448300" cy="2800350"/>
                    </a:xfrm>
                    <a:prstGeom prst="rect">
                      <a:avLst/>
                    </a:prstGeom>
                  </pic:spPr>
                </pic:pic>
              </a:graphicData>
            </a:graphic>
          </wp:inline>
        </w:drawing>
      </w:r>
    </w:p>
    <w:p w14:paraId="485097DF" w14:textId="77777777" w:rsidR="00522113" w:rsidRDefault="00522113">
      <w:pPr>
        <w:spacing w:before="15" w:line="165" w:lineRule="exact"/>
      </w:pPr>
    </w:p>
    <w:p w14:paraId="56DF14D6" w14:textId="77777777" w:rsidR="00522113" w:rsidRDefault="00B51388">
      <w:pPr>
        <w:spacing w:before="15" w:line="360" w:lineRule="auto"/>
        <w:ind w:left="105" w:right="45"/>
        <w:jc w:val="both"/>
      </w:pPr>
      <w:r>
        <w:rPr>
          <w:rFonts w:ascii="Calibri" w:eastAsia="Calibri" w:hAnsi="Calibri" w:cs="Calibri"/>
          <w:sz w:val="24"/>
        </w:rPr>
        <w:t>Será apresentado o formulário para alteração. Após o preenchimento das informações seleci</w:t>
      </w:r>
      <w:r>
        <w:rPr>
          <w:rFonts w:ascii="Calibri" w:eastAsia="Calibri" w:hAnsi="Calibri" w:cs="Calibri"/>
          <w:sz w:val="24"/>
        </w:rPr>
        <w:t xml:space="preserve">onar a opção </w:t>
      </w:r>
      <w:r>
        <w:rPr>
          <w:noProof/>
        </w:rPr>
        <w:drawing>
          <wp:inline distT="0" distB="0" distL="0" distR="0" wp14:anchorId="1086FFCD" wp14:editId="26100522">
            <wp:extent cx="581025" cy="285750"/>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472F32E1" w14:textId="77777777" w:rsidR="00522113" w:rsidRDefault="00522113">
      <w:pPr>
        <w:spacing w:line="105" w:lineRule="exact"/>
      </w:pPr>
    </w:p>
    <w:p w14:paraId="78BFB31B" w14:textId="77777777" w:rsidR="00522113" w:rsidRDefault="00B51388">
      <w:pPr>
        <w:ind w:left="105"/>
      </w:pPr>
      <w:r>
        <w:rPr>
          <w:noProof/>
        </w:rPr>
        <w:drawing>
          <wp:inline distT="0" distB="0" distL="0" distR="0" wp14:anchorId="4FA1C2E4" wp14:editId="0BBE80FE">
            <wp:extent cx="5448300" cy="2800350"/>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png"/>
                    <pic:cNvPicPr/>
                  </pic:nvPicPr>
                  <pic:blipFill>
                    <a:blip r:embed="rId180" cstate="print"/>
                    <a:stretch>
                      <a:fillRect/>
                    </a:stretch>
                  </pic:blipFill>
                  <pic:spPr>
                    <a:xfrm>
                      <a:off x="0" y="0"/>
                      <a:ext cx="5448300" cy="2800350"/>
                    </a:xfrm>
                    <a:prstGeom prst="rect">
                      <a:avLst/>
                    </a:prstGeom>
                  </pic:spPr>
                </pic:pic>
              </a:graphicData>
            </a:graphic>
          </wp:inline>
        </w:drawing>
      </w:r>
    </w:p>
    <w:p w14:paraId="6D471D0D" w14:textId="77777777" w:rsidR="00522113" w:rsidRDefault="00522113">
      <w:pPr>
        <w:ind w:left="105"/>
      </w:pPr>
    </w:p>
    <w:p w14:paraId="5C325A8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81">
        <w:r>
          <w:rPr>
            <w:rFonts w:ascii="Tahoma" w:eastAsia="Tahoma" w:hAnsi="Tahoma" w:cs="Tahoma"/>
            <w:i/>
            <w:color w:val="6666FF"/>
          </w:rPr>
          <w:t>Create HTML Help, DOC, PDF and print manuals from 1 single source</w:t>
        </w:r>
      </w:hyperlink>
    </w:p>
    <w:p w14:paraId="12C6FE87" w14:textId="77777777" w:rsidR="00522113" w:rsidRDefault="00B51388">
      <w:r>
        <w:br w:type="page"/>
      </w:r>
    </w:p>
    <w:p w14:paraId="771F379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81" w:name="_topic_ExcluirEspecialidade"/>
      <w:bookmarkEnd w:id="81"/>
      <w:r>
        <w:rPr>
          <w:rFonts w:ascii="Tahoma" w:eastAsia="Tahoma" w:hAnsi="Tahoma" w:cs="Tahoma"/>
          <w:i/>
          <w:color w:val="243F60"/>
          <w:sz w:val="22"/>
        </w:rPr>
        <w:t>Excluir Especialidade</w:t>
      </w:r>
    </w:p>
    <w:p w14:paraId="03A47EB1" w14:textId="77777777" w:rsidR="00522113" w:rsidRDefault="00B51388">
      <w:pPr>
        <w:spacing w:line="360" w:lineRule="auto"/>
        <w:ind w:left="105" w:right="75"/>
        <w:jc w:val="both"/>
      </w:pPr>
      <w:r>
        <w:rPr>
          <w:rFonts w:ascii="Calibri" w:eastAsia="Calibri" w:hAnsi="Calibri" w:cs="Calibri"/>
          <w:sz w:val="24"/>
        </w:rPr>
        <w:t>Selecionar no menu lateral a opção Gerenciador e depois</w:t>
      </w:r>
      <w:r>
        <w:rPr>
          <w:rFonts w:ascii="Calibri" w:eastAsia="Calibri" w:hAnsi="Calibri" w:cs="Calibri"/>
          <w:spacing w:val="15"/>
          <w:sz w:val="24"/>
        </w:rPr>
        <w:t xml:space="preserve"> </w:t>
      </w:r>
      <w:r>
        <w:rPr>
          <w:rFonts w:ascii="Calibri" w:eastAsia="Calibri" w:hAnsi="Calibri" w:cs="Calibri"/>
          <w:sz w:val="24"/>
        </w:rPr>
        <w:t>Especialidade</w:t>
      </w:r>
      <w:r>
        <w:rPr>
          <w:sz w:val="24"/>
        </w:rPr>
        <w:t>.</w:t>
      </w:r>
      <w:r>
        <w:rPr>
          <w:rFonts w:ascii="Calibri" w:eastAsia="Calibri" w:hAnsi="Calibri" w:cs="Calibri"/>
          <w:sz w:val="24"/>
        </w:rPr>
        <w:t xml:space="preserve"> Será mostrada a lista com as especialidades </w:t>
      </w:r>
      <w:r>
        <w:rPr>
          <w:rFonts w:ascii="Calibri" w:eastAsia="Calibri" w:hAnsi="Calibri" w:cs="Calibri"/>
          <w:sz w:val="24"/>
        </w:rPr>
        <w:t>cadastradas. Para excluir uma ou mais especialidade selecionar os registros da lista de</w:t>
      </w:r>
      <w:r>
        <w:rPr>
          <w:rFonts w:ascii="Calibri" w:eastAsia="Calibri" w:hAnsi="Calibri" w:cs="Calibri"/>
          <w:spacing w:val="15"/>
          <w:sz w:val="24"/>
        </w:rPr>
        <w:t xml:space="preserve"> </w:t>
      </w:r>
      <w:r>
        <w:rPr>
          <w:rFonts w:ascii="Calibri" w:eastAsia="Calibri" w:hAnsi="Calibri" w:cs="Calibri"/>
          <w:sz w:val="24"/>
        </w:rPr>
        <w:t>especialidades e selecionar a opção Ações e depois Excluir. Será mostrada a mensagem de confirmação da ação. Ao selecionar Sim os registros selecionados serão excluídos</w:t>
      </w:r>
      <w:r>
        <w:rPr>
          <w:rFonts w:ascii="Calibri" w:eastAsia="Calibri" w:hAnsi="Calibri" w:cs="Calibri"/>
          <w:sz w:val="24"/>
        </w:rPr>
        <w:t xml:space="preserve"> e não mais mostrados na lista de</w:t>
      </w:r>
      <w:r>
        <w:rPr>
          <w:rFonts w:ascii="Calibri" w:eastAsia="Calibri" w:hAnsi="Calibri" w:cs="Calibri"/>
          <w:spacing w:val="15"/>
          <w:sz w:val="24"/>
        </w:rPr>
        <w:t xml:space="preserve"> </w:t>
      </w:r>
      <w:r>
        <w:rPr>
          <w:rFonts w:ascii="Calibri" w:eastAsia="Calibri" w:hAnsi="Calibri" w:cs="Calibri"/>
          <w:sz w:val="24"/>
        </w:rPr>
        <w:t>especialidades</w:t>
      </w:r>
      <w:r>
        <w:rPr>
          <w:sz w:val="24"/>
        </w:rPr>
        <w:t>.</w:t>
      </w:r>
    </w:p>
    <w:p w14:paraId="589CEFE4" w14:textId="77777777" w:rsidR="00522113" w:rsidRDefault="00B51388">
      <w:pPr>
        <w:spacing w:before="60" w:line="360" w:lineRule="auto"/>
        <w:ind w:left="105" w:right="75"/>
      </w:pPr>
      <w:r>
        <w:rPr>
          <w:rFonts w:ascii="Calibri" w:eastAsia="Calibri" w:hAnsi="Calibri" w:cs="Calibri"/>
          <w:b/>
          <w:sz w:val="24"/>
        </w:rPr>
        <w:t>Importante:</w:t>
      </w:r>
      <w:r>
        <w:rPr>
          <w:rFonts w:ascii="Calibri" w:eastAsia="Calibri" w:hAnsi="Calibri" w:cs="Calibri"/>
          <w:b/>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especialidades</w:t>
      </w:r>
      <w:r>
        <w:rPr>
          <w:rFonts w:ascii="Calibri" w:eastAsia="Calibri" w:hAnsi="Calibri" w:cs="Calibri"/>
          <w:spacing w:val="-15"/>
          <w:sz w:val="24"/>
        </w:rPr>
        <w:t xml:space="preserve"> </w:t>
      </w:r>
      <w:r>
        <w:rPr>
          <w:rFonts w:ascii="Calibri" w:eastAsia="Calibri" w:hAnsi="Calibri" w:cs="Calibri"/>
          <w:sz w:val="24"/>
        </w:rPr>
        <w:t>que</w:t>
      </w:r>
      <w:r>
        <w:rPr>
          <w:rFonts w:ascii="Calibri" w:eastAsia="Calibri" w:hAnsi="Calibri" w:cs="Calibri"/>
          <w:spacing w:val="-15"/>
          <w:sz w:val="24"/>
        </w:rPr>
        <w:t xml:space="preserve"> </w:t>
      </w:r>
      <w:r>
        <w:rPr>
          <w:rFonts w:ascii="Calibri" w:eastAsia="Calibri" w:hAnsi="Calibri" w:cs="Calibri"/>
          <w:sz w:val="24"/>
        </w:rPr>
        <w:t>já</w:t>
      </w:r>
      <w:r>
        <w:rPr>
          <w:rFonts w:ascii="Calibri" w:eastAsia="Calibri" w:hAnsi="Calibri" w:cs="Calibri"/>
          <w:spacing w:val="-15"/>
          <w:sz w:val="24"/>
        </w:rPr>
        <w:t xml:space="preserve"> </w:t>
      </w:r>
      <w:r>
        <w:rPr>
          <w:rFonts w:ascii="Calibri" w:eastAsia="Calibri" w:hAnsi="Calibri" w:cs="Calibri"/>
          <w:sz w:val="24"/>
        </w:rPr>
        <w:t>foram</w:t>
      </w:r>
      <w:r>
        <w:rPr>
          <w:rFonts w:ascii="Calibri" w:eastAsia="Calibri" w:hAnsi="Calibri" w:cs="Calibri"/>
          <w:spacing w:val="-15"/>
          <w:sz w:val="24"/>
        </w:rPr>
        <w:t xml:space="preserve"> </w:t>
      </w:r>
      <w:r>
        <w:rPr>
          <w:rFonts w:ascii="Calibri" w:eastAsia="Calibri" w:hAnsi="Calibri" w:cs="Calibri"/>
          <w:sz w:val="24"/>
        </w:rPr>
        <w:t>utilizadas</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cadastro</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colaboradores</w:t>
      </w:r>
      <w:r>
        <w:rPr>
          <w:rFonts w:ascii="Calibri" w:eastAsia="Calibri" w:hAnsi="Calibri" w:cs="Calibri"/>
          <w:spacing w:val="-15"/>
          <w:sz w:val="24"/>
        </w:rPr>
        <w:t xml:space="preserve"> </w:t>
      </w:r>
      <w:r>
        <w:rPr>
          <w:rFonts w:ascii="Calibri" w:eastAsia="Calibri" w:hAnsi="Calibri" w:cs="Calibri"/>
          <w:sz w:val="24"/>
        </w:rPr>
        <w:t>não podem ser excluídas, somente inativadas.</w:t>
      </w:r>
    </w:p>
    <w:p w14:paraId="17ABE262" w14:textId="77777777" w:rsidR="00522113" w:rsidRDefault="00522113">
      <w:pPr>
        <w:spacing w:before="15" w:line="225" w:lineRule="exact"/>
      </w:pPr>
    </w:p>
    <w:p w14:paraId="38189A4D" w14:textId="77777777" w:rsidR="00522113" w:rsidRDefault="00B51388">
      <w:pPr>
        <w:ind w:left="105"/>
      </w:pPr>
      <w:r>
        <w:rPr>
          <w:noProof/>
        </w:rPr>
        <w:drawing>
          <wp:inline distT="0" distB="0" distL="0" distR="0" wp14:anchorId="266753C9" wp14:editId="650612BF">
            <wp:extent cx="5448300" cy="2800350"/>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png"/>
                    <pic:cNvPicPr/>
                  </pic:nvPicPr>
                  <pic:blipFill>
                    <a:blip r:embed="rId182" cstate="print"/>
                    <a:stretch>
                      <a:fillRect/>
                    </a:stretch>
                  </pic:blipFill>
                  <pic:spPr>
                    <a:xfrm>
                      <a:off x="0" y="0"/>
                      <a:ext cx="5448300" cy="2800350"/>
                    </a:xfrm>
                    <a:prstGeom prst="rect">
                      <a:avLst/>
                    </a:prstGeom>
                  </pic:spPr>
                </pic:pic>
              </a:graphicData>
            </a:graphic>
          </wp:inline>
        </w:drawing>
      </w:r>
    </w:p>
    <w:p w14:paraId="22E44781" w14:textId="77777777" w:rsidR="00522113" w:rsidRDefault="00522113">
      <w:pPr>
        <w:spacing w:before="15" w:line="180" w:lineRule="exact"/>
      </w:pPr>
    </w:p>
    <w:p w14:paraId="2A97D6F0" w14:textId="77777777" w:rsidR="00522113" w:rsidRDefault="00522113">
      <w:pPr>
        <w:spacing w:line="195" w:lineRule="exact"/>
      </w:pPr>
    </w:p>
    <w:p w14:paraId="1E1D7C12" w14:textId="77777777" w:rsidR="00522113" w:rsidRDefault="00B51388">
      <w:pPr>
        <w:ind w:left="105"/>
      </w:pPr>
      <w:r>
        <w:rPr>
          <w:noProof/>
        </w:rPr>
        <w:drawing>
          <wp:inline distT="0" distB="0" distL="0" distR="0" wp14:anchorId="350A033A" wp14:editId="5C2A99BE">
            <wp:extent cx="5448300" cy="2800350"/>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png"/>
                    <pic:cNvPicPr/>
                  </pic:nvPicPr>
                  <pic:blipFill>
                    <a:blip r:embed="rId183" cstate="print"/>
                    <a:stretch>
                      <a:fillRect/>
                    </a:stretch>
                  </pic:blipFill>
                  <pic:spPr>
                    <a:xfrm>
                      <a:off x="0" y="0"/>
                      <a:ext cx="5448300" cy="2800350"/>
                    </a:xfrm>
                    <a:prstGeom prst="rect">
                      <a:avLst/>
                    </a:prstGeom>
                  </pic:spPr>
                </pic:pic>
              </a:graphicData>
            </a:graphic>
          </wp:inline>
        </w:drawing>
      </w:r>
    </w:p>
    <w:p w14:paraId="6C2D91EF" w14:textId="77777777" w:rsidR="00522113" w:rsidRDefault="00B51388">
      <w:pPr>
        <w:spacing w:before="105"/>
        <w:ind w:left="105"/>
      </w:pPr>
      <w:r>
        <w:rPr>
          <w:noProof/>
        </w:rPr>
        <w:lastRenderedPageBreak/>
        <w:drawing>
          <wp:inline distT="0" distB="0" distL="0" distR="0" wp14:anchorId="6958E769" wp14:editId="12B29BBC">
            <wp:extent cx="5448300" cy="2800350"/>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png"/>
                    <pic:cNvPicPr/>
                  </pic:nvPicPr>
                  <pic:blipFill>
                    <a:blip r:embed="rId184" cstate="print"/>
                    <a:stretch>
                      <a:fillRect/>
                    </a:stretch>
                  </pic:blipFill>
                  <pic:spPr>
                    <a:xfrm>
                      <a:off x="0" y="0"/>
                      <a:ext cx="5448300" cy="2800350"/>
                    </a:xfrm>
                    <a:prstGeom prst="rect">
                      <a:avLst/>
                    </a:prstGeom>
                  </pic:spPr>
                </pic:pic>
              </a:graphicData>
            </a:graphic>
          </wp:inline>
        </w:drawing>
      </w:r>
    </w:p>
    <w:p w14:paraId="2B445E09" w14:textId="77777777" w:rsidR="00522113" w:rsidRDefault="00522113">
      <w:pPr>
        <w:spacing w:before="105"/>
        <w:ind w:left="105"/>
      </w:pPr>
    </w:p>
    <w:p w14:paraId="78D83B6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85">
        <w:r>
          <w:rPr>
            <w:rFonts w:ascii="Tahoma" w:eastAsia="Tahoma" w:hAnsi="Tahoma" w:cs="Tahoma"/>
            <w:i/>
            <w:color w:val="6666FF"/>
          </w:rPr>
          <w:t>Generate Kindle eBooks with ease</w:t>
        </w:r>
      </w:hyperlink>
    </w:p>
    <w:p w14:paraId="1A6D0C0F" w14:textId="77777777" w:rsidR="00522113" w:rsidRDefault="00B51388">
      <w:r>
        <w:br w:type="page"/>
      </w:r>
    </w:p>
    <w:p w14:paraId="6474634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82" w:name="_topic_InativarEspecialidade"/>
      <w:bookmarkEnd w:id="82"/>
      <w:r>
        <w:rPr>
          <w:rFonts w:ascii="Tahoma" w:eastAsia="Tahoma" w:hAnsi="Tahoma" w:cs="Tahoma"/>
          <w:i/>
          <w:color w:val="243F60"/>
          <w:sz w:val="22"/>
        </w:rPr>
        <w:t>Inativar Especialidade</w:t>
      </w:r>
    </w:p>
    <w:p w14:paraId="60128897" w14:textId="77777777" w:rsidR="00522113" w:rsidRDefault="00B51388">
      <w:pPr>
        <w:spacing w:line="357" w:lineRule="auto"/>
        <w:ind w:left="105" w:right="75"/>
        <w:jc w:val="both"/>
      </w:pPr>
      <w:r>
        <w:rPr>
          <w:rFonts w:ascii="Calibri" w:eastAsia="Calibri" w:hAnsi="Calibri" w:cs="Calibri"/>
          <w:sz w:val="24"/>
        </w:rPr>
        <w:t>Selecionar no menu lateral a opção Gerenciador e depois</w:t>
      </w:r>
      <w:r>
        <w:rPr>
          <w:rFonts w:ascii="Calibri" w:eastAsia="Calibri" w:hAnsi="Calibri" w:cs="Calibri"/>
          <w:spacing w:val="15"/>
          <w:sz w:val="24"/>
        </w:rPr>
        <w:t xml:space="preserve"> </w:t>
      </w:r>
      <w:r>
        <w:rPr>
          <w:rFonts w:ascii="Calibri" w:eastAsia="Calibri" w:hAnsi="Calibri" w:cs="Calibri"/>
          <w:sz w:val="24"/>
        </w:rPr>
        <w:t>Especialidade</w:t>
      </w:r>
      <w:r>
        <w:rPr>
          <w:sz w:val="24"/>
        </w:rPr>
        <w:t>.</w:t>
      </w:r>
      <w:r>
        <w:rPr>
          <w:rFonts w:ascii="Calibri" w:eastAsia="Calibri" w:hAnsi="Calibri" w:cs="Calibri"/>
          <w:sz w:val="24"/>
        </w:rPr>
        <w:t xml:space="preserve"> Será mostrada a lista com as especialidades cadastradas. Para inativar uma ou mais especialidades selecionar</w:t>
      </w:r>
      <w:r>
        <w:rPr>
          <w:rFonts w:ascii="Calibri" w:eastAsia="Calibri" w:hAnsi="Calibri" w:cs="Calibri"/>
          <w:sz w:val="24"/>
        </w:rPr>
        <w:t xml:space="preserve"> os registros da lista de</w:t>
      </w:r>
      <w:r>
        <w:rPr>
          <w:rFonts w:ascii="Calibri" w:eastAsia="Calibri" w:hAnsi="Calibri" w:cs="Calibri"/>
          <w:spacing w:val="15"/>
          <w:sz w:val="24"/>
        </w:rPr>
        <w:t xml:space="preserve"> </w:t>
      </w:r>
      <w:r>
        <w:rPr>
          <w:rFonts w:ascii="Calibri" w:eastAsia="Calibri" w:hAnsi="Calibri" w:cs="Calibri"/>
          <w:sz w:val="24"/>
        </w:rPr>
        <w:t>especialidades e selecionar a opção Ações e depois Inativar. A situação dos registros selecionados será alterada para inativo.</w:t>
      </w:r>
    </w:p>
    <w:p w14:paraId="420F0037" w14:textId="77777777" w:rsidR="00522113" w:rsidRDefault="00522113">
      <w:pPr>
        <w:spacing w:line="240" w:lineRule="exact"/>
      </w:pPr>
    </w:p>
    <w:p w14:paraId="54882561"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Quando uma especialidade for inativada, não será mais possível utilizá-la nos novos cadast</w:t>
      </w:r>
      <w:r>
        <w:rPr>
          <w:rFonts w:ascii="Calibri" w:eastAsia="Calibri" w:hAnsi="Calibri" w:cs="Calibri"/>
          <w:sz w:val="24"/>
        </w:rPr>
        <w:t>ros e alteração de colaboradores.</w:t>
      </w:r>
    </w:p>
    <w:p w14:paraId="060EED8F" w14:textId="77777777" w:rsidR="00522113" w:rsidRDefault="00522113">
      <w:pPr>
        <w:spacing w:before="15" w:line="225" w:lineRule="exact"/>
      </w:pPr>
    </w:p>
    <w:p w14:paraId="05BC28F8" w14:textId="77777777" w:rsidR="00522113" w:rsidRDefault="00B51388">
      <w:pPr>
        <w:ind w:left="105"/>
      </w:pPr>
      <w:r>
        <w:rPr>
          <w:noProof/>
        </w:rPr>
        <w:drawing>
          <wp:inline distT="0" distB="0" distL="0" distR="0" wp14:anchorId="690D470C" wp14:editId="3D6B89B3">
            <wp:extent cx="5448300" cy="2800350"/>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png"/>
                    <pic:cNvPicPr/>
                  </pic:nvPicPr>
                  <pic:blipFill>
                    <a:blip r:embed="rId182" cstate="print"/>
                    <a:stretch>
                      <a:fillRect/>
                    </a:stretch>
                  </pic:blipFill>
                  <pic:spPr>
                    <a:xfrm>
                      <a:off x="0" y="0"/>
                      <a:ext cx="5448300" cy="2800350"/>
                    </a:xfrm>
                    <a:prstGeom prst="rect">
                      <a:avLst/>
                    </a:prstGeom>
                  </pic:spPr>
                </pic:pic>
              </a:graphicData>
            </a:graphic>
          </wp:inline>
        </w:drawing>
      </w:r>
    </w:p>
    <w:p w14:paraId="1E7C7768" w14:textId="77777777" w:rsidR="00522113" w:rsidRDefault="00522113">
      <w:pPr>
        <w:ind w:left="105"/>
      </w:pPr>
    </w:p>
    <w:p w14:paraId="27FD84E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86">
        <w:r>
          <w:rPr>
            <w:rFonts w:ascii="Tahoma" w:eastAsia="Tahoma" w:hAnsi="Tahoma" w:cs="Tahoma"/>
            <w:i/>
            <w:color w:val="6666FF"/>
          </w:rPr>
          <w:t>Easy CHM and documentation editor</w:t>
        </w:r>
      </w:hyperlink>
    </w:p>
    <w:p w14:paraId="43E1887C" w14:textId="77777777" w:rsidR="00522113" w:rsidRDefault="00B51388">
      <w:r>
        <w:br w:type="page"/>
      </w:r>
    </w:p>
    <w:p w14:paraId="3E3DD7B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83" w:name="_topic_AtivarEspecialidade"/>
      <w:bookmarkEnd w:id="83"/>
      <w:r>
        <w:rPr>
          <w:rFonts w:ascii="Tahoma" w:eastAsia="Tahoma" w:hAnsi="Tahoma" w:cs="Tahoma"/>
          <w:i/>
          <w:color w:val="243F60"/>
          <w:sz w:val="22"/>
        </w:rPr>
        <w:t>Ativar Especialidade</w:t>
      </w:r>
    </w:p>
    <w:p w14:paraId="658932B6" w14:textId="77777777" w:rsidR="00522113" w:rsidRDefault="00B51388">
      <w:pPr>
        <w:spacing w:line="357" w:lineRule="auto"/>
        <w:ind w:left="105" w:right="75"/>
        <w:jc w:val="both"/>
      </w:pPr>
      <w:r>
        <w:rPr>
          <w:rFonts w:ascii="Calibri" w:eastAsia="Calibri" w:hAnsi="Calibri" w:cs="Calibri"/>
          <w:sz w:val="24"/>
        </w:rPr>
        <w:t>Selecionar no menu lateral a opção Gerenciador e depois</w:t>
      </w:r>
      <w:r>
        <w:rPr>
          <w:rFonts w:ascii="Calibri" w:eastAsia="Calibri" w:hAnsi="Calibri" w:cs="Calibri"/>
          <w:spacing w:val="15"/>
          <w:sz w:val="24"/>
        </w:rPr>
        <w:t xml:space="preserve"> </w:t>
      </w:r>
      <w:r>
        <w:rPr>
          <w:rFonts w:ascii="Calibri" w:eastAsia="Calibri" w:hAnsi="Calibri" w:cs="Calibri"/>
          <w:sz w:val="24"/>
        </w:rPr>
        <w:t>Especialidade</w:t>
      </w:r>
      <w:r>
        <w:rPr>
          <w:sz w:val="24"/>
        </w:rPr>
        <w:t>.</w:t>
      </w:r>
      <w:r>
        <w:rPr>
          <w:rFonts w:ascii="Calibri" w:eastAsia="Calibri" w:hAnsi="Calibri" w:cs="Calibri"/>
          <w:sz w:val="24"/>
        </w:rPr>
        <w:t xml:space="preserve"> Será mostrada a lista com as especialidades cadastradas. Para ativar uma ou mais especialidades selecionar os registros da lista de</w:t>
      </w:r>
      <w:r>
        <w:rPr>
          <w:rFonts w:ascii="Calibri" w:eastAsia="Calibri" w:hAnsi="Calibri" w:cs="Calibri"/>
          <w:spacing w:val="15"/>
          <w:sz w:val="24"/>
        </w:rPr>
        <w:t xml:space="preserve"> </w:t>
      </w:r>
      <w:r>
        <w:rPr>
          <w:rFonts w:ascii="Calibri" w:eastAsia="Calibri" w:hAnsi="Calibri" w:cs="Calibri"/>
          <w:sz w:val="24"/>
        </w:rPr>
        <w:t>especialidades e selecionar a opção Ações e depois Ativar. A situação dos registros selecionados será alterada para ativo.</w:t>
      </w:r>
    </w:p>
    <w:p w14:paraId="5B6B68E6" w14:textId="77777777" w:rsidR="00522113" w:rsidRDefault="00522113">
      <w:pPr>
        <w:spacing w:line="240" w:lineRule="exact"/>
      </w:pPr>
    </w:p>
    <w:p w14:paraId="42A43844"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Quando uma especialidade for ativada</w:t>
      </w:r>
      <w:r>
        <w:rPr>
          <w:sz w:val="24"/>
        </w:rPr>
        <w:t>,</w:t>
      </w:r>
      <w:r>
        <w:rPr>
          <w:rFonts w:ascii="Calibri" w:eastAsia="Calibri" w:hAnsi="Calibri" w:cs="Calibri"/>
          <w:sz w:val="24"/>
        </w:rPr>
        <w:t xml:space="preserve"> será possível utilizá</w:t>
      </w:r>
      <w:r>
        <w:rPr>
          <w:sz w:val="24"/>
        </w:rPr>
        <w:t>-</w:t>
      </w:r>
      <w:r>
        <w:rPr>
          <w:rFonts w:ascii="Calibri" w:eastAsia="Calibri" w:hAnsi="Calibri" w:cs="Calibri"/>
          <w:sz w:val="24"/>
        </w:rPr>
        <w:t>la novamente nos novos cadastros e alteração de colaboradores.</w:t>
      </w:r>
    </w:p>
    <w:p w14:paraId="310F5415" w14:textId="77777777" w:rsidR="00522113" w:rsidRDefault="00522113">
      <w:pPr>
        <w:spacing w:before="15" w:line="225" w:lineRule="exact"/>
      </w:pPr>
    </w:p>
    <w:p w14:paraId="34197921" w14:textId="77777777" w:rsidR="00522113" w:rsidRDefault="00B51388">
      <w:r>
        <w:rPr>
          <w:noProof/>
        </w:rPr>
        <w:drawing>
          <wp:inline distT="0" distB="0" distL="0" distR="0" wp14:anchorId="618E78E8" wp14:editId="31C1572A">
            <wp:extent cx="5448300" cy="2800350"/>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png"/>
                    <pic:cNvPicPr/>
                  </pic:nvPicPr>
                  <pic:blipFill>
                    <a:blip r:embed="rId182" cstate="print"/>
                    <a:stretch>
                      <a:fillRect/>
                    </a:stretch>
                  </pic:blipFill>
                  <pic:spPr>
                    <a:xfrm>
                      <a:off x="0" y="0"/>
                      <a:ext cx="5448300" cy="2800350"/>
                    </a:xfrm>
                    <a:prstGeom prst="rect">
                      <a:avLst/>
                    </a:prstGeom>
                  </pic:spPr>
                </pic:pic>
              </a:graphicData>
            </a:graphic>
          </wp:inline>
        </w:drawing>
      </w:r>
    </w:p>
    <w:p w14:paraId="5048B61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87">
        <w:r>
          <w:rPr>
            <w:rFonts w:ascii="Tahoma" w:eastAsia="Tahoma" w:hAnsi="Tahoma" w:cs="Tahoma"/>
            <w:i/>
            <w:color w:val="6666FF"/>
          </w:rPr>
          <w:t>Full-fea</w:t>
        </w:r>
        <w:r>
          <w:rPr>
            <w:rFonts w:ascii="Tahoma" w:eastAsia="Tahoma" w:hAnsi="Tahoma" w:cs="Tahoma"/>
            <w:i/>
            <w:color w:val="6666FF"/>
          </w:rPr>
          <w:t>tured EBook editor</w:t>
        </w:r>
      </w:hyperlink>
    </w:p>
    <w:p w14:paraId="107F492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84" w:name="_topic_Lotacoes"/>
      <w:bookmarkEnd w:id="84"/>
      <w:r>
        <w:rPr>
          <w:rFonts w:ascii="Tahoma" w:eastAsia="Tahoma" w:hAnsi="Tahoma" w:cs="Tahoma"/>
          <w:color w:val="243F60"/>
          <w:sz w:val="22"/>
        </w:rPr>
        <w:t>Lotações</w:t>
      </w:r>
    </w:p>
    <w:p w14:paraId="7E2750F5"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Lotações</w:t>
      </w:r>
      <w:r>
        <w:rPr>
          <w:sz w:val="24"/>
        </w:rPr>
        <w:t>.</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lista com as lotações cadastradas. O usuário poderá </w:t>
      </w:r>
      <w:r>
        <w:rPr>
          <w:rFonts w:ascii="Calibri" w:eastAsia="Calibri" w:hAnsi="Calibri" w:cs="Calibri"/>
          <w:b/>
          <w:sz w:val="24"/>
        </w:rPr>
        <w:t>"Consultar", "Cadastrar", "Alterar", "Excluir", "Inativar" e "Ativar" as lotações.</w:t>
      </w:r>
    </w:p>
    <w:p w14:paraId="4559D2B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88">
        <w:r>
          <w:rPr>
            <w:rFonts w:ascii="Tahoma" w:eastAsia="Tahoma" w:hAnsi="Tahoma" w:cs="Tahoma"/>
            <w:i/>
            <w:color w:val="6666FF"/>
          </w:rPr>
          <w:t>Qt Help documentation made easy</w:t>
        </w:r>
      </w:hyperlink>
    </w:p>
    <w:p w14:paraId="21F6BA16" w14:textId="77777777" w:rsidR="00522113" w:rsidRDefault="00B51388">
      <w:r>
        <w:br w:type="page"/>
      </w:r>
    </w:p>
    <w:p w14:paraId="114DA98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85" w:name="_topic_ConsultarLotacoes"/>
      <w:bookmarkEnd w:id="85"/>
      <w:r>
        <w:rPr>
          <w:rFonts w:ascii="Tahoma" w:eastAsia="Tahoma" w:hAnsi="Tahoma" w:cs="Tahoma"/>
          <w:i/>
          <w:color w:val="243F60"/>
          <w:sz w:val="22"/>
        </w:rPr>
        <w:t>Consultar Lotações</w:t>
      </w:r>
    </w:p>
    <w:p w14:paraId="6B6D30C0"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w:t>
      </w:r>
      <w:r>
        <w:rPr>
          <w:rFonts w:ascii="Calibri" w:eastAsia="Calibri" w:hAnsi="Calibri" w:cs="Calibri"/>
          <w:sz w:val="24"/>
        </w:rPr>
        <w:t>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b/>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Lotações</w:t>
      </w:r>
      <w:r>
        <w:rPr>
          <w:sz w:val="24"/>
        </w:rPr>
        <w:t>.</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as lotações cadastradas.</w:t>
      </w:r>
    </w:p>
    <w:p w14:paraId="56F422FF" w14:textId="77777777" w:rsidR="00522113" w:rsidRDefault="00B51388">
      <w:pPr>
        <w:spacing w:before="105"/>
        <w:ind w:left="105"/>
      </w:pPr>
      <w:r>
        <w:rPr>
          <w:noProof/>
        </w:rPr>
        <w:drawing>
          <wp:inline distT="0" distB="0" distL="0" distR="0" wp14:anchorId="6139BBE6" wp14:editId="7EEA57FE">
            <wp:extent cx="5448300" cy="3267075"/>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png"/>
                    <pic:cNvPicPr/>
                  </pic:nvPicPr>
                  <pic:blipFill>
                    <a:blip r:embed="rId189" cstate="print"/>
                    <a:stretch>
                      <a:fillRect/>
                    </a:stretch>
                  </pic:blipFill>
                  <pic:spPr>
                    <a:xfrm>
                      <a:off x="0" y="0"/>
                      <a:ext cx="5448300" cy="3267075"/>
                    </a:xfrm>
                    <a:prstGeom prst="rect">
                      <a:avLst/>
                    </a:prstGeom>
                  </pic:spPr>
                </pic:pic>
              </a:graphicData>
            </a:graphic>
          </wp:inline>
        </w:drawing>
      </w:r>
    </w:p>
    <w:p w14:paraId="6EEF642E" w14:textId="77777777" w:rsidR="00522113" w:rsidRDefault="00522113">
      <w:pPr>
        <w:spacing w:before="15" w:line="180" w:lineRule="exact"/>
      </w:pPr>
    </w:p>
    <w:p w14:paraId="70E326DA" w14:textId="77777777" w:rsidR="00522113" w:rsidRDefault="00522113">
      <w:pPr>
        <w:spacing w:line="195" w:lineRule="exact"/>
      </w:pPr>
    </w:p>
    <w:p w14:paraId="555679FF" w14:textId="77777777" w:rsidR="00522113" w:rsidRDefault="00B51388">
      <w:pPr>
        <w:spacing w:before="15" w:line="357" w:lineRule="auto"/>
        <w:ind w:left="105" w:right="75"/>
        <w:jc w:val="both"/>
      </w:pPr>
      <w:r>
        <w:rPr>
          <w:rFonts w:ascii="Calibri" w:eastAsia="Calibri" w:hAnsi="Calibri" w:cs="Calibri"/>
          <w:sz w:val="24"/>
        </w:rPr>
        <w:t xml:space="preserve">É possível realizar uma nova pesquisa utilizando o filtros Status. O campo texto permite realizar pesquisa livre e conforme o preenchimento será </w:t>
      </w:r>
      <w:r>
        <w:rPr>
          <w:rFonts w:ascii="Calibri" w:eastAsia="Calibri" w:hAnsi="Calibri" w:cs="Calibri"/>
          <w:sz w:val="24"/>
        </w:rPr>
        <w:t>filtrado o resultado.</w:t>
      </w:r>
    </w:p>
    <w:p w14:paraId="71930EC4" w14:textId="77777777" w:rsidR="00522113" w:rsidRDefault="00522113">
      <w:pPr>
        <w:spacing w:line="240" w:lineRule="exact"/>
      </w:pPr>
    </w:p>
    <w:p w14:paraId="31AA5AF5" w14:textId="77777777" w:rsidR="00522113" w:rsidRDefault="00B51388">
      <w:pPr>
        <w:spacing w:line="357" w:lineRule="auto"/>
        <w:ind w:left="105" w:right="75"/>
        <w:jc w:val="both"/>
      </w:pPr>
      <w:r>
        <w:rPr>
          <w:rFonts w:ascii="Calibri" w:eastAsia="Calibri" w:hAnsi="Calibri" w:cs="Calibri"/>
          <w:sz w:val="24"/>
        </w:rPr>
        <w:t>De acordo com a permissão do usuário autenticado é possível também excluir, ativar e inativar lotações.</w:t>
      </w:r>
    </w:p>
    <w:p w14:paraId="6F703641" w14:textId="77777777" w:rsidR="00522113" w:rsidRDefault="00522113">
      <w:pPr>
        <w:spacing w:before="15" w:line="240" w:lineRule="exact"/>
      </w:pPr>
    </w:p>
    <w:p w14:paraId="3EDE3FDE" w14:textId="77777777" w:rsidR="00522113" w:rsidRDefault="00B51388">
      <w:pPr>
        <w:tabs>
          <w:tab w:val="left" w:pos="825"/>
        </w:tabs>
        <w:spacing w:line="355" w:lineRule="auto"/>
        <w:ind w:left="825" w:right="75" w:hanging="360"/>
        <w:jc w:val="both"/>
      </w:pPr>
      <w:r>
        <w:rPr>
          <w:sz w:val="24"/>
        </w:rPr>
        <w:sym w:font="Symbol" w:char="00B7"/>
      </w:r>
      <w:r>
        <w:rPr>
          <w:sz w:val="24"/>
        </w:rPr>
        <w:tab/>
      </w:r>
      <w:r>
        <w:rPr>
          <w:rFonts w:ascii="Calibri" w:eastAsia="Calibri" w:hAnsi="Calibri" w:cs="Calibri"/>
          <w:b/>
          <w:sz w:val="24"/>
        </w:rPr>
        <w:t>Excluir</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permitido</w:t>
      </w:r>
      <w:r>
        <w:rPr>
          <w:rFonts w:ascii="Calibri" w:eastAsia="Calibri" w:hAnsi="Calibri" w:cs="Calibri"/>
          <w:spacing w:val="15"/>
          <w:sz w:val="24"/>
        </w:rPr>
        <w:t xml:space="preserve"> </w:t>
      </w:r>
      <w:r>
        <w:rPr>
          <w:rFonts w:ascii="Calibri" w:eastAsia="Calibri" w:hAnsi="Calibri" w:cs="Calibri"/>
          <w:sz w:val="24"/>
        </w:rPr>
        <w:t>excluir</w:t>
      </w:r>
      <w:r>
        <w:rPr>
          <w:rFonts w:ascii="Calibri" w:eastAsia="Calibri" w:hAnsi="Calibri" w:cs="Calibri"/>
          <w:spacing w:val="15"/>
          <w:sz w:val="24"/>
        </w:rPr>
        <w:t xml:space="preserve"> </w:t>
      </w:r>
      <w:r>
        <w:rPr>
          <w:rFonts w:ascii="Calibri" w:eastAsia="Calibri" w:hAnsi="Calibri" w:cs="Calibri"/>
          <w:sz w:val="24"/>
        </w:rPr>
        <w:t>somente</w:t>
      </w:r>
      <w:r>
        <w:rPr>
          <w:rFonts w:ascii="Calibri" w:eastAsia="Calibri" w:hAnsi="Calibri" w:cs="Calibri"/>
          <w:spacing w:val="15"/>
          <w:sz w:val="24"/>
        </w:rPr>
        <w:t xml:space="preserve"> </w:t>
      </w:r>
      <w:r>
        <w:rPr>
          <w:rFonts w:ascii="Calibri" w:eastAsia="Calibri" w:hAnsi="Calibri" w:cs="Calibri"/>
          <w:sz w:val="24"/>
        </w:rPr>
        <w:t>lotações</w:t>
      </w:r>
      <w:r>
        <w:rPr>
          <w:rFonts w:ascii="Calibri" w:eastAsia="Calibri" w:hAnsi="Calibri" w:cs="Calibri"/>
          <w:spacing w:val="15"/>
          <w:sz w:val="24"/>
        </w:rPr>
        <w:t xml:space="preserve"> </w:t>
      </w:r>
      <w:r>
        <w:rPr>
          <w:rFonts w:ascii="Calibri" w:eastAsia="Calibri" w:hAnsi="Calibri" w:cs="Calibri"/>
          <w:sz w:val="24"/>
        </w:rPr>
        <w:t>que</w:t>
      </w:r>
      <w:r>
        <w:rPr>
          <w:rFonts w:ascii="Calibri" w:eastAsia="Calibri" w:hAnsi="Calibri" w:cs="Calibri"/>
          <w:spacing w:val="15"/>
          <w:sz w:val="24"/>
        </w:rPr>
        <w:t xml:space="preserve"> </w:t>
      </w:r>
      <w:r>
        <w:rPr>
          <w:rFonts w:ascii="Calibri" w:eastAsia="Calibri" w:hAnsi="Calibri" w:cs="Calibri"/>
          <w:sz w:val="24"/>
        </w:rPr>
        <w:t>não</w:t>
      </w:r>
      <w:r>
        <w:rPr>
          <w:rFonts w:ascii="Calibri" w:eastAsia="Calibri" w:hAnsi="Calibri" w:cs="Calibri"/>
          <w:spacing w:val="15"/>
          <w:sz w:val="24"/>
        </w:rPr>
        <w:t xml:space="preserve"> </w:t>
      </w:r>
      <w:r>
        <w:rPr>
          <w:rFonts w:ascii="Calibri" w:eastAsia="Calibri" w:hAnsi="Calibri" w:cs="Calibri"/>
          <w:sz w:val="24"/>
        </w:rPr>
        <w:t>foram</w:t>
      </w:r>
      <w:r>
        <w:rPr>
          <w:rFonts w:ascii="Calibri" w:eastAsia="Calibri" w:hAnsi="Calibri" w:cs="Calibri"/>
          <w:spacing w:val="15"/>
          <w:sz w:val="24"/>
        </w:rPr>
        <w:t xml:space="preserve"> </w:t>
      </w:r>
      <w:r>
        <w:rPr>
          <w:rFonts w:ascii="Calibri" w:eastAsia="Calibri" w:hAnsi="Calibri" w:cs="Calibri"/>
          <w:sz w:val="24"/>
        </w:rPr>
        <w:t>utilizadas</w:t>
      </w:r>
      <w:r>
        <w:rPr>
          <w:rFonts w:ascii="Calibri" w:eastAsia="Calibri" w:hAnsi="Calibri" w:cs="Calibri"/>
          <w:spacing w:val="15"/>
          <w:sz w:val="24"/>
        </w:rPr>
        <w:t xml:space="preserve"> </w:t>
      </w:r>
      <w:r>
        <w:rPr>
          <w:rFonts w:ascii="Calibri" w:eastAsia="Calibri" w:hAnsi="Calibri" w:cs="Calibri"/>
          <w:sz w:val="24"/>
        </w:rPr>
        <w:t>em</w:t>
      </w:r>
      <w:r>
        <w:rPr>
          <w:rFonts w:ascii="Calibri" w:eastAsia="Calibri" w:hAnsi="Calibri" w:cs="Calibri"/>
          <w:spacing w:val="15"/>
          <w:sz w:val="24"/>
        </w:rPr>
        <w:t xml:space="preserve"> </w:t>
      </w:r>
      <w:r>
        <w:rPr>
          <w:rFonts w:ascii="Calibri" w:eastAsia="Calibri" w:hAnsi="Calibri" w:cs="Calibri"/>
          <w:sz w:val="24"/>
        </w:rPr>
        <w:t>um cadastro de planos de fiscalização ou cadastro de</w:t>
      </w:r>
      <w:r>
        <w:rPr>
          <w:rFonts w:ascii="Calibri" w:eastAsia="Calibri" w:hAnsi="Calibri" w:cs="Calibri"/>
          <w:sz w:val="24"/>
        </w:rPr>
        <w:t xml:space="preserve"> fiscalização. Ao realizar esta ação as lotações não serão mais apresentadas na lista de lotações</w:t>
      </w:r>
      <w:r>
        <w:rPr>
          <w:sz w:val="24"/>
        </w:rPr>
        <w:t>.</w:t>
      </w:r>
    </w:p>
    <w:p w14:paraId="6F4502FC" w14:textId="77777777" w:rsidR="00522113" w:rsidRDefault="00B51388">
      <w:pPr>
        <w:tabs>
          <w:tab w:val="left" w:pos="825"/>
        </w:tabs>
        <w:spacing w:before="15" w:line="352" w:lineRule="auto"/>
        <w:ind w:left="825" w:right="75" w:hanging="360"/>
        <w:jc w:val="both"/>
      </w:pPr>
      <w:r>
        <w:rPr>
          <w:sz w:val="24"/>
        </w:rPr>
        <w:sym w:font="Symbol" w:char="00B7"/>
      </w:r>
      <w:r>
        <w:rPr>
          <w:sz w:val="24"/>
        </w:rPr>
        <w:tab/>
      </w:r>
      <w:r>
        <w:rPr>
          <w:rFonts w:ascii="Calibri" w:eastAsia="Calibri" w:hAnsi="Calibri" w:cs="Calibri"/>
          <w:b/>
          <w:sz w:val="24"/>
        </w:rPr>
        <w:t>Inativar</w:t>
      </w:r>
      <w:r>
        <w:rPr>
          <w:rFonts w:ascii="Calibri" w:eastAsia="Calibri" w:hAnsi="Calibri" w:cs="Calibri"/>
          <w:sz w:val="24"/>
        </w:rPr>
        <w:t>:</w:t>
      </w:r>
      <w:r>
        <w:rPr>
          <w:rFonts w:ascii="Calibri" w:eastAsia="Calibri" w:hAnsi="Calibri" w:cs="Calibri"/>
          <w:spacing w:val="45"/>
          <w:sz w:val="24"/>
        </w:rPr>
        <w:t xml:space="preserve"> </w:t>
      </w: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realizar</w:t>
      </w:r>
      <w:r>
        <w:rPr>
          <w:rFonts w:ascii="Calibri" w:eastAsia="Calibri" w:hAnsi="Calibri" w:cs="Calibri"/>
          <w:spacing w:val="45"/>
          <w:sz w:val="24"/>
        </w:rPr>
        <w:t xml:space="preserve"> </w:t>
      </w:r>
      <w:r>
        <w:rPr>
          <w:rFonts w:ascii="Calibri" w:eastAsia="Calibri" w:hAnsi="Calibri" w:cs="Calibri"/>
          <w:sz w:val="24"/>
        </w:rPr>
        <w:t>esta</w:t>
      </w:r>
      <w:r>
        <w:rPr>
          <w:rFonts w:ascii="Calibri" w:eastAsia="Calibri" w:hAnsi="Calibri" w:cs="Calibri"/>
          <w:spacing w:val="45"/>
          <w:sz w:val="24"/>
        </w:rPr>
        <w:t xml:space="preserve"> </w:t>
      </w:r>
      <w:r>
        <w:rPr>
          <w:rFonts w:ascii="Calibri" w:eastAsia="Calibri" w:hAnsi="Calibri" w:cs="Calibri"/>
          <w:sz w:val="24"/>
        </w:rPr>
        <w:t>ação,</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lotação</w:t>
      </w:r>
      <w:r>
        <w:rPr>
          <w:rFonts w:ascii="Calibri" w:eastAsia="Calibri" w:hAnsi="Calibri" w:cs="Calibri"/>
          <w:spacing w:val="45"/>
          <w:sz w:val="24"/>
        </w:rPr>
        <w:t xml:space="preserve"> </w:t>
      </w:r>
      <w:r>
        <w:rPr>
          <w:rFonts w:ascii="Calibri" w:eastAsia="Calibri" w:hAnsi="Calibri" w:cs="Calibri"/>
          <w:sz w:val="24"/>
        </w:rPr>
        <w:t>não</w:t>
      </w:r>
      <w:r>
        <w:rPr>
          <w:rFonts w:ascii="Calibri" w:eastAsia="Calibri" w:hAnsi="Calibri" w:cs="Calibri"/>
          <w:spacing w:val="45"/>
          <w:sz w:val="24"/>
        </w:rPr>
        <w:t xml:space="preserve"> </w:t>
      </w:r>
      <w:r>
        <w:rPr>
          <w:rFonts w:ascii="Calibri" w:eastAsia="Calibri" w:hAnsi="Calibri" w:cs="Calibri"/>
          <w:sz w:val="24"/>
        </w:rPr>
        <w:t>será</w:t>
      </w:r>
      <w:r>
        <w:rPr>
          <w:rFonts w:ascii="Calibri" w:eastAsia="Calibri" w:hAnsi="Calibri" w:cs="Calibri"/>
          <w:spacing w:val="45"/>
          <w:sz w:val="24"/>
        </w:rPr>
        <w:t xml:space="preserve"> </w:t>
      </w:r>
      <w:r>
        <w:rPr>
          <w:rFonts w:ascii="Calibri" w:eastAsia="Calibri" w:hAnsi="Calibri" w:cs="Calibri"/>
          <w:sz w:val="24"/>
        </w:rPr>
        <w:t>mostrada</w:t>
      </w:r>
      <w:r>
        <w:rPr>
          <w:rFonts w:ascii="Calibri" w:eastAsia="Calibri" w:hAnsi="Calibri" w:cs="Calibri"/>
          <w:spacing w:val="45"/>
          <w:sz w:val="24"/>
        </w:rPr>
        <w:t xml:space="preserve"> </w:t>
      </w:r>
      <w:r>
        <w:rPr>
          <w:rFonts w:ascii="Calibri" w:eastAsia="Calibri" w:hAnsi="Calibri" w:cs="Calibri"/>
          <w:sz w:val="24"/>
        </w:rPr>
        <w:t>nas</w:t>
      </w:r>
      <w:r>
        <w:rPr>
          <w:rFonts w:ascii="Calibri" w:eastAsia="Calibri" w:hAnsi="Calibri" w:cs="Calibri"/>
          <w:spacing w:val="45"/>
          <w:sz w:val="24"/>
        </w:rPr>
        <w:t xml:space="preserve"> </w:t>
      </w:r>
      <w:r>
        <w:rPr>
          <w:rFonts w:ascii="Calibri" w:eastAsia="Calibri" w:hAnsi="Calibri" w:cs="Calibri"/>
          <w:sz w:val="24"/>
        </w:rPr>
        <w:t>opções</w:t>
      </w:r>
      <w:r>
        <w:rPr>
          <w:rFonts w:ascii="Calibri" w:eastAsia="Calibri" w:hAnsi="Calibri" w:cs="Calibri"/>
          <w:spacing w:val="45"/>
          <w:sz w:val="24"/>
        </w:rPr>
        <w:t xml:space="preserve"> </w:t>
      </w:r>
      <w:r>
        <w:rPr>
          <w:rFonts w:ascii="Calibri" w:eastAsia="Calibri" w:hAnsi="Calibri" w:cs="Calibri"/>
          <w:sz w:val="24"/>
        </w:rPr>
        <w:t>de cadastro de planos de fiscalização ou cadastro de fiscalização</w:t>
      </w:r>
      <w:r>
        <w:rPr>
          <w:sz w:val="24"/>
        </w:rPr>
        <w:t>.</w:t>
      </w:r>
    </w:p>
    <w:p w14:paraId="4590677F" w14:textId="77777777" w:rsidR="00522113" w:rsidRDefault="00B51388">
      <w:pPr>
        <w:tabs>
          <w:tab w:val="left" w:pos="825"/>
        </w:tabs>
        <w:spacing w:before="15" w:line="352" w:lineRule="auto"/>
        <w:ind w:left="825" w:right="75" w:hanging="360"/>
        <w:jc w:val="both"/>
      </w:pPr>
      <w:r>
        <w:rPr>
          <w:sz w:val="24"/>
        </w:rPr>
        <w:sym w:font="Symbol" w:char="00B7"/>
      </w:r>
      <w:r>
        <w:rPr>
          <w:sz w:val="24"/>
        </w:rPr>
        <w:tab/>
      </w:r>
      <w:r>
        <w:rPr>
          <w:rFonts w:ascii="Calibri" w:eastAsia="Calibri" w:hAnsi="Calibri" w:cs="Calibri"/>
          <w:b/>
          <w:sz w:val="24"/>
        </w:rPr>
        <w:t>Ativar</w:t>
      </w:r>
      <w:r>
        <w:rPr>
          <w:rFonts w:ascii="Calibri" w:eastAsia="Calibri" w:hAnsi="Calibri" w:cs="Calibri"/>
          <w:sz w:val="24"/>
        </w:rPr>
        <w:t xml:space="preserve">: Ao </w:t>
      </w:r>
      <w:r>
        <w:rPr>
          <w:rFonts w:ascii="Calibri" w:eastAsia="Calibri" w:hAnsi="Calibri" w:cs="Calibri"/>
          <w:sz w:val="24"/>
        </w:rPr>
        <w:t>realizar</w:t>
      </w:r>
      <w:r>
        <w:rPr>
          <w:rFonts w:ascii="Calibri" w:eastAsia="Calibri" w:hAnsi="Calibri" w:cs="Calibri"/>
          <w:spacing w:val="-15"/>
          <w:sz w:val="24"/>
        </w:rPr>
        <w:t xml:space="preserve"> </w:t>
      </w:r>
      <w:r>
        <w:rPr>
          <w:rFonts w:ascii="Calibri" w:eastAsia="Calibri" w:hAnsi="Calibri" w:cs="Calibri"/>
          <w:sz w:val="24"/>
        </w:rPr>
        <w:t>esta ação</w:t>
      </w:r>
      <w:r>
        <w:rPr>
          <w:sz w:val="24"/>
        </w:rPr>
        <w:t>,</w:t>
      </w:r>
      <w:r>
        <w:rPr>
          <w:rFonts w:ascii="Calibri" w:eastAsia="Calibri" w:hAnsi="Calibri" w:cs="Calibri"/>
          <w:sz w:val="24"/>
        </w:rPr>
        <w:t xml:space="preserve"> a lotação será mostrada novamente</w:t>
      </w:r>
      <w:r>
        <w:rPr>
          <w:rFonts w:ascii="Calibri" w:eastAsia="Calibri" w:hAnsi="Calibri" w:cs="Calibri"/>
          <w:spacing w:val="-15"/>
          <w:sz w:val="24"/>
        </w:rPr>
        <w:t xml:space="preserve"> </w:t>
      </w:r>
      <w:r>
        <w:rPr>
          <w:rFonts w:ascii="Calibri" w:eastAsia="Calibri" w:hAnsi="Calibri" w:cs="Calibri"/>
          <w:sz w:val="24"/>
        </w:rPr>
        <w:t>nas opções nas opções de cadastro de planos de fiscalização ou cadastro de fiscalização.</w:t>
      </w:r>
    </w:p>
    <w:p w14:paraId="4FDF46FB" w14:textId="77777777" w:rsidR="00522113" w:rsidRDefault="00522113">
      <w:pPr>
        <w:spacing w:before="15" w:line="195" w:lineRule="exact"/>
      </w:pPr>
    </w:p>
    <w:p w14:paraId="43B2EED7" w14:textId="77777777" w:rsidR="00522113" w:rsidRDefault="00522113">
      <w:pPr>
        <w:spacing w:before="15" w:line="195" w:lineRule="exact"/>
      </w:pPr>
    </w:p>
    <w:p w14:paraId="428177E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90">
        <w:r>
          <w:rPr>
            <w:rFonts w:ascii="Tahoma" w:eastAsia="Tahoma" w:hAnsi="Tahoma" w:cs="Tahoma"/>
            <w:i/>
            <w:color w:val="6666FF"/>
          </w:rPr>
          <w:t>Free CHM Help documen</w:t>
        </w:r>
        <w:r>
          <w:rPr>
            <w:rFonts w:ascii="Tahoma" w:eastAsia="Tahoma" w:hAnsi="Tahoma" w:cs="Tahoma"/>
            <w:i/>
            <w:color w:val="6666FF"/>
          </w:rPr>
          <w:t>tation generator</w:t>
        </w:r>
      </w:hyperlink>
    </w:p>
    <w:p w14:paraId="7BE1FC42" w14:textId="77777777" w:rsidR="00522113" w:rsidRDefault="00B51388">
      <w:r>
        <w:br w:type="page"/>
      </w:r>
    </w:p>
    <w:p w14:paraId="27976F4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86" w:name="_topic_CadastrarLotacoes"/>
      <w:bookmarkEnd w:id="86"/>
      <w:r>
        <w:rPr>
          <w:rFonts w:ascii="Tahoma" w:eastAsia="Tahoma" w:hAnsi="Tahoma" w:cs="Tahoma"/>
          <w:i/>
          <w:color w:val="243F60"/>
          <w:sz w:val="22"/>
        </w:rPr>
        <w:t>Cadastrar Lotações</w:t>
      </w:r>
    </w:p>
    <w:p w14:paraId="7794E802" w14:textId="77777777" w:rsidR="00522113" w:rsidRDefault="00B51388">
      <w:pPr>
        <w:spacing w:line="357" w:lineRule="auto"/>
        <w:ind w:left="105" w:right="45" w:firstLine="1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b/>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Lotações</w:t>
      </w:r>
      <w:r>
        <w:rPr>
          <w:sz w:val="24"/>
        </w:rPr>
        <w:t>.</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lista com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 xml:space="preserve">lotações </w:t>
      </w:r>
      <w:r>
        <w:rPr>
          <w:rFonts w:ascii="Calibri" w:eastAsia="Calibri" w:hAnsi="Calibri" w:cs="Calibri"/>
          <w:spacing w:val="45"/>
          <w:sz w:val="24"/>
        </w:rPr>
        <w:t xml:space="preserve"> </w:t>
      </w:r>
      <w:r>
        <w:rPr>
          <w:rFonts w:ascii="Calibri" w:eastAsia="Calibri" w:hAnsi="Calibri" w:cs="Calibri"/>
          <w:sz w:val="24"/>
        </w:rPr>
        <w:t xml:space="preserve">cadastradas. </w:t>
      </w:r>
      <w:r>
        <w:rPr>
          <w:rFonts w:ascii="Calibri" w:eastAsia="Calibri" w:hAnsi="Calibri" w:cs="Calibri"/>
          <w:spacing w:val="45"/>
          <w:sz w:val="24"/>
        </w:rPr>
        <w:t xml:space="preserve"> </w:t>
      </w:r>
      <w:r>
        <w:rPr>
          <w:rFonts w:ascii="Calibri" w:eastAsia="Calibri" w:hAnsi="Calibri" w:cs="Calibri"/>
          <w:sz w:val="24"/>
        </w:rPr>
        <w:t xml:space="preserve">Para </w:t>
      </w:r>
      <w:r>
        <w:rPr>
          <w:rFonts w:ascii="Calibri" w:eastAsia="Calibri" w:hAnsi="Calibri" w:cs="Calibri"/>
          <w:spacing w:val="45"/>
          <w:sz w:val="24"/>
        </w:rPr>
        <w:t xml:space="preserve"> </w:t>
      </w:r>
      <w:r>
        <w:rPr>
          <w:rFonts w:ascii="Calibri" w:eastAsia="Calibri" w:hAnsi="Calibri" w:cs="Calibri"/>
          <w:sz w:val="24"/>
        </w:rPr>
        <w:t xml:space="preserve">cadastrar </w:t>
      </w:r>
      <w:r>
        <w:rPr>
          <w:rFonts w:ascii="Calibri" w:eastAsia="Calibri" w:hAnsi="Calibri" w:cs="Calibri"/>
          <w:spacing w:val="45"/>
          <w:sz w:val="24"/>
        </w:rPr>
        <w:t xml:space="preserve"> </w:t>
      </w:r>
      <w:r>
        <w:rPr>
          <w:rFonts w:ascii="Calibri" w:eastAsia="Calibri" w:hAnsi="Calibri" w:cs="Calibri"/>
          <w:sz w:val="24"/>
        </w:rPr>
        <w:t xml:space="preserve">nova </w:t>
      </w:r>
      <w:r>
        <w:rPr>
          <w:rFonts w:ascii="Calibri" w:eastAsia="Calibri" w:hAnsi="Calibri" w:cs="Calibri"/>
          <w:spacing w:val="45"/>
          <w:sz w:val="24"/>
        </w:rPr>
        <w:t xml:space="preserve"> </w:t>
      </w:r>
      <w:r>
        <w:rPr>
          <w:rFonts w:ascii="Calibri" w:eastAsia="Calibri" w:hAnsi="Calibri" w:cs="Calibri"/>
          <w:sz w:val="24"/>
        </w:rPr>
        <w:t xml:space="preserve">Lotação </w:t>
      </w:r>
      <w:r>
        <w:rPr>
          <w:rFonts w:ascii="Calibri" w:eastAsia="Calibri" w:hAnsi="Calibri" w:cs="Calibri"/>
          <w:spacing w:val="45"/>
          <w:sz w:val="24"/>
        </w:rPr>
        <w:t xml:space="preserve"> </w:t>
      </w:r>
      <w:r>
        <w:rPr>
          <w:rFonts w:ascii="Calibri" w:eastAsia="Calibri" w:hAnsi="Calibri" w:cs="Calibri"/>
          <w:sz w:val="24"/>
        </w:rPr>
        <w:t xml:space="preserve">selecionar </w:t>
      </w:r>
      <w:r>
        <w:rPr>
          <w:rFonts w:ascii="Calibri" w:eastAsia="Calibri" w:hAnsi="Calibri" w:cs="Calibri"/>
          <w:spacing w:val="45"/>
          <w:sz w:val="24"/>
        </w:rPr>
        <w:t xml:space="preserve"> </w:t>
      </w:r>
      <w:r>
        <w:rPr>
          <w:rFonts w:ascii="Calibri" w:eastAsia="Calibri" w:hAnsi="Calibri" w:cs="Calibri"/>
          <w:sz w:val="24"/>
        </w:rPr>
        <w:t xml:space="preserve">a </w:t>
      </w:r>
      <w:r>
        <w:rPr>
          <w:rFonts w:ascii="Calibri" w:eastAsia="Calibri" w:hAnsi="Calibri" w:cs="Calibri"/>
          <w:spacing w:val="45"/>
          <w:sz w:val="24"/>
        </w:rPr>
        <w:t xml:space="preserve"> </w:t>
      </w:r>
      <w:r>
        <w:rPr>
          <w:rFonts w:ascii="Calibri" w:eastAsia="Calibri" w:hAnsi="Calibri" w:cs="Calibri"/>
          <w:sz w:val="24"/>
        </w:rPr>
        <w:t xml:space="preserve">opção </w:t>
      </w:r>
      <w:r>
        <w:rPr>
          <w:noProof/>
        </w:rPr>
        <w:drawing>
          <wp:inline distT="0" distB="0" distL="0" distR="0" wp14:anchorId="7F3EAB9F" wp14:editId="224AF8D0">
            <wp:extent cx="1247775" cy="209550"/>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png"/>
                    <pic:cNvPicPr/>
                  </pic:nvPicPr>
                  <pic:blipFill>
                    <a:blip r:embed="rId191" cstate="print"/>
                    <a:stretch>
                      <a:fillRect/>
                    </a:stretch>
                  </pic:blipFill>
                  <pic:spPr>
                    <a:xfrm>
                      <a:off x="0" y="0"/>
                      <a:ext cx="1247775" cy="209550"/>
                    </a:xfrm>
                    <a:prstGeom prst="rect">
                      <a:avLst/>
                    </a:prstGeom>
                  </pic:spPr>
                </pic:pic>
              </a:graphicData>
            </a:graphic>
          </wp:inline>
        </w:drawing>
      </w:r>
      <w:r>
        <w:rPr>
          <w:sz w:val="24"/>
        </w:rPr>
        <w:t>.</w:t>
      </w:r>
    </w:p>
    <w:p w14:paraId="2695802D" w14:textId="77777777" w:rsidR="00522113" w:rsidRDefault="00B51388">
      <w:pPr>
        <w:spacing w:before="105"/>
        <w:ind w:left="105"/>
      </w:pPr>
      <w:r>
        <w:rPr>
          <w:noProof/>
        </w:rPr>
        <w:drawing>
          <wp:inline distT="0" distB="0" distL="0" distR="0" wp14:anchorId="3137F564" wp14:editId="4ACDCF26">
            <wp:extent cx="5448300" cy="3267075"/>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png"/>
                    <pic:cNvPicPr/>
                  </pic:nvPicPr>
                  <pic:blipFill>
                    <a:blip r:embed="rId189" cstate="print"/>
                    <a:stretch>
                      <a:fillRect/>
                    </a:stretch>
                  </pic:blipFill>
                  <pic:spPr>
                    <a:xfrm>
                      <a:off x="0" y="0"/>
                      <a:ext cx="5448300" cy="3267075"/>
                    </a:xfrm>
                    <a:prstGeom prst="rect">
                      <a:avLst/>
                    </a:prstGeom>
                  </pic:spPr>
                </pic:pic>
              </a:graphicData>
            </a:graphic>
          </wp:inline>
        </w:drawing>
      </w:r>
    </w:p>
    <w:p w14:paraId="5063041B" w14:textId="77777777" w:rsidR="00522113" w:rsidRDefault="00522113">
      <w:pPr>
        <w:spacing w:before="15" w:line="180" w:lineRule="exact"/>
      </w:pPr>
    </w:p>
    <w:p w14:paraId="01A15DC6" w14:textId="77777777" w:rsidR="00522113" w:rsidRDefault="00522113">
      <w:pPr>
        <w:spacing w:line="195" w:lineRule="exact"/>
      </w:pPr>
    </w:p>
    <w:p w14:paraId="26971FDE" w14:textId="77777777" w:rsidR="00522113" w:rsidRDefault="00B51388">
      <w:pPr>
        <w:spacing w:before="15" w:line="357"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formulário</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cadastro.</w:t>
      </w:r>
      <w:r>
        <w:rPr>
          <w:rFonts w:ascii="Calibri" w:eastAsia="Calibri" w:hAnsi="Calibri" w:cs="Calibri"/>
          <w:spacing w:val="15"/>
          <w:sz w:val="24"/>
        </w:rPr>
        <w:t xml:space="preserve"> </w:t>
      </w:r>
      <w:r>
        <w:rPr>
          <w:rFonts w:ascii="Calibri" w:eastAsia="Calibri" w:hAnsi="Calibri" w:cs="Calibri"/>
          <w:sz w:val="24"/>
        </w:rPr>
        <w:t>Após</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preenchimento</w:t>
      </w:r>
      <w:r>
        <w:rPr>
          <w:rFonts w:ascii="Calibri" w:eastAsia="Calibri" w:hAnsi="Calibri" w:cs="Calibri"/>
          <w:spacing w:val="15"/>
          <w:sz w:val="24"/>
        </w:rPr>
        <w:t xml:space="preserve"> </w:t>
      </w:r>
      <w:r>
        <w:rPr>
          <w:rFonts w:ascii="Calibri" w:eastAsia="Calibri" w:hAnsi="Calibri" w:cs="Calibri"/>
          <w:sz w:val="24"/>
        </w:rPr>
        <w:t>das</w:t>
      </w:r>
      <w:r>
        <w:rPr>
          <w:rFonts w:ascii="Calibri" w:eastAsia="Calibri" w:hAnsi="Calibri" w:cs="Calibri"/>
          <w:spacing w:val="15"/>
          <w:sz w:val="24"/>
        </w:rPr>
        <w:t xml:space="preserve"> </w:t>
      </w:r>
      <w:r>
        <w:rPr>
          <w:rFonts w:ascii="Calibri" w:eastAsia="Calibri" w:hAnsi="Calibri" w:cs="Calibri"/>
          <w:sz w:val="24"/>
        </w:rPr>
        <w:t xml:space="preserve">informações selecionar a opção </w:t>
      </w:r>
      <w:r>
        <w:rPr>
          <w:noProof/>
        </w:rPr>
        <w:drawing>
          <wp:inline distT="0" distB="0" distL="0" distR="0" wp14:anchorId="5490CC21" wp14:editId="51F3FA55">
            <wp:extent cx="581025" cy="28575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0EAE3E33" w14:textId="77777777" w:rsidR="00522113" w:rsidRDefault="00B51388">
      <w:pPr>
        <w:spacing w:before="105"/>
        <w:ind w:left="105"/>
      </w:pPr>
      <w:r>
        <w:rPr>
          <w:noProof/>
        </w:rPr>
        <w:lastRenderedPageBreak/>
        <w:drawing>
          <wp:inline distT="0" distB="0" distL="0" distR="0" wp14:anchorId="17D781BF" wp14:editId="41994152">
            <wp:extent cx="5448300" cy="4981575"/>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png"/>
                    <pic:cNvPicPr/>
                  </pic:nvPicPr>
                  <pic:blipFill>
                    <a:blip r:embed="rId192" cstate="print"/>
                    <a:stretch>
                      <a:fillRect/>
                    </a:stretch>
                  </pic:blipFill>
                  <pic:spPr>
                    <a:xfrm>
                      <a:off x="0" y="0"/>
                      <a:ext cx="5448300" cy="4981575"/>
                    </a:xfrm>
                    <a:prstGeom prst="rect">
                      <a:avLst/>
                    </a:prstGeom>
                  </pic:spPr>
                </pic:pic>
              </a:graphicData>
            </a:graphic>
          </wp:inline>
        </w:drawing>
      </w:r>
    </w:p>
    <w:p w14:paraId="4D94F27F" w14:textId="77777777" w:rsidR="00522113" w:rsidRDefault="00522113">
      <w:pPr>
        <w:spacing w:before="15" w:line="135" w:lineRule="exact"/>
      </w:pPr>
    </w:p>
    <w:p w14:paraId="6627CAAA" w14:textId="77777777" w:rsidR="00522113" w:rsidRDefault="00522113">
      <w:pPr>
        <w:spacing w:before="15" w:line="135" w:lineRule="exact"/>
      </w:pPr>
    </w:p>
    <w:p w14:paraId="1F96B9B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93">
        <w:r>
          <w:rPr>
            <w:rFonts w:ascii="Tahoma" w:eastAsia="Tahoma" w:hAnsi="Tahoma" w:cs="Tahoma"/>
            <w:i/>
            <w:color w:val="6666FF"/>
          </w:rPr>
          <w:t>Easily create iPhone documentation</w:t>
        </w:r>
      </w:hyperlink>
    </w:p>
    <w:p w14:paraId="745F9923" w14:textId="77777777" w:rsidR="00522113" w:rsidRDefault="00B51388">
      <w:r>
        <w:br w:type="page"/>
      </w:r>
    </w:p>
    <w:p w14:paraId="1282D6F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87" w:name="_topic_AlterarLotacoes"/>
      <w:bookmarkEnd w:id="87"/>
      <w:r>
        <w:rPr>
          <w:rFonts w:ascii="Tahoma" w:eastAsia="Tahoma" w:hAnsi="Tahoma" w:cs="Tahoma"/>
          <w:i/>
          <w:color w:val="243F60"/>
          <w:sz w:val="22"/>
        </w:rPr>
        <w:t>Alterar Lotações</w:t>
      </w:r>
    </w:p>
    <w:p w14:paraId="407E8ABE"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b/>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Lotações</w:t>
      </w:r>
      <w:r>
        <w:rPr>
          <w:sz w:val="24"/>
        </w:rPr>
        <w:t>.</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as lotações cadastradas. Para alterar</w:t>
      </w:r>
      <w:r>
        <w:rPr>
          <w:rFonts w:ascii="Calibri" w:eastAsia="Calibri" w:hAnsi="Calibri" w:cs="Calibri"/>
          <w:spacing w:val="-15"/>
          <w:sz w:val="24"/>
        </w:rPr>
        <w:t xml:space="preserve"> </w:t>
      </w:r>
      <w:r>
        <w:rPr>
          <w:rFonts w:ascii="Calibri" w:eastAsia="Calibri" w:hAnsi="Calibri" w:cs="Calibri"/>
          <w:sz w:val="24"/>
        </w:rPr>
        <w:t>uma lotação selecionar um registro da lista</w:t>
      </w:r>
      <w:r>
        <w:rPr>
          <w:rFonts w:ascii="Calibri" w:eastAsia="Calibri" w:hAnsi="Calibri" w:cs="Calibri"/>
          <w:spacing w:val="-15"/>
          <w:sz w:val="24"/>
        </w:rPr>
        <w:t xml:space="preserve"> </w:t>
      </w:r>
      <w:r>
        <w:rPr>
          <w:rFonts w:ascii="Calibri" w:eastAsia="Calibri" w:hAnsi="Calibri" w:cs="Calibri"/>
          <w:sz w:val="24"/>
        </w:rPr>
        <w:t>de lotações</w:t>
      </w:r>
      <w:r>
        <w:rPr>
          <w:sz w:val="24"/>
        </w:rPr>
        <w:t>.</w:t>
      </w:r>
    </w:p>
    <w:p w14:paraId="519D64E7" w14:textId="77777777" w:rsidR="00522113" w:rsidRDefault="00B51388">
      <w:pPr>
        <w:spacing w:before="105"/>
        <w:ind w:left="105"/>
      </w:pPr>
      <w:r>
        <w:rPr>
          <w:noProof/>
        </w:rPr>
        <w:drawing>
          <wp:inline distT="0" distB="0" distL="0" distR="0" wp14:anchorId="2F6BC4D3" wp14:editId="546AAAEB">
            <wp:extent cx="5924550" cy="3552825"/>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png"/>
                    <pic:cNvPicPr/>
                  </pic:nvPicPr>
                  <pic:blipFill>
                    <a:blip r:embed="rId189" cstate="print"/>
                    <a:stretch>
                      <a:fillRect/>
                    </a:stretch>
                  </pic:blipFill>
                  <pic:spPr>
                    <a:xfrm>
                      <a:off x="0" y="0"/>
                      <a:ext cx="5924550" cy="3552825"/>
                    </a:xfrm>
                    <a:prstGeom prst="rect">
                      <a:avLst/>
                    </a:prstGeom>
                  </pic:spPr>
                </pic:pic>
              </a:graphicData>
            </a:graphic>
          </wp:inline>
        </w:drawing>
      </w:r>
    </w:p>
    <w:p w14:paraId="1E34CF81" w14:textId="77777777" w:rsidR="00522113" w:rsidRDefault="00522113">
      <w:pPr>
        <w:spacing w:before="15" w:line="180" w:lineRule="exact"/>
      </w:pPr>
    </w:p>
    <w:p w14:paraId="6B095CAE" w14:textId="77777777" w:rsidR="00522113" w:rsidRDefault="00522113">
      <w:pPr>
        <w:spacing w:line="195" w:lineRule="exact"/>
      </w:pPr>
    </w:p>
    <w:p w14:paraId="613570BA" w14:textId="77777777" w:rsidR="00522113" w:rsidRDefault="00B51388">
      <w:pPr>
        <w:spacing w:before="15" w:line="357"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alteração. Ap</w:t>
      </w:r>
      <w:r>
        <w:rPr>
          <w:rFonts w:ascii="Calibri" w:eastAsia="Calibri" w:hAnsi="Calibri" w:cs="Calibri"/>
          <w:sz w:val="24"/>
        </w:rPr>
        <w:t>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1B2BD22A" wp14:editId="7B2A5219">
            <wp:extent cx="581025" cy="285750"/>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5A32709A" w14:textId="77777777" w:rsidR="00522113" w:rsidRDefault="00B51388">
      <w:r>
        <w:rPr>
          <w:noProof/>
        </w:rPr>
        <w:lastRenderedPageBreak/>
        <w:drawing>
          <wp:inline distT="0" distB="0" distL="0" distR="0" wp14:anchorId="219C75CE" wp14:editId="0A6028E5">
            <wp:extent cx="5991225" cy="7019925"/>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png"/>
                    <pic:cNvPicPr/>
                  </pic:nvPicPr>
                  <pic:blipFill>
                    <a:blip r:embed="rId194" cstate="print"/>
                    <a:stretch>
                      <a:fillRect/>
                    </a:stretch>
                  </pic:blipFill>
                  <pic:spPr>
                    <a:xfrm>
                      <a:off x="0" y="0"/>
                      <a:ext cx="5991225" cy="7019925"/>
                    </a:xfrm>
                    <a:prstGeom prst="rect">
                      <a:avLst/>
                    </a:prstGeom>
                  </pic:spPr>
                </pic:pic>
              </a:graphicData>
            </a:graphic>
          </wp:inline>
        </w:drawing>
      </w:r>
    </w:p>
    <w:p w14:paraId="5C16A666" w14:textId="77777777" w:rsidR="00522113" w:rsidRDefault="00522113">
      <w:pPr>
        <w:spacing w:before="15" w:line="357" w:lineRule="auto"/>
        <w:ind w:left="105" w:right="45"/>
      </w:pPr>
    </w:p>
    <w:p w14:paraId="6BFA8AD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95">
        <w:r>
          <w:rPr>
            <w:rFonts w:ascii="Tahoma" w:eastAsia="Tahoma" w:hAnsi="Tahoma" w:cs="Tahoma"/>
            <w:i/>
            <w:color w:val="6666FF"/>
          </w:rPr>
          <w:t>Free Qt Help documentation generator</w:t>
        </w:r>
      </w:hyperlink>
    </w:p>
    <w:p w14:paraId="05AC661F" w14:textId="77777777" w:rsidR="00522113" w:rsidRDefault="00B51388">
      <w:r>
        <w:br w:type="page"/>
      </w:r>
    </w:p>
    <w:p w14:paraId="41D65FD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88" w:name="_topic_ExcluirLotacoes"/>
      <w:bookmarkEnd w:id="88"/>
      <w:r>
        <w:rPr>
          <w:rFonts w:ascii="Tahoma" w:eastAsia="Tahoma" w:hAnsi="Tahoma" w:cs="Tahoma"/>
          <w:i/>
          <w:color w:val="243F60"/>
          <w:sz w:val="22"/>
        </w:rPr>
        <w:t>Excluir Lotações</w:t>
      </w:r>
    </w:p>
    <w:p w14:paraId="5827BE3B"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Lotações</w:t>
      </w:r>
      <w:r>
        <w:rPr>
          <w:sz w:val="24"/>
        </w:rPr>
        <w:t>.</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lotações</w:t>
      </w:r>
      <w:r>
        <w:rPr>
          <w:rFonts w:ascii="Calibri" w:eastAsia="Calibri" w:hAnsi="Calibri" w:cs="Calibri"/>
          <w:spacing w:val="15"/>
          <w:sz w:val="24"/>
        </w:rPr>
        <w:t xml:space="preserve"> </w:t>
      </w:r>
      <w:r>
        <w:rPr>
          <w:rFonts w:ascii="Calibri" w:eastAsia="Calibri" w:hAnsi="Calibri" w:cs="Calibri"/>
          <w:sz w:val="24"/>
        </w:rPr>
        <w:t>cadastradas.</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excluir</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ou</w:t>
      </w:r>
      <w:r>
        <w:rPr>
          <w:rFonts w:ascii="Calibri" w:eastAsia="Calibri" w:hAnsi="Calibri" w:cs="Calibri"/>
          <w:spacing w:val="15"/>
          <w:sz w:val="24"/>
        </w:rPr>
        <w:t xml:space="preserve"> </w:t>
      </w:r>
      <w:r>
        <w:rPr>
          <w:rFonts w:ascii="Calibri" w:eastAsia="Calibri" w:hAnsi="Calibri" w:cs="Calibri"/>
          <w:sz w:val="24"/>
        </w:rPr>
        <w:t>mais</w:t>
      </w:r>
      <w:r>
        <w:rPr>
          <w:rFonts w:ascii="Calibri" w:eastAsia="Calibri" w:hAnsi="Calibri" w:cs="Calibri"/>
          <w:spacing w:val="15"/>
          <w:sz w:val="24"/>
        </w:rPr>
        <w:t xml:space="preserve"> </w:t>
      </w:r>
      <w:r>
        <w:rPr>
          <w:rFonts w:ascii="Calibri" w:eastAsia="Calibri" w:hAnsi="Calibri" w:cs="Calibri"/>
          <w:sz w:val="24"/>
        </w:rPr>
        <w:t>lotações</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os registros da lista de lotações e selecionar a opção Ações e depois Excluir. Será mostrada a mensagem de confirmação da ação. Ao selecionar Sim os registros selecionados serão excluídos e não mais mostrados na lista de lotações.</w:t>
      </w:r>
    </w:p>
    <w:p w14:paraId="07B9B255" w14:textId="77777777" w:rsidR="00522113" w:rsidRDefault="00522113">
      <w:pPr>
        <w:spacing w:before="15" w:line="240" w:lineRule="exact"/>
      </w:pPr>
    </w:p>
    <w:p w14:paraId="79FB12A2"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As lotações que já foram utilizadas no cadastro de</w:t>
      </w:r>
      <w:r>
        <w:rPr>
          <w:rFonts w:ascii="Calibri" w:eastAsia="Calibri" w:hAnsi="Calibri" w:cs="Calibri"/>
          <w:spacing w:val="15"/>
          <w:sz w:val="24"/>
        </w:rPr>
        <w:t xml:space="preserve"> </w:t>
      </w:r>
      <w:r>
        <w:rPr>
          <w:rFonts w:ascii="Calibri" w:eastAsia="Calibri" w:hAnsi="Calibri" w:cs="Calibri"/>
          <w:sz w:val="24"/>
        </w:rPr>
        <w:t>planos de fiscalização e fiscalizações não podem ser excluídas, somente inativadas.</w:t>
      </w:r>
    </w:p>
    <w:p w14:paraId="3006D40D" w14:textId="77777777" w:rsidR="00522113" w:rsidRDefault="00B51388">
      <w:pPr>
        <w:spacing w:before="105"/>
        <w:ind w:left="105"/>
      </w:pPr>
      <w:r>
        <w:rPr>
          <w:noProof/>
        </w:rPr>
        <w:drawing>
          <wp:inline distT="0" distB="0" distL="0" distR="0" wp14:anchorId="260D907E" wp14:editId="716CE732">
            <wp:extent cx="5448300" cy="2800350"/>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png"/>
                    <pic:cNvPicPr/>
                  </pic:nvPicPr>
                  <pic:blipFill>
                    <a:blip r:embed="rId196" cstate="print"/>
                    <a:stretch>
                      <a:fillRect/>
                    </a:stretch>
                  </pic:blipFill>
                  <pic:spPr>
                    <a:xfrm>
                      <a:off x="0" y="0"/>
                      <a:ext cx="5448300" cy="2800350"/>
                    </a:xfrm>
                    <a:prstGeom prst="rect">
                      <a:avLst/>
                    </a:prstGeom>
                  </pic:spPr>
                </pic:pic>
              </a:graphicData>
            </a:graphic>
          </wp:inline>
        </w:drawing>
      </w:r>
    </w:p>
    <w:p w14:paraId="1101D2AA" w14:textId="77777777" w:rsidR="00522113" w:rsidRDefault="00522113">
      <w:pPr>
        <w:spacing w:before="15" w:line="180" w:lineRule="exact"/>
      </w:pPr>
    </w:p>
    <w:p w14:paraId="0DFB725E" w14:textId="77777777" w:rsidR="00522113" w:rsidRDefault="00522113">
      <w:pPr>
        <w:spacing w:line="195" w:lineRule="exact"/>
      </w:pPr>
    </w:p>
    <w:p w14:paraId="025F32E1" w14:textId="77777777" w:rsidR="00522113" w:rsidRDefault="00B51388">
      <w:pPr>
        <w:ind w:left="105"/>
      </w:pPr>
      <w:r>
        <w:rPr>
          <w:noProof/>
        </w:rPr>
        <w:drawing>
          <wp:inline distT="0" distB="0" distL="0" distR="0" wp14:anchorId="79EE568E" wp14:editId="477B8D48">
            <wp:extent cx="5438775" cy="2771775"/>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png"/>
                    <pic:cNvPicPr/>
                  </pic:nvPicPr>
                  <pic:blipFill>
                    <a:blip r:embed="rId197" cstate="print"/>
                    <a:stretch>
                      <a:fillRect/>
                    </a:stretch>
                  </pic:blipFill>
                  <pic:spPr>
                    <a:xfrm>
                      <a:off x="0" y="0"/>
                      <a:ext cx="5438775" cy="2771775"/>
                    </a:xfrm>
                    <a:prstGeom prst="rect">
                      <a:avLst/>
                    </a:prstGeom>
                  </pic:spPr>
                </pic:pic>
              </a:graphicData>
            </a:graphic>
          </wp:inline>
        </w:drawing>
      </w:r>
    </w:p>
    <w:p w14:paraId="192F9418" w14:textId="77777777" w:rsidR="00522113" w:rsidRDefault="00522113">
      <w:pPr>
        <w:spacing w:line="195" w:lineRule="exact"/>
      </w:pPr>
    </w:p>
    <w:p w14:paraId="51511298" w14:textId="77777777" w:rsidR="00522113" w:rsidRDefault="00522113">
      <w:pPr>
        <w:spacing w:before="15" w:line="180" w:lineRule="exact"/>
      </w:pPr>
    </w:p>
    <w:p w14:paraId="2E4332B4" w14:textId="77777777" w:rsidR="00522113" w:rsidRDefault="00B51388">
      <w:pPr>
        <w:ind w:left="105"/>
      </w:pPr>
      <w:r>
        <w:rPr>
          <w:noProof/>
        </w:rPr>
        <w:lastRenderedPageBreak/>
        <w:drawing>
          <wp:inline distT="0" distB="0" distL="0" distR="0" wp14:anchorId="69E7DB32" wp14:editId="7ED0F769">
            <wp:extent cx="5448300" cy="280035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png"/>
                    <pic:cNvPicPr/>
                  </pic:nvPicPr>
                  <pic:blipFill>
                    <a:blip r:embed="rId198" cstate="print"/>
                    <a:stretch>
                      <a:fillRect/>
                    </a:stretch>
                  </pic:blipFill>
                  <pic:spPr>
                    <a:xfrm>
                      <a:off x="0" y="0"/>
                      <a:ext cx="5448300" cy="2800350"/>
                    </a:xfrm>
                    <a:prstGeom prst="rect">
                      <a:avLst/>
                    </a:prstGeom>
                  </pic:spPr>
                </pic:pic>
              </a:graphicData>
            </a:graphic>
          </wp:inline>
        </w:drawing>
      </w:r>
    </w:p>
    <w:p w14:paraId="62FCE2EE" w14:textId="77777777" w:rsidR="00522113" w:rsidRDefault="00522113">
      <w:pPr>
        <w:spacing w:line="195" w:lineRule="exact"/>
      </w:pPr>
    </w:p>
    <w:p w14:paraId="1A9A9F80" w14:textId="77777777" w:rsidR="00522113" w:rsidRDefault="00522113">
      <w:pPr>
        <w:spacing w:line="195" w:lineRule="exact"/>
      </w:pPr>
    </w:p>
    <w:p w14:paraId="38E5BF9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99">
        <w:r>
          <w:rPr>
            <w:rFonts w:ascii="Tahoma" w:eastAsia="Tahoma" w:hAnsi="Tahoma" w:cs="Tahoma"/>
            <w:i/>
            <w:color w:val="6666FF"/>
          </w:rPr>
          <w:t>Generate EPub eBooks with ease</w:t>
        </w:r>
      </w:hyperlink>
    </w:p>
    <w:p w14:paraId="60F34E94" w14:textId="77777777" w:rsidR="00522113" w:rsidRDefault="00B51388">
      <w:r>
        <w:br w:type="page"/>
      </w:r>
    </w:p>
    <w:p w14:paraId="711A7E5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89" w:name="_topic_InativarLotacoes"/>
      <w:bookmarkEnd w:id="89"/>
      <w:r>
        <w:rPr>
          <w:rFonts w:ascii="Tahoma" w:eastAsia="Tahoma" w:hAnsi="Tahoma" w:cs="Tahoma"/>
          <w:i/>
          <w:color w:val="243F60"/>
          <w:sz w:val="22"/>
        </w:rPr>
        <w:t>Inativar Lotações</w:t>
      </w:r>
    </w:p>
    <w:p w14:paraId="206DFC78"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Lotações</w:t>
      </w:r>
      <w:r>
        <w:rPr>
          <w:sz w:val="24"/>
        </w:rPr>
        <w:t>.</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as lotações cadastradas. Para inativar uma ou mais lotações selecionar os registros da</w:t>
      </w:r>
      <w:r>
        <w:rPr>
          <w:rFonts w:ascii="Calibri" w:eastAsia="Calibri" w:hAnsi="Calibri" w:cs="Calibri"/>
          <w:spacing w:val="-15"/>
          <w:sz w:val="24"/>
        </w:rPr>
        <w:t xml:space="preserve"> </w:t>
      </w:r>
      <w:r>
        <w:rPr>
          <w:rFonts w:ascii="Calibri" w:eastAsia="Calibri" w:hAnsi="Calibri" w:cs="Calibri"/>
          <w:sz w:val="24"/>
        </w:rPr>
        <w:t>lista</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lotações</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sz w:val="24"/>
        </w:rPr>
        <w:t>Ações</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Inativar.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situação</w:t>
      </w:r>
      <w:r>
        <w:rPr>
          <w:rFonts w:ascii="Calibri" w:eastAsia="Calibri" w:hAnsi="Calibri" w:cs="Calibri"/>
          <w:spacing w:val="-15"/>
          <w:sz w:val="24"/>
        </w:rPr>
        <w:t xml:space="preserve"> </w:t>
      </w:r>
      <w:r>
        <w:rPr>
          <w:rFonts w:ascii="Calibri" w:eastAsia="Calibri" w:hAnsi="Calibri" w:cs="Calibri"/>
          <w:sz w:val="24"/>
        </w:rPr>
        <w:t>dos</w:t>
      </w:r>
      <w:r>
        <w:rPr>
          <w:rFonts w:ascii="Calibri" w:eastAsia="Calibri" w:hAnsi="Calibri" w:cs="Calibri"/>
          <w:spacing w:val="-15"/>
          <w:sz w:val="24"/>
        </w:rPr>
        <w:t xml:space="preserve"> </w:t>
      </w:r>
      <w:r>
        <w:rPr>
          <w:rFonts w:ascii="Calibri" w:eastAsia="Calibri" w:hAnsi="Calibri" w:cs="Calibri"/>
          <w:sz w:val="24"/>
        </w:rPr>
        <w:t>registros selecionados será alterada para inativo.</w:t>
      </w:r>
    </w:p>
    <w:p w14:paraId="367B3CDE" w14:textId="77777777" w:rsidR="00522113" w:rsidRDefault="00522113">
      <w:pPr>
        <w:spacing w:line="240" w:lineRule="exact"/>
      </w:pPr>
    </w:p>
    <w:p w14:paraId="30DAF01C"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Quand</w:t>
      </w:r>
      <w:r>
        <w:rPr>
          <w:rFonts w:ascii="Calibri" w:eastAsia="Calibri" w:hAnsi="Calibri" w:cs="Calibri"/>
          <w:sz w:val="24"/>
        </w:rPr>
        <w:t>o uma lotação for inativada, não será mais possível utilizá</w:t>
      </w:r>
      <w:r>
        <w:rPr>
          <w:sz w:val="24"/>
        </w:rPr>
        <w:t>-</w:t>
      </w:r>
      <w:r>
        <w:rPr>
          <w:rFonts w:ascii="Calibri" w:eastAsia="Calibri" w:hAnsi="Calibri" w:cs="Calibri"/>
          <w:sz w:val="24"/>
        </w:rPr>
        <w:t>la nos novos cadastros de planos de ação e de fiscalização</w:t>
      </w:r>
      <w:r>
        <w:rPr>
          <w:sz w:val="24"/>
        </w:rPr>
        <w:t>.</w:t>
      </w:r>
    </w:p>
    <w:p w14:paraId="5A3A2562" w14:textId="77777777" w:rsidR="00522113" w:rsidRDefault="00522113">
      <w:pPr>
        <w:spacing w:before="15" w:line="225" w:lineRule="exact"/>
      </w:pPr>
    </w:p>
    <w:p w14:paraId="03B8F7D2" w14:textId="77777777" w:rsidR="00522113" w:rsidRDefault="00B51388">
      <w:pPr>
        <w:ind w:left="105"/>
      </w:pPr>
      <w:r>
        <w:rPr>
          <w:noProof/>
        </w:rPr>
        <w:drawing>
          <wp:inline distT="0" distB="0" distL="0" distR="0" wp14:anchorId="31B066B7" wp14:editId="57613FCA">
            <wp:extent cx="5448300" cy="2800350"/>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png"/>
                    <pic:cNvPicPr/>
                  </pic:nvPicPr>
                  <pic:blipFill>
                    <a:blip r:embed="rId196" cstate="print"/>
                    <a:stretch>
                      <a:fillRect/>
                    </a:stretch>
                  </pic:blipFill>
                  <pic:spPr>
                    <a:xfrm>
                      <a:off x="0" y="0"/>
                      <a:ext cx="5448300" cy="2800350"/>
                    </a:xfrm>
                    <a:prstGeom prst="rect">
                      <a:avLst/>
                    </a:prstGeom>
                  </pic:spPr>
                </pic:pic>
              </a:graphicData>
            </a:graphic>
          </wp:inline>
        </w:drawing>
      </w:r>
    </w:p>
    <w:p w14:paraId="6A07F73F" w14:textId="77777777" w:rsidR="00522113" w:rsidRDefault="00522113">
      <w:pPr>
        <w:ind w:left="105"/>
      </w:pPr>
    </w:p>
    <w:p w14:paraId="4EA5226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00">
        <w:r>
          <w:rPr>
            <w:rFonts w:ascii="Tahoma" w:eastAsia="Tahoma" w:hAnsi="Tahoma" w:cs="Tahoma"/>
            <w:i/>
            <w:color w:val="6666FF"/>
          </w:rPr>
          <w:t>Produce Kindle eBooks easily</w:t>
        </w:r>
      </w:hyperlink>
    </w:p>
    <w:p w14:paraId="302670B6" w14:textId="77777777" w:rsidR="00522113" w:rsidRDefault="00B51388">
      <w:r>
        <w:br w:type="page"/>
      </w:r>
    </w:p>
    <w:p w14:paraId="4DBECA0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90" w:name="_topic_AtivarLotacoes"/>
      <w:bookmarkEnd w:id="90"/>
      <w:r>
        <w:rPr>
          <w:rFonts w:ascii="Tahoma" w:eastAsia="Tahoma" w:hAnsi="Tahoma" w:cs="Tahoma"/>
          <w:i/>
          <w:color w:val="243F60"/>
          <w:sz w:val="22"/>
        </w:rPr>
        <w:t>Ativar Lotações</w:t>
      </w:r>
    </w:p>
    <w:p w14:paraId="2B59A5E5"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w:t>
      </w:r>
      <w:r>
        <w:rPr>
          <w:rFonts w:ascii="Calibri" w:eastAsia="Calibri" w:hAnsi="Calibri" w:cs="Calibri"/>
          <w:spacing w:val="-15"/>
          <w:sz w:val="24"/>
        </w:rPr>
        <w:t xml:space="preserve"> </w:t>
      </w:r>
      <w:r>
        <w:rPr>
          <w:rFonts w:ascii="Calibri" w:eastAsia="Calibri" w:hAnsi="Calibri" w:cs="Calibri"/>
          <w:sz w:val="24"/>
        </w:rPr>
        <w:t>lateral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b/>
          <w:sz w:val="24"/>
        </w:rPr>
        <w:t>Gerenciador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Lotações</w:t>
      </w:r>
      <w:r>
        <w:rPr>
          <w:sz w:val="24"/>
        </w:rPr>
        <w:t>.</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mostrada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 com as lotações cadastradas. Para ativar uma ou mais</w:t>
      </w:r>
      <w:r>
        <w:rPr>
          <w:rFonts w:ascii="Calibri" w:eastAsia="Calibri" w:hAnsi="Calibri" w:cs="Calibri"/>
          <w:spacing w:val="15"/>
          <w:sz w:val="24"/>
        </w:rPr>
        <w:t xml:space="preserve"> </w:t>
      </w:r>
      <w:r>
        <w:rPr>
          <w:rFonts w:ascii="Calibri" w:eastAsia="Calibri" w:hAnsi="Calibri" w:cs="Calibri"/>
          <w:sz w:val="24"/>
        </w:rPr>
        <w:t>lotações selecionar os registros da lista de lotações e selecionar a opção Ações e depois Ativar. A situação dos registros selecionados será alterada para ativo.</w:t>
      </w:r>
    </w:p>
    <w:p w14:paraId="293E07E0" w14:textId="77777777" w:rsidR="00522113" w:rsidRDefault="00522113">
      <w:pPr>
        <w:spacing w:line="240" w:lineRule="exact"/>
      </w:pPr>
    </w:p>
    <w:p w14:paraId="4BC0F35E"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Quando uma lotação for ativada, será possível utilizá-la novamente nos novos cadastros de planos de ação e de fiscalização</w:t>
      </w:r>
      <w:r>
        <w:rPr>
          <w:sz w:val="24"/>
        </w:rPr>
        <w:t>.</w:t>
      </w:r>
    </w:p>
    <w:p w14:paraId="44453291" w14:textId="77777777" w:rsidR="00522113" w:rsidRDefault="00522113">
      <w:pPr>
        <w:spacing w:before="15" w:line="225" w:lineRule="exact"/>
      </w:pPr>
    </w:p>
    <w:p w14:paraId="2DB1C137" w14:textId="77777777" w:rsidR="00522113" w:rsidRDefault="00B51388">
      <w:pPr>
        <w:ind w:left="105"/>
      </w:pPr>
      <w:r>
        <w:rPr>
          <w:noProof/>
        </w:rPr>
        <w:drawing>
          <wp:inline distT="0" distB="0" distL="0" distR="0" wp14:anchorId="48D902E5" wp14:editId="4850F537">
            <wp:extent cx="5448300" cy="2800350"/>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png"/>
                    <pic:cNvPicPr/>
                  </pic:nvPicPr>
                  <pic:blipFill>
                    <a:blip r:embed="rId196" cstate="print"/>
                    <a:stretch>
                      <a:fillRect/>
                    </a:stretch>
                  </pic:blipFill>
                  <pic:spPr>
                    <a:xfrm>
                      <a:off x="0" y="0"/>
                      <a:ext cx="5448300" cy="2800350"/>
                    </a:xfrm>
                    <a:prstGeom prst="rect">
                      <a:avLst/>
                    </a:prstGeom>
                  </pic:spPr>
                </pic:pic>
              </a:graphicData>
            </a:graphic>
          </wp:inline>
        </w:drawing>
      </w:r>
    </w:p>
    <w:p w14:paraId="174E1AF9" w14:textId="77777777" w:rsidR="00522113" w:rsidRDefault="00522113">
      <w:pPr>
        <w:spacing w:line="180" w:lineRule="exact"/>
      </w:pPr>
    </w:p>
    <w:p w14:paraId="2A6D7A94" w14:textId="77777777" w:rsidR="00522113" w:rsidRDefault="00522113">
      <w:pPr>
        <w:spacing w:line="180" w:lineRule="exact"/>
      </w:pPr>
    </w:p>
    <w:p w14:paraId="45045B7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01">
        <w:r>
          <w:rPr>
            <w:rFonts w:ascii="Tahoma" w:eastAsia="Tahoma" w:hAnsi="Tahoma" w:cs="Tahoma"/>
            <w:i/>
            <w:color w:val="6666FF"/>
          </w:rPr>
          <w:t>Easily creat</w:t>
        </w:r>
        <w:r>
          <w:rPr>
            <w:rFonts w:ascii="Tahoma" w:eastAsia="Tahoma" w:hAnsi="Tahoma" w:cs="Tahoma"/>
            <w:i/>
            <w:color w:val="6666FF"/>
          </w:rPr>
          <w:t>e HTML Help documents</w:t>
        </w:r>
      </w:hyperlink>
    </w:p>
    <w:p w14:paraId="53363DB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91" w:name="_topic_Pessoas"/>
      <w:bookmarkEnd w:id="91"/>
      <w:r>
        <w:rPr>
          <w:rFonts w:ascii="Tahoma" w:eastAsia="Tahoma" w:hAnsi="Tahoma" w:cs="Tahoma"/>
          <w:color w:val="243F60"/>
          <w:sz w:val="22"/>
        </w:rPr>
        <w:t>Pessoas</w:t>
      </w:r>
    </w:p>
    <w:p w14:paraId="62EBADD6" w14:textId="77777777" w:rsidR="00522113" w:rsidRDefault="00B51388">
      <w:pPr>
        <w:spacing w:line="357" w:lineRule="auto"/>
        <w:ind w:left="105" w:right="75"/>
        <w:jc w:val="both"/>
      </w:pPr>
      <w:r>
        <w:rPr>
          <w:rFonts w:ascii="Calibri" w:eastAsia="Calibri" w:hAnsi="Calibri" w:cs="Calibri"/>
          <w:sz w:val="24"/>
        </w:rPr>
        <w:t xml:space="preserve">Selecionar no menu lateral a opção Gerenciador e depois Pessoas. Será mostrada a lista com as pessoas cadastradas. O usuário poderá </w:t>
      </w:r>
      <w:r>
        <w:rPr>
          <w:rFonts w:ascii="Calibri" w:eastAsia="Calibri" w:hAnsi="Calibri" w:cs="Calibri"/>
          <w:b/>
          <w:sz w:val="24"/>
        </w:rPr>
        <w:t>"Consultar", "Cadastrar", "Alterar", "Excluir", "Inativar" e "Ativar" as pessoas.</w:t>
      </w:r>
    </w:p>
    <w:p w14:paraId="0678E8B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Personal Edition of Help</w:t>
      </w:r>
      <w:r>
        <w:rPr>
          <w:rFonts w:ascii="Tahoma" w:eastAsia="Tahoma" w:hAnsi="Tahoma" w:cs="Tahoma"/>
          <w:i/>
          <w:color w:val="C0C0C0"/>
        </w:rPr>
        <w:t xml:space="preserve">NDoc: </w:t>
      </w:r>
      <w:hyperlink r:id="rId202">
        <w:r>
          <w:rPr>
            <w:rFonts w:ascii="Tahoma" w:eastAsia="Tahoma" w:hAnsi="Tahoma" w:cs="Tahoma"/>
            <w:i/>
            <w:color w:val="6666FF"/>
          </w:rPr>
          <w:t>Easy EBook and documentation generator</w:t>
        </w:r>
      </w:hyperlink>
    </w:p>
    <w:p w14:paraId="6783DB77" w14:textId="77777777" w:rsidR="00522113" w:rsidRDefault="00B51388">
      <w:r>
        <w:br w:type="page"/>
      </w:r>
    </w:p>
    <w:p w14:paraId="4887462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92" w:name="_topic_ConsultarPessoas"/>
      <w:bookmarkEnd w:id="92"/>
      <w:r>
        <w:rPr>
          <w:rFonts w:ascii="Tahoma" w:eastAsia="Tahoma" w:hAnsi="Tahoma" w:cs="Tahoma"/>
          <w:i/>
          <w:color w:val="243F60"/>
          <w:sz w:val="22"/>
        </w:rPr>
        <w:t>Consultar Pessoas</w:t>
      </w:r>
    </w:p>
    <w:p w14:paraId="089B7C3F" w14:textId="77777777" w:rsidR="00522113" w:rsidRDefault="00B51388">
      <w:pPr>
        <w:spacing w:line="357" w:lineRule="auto"/>
        <w:ind w:left="105" w:right="75"/>
        <w:jc w:val="both"/>
      </w:pPr>
      <w:r>
        <w:rPr>
          <w:rFonts w:ascii="Calibri" w:eastAsia="Calibri" w:hAnsi="Calibri" w:cs="Calibri"/>
          <w:sz w:val="24"/>
        </w:rPr>
        <w:t xml:space="preserve">Selecionar no menu lateral a opção </w:t>
      </w:r>
      <w:r>
        <w:rPr>
          <w:rFonts w:ascii="Calibri" w:eastAsia="Calibri" w:hAnsi="Calibri" w:cs="Calibri"/>
          <w:b/>
          <w:sz w:val="24"/>
        </w:rPr>
        <w:t>Gerenciador</w:t>
      </w:r>
      <w:r>
        <w:rPr>
          <w:rFonts w:ascii="Calibri" w:eastAsia="Calibri" w:hAnsi="Calibri" w:cs="Calibri"/>
          <w:sz w:val="24"/>
        </w:rPr>
        <w:t xml:space="preserve"> e depois </w:t>
      </w:r>
      <w:r>
        <w:rPr>
          <w:rFonts w:ascii="Calibri" w:eastAsia="Calibri" w:hAnsi="Calibri" w:cs="Calibri"/>
          <w:b/>
          <w:sz w:val="24"/>
        </w:rPr>
        <w:t>Pessoas</w:t>
      </w:r>
      <w:r>
        <w:rPr>
          <w:rFonts w:ascii="Calibri" w:eastAsia="Calibri" w:hAnsi="Calibri" w:cs="Calibri"/>
          <w:sz w:val="24"/>
        </w:rPr>
        <w:t>. Será mostrada a lista com as pessoas cadastradas.</w:t>
      </w:r>
    </w:p>
    <w:p w14:paraId="4FFA3F33" w14:textId="77777777" w:rsidR="00522113" w:rsidRDefault="00B51388">
      <w:pPr>
        <w:spacing w:before="105"/>
        <w:ind w:left="105"/>
      </w:pPr>
      <w:r>
        <w:rPr>
          <w:noProof/>
        </w:rPr>
        <w:drawing>
          <wp:inline distT="0" distB="0" distL="0" distR="0" wp14:anchorId="64DC19A4" wp14:editId="6AD0A089">
            <wp:extent cx="5924550" cy="3114675"/>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png"/>
                    <pic:cNvPicPr/>
                  </pic:nvPicPr>
                  <pic:blipFill>
                    <a:blip r:embed="rId203" cstate="print"/>
                    <a:stretch>
                      <a:fillRect/>
                    </a:stretch>
                  </pic:blipFill>
                  <pic:spPr>
                    <a:xfrm>
                      <a:off x="0" y="0"/>
                      <a:ext cx="5924550" cy="3114675"/>
                    </a:xfrm>
                    <a:prstGeom prst="rect">
                      <a:avLst/>
                    </a:prstGeom>
                  </pic:spPr>
                </pic:pic>
              </a:graphicData>
            </a:graphic>
          </wp:inline>
        </w:drawing>
      </w:r>
    </w:p>
    <w:p w14:paraId="4E5757DA" w14:textId="77777777" w:rsidR="00522113" w:rsidRDefault="00522113">
      <w:pPr>
        <w:spacing w:before="15" w:line="165" w:lineRule="exact"/>
      </w:pPr>
    </w:p>
    <w:p w14:paraId="07D21540" w14:textId="77777777" w:rsidR="00522113" w:rsidRDefault="00522113">
      <w:pPr>
        <w:spacing w:line="195" w:lineRule="exact"/>
      </w:pPr>
    </w:p>
    <w:p w14:paraId="2185DD91" w14:textId="77777777" w:rsidR="00522113" w:rsidRDefault="00B51388">
      <w:pPr>
        <w:numPr>
          <w:ilvl w:val="0"/>
          <w:numId w:val="38"/>
        </w:numPr>
        <w:spacing w:before="15" w:line="360" w:lineRule="auto"/>
        <w:ind w:right="75"/>
        <w:jc w:val="both"/>
      </w:pPr>
      <w:r>
        <w:rPr>
          <w:rFonts w:ascii="Calibri" w:eastAsia="Calibri" w:hAnsi="Calibri" w:cs="Calibri"/>
          <w:sz w:val="24"/>
        </w:rPr>
        <w:t xml:space="preserve">É possível realizar uma nova pesquisa utilizando o filtros UF, Município, Tipo e Status. O campo texto permite realizar pesquisa livre e </w:t>
      </w:r>
      <w:r>
        <w:rPr>
          <w:rFonts w:ascii="Calibri" w:eastAsia="Calibri" w:hAnsi="Calibri" w:cs="Calibri"/>
          <w:sz w:val="24"/>
        </w:rPr>
        <w:t>conforme</w:t>
      </w:r>
      <w:r>
        <w:rPr>
          <w:rFonts w:ascii="Calibri" w:eastAsia="Calibri" w:hAnsi="Calibri" w:cs="Calibri"/>
          <w:spacing w:val="15"/>
          <w:sz w:val="24"/>
        </w:rPr>
        <w:t xml:space="preserve"> </w:t>
      </w:r>
      <w:r>
        <w:rPr>
          <w:rFonts w:ascii="Calibri" w:eastAsia="Calibri" w:hAnsi="Calibri" w:cs="Calibri"/>
          <w:sz w:val="24"/>
        </w:rPr>
        <w:t xml:space="preserve">o preenchimento será filtrado o resultado. </w:t>
      </w:r>
    </w:p>
    <w:p w14:paraId="2791C8B0" w14:textId="77777777" w:rsidR="00522113" w:rsidRDefault="00B51388">
      <w:pPr>
        <w:numPr>
          <w:ilvl w:val="0"/>
          <w:numId w:val="38"/>
        </w:numPr>
        <w:spacing w:before="15" w:line="360" w:lineRule="auto"/>
        <w:ind w:right="75"/>
        <w:jc w:val="both"/>
      </w:pPr>
      <w:r>
        <w:rPr>
          <w:rFonts w:ascii="Calibri" w:eastAsia="Calibri" w:hAnsi="Calibri" w:cs="Calibri"/>
          <w:sz w:val="24"/>
        </w:rPr>
        <w:t>Ao selecionar a opção Todas as UF's, o sistema deverá buscar os registros em todas as unidades cadastradas no sistema e presente nos registros.</w:t>
      </w:r>
    </w:p>
    <w:p w14:paraId="1ECCC694" w14:textId="77777777" w:rsidR="00522113" w:rsidRDefault="00B51388">
      <w:pPr>
        <w:numPr>
          <w:ilvl w:val="1"/>
          <w:numId w:val="38"/>
        </w:numPr>
        <w:spacing w:before="15" w:line="360" w:lineRule="auto"/>
        <w:ind w:right="75"/>
        <w:jc w:val="both"/>
      </w:pPr>
      <w:r>
        <w:rPr>
          <w:rFonts w:ascii="Calibri" w:eastAsia="Calibri" w:hAnsi="Calibri" w:cs="Calibri"/>
          <w:sz w:val="24"/>
        </w:rPr>
        <w:t>A opção Todas as UF's deverá ser a primeira opção da lista.</w:t>
      </w:r>
    </w:p>
    <w:p w14:paraId="30EAEFE9" w14:textId="77777777" w:rsidR="00522113" w:rsidRDefault="00522113">
      <w:pPr>
        <w:spacing w:before="15" w:line="225" w:lineRule="exact"/>
      </w:pPr>
    </w:p>
    <w:p w14:paraId="400296CF" w14:textId="77777777" w:rsidR="00522113" w:rsidRDefault="00B51388">
      <w:pPr>
        <w:spacing w:line="360" w:lineRule="auto"/>
        <w:ind w:left="105" w:right="75"/>
        <w:jc w:val="both"/>
      </w:pPr>
      <w:r>
        <w:rPr>
          <w:rFonts w:ascii="Calibri" w:eastAsia="Calibri" w:hAnsi="Calibri" w:cs="Calibri"/>
          <w:sz w:val="24"/>
        </w:rPr>
        <w:t>De acordo com a permissão do usuário autenticado é possível também excluir, ativar e inativar pessoas.</w:t>
      </w:r>
    </w:p>
    <w:p w14:paraId="3E6062E2" w14:textId="77777777" w:rsidR="00522113" w:rsidRDefault="00522113">
      <w:pPr>
        <w:spacing w:before="15" w:line="225" w:lineRule="exact"/>
      </w:pPr>
    </w:p>
    <w:p w14:paraId="12BE5038" w14:textId="77777777" w:rsidR="00522113" w:rsidRDefault="00B51388">
      <w:pPr>
        <w:tabs>
          <w:tab w:val="left" w:pos="825"/>
        </w:tabs>
        <w:spacing w:line="355" w:lineRule="auto"/>
        <w:ind w:left="825" w:right="75" w:hanging="360"/>
        <w:jc w:val="both"/>
      </w:pPr>
      <w:r>
        <w:rPr>
          <w:sz w:val="24"/>
        </w:rPr>
        <w:sym w:font="Symbol" w:char="00B7"/>
      </w:r>
      <w:r>
        <w:rPr>
          <w:sz w:val="24"/>
        </w:rPr>
        <w:tab/>
      </w:r>
      <w:r>
        <w:rPr>
          <w:rFonts w:ascii="Calibri" w:eastAsia="Calibri" w:hAnsi="Calibri" w:cs="Calibri"/>
          <w:b/>
          <w:sz w:val="24"/>
        </w:rPr>
        <w:t>Excluir</w:t>
      </w:r>
      <w:r>
        <w:rPr>
          <w:rFonts w:ascii="Calibri" w:eastAsia="Calibri" w:hAnsi="Calibri" w:cs="Calibri"/>
          <w:sz w:val="24"/>
        </w:rPr>
        <w:t>:</w:t>
      </w:r>
      <w:r>
        <w:rPr>
          <w:rFonts w:ascii="Calibri" w:eastAsia="Calibri" w:hAnsi="Calibri" w:cs="Calibri"/>
          <w:spacing w:val="30"/>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permitido</w:t>
      </w:r>
      <w:r>
        <w:rPr>
          <w:rFonts w:ascii="Calibri" w:eastAsia="Calibri" w:hAnsi="Calibri" w:cs="Calibri"/>
          <w:spacing w:val="15"/>
          <w:sz w:val="24"/>
        </w:rPr>
        <w:t xml:space="preserve"> </w:t>
      </w:r>
      <w:r>
        <w:rPr>
          <w:rFonts w:ascii="Calibri" w:eastAsia="Calibri" w:hAnsi="Calibri" w:cs="Calibri"/>
          <w:sz w:val="24"/>
        </w:rPr>
        <w:t>excluir</w:t>
      </w:r>
      <w:r>
        <w:rPr>
          <w:rFonts w:ascii="Calibri" w:eastAsia="Calibri" w:hAnsi="Calibri" w:cs="Calibri"/>
          <w:spacing w:val="30"/>
          <w:sz w:val="24"/>
        </w:rPr>
        <w:t xml:space="preserve"> </w:t>
      </w:r>
      <w:r>
        <w:rPr>
          <w:rFonts w:ascii="Calibri" w:eastAsia="Calibri" w:hAnsi="Calibri" w:cs="Calibri"/>
          <w:sz w:val="24"/>
        </w:rPr>
        <w:t>somente</w:t>
      </w:r>
      <w:r>
        <w:rPr>
          <w:rFonts w:ascii="Calibri" w:eastAsia="Calibri" w:hAnsi="Calibri" w:cs="Calibri"/>
          <w:spacing w:val="30"/>
          <w:sz w:val="24"/>
        </w:rPr>
        <w:t xml:space="preserve"> </w:t>
      </w:r>
      <w:r>
        <w:rPr>
          <w:rFonts w:ascii="Calibri" w:eastAsia="Calibri" w:hAnsi="Calibri" w:cs="Calibri"/>
          <w:sz w:val="24"/>
        </w:rPr>
        <w:t>pessoas</w:t>
      </w:r>
      <w:r>
        <w:rPr>
          <w:rFonts w:ascii="Calibri" w:eastAsia="Calibri" w:hAnsi="Calibri" w:cs="Calibri"/>
          <w:spacing w:val="15"/>
          <w:sz w:val="24"/>
        </w:rPr>
        <w:t xml:space="preserve"> </w:t>
      </w:r>
      <w:r>
        <w:rPr>
          <w:rFonts w:ascii="Calibri" w:eastAsia="Calibri" w:hAnsi="Calibri" w:cs="Calibri"/>
          <w:sz w:val="24"/>
        </w:rPr>
        <w:t>que</w:t>
      </w:r>
      <w:r>
        <w:rPr>
          <w:rFonts w:ascii="Calibri" w:eastAsia="Calibri" w:hAnsi="Calibri" w:cs="Calibri"/>
          <w:spacing w:val="30"/>
          <w:sz w:val="24"/>
        </w:rPr>
        <w:t xml:space="preserve"> </w:t>
      </w:r>
      <w:r>
        <w:rPr>
          <w:rFonts w:ascii="Calibri" w:eastAsia="Calibri" w:hAnsi="Calibri" w:cs="Calibri"/>
          <w:sz w:val="24"/>
        </w:rPr>
        <w:t>não</w:t>
      </w:r>
      <w:r>
        <w:rPr>
          <w:rFonts w:ascii="Calibri" w:eastAsia="Calibri" w:hAnsi="Calibri" w:cs="Calibri"/>
          <w:spacing w:val="30"/>
          <w:sz w:val="24"/>
        </w:rPr>
        <w:t xml:space="preserve"> </w:t>
      </w:r>
      <w:r>
        <w:rPr>
          <w:rFonts w:ascii="Calibri" w:eastAsia="Calibri" w:hAnsi="Calibri" w:cs="Calibri"/>
          <w:sz w:val="24"/>
        </w:rPr>
        <w:t>foram</w:t>
      </w:r>
      <w:r>
        <w:rPr>
          <w:rFonts w:ascii="Calibri" w:eastAsia="Calibri" w:hAnsi="Calibri" w:cs="Calibri"/>
          <w:spacing w:val="30"/>
          <w:sz w:val="24"/>
        </w:rPr>
        <w:t xml:space="preserve"> </w:t>
      </w:r>
      <w:r>
        <w:rPr>
          <w:rFonts w:ascii="Calibri" w:eastAsia="Calibri" w:hAnsi="Calibri" w:cs="Calibri"/>
          <w:sz w:val="24"/>
        </w:rPr>
        <w:t>utilizadas</w:t>
      </w:r>
      <w:r>
        <w:rPr>
          <w:rFonts w:ascii="Calibri" w:eastAsia="Calibri" w:hAnsi="Calibri" w:cs="Calibri"/>
          <w:spacing w:val="15"/>
          <w:sz w:val="24"/>
        </w:rPr>
        <w:t xml:space="preserve"> </w:t>
      </w:r>
      <w:r>
        <w:rPr>
          <w:rFonts w:ascii="Calibri" w:eastAsia="Calibri" w:hAnsi="Calibri" w:cs="Calibri"/>
          <w:sz w:val="24"/>
        </w:rPr>
        <w:t>em</w:t>
      </w:r>
      <w:r>
        <w:rPr>
          <w:rFonts w:ascii="Calibri" w:eastAsia="Calibri" w:hAnsi="Calibri" w:cs="Calibri"/>
          <w:spacing w:val="30"/>
          <w:sz w:val="24"/>
        </w:rPr>
        <w:t xml:space="preserve"> </w:t>
      </w:r>
      <w:r>
        <w:rPr>
          <w:rFonts w:ascii="Calibri" w:eastAsia="Calibri" w:hAnsi="Calibri" w:cs="Calibri"/>
          <w:sz w:val="24"/>
        </w:rPr>
        <w:t xml:space="preserve">um cadastro de planos de fiscalização ou cadastro de </w:t>
      </w:r>
      <w:r>
        <w:rPr>
          <w:rFonts w:ascii="Calibri" w:eastAsia="Calibri" w:hAnsi="Calibri" w:cs="Calibri"/>
          <w:sz w:val="24"/>
        </w:rPr>
        <w:t>fiscalização. Ao realizar esta ação as pessoas não serão mais apresentadas na lista de pessoas.</w:t>
      </w:r>
    </w:p>
    <w:p w14:paraId="2A183F33" w14:textId="77777777" w:rsidR="00522113" w:rsidRDefault="00B51388">
      <w:pPr>
        <w:tabs>
          <w:tab w:val="left" w:pos="825"/>
        </w:tabs>
        <w:spacing w:before="15" w:line="352" w:lineRule="auto"/>
        <w:ind w:left="825" w:right="75" w:hanging="360"/>
        <w:jc w:val="both"/>
      </w:pPr>
      <w:r>
        <w:rPr>
          <w:sz w:val="24"/>
        </w:rPr>
        <w:sym w:font="Symbol" w:char="00B7"/>
      </w:r>
      <w:r>
        <w:rPr>
          <w:sz w:val="24"/>
        </w:rPr>
        <w:tab/>
      </w:r>
      <w:r>
        <w:rPr>
          <w:rFonts w:ascii="Calibri" w:eastAsia="Calibri" w:hAnsi="Calibri" w:cs="Calibri"/>
          <w:b/>
          <w:sz w:val="24"/>
        </w:rPr>
        <w:t>Inativar</w:t>
      </w:r>
      <w:r>
        <w:rPr>
          <w:rFonts w:ascii="Calibri" w:eastAsia="Calibri" w:hAnsi="Calibri" w:cs="Calibri"/>
          <w:sz w:val="24"/>
        </w:rPr>
        <w:t>:</w:t>
      </w:r>
      <w:r>
        <w:rPr>
          <w:rFonts w:ascii="Calibri" w:eastAsia="Calibri" w:hAnsi="Calibri" w:cs="Calibri"/>
          <w:spacing w:val="45"/>
          <w:sz w:val="24"/>
        </w:rPr>
        <w:t xml:space="preserve"> </w:t>
      </w:r>
      <w:r>
        <w:rPr>
          <w:rFonts w:ascii="Calibri" w:eastAsia="Calibri" w:hAnsi="Calibri" w:cs="Calibri"/>
          <w:sz w:val="24"/>
        </w:rPr>
        <w:t>Ao  realizar  esta</w:t>
      </w:r>
      <w:r>
        <w:rPr>
          <w:rFonts w:ascii="Calibri" w:eastAsia="Calibri" w:hAnsi="Calibri" w:cs="Calibri"/>
          <w:spacing w:val="60"/>
          <w:sz w:val="24"/>
        </w:rPr>
        <w:t xml:space="preserve"> </w:t>
      </w:r>
      <w:r>
        <w:rPr>
          <w:rFonts w:ascii="Calibri" w:eastAsia="Calibri" w:hAnsi="Calibri" w:cs="Calibri"/>
          <w:sz w:val="24"/>
        </w:rPr>
        <w:t>ação,</w:t>
      </w:r>
      <w:r>
        <w:rPr>
          <w:rFonts w:ascii="Calibri" w:eastAsia="Calibri" w:hAnsi="Calibri" w:cs="Calibri"/>
          <w:spacing w:val="60"/>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pessoa</w:t>
      </w:r>
      <w:r>
        <w:rPr>
          <w:rFonts w:ascii="Calibri" w:eastAsia="Calibri" w:hAnsi="Calibri" w:cs="Calibri"/>
          <w:spacing w:val="45"/>
          <w:sz w:val="24"/>
        </w:rPr>
        <w:t xml:space="preserve"> </w:t>
      </w:r>
      <w:r>
        <w:rPr>
          <w:rFonts w:ascii="Calibri" w:eastAsia="Calibri" w:hAnsi="Calibri" w:cs="Calibri"/>
          <w:sz w:val="24"/>
        </w:rPr>
        <w:t>não</w:t>
      </w:r>
      <w:r>
        <w:rPr>
          <w:rFonts w:ascii="Calibri" w:eastAsia="Calibri" w:hAnsi="Calibri" w:cs="Calibri"/>
          <w:spacing w:val="45"/>
          <w:sz w:val="24"/>
        </w:rPr>
        <w:t xml:space="preserve"> </w:t>
      </w:r>
      <w:r>
        <w:rPr>
          <w:rFonts w:ascii="Calibri" w:eastAsia="Calibri" w:hAnsi="Calibri" w:cs="Calibri"/>
          <w:sz w:val="24"/>
        </w:rPr>
        <w:t>será</w:t>
      </w:r>
      <w:r>
        <w:rPr>
          <w:rFonts w:ascii="Calibri" w:eastAsia="Calibri" w:hAnsi="Calibri" w:cs="Calibri"/>
          <w:spacing w:val="60"/>
          <w:sz w:val="24"/>
        </w:rPr>
        <w:t xml:space="preserve"> </w:t>
      </w:r>
      <w:r>
        <w:rPr>
          <w:rFonts w:ascii="Calibri" w:eastAsia="Calibri" w:hAnsi="Calibri" w:cs="Calibri"/>
          <w:sz w:val="24"/>
        </w:rPr>
        <w:t>mostrada</w:t>
      </w:r>
      <w:r>
        <w:rPr>
          <w:rFonts w:ascii="Calibri" w:eastAsia="Calibri" w:hAnsi="Calibri" w:cs="Calibri"/>
          <w:spacing w:val="45"/>
          <w:sz w:val="24"/>
        </w:rPr>
        <w:t xml:space="preserve"> </w:t>
      </w:r>
      <w:r>
        <w:rPr>
          <w:rFonts w:ascii="Calibri" w:eastAsia="Calibri" w:hAnsi="Calibri" w:cs="Calibri"/>
          <w:sz w:val="24"/>
        </w:rPr>
        <w:t>nas</w:t>
      </w:r>
      <w:r>
        <w:rPr>
          <w:rFonts w:ascii="Calibri" w:eastAsia="Calibri" w:hAnsi="Calibri" w:cs="Calibri"/>
          <w:spacing w:val="45"/>
          <w:sz w:val="24"/>
        </w:rPr>
        <w:t xml:space="preserve"> </w:t>
      </w:r>
      <w:r>
        <w:rPr>
          <w:rFonts w:ascii="Calibri" w:eastAsia="Calibri" w:hAnsi="Calibri" w:cs="Calibri"/>
          <w:sz w:val="24"/>
        </w:rPr>
        <w:t>opções</w:t>
      </w:r>
      <w:r>
        <w:rPr>
          <w:rFonts w:ascii="Calibri" w:eastAsia="Calibri" w:hAnsi="Calibri" w:cs="Calibri"/>
          <w:spacing w:val="60"/>
          <w:sz w:val="24"/>
        </w:rPr>
        <w:t xml:space="preserve"> </w:t>
      </w:r>
      <w:r>
        <w:rPr>
          <w:rFonts w:ascii="Calibri" w:eastAsia="Calibri" w:hAnsi="Calibri" w:cs="Calibri"/>
          <w:sz w:val="24"/>
        </w:rPr>
        <w:t>de cadastro de planos de fiscalização ou cadastro de fiscalização.</w:t>
      </w:r>
    </w:p>
    <w:p w14:paraId="7F3D4C9C" w14:textId="77777777" w:rsidR="00522113" w:rsidRDefault="00B51388">
      <w:pPr>
        <w:tabs>
          <w:tab w:val="left" w:pos="825"/>
        </w:tabs>
        <w:spacing w:before="15" w:line="355" w:lineRule="auto"/>
        <w:ind w:left="825" w:right="75" w:hanging="360"/>
        <w:jc w:val="both"/>
      </w:pPr>
      <w:r>
        <w:rPr>
          <w:sz w:val="24"/>
        </w:rPr>
        <w:sym w:font="Symbol" w:char="00B7"/>
      </w:r>
      <w:r>
        <w:rPr>
          <w:sz w:val="24"/>
        </w:rPr>
        <w:tab/>
      </w:r>
      <w:r>
        <w:rPr>
          <w:rFonts w:ascii="Calibri" w:eastAsia="Calibri" w:hAnsi="Calibri" w:cs="Calibri"/>
          <w:b/>
          <w:sz w:val="24"/>
        </w:rPr>
        <w:t>Ativar</w:t>
      </w:r>
      <w:r>
        <w:rPr>
          <w:rFonts w:ascii="Calibri" w:eastAsia="Calibri" w:hAnsi="Calibri" w:cs="Calibri"/>
          <w:sz w:val="24"/>
        </w:rPr>
        <w:t>: Ao reali</w:t>
      </w:r>
      <w:r>
        <w:rPr>
          <w:rFonts w:ascii="Calibri" w:eastAsia="Calibri" w:hAnsi="Calibri" w:cs="Calibri"/>
          <w:sz w:val="24"/>
        </w:rPr>
        <w:t>zar esta ação, a pessoa será mostrada novamente nas opções nas opções de cadastro de planos de fiscalização ou cadastro de fiscalização.</w:t>
      </w:r>
    </w:p>
    <w:p w14:paraId="6DB0E8A4" w14:textId="77777777" w:rsidR="00522113" w:rsidRDefault="00522113">
      <w:pPr>
        <w:tabs>
          <w:tab w:val="left" w:pos="825"/>
        </w:tabs>
        <w:spacing w:before="15" w:line="355" w:lineRule="auto"/>
        <w:ind w:left="825" w:right="75" w:hanging="360"/>
        <w:jc w:val="both"/>
      </w:pPr>
    </w:p>
    <w:p w14:paraId="36D9D20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04">
        <w:r>
          <w:rPr>
            <w:rFonts w:ascii="Tahoma" w:eastAsia="Tahoma" w:hAnsi="Tahoma" w:cs="Tahoma"/>
            <w:i/>
            <w:color w:val="6666FF"/>
          </w:rPr>
          <w:t xml:space="preserve">Free PDF </w:t>
        </w:r>
        <w:r>
          <w:rPr>
            <w:rFonts w:ascii="Tahoma" w:eastAsia="Tahoma" w:hAnsi="Tahoma" w:cs="Tahoma"/>
            <w:i/>
            <w:color w:val="6666FF"/>
          </w:rPr>
          <w:t>documentation generator</w:t>
        </w:r>
      </w:hyperlink>
    </w:p>
    <w:p w14:paraId="5D5BAA37" w14:textId="77777777" w:rsidR="00522113" w:rsidRDefault="00B51388">
      <w:r>
        <w:lastRenderedPageBreak/>
        <w:br w:type="page"/>
      </w:r>
    </w:p>
    <w:p w14:paraId="209DDEF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93" w:name="_topic_CadastrarPessoas"/>
      <w:bookmarkEnd w:id="93"/>
      <w:r>
        <w:rPr>
          <w:rFonts w:ascii="Tahoma" w:eastAsia="Tahoma" w:hAnsi="Tahoma" w:cs="Tahoma"/>
          <w:i/>
          <w:color w:val="243F60"/>
          <w:sz w:val="22"/>
        </w:rPr>
        <w:t>Cadastrar Pessoas</w:t>
      </w:r>
    </w:p>
    <w:p w14:paraId="63807609" w14:textId="77777777" w:rsidR="00522113" w:rsidRDefault="00B51388">
      <w:pPr>
        <w:spacing w:line="360" w:lineRule="auto"/>
        <w:ind w:left="105" w:right="45" w:firstLine="15"/>
        <w:jc w:val="both"/>
      </w:pPr>
      <w:r>
        <w:rPr>
          <w:rFonts w:ascii="Calibri" w:eastAsia="Calibri" w:hAnsi="Calibri" w:cs="Calibri"/>
          <w:sz w:val="24"/>
        </w:rPr>
        <w:t xml:space="preserve">Selecionar no menu lateral a opção </w:t>
      </w:r>
      <w:r>
        <w:rPr>
          <w:rFonts w:ascii="Calibri" w:eastAsia="Calibri" w:hAnsi="Calibri" w:cs="Calibri"/>
          <w:b/>
          <w:sz w:val="24"/>
        </w:rPr>
        <w:t>Gerenciador</w:t>
      </w:r>
      <w:r>
        <w:rPr>
          <w:rFonts w:ascii="Calibri" w:eastAsia="Calibri" w:hAnsi="Calibri" w:cs="Calibri"/>
          <w:sz w:val="24"/>
        </w:rPr>
        <w:t xml:space="preserve"> e depois Pessoas. Será mostrada a lista com   as   pessoas   cadastradas.   Para   cadastrar   nova   Pessoa   selecionar   a   opção </w:t>
      </w:r>
      <w:r>
        <w:rPr>
          <w:noProof/>
        </w:rPr>
        <w:drawing>
          <wp:inline distT="0" distB="0" distL="0" distR="0" wp14:anchorId="60ABA08D" wp14:editId="333B39EF">
            <wp:extent cx="1419225" cy="228600"/>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png"/>
                    <pic:cNvPicPr/>
                  </pic:nvPicPr>
                  <pic:blipFill>
                    <a:blip r:embed="rId205" cstate="print"/>
                    <a:stretch>
                      <a:fillRect/>
                    </a:stretch>
                  </pic:blipFill>
                  <pic:spPr>
                    <a:xfrm>
                      <a:off x="0" y="0"/>
                      <a:ext cx="1419225" cy="228600"/>
                    </a:xfrm>
                    <a:prstGeom prst="rect">
                      <a:avLst/>
                    </a:prstGeom>
                  </pic:spPr>
                </pic:pic>
              </a:graphicData>
            </a:graphic>
          </wp:inline>
        </w:drawing>
      </w:r>
      <w:r>
        <w:rPr>
          <w:sz w:val="24"/>
        </w:rPr>
        <w:t>.</w:t>
      </w:r>
    </w:p>
    <w:p w14:paraId="523D2736" w14:textId="77777777" w:rsidR="00522113" w:rsidRDefault="00522113">
      <w:pPr>
        <w:spacing w:before="15" w:line="120" w:lineRule="exact"/>
      </w:pPr>
    </w:p>
    <w:p w14:paraId="0F162AB2" w14:textId="77777777" w:rsidR="00522113" w:rsidRDefault="00B51388">
      <w:pPr>
        <w:ind w:left="105"/>
      </w:pPr>
      <w:r>
        <w:rPr>
          <w:noProof/>
        </w:rPr>
        <w:drawing>
          <wp:inline distT="0" distB="0" distL="0" distR="0" wp14:anchorId="022A5135" wp14:editId="2C7A0764">
            <wp:extent cx="5448300" cy="4048125"/>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png"/>
                    <pic:cNvPicPr/>
                  </pic:nvPicPr>
                  <pic:blipFill>
                    <a:blip r:embed="rId206" cstate="print"/>
                    <a:stretch>
                      <a:fillRect/>
                    </a:stretch>
                  </pic:blipFill>
                  <pic:spPr>
                    <a:xfrm>
                      <a:off x="0" y="0"/>
                      <a:ext cx="5448300" cy="4048125"/>
                    </a:xfrm>
                    <a:prstGeom prst="rect">
                      <a:avLst/>
                    </a:prstGeom>
                  </pic:spPr>
                </pic:pic>
              </a:graphicData>
            </a:graphic>
          </wp:inline>
        </w:drawing>
      </w:r>
    </w:p>
    <w:p w14:paraId="6070AD9A" w14:textId="77777777" w:rsidR="00522113" w:rsidRDefault="00522113">
      <w:pPr>
        <w:spacing w:before="15" w:line="180" w:lineRule="exact"/>
      </w:pPr>
    </w:p>
    <w:p w14:paraId="5DC0DCF6" w14:textId="77777777" w:rsidR="00522113" w:rsidRDefault="00522113">
      <w:pPr>
        <w:spacing w:line="195" w:lineRule="exact"/>
      </w:pPr>
    </w:p>
    <w:p w14:paraId="4AE9B869" w14:textId="77777777" w:rsidR="00522113" w:rsidRDefault="00B51388">
      <w:pPr>
        <w:spacing w:line="360" w:lineRule="auto"/>
        <w:ind w:left="105" w:right="45"/>
        <w:jc w:val="both"/>
      </w:pPr>
      <w:r>
        <w:rPr>
          <w:rFonts w:ascii="Calibri" w:eastAsia="Calibri" w:hAnsi="Calibri" w:cs="Calibri"/>
          <w:sz w:val="24"/>
        </w:rPr>
        <w:t xml:space="preserve">Será apresentado o formulário para cadastro. Após o preenchimento das informações selecionar a opção </w:t>
      </w:r>
      <w:r>
        <w:rPr>
          <w:noProof/>
        </w:rPr>
        <w:drawing>
          <wp:inline distT="0" distB="0" distL="0" distR="0" wp14:anchorId="607A5674" wp14:editId="505389CA">
            <wp:extent cx="581025" cy="285750"/>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03547555" w14:textId="77777777" w:rsidR="00522113" w:rsidRDefault="00B51388">
      <w:pPr>
        <w:spacing w:before="105"/>
        <w:ind w:left="105"/>
      </w:pPr>
      <w:r>
        <w:rPr>
          <w:noProof/>
        </w:rPr>
        <w:lastRenderedPageBreak/>
        <w:drawing>
          <wp:inline distT="0" distB="0" distL="0" distR="0" wp14:anchorId="2FD9E892" wp14:editId="55BBE8E1">
            <wp:extent cx="5448300" cy="5286375"/>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png"/>
                    <pic:cNvPicPr/>
                  </pic:nvPicPr>
                  <pic:blipFill>
                    <a:blip r:embed="rId207" cstate="print"/>
                    <a:stretch>
                      <a:fillRect/>
                    </a:stretch>
                  </pic:blipFill>
                  <pic:spPr>
                    <a:xfrm>
                      <a:off x="0" y="0"/>
                      <a:ext cx="5448300" cy="5286375"/>
                    </a:xfrm>
                    <a:prstGeom prst="rect">
                      <a:avLst/>
                    </a:prstGeom>
                  </pic:spPr>
                </pic:pic>
              </a:graphicData>
            </a:graphic>
          </wp:inline>
        </w:drawing>
      </w:r>
    </w:p>
    <w:p w14:paraId="5A25E18B" w14:textId="77777777" w:rsidR="00522113" w:rsidRDefault="00522113">
      <w:pPr>
        <w:spacing w:before="15" w:line="135" w:lineRule="exact"/>
      </w:pPr>
    </w:p>
    <w:p w14:paraId="7A4A7D04" w14:textId="77777777" w:rsidR="00522113" w:rsidRDefault="00522113">
      <w:pPr>
        <w:spacing w:before="15" w:line="135" w:lineRule="exact"/>
      </w:pPr>
    </w:p>
    <w:p w14:paraId="16AB0C6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w:t>
      </w:r>
      <w:r>
        <w:rPr>
          <w:rFonts w:ascii="Tahoma" w:eastAsia="Tahoma" w:hAnsi="Tahoma" w:cs="Tahoma"/>
          <w:i/>
          <w:color w:val="C0C0C0"/>
        </w:rPr>
        <w:t xml:space="preserve">ted with the Personal Edition of HelpNDoc: </w:t>
      </w:r>
      <w:hyperlink r:id="rId208">
        <w:r>
          <w:rPr>
            <w:rFonts w:ascii="Tahoma" w:eastAsia="Tahoma" w:hAnsi="Tahoma" w:cs="Tahoma"/>
            <w:i/>
            <w:color w:val="6666FF"/>
          </w:rPr>
          <w:t>Easily create HTML Help documents</w:t>
        </w:r>
      </w:hyperlink>
    </w:p>
    <w:p w14:paraId="3B0767F7" w14:textId="77777777" w:rsidR="00522113" w:rsidRDefault="00B51388">
      <w:r>
        <w:br w:type="page"/>
      </w:r>
    </w:p>
    <w:p w14:paraId="262C507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94" w:name="_topic_AlterarPessoas"/>
      <w:bookmarkEnd w:id="94"/>
      <w:r>
        <w:rPr>
          <w:rFonts w:ascii="Tahoma" w:eastAsia="Tahoma" w:hAnsi="Tahoma" w:cs="Tahoma"/>
          <w:i/>
          <w:color w:val="243F60"/>
          <w:sz w:val="22"/>
        </w:rPr>
        <w:t>Alterar Pessoas</w:t>
      </w:r>
    </w:p>
    <w:p w14:paraId="0D16AD23" w14:textId="77777777" w:rsidR="00522113" w:rsidRDefault="00B51388">
      <w:pPr>
        <w:spacing w:line="360" w:lineRule="auto"/>
        <w:ind w:left="105" w:right="75"/>
        <w:jc w:val="both"/>
      </w:pPr>
      <w:r>
        <w:rPr>
          <w:rFonts w:ascii="Calibri" w:eastAsia="Calibri" w:hAnsi="Calibri" w:cs="Calibri"/>
          <w:sz w:val="24"/>
        </w:rPr>
        <w:t xml:space="preserve">Selecionar no menu lateral a opção </w:t>
      </w:r>
      <w:r>
        <w:rPr>
          <w:rFonts w:ascii="Calibri" w:eastAsia="Calibri" w:hAnsi="Calibri" w:cs="Calibri"/>
          <w:b/>
          <w:sz w:val="24"/>
        </w:rPr>
        <w:t>Gerenciador</w:t>
      </w:r>
      <w:r>
        <w:rPr>
          <w:rFonts w:ascii="Calibri" w:eastAsia="Calibri" w:hAnsi="Calibri" w:cs="Calibri"/>
          <w:sz w:val="24"/>
        </w:rPr>
        <w:t xml:space="preserve"> e depois Pessoas. Será mostrada a lista com as pessoas cadastradas. Para alterar uma pessoa selecionar um registro da lista de pessoas.</w:t>
      </w:r>
    </w:p>
    <w:p w14:paraId="39FCC007" w14:textId="77777777" w:rsidR="00522113" w:rsidRDefault="00B51388">
      <w:pPr>
        <w:spacing w:before="105"/>
        <w:ind w:left="105"/>
      </w:pPr>
      <w:r>
        <w:rPr>
          <w:noProof/>
        </w:rPr>
        <w:drawing>
          <wp:inline distT="0" distB="0" distL="0" distR="0" wp14:anchorId="24E1D04A" wp14:editId="0600647A">
            <wp:extent cx="5448300" cy="4048125"/>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png"/>
                    <pic:cNvPicPr/>
                  </pic:nvPicPr>
                  <pic:blipFill>
                    <a:blip r:embed="rId206" cstate="print"/>
                    <a:stretch>
                      <a:fillRect/>
                    </a:stretch>
                  </pic:blipFill>
                  <pic:spPr>
                    <a:xfrm>
                      <a:off x="0" y="0"/>
                      <a:ext cx="5448300" cy="4048125"/>
                    </a:xfrm>
                    <a:prstGeom prst="rect">
                      <a:avLst/>
                    </a:prstGeom>
                  </pic:spPr>
                </pic:pic>
              </a:graphicData>
            </a:graphic>
          </wp:inline>
        </w:drawing>
      </w:r>
    </w:p>
    <w:p w14:paraId="305F9BBE" w14:textId="77777777" w:rsidR="00522113" w:rsidRDefault="00522113">
      <w:pPr>
        <w:spacing w:before="15" w:line="165" w:lineRule="exact"/>
      </w:pPr>
    </w:p>
    <w:p w14:paraId="5EE6A1A3" w14:textId="77777777" w:rsidR="00522113" w:rsidRDefault="00522113">
      <w:pPr>
        <w:spacing w:line="195" w:lineRule="exact"/>
      </w:pPr>
    </w:p>
    <w:p w14:paraId="50D3CD58" w14:textId="77777777" w:rsidR="00522113" w:rsidRDefault="00B51388">
      <w:pPr>
        <w:spacing w:before="15" w:line="360" w:lineRule="auto"/>
        <w:ind w:left="105" w:right="30"/>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alteração. Após</w:t>
      </w:r>
      <w:r>
        <w:rPr>
          <w:rFonts w:ascii="Calibri" w:eastAsia="Calibri" w:hAnsi="Calibri" w:cs="Calibri"/>
          <w:spacing w:val="15"/>
          <w:sz w:val="24"/>
        </w:rPr>
        <w:t xml:space="preserve"> </w:t>
      </w:r>
      <w:r>
        <w:rPr>
          <w:rFonts w:ascii="Calibri" w:eastAsia="Calibri" w:hAnsi="Calibri" w:cs="Calibri"/>
          <w:sz w:val="24"/>
        </w:rPr>
        <w:t xml:space="preserve">o </w:t>
      </w:r>
      <w:r>
        <w:rPr>
          <w:rFonts w:ascii="Calibri" w:eastAsia="Calibri" w:hAnsi="Calibri" w:cs="Calibri"/>
          <w:sz w:val="24"/>
        </w:rPr>
        <w:t>preenchimento</w:t>
      </w:r>
      <w:r>
        <w:rPr>
          <w:rFonts w:ascii="Calibri" w:eastAsia="Calibri" w:hAnsi="Calibri" w:cs="Calibri"/>
          <w:spacing w:val="15"/>
          <w:sz w:val="24"/>
        </w:rPr>
        <w:t xml:space="preserve"> </w:t>
      </w:r>
      <w:r>
        <w:rPr>
          <w:rFonts w:ascii="Calibri" w:eastAsia="Calibri" w:hAnsi="Calibri" w:cs="Calibri"/>
          <w:sz w:val="24"/>
        </w:rPr>
        <w:t>das</w:t>
      </w:r>
      <w:r>
        <w:rPr>
          <w:rFonts w:ascii="Calibri" w:eastAsia="Calibri" w:hAnsi="Calibri" w:cs="Calibri"/>
          <w:spacing w:val="15"/>
          <w:sz w:val="24"/>
        </w:rPr>
        <w:t xml:space="preserve"> </w:t>
      </w:r>
      <w:r>
        <w:rPr>
          <w:rFonts w:ascii="Calibri" w:eastAsia="Calibri" w:hAnsi="Calibri" w:cs="Calibri"/>
          <w:sz w:val="24"/>
        </w:rPr>
        <w:t xml:space="preserve">informações selecionar a opção </w:t>
      </w:r>
      <w:r>
        <w:rPr>
          <w:noProof/>
        </w:rPr>
        <w:drawing>
          <wp:inline distT="0" distB="0" distL="0" distR="0" wp14:anchorId="581B5BA2" wp14:editId="2C974259">
            <wp:extent cx="581025" cy="285750"/>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68798EB8" w14:textId="77777777" w:rsidR="00522113" w:rsidRDefault="00522113">
      <w:pPr>
        <w:spacing w:before="15" w:line="360" w:lineRule="auto"/>
        <w:ind w:left="105" w:right="30"/>
      </w:pPr>
    </w:p>
    <w:p w14:paraId="1A651C50" w14:textId="77777777" w:rsidR="00522113" w:rsidRDefault="00B51388">
      <w:r>
        <w:rPr>
          <w:noProof/>
        </w:rPr>
        <w:lastRenderedPageBreak/>
        <w:drawing>
          <wp:inline distT="0" distB="0" distL="0" distR="0" wp14:anchorId="41D92AC5" wp14:editId="434AAA9F">
            <wp:extent cx="5448300" cy="5286375"/>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png"/>
                    <pic:cNvPicPr/>
                  </pic:nvPicPr>
                  <pic:blipFill>
                    <a:blip r:embed="rId209" cstate="print"/>
                    <a:stretch>
                      <a:fillRect/>
                    </a:stretch>
                  </pic:blipFill>
                  <pic:spPr>
                    <a:xfrm>
                      <a:off x="0" y="0"/>
                      <a:ext cx="5448300" cy="5286375"/>
                    </a:xfrm>
                    <a:prstGeom prst="rect">
                      <a:avLst/>
                    </a:prstGeom>
                  </pic:spPr>
                </pic:pic>
              </a:graphicData>
            </a:graphic>
          </wp:inline>
        </w:drawing>
      </w:r>
    </w:p>
    <w:p w14:paraId="33FBD905" w14:textId="77777777" w:rsidR="00522113" w:rsidRDefault="00522113">
      <w:pPr>
        <w:spacing w:before="15" w:line="360" w:lineRule="auto"/>
        <w:ind w:left="105" w:right="30"/>
      </w:pPr>
    </w:p>
    <w:p w14:paraId="5FC151E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10">
        <w:r>
          <w:rPr>
            <w:rFonts w:ascii="Tahoma" w:eastAsia="Tahoma" w:hAnsi="Tahoma" w:cs="Tahoma"/>
            <w:i/>
            <w:color w:val="6666FF"/>
          </w:rPr>
          <w:t>Free iPhone documentation generator</w:t>
        </w:r>
      </w:hyperlink>
    </w:p>
    <w:p w14:paraId="166F265E" w14:textId="77777777" w:rsidR="00522113" w:rsidRDefault="00B51388">
      <w:r>
        <w:br w:type="page"/>
      </w:r>
    </w:p>
    <w:p w14:paraId="411FA0C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95" w:name="_topic_ExcluirPessoas"/>
      <w:bookmarkEnd w:id="95"/>
      <w:r>
        <w:rPr>
          <w:rFonts w:ascii="Tahoma" w:eastAsia="Tahoma" w:hAnsi="Tahoma" w:cs="Tahoma"/>
          <w:i/>
          <w:color w:val="243F60"/>
          <w:sz w:val="22"/>
        </w:rPr>
        <w:t>Excl</w:t>
      </w:r>
      <w:r>
        <w:rPr>
          <w:rFonts w:ascii="Tahoma" w:eastAsia="Tahoma" w:hAnsi="Tahoma" w:cs="Tahoma"/>
          <w:i/>
          <w:color w:val="243F60"/>
          <w:sz w:val="22"/>
        </w:rPr>
        <w:t>uir Pessoas</w:t>
      </w:r>
    </w:p>
    <w:p w14:paraId="75675704" w14:textId="77777777" w:rsidR="00522113" w:rsidRDefault="00B51388">
      <w:pPr>
        <w:spacing w:line="360" w:lineRule="auto"/>
        <w:ind w:left="105" w:right="75"/>
        <w:jc w:val="both"/>
      </w:pPr>
      <w:r>
        <w:rPr>
          <w:rFonts w:ascii="Calibri" w:eastAsia="Calibri" w:hAnsi="Calibri" w:cs="Calibri"/>
          <w:sz w:val="24"/>
        </w:rPr>
        <w:t xml:space="preserve">Selecionar no menu lateral a opção </w:t>
      </w:r>
      <w:r>
        <w:rPr>
          <w:rFonts w:ascii="Calibri" w:eastAsia="Calibri" w:hAnsi="Calibri" w:cs="Calibri"/>
          <w:b/>
          <w:sz w:val="24"/>
        </w:rPr>
        <w:t>Gerenciador</w:t>
      </w:r>
      <w:r>
        <w:rPr>
          <w:rFonts w:ascii="Calibri" w:eastAsia="Calibri" w:hAnsi="Calibri" w:cs="Calibri"/>
          <w:sz w:val="24"/>
        </w:rPr>
        <w:t xml:space="preserve"> e depois Pessoas. Será mostrada a lista com as pessoas cadastradas. Para excluir um ou mais pessoas selecionar os registros da lista de</w:t>
      </w:r>
      <w:r>
        <w:rPr>
          <w:rFonts w:ascii="Calibri" w:eastAsia="Calibri" w:hAnsi="Calibri" w:cs="Calibri"/>
          <w:spacing w:val="-15"/>
          <w:sz w:val="24"/>
        </w:rPr>
        <w:t xml:space="preserve"> </w:t>
      </w:r>
      <w:r>
        <w:rPr>
          <w:rFonts w:ascii="Calibri" w:eastAsia="Calibri" w:hAnsi="Calibri" w:cs="Calibri"/>
          <w:sz w:val="24"/>
        </w:rPr>
        <w:t>pessoas e</w:t>
      </w:r>
      <w:r>
        <w:rPr>
          <w:rFonts w:ascii="Calibri" w:eastAsia="Calibri" w:hAnsi="Calibri" w:cs="Calibri"/>
          <w:spacing w:val="-15"/>
          <w:sz w:val="24"/>
        </w:rPr>
        <w:t xml:space="preserve"> </w:t>
      </w:r>
      <w:r>
        <w:rPr>
          <w:rFonts w:ascii="Calibri" w:eastAsia="Calibri" w:hAnsi="Calibri" w:cs="Calibri"/>
          <w:sz w:val="24"/>
        </w:rPr>
        <w:t>selecionar a opção Ações</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 Excluir. Será mostrada a mensagem de confirmação da ação. Ao selecionar Sim</w:t>
      </w:r>
      <w:r>
        <w:rPr>
          <w:rFonts w:ascii="Calibri" w:eastAsia="Calibri" w:hAnsi="Calibri" w:cs="Calibri"/>
          <w:sz w:val="24"/>
        </w:rPr>
        <w:t xml:space="preserve"> os registros selecionados serão excluídos e não mais mostrados na lista de pessoas</w:t>
      </w:r>
      <w:r>
        <w:rPr>
          <w:sz w:val="24"/>
        </w:rPr>
        <w:t>.</w:t>
      </w:r>
    </w:p>
    <w:p w14:paraId="1882302A" w14:textId="77777777" w:rsidR="00522113" w:rsidRDefault="00522113">
      <w:pPr>
        <w:spacing w:before="15" w:line="225" w:lineRule="exact"/>
      </w:pPr>
    </w:p>
    <w:p w14:paraId="557E6A89"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As pessoas que já foram utilizadas no cadastro de planos de fiscalização e fiscalizações não podem ser excluídas, somente inativadas.</w:t>
      </w:r>
    </w:p>
    <w:p w14:paraId="6DC9FB35" w14:textId="77777777" w:rsidR="00522113" w:rsidRDefault="00B51388">
      <w:pPr>
        <w:spacing w:before="105"/>
        <w:ind w:left="105"/>
      </w:pPr>
      <w:r>
        <w:rPr>
          <w:noProof/>
        </w:rPr>
        <w:drawing>
          <wp:inline distT="0" distB="0" distL="0" distR="0" wp14:anchorId="2280748C" wp14:editId="3503F015">
            <wp:extent cx="5448300" cy="4048125"/>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png"/>
                    <pic:cNvPicPr/>
                  </pic:nvPicPr>
                  <pic:blipFill>
                    <a:blip r:embed="rId211" cstate="print"/>
                    <a:stretch>
                      <a:fillRect/>
                    </a:stretch>
                  </pic:blipFill>
                  <pic:spPr>
                    <a:xfrm>
                      <a:off x="0" y="0"/>
                      <a:ext cx="5448300" cy="4048125"/>
                    </a:xfrm>
                    <a:prstGeom prst="rect">
                      <a:avLst/>
                    </a:prstGeom>
                  </pic:spPr>
                </pic:pic>
              </a:graphicData>
            </a:graphic>
          </wp:inline>
        </w:drawing>
      </w:r>
    </w:p>
    <w:p w14:paraId="78B7209A" w14:textId="77777777" w:rsidR="00522113" w:rsidRDefault="00522113">
      <w:pPr>
        <w:spacing w:before="15" w:line="180" w:lineRule="exact"/>
      </w:pPr>
    </w:p>
    <w:p w14:paraId="246AB9FE" w14:textId="77777777" w:rsidR="00522113" w:rsidRDefault="00522113">
      <w:pPr>
        <w:spacing w:line="195" w:lineRule="exact"/>
      </w:pPr>
    </w:p>
    <w:p w14:paraId="2D6E1D77" w14:textId="77777777" w:rsidR="00522113" w:rsidRDefault="00B51388">
      <w:pPr>
        <w:ind w:left="105"/>
      </w:pPr>
      <w:r>
        <w:rPr>
          <w:noProof/>
        </w:rPr>
        <w:lastRenderedPageBreak/>
        <w:drawing>
          <wp:inline distT="0" distB="0" distL="0" distR="0" wp14:anchorId="731E2B92" wp14:editId="677A66FD">
            <wp:extent cx="5448300" cy="4048125"/>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png"/>
                    <pic:cNvPicPr/>
                  </pic:nvPicPr>
                  <pic:blipFill>
                    <a:blip r:embed="rId212" cstate="print"/>
                    <a:stretch>
                      <a:fillRect/>
                    </a:stretch>
                  </pic:blipFill>
                  <pic:spPr>
                    <a:xfrm>
                      <a:off x="0" y="0"/>
                      <a:ext cx="5448300" cy="4048125"/>
                    </a:xfrm>
                    <a:prstGeom prst="rect">
                      <a:avLst/>
                    </a:prstGeom>
                  </pic:spPr>
                </pic:pic>
              </a:graphicData>
            </a:graphic>
          </wp:inline>
        </w:drawing>
      </w:r>
    </w:p>
    <w:p w14:paraId="746D300D" w14:textId="77777777" w:rsidR="00522113" w:rsidRDefault="00522113">
      <w:pPr>
        <w:spacing w:line="195" w:lineRule="exact"/>
      </w:pPr>
    </w:p>
    <w:p w14:paraId="1BD94A0D" w14:textId="77777777" w:rsidR="00522113" w:rsidRDefault="00B51388">
      <w:pPr>
        <w:spacing w:before="105"/>
        <w:ind w:left="105"/>
      </w:pPr>
      <w:r>
        <w:rPr>
          <w:noProof/>
        </w:rPr>
        <w:drawing>
          <wp:inline distT="0" distB="0" distL="0" distR="0" wp14:anchorId="5DCDE7ED" wp14:editId="3F475E24">
            <wp:extent cx="5448300" cy="4362450"/>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png"/>
                    <pic:cNvPicPr/>
                  </pic:nvPicPr>
                  <pic:blipFill>
                    <a:blip r:embed="rId213" cstate="print"/>
                    <a:stretch>
                      <a:fillRect/>
                    </a:stretch>
                  </pic:blipFill>
                  <pic:spPr>
                    <a:xfrm>
                      <a:off x="0" y="0"/>
                      <a:ext cx="5448300" cy="4362450"/>
                    </a:xfrm>
                    <a:prstGeom prst="rect">
                      <a:avLst/>
                    </a:prstGeom>
                  </pic:spPr>
                </pic:pic>
              </a:graphicData>
            </a:graphic>
          </wp:inline>
        </w:drawing>
      </w:r>
    </w:p>
    <w:p w14:paraId="79FA9AC7" w14:textId="77777777" w:rsidR="00522113" w:rsidRDefault="00522113">
      <w:pPr>
        <w:spacing w:before="15" w:line="135" w:lineRule="exact"/>
      </w:pPr>
    </w:p>
    <w:p w14:paraId="1E10BE21" w14:textId="77777777" w:rsidR="00522113" w:rsidRDefault="00522113">
      <w:pPr>
        <w:spacing w:before="15" w:line="135" w:lineRule="exact"/>
      </w:pPr>
    </w:p>
    <w:p w14:paraId="035AB8F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w:t>
      </w:r>
      <w:r>
        <w:rPr>
          <w:rFonts w:ascii="Tahoma" w:eastAsia="Tahoma" w:hAnsi="Tahoma" w:cs="Tahoma"/>
          <w:i/>
          <w:color w:val="C0C0C0"/>
        </w:rPr>
        <w:t xml:space="preserve"> the Personal Edition of HelpNDoc: </w:t>
      </w:r>
      <w:hyperlink r:id="rId214">
        <w:r>
          <w:rPr>
            <w:rFonts w:ascii="Tahoma" w:eastAsia="Tahoma" w:hAnsi="Tahoma" w:cs="Tahoma"/>
            <w:i/>
            <w:color w:val="6666FF"/>
          </w:rPr>
          <w:t>Free PDF documentation generator</w:t>
        </w:r>
      </w:hyperlink>
    </w:p>
    <w:p w14:paraId="4A762EA0" w14:textId="77777777" w:rsidR="00522113" w:rsidRDefault="00B51388">
      <w:r>
        <w:lastRenderedPageBreak/>
        <w:br w:type="page"/>
      </w:r>
    </w:p>
    <w:p w14:paraId="32E77CA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96" w:name="_topic_InativarPessoas"/>
      <w:bookmarkEnd w:id="96"/>
      <w:r>
        <w:rPr>
          <w:rFonts w:ascii="Tahoma" w:eastAsia="Tahoma" w:hAnsi="Tahoma" w:cs="Tahoma"/>
          <w:i/>
          <w:color w:val="243F60"/>
          <w:sz w:val="22"/>
        </w:rPr>
        <w:t>Inativar Pessoas</w:t>
      </w:r>
    </w:p>
    <w:p w14:paraId="75A4F16B" w14:textId="77777777" w:rsidR="00522113" w:rsidRDefault="00B51388">
      <w:pPr>
        <w:spacing w:line="357" w:lineRule="auto"/>
        <w:ind w:left="105" w:right="75"/>
        <w:jc w:val="both"/>
      </w:pPr>
      <w:r>
        <w:rPr>
          <w:rFonts w:ascii="Calibri" w:eastAsia="Calibri" w:hAnsi="Calibri" w:cs="Calibri"/>
          <w:sz w:val="24"/>
        </w:rPr>
        <w:t xml:space="preserve">Selecionar no menu lateral a opção </w:t>
      </w:r>
      <w:r>
        <w:rPr>
          <w:rFonts w:ascii="Calibri" w:eastAsia="Calibri" w:hAnsi="Calibri" w:cs="Calibri"/>
          <w:b/>
          <w:sz w:val="24"/>
        </w:rPr>
        <w:t>Gerenciador</w:t>
      </w:r>
      <w:r>
        <w:rPr>
          <w:rFonts w:ascii="Calibri" w:eastAsia="Calibri" w:hAnsi="Calibri" w:cs="Calibri"/>
          <w:sz w:val="24"/>
        </w:rPr>
        <w:t xml:space="preserve"> e depois </w:t>
      </w:r>
      <w:r>
        <w:rPr>
          <w:rFonts w:ascii="Calibri" w:eastAsia="Calibri" w:hAnsi="Calibri" w:cs="Calibri"/>
          <w:b/>
          <w:sz w:val="24"/>
        </w:rPr>
        <w:t>Pessoas</w:t>
      </w:r>
      <w:r>
        <w:rPr>
          <w:rFonts w:ascii="Calibri" w:eastAsia="Calibri" w:hAnsi="Calibri" w:cs="Calibri"/>
          <w:sz w:val="24"/>
        </w:rPr>
        <w:t xml:space="preserve">. Será mostrada a lista com as pessoas cadastradas. Para inativar uma ou </w:t>
      </w:r>
      <w:r>
        <w:rPr>
          <w:rFonts w:ascii="Calibri" w:eastAsia="Calibri" w:hAnsi="Calibri" w:cs="Calibri"/>
          <w:sz w:val="24"/>
        </w:rPr>
        <w:t>mais</w:t>
      </w:r>
      <w:r>
        <w:rPr>
          <w:rFonts w:ascii="Calibri" w:eastAsia="Calibri" w:hAnsi="Calibri" w:cs="Calibri"/>
          <w:spacing w:val="15"/>
          <w:sz w:val="24"/>
        </w:rPr>
        <w:t xml:space="preserve"> </w:t>
      </w:r>
      <w:r>
        <w:rPr>
          <w:rFonts w:ascii="Calibri" w:eastAsia="Calibri" w:hAnsi="Calibri" w:cs="Calibri"/>
          <w:sz w:val="24"/>
        </w:rPr>
        <w:t>pessoas selecionar os registros da lista de pessoas e selecionar a opção Ações e depois Inativar.</w:t>
      </w:r>
      <w:r>
        <w:rPr>
          <w:rFonts w:ascii="Calibri" w:eastAsia="Calibri" w:hAnsi="Calibri" w:cs="Calibri"/>
          <w:spacing w:val="-15"/>
          <w:sz w:val="24"/>
        </w:rPr>
        <w:t xml:space="preserve"> </w:t>
      </w:r>
      <w:r>
        <w:rPr>
          <w:rFonts w:ascii="Calibri" w:eastAsia="Calibri" w:hAnsi="Calibri" w:cs="Calibri"/>
          <w:sz w:val="24"/>
        </w:rPr>
        <w:t>A situação dos registros selecionados será alterada para inativo.</w:t>
      </w:r>
    </w:p>
    <w:p w14:paraId="53CE9A45" w14:textId="77777777" w:rsidR="00522113" w:rsidRDefault="00522113">
      <w:pPr>
        <w:spacing w:line="240" w:lineRule="exact"/>
      </w:pPr>
    </w:p>
    <w:p w14:paraId="38012168"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Quando uma pessoa for inativada</w:t>
      </w:r>
      <w:r>
        <w:rPr>
          <w:sz w:val="24"/>
        </w:rPr>
        <w:t>,</w:t>
      </w:r>
      <w:r>
        <w:rPr>
          <w:rFonts w:ascii="Calibri" w:eastAsia="Calibri" w:hAnsi="Calibri" w:cs="Calibri"/>
          <w:sz w:val="24"/>
        </w:rPr>
        <w:t xml:space="preserve"> não será mais possível utilizá</w:t>
      </w:r>
      <w:r>
        <w:rPr>
          <w:sz w:val="24"/>
        </w:rPr>
        <w:t>-</w:t>
      </w:r>
      <w:r>
        <w:rPr>
          <w:rFonts w:ascii="Calibri" w:eastAsia="Calibri" w:hAnsi="Calibri" w:cs="Calibri"/>
          <w:sz w:val="24"/>
        </w:rPr>
        <w:t>la nos nov</w:t>
      </w:r>
      <w:r>
        <w:rPr>
          <w:rFonts w:ascii="Calibri" w:eastAsia="Calibri" w:hAnsi="Calibri" w:cs="Calibri"/>
          <w:sz w:val="24"/>
        </w:rPr>
        <w:t>os cadastros de planos de ação e de fiscalização</w:t>
      </w:r>
      <w:r>
        <w:rPr>
          <w:sz w:val="24"/>
        </w:rPr>
        <w:t>.</w:t>
      </w:r>
    </w:p>
    <w:p w14:paraId="1E6B728B" w14:textId="77777777" w:rsidR="00522113" w:rsidRDefault="00B51388">
      <w:pPr>
        <w:spacing w:before="105"/>
        <w:ind w:left="105"/>
      </w:pPr>
      <w:r>
        <w:rPr>
          <w:noProof/>
        </w:rPr>
        <w:drawing>
          <wp:inline distT="0" distB="0" distL="0" distR="0" wp14:anchorId="2FF36C43" wp14:editId="288D105F">
            <wp:extent cx="5448300" cy="4048125"/>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png"/>
                    <pic:cNvPicPr/>
                  </pic:nvPicPr>
                  <pic:blipFill>
                    <a:blip r:embed="rId211" cstate="print"/>
                    <a:stretch>
                      <a:fillRect/>
                    </a:stretch>
                  </pic:blipFill>
                  <pic:spPr>
                    <a:xfrm>
                      <a:off x="0" y="0"/>
                      <a:ext cx="5448300" cy="4048125"/>
                    </a:xfrm>
                    <a:prstGeom prst="rect">
                      <a:avLst/>
                    </a:prstGeom>
                  </pic:spPr>
                </pic:pic>
              </a:graphicData>
            </a:graphic>
          </wp:inline>
        </w:drawing>
      </w:r>
    </w:p>
    <w:p w14:paraId="1B15F738" w14:textId="77777777" w:rsidR="00522113" w:rsidRDefault="00522113">
      <w:pPr>
        <w:spacing w:before="15" w:line="135" w:lineRule="exact"/>
      </w:pPr>
    </w:p>
    <w:p w14:paraId="34B9E614" w14:textId="77777777" w:rsidR="00522113" w:rsidRDefault="00522113">
      <w:pPr>
        <w:spacing w:before="15" w:line="135" w:lineRule="exact"/>
      </w:pPr>
    </w:p>
    <w:p w14:paraId="5ABC52B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15">
        <w:r>
          <w:rPr>
            <w:rFonts w:ascii="Tahoma" w:eastAsia="Tahoma" w:hAnsi="Tahoma" w:cs="Tahoma"/>
            <w:i/>
            <w:color w:val="6666FF"/>
          </w:rPr>
          <w:t>Create cross-platform Qt Help files</w:t>
        </w:r>
      </w:hyperlink>
    </w:p>
    <w:p w14:paraId="05BE6BA9" w14:textId="77777777" w:rsidR="00522113" w:rsidRDefault="00B51388">
      <w:r>
        <w:br w:type="page"/>
      </w:r>
    </w:p>
    <w:p w14:paraId="7534EDC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97" w:name="_topic_AtivarPessoas"/>
      <w:bookmarkEnd w:id="97"/>
      <w:r>
        <w:rPr>
          <w:rFonts w:ascii="Tahoma" w:eastAsia="Tahoma" w:hAnsi="Tahoma" w:cs="Tahoma"/>
          <w:i/>
          <w:color w:val="243F60"/>
          <w:sz w:val="22"/>
        </w:rPr>
        <w:t>Ativar Pessoas</w:t>
      </w:r>
    </w:p>
    <w:p w14:paraId="0A941FFB" w14:textId="77777777" w:rsidR="00522113" w:rsidRDefault="00B51388">
      <w:pPr>
        <w:spacing w:line="360" w:lineRule="auto"/>
        <w:ind w:left="105" w:right="75"/>
        <w:jc w:val="both"/>
      </w:pPr>
      <w:r>
        <w:rPr>
          <w:rFonts w:ascii="Calibri" w:eastAsia="Calibri" w:hAnsi="Calibri" w:cs="Calibri"/>
          <w:sz w:val="24"/>
        </w:rPr>
        <w:t xml:space="preserve">Selecionar no menu lateral a opção </w:t>
      </w:r>
      <w:r>
        <w:rPr>
          <w:rFonts w:ascii="Calibri" w:eastAsia="Calibri" w:hAnsi="Calibri" w:cs="Calibri"/>
          <w:b/>
          <w:sz w:val="24"/>
        </w:rPr>
        <w:t>Gerenciador</w:t>
      </w:r>
      <w:r>
        <w:rPr>
          <w:rFonts w:ascii="Calibri" w:eastAsia="Calibri" w:hAnsi="Calibri" w:cs="Calibri"/>
          <w:sz w:val="24"/>
        </w:rPr>
        <w:t xml:space="preserve"> e depois Pessoas. Será mostrada a lista com as pessoas cad</w:t>
      </w:r>
      <w:r>
        <w:rPr>
          <w:rFonts w:ascii="Calibri" w:eastAsia="Calibri" w:hAnsi="Calibri" w:cs="Calibri"/>
          <w:sz w:val="24"/>
        </w:rPr>
        <w:t>astradas. Para ativar uma ou mais pessoas selecionar os registros da lista de pessoas e selecionar a opção Ações e depois Ativar. A situação dos registros selecionados será alterada para ativo.</w:t>
      </w:r>
    </w:p>
    <w:p w14:paraId="6F9B845F" w14:textId="77777777" w:rsidR="00522113" w:rsidRDefault="00522113">
      <w:pPr>
        <w:spacing w:before="15" w:line="225" w:lineRule="exact"/>
      </w:pPr>
    </w:p>
    <w:p w14:paraId="3C322673"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 xml:space="preserve">Quando uma pessoa for ativada, será </w:t>
      </w:r>
      <w:r>
        <w:rPr>
          <w:rFonts w:ascii="Calibri" w:eastAsia="Calibri" w:hAnsi="Calibri" w:cs="Calibri"/>
          <w:sz w:val="24"/>
        </w:rPr>
        <w:t>possível utilizá-la novamente nos novos cadastros de planos de ação e de fiscalização</w:t>
      </w:r>
      <w:r>
        <w:rPr>
          <w:sz w:val="24"/>
        </w:rPr>
        <w:t>.</w:t>
      </w:r>
    </w:p>
    <w:p w14:paraId="6AF9E004" w14:textId="77777777" w:rsidR="00522113" w:rsidRDefault="00B51388">
      <w:pPr>
        <w:spacing w:before="105"/>
        <w:ind w:left="105"/>
      </w:pPr>
      <w:r>
        <w:rPr>
          <w:noProof/>
        </w:rPr>
        <w:drawing>
          <wp:inline distT="0" distB="0" distL="0" distR="0" wp14:anchorId="46B9D1AC" wp14:editId="61AD800F">
            <wp:extent cx="5448300" cy="4048125"/>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png"/>
                    <pic:cNvPicPr/>
                  </pic:nvPicPr>
                  <pic:blipFill>
                    <a:blip r:embed="rId211" cstate="print"/>
                    <a:stretch>
                      <a:fillRect/>
                    </a:stretch>
                  </pic:blipFill>
                  <pic:spPr>
                    <a:xfrm>
                      <a:off x="0" y="0"/>
                      <a:ext cx="5448300" cy="4048125"/>
                    </a:xfrm>
                    <a:prstGeom prst="rect">
                      <a:avLst/>
                    </a:prstGeom>
                  </pic:spPr>
                </pic:pic>
              </a:graphicData>
            </a:graphic>
          </wp:inline>
        </w:drawing>
      </w:r>
    </w:p>
    <w:p w14:paraId="0F13FC48" w14:textId="77777777" w:rsidR="00522113" w:rsidRDefault="00522113">
      <w:pPr>
        <w:spacing w:before="15" w:line="180" w:lineRule="exact"/>
      </w:pPr>
    </w:p>
    <w:p w14:paraId="0CC20F54" w14:textId="77777777" w:rsidR="00522113" w:rsidRDefault="00522113">
      <w:pPr>
        <w:spacing w:before="15" w:line="180" w:lineRule="exact"/>
      </w:pPr>
    </w:p>
    <w:p w14:paraId="0BD2D3B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16">
        <w:r>
          <w:rPr>
            <w:rFonts w:ascii="Tahoma" w:eastAsia="Tahoma" w:hAnsi="Tahoma" w:cs="Tahoma"/>
            <w:i/>
            <w:color w:val="6666FF"/>
          </w:rPr>
          <w:t>Easy EPub and documentation editor</w:t>
        </w:r>
      </w:hyperlink>
    </w:p>
    <w:p w14:paraId="321026C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98" w:name="_topic_Elementos"/>
      <w:bookmarkEnd w:id="98"/>
      <w:r>
        <w:rPr>
          <w:rFonts w:ascii="Tahoma" w:eastAsia="Tahoma" w:hAnsi="Tahoma" w:cs="Tahoma"/>
          <w:color w:val="243F60"/>
          <w:sz w:val="22"/>
        </w:rPr>
        <w:t>Elementos</w:t>
      </w:r>
    </w:p>
    <w:p w14:paraId="30ABCB2D" w14:textId="77777777" w:rsidR="00522113" w:rsidRDefault="00B51388">
      <w:pPr>
        <w:spacing w:line="357" w:lineRule="auto"/>
        <w:ind w:left="105" w:right="75"/>
        <w:jc w:val="both"/>
      </w:pPr>
      <w:r>
        <w:rPr>
          <w:rFonts w:ascii="Calibri" w:eastAsia="Calibri" w:hAnsi="Calibri" w:cs="Calibri"/>
          <w:sz w:val="24"/>
        </w:rPr>
        <w:t xml:space="preserve">Selecionar no menu lateral a opção </w:t>
      </w:r>
      <w:r>
        <w:rPr>
          <w:rFonts w:ascii="Calibri" w:eastAsia="Calibri" w:hAnsi="Calibri" w:cs="Calibri"/>
          <w:b/>
          <w:sz w:val="24"/>
        </w:rPr>
        <w:t>Gerenciador</w:t>
      </w:r>
      <w:r>
        <w:rPr>
          <w:rFonts w:ascii="Calibri" w:eastAsia="Calibri" w:hAnsi="Calibri" w:cs="Calibri"/>
          <w:sz w:val="24"/>
        </w:rPr>
        <w:t xml:space="preserve"> e depois Elemento. Será mostrada a lista com os elementos cadastradas.</w:t>
      </w:r>
    </w:p>
    <w:p w14:paraId="499E4A00" w14:textId="77777777" w:rsidR="00522113" w:rsidRDefault="00B51388">
      <w:pPr>
        <w:spacing w:line="357" w:lineRule="auto"/>
        <w:ind w:right="75"/>
        <w:jc w:val="both"/>
      </w:pPr>
      <w:r>
        <w:rPr>
          <w:noProof/>
        </w:rPr>
        <w:lastRenderedPageBreak/>
        <w:drawing>
          <wp:inline distT="0" distB="0" distL="0" distR="0" wp14:anchorId="5816B1B7" wp14:editId="79AC9364">
            <wp:extent cx="5991225" cy="3248025"/>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png"/>
                    <pic:cNvPicPr/>
                  </pic:nvPicPr>
                  <pic:blipFill>
                    <a:blip r:embed="rId217" cstate="print"/>
                    <a:stretch>
                      <a:fillRect/>
                    </a:stretch>
                  </pic:blipFill>
                  <pic:spPr>
                    <a:xfrm>
                      <a:off x="0" y="0"/>
                      <a:ext cx="5991225" cy="3248025"/>
                    </a:xfrm>
                    <a:prstGeom prst="rect">
                      <a:avLst/>
                    </a:prstGeom>
                  </pic:spPr>
                </pic:pic>
              </a:graphicData>
            </a:graphic>
          </wp:inline>
        </w:drawing>
      </w:r>
    </w:p>
    <w:p w14:paraId="5889B4DF" w14:textId="77777777" w:rsidR="00522113" w:rsidRDefault="00B51388">
      <w:pPr>
        <w:spacing w:line="357" w:lineRule="auto"/>
        <w:ind w:right="75"/>
        <w:jc w:val="both"/>
      </w:pPr>
      <w:r>
        <w:rPr>
          <w:rFonts w:ascii="Calibri" w:eastAsia="Calibri" w:hAnsi="Calibri" w:cs="Calibri"/>
          <w:sz w:val="24"/>
        </w:rPr>
        <w:t>As funções de pesquisar, incluir, alterar, excluir e ativar/inativar</w:t>
      </w:r>
      <w:r>
        <w:rPr>
          <w:rFonts w:ascii="Calibri" w:eastAsia="Calibri" w:hAnsi="Calibri" w:cs="Calibri"/>
          <w:sz w:val="24"/>
        </w:rPr>
        <w:t xml:space="preserve"> um elemento, deverão ser apresentadas conforme a permissão concedida pelo sistema SISCAU.</w:t>
      </w:r>
    </w:p>
    <w:p w14:paraId="35ECA4CE" w14:textId="77777777" w:rsidR="00522113" w:rsidRDefault="00B51388">
      <w:pPr>
        <w:spacing w:line="357" w:lineRule="auto"/>
        <w:ind w:right="75"/>
        <w:jc w:val="both"/>
      </w:pPr>
      <w:r>
        <w:rPr>
          <w:rFonts w:ascii="Calibri" w:eastAsia="Calibri" w:hAnsi="Calibri" w:cs="Calibri"/>
          <w:sz w:val="24"/>
        </w:rPr>
        <w:t xml:space="preserve">O sistema apresenta </w:t>
      </w:r>
      <w:r>
        <w:rPr>
          <w:rFonts w:ascii="Calibri" w:eastAsia="Calibri" w:hAnsi="Calibri" w:cs="Calibri"/>
          <w:b/>
          <w:sz w:val="24"/>
        </w:rPr>
        <w:t>três tipos de elemento</w:t>
      </w:r>
      <w:r>
        <w:rPr>
          <w:rFonts w:ascii="Calibri" w:eastAsia="Calibri" w:hAnsi="Calibri" w:cs="Calibri"/>
          <w:sz w:val="24"/>
        </w:rPr>
        <w:t xml:space="preserve"> ao usuário, sendo:</w:t>
      </w:r>
    </w:p>
    <w:p w14:paraId="527B4BDA" w14:textId="77777777" w:rsidR="00522113" w:rsidRDefault="00B51388">
      <w:pPr>
        <w:pStyle w:val="PargrafodaLista"/>
        <w:numPr>
          <w:ilvl w:val="0"/>
          <w:numId w:val="39"/>
        </w:numPr>
        <w:spacing w:line="357" w:lineRule="auto"/>
        <w:ind w:right="75"/>
        <w:jc w:val="both"/>
      </w:pPr>
      <w:r>
        <w:rPr>
          <w:rFonts w:ascii="Calibri" w:eastAsia="Calibri" w:hAnsi="Calibri" w:cs="Calibri"/>
          <w:b/>
          <w:sz w:val="24"/>
        </w:rPr>
        <w:t>Categoria</w:t>
      </w:r>
    </w:p>
    <w:p w14:paraId="5F19BBF1" w14:textId="77777777" w:rsidR="00522113" w:rsidRDefault="00B51388">
      <w:pPr>
        <w:pStyle w:val="PargrafodaLista"/>
        <w:numPr>
          <w:ilvl w:val="0"/>
          <w:numId w:val="39"/>
        </w:numPr>
        <w:spacing w:line="357" w:lineRule="auto"/>
        <w:ind w:right="75"/>
        <w:jc w:val="both"/>
      </w:pPr>
      <w:r>
        <w:rPr>
          <w:rFonts w:ascii="Calibri" w:eastAsia="Calibri" w:hAnsi="Calibri" w:cs="Calibri"/>
          <w:b/>
          <w:sz w:val="24"/>
        </w:rPr>
        <w:t>Item</w:t>
      </w:r>
    </w:p>
    <w:p w14:paraId="794BECE8" w14:textId="77777777" w:rsidR="00522113" w:rsidRDefault="00B51388">
      <w:pPr>
        <w:pStyle w:val="PargrafodaLista"/>
        <w:numPr>
          <w:ilvl w:val="0"/>
          <w:numId w:val="39"/>
        </w:numPr>
        <w:spacing w:line="357" w:lineRule="auto"/>
        <w:ind w:right="75"/>
        <w:jc w:val="both"/>
      </w:pPr>
      <w:r>
        <w:rPr>
          <w:rFonts w:ascii="Calibri" w:eastAsia="Calibri" w:hAnsi="Calibri" w:cs="Calibri"/>
          <w:b/>
          <w:sz w:val="24"/>
        </w:rPr>
        <w:t>Ocorrência</w:t>
      </w:r>
    </w:p>
    <w:p w14:paraId="70CC70BF" w14:textId="77777777" w:rsidR="00522113" w:rsidRDefault="00522113">
      <w:pPr>
        <w:spacing w:line="357" w:lineRule="auto"/>
        <w:ind w:right="75"/>
        <w:jc w:val="both"/>
      </w:pPr>
    </w:p>
    <w:p w14:paraId="6E0E41F3" w14:textId="77777777" w:rsidR="00522113" w:rsidRDefault="00522113">
      <w:pPr>
        <w:spacing w:line="357" w:lineRule="auto"/>
        <w:ind w:right="75"/>
        <w:jc w:val="both"/>
      </w:pPr>
    </w:p>
    <w:p w14:paraId="3404FD24"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18">
        <w:r>
          <w:rPr>
            <w:rFonts w:ascii="Tahoma" w:eastAsia="Tahoma" w:hAnsi="Tahoma" w:cs="Tahoma"/>
            <w:i/>
            <w:color w:val="6666FF"/>
          </w:rPr>
          <w:t>iPhone web sites made easy</w:t>
        </w:r>
      </w:hyperlink>
    </w:p>
    <w:p w14:paraId="3E701D47" w14:textId="77777777" w:rsidR="00522113" w:rsidRDefault="00B51388">
      <w:r>
        <w:br w:type="page"/>
      </w:r>
    </w:p>
    <w:p w14:paraId="6E20066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99" w:name="_topic_ConsultarElementos"/>
      <w:bookmarkEnd w:id="99"/>
      <w:r>
        <w:rPr>
          <w:rFonts w:ascii="Tahoma" w:eastAsia="Tahoma" w:hAnsi="Tahoma" w:cs="Tahoma"/>
          <w:i/>
          <w:color w:val="243F60"/>
          <w:sz w:val="22"/>
        </w:rPr>
        <w:t>Consultar Elementos</w:t>
      </w:r>
    </w:p>
    <w:p w14:paraId="5DA2A6E9" w14:textId="77777777" w:rsidR="00522113" w:rsidRDefault="00B51388">
      <w:pPr>
        <w:spacing w:line="360" w:lineRule="auto"/>
        <w:jc w:val="both"/>
      </w:pPr>
      <w:r>
        <w:rPr>
          <w:rFonts w:ascii="Calibri" w:eastAsia="Calibri" w:hAnsi="Calibri" w:cs="Calibri"/>
          <w:sz w:val="24"/>
        </w:rPr>
        <w:t>O campo texto permite realizar pesquisa livre e conforme o preenchimento será filtrado o resultado. No resultado da pesquisa, no campo Tipo, o sistema deverá apresentar de forma concatenada separada p</w:t>
      </w:r>
      <w:r>
        <w:rPr>
          <w:rFonts w:ascii="Calibri" w:eastAsia="Calibri" w:hAnsi="Calibri" w:cs="Calibri"/>
          <w:sz w:val="24"/>
        </w:rPr>
        <w:t>or um hífen, a descrição da Natureza e a descrição do Tipo associado a respectiva Natureza. Ex.: Bem Imóvel - Edificação.</w:t>
      </w:r>
    </w:p>
    <w:p w14:paraId="43EA1E79" w14:textId="77777777" w:rsidR="00522113" w:rsidRDefault="00B51388">
      <w:pPr>
        <w:spacing w:line="360" w:lineRule="auto"/>
        <w:jc w:val="both"/>
      </w:pPr>
      <w:r>
        <w:rPr>
          <w:rFonts w:ascii="Calibri" w:eastAsia="Calibri" w:hAnsi="Calibri" w:cs="Calibri"/>
          <w:sz w:val="24"/>
        </w:rPr>
        <w:t xml:space="preserve">Ao acessar a página, o sistema deverá apresentar por padrão os campos do tipo Categoria. Ao realizar a troca do tipo, o sistema </w:t>
      </w:r>
      <w:r>
        <w:rPr>
          <w:rFonts w:ascii="Calibri" w:eastAsia="Calibri" w:hAnsi="Calibri" w:cs="Calibri"/>
          <w:sz w:val="24"/>
        </w:rPr>
        <w:t>deverá apresentar os campos e registros, conforme o tipo:</w:t>
      </w:r>
    </w:p>
    <w:p w14:paraId="079FDC08" w14:textId="77777777" w:rsidR="00522113" w:rsidRDefault="00B51388">
      <w:pPr>
        <w:pStyle w:val="PargrafodaLista"/>
        <w:numPr>
          <w:ilvl w:val="0"/>
          <w:numId w:val="41"/>
        </w:numPr>
        <w:spacing w:line="360" w:lineRule="auto"/>
        <w:jc w:val="both"/>
      </w:pPr>
      <w:r>
        <w:rPr>
          <w:rFonts w:ascii="Calibri" w:eastAsia="Calibri" w:hAnsi="Calibri" w:cs="Calibri"/>
          <w:sz w:val="24"/>
        </w:rPr>
        <w:t xml:space="preserve">Caso seja selecionado </w:t>
      </w:r>
      <w:r>
        <w:rPr>
          <w:rFonts w:ascii="Calibri" w:eastAsia="Calibri" w:hAnsi="Calibri" w:cs="Calibri"/>
          <w:b/>
          <w:sz w:val="24"/>
        </w:rPr>
        <w:t>Categoria</w:t>
      </w:r>
      <w:r>
        <w:rPr>
          <w:rFonts w:ascii="Calibri" w:eastAsia="Calibri" w:hAnsi="Calibri" w:cs="Calibri"/>
          <w:sz w:val="24"/>
        </w:rPr>
        <w:t>, o sistema deverá listar os registros do tipo Categoria, assim como os campos definidos para Categoria.</w:t>
      </w:r>
    </w:p>
    <w:p w14:paraId="1AC8CABE" w14:textId="77777777" w:rsidR="00522113" w:rsidRDefault="00B51388">
      <w:pPr>
        <w:pStyle w:val="PargrafodaLista"/>
        <w:jc w:val="both"/>
      </w:pPr>
      <w:r>
        <w:rPr>
          <w:noProof/>
        </w:rPr>
        <w:drawing>
          <wp:inline distT="0" distB="0" distL="0" distR="0" wp14:anchorId="6C9F6254" wp14:editId="398C2C39">
            <wp:extent cx="5486400" cy="2733675"/>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png"/>
                    <pic:cNvPicPr/>
                  </pic:nvPicPr>
                  <pic:blipFill>
                    <a:blip r:embed="rId219" cstate="print"/>
                    <a:stretch>
                      <a:fillRect/>
                    </a:stretch>
                  </pic:blipFill>
                  <pic:spPr>
                    <a:xfrm>
                      <a:off x="0" y="0"/>
                      <a:ext cx="5486400" cy="2733675"/>
                    </a:xfrm>
                    <a:prstGeom prst="rect">
                      <a:avLst/>
                    </a:prstGeom>
                  </pic:spPr>
                </pic:pic>
              </a:graphicData>
            </a:graphic>
          </wp:inline>
        </w:drawing>
      </w:r>
    </w:p>
    <w:p w14:paraId="24169877" w14:textId="77777777" w:rsidR="00522113" w:rsidRDefault="00522113">
      <w:pPr>
        <w:pStyle w:val="PargrafodaLista"/>
        <w:jc w:val="both"/>
      </w:pPr>
    </w:p>
    <w:p w14:paraId="11E3E4FA" w14:textId="77777777" w:rsidR="00522113" w:rsidRDefault="00B51388">
      <w:pPr>
        <w:pStyle w:val="PargrafodaLista"/>
        <w:numPr>
          <w:ilvl w:val="0"/>
          <w:numId w:val="41"/>
        </w:numPr>
        <w:spacing w:line="360" w:lineRule="auto"/>
        <w:jc w:val="both"/>
      </w:pPr>
      <w:r>
        <w:rPr>
          <w:rFonts w:ascii="Calibri" w:eastAsia="Calibri" w:hAnsi="Calibri" w:cs="Calibri"/>
          <w:sz w:val="24"/>
        </w:rPr>
        <w:t xml:space="preserve">Caso seja selecionado </w:t>
      </w:r>
      <w:r>
        <w:rPr>
          <w:rFonts w:ascii="Calibri" w:eastAsia="Calibri" w:hAnsi="Calibri" w:cs="Calibri"/>
          <w:b/>
          <w:sz w:val="24"/>
        </w:rPr>
        <w:t>Item</w:t>
      </w:r>
      <w:r>
        <w:rPr>
          <w:rFonts w:ascii="Calibri" w:eastAsia="Calibri" w:hAnsi="Calibri" w:cs="Calibri"/>
          <w:sz w:val="24"/>
        </w:rPr>
        <w:t xml:space="preserve">, o sistema deverá listar os </w:t>
      </w:r>
      <w:r>
        <w:rPr>
          <w:rFonts w:ascii="Calibri" w:eastAsia="Calibri" w:hAnsi="Calibri" w:cs="Calibri"/>
          <w:sz w:val="24"/>
        </w:rPr>
        <w:t>registros do tipo Item, assim como os campos definidos para Item.</w:t>
      </w:r>
    </w:p>
    <w:p w14:paraId="6ED3F2D4" w14:textId="77777777" w:rsidR="00522113" w:rsidRDefault="00B51388">
      <w:pPr>
        <w:pStyle w:val="PargrafodaLista"/>
        <w:jc w:val="both"/>
      </w:pPr>
      <w:r>
        <w:rPr>
          <w:noProof/>
        </w:rPr>
        <w:drawing>
          <wp:inline distT="0" distB="0" distL="0" distR="0" wp14:anchorId="51895C59" wp14:editId="1DA8B3C7">
            <wp:extent cx="5486400" cy="2733675"/>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png"/>
                    <pic:cNvPicPr/>
                  </pic:nvPicPr>
                  <pic:blipFill>
                    <a:blip r:embed="rId220" cstate="print"/>
                    <a:stretch>
                      <a:fillRect/>
                    </a:stretch>
                  </pic:blipFill>
                  <pic:spPr>
                    <a:xfrm>
                      <a:off x="0" y="0"/>
                      <a:ext cx="5486400" cy="2733675"/>
                    </a:xfrm>
                    <a:prstGeom prst="rect">
                      <a:avLst/>
                    </a:prstGeom>
                  </pic:spPr>
                </pic:pic>
              </a:graphicData>
            </a:graphic>
          </wp:inline>
        </w:drawing>
      </w:r>
    </w:p>
    <w:p w14:paraId="5417AF11" w14:textId="77777777" w:rsidR="00522113" w:rsidRDefault="00522113">
      <w:pPr>
        <w:pStyle w:val="PargrafodaLista"/>
        <w:jc w:val="both"/>
      </w:pPr>
    </w:p>
    <w:p w14:paraId="2BA4095A" w14:textId="77777777" w:rsidR="00522113" w:rsidRDefault="00B51388">
      <w:pPr>
        <w:pStyle w:val="PargrafodaLista"/>
        <w:numPr>
          <w:ilvl w:val="0"/>
          <w:numId w:val="41"/>
        </w:numPr>
        <w:spacing w:line="360" w:lineRule="auto"/>
        <w:jc w:val="both"/>
      </w:pPr>
      <w:r>
        <w:rPr>
          <w:rFonts w:ascii="Calibri" w:eastAsia="Calibri" w:hAnsi="Calibri" w:cs="Calibri"/>
          <w:sz w:val="24"/>
        </w:rPr>
        <w:t xml:space="preserve">Caso seja selecionado </w:t>
      </w:r>
      <w:r>
        <w:rPr>
          <w:rFonts w:ascii="Calibri" w:eastAsia="Calibri" w:hAnsi="Calibri" w:cs="Calibri"/>
          <w:b/>
          <w:sz w:val="24"/>
        </w:rPr>
        <w:t>Ocorrência</w:t>
      </w:r>
      <w:r>
        <w:rPr>
          <w:rFonts w:ascii="Calibri" w:eastAsia="Calibri" w:hAnsi="Calibri" w:cs="Calibri"/>
          <w:sz w:val="24"/>
        </w:rPr>
        <w:t xml:space="preserve">, o sistema deverá listar os registros do tipo Ocorrência, </w:t>
      </w:r>
      <w:r>
        <w:rPr>
          <w:rFonts w:ascii="Calibri" w:eastAsia="Calibri" w:hAnsi="Calibri" w:cs="Calibri"/>
          <w:sz w:val="24"/>
        </w:rPr>
        <w:lastRenderedPageBreak/>
        <w:t>assim como os campos definidos para Ocorrência.</w:t>
      </w:r>
    </w:p>
    <w:p w14:paraId="4F0783EE" w14:textId="77777777" w:rsidR="00522113" w:rsidRDefault="00B51388">
      <w:pPr>
        <w:pStyle w:val="PargrafodaLista"/>
        <w:jc w:val="both"/>
      </w:pPr>
      <w:r>
        <w:rPr>
          <w:noProof/>
        </w:rPr>
        <w:drawing>
          <wp:inline distT="0" distB="0" distL="0" distR="0" wp14:anchorId="6C058CEB" wp14:editId="2BFBF2FB">
            <wp:extent cx="5486400" cy="2733675"/>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png"/>
                    <pic:cNvPicPr/>
                  </pic:nvPicPr>
                  <pic:blipFill>
                    <a:blip r:embed="rId221" cstate="print"/>
                    <a:stretch>
                      <a:fillRect/>
                    </a:stretch>
                  </pic:blipFill>
                  <pic:spPr>
                    <a:xfrm>
                      <a:off x="0" y="0"/>
                      <a:ext cx="5486400" cy="2733675"/>
                    </a:xfrm>
                    <a:prstGeom prst="rect">
                      <a:avLst/>
                    </a:prstGeom>
                  </pic:spPr>
                </pic:pic>
              </a:graphicData>
            </a:graphic>
          </wp:inline>
        </w:drawing>
      </w:r>
    </w:p>
    <w:p w14:paraId="6E5D312D" w14:textId="77777777" w:rsidR="00522113" w:rsidRDefault="00522113">
      <w:pPr>
        <w:pStyle w:val="PargrafodaLista"/>
        <w:jc w:val="both"/>
      </w:pPr>
    </w:p>
    <w:p w14:paraId="083484E3" w14:textId="77777777" w:rsidR="00522113" w:rsidRDefault="00B51388">
      <w:pPr>
        <w:spacing w:line="360" w:lineRule="auto"/>
        <w:jc w:val="both"/>
      </w:pPr>
      <w:r>
        <w:rPr>
          <w:rFonts w:ascii="Calibri" w:eastAsia="Calibri" w:hAnsi="Calibri" w:cs="Calibri"/>
          <w:sz w:val="24"/>
        </w:rPr>
        <w:t>De acordo com a permissão do usuário autentic</w:t>
      </w:r>
      <w:r>
        <w:rPr>
          <w:rFonts w:ascii="Calibri" w:eastAsia="Calibri" w:hAnsi="Calibri" w:cs="Calibri"/>
          <w:sz w:val="24"/>
        </w:rPr>
        <w:t>ado é possível também excluir, ativar e inativar pessoas.</w:t>
      </w:r>
    </w:p>
    <w:p w14:paraId="61DA9D8D" w14:textId="77777777" w:rsidR="00522113" w:rsidRDefault="00B51388">
      <w:pPr>
        <w:pStyle w:val="PargrafodaLista"/>
        <w:numPr>
          <w:ilvl w:val="0"/>
          <w:numId w:val="40"/>
        </w:numPr>
        <w:spacing w:line="360" w:lineRule="auto"/>
        <w:jc w:val="both"/>
      </w:pPr>
      <w:r>
        <w:rPr>
          <w:rFonts w:ascii="Calibri" w:eastAsia="Calibri" w:hAnsi="Calibri" w:cs="Calibri"/>
          <w:b/>
          <w:sz w:val="24"/>
        </w:rPr>
        <w:t>Excluir</w:t>
      </w:r>
      <w:r>
        <w:rPr>
          <w:rFonts w:ascii="Calibri" w:eastAsia="Calibri" w:hAnsi="Calibri" w:cs="Calibri"/>
          <w:sz w:val="24"/>
        </w:rPr>
        <w:t>: O sistema somente deverá permitir a exclusão de qualquer tipo de elemento, se o mesmo não possuir vínculo com nenhum outro registro na base de dados</w:t>
      </w:r>
    </w:p>
    <w:p w14:paraId="1ADB270E" w14:textId="77777777" w:rsidR="00522113" w:rsidRDefault="00B51388">
      <w:pPr>
        <w:pStyle w:val="PargrafodaLista"/>
        <w:numPr>
          <w:ilvl w:val="0"/>
          <w:numId w:val="40"/>
        </w:numPr>
        <w:spacing w:line="360" w:lineRule="auto"/>
        <w:jc w:val="both"/>
      </w:pPr>
      <w:r>
        <w:rPr>
          <w:rFonts w:ascii="Calibri" w:eastAsia="Calibri" w:hAnsi="Calibri" w:cs="Calibri"/>
          <w:b/>
          <w:sz w:val="24"/>
        </w:rPr>
        <w:t>Ativar</w:t>
      </w:r>
      <w:r>
        <w:rPr>
          <w:rFonts w:ascii="Calibri" w:eastAsia="Calibri" w:hAnsi="Calibri" w:cs="Calibri"/>
          <w:sz w:val="24"/>
        </w:rPr>
        <w:t xml:space="preserve">: Ao realizar esta ação, a pessoa </w:t>
      </w:r>
      <w:r>
        <w:rPr>
          <w:rFonts w:ascii="Calibri" w:eastAsia="Calibri" w:hAnsi="Calibri" w:cs="Calibri"/>
          <w:sz w:val="24"/>
        </w:rPr>
        <w:t>será mostrada novamente nas opções nas opções de cadastro de planos de fiscalização ou cadastro de fiscalização.</w:t>
      </w:r>
    </w:p>
    <w:p w14:paraId="64760F16" w14:textId="77777777" w:rsidR="00522113" w:rsidRDefault="00B51388">
      <w:pPr>
        <w:pStyle w:val="PargrafodaLista"/>
        <w:numPr>
          <w:ilvl w:val="0"/>
          <w:numId w:val="40"/>
        </w:numPr>
        <w:spacing w:line="360" w:lineRule="auto"/>
      </w:pPr>
      <w:r>
        <w:rPr>
          <w:rFonts w:ascii="Calibri" w:eastAsia="Calibri" w:hAnsi="Calibri" w:cs="Calibri"/>
          <w:b/>
          <w:sz w:val="24"/>
        </w:rPr>
        <w:t>Inativar</w:t>
      </w:r>
      <w:r>
        <w:rPr>
          <w:rFonts w:ascii="Calibri" w:eastAsia="Calibri" w:hAnsi="Calibri" w:cs="Calibri"/>
          <w:sz w:val="24"/>
        </w:rPr>
        <w:t>: O sistema não permitirá a utilização de elementos inativados no cadastro de novas ações de fiscalização, mas as anteriores que tivere</w:t>
      </w:r>
      <w:r>
        <w:rPr>
          <w:rFonts w:ascii="Calibri" w:eastAsia="Calibri" w:hAnsi="Calibri" w:cs="Calibri"/>
          <w:sz w:val="24"/>
        </w:rPr>
        <w:t>m feito uso, os mesmos ficarão visíveis.</w:t>
      </w:r>
    </w:p>
    <w:p w14:paraId="202DB861" w14:textId="77777777" w:rsidR="00522113" w:rsidRDefault="00B51388">
      <w:r>
        <w:rPr>
          <w:noProof/>
        </w:rPr>
        <w:drawing>
          <wp:inline distT="0" distB="0" distL="0" distR="0" wp14:anchorId="7BA55854" wp14:editId="113A83DB">
            <wp:extent cx="5486400" cy="2733675"/>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png"/>
                    <pic:cNvPicPr/>
                  </pic:nvPicPr>
                  <pic:blipFill>
                    <a:blip r:embed="rId222" cstate="print"/>
                    <a:stretch>
                      <a:fillRect/>
                    </a:stretch>
                  </pic:blipFill>
                  <pic:spPr>
                    <a:xfrm>
                      <a:off x="0" y="0"/>
                      <a:ext cx="5486400" cy="2733675"/>
                    </a:xfrm>
                    <a:prstGeom prst="rect">
                      <a:avLst/>
                    </a:prstGeom>
                  </pic:spPr>
                </pic:pic>
              </a:graphicData>
            </a:graphic>
          </wp:inline>
        </w:drawing>
      </w:r>
    </w:p>
    <w:p w14:paraId="15071E9C" w14:textId="77777777" w:rsidR="00522113" w:rsidRDefault="00522113">
      <w:pPr>
        <w:ind w:left="810"/>
      </w:pPr>
    </w:p>
    <w:p w14:paraId="4D2DF115" w14:textId="77777777" w:rsidR="00522113" w:rsidRDefault="00522113">
      <w:pPr>
        <w:ind w:left="810"/>
      </w:pPr>
    </w:p>
    <w:p w14:paraId="7686851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23">
        <w:r>
          <w:rPr>
            <w:rFonts w:ascii="Tahoma" w:eastAsia="Tahoma" w:hAnsi="Tahoma" w:cs="Tahoma"/>
            <w:i/>
            <w:color w:val="6666FF"/>
          </w:rPr>
          <w:t>Easily create Web Help sites</w:t>
        </w:r>
      </w:hyperlink>
    </w:p>
    <w:p w14:paraId="21ADF5F1" w14:textId="77777777" w:rsidR="00522113" w:rsidRDefault="00B51388">
      <w:r>
        <w:lastRenderedPageBreak/>
        <w:br w:type="page"/>
      </w:r>
    </w:p>
    <w:p w14:paraId="29C0E5C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00" w:name="_topic_CadastrarElementos"/>
      <w:bookmarkEnd w:id="100"/>
      <w:r>
        <w:rPr>
          <w:rFonts w:ascii="Tahoma" w:eastAsia="Tahoma" w:hAnsi="Tahoma" w:cs="Tahoma"/>
          <w:i/>
          <w:color w:val="243F60"/>
          <w:sz w:val="22"/>
        </w:rPr>
        <w:t>Cadastrar Elementos</w:t>
      </w:r>
    </w:p>
    <w:p w14:paraId="683D0612" w14:textId="77777777" w:rsidR="00522113" w:rsidRDefault="00B51388">
      <w:pPr>
        <w:spacing w:line="360" w:lineRule="auto"/>
        <w:jc w:val="both"/>
      </w:pPr>
      <w:r>
        <w:rPr>
          <w:rFonts w:ascii="Calibri" w:eastAsia="Calibri" w:hAnsi="Calibri" w:cs="Calibri"/>
          <w:sz w:val="24"/>
        </w:rPr>
        <w:t>Ao acionar a opção “</w:t>
      </w:r>
      <w:r>
        <w:rPr>
          <w:rFonts w:ascii="Calibri" w:eastAsia="Calibri" w:hAnsi="Calibri" w:cs="Calibri"/>
          <w:b/>
          <w:sz w:val="24"/>
        </w:rPr>
        <w:t>+ Elemento</w:t>
      </w:r>
      <w:r>
        <w:rPr>
          <w:rFonts w:ascii="Calibri" w:eastAsia="Calibri" w:hAnsi="Calibri" w:cs="Calibri"/>
          <w:sz w:val="24"/>
        </w:rPr>
        <w:t>”, o sistema apresenta a tela “</w:t>
      </w:r>
      <w:r>
        <w:rPr>
          <w:rFonts w:ascii="Calibri" w:eastAsia="Calibri" w:hAnsi="Calibri" w:cs="Calibri"/>
          <w:b/>
          <w:sz w:val="24"/>
        </w:rPr>
        <w:t>Novo</w:t>
      </w:r>
      <w:r>
        <w:rPr>
          <w:rFonts w:ascii="Calibri" w:eastAsia="Calibri" w:hAnsi="Calibri" w:cs="Calibri"/>
          <w:sz w:val="24"/>
        </w:rPr>
        <w:t xml:space="preserve">” elemento. O sistema deverá apresentar inicialmente somente o campo Tipo na inclusão de Elemento. Após a seleção do campo, que o </w:t>
      </w:r>
      <w:r>
        <w:rPr>
          <w:rFonts w:ascii="Calibri" w:eastAsia="Calibri" w:hAnsi="Calibri" w:cs="Calibri"/>
          <w:sz w:val="24"/>
        </w:rPr>
        <w:t>sistema deverá apresentar o formulário de cadastro</w:t>
      </w:r>
      <w:r>
        <w:rPr>
          <w:sz w:val="24"/>
        </w:rPr>
        <w:t>.</w:t>
      </w:r>
    </w:p>
    <w:p w14:paraId="081ED282" w14:textId="77777777" w:rsidR="00522113" w:rsidRDefault="00522113">
      <w:pPr>
        <w:spacing w:line="360" w:lineRule="auto"/>
        <w:jc w:val="both"/>
      </w:pPr>
    </w:p>
    <w:p w14:paraId="217E834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24">
        <w:r>
          <w:rPr>
            <w:rFonts w:ascii="Tahoma" w:eastAsia="Tahoma" w:hAnsi="Tahoma" w:cs="Tahoma"/>
            <w:i/>
            <w:color w:val="6666FF"/>
          </w:rPr>
          <w:t>Free CHM Help documentation generator</w:t>
        </w:r>
      </w:hyperlink>
    </w:p>
    <w:p w14:paraId="0D7EB0D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01" w:name="_topic_Categoria"/>
      <w:bookmarkEnd w:id="101"/>
      <w:r>
        <w:rPr>
          <w:rFonts w:ascii="Tahoma" w:eastAsia="Tahoma" w:hAnsi="Tahoma" w:cs="Tahoma"/>
          <w:i/>
          <w:color w:val="243F60"/>
          <w:sz w:val="22"/>
        </w:rPr>
        <w:t>Categoria</w:t>
      </w:r>
    </w:p>
    <w:p w14:paraId="505288C9" w14:textId="77777777" w:rsidR="00522113" w:rsidRDefault="00B51388">
      <w:pPr>
        <w:spacing w:line="360" w:lineRule="auto"/>
      </w:pPr>
      <w:r>
        <w:rPr>
          <w:rFonts w:ascii="Calibri" w:eastAsia="Calibri" w:hAnsi="Calibri" w:cs="Calibri"/>
          <w:sz w:val="24"/>
        </w:rPr>
        <w:t>Ao selecionar a opção “</w:t>
      </w:r>
      <w:r>
        <w:rPr>
          <w:rFonts w:ascii="Calibri" w:eastAsia="Calibri" w:hAnsi="Calibri" w:cs="Calibri"/>
          <w:b/>
          <w:sz w:val="24"/>
        </w:rPr>
        <w:t>Categoria</w:t>
      </w:r>
      <w:r>
        <w:rPr>
          <w:rFonts w:ascii="Calibri" w:eastAsia="Calibri" w:hAnsi="Calibri" w:cs="Calibri"/>
          <w:sz w:val="24"/>
        </w:rPr>
        <w:t>”, o sistema apresenta a tela de cadastro com os seguintes campos “</w:t>
      </w:r>
      <w:r>
        <w:rPr>
          <w:rFonts w:ascii="Calibri" w:eastAsia="Calibri" w:hAnsi="Calibri" w:cs="Calibri"/>
          <w:b/>
          <w:sz w:val="24"/>
        </w:rPr>
        <w:t>Nome</w:t>
      </w:r>
      <w:r>
        <w:rPr>
          <w:rFonts w:ascii="Calibri" w:eastAsia="Calibri" w:hAnsi="Calibri" w:cs="Calibri"/>
          <w:sz w:val="24"/>
        </w:rPr>
        <w:t>”, “</w:t>
      </w:r>
      <w:r>
        <w:rPr>
          <w:rFonts w:ascii="Calibri" w:eastAsia="Calibri" w:hAnsi="Calibri" w:cs="Calibri"/>
          <w:b/>
          <w:sz w:val="24"/>
        </w:rPr>
        <w:t>Descrição</w:t>
      </w:r>
      <w:r>
        <w:rPr>
          <w:rFonts w:ascii="Calibri" w:eastAsia="Calibri" w:hAnsi="Calibri" w:cs="Calibri"/>
          <w:sz w:val="24"/>
        </w:rPr>
        <w:t>”, “</w:t>
      </w:r>
      <w:r>
        <w:rPr>
          <w:rFonts w:ascii="Calibri" w:eastAsia="Calibri" w:hAnsi="Calibri" w:cs="Calibri"/>
          <w:b/>
          <w:sz w:val="24"/>
        </w:rPr>
        <w:t>Item</w:t>
      </w:r>
      <w:r>
        <w:rPr>
          <w:rFonts w:ascii="Calibri" w:eastAsia="Calibri" w:hAnsi="Calibri" w:cs="Calibri"/>
          <w:sz w:val="24"/>
        </w:rPr>
        <w:t>” e “</w:t>
      </w:r>
      <w:r>
        <w:rPr>
          <w:rFonts w:ascii="Calibri" w:eastAsia="Calibri" w:hAnsi="Calibri" w:cs="Calibri"/>
          <w:b/>
          <w:sz w:val="24"/>
        </w:rPr>
        <w:t>Ocorrência</w:t>
      </w:r>
      <w:r>
        <w:rPr>
          <w:rFonts w:ascii="Calibri" w:eastAsia="Calibri" w:hAnsi="Calibri" w:cs="Calibri"/>
          <w:sz w:val="24"/>
        </w:rPr>
        <w:t>” e as opções:</w:t>
      </w:r>
    </w:p>
    <w:p w14:paraId="095663B6" w14:textId="77777777" w:rsidR="00522113" w:rsidRDefault="00B51388">
      <w:pPr>
        <w:pStyle w:val="PargrafodaLista"/>
        <w:numPr>
          <w:ilvl w:val="0"/>
          <w:numId w:val="42"/>
        </w:numPr>
        <w:spacing w:line="360" w:lineRule="auto"/>
      </w:pPr>
      <w:r>
        <w:rPr>
          <w:rFonts w:ascii="Calibri" w:eastAsia="Calibri" w:hAnsi="Calibri" w:cs="Calibri"/>
          <w:b/>
          <w:sz w:val="24"/>
        </w:rPr>
        <w:t>Salvar</w:t>
      </w:r>
      <w:r>
        <w:rPr>
          <w:rFonts w:ascii="Calibri" w:eastAsia="Calibri" w:hAnsi="Calibri" w:cs="Calibri"/>
          <w:sz w:val="24"/>
        </w:rPr>
        <w:t xml:space="preserve">: Ao acionar esta opção, o sistema deverá gravar o </w:t>
      </w:r>
      <w:r>
        <w:rPr>
          <w:rFonts w:ascii="Calibri" w:eastAsia="Calibri" w:hAnsi="Calibri" w:cs="Calibri"/>
          <w:sz w:val="24"/>
        </w:rPr>
        <w:t>elemento na base de dados, encaminhar o usuário para a tela de pesquisa de elemento e apresentar a mensagem de confirmação.</w:t>
      </w:r>
    </w:p>
    <w:p w14:paraId="523BE4AE" w14:textId="77777777" w:rsidR="00522113" w:rsidRDefault="00B51388">
      <w:pPr>
        <w:pStyle w:val="PargrafodaLista"/>
        <w:numPr>
          <w:ilvl w:val="1"/>
          <w:numId w:val="42"/>
        </w:numPr>
        <w:spacing w:line="360" w:lineRule="auto"/>
      </w:pPr>
      <w:r>
        <w:rPr>
          <w:rFonts w:ascii="Calibri" w:eastAsia="Calibri" w:hAnsi="Calibri" w:cs="Calibri"/>
          <w:sz w:val="24"/>
        </w:rPr>
        <w:t>Mensagem: "Operação realizada com sucesso.".</w:t>
      </w:r>
    </w:p>
    <w:p w14:paraId="5EC0BD74" w14:textId="77777777" w:rsidR="00522113" w:rsidRDefault="00B51388">
      <w:pPr>
        <w:pStyle w:val="PargrafodaLista"/>
        <w:numPr>
          <w:ilvl w:val="0"/>
          <w:numId w:val="42"/>
        </w:numPr>
        <w:spacing w:line="360" w:lineRule="auto"/>
      </w:pPr>
      <w:r>
        <w:rPr>
          <w:rFonts w:ascii="Calibri" w:eastAsia="Calibri" w:hAnsi="Calibri" w:cs="Calibri"/>
          <w:b/>
          <w:sz w:val="24"/>
        </w:rPr>
        <w:t>Cancelar</w:t>
      </w:r>
      <w:r>
        <w:rPr>
          <w:rFonts w:ascii="Calibri" w:eastAsia="Calibri" w:hAnsi="Calibri" w:cs="Calibri"/>
          <w:sz w:val="24"/>
        </w:rPr>
        <w:t>: Ao acionar esta opção, o sistema deverá descartar as mudanças realizadas e en</w:t>
      </w:r>
      <w:r>
        <w:rPr>
          <w:rFonts w:ascii="Calibri" w:eastAsia="Calibri" w:hAnsi="Calibri" w:cs="Calibri"/>
          <w:sz w:val="24"/>
        </w:rPr>
        <w:t>caminha o usuário para a tela de pesquisa de elemento.</w:t>
      </w:r>
    </w:p>
    <w:p w14:paraId="2330E79B" w14:textId="77777777" w:rsidR="00522113" w:rsidRDefault="00B51388">
      <w:pPr>
        <w:spacing w:line="360" w:lineRule="auto"/>
      </w:pPr>
      <w:r>
        <w:rPr>
          <w:rFonts w:ascii="Calibri" w:eastAsia="Calibri" w:hAnsi="Calibri" w:cs="Calibri"/>
          <w:sz w:val="24"/>
        </w:rPr>
        <w:t>OBS:</w:t>
      </w:r>
    </w:p>
    <w:p w14:paraId="2631DE55" w14:textId="77777777" w:rsidR="00522113" w:rsidRDefault="00B51388">
      <w:pPr>
        <w:numPr>
          <w:ilvl w:val="1"/>
          <w:numId w:val="43"/>
        </w:numPr>
        <w:spacing w:line="360" w:lineRule="auto"/>
      </w:pPr>
      <w:r>
        <w:rPr>
          <w:rFonts w:ascii="Calibri" w:eastAsia="Calibri" w:hAnsi="Calibri" w:cs="Calibri"/>
          <w:sz w:val="24"/>
        </w:rPr>
        <w:t>O sistema não deverá permitir a inclusão de uma Categoria com o nome duplicado.</w:t>
      </w:r>
    </w:p>
    <w:p w14:paraId="622B1F1F" w14:textId="77777777" w:rsidR="00522113" w:rsidRDefault="00B51388">
      <w:pPr>
        <w:pStyle w:val="PargrafodaLista"/>
        <w:numPr>
          <w:ilvl w:val="2"/>
          <w:numId w:val="43"/>
        </w:numPr>
        <w:spacing w:line="360" w:lineRule="auto"/>
      </w:pPr>
      <w:r>
        <w:rPr>
          <w:rFonts w:ascii="Calibri" w:eastAsia="Calibri" w:hAnsi="Calibri" w:cs="Calibri"/>
          <w:b/>
          <w:sz w:val="24"/>
        </w:rPr>
        <w:t>Mensagem</w:t>
      </w:r>
      <w:r>
        <w:rPr>
          <w:rFonts w:ascii="Calibri" w:eastAsia="Calibri" w:hAnsi="Calibri" w:cs="Calibri"/>
          <w:sz w:val="24"/>
        </w:rPr>
        <w:t>: "Esta Categoria já está cadastrada.".</w:t>
      </w:r>
    </w:p>
    <w:p w14:paraId="2B55C39A" w14:textId="77777777" w:rsidR="00522113" w:rsidRDefault="00B51388">
      <w:pPr>
        <w:pStyle w:val="PargrafodaLista"/>
        <w:numPr>
          <w:ilvl w:val="1"/>
          <w:numId w:val="43"/>
        </w:numPr>
        <w:spacing w:line="360" w:lineRule="auto"/>
      </w:pPr>
      <w:r>
        <w:rPr>
          <w:rFonts w:ascii="Calibri" w:eastAsia="Calibri" w:hAnsi="Calibri" w:cs="Calibri"/>
          <w:sz w:val="24"/>
        </w:rPr>
        <w:t xml:space="preserve">Caso o campo Tipo esteja em branco, o sistema deverá </w:t>
      </w:r>
      <w:r>
        <w:rPr>
          <w:rFonts w:ascii="Calibri" w:eastAsia="Calibri" w:hAnsi="Calibri" w:cs="Calibri"/>
          <w:sz w:val="24"/>
        </w:rPr>
        <w:t>considerar que a Categoria é para ser apresentada em toda e qualquer Natureza presente no sistema.</w:t>
      </w:r>
    </w:p>
    <w:p w14:paraId="143DAE89" w14:textId="77777777" w:rsidR="00522113" w:rsidRDefault="00B51388">
      <w:pPr>
        <w:pStyle w:val="PargrafodaLista"/>
        <w:numPr>
          <w:ilvl w:val="1"/>
          <w:numId w:val="43"/>
        </w:numPr>
        <w:spacing w:line="360" w:lineRule="auto"/>
      </w:pPr>
      <w:r>
        <w:rPr>
          <w:rFonts w:ascii="Calibri" w:eastAsia="Calibri" w:hAnsi="Calibri" w:cs="Calibri"/>
          <w:sz w:val="24"/>
        </w:rPr>
        <w:t>O sistema só deverá apresentar para adição os tipos relacionados à(s) natureza(s) selecionada(s)</w:t>
      </w:r>
    </w:p>
    <w:p w14:paraId="1D5D6B1B" w14:textId="77777777" w:rsidR="00522113" w:rsidRDefault="00B51388">
      <w:pPr>
        <w:pStyle w:val="PargrafodaLista"/>
      </w:pPr>
      <w:r>
        <w:rPr>
          <w:noProof/>
        </w:rPr>
        <w:lastRenderedPageBreak/>
        <w:drawing>
          <wp:inline distT="0" distB="0" distL="0" distR="0" wp14:anchorId="0CE12D6C" wp14:editId="359838F0">
            <wp:extent cx="5991225" cy="327660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png"/>
                    <pic:cNvPicPr/>
                  </pic:nvPicPr>
                  <pic:blipFill>
                    <a:blip r:embed="rId225" cstate="print"/>
                    <a:stretch>
                      <a:fillRect/>
                    </a:stretch>
                  </pic:blipFill>
                  <pic:spPr>
                    <a:xfrm>
                      <a:off x="0" y="0"/>
                      <a:ext cx="5991225" cy="3276600"/>
                    </a:xfrm>
                    <a:prstGeom prst="rect">
                      <a:avLst/>
                    </a:prstGeom>
                  </pic:spPr>
                </pic:pic>
              </a:graphicData>
            </a:graphic>
          </wp:inline>
        </w:drawing>
      </w:r>
    </w:p>
    <w:p w14:paraId="23E29A2A" w14:textId="77777777" w:rsidR="00522113" w:rsidRDefault="00522113"/>
    <w:p w14:paraId="47410F4E" w14:textId="77777777" w:rsidR="00522113" w:rsidRDefault="00522113">
      <w:pPr>
        <w:ind w:left="705" w:firstLine="705"/>
      </w:pPr>
    </w:p>
    <w:p w14:paraId="25F4F935" w14:textId="77777777" w:rsidR="00522113" w:rsidRDefault="00522113">
      <w:pPr>
        <w:ind w:left="705" w:firstLine="705"/>
      </w:pPr>
    </w:p>
    <w:p w14:paraId="42091FE0" w14:textId="77777777" w:rsidR="00522113" w:rsidRDefault="00522113">
      <w:pPr>
        <w:ind w:left="705" w:firstLine="705"/>
      </w:pPr>
    </w:p>
    <w:p w14:paraId="7318A1F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26">
        <w:r>
          <w:rPr>
            <w:rFonts w:ascii="Tahoma" w:eastAsia="Tahoma" w:hAnsi="Tahoma" w:cs="Tahoma"/>
            <w:i/>
            <w:color w:val="6666FF"/>
          </w:rPr>
          <w:t>Write eBooks for the Kindle</w:t>
        </w:r>
      </w:hyperlink>
    </w:p>
    <w:p w14:paraId="130BBAB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02" w:name="_topic_Item"/>
      <w:bookmarkEnd w:id="102"/>
      <w:r>
        <w:rPr>
          <w:rFonts w:ascii="Tahoma" w:eastAsia="Tahoma" w:hAnsi="Tahoma" w:cs="Tahoma"/>
          <w:i/>
          <w:color w:val="243F60"/>
          <w:sz w:val="22"/>
        </w:rPr>
        <w:t>Item</w:t>
      </w:r>
    </w:p>
    <w:p w14:paraId="440784F4" w14:textId="77777777" w:rsidR="00522113" w:rsidRDefault="00B51388">
      <w:pPr>
        <w:spacing w:line="360" w:lineRule="auto"/>
      </w:pPr>
      <w:r>
        <w:rPr>
          <w:rFonts w:ascii="Calibri" w:eastAsia="Calibri" w:hAnsi="Calibri" w:cs="Calibri"/>
          <w:sz w:val="24"/>
        </w:rPr>
        <w:t>A</w:t>
      </w:r>
      <w:r>
        <w:rPr>
          <w:rFonts w:ascii="Calibri" w:eastAsia="Calibri" w:hAnsi="Calibri" w:cs="Calibri"/>
          <w:sz w:val="24"/>
        </w:rPr>
        <w:t>o selecionar a opção “</w:t>
      </w:r>
      <w:r>
        <w:rPr>
          <w:rFonts w:ascii="Calibri" w:eastAsia="Calibri" w:hAnsi="Calibri" w:cs="Calibri"/>
          <w:b/>
          <w:sz w:val="24"/>
        </w:rPr>
        <w:t>Item</w:t>
      </w:r>
      <w:r>
        <w:rPr>
          <w:rFonts w:ascii="Calibri" w:eastAsia="Calibri" w:hAnsi="Calibri" w:cs="Calibri"/>
          <w:sz w:val="24"/>
        </w:rPr>
        <w:t>”, o sistema apresenta a tela de cadastro com os seguintes campos “Nome” e “Descrição” e as opções:</w:t>
      </w:r>
    </w:p>
    <w:p w14:paraId="6F84697E" w14:textId="77777777" w:rsidR="00522113" w:rsidRDefault="00B51388">
      <w:pPr>
        <w:pStyle w:val="PargrafodaLista"/>
        <w:numPr>
          <w:ilvl w:val="0"/>
          <w:numId w:val="45"/>
        </w:numPr>
        <w:spacing w:line="360" w:lineRule="auto"/>
      </w:pPr>
      <w:r>
        <w:rPr>
          <w:rFonts w:ascii="Calibri" w:eastAsia="Calibri" w:hAnsi="Calibri" w:cs="Calibri"/>
          <w:b/>
          <w:sz w:val="24"/>
        </w:rPr>
        <w:t>Salvar</w:t>
      </w:r>
      <w:r>
        <w:rPr>
          <w:rFonts w:ascii="Calibri" w:eastAsia="Calibri" w:hAnsi="Calibri" w:cs="Calibri"/>
          <w:sz w:val="24"/>
        </w:rPr>
        <w:t xml:space="preserve">: Ao acionar esta opção, o sistema deverá gravar o elemento na base de dados, encaminhar o usuário para a tela de </w:t>
      </w:r>
      <w:r>
        <w:rPr>
          <w:rFonts w:ascii="Calibri" w:eastAsia="Calibri" w:hAnsi="Calibri" w:cs="Calibri"/>
          <w:sz w:val="24"/>
        </w:rPr>
        <w:t>pesquisa de elemento e apresentar a mensagem de confirmação.</w:t>
      </w:r>
    </w:p>
    <w:p w14:paraId="45CFF358" w14:textId="77777777" w:rsidR="00522113" w:rsidRDefault="00B51388">
      <w:pPr>
        <w:pStyle w:val="PargrafodaLista"/>
        <w:numPr>
          <w:ilvl w:val="1"/>
          <w:numId w:val="45"/>
        </w:numPr>
        <w:spacing w:line="360" w:lineRule="auto"/>
      </w:pPr>
      <w:r>
        <w:rPr>
          <w:rFonts w:ascii="Calibri" w:eastAsia="Calibri" w:hAnsi="Calibri" w:cs="Calibri"/>
          <w:sz w:val="24"/>
        </w:rPr>
        <w:t>Mensagem: "Operação realizada com sucesso.".</w:t>
      </w:r>
    </w:p>
    <w:p w14:paraId="55B75873" w14:textId="77777777" w:rsidR="00522113" w:rsidRDefault="00B51388">
      <w:pPr>
        <w:pStyle w:val="PargrafodaLista"/>
        <w:numPr>
          <w:ilvl w:val="0"/>
          <w:numId w:val="45"/>
        </w:numPr>
        <w:spacing w:line="360" w:lineRule="auto"/>
      </w:pPr>
      <w:r>
        <w:rPr>
          <w:rFonts w:ascii="Calibri" w:eastAsia="Calibri" w:hAnsi="Calibri" w:cs="Calibri"/>
          <w:b/>
          <w:sz w:val="24"/>
        </w:rPr>
        <w:t>Cancelar</w:t>
      </w:r>
      <w:r>
        <w:rPr>
          <w:rFonts w:ascii="Calibri" w:eastAsia="Calibri" w:hAnsi="Calibri" w:cs="Calibri"/>
          <w:sz w:val="24"/>
        </w:rPr>
        <w:t>: Ao acionar esta opção, o sistema deverá descartar as mudanças realizadas e encaminha o usuário para a tela de pesquisa de elemento.</w:t>
      </w:r>
    </w:p>
    <w:p w14:paraId="75C919AD" w14:textId="77777777" w:rsidR="00522113" w:rsidRDefault="00B51388">
      <w:pPr>
        <w:spacing w:line="360" w:lineRule="auto"/>
      </w:pPr>
      <w:r>
        <w:rPr>
          <w:rFonts w:ascii="Calibri" w:eastAsia="Calibri" w:hAnsi="Calibri" w:cs="Calibri"/>
          <w:sz w:val="24"/>
        </w:rPr>
        <w:t xml:space="preserve">O </w:t>
      </w:r>
      <w:r>
        <w:rPr>
          <w:rFonts w:ascii="Calibri" w:eastAsia="Calibri" w:hAnsi="Calibri" w:cs="Calibri"/>
          <w:sz w:val="24"/>
        </w:rPr>
        <w:t>sistema não deverá permitir a inclusão de um Item com o nome duplicado.</w:t>
      </w:r>
    </w:p>
    <w:p w14:paraId="3EEB0340" w14:textId="77777777" w:rsidR="00522113" w:rsidRDefault="00B51388">
      <w:pPr>
        <w:pStyle w:val="PargrafodaLista"/>
        <w:numPr>
          <w:ilvl w:val="0"/>
          <w:numId w:val="44"/>
        </w:numPr>
        <w:spacing w:line="360" w:lineRule="auto"/>
      </w:pPr>
      <w:r>
        <w:rPr>
          <w:rFonts w:ascii="Calibri" w:eastAsia="Calibri" w:hAnsi="Calibri" w:cs="Calibri"/>
          <w:b/>
          <w:sz w:val="24"/>
        </w:rPr>
        <w:t>Mensagem</w:t>
      </w:r>
      <w:r>
        <w:rPr>
          <w:rFonts w:ascii="Calibri" w:eastAsia="Calibri" w:hAnsi="Calibri" w:cs="Calibri"/>
          <w:sz w:val="24"/>
        </w:rPr>
        <w:t>: "Está Item já está cadastrado.".</w:t>
      </w:r>
    </w:p>
    <w:p w14:paraId="58E87C66" w14:textId="77777777" w:rsidR="00522113" w:rsidRDefault="00522113"/>
    <w:p w14:paraId="69F94033" w14:textId="77777777" w:rsidR="00522113" w:rsidRDefault="00B51388">
      <w:r>
        <w:rPr>
          <w:noProof/>
        </w:rPr>
        <w:lastRenderedPageBreak/>
        <w:drawing>
          <wp:inline distT="0" distB="0" distL="0" distR="0" wp14:anchorId="2BCD2B93" wp14:editId="790D7ED1">
            <wp:extent cx="5486400" cy="2733675"/>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png"/>
                    <pic:cNvPicPr/>
                  </pic:nvPicPr>
                  <pic:blipFill>
                    <a:blip r:embed="rId227" cstate="print"/>
                    <a:stretch>
                      <a:fillRect/>
                    </a:stretch>
                  </pic:blipFill>
                  <pic:spPr>
                    <a:xfrm>
                      <a:off x="0" y="0"/>
                      <a:ext cx="5486400" cy="2733675"/>
                    </a:xfrm>
                    <a:prstGeom prst="rect">
                      <a:avLst/>
                    </a:prstGeom>
                  </pic:spPr>
                </pic:pic>
              </a:graphicData>
            </a:graphic>
          </wp:inline>
        </w:drawing>
      </w:r>
    </w:p>
    <w:p w14:paraId="1A20DAFE" w14:textId="77777777" w:rsidR="00522113" w:rsidRDefault="00522113"/>
    <w:p w14:paraId="797DFC6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28">
        <w:r>
          <w:rPr>
            <w:rFonts w:ascii="Tahoma" w:eastAsia="Tahoma" w:hAnsi="Tahoma" w:cs="Tahoma"/>
            <w:i/>
            <w:color w:val="6666FF"/>
          </w:rPr>
          <w:t xml:space="preserve">Easy to use tool to create </w:t>
        </w:r>
        <w:r>
          <w:rPr>
            <w:rFonts w:ascii="Tahoma" w:eastAsia="Tahoma" w:hAnsi="Tahoma" w:cs="Tahoma"/>
            <w:i/>
            <w:color w:val="6666FF"/>
          </w:rPr>
          <w:t>HTML Help files and Help web sites</w:t>
        </w:r>
      </w:hyperlink>
    </w:p>
    <w:p w14:paraId="71496CE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03" w:name="_topic_Ocorrencia"/>
      <w:bookmarkEnd w:id="103"/>
      <w:r>
        <w:rPr>
          <w:rFonts w:ascii="Tahoma" w:eastAsia="Tahoma" w:hAnsi="Tahoma" w:cs="Tahoma"/>
          <w:i/>
          <w:color w:val="243F60"/>
          <w:sz w:val="22"/>
        </w:rPr>
        <w:t>Ocorrência</w:t>
      </w:r>
    </w:p>
    <w:p w14:paraId="28E410F8" w14:textId="77777777" w:rsidR="00522113" w:rsidRDefault="00B51388">
      <w:pPr>
        <w:spacing w:line="360" w:lineRule="auto"/>
      </w:pPr>
      <w:r>
        <w:rPr>
          <w:rFonts w:ascii="Calibri" w:eastAsia="Calibri" w:hAnsi="Calibri" w:cs="Calibri"/>
          <w:sz w:val="24"/>
        </w:rPr>
        <w:t>Ao selecionar a opção “</w:t>
      </w:r>
      <w:r>
        <w:rPr>
          <w:rFonts w:ascii="Calibri" w:eastAsia="Calibri" w:hAnsi="Calibri" w:cs="Calibri"/>
          <w:b/>
          <w:sz w:val="24"/>
        </w:rPr>
        <w:t>Ocorrência</w:t>
      </w:r>
      <w:r>
        <w:rPr>
          <w:rFonts w:ascii="Calibri" w:eastAsia="Calibri" w:hAnsi="Calibri" w:cs="Calibri"/>
          <w:sz w:val="24"/>
        </w:rPr>
        <w:t>”, o sistema apresenta a tela de cadastro com os seguintes ca</w:t>
      </w:r>
      <w:r>
        <w:rPr>
          <w:rFonts w:ascii="Calibri" w:eastAsia="Calibri" w:hAnsi="Calibri" w:cs="Calibri"/>
          <w:sz w:val="24"/>
        </w:rPr>
        <w:t>mpos “Classificador”, “Nome” e “Descrição” e as opções:</w:t>
      </w:r>
    </w:p>
    <w:p w14:paraId="506BCA57" w14:textId="77777777" w:rsidR="00522113" w:rsidRDefault="00B51388">
      <w:pPr>
        <w:pStyle w:val="PargrafodaLista"/>
        <w:numPr>
          <w:ilvl w:val="0"/>
          <w:numId w:val="47"/>
        </w:numPr>
        <w:spacing w:line="360" w:lineRule="auto"/>
      </w:pPr>
      <w:r>
        <w:rPr>
          <w:rFonts w:ascii="Calibri" w:eastAsia="Calibri" w:hAnsi="Calibri" w:cs="Calibri"/>
          <w:b/>
          <w:sz w:val="24"/>
        </w:rPr>
        <w:t>Salvar</w:t>
      </w:r>
      <w:r>
        <w:rPr>
          <w:rFonts w:ascii="Calibri" w:eastAsia="Calibri" w:hAnsi="Calibri" w:cs="Calibri"/>
          <w:sz w:val="24"/>
        </w:rPr>
        <w:t>: Ao acionar esta opção, o sistema deverá gravar o elemento na base de dados, encaminhar o usuário para a tela de pesquisa de elemento e apresentar a mensagem de confirmação.</w:t>
      </w:r>
    </w:p>
    <w:p w14:paraId="523E5A0D" w14:textId="77777777" w:rsidR="00522113" w:rsidRDefault="00B51388">
      <w:pPr>
        <w:pStyle w:val="PargrafodaLista"/>
        <w:numPr>
          <w:ilvl w:val="1"/>
          <w:numId w:val="47"/>
        </w:numPr>
        <w:spacing w:line="360" w:lineRule="auto"/>
      </w:pPr>
      <w:r>
        <w:rPr>
          <w:rFonts w:ascii="Calibri" w:eastAsia="Calibri" w:hAnsi="Calibri" w:cs="Calibri"/>
          <w:sz w:val="24"/>
        </w:rPr>
        <w:t>Mensagem: "Operação</w:t>
      </w:r>
      <w:r>
        <w:rPr>
          <w:rFonts w:ascii="Calibri" w:eastAsia="Calibri" w:hAnsi="Calibri" w:cs="Calibri"/>
          <w:sz w:val="24"/>
        </w:rPr>
        <w:t xml:space="preserve"> realizada com sucesso.".</w:t>
      </w:r>
    </w:p>
    <w:p w14:paraId="3D117486" w14:textId="77777777" w:rsidR="00522113" w:rsidRDefault="00B51388">
      <w:pPr>
        <w:pStyle w:val="PargrafodaLista"/>
        <w:numPr>
          <w:ilvl w:val="0"/>
          <w:numId w:val="47"/>
        </w:numPr>
        <w:spacing w:line="360" w:lineRule="auto"/>
      </w:pPr>
      <w:r>
        <w:rPr>
          <w:rFonts w:ascii="Calibri" w:eastAsia="Calibri" w:hAnsi="Calibri" w:cs="Calibri"/>
          <w:b/>
          <w:sz w:val="24"/>
        </w:rPr>
        <w:t>Cancelar</w:t>
      </w:r>
      <w:r>
        <w:rPr>
          <w:rFonts w:ascii="Calibri" w:eastAsia="Calibri" w:hAnsi="Calibri" w:cs="Calibri"/>
          <w:sz w:val="24"/>
        </w:rPr>
        <w:t>: Ao acionar esta opção, o sistema deverá descartar as mudanças realizadas e encaminha o usuário para a tela de pesquisa de elemento.</w:t>
      </w:r>
    </w:p>
    <w:p w14:paraId="61AFFD50" w14:textId="77777777" w:rsidR="00522113" w:rsidRDefault="00B51388">
      <w:pPr>
        <w:spacing w:line="360" w:lineRule="auto"/>
      </w:pPr>
      <w:r>
        <w:rPr>
          <w:rFonts w:ascii="Calibri" w:eastAsia="Calibri" w:hAnsi="Calibri" w:cs="Calibri"/>
          <w:sz w:val="24"/>
        </w:rPr>
        <w:t>O sistema não deverá permitir a inclusão de um Item com o nome duplicado.</w:t>
      </w:r>
    </w:p>
    <w:p w14:paraId="3795CE97" w14:textId="77777777" w:rsidR="00522113" w:rsidRDefault="00B51388">
      <w:pPr>
        <w:pStyle w:val="PargrafodaLista"/>
        <w:numPr>
          <w:ilvl w:val="0"/>
          <w:numId w:val="46"/>
        </w:numPr>
        <w:spacing w:line="360" w:lineRule="auto"/>
      </w:pPr>
      <w:r>
        <w:rPr>
          <w:rFonts w:ascii="Calibri" w:eastAsia="Calibri" w:hAnsi="Calibri" w:cs="Calibri"/>
          <w:b/>
          <w:sz w:val="24"/>
        </w:rPr>
        <w:t>Mensagem</w:t>
      </w:r>
      <w:r>
        <w:rPr>
          <w:rFonts w:ascii="Calibri" w:eastAsia="Calibri" w:hAnsi="Calibri" w:cs="Calibri"/>
          <w:sz w:val="24"/>
        </w:rPr>
        <w:t>: "Está Ocorrência já está cadastrado.".</w:t>
      </w:r>
    </w:p>
    <w:p w14:paraId="0923393F" w14:textId="77777777" w:rsidR="00522113" w:rsidRDefault="00522113"/>
    <w:p w14:paraId="2757D6D1" w14:textId="77777777" w:rsidR="00522113" w:rsidRDefault="00B51388">
      <w:r>
        <w:rPr>
          <w:noProof/>
        </w:rPr>
        <w:lastRenderedPageBreak/>
        <w:drawing>
          <wp:inline distT="0" distB="0" distL="0" distR="0" wp14:anchorId="15C6FEA8" wp14:editId="0E2427B6">
            <wp:extent cx="5486400" cy="2733675"/>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png"/>
                    <pic:cNvPicPr/>
                  </pic:nvPicPr>
                  <pic:blipFill>
                    <a:blip r:embed="rId229" cstate="print"/>
                    <a:stretch>
                      <a:fillRect/>
                    </a:stretch>
                  </pic:blipFill>
                  <pic:spPr>
                    <a:xfrm>
                      <a:off x="0" y="0"/>
                      <a:ext cx="5486400" cy="2733675"/>
                    </a:xfrm>
                    <a:prstGeom prst="rect">
                      <a:avLst/>
                    </a:prstGeom>
                  </pic:spPr>
                </pic:pic>
              </a:graphicData>
            </a:graphic>
          </wp:inline>
        </w:drawing>
      </w:r>
    </w:p>
    <w:p w14:paraId="6FD8DADA" w14:textId="77777777" w:rsidR="00522113" w:rsidRDefault="00522113">
      <w:pPr>
        <w:ind w:left="810"/>
      </w:pPr>
    </w:p>
    <w:p w14:paraId="6D50CF9C" w14:textId="77777777" w:rsidR="00522113" w:rsidRDefault="00522113">
      <w:pPr>
        <w:ind w:left="810"/>
      </w:pPr>
    </w:p>
    <w:p w14:paraId="50397B9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30">
        <w:r>
          <w:rPr>
            <w:rFonts w:ascii="Tahoma" w:eastAsia="Tahoma" w:hAnsi="Tahoma" w:cs="Tahoma"/>
            <w:i/>
            <w:color w:val="6666FF"/>
          </w:rPr>
          <w:t>Easily create CHM Help documents</w:t>
        </w:r>
      </w:hyperlink>
    </w:p>
    <w:p w14:paraId="48477406" w14:textId="77777777" w:rsidR="00522113" w:rsidRDefault="00B51388">
      <w:r>
        <w:br w:type="page"/>
      </w:r>
    </w:p>
    <w:p w14:paraId="783AE30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04" w:name="_topic_AlterarElementos"/>
      <w:bookmarkEnd w:id="104"/>
      <w:r>
        <w:rPr>
          <w:rFonts w:ascii="Tahoma" w:eastAsia="Tahoma" w:hAnsi="Tahoma" w:cs="Tahoma"/>
          <w:i/>
          <w:color w:val="243F60"/>
          <w:sz w:val="22"/>
        </w:rPr>
        <w:t>Alterar Elementos</w:t>
      </w:r>
    </w:p>
    <w:p w14:paraId="0625072C" w14:textId="77777777" w:rsidR="00522113" w:rsidRDefault="00B51388">
      <w:pPr>
        <w:spacing w:line="360" w:lineRule="auto"/>
      </w:pPr>
      <w:r>
        <w:rPr>
          <w:rFonts w:ascii="Calibri" w:eastAsia="Calibri" w:hAnsi="Calibri" w:cs="Calibri"/>
          <w:sz w:val="24"/>
        </w:rPr>
        <w:t>Ao alterar um registro do tipo “</w:t>
      </w:r>
      <w:r>
        <w:rPr>
          <w:rFonts w:ascii="Calibri" w:eastAsia="Calibri" w:hAnsi="Calibri" w:cs="Calibri"/>
          <w:b/>
          <w:sz w:val="24"/>
        </w:rPr>
        <w:t>Categoria</w:t>
      </w:r>
      <w:r>
        <w:rPr>
          <w:rFonts w:ascii="Calibri" w:eastAsia="Calibri" w:hAnsi="Calibri" w:cs="Calibri"/>
          <w:sz w:val="24"/>
        </w:rPr>
        <w:t>”, “</w:t>
      </w:r>
      <w:r>
        <w:rPr>
          <w:rFonts w:ascii="Calibri" w:eastAsia="Calibri" w:hAnsi="Calibri" w:cs="Calibri"/>
          <w:b/>
          <w:sz w:val="24"/>
        </w:rPr>
        <w:t>Item</w:t>
      </w:r>
      <w:r>
        <w:rPr>
          <w:rFonts w:ascii="Calibri" w:eastAsia="Calibri" w:hAnsi="Calibri" w:cs="Calibri"/>
          <w:sz w:val="24"/>
        </w:rPr>
        <w:t>” ou “</w:t>
      </w:r>
      <w:r>
        <w:rPr>
          <w:rFonts w:ascii="Calibri" w:eastAsia="Calibri" w:hAnsi="Calibri" w:cs="Calibri"/>
          <w:b/>
          <w:sz w:val="24"/>
        </w:rPr>
        <w:t>Ocorrência</w:t>
      </w:r>
      <w:r>
        <w:rPr>
          <w:rFonts w:ascii="Calibri" w:eastAsia="Calibri" w:hAnsi="Calibri" w:cs="Calibri"/>
          <w:sz w:val="24"/>
        </w:rPr>
        <w:t xml:space="preserve">”, o sistema recuperar os dados para alteração, sendo que o sistema não deverá permitir a troca do tipo na alteração do </w:t>
      </w:r>
      <w:r>
        <w:rPr>
          <w:rFonts w:ascii="Calibri" w:eastAsia="Calibri" w:hAnsi="Calibri" w:cs="Calibri"/>
          <w:sz w:val="24"/>
        </w:rPr>
        <w:t>registro.</w:t>
      </w:r>
    </w:p>
    <w:p w14:paraId="5590E54C" w14:textId="77777777" w:rsidR="00522113" w:rsidRDefault="00B51388">
      <w:pPr>
        <w:numPr>
          <w:ilvl w:val="0"/>
          <w:numId w:val="48"/>
        </w:numPr>
        <w:spacing w:line="360" w:lineRule="auto"/>
      </w:pPr>
      <w:r>
        <w:rPr>
          <w:rFonts w:ascii="Calibri" w:eastAsia="Calibri" w:hAnsi="Calibri" w:cs="Calibri"/>
          <w:sz w:val="24"/>
        </w:rPr>
        <w:t>O sistema não deverá permitir a alteração de uma “Categoria”, “Item” ou “Ocorrência” com o nome duplicado.</w:t>
      </w:r>
    </w:p>
    <w:p w14:paraId="32B964EF" w14:textId="77777777" w:rsidR="00522113" w:rsidRDefault="00B51388">
      <w:pPr>
        <w:pStyle w:val="PargrafodaLista"/>
        <w:numPr>
          <w:ilvl w:val="1"/>
          <w:numId w:val="48"/>
        </w:numPr>
        <w:spacing w:line="360" w:lineRule="auto"/>
      </w:pPr>
      <w:r>
        <w:rPr>
          <w:rFonts w:ascii="Calibri" w:eastAsia="Calibri" w:hAnsi="Calibri" w:cs="Calibri"/>
          <w:b/>
          <w:sz w:val="24"/>
        </w:rPr>
        <w:t>Mensagem</w:t>
      </w:r>
      <w:r>
        <w:rPr>
          <w:rFonts w:ascii="Calibri" w:eastAsia="Calibri" w:hAnsi="Calibri" w:cs="Calibri"/>
          <w:sz w:val="24"/>
        </w:rPr>
        <w:t>: "</w:t>
      </w:r>
      <w:r>
        <w:rPr>
          <w:rFonts w:ascii="Calibri" w:eastAsia="Calibri" w:hAnsi="Calibri" w:cs="Calibri"/>
          <w:color w:val="000000"/>
          <w:sz w:val="24"/>
        </w:rPr>
        <w:t xml:space="preserve">Este &lt;Tipo&gt; já está </w:t>
      </w:r>
      <w:r>
        <w:rPr>
          <w:rFonts w:ascii="Calibri" w:eastAsia="Calibri" w:hAnsi="Calibri" w:cs="Calibri"/>
          <w:sz w:val="24"/>
        </w:rPr>
        <w:t>cadastrado.".</w:t>
      </w:r>
    </w:p>
    <w:p w14:paraId="0D61F3E1" w14:textId="77777777" w:rsidR="00522113" w:rsidRDefault="00B51388">
      <w:pPr>
        <w:pStyle w:val="PargrafodaLista"/>
        <w:numPr>
          <w:ilvl w:val="0"/>
          <w:numId w:val="48"/>
        </w:numPr>
        <w:spacing w:line="360" w:lineRule="auto"/>
      </w:pPr>
      <w:r>
        <w:rPr>
          <w:rFonts w:ascii="Calibri" w:eastAsia="Calibri" w:hAnsi="Calibri" w:cs="Calibri"/>
          <w:sz w:val="24"/>
        </w:rPr>
        <w:t xml:space="preserve">Caso o campo Tipo esteja em branco, o sistema deverá considerar que a Categoria é para ser </w:t>
      </w:r>
      <w:r>
        <w:rPr>
          <w:rFonts w:ascii="Calibri" w:eastAsia="Calibri" w:hAnsi="Calibri" w:cs="Calibri"/>
          <w:sz w:val="24"/>
        </w:rPr>
        <w:t>apresentada em toda e qualquer Natureza presente no sistema.</w:t>
      </w:r>
    </w:p>
    <w:p w14:paraId="01D5A40F" w14:textId="77777777" w:rsidR="00522113" w:rsidRDefault="00B51388">
      <w:pPr>
        <w:pStyle w:val="PargrafodaLista"/>
        <w:numPr>
          <w:ilvl w:val="1"/>
          <w:numId w:val="48"/>
        </w:numPr>
        <w:spacing w:line="360" w:lineRule="auto"/>
      </w:pPr>
      <w:r>
        <w:rPr>
          <w:rFonts w:ascii="Calibri" w:eastAsia="Calibri" w:hAnsi="Calibri" w:cs="Calibri"/>
          <w:sz w:val="24"/>
        </w:rPr>
        <w:t>O sistema só deverá apresentar para adição os tipos relacionados à(s) natureza(s) selecionada(s)</w:t>
      </w:r>
    </w:p>
    <w:p w14:paraId="7C037217" w14:textId="77777777" w:rsidR="00522113" w:rsidRDefault="00522113"/>
    <w:p w14:paraId="2B3CE7BA" w14:textId="77777777" w:rsidR="00522113" w:rsidRDefault="00B51388">
      <w:r>
        <w:rPr>
          <w:noProof/>
        </w:rPr>
        <w:drawing>
          <wp:inline distT="0" distB="0" distL="0" distR="0" wp14:anchorId="1C1418D5" wp14:editId="4A096132">
            <wp:extent cx="5591175" cy="3238500"/>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png"/>
                    <pic:cNvPicPr/>
                  </pic:nvPicPr>
                  <pic:blipFill>
                    <a:blip r:embed="rId231" cstate="print"/>
                    <a:stretch>
                      <a:fillRect/>
                    </a:stretch>
                  </pic:blipFill>
                  <pic:spPr>
                    <a:xfrm>
                      <a:off x="0" y="0"/>
                      <a:ext cx="5591175" cy="3238500"/>
                    </a:xfrm>
                    <a:prstGeom prst="rect">
                      <a:avLst/>
                    </a:prstGeom>
                  </pic:spPr>
                </pic:pic>
              </a:graphicData>
            </a:graphic>
          </wp:inline>
        </w:drawing>
      </w:r>
    </w:p>
    <w:p w14:paraId="5A928F6E" w14:textId="77777777" w:rsidR="00522113" w:rsidRDefault="00522113"/>
    <w:p w14:paraId="43954607" w14:textId="77777777" w:rsidR="00522113" w:rsidRDefault="00B51388">
      <w:r>
        <w:rPr>
          <w:noProof/>
        </w:rPr>
        <w:drawing>
          <wp:inline distT="0" distB="0" distL="0" distR="0" wp14:anchorId="64E28F62" wp14:editId="62A382BC">
            <wp:extent cx="5486400" cy="2219325"/>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png"/>
                    <pic:cNvPicPr/>
                  </pic:nvPicPr>
                  <pic:blipFill>
                    <a:blip r:embed="rId232" cstate="print"/>
                    <a:stretch>
                      <a:fillRect/>
                    </a:stretch>
                  </pic:blipFill>
                  <pic:spPr>
                    <a:xfrm>
                      <a:off x="0" y="0"/>
                      <a:ext cx="5486400" cy="2219325"/>
                    </a:xfrm>
                    <a:prstGeom prst="rect">
                      <a:avLst/>
                    </a:prstGeom>
                  </pic:spPr>
                </pic:pic>
              </a:graphicData>
            </a:graphic>
          </wp:inline>
        </w:drawing>
      </w:r>
    </w:p>
    <w:p w14:paraId="50AC56EE" w14:textId="77777777" w:rsidR="00522113" w:rsidRDefault="00522113"/>
    <w:p w14:paraId="7E8FC0DF" w14:textId="77777777" w:rsidR="00522113" w:rsidRDefault="00B51388">
      <w:r>
        <w:rPr>
          <w:noProof/>
        </w:rPr>
        <w:lastRenderedPageBreak/>
        <w:drawing>
          <wp:inline distT="0" distB="0" distL="0" distR="0" wp14:anchorId="35DB41DC" wp14:editId="377A6D6A">
            <wp:extent cx="5486400" cy="2733675"/>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png"/>
                    <pic:cNvPicPr/>
                  </pic:nvPicPr>
                  <pic:blipFill>
                    <a:blip r:embed="rId233" cstate="print"/>
                    <a:stretch>
                      <a:fillRect/>
                    </a:stretch>
                  </pic:blipFill>
                  <pic:spPr>
                    <a:xfrm>
                      <a:off x="0" y="0"/>
                      <a:ext cx="5486400" cy="2733675"/>
                    </a:xfrm>
                    <a:prstGeom prst="rect">
                      <a:avLst/>
                    </a:prstGeom>
                  </pic:spPr>
                </pic:pic>
              </a:graphicData>
            </a:graphic>
          </wp:inline>
        </w:drawing>
      </w:r>
    </w:p>
    <w:p w14:paraId="6BE73819" w14:textId="77777777" w:rsidR="00522113" w:rsidRDefault="00522113"/>
    <w:p w14:paraId="2060187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34">
        <w:r>
          <w:rPr>
            <w:rFonts w:ascii="Tahoma" w:eastAsia="Tahoma" w:hAnsi="Tahoma" w:cs="Tahoma"/>
            <w:i/>
            <w:color w:val="6666FF"/>
          </w:rPr>
          <w:t>Free CHM Help documentation generator</w:t>
        </w:r>
      </w:hyperlink>
    </w:p>
    <w:p w14:paraId="21981B33" w14:textId="77777777" w:rsidR="00522113" w:rsidRDefault="00B51388">
      <w:r>
        <w:br w:type="page"/>
      </w:r>
    </w:p>
    <w:p w14:paraId="6358384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05" w:name="_topic_ExcluirElementos"/>
      <w:bookmarkEnd w:id="105"/>
      <w:r>
        <w:rPr>
          <w:rFonts w:ascii="Tahoma" w:eastAsia="Tahoma" w:hAnsi="Tahoma" w:cs="Tahoma"/>
          <w:i/>
          <w:color w:val="243F60"/>
          <w:sz w:val="22"/>
        </w:rPr>
        <w:t>Excluir Elementos</w:t>
      </w:r>
    </w:p>
    <w:p w14:paraId="4A752529" w14:textId="77777777" w:rsidR="00522113" w:rsidRDefault="00B51388">
      <w:pPr>
        <w:spacing w:line="360" w:lineRule="auto"/>
        <w:jc w:val="both"/>
      </w:pPr>
      <w:r>
        <w:rPr>
          <w:rFonts w:ascii="Calibri" w:eastAsia="Calibri" w:hAnsi="Calibri" w:cs="Calibri"/>
          <w:sz w:val="24"/>
        </w:rPr>
        <w:t>Ao selecionar o registro e acionar ação “</w:t>
      </w:r>
      <w:r>
        <w:rPr>
          <w:rFonts w:ascii="Calibri" w:eastAsia="Calibri" w:hAnsi="Calibri" w:cs="Calibri"/>
          <w:b/>
          <w:sz w:val="24"/>
        </w:rPr>
        <w:t>Excluir</w:t>
      </w:r>
      <w:r>
        <w:rPr>
          <w:rFonts w:ascii="Calibri" w:eastAsia="Calibri" w:hAnsi="Calibri" w:cs="Calibri"/>
          <w:sz w:val="24"/>
        </w:rPr>
        <w:t>”, o sistema irá apresenta mensagem de confirmação</w:t>
      </w:r>
      <w:r>
        <w:rPr>
          <w:rFonts w:ascii="Calibri" w:eastAsia="Calibri" w:hAnsi="Calibri" w:cs="Calibri"/>
          <w:sz w:val="24"/>
        </w:rPr>
        <w:t>:</w:t>
      </w:r>
    </w:p>
    <w:p w14:paraId="0B1F7668" w14:textId="77777777" w:rsidR="00522113" w:rsidRDefault="00B51388">
      <w:pPr>
        <w:pStyle w:val="PargrafodaLista"/>
        <w:numPr>
          <w:ilvl w:val="0"/>
          <w:numId w:val="49"/>
        </w:numPr>
        <w:spacing w:line="360" w:lineRule="auto"/>
        <w:jc w:val="both"/>
      </w:pPr>
      <w:r>
        <w:rPr>
          <w:rFonts w:ascii="Calibri" w:eastAsia="Calibri" w:hAnsi="Calibri" w:cs="Calibri"/>
          <w:b/>
          <w:sz w:val="24"/>
        </w:rPr>
        <w:t>Confirmar</w:t>
      </w:r>
      <w:r>
        <w:rPr>
          <w:rFonts w:ascii="Calibri" w:eastAsia="Calibri" w:hAnsi="Calibri" w:cs="Calibri"/>
          <w:sz w:val="24"/>
        </w:rPr>
        <w:t xml:space="preserve"> </w:t>
      </w:r>
      <w:r>
        <w:rPr>
          <w:rFonts w:ascii="Calibri" w:eastAsia="Calibri" w:hAnsi="Calibri" w:cs="Calibri"/>
          <w:b/>
          <w:sz w:val="24"/>
        </w:rPr>
        <w:t>ação</w:t>
      </w:r>
      <w:r>
        <w:rPr>
          <w:rFonts w:ascii="Calibri" w:eastAsia="Calibri" w:hAnsi="Calibri" w:cs="Calibri"/>
          <w:sz w:val="24"/>
        </w:rPr>
        <w:t>: Sim / Não</w:t>
      </w:r>
    </w:p>
    <w:p w14:paraId="510E2575" w14:textId="77777777" w:rsidR="00522113" w:rsidRDefault="00B51388">
      <w:pPr>
        <w:spacing w:line="360" w:lineRule="auto"/>
        <w:jc w:val="both"/>
      </w:pPr>
      <w:r>
        <w:rPr>
          <w:rFonts w:ascii="Calibri" w:eastAsia="Calibri" w:hAnsi="Calibri" w:cs="Calibri"/>
          <w:sz w:val="24"/>
        </w:rPr>
        <w:t xml:space="preserve">Ao confirmar, o sistema irá remover o registro da lista de resultado dos elementos. </w:t>
      </w:r>
    </w:p>
    <w:p w14:paraId="26BFE3C1" w14:textId="77777777" w:rsidR="00522113" w:rsidRDefault="00B51388">
      <w:pPr>
        <w:spacing w:line="360" w:lineRule="auto"/>
        <w:jc w:val="both"/>
      </w:pPr>
      <w:r>
        <w:rPr>
          <w:rFonts w:ascii="Calibri" w:eastAsia="Calibri" w:hAnsi="Calibri" w:cs="Calibri"/>
          <w:sz w:val="24"/>
        </w:rPr>
        <w:t xml:space="preserve">O sistema somente deverá permitir a exclusão de qualquer tipo de elemento, se o mesmo não possuir vínculo com nenhum outro registro na base </w:t>
      </w:r>
      <w:r>
        <w:rPr>
          <w:rFonts w:ascii="Calibri" w:eastAsia="Calibri" w:hAnsi="Calibri" w:cs="Calibri"/>
          <w:sz w:val="24"/>
        </w:rPr>
        <w:t>de dados</w:t>
      </w:r>
      <w:r>
        <w:rPr>
          <w:sz w:val="24"/>
        </w:rPr>
        <w:t>.</w:t>
      </w:r>
    </w:p>
    <w:p w14:paraId="2A912C52" w14:textId="77777777" w:rsidR="00522113" w:rsidRDefault="00522113">
      <w:pPr>
        <w:jc w:val="both"/>
      </w:pPr>
    </w:p>
    <w:p w14:paraId="1E5E0B06" w14:textId="77777777" w:rsidR="00522113" w:rsidRDefault="00B51388">
      <w:pPr>
        <w:jc w:val="both"/>
      </w:pPr>
      <w:r>
        <w:rPr>
          <w:noProof/>
        </w:rPr>
        <w:drawing>
          <wp:inline distT="0" distB="0" distL="0" distR="0" wp14:anchorId="6EC442D6" wp14:editId="7A4508F2">
            <wp:extent cx="5486400" cy="2733675"/>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png"/>
                    <pic:cNvPicPr/>
                  </pic:nvPicPr>
                  <pic:blipFill>
                    <a:blip r:embed="rId235" cstate="print"/>
                    <a:stretch>
                      <a:fillRect/>
                    </a:stretch>
                  </pic:blipFill>
                  <pic:spPr>
                    <a:xfrm>
                      <a:off x="0" y="0"/>
                      <a:ext cx="5486400" cy="2733675"/>
                    </a:xfrm>
                    <a:prstGeom prst="rect">
                      <a:avLst/>
                    </a:prstGeom>
                  </pic:spPr>
                </pic:pic>
              </a:graphicData>
            </a:graphic>
          </wp:inline>
        </w:drawing>
      </w:r>
    </w:p>
    <w:p w14:paraId="18D9B8BA" w14:textId="77777777" w:rsidR="00522113" w:rsidRDefault="00522113">
      <w:pPr>
        <w:ind w:left="810"/>
      </w:pPr>
    </w:p>
    <w:p w14:paraId="73907F59" w14:textId="77777777" w:rsidR="00522113" w:rsidRDefault="00522113">
      <w:pPr>
        <w:ind w:left="810"/>
      </w:pPr>
    </w:p>
    <w:p w14:paraId="097279F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36">
        <w:r>
          <w:rPr>
            <w:rFonts w:ascii="Tahoma" w:eastAsia="Tahoma" w:hAnsi="Tahoma" w:cs="Tahoma"/>
            <w:i/>
            <w:color w:val="6666FF"/>
          </w:rPr>
          <w:t>Create iPhone web-based documentation</w:t>
        </w:r>
      </w:hyperlink>
    </w:p>
    <w:p w14:paraId="07BE8DBE" w14:textId="77777777" w:rsidR="00522113" w:rsidRDefault="00B51388">
      <w:r>
        <w:br w:type="page"/>
      </w:r>
    </w:p>
    <w:p w14:paraId="345079A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06" w:name="_topic_AtivarElementos"/>
      <w:bookmarkEnd w:id="106"/>
      <w:r>
        <w:rPr>
          <w:rFonts w:ascii="Tahoma" w:eastAsia="Tahoma" w:hAnsi="Tahoma" w:cs="Tahoma"/>
          <w:i/>
          <w:color w:val="243F60"/>
          <w:sz w:val="22"/>
        </w:rPr>
        <w:t>Ativar Elementos</w:t>
      </w:r>
    </w:p>
    <w:p w14:paraId="0E57EE63" w14:textId="77777777" w:rsidR="00522113" w:rsidRDefault="00B51388">
      <w:pPr>
        <w:spacing w:line="360" w:lineRule="auto"/>
        <w:jc w:val="both"/>
      </w:pPr>
      <w:r>
        <w:rPr>
          <w:rFonts w:ascii="Calibri" w:eastAsia="Calibri" w:hAnsi="Calibri" w:cs="Calibri"/>
          <w:sz w:val="24"/>
        </w:rPr>
        <w:t>Ao selecionar o registro e acionar a opção “</w:t>
      </w:r>
      <w:r>
        <w:rPr>
          <w:rFonts w:ascii="Calibri" w:eastAsia="Calibri" w:hAnsi="Calibri" w:cs="Calibri"/>
          <w:b/>
          <w:sz w:val="24"/>
        </w:rPr>
        <w:t>Ativar</w:t>
      </w:r>
      <w:r>
        <w:rPr>
          <w:rFonts w:ascii="Calibri" w:eastAsia="Calibri" w:hAnsi="Calibri" w:cs="Calibri"/>
          <w:sz w:val="24"/>
        </w:rPr>
        <w:t>”, o sistema ativa a situação do registro e apresen</w:t>
      </w:r>
      <w:r>
        <w:rPr>
          <w:rFonts w:ascii="Calibri" w:eastAsia="Calibri" w:hAnsi="Calibri" w:cs="Calibri"/>
          <w:sz w:val="24"/>
        </w:rPr>
        <w:t>ta a mensagem de sucesso.</w:t>
      </w:r>
    </w:p>
    <w:p w14:paraId="5E6102F6" w14:textId="77777777" w:rsidR="00522113" w:rsidRDefault="00B51388">
      <w:pPr>
        <w:spacing w:line="360" w:lineRule="auto"/>
        <w:jc w:val="both"/>
      </w:pPr>
      <w:r>
        <w:rPr>
          <w:rFonts w:ascii="Calibri" w:eastAsia="Calibri" w:hAnsi="Calibri" w:cs="Calibri"/>
          <w:sz w:val="24"/>
        </w:rPr>
        <w:t>Ao realizar a ação de “</w:t>
      </w:r>
      <w:r>
        <w:rPr>
          <w:rFonts w:ascii="Calibri" w:eastAsia="Calibri" w:hAnsi="Calibri" w:cs="Calibri"/>
          <w:b/>
          <w:sz w:val="24"/>
        </w:rPr>
        <w:t>Ativar</w:t>
      </w:r>
      <w:r>
        <w:rPr>
          <w:rFonts w:ascii="Calibri" w:eastAsia="Calibri" w:hAnsi="Calibri" w:cs="Calibri"/>
          <w:sz w:val="24"/>
        </w:rPr>
        <w:t>”, a pessoa será mostrada novamente nas opções de cadastro de planos de fiscalização ou cadastro de fiscalização.</w:t>
      </w:r>
    </w:p>
    <w:p w14:paraId="4ABB7DA5" w14:textId="77777777" w:rsidR="00522113" w:rsidRDefault="00B51388">
      <w:pPr>
        <w:jc w:val="both"/>
      </w:pPr>
      <w:r>
        <w:rPr>
          <w:noProof/>
        </w:rPr>
        <w:drawing>
          <wp:inline distT="0" distB="0" distL="0" distR="0" wp14:anchorId="457519D5" wp14:editId="386CEC34">
            <wp:extent cx="5486400" cy="2733675"/>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png"/>
                    <pic:cNvPicPr/>
                  </pic:nvPicPr>
                  <pic:blipFill>
                    <a:blip r:embed="rId237" cstate="print"/>
                    <a:stretch>
                      <a:fillRect/>
                    </a:stretch>
                  </pic:blipFill>
                  <pic:spPr>
                    <a:xfrm>
                      <a:off x="0" y="0"/>
                      <a:ext cx="5486400" cy="2733675"/>
                    </a:xfrm>
                    <a:prstGeom prst="rect">
                      <a:avLst/>
                    </a:prstGeom>
                  </pic:spPr>
                </pic:pic>
              </a:graphicData>
            </a:graphic>
          </wp:inline>
        </w:drawing>
      </w:r>
    </w:p>
    <w:p w14:paraId="15CFFA76" w14:textId="77777777" w:rsidR="00522113" w:rsidRDefault="00522113">
      <w:pPr>
        <w:jc w:val="both"/>
      </w:pPr>
    </w:p>
    <w:p w14:paraId="66C83A56" w14:textId="77777777" w:rsidR="00522113" w:rsidRDefault="00522113">
      <w:pPr>
        <w:ind w:left="810"/>
      </w:pPr>
    </w:p>
    <w:p w14:paraId="2A72DB4C" w14:textId="77777777" w:rsidR="00522113" w:rsidRDefault="00522113">
      <w:pPr>
        <w:ind w:left="810"/>
      </w:pPr>
    </w:p>
    <w:p w14:paraId="1353B53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38">
        <w:r>
          <w:rPr>
            <w:rFonts w:ascii="Tahoma" w:eastAsia="Tahoma" w:hAnsi="Tahoma" w:cs="Tahoma"/>
            <w:i/>
            <w:color w:val="6666FF"/>
          </w:rPr>
          <w:t>Free EPub producer</w:t>
        </w:r>
      </w:hyperlink>
    </w:p>
    <w:p w14:paraId="0D5C118B" w14:textId="77777777" w:rsidR="00522113" w:rsidRDefault="00B51388">
      <w:r>
        <w:br w:type="page"/>
      </w:r>
    </w:p>
    <w:p w14:paraId="2019C01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07" w:name="_topic_InativarElementos"/>
      <w:bookmarkEnd w:id="107"/>
      <w:r>
        <w:rPr>
          <w:rFonts w:ascii="Tahoma" w:eastAsia="Tahoma" w:hAnsi="Tahoma" w:cs="Tahoma"/>
          <w:i/>
          <w:color w:val="243F60"/>
          <w:sz w:val="22"/>
        </w:rPr>
        <w:t>Inativar Elementos</w:t>
      </w:r>
    </w:p>
    <w:p w14:paraId="16E9F2FE" w14:textId="77777777" w:rsidR="00522113" w:rsidRDefault="00B51388">
      <w:pPr>
        <w:spacing w:line="360" w:lineRule="auto"/>
        <w:jc w:val="both"/>
      </w:pPr>
      <w:r>
        <w:rPr>
          <w:rFonts w:ascii="Calibri" w:eastAsia="Calibri" w:hAnsi="Calibri" w:cs="Calibri"/>
          <w:sz w:val="24"/>
        </w:rPr>
        <w:t>Ao selecionar o registro e acionar a opção “</w:t>
      </w:r>
      <w:r>
        <w:rPr>
          <w:rFonts w:ascii="Calibri" w:eastAsia="Calibri" w:hAnsi="Calibri" w:cs="Calibri"/>
          <w:b/>
          <w:sz w:val="24"/>
        </w:rPr>
        <w:t>Inativar</w:t>
      </w:r>
      <w:r>
        <w:rPr>
          <w:rFonts w:ascii="Calibri" w:eastAsia="Calibri" w:hAnsi="Calibri" w:cs="Calibri"/>
          <w:sz w:val="24"/>
        </w:rPr>
        <w:t xml:space="preserve">”, o sistema </w:t>
      </w:r>
      <w:r>
        <w:rPr>
          <w:rFonts w:ascii="Calibri" w:eastAsia="Calibri" w:hAnsi="Calibri" w:cs="Calibri"/>
          <w:sz w:val="24"/>
        </w:rPr>
        <w:t>inativa a situação do registro e apresenta a mensagem de sucesso.</w:t>
      </w:r>
    </w:p>
    <w:p w14:paraId="281BB133" w14:textId="77777777" w:rsidR="00522113" w:rsidRDefault="00B51388">
      <w:pPr>
        <w:spacing w:line="360" w:lineRule="auto"/>
        <w:jc w:val="both"/>
      </w:pPr>
      <w:r>
        <w:rPr>
          <w:rFonts w:ascii="Calibri" w:eastAsia="Calibri" w:hAnsi="Calibri" w:cs="Calibri"/>
          <w:sz w:val="24"/>
        </w:rPr>
        <w:t>Ao realizar a ação de “</w:t>
      </w:r>
      <w:r>
        <w:rPr>
          <w:rFonts w:ascii="Calibri" w:eastAsia="Calibri" w:hAnsi="Calibri" w:cs="Calibri"/>
          <w:b/>
          <w:sz w:val="24"/>
        </w:rPr>
        <w:t>Inativar</w:t>
      </w:r>
      <w:r>
        <w:rPr>
          <w:rFonts w:ascii="Calibri" w:eastAsia="Calibri" w:hAnsi="Calibri" w:cs="Calibri"/>
          <w:sz w:val="24"/>
        </w:rPr>
        <w:t xml:space="preserve">”, o sistema não permitirá a utilização de elementos inativados no cadastro de novas ações de fiscalização, mas as anteriores que tiverem feito uso, os mesmos </w:t>
      </w:r>
      <w:r>
        <w:rPr>
          <w:rFonts w:ascii="Calibri" w:eastAsia="Calibri" w:hAnsi="Calibri" w:cs="Calibri"/>
          <w:sz w:val="24"/>
        </w:rPr>
        <w:t>ficarão visíveis.</w:t>
      </w:r>
    </w:p>
    <w:p w14:paraId="4969AA79" w14:textId="77777777" w:rsidR="00522113" w:rsidRDefault="00522113">
      <w:pPr>
        <w:pStyle w:val="PargrafodaLista"/>
        <w:jc w:val="both"/>
      </w:pPr>
    </w:p>
    <w:p w14:paraId="75BDBF97" w14:textId="77777777" w:rsidR="00522113" w:rsidRDefault="00B51388">
      <w:pPr>
        <w:jc w:val="both"/>
      </w:pPr>
      <w:r>
        <w:rPr>
          <w:noProof/>
        </w:rPr>
        <w:drawing>
          <wp:inline distT="0" distB="0" distL="0" distR="0" wp14:anchorId="45AE48FA" wp14:editId="4A32809A">
            <wp:extent cx="5486400" cy="2733675"/>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png"/>
                    <pic:cNvPicPr/>
                  </pic:nvPicPr>
                  <pic:blipFill>
                    <a:blip r:embed="rId239" cstate="print"/>
                    <a:stretch>
                      <a:fillRect/>
                    </a:stretch>
                  </pic:blipFill>
                  <pic:spPr>
                    <a:xfrm>
                      <a:off x="0" y="0"/>
                      <a:ext cx="5486400" cy="2733675"/>
                    </a:xfrm>
                    <a:prstGeom prst="rect">
                      <a:avLst/>
                    </a:prstGeom>
                  </pic:spPr>
                </pic:pic>
              </a:graphicData>
            </a:graphic>
          </wp:inline>
        </w:drawing>
      </w:r>
    </w:p>
    <w:p w14:paraId="0B6C09AE" w14:textId="77777777" w:rsidR="00522113" w:rsidRDefault="00522113">
      <w:pPr>
        <w:jc w:val="both"/>
      </w:pPr>
    </w:p>
    <w:p w14:paraId="4ABC1B9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40">
        <w:r>
          <w:rPr>
            <w:rFonts w:ascii="Tahoma" w:eastAsia="Tahoma" w:hAnsi="Tahoma" w:cs="Tahoma"/>
            <w:i/>
            <w:color w:val="6666FF"/>
          </w:rPr>
          <w:t>Full-featured Documentation generator</w:t>
        </w:r>
      </w:hyperlink>
    </w:p>
    <w:p w14:paraId="2D7A953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108" w:name="_topic_Riscos"/>
      <w:bookmarkEnd w:id="108"/>
      <w:r>
        <w:rPr>
          <w:rFonts w:ascii="Tahoma" w:eastAsia="Tahoma" w:hAnsi="Tahoma" w:cs="Tahoma"/>
          <w:color w:val="243F60"/>
          <w:sz w:val="22"/>
        </w:rPr>
        <w:t>Riscos</w:t>
      </w:r>
    </w:p>
    <w:p w14:paraId="52BA5AE2" w14:textId="77777777" w:rsidR="00522113" w:rsidRDefault="00B51388">
      <w:pPr>
        <w:spacing w:line="357" w:lineRule="auto"/>
        <w:ind w:left="105" w:right="75"/>
      </w:pPr>
      <w:r>
        <w:rPr>
          <w:rFonts w:ascii="Calibri" w:eastAsia="Calibri" w:hAnsi="Calibri" w:cs="Calibri"/>
          <w:sz w:val="24"/>
        </w:rPr>
        <w:t xml:space="preserve">No menu lateral na opção </w:t>
      </w:r>
      <w:r>
        <w:rPr>
          <w:rFonts w:ascii="Calibri" w:eastAsia="Calibri" w:hAnsi="Calibri" w:cs="Calibri"/>
          <w:b/>
          <w:sz w:val="24"/>
        </w:rPr>
        <w:t>Gerenciador</w:t>
      </w:r>
      <w:r>
        <w:rPr>
          <w:rFonts w:ascii="Calibri" w:eastAsia="Calibri" w:hAnsi="Calibri" w:cs="Calibri"/>
          <w:sz w:val="24"/>
        </w:rPr>
        <w:t xml:space="preserve"> &gt;&gt; </w:t>
      </w:r>
      <w:r>
        <w:rPr>
          <w:rFonts w:ascii="Calibri" w:eastAsia="Calibri" w:hAnsi="Calibri" w:cs="Calibri"/>
          <w:b/>
          <w:sz w:val="24"/>
        </w:rPr>
        <w:t>Riscos,</w:t>
      </w:r>
      <w:r>
        <w:rPr>
          <w:rFonts w:ascii="Calibri" w:eastAsia="Calibri" w:hAnsi="Calibri" w:cs="Calibri"/>
          <w:sz w:val="24"/>
        </w:rPr>
        <w:t xml:space="preserve"> o sistema irá apresenta os sub-menus:</w:t>
      </w:r>
    </w:p>
    <w:p w14:paraId="523D6106" w14:textId="77777777" w:rsidR="00522113" w:rsidRDefault="00B51388">
      <w:pPr>
        <w:numPr>
          <w:ilvl w:val="1"/>
          <w:numId w:val="50"/>
        </w:numPr>
        <w:spacing w:line="357" w:lineRule="auto"/>
        <w:ind w:right="75"/>
      </w:pPr>
      <w:hyperlink w:anchor="_topic_CategoriadeAnalise">
        <w:r>
          <w:rPr>
            <w:rStyle w:val="Hyperlink"/>
            <w:rFonts w:ascii="Calibri" w:eastAsia="Calibri" w:hAnsi="Calibri" w:cs="Calibri"/>
            <w:b/>
            <w:spacing w:val="-15"/>
            <w:sz w:val="24"/>
          </w:rPr>
          <w:t>Categoria de Análise</w:t>
        </w:r>
      </w:hyperlink>
    </w:p>
    <w:p w14:paraId="17C0039D" w14:textId="77777777" w:rsidR="00522113" w:rsidRDefault="00B51388">
      <w:pPr>
        <w:numPr>
          <w:ilvl w:val="1"/>
          <w:numId w:val="50"/>
        </w:numPr>
        <w:spacing w:line="357" w:lineRule="auto"/>
        <w:ind w:right="75"/>
      </w:pPr>
      <w:hyperlink w:anchor="_topic_CategoriadeRisco1">
        <w:r>
          <w:rPr>
            <w:rStyle w:val="Hyperlink"/>
            <w:rFonts w:ascii="Calibri" w:eastAsia="Calibri" w:hAnsi="Calibri" w:cs="Calibri"/>
            <w:b/>
            <w:spacing w:val="-15"/>
            <w:sz w:val="24"/>
          </w:rPr>
          <w:t>Categoria de Risco</w:t>
        </w:r>
      </w:hyperlink>
    </w:p>
    <w:p w14:paraId="3C576F1C" w14:textId="77777777" w:rsidR="00522113" w:rsidRDefault="00B51388">
      <w:pPr>
        <w:numPr>
          <w:ilvl w:val="1"/>
          <w:numId w:val="50"/>
        </w:numPr>
        <w:spacing w:line="357" w:lineRule="auto"/>
        <w:ind w:right="75"/>
      </w:pPr>
      <w:hyperlink w:anchor="_topic_FatordeRisco">
        <w:r>
          <w:rPr>
            <w:rStyle w:val="Hyperlink"/>
            <w:rFonts w:ascii="Calibri" w:eastAsia="Calibri" w:hAnsi="Calibri" w:cs="Calibri"/>
            <w:b/>
            <w:spacing w:val="-15"/>
            <w:sz w:val="24"/>
          </w:rPr>
          <w:t>Fator de Risco</w:t>
        </w:r>
      </w:hyperlink>
    </w:p>
    <w:p w14:paraId="014E4D2F" w14:textId="77777777" w:rsidR="00522113" w:rsidRDefault="00B51388">
      <w:pPr>
        <w:numPr>
          <w:ilvl w:val="1"/>
          <w:numId w:val="50"/>
        </w:numPr>
        <w:spacing w:line="357" w:lineRule="auto"/>
        <w:ind w:right="75"/>
      </w:pPr>
      <w:hyperlink w:anchor="_topic_GraudeRisco">
        <w:r>
          <w:rPr>
            <w:rStyle w:val="Hyperlink"/>
            <w:rFonts w:ascii="Calibri" w:eastAsia="Calibri" w:hAnsi="Calibri" w:cs="Calibri"/>
            <w:b/>
            <w:spacing w:val="-15"/>
            <w:sz w:val="24"/>
          </w:rPr>
          <w:t>Grau de Risco</w:t>
        </w:r>
      </w:hyperlink>
    </w:p>
    <w:p w14:paraId="33F3A68B" w14:textId="77777777" w:rsidR="00522113" w:rsidRDefault="00B51388">
      <w:pPr>
        <w:numPr>
          <w:ilvl w:val="1"/>
          <w:numId w:val="50"/>
        </w:numPr>
        <w:spacing w:line="357" w:lineRule="auto"/>
        <w:ind w:right="75"/>
      </w:pPr>
      <w:hyperlink w:anchor="_topic_ParametrodeRisco">
        <w:r>
          <w:rPr>
            <w:rStyle w:val="Hyperlink"/>
            <w:rFonts w:ascii="Calibri" w:eastAsia="Calibri" w:hAnsi="Calibri" w:cs="Calibri"/>
            <w:b/>
            <w:spacing w:val="-15"/>
            <w:sz w:val="24"/>
          </w:rPr>
          <w:t>Parametro de  Risco</w:t>
        </w:r>
      </w:hyperlink>
    </w:p>
    <w:p w14:paraId="2548EB4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w:t>
      </w:r>
      <w:r>
        <w:rPr>
          <w:rFonts w:ascii="Tahoma" w:eastAsia="Tahoma" w:hAnsi="Tahoma" w:cs="Tahoma"/>
          <w:i/>
          <w:color w:val="C0C0C0"/>
        </w:rPr>
        <w:t xml:space="preserve"> the Personal Edition of HelpNDoc: </w:t>
      </w:r>
      <w:hyperlink r:id="rId241">
        <w:r>
          <w:rPr>
            <w:rFonts w:ascii="Tahoma" w:eastAsia="Tahoma" w:hAnsi="Tahoma" w:cs="Tahoma"/>
            <w:i/>
            <w:color w:val="6666FF"/>
          </w:rPr>
          <w:t>Produce online help for Qt applications</w:t>
        </w:r>
      </w:hyperlink>
    </w:p>
    <w:p w14:paraId="7975E9E6" w14:textId="77777777" w:rsidR="00522113" w:rsidRDefault="00B51388">
      <w:r>
        <w:br w:type="page"/>
      </w:r>
    </w:p>
    <w:p w14:paraId="3B9B177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09" w:name="_topic_CategoriadeAnalise"/>
      <w:bookmarkEnd w:id="109"/>
      <w:r>
        <w:rPr>
          <w:rFonts w:ascii="Tahoma" w:eastAsia="Tahoma" w:hAnsi="Tahoma" w:cs="Tahoma"/>
          <w:i/>
          <w:color w:val="243F60"/>
          <w:sz w:val="22"/>
        </w:rPr>
        <w:t>Categoria de Análise</w:t>
      </w:r>
    </w:p>
    <w:p w14:paraId="47E06961" w14:textId="77777777" w:rsidR="00522113" w:rsidRDefault="00B51388">
      <w:pPr>
        <w:spacing w:line="357" w:lineRule="auto"/>
        <w:ind w:left="105" w:right="75"/>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 xml:space="preserve">menu lateral a opção </w:t>
      </w:r>
      <w:r>
        <w:rPr>
          <w:rFonts w:ascii="Calibri" w:eastAsia="Calibri" w:hAnsi="Calibri" w:cs="Calibri"/>
          <w:b/>
          <w:sz w:val="24"/>
        </w:rPr>
        <w:t>Gerenciador</w:t>
      </w:r>
      <w:r>
        <w:rPr>
          <w:rFonts w:ascii="Calibri" w:eastAsia="Calibri" w:hAnsi="Calibri" w:cs="Calibri"/>
          <w:sz w:val="24"/>
        </w:rPr>
        <w:t xml:space="preserve">, depois </w:t>
      </w:r>
      <w:r>
        <w:rPr>
          <w:rFonts w:ascii="Calibri" w:eastAsia="Calibri" w:hAnsi="Calibri" w:cs="Calibri"/>
          <w:b/>
          <w:sz w:val="24"/>
        </w:rPr>
        <w:t>Análises</w:t>
      </w:r>
      <w:r>
        <w:rPr>
          <w:rFonts w:ascii="Calibri" w:eastAsia="Calibri" w:hAnsi="Calibri" w:cs="Calibri"/>
          <w:sz w:val="24"/>
        </w:rPr>
        <w:t xml:space="preserve"> e depois </w:t>
      </w:r>
      <w:r>
        <w:rPr>
          <w:rFonts w:ascii="Calibri" w:eastAsia="Calibri" w:hAnsi="Calibri" w:cs="Calibri"/>
          <w:b/>
          <w:sz w:val="24"/>
        </w:rPr>
        <w:t>Categoria de Análise</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as Categoria de Análise cadastradas. O usuário poderá </w:t>
      </w:r>
      <w:r>
        <w:rPr>
          <w:rFonts w:ascii="Calibri" w:eastAsia="Calibri" w:hAnsi="Calibri" w:cs="Calibri"/>
          <w:b/>
          <w:sz w:val="24"/>
        </w:rPr>
        <w:t>"Consultar", "Cadastrar", "Alterar", "Excluir", "Inativar" e "Ativar"</w:t>
      </w:r>
      <w:r>
        <w:rPr>
          <w:rFonts w:ascii="Calibri" w:eastAsia="Calibri" w:hAnsi="Calibri" w:cs="Calibri"/>
          <w:sz w:val="24"/>
        </w:rPr>
        <w:t xml:space="preserve"> as Categoria de Análise. </w:t>
      </w:r>
    </w:p>
    <w:p w14:paraId="073781B6" w14:textId="77777777" w:rsidR="00522113" w:rsidRDefault="00B51388">
      <w:pPr>
        <w:spacing w:line="360" w:lineRule="auto"/>
        <w:ind w:left="105" w:right="75"/>
        <w:jc w:val="both"/>
      </w:pPr>
      <w:r>
        <w:rPr>
          <w:rFonts w:ascii="Calibri" w:eastAsia="Calibri" w:hAnsi="Calibri" w:cs="Calibri"/>
          <w:b/>
          <w:sz w:val="24"/>
        </w:rPr>
        <w:t xml:space="preserve">Importante: </w:t>
      </w:r>
    </w:p>
    <w:p w14:paraId="7777E3ED" w14:textId="77777777" w:rsidR="00522113" w:rsidRDefault="00B51388">
      <w:pPr>
        <w:numPr>
          <w:ilvl w:val="1"/>
          <w:numId w:val="51"/>
        </w:numPr>
        <w:spacing w:line="357" w:lineRule="auto"/>
        <w:ind w:right="75"/>
      </w:pPr>
      <w:r>
        <w:rPr>
          <w:rFonts w:ascii="Calibri" w:eastAsia="Calibri" w:hAnsi="Calibri" w:cs="Calibri"/>
          <w:sz w:val="24"/>
        </w:rPr>
        <w:t>As funções de pesquisar, incluir, alterar, excluir e ativar/inativa</w:t>
      </w:r>
      <w:r>
        <w:rPr>
          <w:rFonts w:ascii="Calibri" w:eastAsia="Calibri" w:hAnsi="Calibri" w:cs="Calibri"/>
          <w:sz w:val="24"/>
        </w:rPr>
        <w:t>r uma categoria de análise, deverão ser apresentadas conforme a permissão concedida pelo sistema SISCAU.</w:t>
      </w:r>
    </w:p>
    <w:p w14:paraId="4D6FFFDF" w14:textId="77777777" w:rsidR="00522113" w:rsidRDefault="00B51388">
      <w:pPr>
        <w:numPr>
          <w:ilvl w:val="1"/>
          <w:numId w:val="51"/>
        </w:numPr>
        <w:spacing w:line="357" w:lineRule="auto"/>
        <w:ind w:right="75"/>
      </w:pPr>
      <w:r>
        <w:rPr>
          <w:rFonts w:ascii="Calibri" w:eastAsia="Calibri" w:hAnsi="Calibri" w:cs="Calibri"/>
          <w:sz w:val="24"/>
        </w:rPr>
        <w:t>No sistema SISCAU deverá ser realizada uma carga com as funções supracitadas e as mesmas serem atribuídas ao perfil Administrador.</w:t>
      </w:r>
    </w:p>
    <w:p w14:paraId="5CB7E2C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42">
        <w:r>
          <w:rPr>
            <w:rFonts w:ascii="Tahoma" w:eastAsia="Tahoma" w:hAnsi="Tahoma" w:cs="Tahoma"/>
            <w:i/>
            <w:color w:val="6666FF"/>
          </w:rPr>
          <w:t>Generate EPub eBooks with ease</w:t>
        </w:r>
      </w:hyperlink>
    </w:p>
    <w:p w14:paraId="1582F0A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10" w:name="_topic_ConsultarCategoriadeAnalise"/>
      <w:bookmarkEnd w:id="110"/>
      <w:r>
        <w:rPr>
          <w:rFonts w:ascii="Tahoma" w:eastAsia="Tahoma" w:hAnsi="Tahoma" w:cs="Tahoma"/>
          <w:i/>
          <w:color w:val="243F60"/>
          <w:sz w:val="22"/>
        </w:rPr>
        <w:t>Co</w:t>
      </w:r>
      <w:r>
        <w:rPr>
          <w:rFonts w:ascii="Tahoma" w:eastAsia="Tahoma" w:hAnsi="Tahoma" w:cs="Tahoma"/>
          <w:i/>
          <w:color w:val="243F60"/>
          <w:sz w:val="22"/>
        </w:rPr>
        <w:t>nsultar Categoria de Análise</w:t>
      </w:r>
    </w:p>
    <w:p w14:paraId="5B576879" w14:textId="77777777" w:rsidR="00522113" w:rsidRDefault="00B51388">
      <w:pPr>
        <w:spacing w:line="357" w:lineRule="auto"/>
        <w:ind w:left="105" w:right="75"/>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 xml:space="preserve">menu lateral a opção </w:t>
      </w:r>
      <w:r>
        <w:rPr>
          <w:rFonts w:ascii="Calibri" w:eastAsia="Calibri" w:hAnsi="Calibri" w:cs="Calibri"/>
          <w:b/>
          <w:sz w:val="24"/>
        </w:rPr>
        <w:t>Gerenciador</w:t>
      </w:r>
      <w:r>
        <w:rPr>
          <w:rFonts w:ascii="Calibri" w:eastAsia="Calibri" w:hAnsi="Calibri" w:cs="Calibri"/>
          <w:sz w:val="24"/>
        </w:rPr>
        <w:t xml:space="preserve"> e</w:t>
      </w:r>
      <w:r>
        <w:rPr>
          <w:rFonts w:ascii="Calibri" w:eastAsia="Calibri" w:hAnsi="Calibri" w:cs="Calibri"/>
          <w:spacing w:val="-15"/>
          <w:sz w:val="24"/>
        </w:rPr>
        <w:t xml:space="preserve"> </w:t>
      </w:r>
      <w:r>
        <w:rPr>
          <w:rFonts w:ascii="Calibri" w:eastAsia="Calibri" w:hAnsi="Calibri" w:cs="Calibri"/>
          <w:sz w:val="24"/>
        </w:rPr>
        <w:t xml:space="preserve">depois </w:t>
      </w:r>
      <w:r>
        <w:rPr>
          <w:rFonts w:ascii="Calibri" w:eastAsia="Calibri" w:hAnsi="Calibri" w:cs="Calibri"/>
          <w:b/>
          <w:sz w:val="24"/>
        </w:rPr>
        <w:t>Categoria de Análise</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as </w:t>
      </w:r>
      <w:r>
        <w:rPr>
          <w:rFonts w:ascii="Calibri" w:eastAsia="Calibri" w:hAnsi="Calibri" w:cs="Calibri"/>
          <w:b/>
          <w:sz w:val="24"/>
        </w:rPr>
        <w:t>Categoria de Análise</w:t>
      </w:r>
      <w:r>
        <w:rPr>
          <w:rFonts w:ascii="Calibri" w:eastAsia="Calibri" w:hAnsi="Calibri" w:cs="Calibri"/>
          <w:sz w:val="24"/>
        </w:rPr>
        <w:t xml:space="preserve"> cadastradas.</w:t>
      </w:r>
    </w:p>
    <w:p w14:paraId="434FC512" w14:textId="77777777" w:rsidR="00522113" w:rsidRDefault="00B51388">
      <w:pPr>
        <w:ind w:left="105"/>
      </w:pPr>
      <w:r>
        <w:rPr>
          <w:noProof/>
        </w:rPr>
        <w:drawing>
          <wp:inline distT="0" distB="0" distL="0" distR="0" wp14:anchorId="0E7C6F5C" wp14:editId="56C8E6F9">
            <wp:extent cx="5924550" cy="2714625"/>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png"/>
                    <pic:cNvPicPr/>
                  </pic:nvPicPr>
                  <pic:blipFill>
                    <a:blip r:embed="rId243" cstate="print"/>
                    <a:stretch>
                      <a:fillRect/>
                    </a:stretch>
                  </pic:blipFill>
                  <pic:spPr>
                    <a:xfrm>
                      <a:off x="0" y="0"/>
                      <a:ext cx="5924550" cy="2714625"/>
                    </a:xfrm>
                    <a:prstGeom prst="rect">
                      <a:avLst/>
                    </a:prstGeom>
                  </pic:spPr>
                </pic:pic>
              </a:graphicData>
            </a:graphic>
          </wp:inline>
        </w:drawing>
      </w:r>
    </w:p>
    <w:p w14:paraId="66481895" w14:textId="77777777" w:rsidR="00522113" w:rsidRDefault="00B51388">
      <w:pPr>
        <w:spacing w:before="60" w:line="360" w:lineRule="auto"/>
        <w:ind w:left="105" w:right="75"/>
        <w:jc w:val="both"/>
      </w:pPr>
      <w:r>
        <w:rPr>
          <w:rFonts w:ascii="Calibri" w:eastAsia="Calibri" w:hAnsi="Calibri" w:cs="Calibri"/>
          <w:sz w:val="24"/>
        </w:rPr>
        <w:t xml:space="preserve">É possível realizar uma nova pesquisa utilizando os filtros "Categoria de </w:t>
      </w:r>
      <w:r>
        <w:rPr>
          <w:rFonts w:ascii="Calibri" w:eastAsia="Calibri" w:hAnsi="Calibri" w:cs="Calibri"/>
          <w:sz w:val="24"/>
        </w:rPr>
        <w:t>Riscos" e "Status". O campo texto permite realizar pesquisa livre e conforme o preenchimento será filtrado o resultado.</w:t>
      </w:r>
    </w:p>
    <w:p w14:paraId="76E3EC2F" w14:textId="77777777" w:rsidR="00522113" w:rsidRDefault="00522113">
      <w:pPr>
        <w:spacing w:before="15" w:line="225" w:lineRule="exact"/>
      </w:pPr>
    </w:p>
    <w:p w14:paraId="20E8C209" w14:textId="77777777" w:rsidR="00522113" w:rsidRDefault="00B51388">
      <w:pPr>
        <w:spacing w:line="360" w:lineRule="auto"/>
        <w:ind w:left="105" w:right="75"/>
        <w:jc w:val="both"/>
      </w:pPr>
      <w:r>
        <w:rPr>
          <w:rFonts w:ascii="Calibri" w:eastAsia="Calibri" w:hAnsi="Calibri" w:cs="Calibri"/>
          <w:sz w:val="24"/>
        </w:rPr>
        <w:t xml:space="preserve">De acordo com a permissão do usuário autenticado é possível também excluir, ativar e inativar a </w:t>
      </w:r>
      <w:r>
        <w:rPr>
          <w:rFonts w:ascii="Calibri" w:eastAsia="Calibri" w:hAnsi="Calibri" w:cs="Calibri"/>
          <w:b/>
          <w:sz w:val="24"/>
        </w:rPr>
        <w:t>Categoria de Análise.</w:t>
      </w:r>
    </w:p>
    <w:p w14:paraId="1C688998" w14:textId="77777777" w:rsidR="00522113" w:rsidRDefault="00522113">
      <w:pPr>
        <w:spacing w:before="15" w:line="225" w:lineRule="exact"/>
      </w:pPr>
    </w:p>
    <w:p w14:paraId="71735A24" w14:textId="77777777" w:rsidR="00522113" w:rsidRDefault="00B51388">
      <w:pPr>
        <w:tabs>
          <w:tab w:val="left" w:pos="825"/>
        </w:tabs>
        <w:spacing w:line="355" w:lineRule="auto"/>
        <w:ind w:left="825" w:right="75" w:hanging="360"/>
        <w:jc w:val="both"/>
      </w:pPr>
      <w:r>
        <w:rPr>
          <w:sz w:val="24"/>
        </w:rPr>
        <w:sym w:font="Symbol" w:char="00B7"/>
      </w:r>
      <w:r>
        <w:rPr>
          <w:sz w:val="24"/>
        </w:rPr>
        <w:tab/>
      </w:r>
      <w:r>
        <w:rPr>
          <w:rFonts w:ascii="Calibri" w:eastAsia="Calibri" w:hAnsi="Calibri" w:cs="Calibri"/>
          <w:b/>
          <w:sz w:val="24"/>
        </w:rPr>
        <w:t>Excluir</w:t>
      </w:r>
      <w:r>
        <w:rPr>
          <w:rFonts w:ascii="Calibri" w:eastAsia="Calibri" w:hAnsi="Calibri" w:cs="Calibri"/>
          <w:sz w:val="24"/>
        </w:rPr>
        <w:t xml:space="preserve">: O </w:t>
      </w:r>
      <w:r>
        <w:rPr>
          <w:rFonts w:ascii="Calibri" w:eastAsia="Calibri" w:hAnsi="Calibri" w:cs="Calibri"/>
          <w:sz w:val="24"/>
        </w:rPr>
        <w:t xml:space="preserve">sistema somente deverá permitir a exclusão de uma categoria de análise, se a mesma não possuir vínculo com nenhum outro registro na base de dados. As Categorias </w:t>
      </w:r>
      <w:r>
        <w:rPr>
          <w:rFonts w:ascii="Calibri" w:eastAsia="Calibri" w:hAnsi="Calibri" w:cs="Calibri"/>
          <w:sz w:val="24"/>
        </w:rPr>
        <w:lastRenderedPageBreak/>
        <w:t xml:space="preserve">de Análise excluídas não poderão ser utilizadas em nenhuma parte do sistema para realização de </w:t>
      </w:r>
      <w:r>
        <w:rPr>
          <w:rFonts w:ascii="Calibri" w:eastAsia="Calibri" w:hAnsi="Calibri" w:cs="Calibri"/>
          <w:sz w:val="24"/>
        </w:rPr>
        <w:t>cadastro.</w:t>
      </w:r>
    </w:p>
    <w:p w14:paraId="715613AE" w14:textId="77777777" w:rsidR="00522113" w:rsidRDefault="00B51388">
      <w:pPr>
        <w:numPr>
          <w:ilvl w:val="2"/>
          <w:numId w:val="51"/>
        </w:numPr>
        <w:spacing w:line="355" w:lineRule="auto"/>
        <w:ind w:right="75"/>
        <w:jc w:val="both"/>
      </w:pPr>
      <w:r>
        <w:rPr>
          <w:rFonts w:ascii="Calibri" w:eastAsia="Calibri" w:hAnsi="Calibri" w:cs="Calibri"/>
          <w:b/>
          <w:sz w:val="24"/>
        </w:rPr>
        <w:t xml:space="preserve">Mensagem: </w:t>
      </w:r>
      <w:r>
        <w:rPr>
          <w:rFonts w:ascii="Calibri" w:eastAsia="Calibri" w:hAnsi="Calibri" w:cs="Calibri"/>
          <w:sz w:val="24"/>
        </w:rPr>
        <w:t>"As Categorias de Análise selecionadas não podem ser excluídas, pois já possuem vínculo com outros registros no sistema.".</w:t>
      </w:r>
    </w:p>
    <w:p w14:paraId="0E3DFD1D" w14:textId="77777777" w:rsidR="00522113" w:rsidRDefault="00B51388">
      <w:pPr>
        <w:tabs>
          <w:tab w:val="left" w:pos="825"/>
        </w:tabs>
        <w:spacing w:before="15" w:line="355" w:lineRule="auto"/>
        <w:ind w:left="825" w:right="75" w:hanging="360"/>
        <w:jc w:val="both"/>
      </w:pPr>
      <w:r>
        <w:rPr>
          <w:sz w:val="24"/>
        </w:rPr>
        <w:sym w:font="Symbol" w:char="00B7"/>
      </w:r>
      <w:r>
        <w:rPr>
          <w:sz w:val="24"/>
        </w:rPr>
        <w:tab/>
      </w:r>
      <w:r>
        <w:rPr>
          <w:rFonts w:ascii="Calibri" w:eastAsia="Calibri" w:hAnsi="Calibri" w:cs="Calibri"/>
          <w:b/>
          <w:sz w:val="24"/>
        </w:rPr>
        <w:t>Inativar</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Ao</w:t>
      </w:r>
      <w:r>
        <w:rPr>
          <w:rFonts w:ascii="Calibri" w:eastAsia="Calibri" w:hAnsi="Calibri" w:cs="Calibri"/>
          <w:spacing w:val="15"/>
          <w:sz w:val="24"/>
        </w:rPr>
        <w:t xml:space="preserve"> </w:t>
      </w:r>
      <w:r>
        <w:rPr>
          <w:rFonts w:ascii="Calibri" w:eastAsia="Calibri" w:hAnsi="Calibri" w:cs="Calibri"/>
          <w:sz w:val="24"/>
        </w:rPr>
        <w:t>realizar</w:t>
      </w:r>
      <w:r>
        <w:rPr>
          <w:rFonts w:ascii="Calibri" w:eastAsia="Calibri" w:hAnsi="Calibri" w:cs="Calibri"/>
          <w:spacing w:val="15"/>
          <w:sz w:val="24"/>
        </w:rPr>
        <w:t xml:space="preserve"> </w:t>
      </w:r>
      <w:r>
        <w:rPr>
          <w:rFonts w:ascii="Calibri" w:eastAsia="Calibri" w:hAnsi="Calibri" w:cs="Calibri"/>
          <w:sz w:val="24"/>
        </w:rPr>
        <w:t>esta ação,</w:t>
      </w:r>
      <w:r>
        <w:rPr>
          <w:rFonts w:ascii="Calibri" w:eastAsia="Calibri" w:hAnsi="Calibri" w:cs="Calibri"/>
          <w:spacing w:val="15"/>
          <w:sz w:val="24"/>
        </w:rPr>
        <w:t xml:space="preserve"> a </w:t>
      </w:r>
      <w:r>
        <w:rPr>
          <w:rFonts w:ascii="Calibri" w:eastAsia="Calibri" w:hAnsi="Calibri" w:cs="Calibri"/>
          <w:b/>
          <w:sz w:val="24"/>
        </w:rPr>
        <w:t>Categoria de Análise</w:t>
      </w:r>
      <w:r>
        <w:rPr>
          <w:rFonts w:ascii="Calibri" w:eastAsia="Calibri" w:hAnsi="Calibri" w:cs="Calibri"/>
          <w:spacing w:val="15"/>
          <w:sz w:val="24"/>
        </w:rPr>
        <w:t xml:space="preserve"> </w:t>
      </w:r>
      <w:r>
        <w:rPr>
          <w:rFonts w:ascii="Calibri" w:eastAsia="Calibri" w:hAnsi="Calibri" w:cs="Calibri"/>
          <w:sz w:val="24"/>
        </w:rPr>
        <w:t>não será</w:t>
      </w:r>
      <w:r>
        <w:rPr>
          <w:rFonts w:ascii="Calibri" w:eastAsia="Calibri" w:hAnsi="Calibri" w:cs="Calibri"/>
          <w:spacing w:val="15"/>
          <w:sz w:val="24"/>
        </w:rPr>
        <w:t xml:space="preserve"> </w:t>
      </w:r>
      <w:r>
        <w:rPr>
          <w:rFonts w:ascii="Calibri" w:eastAsia="Calibri" w:hAnsi="Calibri" w:cs="Calibri"/>
          <w:sz w:val="24"/>
        </w:rPr>
        <w:t>mostrado</w:t>
      </w:r>
      <w:r>
        <w:rPr>
          <w:rFonts w:ascii="Calibri" w:eastAsia="Calibri" w:hAnsi="Calibri" w:cs="Calibri"/>
          <w:spacing w:val="15"/>
          <w:sz w:val="24"/>
        </w:rPr>
        <w:t xml:space="preserve"> </w:t>
      </w:r>
      <w:r>
        <w:rPr>
          <w:rFonts w:ascii="Calibri" w:eastAsia="Calibri" w:hAnsi="Calibri" w:cs="Calibri"/>
          <w:sz w:val="24"/>
        </w:rPr>
        <w:t>nas</w:t>
      </w:r>
      <w:r>
        <w:rPr>
          <w:rFonts w:ascii="Calibri" w:eastAsia="Calibri" w:hAnsi="Calibri" w:cs="Calibri"/>
          <w:spacing w:val="15"/>
          <w:sz w:val="24"/>
        </w:rPr>
        <w:t xml:space="preserve"> </w:t>
      </w:r>
      <w:r>
        <w:rPr>
          <w:rFonts w:ascii="Calibri" w:eastAsia="Calibri" w:hAnsi="Calibri" w:cs="Calibri"/>
          <w:sz w:val="24"/>
        </w:rPr>
        <w:t>opções</w:t>
      </w:r>
      <w:r>
        <w:rPr>
          <w:rFonts w:ascii="Calibri" w:eastAsia="Calibri" w:hAnsi="Calibri" w:cs="Calibri"/>
          <w:spacing w:val="15"/>
          <w:sz w:val="24"/>
        </w:rPr>
        <w:t xml:space="preserve"> </w:t>
      </w:r>
      <w:r>
        <w:rPr>
          <w:rFonts w:ascii="Calibri" w:eastAsia="Calibri" w:hAnsi="Calibri" w:cs="Calibri"/>
          <w:sz w:val="24"/>
        </w:rPr>
        <w:t>de membros do detalhamento</w:t>
      </w:r>
      <w:r>
        <w:rPr>
          <w:rFonts w:ascii="Calibri" w:eastAsia="Calibri" w:hAnsi="Calibri" w:cs="Calibri"/>
          <w:sz w:val="24"/>
        </w:rPr>
        <w:t xml:space="preserve"> da execução no cadastro de planos de fiscalização ou cadastro de fiscalizações</w:t>
      </w:r>
      <w:r>
        <w:rPr>
          <w:sz w:val="24"/>
        </w:rPr>
        <w:t>.</w:t>
      </w:r>
    </w:p>
    <w:p w14:paraId="7B240198" w14:textId="77777777" w:rsidR="00522113" w:rsidRDefault="00B51388">
      <w:pPr>
        <w:tabs>
          <w:tab w:val="left" w:pos="825"/>
        </w:tabs>
        <w:spacing w:before="15" w:line="357" w:lineRule="auto"/>
        <w:ind w:left="825" w:right="75" w:hanging="360"/>
        <w:jc w:val="both"/>
      </w:pPr>
      <w:r>
        <w:rPr>
          <w:sz w:val="24"/>
        </w:rPr>
        <w:sym w:font="Symbol" w:char="00B7"/>
      </w:r>
      <w:r>
        <w:rPr>
          <w:sz w:val="24"/>
        </w:rPr>
        <w:tab/>
      </w:r>
      <w:r>
        <w:rPr>
          <w:rFonts w:ascii="Calibri" w:eastAsia="Calibri" w:hAnsi="Calibri" w:cs="Calibri"/>
          <w:b/>
          <w:sz w:val="24"/>
        </w:rPr>
        <w:t>Ativar</w:t>
      </w:r>
      <w:r>
        <w:rPr>
          <w:rFonts w:ascii="Calibri" w:eastAsia="Calibri" w:hAnsi="Calibri" w:cs="Calibri"/>
          <w:sz w:val="24"/>
        </w:rPr>
        <w:t xml:space="preserve">:  Ao  realizar  esta  ação,  a </w:t>
      </w:r>
      <w:r>
        <w:rPr>
          <w:rFonts w:ascii="Calibri" w:eastAsia="Calibri" w:hAnsi="Calibri" w:cs="Calibri"/>
          <w:b/>
          <w:sz w:val="24"/>
        </w:rPr>
        <w:t>Categoria de Análise</w:t>
      </w:r>
      <w:r>
        <w:rPr>
          <w:rFonts w:ascii="Calibri" w:eastAsia="Calibri" w:hAnsi="Calibri" w:cs="Calibri"/>
          <w:sz w:val="24"/>
        </w:rPr>
        <w:t xml:space="preserve">  será  mostrado  novamente  nas opções de membros do detalhamento da execução no cadastro de planos de fiscalizaçã</w:t>
      </w:r>
      <w:r>
        <w:rPr>
          <w:rFonts w:ascii="Calibri" w:eastAsia="Calibri" w:hAnsi="Calibri" w:cs="Calibri"/>
          <w:sz w:val="24"/>
        </w:rPr>
        <w:t>o ou cadastro de fiscalizações</w:t>
      </w:r>
      <w:r>
        <w:rPr>
          <w:sz w:val="24"/>
        </w:rPr>
        <w:t>.</w:t>
      </w:r>
    </w:p>
    <w:p w14:paraId="2F5E300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44">
        <w:r>
          <w:rPr>
            <w:rFonts w:ascii="Tahoma" w:eastAsia="Tahoma" w:hAnsi="Tahoma" w:cs="Tahoma"/>
            <w:i/>
            <w:color w:val="6666FF"/>
          </w:rPr>
          <w:t>Create help files for the Qt Help Framework</w:t>
        </w:r>
      </w:hyperlink>
    </w:p>
    <w:p w14:paraId="4B65A10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11" w:name="_topic_CadastrarCategoriadeAnalise"/>
      <w:bookmarkEnd w:id="111"/>
      <w:r>
        <w:rPr>
          <w:rFonts w:ascii="Tahoma" w:eastAsia="Tahoma" w:hAnsi="Tahoma" w:cs="Tahoma"/>
          <w:i/>
          <w:color w:val="243F60"/>
          <w:sz w:val="22"/>
        </w:rPr>
        <w:t>Cadastrar Categoria de Análise</w:t>
      </w:r>
    </w:p>
    <w:p w14:paraId="14DEBE78"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Gerenciador</w:t>
      </w:r>
      <w:r>
        <w:rPr>
          <w:rFonts w:ascii="Calibri" w:eastAsia="Calibri" w:hAnsi="Calibri" w:cs="Calibri"/>
          <w:sz w:val="24"/>
        </w:rPr>
        <w:t xml:space="preserve"> e depois </w:t>
      </w:r>
      <w:r>
        <w:rPr>
          <w:rFonts w:ascii="Calibri" w:eastAsia="Calibri" w:hAnsi="Calibri" w:cs="Calibri"/>
          <w:b/>
          <w:sz w:val="24"/>
        </w:rPr>
        <w:t>Categoria de Análise</w:t>
      </w:r>
      <w:r>
        <w:rPr>
          <w:sz w:val="24"/>
        </w:rPr>
        <w:t>.</w:t>
      </w:r>
      <w:r>
        <w:rPr>
          <w:rFonts w:ascii="Calibri" w:eastAsia="Calibri" w:hAnsi="Calibri" w:cs="Calibri"/>
          <w:sz w:val="24"/>
        </w:rPr>
        <w:t xml:space="preserve"> Será mostrada a lista com as </w:t>
      </w:r>
      <w:r>
        <w:rPr>
          <w:rFonts w:ascii="Calibri" w:eastAsia="Calibri" w:hAnsi="Calibri" w:cs="Calibri"/>
          <w:b/>
          <w:sz w:val="24"/>
        </w:rPr>
        <w:t>Categoria de Análise</w:t>
      </w:r>
      <w:r>
        <w:rPr>
          <w:rFonts w:ascii="Calibri" w:eastAsia="Calibri" w:hAnsi="Calibri" w:cs="Calibri"/>
          <w:spacing w:val="15"/>
          <w:sz w:val="24"/>
        </w:rPr>
        <w:t xml:space="preserve"> </w:t>
      </w:r>
      <w:r>
        <w:rPr>
          <w:rFonts w:ascii="Calibri" w:eastAsia="Calibri" w:hAnsi="Calibri" w:cs="Calibri"/>
          <w:sz w:val="24"/>
        </w:rPr>
        <w:t>cadastradas. Para cadastrar nova</w:t>
      </w:r>
      <w:r>
        <w:rPr>
          <w:rFonts w:ascii="Calibri" w:eastAsia="Calibri" w:hAnsi="Calibri" w:cs="Calibri"/>
          <w:spacing w:val="15"/>
          <w:sz w:val="24"/>
        </w:rPr>
        <w:t xml:space="preserve"> </w:t>
      </w:r>
      <w:r>
        <w:rPr>
          <w:rFonts w:ascii="Calibri" w:eastAsia="Calibri" w:hAnsi="Calibri" w:cs="Calibri"/>
          <w:sz w:val="24"/>
        </w:rPr>
        <w:t xml:space="preserve">Categoria de Análise selecionar a opção </w:t>
      </w:r>
      <w:r>
        <w:rPr>
          <w:noProof/>
        </w:rPr>
        <w:drawing>
          <wp:inline distT="0" distB="0" distL="0" distR="0" wp14:anchorId="7451D464" wp14:editId="024DFCCA">
            <wp:extent cx="1628775" cy="333375"/>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png"/>
                    <pic:cNvPicPr/>
                  </pic:nvPicPr>
                  <pic:blipFill>
                    <a:blip r:embed="rId245" cstate="print"/>
                    <a:stretch>
                      <a:fillRect/>
                    </a:stretch>
                  </pic:blipFill>
                  <pic:spPr>
                    <a:xfrm>
                      <a:off x="0" y="0"/>
                      <a:ext cx="1628775" cy="333375"/>
                    </a:xfrm>
                    <a:prstGeom prst="rect">
                      <a:avLst/>
                    </a:prstGeom>
                  </pic:spPr>
                </pic:pic>
              </a:graphicData>
            </a:graphic>
          </wp:inline>
        </w:drawing>
      </w:r>
      <w:r>
        <w:rPr>
          <w:sz w:val="24"/>
        </w:rPr>
        <w:t>.</w:t>
      </w:r>
    </w:p>
    <w:p w14:paraId="403DB4EC" w14:textId="77777777" w:rsidR="00522113" w:rsidRDefault="00522113">
      <w:pPr>
        <w:spacing w:line="105" w:lineRule="exact"/>
      </w:pPr>
    </w:p>
    <w:p w14:paraId="1A528579" w14:textId="77777777" w:rsidR="00522113" w:rsidRDefault="00B51388">
      <w:pPr>
        <w:ind w:left="105"/>
      </w:pPr>
      <w:r>
        <w:rPr>
          <w:noProof/>
        </w:rPr>
        <w:drawing>
          <wp:inline distT="0" distB="0" distL="0" distR="0" wp14:anchorId="04E779A0" wp14:editId="3F3190FF">
            <wp:extent cx="5924550" cy="211455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png"/>
                    <pic:cNvPicPr/>
                  </pic:nvPicPr>
                  <pic:blipFill>
                    <a:blip r:embed="rId246" cstate="print"/>
                    <a:stretch>
                      <a:fillRect/>
                    </a:stretch>
                  </pic:blipFill>
                  <pic:spPr>
                    <a:xfrm>
                      <a:off x="0" y="0"/>
                      <a:ext cx="5924550" cy="2114550"/>
                    </a:xfrm>
                    <a:prstGeom prst="rect">
                      <a:avLst/>
                    </a:prstGeom>
                  </pic:spPr>
                </pic:pic>
              </a:graphicData>
            </a:graphic>
          </wp:inline>
        </w:drawing>
      </w:r>
    </w:p>
    <w:p w14:paraId="6AD72E39" w14:textId="77777777" w:rsidR="00522113" w:rsidRDefault="00B51388">
      <w:pPr>
        <w:spacing w:before="60" w:line="568" w:lineRule="auto"/>
        <w:ind w:left="105" w:right="75"/>
        <w:jc w:val="both"/>
      </w:pPr>
      <w:r>
        <w:rPr>
          <w:rFonts w:ascii="Calibri" w:eastAsia="Calibri" w:hAnsi="Calibri" w:cs="Calibri"/>
          <w:sz w:val="24"/>
        </w:rPr>
        <w:t xml:space="preserve">Será apresentado o formulário para cadastro. Após o preenchimento das informações selecionar a opção </w:t>
      </w:r>
      <w:r>
        <w:rPr>
          <w:noProof/>
        </w:rPr>
        <w:drawing>
          <wp:inline distT="0" distB="0" distL="0" distR="0" wp14:anchorId="6B945500" wp14:editId="348DD1C5">
            <wp:extent cx="581025" cy="285750"/>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png"/>
                    <pic:cNvPicPr/>
                  </pic:nvPicPr>
                  <pic:blipFill>
                    <a:blip r:embed="rId163" cstate="print"/>
                    <a:stretch>
                      <a:fillRect/>
                    </a:stretch>
                  </pic:blipFill>
                  <pic:spPr>
                    <a:xfrm>
                      <a:off x="0" y="0"/>
                      <a:ext cx="581025" cy="285750"/>
                    </a:xfrm>
                    <a:prstGeom prst="rect">
                      <a:avLst/>
                    </a:prstGeom>
                  </pic:spPr>
                </pic:pic>
              </a:graphicData>
            </a:graphic>
          </wp:inline>
        </w:drawing>
      </w:r>
      <w:r>
        <w:rPr>
          <w:rFonts w:ascii="Calibri" w:eastAsia="Calibri" w:hAnsi="Calibri" w:cs="Calibri"/>
          <w:sz w:val="24"/>
        </w:rPr>
        <w:t>.</w:t>
      </w:r>
    </w:p>
    <w:p w14:paraId="5C15348B"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 xml:space="preserve">O sistema </w:t>
      </w:r>
      <w:r>
        <w:rPr>
          <w:rFonts w:ascii="Calibri" w:eastAsia="Calibri" w:hAnsi="Calibri" w:cs="Calibri"/>
          <w:sz w:val="24"/>
        </w:rPr>
        <w:t>deverá gravar a Categoria de Análise com a situação igual a Ativo.</w:t>
      </w:r>
    </w:p>
    <w:p w14:paraId="348DB1CE" w14:textId="77777777" w:rsidR="00522113" w:rsidRDefault="00B51388">
      <w:pPr>
        <w:spacing w:line="360" w:lineRule="auto"/>
        <w:ind w:left="105" w:right="75"/>
        <w:jc w:val="both"/>
      </w:pPr>
      <w:r>
        <w:rPr>
          <w:rFonts w:ascii="Calibri" w:eastAsia="Calibri" w:hAnsi="Calibri" w:cs="Calibri"/>
          <w:sz w:val="24"/>
        </w:rPr>
        <w:t>O sistema não deverá permitir a inclusão de uma Categoria de Análise com o nome duplicado.</w:t>
      </w:r>
    </w:p>
    <w:p w14:paraId="3AEB0899" w14:textId="77777777" w:rsidR="00522113" w:rsidRDefault="00B51388">
      <w:pPr>
        <w:numPr>
          <w:ilvl w:val="1"/>
          <w:numId w:val="51"/>
        </w:numPr>
        <w:spacing w:line="360" w:lineRule="auto"/>
        <w:ind w:right="75"/>
        <w:jc w:val="both"/>
      </w:pPr>
      <w:r>
        <w:rPr>
          <w:rFonts w:ascii="Calibri" w:eastAsia="Calibri" w:hAnsi="Calibri" w:cs="Calibri"/>
          <w:b/>
          <w:sz w:val="24"/>
        </w:rPr>
        <w:t>Mensagem</w:t>
      </w:r>
      <w:r>
        <w:rPr>
          <w:rFonts w:ascii="Calibri" w:eastAsia="Calibri" w:hAnsi="Calibri" w:cs="Calibri"/>
          <w:sz w:val="24"/>
        </w:rPr>
        <w:t>: "Esta Categoria de Análise já está cadastrada.".</w:t>
      </w:r>
    </w:p>
    <w:p w14:paraId="65B5AA79" w14:textId="77777777" w:rsidR="00522113" w:rsidRDefault="00B51388">
      <w:pPr>
        <w:spacing w:before="60" w:line="568" w:lineRule="auto"/>
        <w:ind w:left="105" w:right="75"/>
        <w:jc w:val="both"/>
      </w:pPr>
      <w:r>
        <w:rPr>
          <w:noProof/>
        </w:rPr>
        <w:lastRenderedPageBreak/>
        <w:drawing>
          <wp:inline distT="0" distB="0" distL="0" distR="0" wp14:anchorId="3FB53447" wp14:editId="25A36D19">
            <wp:extent cx="5924550" cy="2714625"/>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png"/>
                    <pic:cNvPicPr/>
                  </pic:nvPicPr>
                  <pic:blipFill>
                    <a:blip r:embed="rId247" cstate="print"/>
                    <a:stretch>
                      <a:fillRect/>
                    </a:stretch>
                  </pic:blipFill>
                  <pic:spPr>
                    <a:xfrm>
                      <a:off x="0" y="0"/>
                      <a:ext cx="5924550" cy="2714625"/>
                    </a:xfrm>
                    <a:prstGeom prst="rect">
                      <a:avLst/>
                    </a:prstGeom>
                  </pic:spPr>
                </pic:pic>
              </a:graphicData>
            </a:graphic>
          </wp:inline>
        </w:drawing>
      </w:r>
    </w:p>
    <w:p w14:paraId="0559DC72" w14:textId="77777777" w:rsidR="00522113" w:rsidRDefault="00B51388">
      <w:pPr>
        <w:spacing w:before="60" w:line="568" w:lineRule="auto"/>
        <w:ind w:left="105" w:right="75"/>
        <w:jc w:val="both"/>
      </w:pPr>
      <w:r>
        <w:rPr>
          <w:rFonts w:ascii="Calibri" w:eastAsia="Calibri" w:hAnsi="Calibri" w:cs="Calibri"/>
          <w:sz w:val="24"/>
        </w:rPr>
        <w:t xml:space="preserve">              </w:t>
      </w:r>
    </w:p>
    <w:p w14:paraId="636AB7E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Pers</w:t>
      </w:r>
      <w:r>
        <w:rPr>
          <w:rFonts w:ascii="Tahoma" w:eastAsia="Tahoma" w:hAnsi="Tahoma" w:cs="Tahoma"/>
          <w:i/>
          <w:color w:val="C0C0C0"/>
        </w:rPr>
        <w:t xml:space="preserve">onal Edition of HelpNDoc: </w:t>
      </w:r>
      <w:hyperlink r:id="rId248">
        <w:r>
          <w:rPr>
            <w:rFonts w:ascii="Tahoma" w:eastAsia="Tahoma" w:hAnsi="Tahoma" w:cs="Tahoma"/>
            <w:i/>
            <w:color w:val="6666FF"/>
          </w:rPr>
          <w:t>Full-featured multi-format Help generator</w:t>
        </w:r>
      </w:hyperlink>
    </w:p>
    <w:p w14:paraId="101D5B5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12" w:name="_topic_AlterarCategoriadeAnalise"/>
      <w:bookmarkEnd w:id="112"/>
      <w:r>
        <w:rPr>
          <w:rFonts w:ascii="Tahoma" w:eastAsia="Tahoma" w:hAnsi="Tahoma" w:cs="Tahoma"/>
          <w:i/>
          <w:color w:val="243F60"/>
          <w:sz w:val="22"/>
        </w:rPr>
        <w:t>Alterar Categoria de Análise</w:t>
      </w:r>
    </w:p>
    <w:p w14:paraId="51457384"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 a opção Gerenciador e</w:t>
      </w:r>
      <w:r>
        <w:rPr>
          <w:rFonts w:ascii="Calibri" w:eastAsia="Calibri" w:hAnsi="Calibri" w:cs="Calibri"/>
          <w:spacing w:val="-15"/>
          <w:sz w:val="24"/>
        </w:rPr>
        <w:t xml:space="preserve"> </w:t>
      </w:r>
      <w:r>
        <w:rPr>
          <w:rFonts w:ascii="Calibri" w:eastAsia="Calibri" w:hAnsi="Calibri" w:cs="Calibri"/>
          <w:sz w:val="24"/>
        </w:rPr>
        <w:t>depois Categoria de Análise</w:t>
      </w:r>
      <w:r>
        <w:rPr>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as Categoria de Análise cadastradas. Para alterar uma Categoria de Análise selecionar um registro da lista de </w:t>
      </w:r>
      <w:r>
        <w:rPr>
          <w:rFonts w:ascii="Calibri" w:eastAsia="Calibri" w:hAnsi="Calibri" w:cs="Calibri"/>
          <w:sz w:val="24"/>
        </w:rPr>
        <w:t>Categoria de Análise</w:t>
      </w:r>
      <w:r>
        <w:rPr>
          <w:sz w:val="24"/>
        </w:rPr>
        <w:t>.</w:t>
      </w:r>
    </w:p>
    <w:p w14:paraId="706D6C29" w14:textId="77777777" w:rsidR="00522113" w:rsidRDefault="00B51388">
      <w:pPr>
        <w:spacing w:before="105"/>
        <w:ind w:left="105"/>
      </w:pPr>
      <w:r>
        <w:rPr>
          <w:noProof/>
        </w:rPr>
        <w:drawing>
          <wp:inline distT="0" distB="0" distL="0" distR="0" wp14:anchorId="099D21BD" wp14:editId="6C241857">
            <wp:extent cx="5924550" cy="2105025"/>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png"/>
                    <pic:cNvPicPr/>
                  </pic:nvPicPr>
                  <pic:blipFill>
                    <a:blip r:embed="rId246" cstate="print"/>
                    <a:stretch>
                      <a:fillRect/>
                    </a:stretch>
                  </pic:blipFill>
                  <pic:spPr>
                    <a:xfrm>
                      <a:off x="0" y="0"/>
                      <a:ext cx="5924550" cy="2105025"/>
                    </a:xfrm>
                    <a:prstGeom prst="rect">
                      <a:avLst/>
                    </a:prstGeom>
                  </pic:spPr>
                </pic:pic>
              </a:graphicData>
            </a:graphic>
          </wp:inline>
        </w:drawing>
      </w:r>
    </w:p>
    <w:p w14:paraId="30DB5F99" w14:textId="77777777" w:rsidR="00522113" w:rsidRDefault="00522113">
      <w:pPr>
        <w:spacing w:before="15" w:line="165" w:lineRule="exact"/>
      </w:pPr>
    </w:p>
    <w:p w14:paraId="6AEF506A" w14:textId="77777777" w:rsidR="00522113" w:rsidRDefault="00B51388">
      <w:pPr>
        <w:spacing w:before="15" w:line="360"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alteração.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3FC6A2CA" wp14:editId="425FE97D">
            <wp:extent cx="581025" cy="285750"/>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79ECD88F"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O sistema não deverá permitir a inclusão de uma Categoria de Análise com o nome duplicado.</w:t>
      </w:r>
    </w:p>
    <w:p w14:paraId="0E3CCF14" w14:textId="77777777" w:rsidR="00522113" w:rsidRDefault="00B51388">
      <w:pPr>
        <w:numPr>
          <w:ilvl w:val="1"/>
          <w:numId w:val="51"/>
        </w:numPr>
        <w:spacing w:line="360" w:lineRule="auto"/>
        <w:ind w:right="75"/>
        <w:jc w:val="both"/>
      </w:pPr>
      <w:r>
        <w:rPr>
          <w:rFonts w:ascii="Calibri" w:eastAsia="Calibri" w:hAnsi="Calibri" w:cs="Calibri"/>
          <w:b/>
          <w:sz w:val="24"/>
        </w:rPr>
        <w:t>Mensagem</w:t>
      </w:r>
      <w:r>
        <w:rPr>
          <w:rFonts w:ascii="Calibri" w:eastAsia="Calibri" w:hAnsi="Calibri" w:cs="Calibri"/>
          <w:sz w:val="24"/>
        </w:rPr>
        <w:t>: "Esta Categor</w:t>
      </w:r>
      <w:r>
        <w:rPr>
          <w:rFonts w:ascii="Calibri" w:eastAsia="Calibri" w:hAnsi="Calibri" w:cs="Calibri"/>
          <w:sz w:val="24"/>
        </w:rPr>
        <w:t>ia de Análise já está cadastrada.".</w:t>
      </w:r>
    </w:p>
    <w:p w14:paraId="4DE0DFBF" w14:textId="77777777" w:rsidR="00522113" w:rsidRDefault="00522113">
      <w:pPr>
        <w:spacing w:line="105" w:lineRule="exact"/>
      </w:pPr>
    </w:p>
    <w:p w14:paraId="46F4860B" w14:textId="77777777" w:rsidR="00522113" w:rsidRDefault="00B51388">
      <w:pPr>
        <w:ind w:left="105"/>
      </w:pPr>
      <w:r>
        <w:rPr>
          <w:noProof/>
        </w:rPr>
        <w:lastRenderedPageBreak/>
        <w:drawing>
          <wp:inline distT="0" distB="0" distL="0" distR="0" wp14:anchorId="748D2C89" wp14:editId="66F27296">
            <wp:extent cx="5924550" cy="2714625"/>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png"/>
                    <pic:cNvPicPr/>
                  </pic:nvPicPr>
                  <pic:blipFill>
                    <a:blip r:embed="rId249" cstate="print"/>
                    <a:stretch>
                      <a:fillRect/>
                    </a:stretch>
                  </pic:blipFill>
                  <pic:spPr>
                    <a:xfrm>
                      <a:off x="0" y="0"/>
                      <a:ext cx="5924550" cy="2714625"/>
                    </a:xfrm>
                    <a:prstGeom prst="rect">
                      <a:avLst/>
                    </a:prstGeom>
                  </pic:spPr>
                </pic:pic>
              </a:graphicData>
            </a:graphic>
          </wp:inline>
        </w:drawing>
      </w:r>
    </w:p>
    <w:p w14:paraId="2DC71DCD" w14:textId="77777777" w:rsidR="00522113" w:rsidRDefault="00522113">
      <w:pPr>
        <w:ind w:left="105"/>
      </w:pPr>
    </w:p>
    <w:p w14:paraId="4ACF181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50">
        <w:r>
          <w:rPr>
            <w:rFonts w:ascii="Tahoma" w:eastAsia="Tahoma" w:hAnsi="Tahoma" w:cs="Tahoma"/>
            <w:i/>
            <w:color w:val="6666FF"/>
          </w:rPr>
          <w:t>Free help authoring environment</w:t>
        </w:r>
      </w:hyperlink>
    </w:p>
    <w:p w14:paraId="05DC034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13" w:name="_topic_ExcluirCategoriadeAnalise"/>
      <w:bookmarkEnd w:id="113"/>
      <w:r>
        <w:rPr>
          <w:rFonts w:ascii="Tahoma" w:eastAsia="Tahoma" w:hAnsi="Tahoma" w:cs="Tahoma"/>
          <w:i/>
          <w:color w:val="243F60"/>
          <w:sz w:val="22"/>
        </w:rPr>
        <w:t>Excluir Categoria de Análise</w:t>
      </w:r>
    </w:p>
    <w:p w14:paraId="64774563" w14:textId="77777777" w:rsidR="00522113" w:rsidRDefault="00B51388">
      <w:pPr>
        <w:spacing w:line="360"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 xml:space="preserve">menu lateral a opção </w:t>
      </w:r>
      <w:r>
        <w:rPr>
          <w:rFonts w:ascii="Calibri" w:eastAsia="Calibri" w:hAnsi="Calibri" w:cs="Calibri"/>
          <w:b/>
          <w:sz w:val="24"/>
        </w:rPr>
        <w:t>Gerenciador</w:t>
      </w:r>
      <w:r>
        <w:rPr>
          <w:rFonts w:ascii="Calibri" w:eastAsia="Calibri" w:hAnsi="Calibri" w:cs="Calibri"/>
          <w:sz w:val="24"/>
        </w:rPr>
        <w:t xml:space="preserve"> 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b/>
          <w:sz w:val="24"/>
        </w:rPr>
        <w:t>Categoria</w:t>
      </w:r>
      <w:r>
        <w:rPr>
          <w:rFonts w:ascii="Calibri" w:eastAsia="Calibri" w:hAnsi="Calibri" w:cs="Calibri"/>
          <w:sz w:val="24"/>
        </w:rPr>
        <w:t xml:space="preserve"> </w:t>
      </w:r>
      <w:r>
        <w:rPr>
          <w:rFonts w:ascii="Calibri" w:eastAsia="Calibri" w:hAnsi="Calibri" w:cs="Calibri"/>
          <w:b/>
          <w:sz w:val="24"/>
        </w:rPr>
        <w:t>de</w:t>
      </w:r>
      <w:r>
        <w:rPr>
          <w:rFonts w:ascii="Calibri" w:eastAsia="Calibri" w:hAnsi="Calibri" w:cs="Calibri"/>
          <w:sz w:val="24"/>
        </w:rPr>
        <w:t xml:space="preserve"> </w:t>
      </w:r>
      <w:r>
        <w:rPr>
          <w:rFonts w:ascii="Calibri" w:eastAsia="Calibri" w:hAnsi="Calibri" w:cs="Calibri"/>
          <w:b/>
          <w:sz w:val="24"/>
        </w:rPr>
        <w:t>Análise</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w:t>
      </w:r>
      <w:r>
        <w:rPr>
          <w:rFonts w:ascii="Calibri" w:eastAsia="Calibri" w:hAnsi="Calibri" w:cs="Calibri"/>
          <w:sz w:val="24"/>
        </w:rPr>
        <w:t>as Categoria de Análise cadastradas.  Para</w:t>
      </w:r>
      <w:r>
        <w:rPr>
          <w:rFonts w:ascii="Calibri" w:eastAsia="Calibri" w:hAnsi="Calibri" w:cs="Calibri"/>
          <w:spacing w:val="60"/>
          <w:sz w:val="24"/>
        </w:rPr>
        <w:t xml:space="preserve"> </w:t>
      </w:r>
      <w:r>
        <w:rPr>
          <w:rFonts w:ascii="Calibri" w:eastAsia="Calibri" w:hAnsi="Calibri" w:cs="Calibri"/>
          <w:sz w:val="24"/>
        </w:rPr>
        <w:t xml:space="preserve">excluir  uma  ou  mais  </w:t>
      </w:r>
      <w:r>
        <w:rPr>
          <w:rFonts w:ascii="Calibri" w:eastAsia="Calibri" w:hAnsi="Calibri" w:cs="Calibri"/>
          <w:b/>
          <w:sz w:val="24"/>
        </w:rPr>
        <w:t>Categoria de Análise</w:t>
      </w:r>
      <w:r>
        <w:rPr>
          <w:rFonts w:ascii="Calibri" w:eastAsia="Calibri" w:hAnsi="Calibri" w:cs="Calibri"/>
          <w:sz w:val="24"/>
        </w:rPr>
        <w:t xml:space="preserve"> selecionar os registros da lista de </w:t>
      </w:r>
      <w:r>
        <w:rPr>
          <w:rFonts w:ascii="Calibri" w:eastAsia="Calibri" w:hAnsi="Calibri" w:cs="Calibri"/>
          <w:b/>
          <w:sz w:val="24"/>
        </w:rPr>
        <w:t>Categoria de Análise</w:t>
      </w:r>
      <w:r>
        <w:rPr>
          <w:rFonts w:ascii="Calibri" w:eastAsia="Calibri" w:hAnsi="Calibri" w:cs="Calibri"/>
          <w:sz w:val="24"/>
        </w:rPr>
        <w:t xml:space="preserve"> e selecionar a opção Ações e depois Excluir. Será mostrada a mensagem de confirmação da</w:t>
      </w:r>
      <w:r>
        <w:rPr>
          <w:rFonts w:ascii="Calibri" w:eastAsia="Calibri" w:hAnsi="Calibri" w:cs="Calibri"/>
          <w:spacing w:val="15"/>
          <w:sz w:val="24"/>
        </w:rPr>
        <w:t xml:space="preserve"> </w:t>
      </w:r>
      <w:r>
        <w:rPr>
          <w:rFonts w:ascii="Calibri" w:eastAsia="Calibri" w:hAnsi="Calibri" w:cs="Calibri"/>
          <w:sz w:val="24"/>
        </w:rPr>
        <w:t>ação. Ao selecionar Sim</w:t>
      </w:r>
      <w:r>
        <w:rPr>
          <w:rFonts w:ascii="Calibri" w:eastAsia="Calibri" w:hAnsi="Calibri" w:cs="Calibri"/>
          <w:sz w:val="24"/>
        </w:rPr>
        <w:t xml:space="preserve"> os registros selecionados serão excluídos e não mais mostrados na lista de</w:t>
      </w:r>
      <w:r>
        <w:rPr>
          <w:rFonts w:ascii="Calibri" w:eastAsia="Calibri" w:hAnsi="Calibri" w:cs="Calibri"/>
          <w:spacing w:val="15"/>
          <w:sz w:val="24"/>
        </w:rPr>
        <w:t xml:space="preserve"> </w:t>
      </w:r>
      <w:r>
        <w:rPr>
          <w:rFonts w:ascii="Calibri" w:eastAsia="Calibri" w:hAnsi="Calibri" w:cs="Calibri"/>
          <w:sz w:val="24"/>
        </w:rPr>
        <w:t>Categoria de Análise</w:t>
      </w:r>
      <w:r>
        <w:rPr>
          <w:sz w:val="24"/>
        </w:rPr>
        <w:t>.</w:t>
      </w:r>
    </w:p>
    <w:p w14:paraId="4EADCB71" w14:textId="77777777" w:rsidR="00522113" w:rsidRDefault="00522113">
      <w:pPr>
        <w:spacing w:before="15" w:line="225" w:lineRule="exact"/>
      </w:pPr>
    </w:p>
    <w:p w14:paraId="7C629E24"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O sistema somente deverá permitir a exclusão de uma categoria de análise, se a mesma não possuir vínculo com nenhum outro registro na base de dad</w:t>
      </w:r>
      <w:r>
        <w:rPr>
          <w:rFonts w:ascii="Calibri" w:eastAsia="Calibri" w:hAnsi="Calibri" w:cs="Calibri"/>
          <w:sz w:val="24"/>
        </w:rPr>
        <w:t>os. As Categorias de Análise excluídas não poderão ser utilizadas em nenhuma parte do sistema para realização de cadastro.</w:t>
      </w:r>
    </w:p>
    <w:p w14:paraId="6E59C116" w14:textId="77777777" w:rsidR="00522113" w:rsidRDefault="00B51388">
      <w:pPr>
        <w:numPr>
          <w:ilvl w:val="1"/>
          <w:numId w:val="51"/>
        </w:numPr>
        <w:spacing w:line="360" w:lineRule="auto"/>
        <w:ind w:right="75"/>
        <w:jc w:val="both"/>
      </w:pPr>
      <w:r>
        <w:rPr>
          <w:rFonts w:ascii="Calibri" w:eastAsia="Calibri" w:hAnsi="Calibri" w:cs="Calibri"/>
          <w:b/>
          <w:sz w:val="24"/>
        </w:rPr>
        <w:t>Mensagem</w:t>
      </w:r>
      <w:r>
        <w:rPr>
          <w:rFonts w:ascii="Calibri" w:eastAsia="Calibri" w:hAnsi="Calibri" w:cs="Calibri"/>
          <w:sz w:val="24"/>
        </w:rPr>
        <w:t>: "As Categorias de Análise selecionadas não podem ser excluídas, pois já possuem vínculo com outros registros no sistema.".</w:t>
      </w:r>
    </w:p>
    <w:p w14:paraId="04516C7F" w14:textId="77777777" w:rsidR="00522113" w:rsidRDefault="00522113">
      <w:pPr>
        <w:spacing w:before="15" w:line="225" w:lineRule="exact"/>
      </w:pPr>
    </w:p>
    <w:p w14:paraId="42BBEF38" w14:textId="77777777" w:rsidR="00522113" w:rsidRDefault="00B51388">
      <w:pPr>
        <w:ind w:left="105"/>
      </w:pPr>
      <w:r>
        <w:rPr>
          <w:noProof/>
        </w:rPr>
        <w:lastRenderedPageBreak/>
        <w:drawing>
          <wp:inline distT="0" distB="0" distL="0" distR="0" wp14:anchorId="7E22D734" wp14:editId="19A6E99E">
            <wp:extent cx="5924550" cy="2447925"/>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png"/>
                    <pic:cNvPicPr/>
                  </pic:nvPicPr>
                  <pic:blipFill>
                    <a:blip r:embed="rId251" cstate="print"/>
                    <a:stretch>
                      <a:fillRect/>
                    </a:stretch>
                  </pic:blipFill>
                  <pic:spPr>
                    <a:xfrm>
                      <a:off x="0" y="0"/>
                      <a:ext cx="5924550" cy="2447925"/>
                    </a:xfrm>
                    <a:prstGeom prst="rect">
                      <a:avLst/>
                    </a:prstGeom>
                  </pic:spPr>
                </pic:pic>
              </a:graphicData>
            </a:graphic>
          </wp:inline>
        </w:drawing>
      </w:r>
    </w:p>
    <w:p w14:paraId="3ED52231" w14:textId="77777777" w:rsidR="00522113" w:rsidRDefault="00522113">
      <w:pPr>
        <w:spacing w:before="105"/>
        <w:ind w:left="105"/>
      </w:pPr>
    </w:p>
    <w:p w14:paraId="118D8C64" w14:textId="77777777" w:rsidR="00522113" w:rsidRDefault="00522113">
      <w:pPr>
        <w:spacing w:before="15" w:line="135" w:lineRule="exact"/>
      </w:pPr>
    </w:p>
    <w:p w14:paraId="7E4FA2F4" w14:textId="77777777" w:rsidR="00522113" w:rsidRDefault="00522113">
      <w:pPr>
        <w:spacing w:before="15" w:line="135" w:lineRule="exact"/>
      </w:pPr>
    </w:p>
    <w:p w14:paraId="502B678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52">
        <w:r>
          <w:rPr>
            <w:rFonts w:ascii="Tahoma" w:eastAsia="Tahoma" w:hAnsi="Tahoma" w:cs="Tahoma"/>
            <w:i/>
            <w:color w:val="6666FF"/>
          </w:rPr>
          <w:t>Easily create CHM Help documents</w:t>
        </w:r>
      </w:hyperlink>
    </w:p>
    <w:p w14:paraId="2C3037E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14" w:name="_topic_InativarCategoriadeAnalise"/>
      <w:bookmarkEnd w:id="114"/>
      <w:r>
        <w:rPr>
          <w:rFonts w:ascii="Tahoma" w:eastAsia="Tahoma" w:hAnsi="Tahoma" w:cs="Tahoma"/>
          <w:i/>
          <w:color w:val="243F60"/>
          <w:sz w:val="22"/>
        </w:rPr>
        <w:t>Inativar Categoria de Análise</w:t>
      </w:r>
    </w:p>
    <w:p w14:paraId="50DD9526"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 xml:space="preserve">menu lateral a opção </w:t>
      </w:r>
      <w:r>
        <w:rPr>
          <w:rFonts w:ascii="Calibri" w:eastAsia="Calibri" w:hAnsi="Calibri" w:cs="Calibri"/>
          <w:b/>
          <w:sz w:val="24"/>
        </w:rPr>
        <w:t>Gerenciador</w:t>
      </w:r>
      <w:r>
        <w:rPr>
          <w:rFonts w:ascii="Calibri" w:eastAsia="Calibri" w:hAnsi="Calibri" w:cs="Calibri"/>
          <w:sz w:val="24"/>
        </w:rPr>
        <w:t xml:space="preserve"> e</w:t>
      </w:r>
      <w:r>
        <w:rPr>
          <w:rFonts w:ascii="Calibri" w:eastAsia="Calibri" w:hAnsi="Calibri" w:cs="Calibri"/>
          <w:spacing w:val="-15"/>
          <w:sz w:val="24"/>
        </w:rPr>
        <w:t xml:space="preserve"> </w:t>
      </w:r>
      <w:r>
        <w:rPr>
          <w:rFonts w:ascii="Calibri" w:eastAsia="Calibri" w:hAnsi="Calibri" w:cs="Calibri"/>
          <w:sz w:val="24"/>
        </w:rPr>
        <w:t xml:space="preserve">depois </w:t>
      </w:r>
      <w:r>
        <w:rPr>
          <w:rFonts w:ascii="Calibri" w:eastAsia="Calibri" w:hAnsi="Calibri" w:cs="Calibri"/>
          <w:b/>
          <w:sz w:val="24"/>
        </w:rPr>
        <w:t>Categoria</w:t>
      </w:r>
      <w:r>
        <w:rPr>
          <w:rFonts w:ascii="Calibri" w:eastAsia="Calibri" w:hAnsi="Calibri" w:cs="Calibri"/>
          <w:sz w:val="24"/>
        </w:rPr>
        <w:t xml:space="preserve"> </w:t>
      </w:r>
      <w:r>
        <w:rPr>
          <w:rFonts w:ascii="Calibri" w:eastAsia="Calibri" w:hAnsi="Calibri" w:cs="Calibri"/>
          <w:b/>
          <w:sz w:val="24"/>
        </w:rPr>
        <w:t>de Análise</w:t>
      </w:r>
      <w:r>
        <w:rPr>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as </w:t>
      </w:r>
      <w:r>
        <w:rPr>
          <w:rFonts w:ascii="Calibri" w:eastAsia="Calibri" w:hAnsi="Calibri" w:cs="Calibri"/>
          <w:b/>
          <w:sz w:val="24"/>
        </w:rPr>
        <w:t>Categoria de Análise</w:t>
      </w:r>
      <w:r>
        <w:rPr>
          <w:rFonts w:ascii="Calibri" w:eastAsia="Calibri" w:hAnsi="Calibri" w:cs="Calibri"/>
          <w:sz w:val="24"/>
        </w:rPr>
        <w:t xml:space="preserve"> cadastradas. Para inativar uma ou mais </w:t>
      </w:r>
      <w:r>
        <w:rPr>
          <w:rFonts w:ascii="Calibri" w:eastAsia="Calibri" w:hAnsi="Calibri" w:cs="Calibri"/>
          <w:b/>
          <w:sz w:val="24"/>
        </w:rPr>
        <w:t>Categoria de Análise</w:t>
      </w:r>
      <w:r>
        <w:rPr>
          <w:rFonts w:ascii="Calibri" w:eastAsia="Calibri" w:hAnsi="Calibri" w:cs="Calibri"/>
          <w:sz w:val="24"/>
        </w:rPr>
        <w:t xml:space="preserve"> selecionar os registros da lista de </w:t>
      </w:r>
      <w:r>
        <w:rPr>
          <w:rFonts w:ascii="Calibri" w:eastAsia="Calibri" w:hAnsi="Calibri" w:cs="Calibri"/>
          <w:b/>
          <w:sz w:val="24"/>
        </w:rPr>
        <w:t>Categoria de Análise</w:t>
      </w:r>
      <w:r>
        <w:rPr>
          <w:rFonts w:ascii="Calibri" w:eastAsia="Calibri" w:hAnsi="Calibri" w:cs="Calibri"/>
          <w:sz w:val="24"/>
        </w:rPr>
        <w:t xml:space="preserve"> e selecionar a opção Ações e depois Inativar. A situação dos registros selecionados será </w:t>
      </w:r>
      <w:r>
        <w:rPr>
          <w:rFonts w:ascii="Calibri" w:eastAsia="Calibri" w:hAnsi="Calibri" w:cs="Calibri"/>
          <w:sz w:val="24"/>
        </w:rPr>
        <w:t>alterada para inativo.</w:t>
      </w:r>
    </w:p>
    <w:p w14:paraId="5FAFB2C9" w14:textId="77777777" w:rsidR="00522113" w:rsidRDefault="00522113">
      <w:pPr>
        <w:spacing w:line="240" w:lineRule="exact"/>
      </w:pPr>
    </w:p>
    <w:p w14:paraId="726ABD01"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 xml:space="preserve">As </w:t>
      </w:r>
      <w:r>
        <w:rPr>
          <w:rFonts w:ascii="Calibri" w:eastAsia="Calibri" w:hAnsi="Calibri" w:cs="Calibri"/>
          <w:b/>
          <w:sz w:val="24"/>
        </w:rPr>
        <w:t>Categorias de Análise</w:t>
      </w:r>
      <w:r>
        <w:rPr>
          <w:rFonts w:ascii="Calibri" w:eastAsia="Calibri" w:hAnsi="Calibri" w:cs="Calibri"/>
          <w:sz w:val="24"/>
        </w:rPr>
        <w:t xml:space="preserve"> inativadas não poderão ser utilizadas em nenhuma parte do sistema para realização de cadastro.</w:t>
      </w:r>
    </w:p>
    <w:p w14:paraId="03E1D677" w14:textId="77777777" w:rsidR="00522113" w:rsidRDefault="00522113">
      <w:pPr>
        <w:spacing w:before="15" w:line="225" w:lineRule="exact"/>
      </w:pPr>
    </w:p>
    <w:p w14:paraId="09ED3387" w14:textId="77777777" w:rsidR="00522113" w:rsidRDefault="00B51388">
      <w:pPr>
        <w:ind w:left="105"/>
      </w:pPr>
      <w:r>
        <w:rPr>
          <w:noProof/>
        </w:rPr>
        <w:drawing>
          <wp:inline distT="0" distB="0" distL="0" distR="0" wp14:anchorId="335D1277" wp14:editId="149A1E53">
            <wp:extent cx="5924550" cy="2152650"/>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png"/>
                    <pic:cNvPicPr/>
                  </pic:nvPicPr>
                  <pic:blipFill>
                    <a:blip r:embed="rId253" cstate="print"/>
                    <a:stretch>
                      <a:fillRect/>
                    </a:stretch>
                  </pic:blipFill>
                  <pic:spPr>
                    <a:xfrm>
                      <a:off x="0" y="0"/>
                      <a:ext cx="5924550" cy="2152650"/>
                    </a:xfrm>
                    <a:prstGeom prst="rect">
                      <a:avLst/>
                    </a:prstGeom>
                  </pic:spPr>
                </pic:pic>
              </a:graphicData>
            </a:graphic>
          </wp:inline>
        </w:drawing>
      </w:r>
    </w:p>
    <w:p w14:paraId="6BDE8088" w14:textId="77777777" w:rsidR="00522113" w:rsidRDefault="00522113">
      <w:pPr>
        <w:ind w:left="105"/>
      </w:pPr>
    </w:p>
    <w:p w14:paraId="51F5CDF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54">
        <w:r>
          <w:rPr>
            <w:rFonts w:ascii="Tahoma" w:eastAsia="Tahoma" w:hAnsi="Tahoma" w:cs="Tahoma"/>
            <w:i/>
            <w:color w:val="6666FF"/>
          </w:rPr>
          <w:t>iPhone web sites made easy</w:t>
        </w:r>
      </w:hyperlink>
    </w:p>
    <w:p w14:paraId="5DEBD14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15" w:name="_topic_AtivarCategoriadeAnalise"/>
      <w:bookmarkEnd w:id="115"/>
      <w:r>
        <w:rPr>
          <w:rFonts w:ascii="Tahoma" w:eastAsia="Tahoma" w:hAnsi="Tahoma" w:cs="Tahoma"/>
          <w:i/>
          <w:color w:val="243F60"/>
          <w:sz w:val="22"/>
        </w:rPr>
        <w:t>Ativar Categoria de Análise</w:t>
      </w:r>
    </w:p>
    <w:p w14:paraId="3AC95CE0"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 a opç</w:t>
      </w:r>
      <w:r>
        <w:rPr>
          <w:rFonts w:ascii="Calibri" w:eastAsia="Calibri" w:hAnsi="Calibri" w:cs="Calibri"/>
          <w:sz w:val="24"/>
        </w:rPr>
        <w:t xml:space="preserve">ão </w:t>
      </w:r>
      <w:r>
        <w:rPr>
          <w:rFonts w:ascii="Calibri" w:eastAsia="Calibri" w:hAnsi="Calibri" w:cs="Calibri"/>
          <w:b/>
          <w:sz w:val="24"/>
        </w:rPr>
        <w:t>Gerenciador</w:t>
      </w:r>
      <w:r>
        <w:rPr>
          <w:rFonts w:ascii="Calibri" w:eastAsia="Calibri" w:hAnsi="Calibri" w:cs="Calibri"/>
          <w:sz w:val="24"/>
        </w:rPr>
        <w:t xml:space="preserve"> e</w:t>
      </w:r>
      <w:r>
        <w:rPr>
          <w:rFonts w:ascii="Calibri" w:eastAsia="Calibri" w:hAnsi="Calibri" w:cs="Calibri"/>
          <w:spacing w:val="-15"/>
          <w:sz w:val="24"/>
        </w:rPr>
        <w:t xml:space="preserve"> </w:t>
      </w:r>
      <w:r>
        <w:rPr>
          <w:rFonts w:ascii="Calibri" w:eastAsia="Calibri" w:hAnsi="Calibri" w:cs="Calibri"/>
          <w:sz w:val="24"/>
        </w:rPr>
        <w:t xml:space="preserve">depois </w:t>
      </w:r>
      <w:r>
        <w:rPr>
          <w:rFonts w:ascii="Calibri" w:eastAsia="Calibri" w:hAnsi="Calibri" w:cs="Calibri"/>
          <w:b/>
          <w:sz w:val="24"/>
        </w:rPr>
        <w:t>Categoria de Análise</w:t>
      </w:r>
      <w:r>
        <w:rPr>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as </w:t>
      </w:r>
      <w:r>
        <w:rPr>
          <w:rFonts w:ascii="Calibri" w:eastAsia="Calibri" w:hAnsi="Calibri" w:cs="Calibri"/>
          <w:b/>
          <w:sz w:val="24"/>
        </w:rPr>
        <w:t>Categoria de Análise</w:t>
      </w:r>
      <w:r>
        <w:rPr>
          <w:rFonts w:ascii="Calibri" w:eastAsia="Calibri" w:hAnsi="Calibri" w:cs="Calibri"/>
          <w:sz w:val="24"/>
        </w:rPr>
        <w:t xml:space="preserve"> cadastradas. Para ativar uma ou mais </w:t>
      </w:r>
      <w:r>
        <w:rPr>
          <w:rFonts w:ascii="Calibri" w:eastAsia="Calibri" w:hAnsi="Calibri" w:cs="Calibri"/>
          <w:b/>
          <w:sz w:val="24"/>
        </w:rPr>
        <w:t>Categoria de Análise</w:t>
      </w:r>
      <w:r>
        <w:rPr>
          <w:rFonts w:ascii="Calibri" w:eastAsia="Calibri" w:hAnsi="Calibri" w:cs="Calibri"/>
          <w:sz w:val="24"/>
        </w:rPr>
        <w:t xml:space="preserve"> selecionar os registros da lista de </w:t>
      </w:r>
      <w:r>
        <w:rPr>
          <w:rFonts w:ascii="Calibri" w:eastAsia="Calibri" w:hAnsi="Calibri" w:cs="Calibri"/>
          <w:b/>
          <w:sz w:val="24"/>
        </w:rPr>
        <w:t>Categoria de Análise</w:t>
      </w:r>
      <w:r>
        <w:rPr>
          <w:rFonts w:ascii="Calibri" w:eastAsia="Calibri" w:hAnsi="Calibri" w:cs="Calibri"/>
          <w:sz w:val="24"/>
        </w:rPr>
        <w:t xml:space="preserve"> e selecionar a opção Ações e depois </w:t>
      </w:r>
      <w:r>
        <w:rPr>
          <w:rFonts w:ascii="Calibri" w:eastAsia="Calibri" w:hAnsi="Calibri" w:cs="Calibri"/>
          <w:sz w:val="24"/>
        </w:rPr>
        <w:lastRenderedPageBreak/>
        <w:t>Ativar. A situação dos registros selecionados será alterada para ativo.</w:t>
      </w:r>
    </w:p>
    <w:p w14:paraId="59FCD869" w14:textId="77777777" w:rsidR="00522113" w:rsidRDefault="00522113">
      <w:pPr>
        <w:spacing w:line="240" w:lineRule="exact"/>
      </w:pPr>
    </w:p>
    <w:p w14:paraId="54072895" w14:textId="77777777" w:rsidR="00522113" w:rsidRDefault="00B51388">
      <w:pPr>
        <w:spacing w:line="360" w:lineRule="auto"/>
        <w:ind w:left="105" w:right="75"/>
        <w:jc w:val="both"/>
      </w:pPr>
      <w:r>
        <w:rPr>
          <w:rFonts w:ascii="Calibri" w:eastAsia="Calibri" w:hAnsi="Calibri" w:cs="Calibri"/>
          <w:b/>
          <w:sz w:val="24"/>
        </w:rPr>
        <w:t>Importante:</w:t>
      </w:r>
      <w:r>
        <w:rPr>
          <w:rFonts w:ascii="Calibri" w:eastAsia="Calibri" w:hAnsi="Calibri" w:cs="Calibri"/>
          <w:b/>
          <w:spacing w:val="-15"/>
          <w:sz w:val="24"/>
        </w:rPr>
        <w:t xml:space="preserve"> </w:t>
      </w:r>
      <w:r>
        <w:rPr>
          <w:rFonts w:ascii="Calibri" w:eastAsia="Calibri" w:hAnsi="Calibri" w:cs="Calibri"/>
          <w:sz w:val="24"/>
        </w:rPr>
        <w:t>Quando</w:t>
      </w:r>
      <w:r>
        <w:rPr>
          <w:rFonts w:ascii="Calibri" w:eastAsia="Calibri" w:hAnsi="Calibri" w:cs="Calibri"/>
          <w:spacing w:val="-15"/>
          <w:sz w:val="24"/>
        </w:rPr>
        <w:t xml:space="preserve"> </w:t>
      </w:r>
      <w:r>
        <w:rPr>
          <w:rFonts w:ascii="Calibri" w:eastAsia="Calibri" w:hAnsi="Calibri" w:cs="Calibri"/>
          <w:sz w:val="24"/>
        </w:rPr>
        <w:t xml:space="preserve">uma </w:t>
      </w:r>
      <w:r>
        <w:rPr>
          <w:rFonts w:ascii="Calibri" w:eastAsia="Calibri" w:hAnsi="Calibri" w:cs="Calibri"/>
          <w:b/>
          <w:sz w:val="24"/>
        </w:rPr>
        <w:t>Categoria de Análise</w:t>
      </w:r>
      <w:r>
        <w:rPr>
          <w:rFonts w:ascii="Calibri" w:eastAsia="Calibri" w:hAnsi="Calibri" w:cs="Calibri"/>
          <w:spacing w:val="-15"/>
          <w:sz w:val="24"/>
        </w:rPr>
        <w:t xml:space="preserve">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ativado,</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utilizá</w:t>
      </w:r>
      <w:r>
        <w:rPr>
          <w:sz w:val="24"/>
        </w:rPr>
        <w:t>-</w:t>
      </w:r>
      <w:r>
        <w:rPr>
          <w:rFonts w:ascii="Calibri" w:eastAsia="Calibri" w:hAnsi="Calibri" w:cs="Calibri"/>
          <w:sz w:val="24"/>
        </w:rPr>
        <w:t>lo</w:t>
      </w:r>
      <w:r>
        <w:rPr>
          <w:rFonts w:ascii="Calibri" w:eastAsia="Calibri" w:hAnsi="Calibri" w:cs="Calibri"/>
          <w:spacing w:val="-15"/>
          <w:sz w:val="24"/>
        </w:rPr>
        <w:t xml:space="preserve"> </w:t>
      </w:r>
      <w:r>
        <w:rPr>
          <w:rFonts w:ascii="Calibri" w:eastAsia="Calibri" w:hAnsi="Calibri" w:cs="Calibri"/>
          <w:sz w:val="24"/>
        </w:rPr>
        <w:t>novamente</w:t>
      </w:r>
      <w:r>
        <w:rPr>
          <w:rFonts w:ascii="Calibri" w:eastAsia="Calibri" w:hAnsi="Calibri" w:cs="Calibri"/>
          <w:spacing w:val="-15"/>
          <w:sz w:val="24"/>
        </w:rPr>
        <w:t xml:space="preserve"> </w:t>
      </w:r>
      <w:r>
        <w:rPr>
          <w:rFonts w:ascii="Calibri" w:eastAsia="Calibri" w:hAnsi="Calibri" w:cs="Calibri"/>
          <w:sz w:val="24"/>
        </w:rPr>
        <w:t xml:space="preserve">nos novos cadastros de planos de </w:t>
      </w:r>
      <w:r>
        <w:rPr>
          <w:rFonts w:ascii="Calibri" w:eastAsia="Calibri" w:hAnsi="Calibri" w:cs="Calibri"/>
          <w:sz w:val="24"/>
        </w:rPr>
        <w:t>fiscalização e de novas fiscalizações.</w:t>
      </w:r>
    </w:p>
    <w:p w14:paraId="31ACC04F" w14:textId="77777777" w:rsidR="00522113" w:rsidRDefault="00522113">
      <w:pPr>
        <w:spacing w:before="15" w:line="225" w:lineRule="exact"/>
      </w:pPr>
    </w:p>
    <w:p w14:paraId="4B5A6AEB" w14:textId="77777777" w:rsidR="00522113" w:rsidRDefault="00B51388">
      <w:pPr>
        <w:ind w:left="105"/>
      </w:pPr>
      <w:r>
        <w:rPr>
          <w:noProof/>
        </w:rPr>
        <w:drawing>
          <wp:inline distT="0" distB="0" distL="0" distR="0" wp14:anchorId="778A0761" wp14:editId="0549FB0B">
            <wp:extent cx="5924550" cy="2162175"/>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png"/>
                    <pic:cNvPicPr/>
                  </pic:nvPicPr>
                  <pic:blipFill>
                    <a:blip r:embed="rId253" cstate="print"/>
                    <a:stretch>
                      <a:fillRect/>
                    </a:stretch>
                  </pic:blipFill>
                  <pic:spPr>
                    <a:xfrm>
                      <a:off x="0" y="0"/>
                      <a:ext cx="5924550" cy="2162175"/>
                    </a:xfrm>
                    <a:prstGeom prst="rect">
                      <a:avLst/>
                    </a:prstGeom>
                  </pic:spPr>
                </pic:pic>
              </a:graphicData>
            </a:graphic>
          </wp:inline>
        </w:drawing>
      </w:r>
    </w:p>
    <w:p w14:paraId="66C49981" w14:textId="77777777" w:rsidR="00522113" w:rsidRDefault="00522113">
      <w:pPr>
        <w:spacing w:line="180" w:lineRule="exact"/>
      </w:pPr>
    </w:p>
    <w:p w14:paraId="1F41C56E" w14:textId="77777777" w:rsidR="00522113" w:rsidRDefault="00522113">
      <w:pPr>
        <w:spacing w:line="195" w:lineRule="exact"/>
      </w:pPr>
    </w:p>
    <w:p w14:paraId="393FBF17" w14:textId="77777777" w:rsidR="00522113" w:rsidRDefault="00522113">
      <w:pPr>
        <w:spacing w:line="195" w:lineRule="exact"/>
      </w:pPr>
    </w:p>
    <w:p w14:paraId="5D929CB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55">
        <w:r>
          <w:rPr>
            <w:rFonts w:ascii="Tahoma" w:eastAsia="Tahoma" w:hAnsi="Tahoma" w:cs="Tahoma"/>
            <w:i/>
            <w:color w:val="6666FF"/>
          </w:rPr>
          <w:t>What is a Help Authoring tool?</w:t>
        </w:r>
      </w:hyperlink>
    </w:p>
    <w:p w14:paraId="5C91E2C7" w14:textId="77777777" w:rsidR="00522113" w:rsidRDefault="00B51388">
      <w:r>
        <w:br w:type="page"/>
      </w:r>
    </w:p>
    <w:p w14:paraId="63B5DA2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16" w:name="_topic_CategoriadeRisco1"/>
      <w:bookmarkEnd w:id="116"/>
      <w:r>
        <w:rPr>
          <w:rFonts w:ascii="Tahoma" w:eastAsia="Tahoma" w:hAnsi="Tahoma" w:cs="Tahoma"/>
          <w:i/>
          <w:color w:val="243F60"/>
          <w:sz w:val="22"/>
        </w:rPr>
        <w:t>Categoria de Risco</w:t>
      </w:r>
    </w:p>
    <w:p w14:paraId="527E557E"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Categoria de Risco</w:t>
      </w:r>
      <w:r>
        <w:rPr>
          <w:rFonts w:ascii="Calibri" w:eastAsia="Calibri" w:hAnsi="Calibri" w:cs="Calibri"/>
          <w:sz w:val="24"/>
        </w:rPr>
        <w:t xml:space="preserve">". Será mostrada a lista com as categorias de riscos cadastradas. O usuário poderá </w:t>
      </w:r>
      <w:r>
        <w:rPr>
          <w:rFonts w:ascii="Calibri" w:eastAsia="Calibri" w:hAnsi="Calibri" w:cs="Calibri"/>
          <w:b/>
          <w:sz w:val="24"/>
        </w:rPr>
        <w:t>"Consultar", "</w:t>
      </w:r>
      <w:r>
        <w:rPr>
          <w:rFonts w:ascii="Calibri" w:eastAsia="Calibri" w:hAnsi="Calibri" w:cs="Calibri"/>
          <w:b/>
          <w:sz w:val="24"/>
        </w:rPr>
        <w:t>Cadastrar", "Alterar", "Excluir", "Inativar" e "Ativar</w:t>
      </w:r>
      <w:r>
        <w:rPr>
          <w:rFonts w:ascii="Calibri" w:eastAsia="Calibri" w:hAnsi="Calibri" w:cs="Calibri"/>
          <w:sz w:val="24"/>
        </w:rPr>
        <w:t xml:space="preserve">" as categorias de riscos. </w:t>
      </w:r>
    </w:p>
    <w:p w14:paraId="53A2A860" w14:textId="77777777" w:rsidR="00522113" w:rsidRDefault="00522113">
      <w:pPr>
        <w:spacing w:line="357" w:lineRule="auto"/>
        <w:ind w:left="105" w:right="30"/>
        <w:jc w:val="both"/>
      </w:pPr>
    </w:p>
    <w:p w14:paraId="22225068" w14:textId="77777777" w:rsidR="00522113" w:rsidRDefault="00B51388">
      <w:pPr>
        <w:spacing w:line="357" w:lineRule="auto"/>
        <w:ind w:left="105" w:right="30"/>
        <w:jc w:val="both"/>
      </w:pPr>
      <w:r>
        <w:rPr>
          <w:rFonts w:ascii="Calibri" w:eastAsia="Calibri" w:hAnsi="Calibri" w:cs="Calibri"/>
          <w:sz w:val="24"/>
        </w:rPr>
        <w:t xml:space="preserve">Esta funcionalidade tem como objetivo gerenciar as categorias de risco dos riscos que são utilizados pelo sistema no cadastro da verificação do estado de risco no Bem </w:t>
      </w:r>
      <w:r>
        <w:rPr>
          <w:rFonts w:ascii="Calibri" w:eastAsia="Calibri" w:hAnsi="Calibri" w:cs="Calibri"/>
          <w:sz w:val="24"/>
        </w:rPr>
        <w:t>fiscalizado. Esta funcionalidade deve permitir cadastrar, editar, pesquisar, excluir, ativar e inativar as categorias de risco.</w:t>
      </w:r>
    </w:p>
    <w:p w14:paraId="19735DFB" w14:textId="77777777" w:rsidR="00522113" w:rsidRDefault="00522113">
      <w:pPr>
        <w:spacing w:line="357" w:lineRule="auto"/>
        <w:ind w:left="105" w:right="30"/>
        <w:jc w:val="both"/>
      </w:pPr>
    </w:p>
    <w:p w14:paraId="79E9227F" w14:textId="77777777" w:rsidR="00522113" w:rsidRDefault="00B51388">
      <w:pPr>
        <w:spacing w:line="357" w:lineRule="auto"/>
        <w:ind w:left="105" w:right="75"/>
      </w:pPr>
      <w:r>
        <w:rPr>
          <w:rFonts w:ascii="Calibri" w:eastAsia="Calibri" w:hAnsi="Calibri" w:cs="Calibri"/>
          <w:b/>
          <w:sz w:val="24"/>
        </w:rPr>
        <w:t>Importante:</w:t>
      </w:r>
    </w:p>
    <w:p w14:paraId="7FDD6ACD" w14:textId="77777777" w:rsidR="00522113" w:rsidRDefault="00B51388">
      <w:pPr>
        <w:numPr>
          <w:ilvl w:val="1"/>
          <w:numId w:val="52"/>
        </w:numPr>
        <w:spacing w:line="357" w:lineRule="auto"/>
        <w:ind w:right="75"/>
      </w:pPr>
      <w:r>
        <w:rPr>
          <w:rFonts w:ascii="Calibri" w:eastAsia="Calibri" w:hAnsi="Calibri" w:cs="Calibri"/>
          <w:sz w:val="24"/>
        </w:rPr>
        <w:t xml:space="preserve">As funções de pesquisar, incluir, alterar, excluir e ativar/inativar uma categoria de risco, deverão ser </w:t>
      </w:r>
      <w:r>
        <w:rPr>
          <w:rFonts w:ascii="Calibri" w:eastAsia="Calibri" w:hAnsi="Calibri" w:cs="Calibri"/>
          <w:sz w:val="24"/>
        </w:rPr>
        <w:t>apresentadas conforme a permissão concedida pelo sistema SISCAU.</w:t>
      </w:r>
    </w:p>
    <w:p w14:paraId="6C5746A9" w14:textId="77777777" w:rsidR="00522113" w:rsidRDefault="00B51388">
      <w:pPr>
        <w:numPr>
          <w:ilvl w:val="1"/>
          <w:numId w:val="52"/>
        </w:numPr>
        <w:spacing w:line="357" w:lineRule="auto"/>
        <w:ind w:right="75"/>
      </w:pPr>
      <w:r>
        <w:rPr>
          <w:rFonts w:ascii="Calibri" w:eastAsia="Calibri" w:hAnsi="Calibri" w:cs="Calibri"/>
          <w:sz w:val="24"/>
        </w:rPr>
        <w:t>No sistema SISCAU deverá ser realizada uma carga com as funções supracitadas e as mesmas serem atribuídas ao perfil Administrador.</w:t>
      </w:r>
    </w:p>
    <w:p w14:paraId="6B3EBBE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56">
        <w:r>
          <w:rPr>
            <w:rFonts w:ascii="Tahoma" w:eastAsia="Tahoma" w:hAnsi="Tahoma" w:cs="Tahoma"/>
            <w:i/>
            <w:color w:val="6666FF"/>
          </w:rPr>
          <w:t>Create help files for the Qt Help Framework</w:t>
        </w:r>
      </w:hyperlink>
    </w:p>
    <w:p w14:paraId="60BB662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17" w:name="_topic_ConsultarCategoriadeRisco"/>
      <w:bookmarkEnd w:id="117"/>
      <w:r>
        <w:rPr>
          <w:rFonts w:ascii="Tahoma" w:eastAsia="Tahoma" w:hAnsi="Tahoma" w:cs="Tahoma"/>
          <w:i/>
          <w:color w:val="243F60"/>
          <w:sz w:val="22"/>
        </w:rPr>
        <w:t>Consultar Categoria de Risco</w:t>
      </w:r>
    </w:p>
    <w:p w14:paraId="104AF343"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Categoria de Risco</w:t>
      </w:r>
      <w:r>
        <w:rPr>
          <w:rFonts w:ascii="Calibri" w:eastAsia="Calibri" w:hAnsi="Calibri" w:cs="Calibri"/>
          <w:sz w:val="24"/>
        </w:rPr>
        <w:t>". Será mostrada a lista com as categorias de riscos cadastradas. O usuário poderá "Consultar"</w:t>
      </w:r>
      <w:r>
        <w:rPr>
          <w:rFonts w:ascii="Calibri" w:eastAsia="Calibri" w:hAnsi="Calibri" w:cs="Calibri"/>
          <w:sz w:val="24"/>
        </w:rPr>
        <w:t xml:space="preserve">, "Cadastrar", "Alterar", "Excluir", "Inativar" e "Ativar" as categorias de riscos. </w:t>
      </w:r>
    </w:p>
    <w:p w14:paraId="266305F1" w14:textId="77777777" w:rsidR="00522113" w:rsidRDefault="00B51388">
      <w:pPr>
        <w:spacing w:line="357" w:lineRule="auto"/>
        <w:ind w:left="105" w:right="30"/>
        <w:jc w:val="both"/>
      </w:pPr>
      <w:r>
        <w:rPr>
          <w:noProof/>
        </w:rPr>
        <w:drawing>
          <wp:inline distT="0" distB="0" distL="0" distR="0" wp14:anchorId="02309091" wp14:editId="1C26CDAA">
            <wp:extent cx="5924550" cy="2952750"/>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png"/>
                    <pic:cNvPicPr/>
                  </pic:nvPicPr>
                  <pic:blipFill>
                    <a:blip r:embed="rId257" cstate="print"/>
                    <a:stretch>
                      <a:fillRect/>
                    </a:stretch>
                  </pic:blipFill>
                  <pic:spPr>
                    <a:xfrm>
                      <a:off x="0" y="0"/>
                      <a:ext cx="5924550" cy="2952750"/>
                    </a:xfrm>
                    <a:prstGeom prst="rect">
                      <a:avLst/>
                    </a:prstGeom>
                  </pic:spPr>
                </pic:pic>
              </a:graphicData>
            </a:graphic>
          </wp:inline>
        </w:drawing>
      </w:r>
    </w:p>
    <w:p w14:paraId="3FE7B5A8" w14:textId="77777777" w:rsidR="00522113" w:rsidRDefault="00522113">
      <w:pPr>
        <w:spacing w:line="357" w:lineRule="auto"/>
        <w:ind w:left="105" w:right="30"/>
        <w:jc w:val="both"/>
      </w:pPr>
    </w:p>
    <w:p w14:paraId="3730D655" w14:textId="77777777" w:rsidR="00522113" w:rsidRDefault="00B51388">
      <w:pPr>
        <w:spacing w:before="60" w:line="360" w:lineRule="auto"/>
        <w:ind w:left="105" w:right="75"/>
        <w:jc w:val="both"/>
      </w:pPr>
      <w:r>
        <w:rPr>
          <w:rFonts w:ascii="Calibri" w:eastAsia="Calibri" w:hAnsi="Calibri" w:cs="Calibri"/>
          <w:sz w:val="24"/>
        </w:rPr>
        <w:t>É possível realizar uma nova pesquisa utilizando o filtro "Status". O campo texto permite realizar pesquisa livre e conforme o preenchimento será filtrado o resultado.</w:t>
      </w:r>
    </w:p>
    <w:p w14:paraId="679B4EB9" w14:textId="77777777" w:rsidR="00522113" w:rsidRDefault="00522113">
      <w:pPr>
        <w:spacing w:before="15" w:line="225" w:lineRule="exact"/>
      </w:pPr>
    </w:p>
    <w:p w14:paraId="4C27F2DC" w14:textId="77777777" w:rsidR="00522113" w:rsidRDefault="00B51388">
      <w:pPr>
        <w:spacing w:line="360" w:lineRule="auto"/>
        <w:ind w:left="105" w:right="75"/>
        <w:jc w:val="both"/>
      </w:pPr>
      <w:r>
        <w:rPr>
          <w:rFonts w:ascii="Calibri" w:eastAsia="Calibri" w:hAnsi="Calibri" w:cs="Calibri"/>
          <w:sz w:val="24"/>
        </w:rPr>
        <w:t xml:space="preserve">De acordo com a permissão do usuário autenticado é possível também excluir, ativar, inativar e ordenar a categoria de risco. </w:t>
      </w:r>
    </w:p>
    <w:p w14:paraId="339CD217" w14:textId="77777777" w:rsidR="00522113" w:rsidRDefault="00B51388">
      <w:pPr>
        <w:numPr>
          <w:ilvl w:val="0"/>
          <w:numId w:val="53"/>
        </w:numPr>
        <w:spacing w:line="360" w:lineRule="auto"/>
        <w:ind w:right="75"/>
        <w:jc w:val="both"/>
      </w:pPr>
      <w:r>
        <w:rPr>
          <w:rFonts w:ascii="Calibri" w:eastAsia="Calibri" w:hAnsi="Calibri" w:cs="Calibri"/>
          <w:b/>
          <w:sz w:val="24"/>
        </w:rPr>
        <w:t>Excluir</w:t>
      </w:r>
      <w:r>
        <w:rPr>
          <w:rFonts w:ascii="Calibri" w:eastAsia="Calibri" w:hAnsi="Calibri" w:cs="Calibri"/>
          <w:sz w:val="24"/>
        </w:rPr>
        <w:t xml:space="preserve">: </w:t>
      </w:r>
    </w:p>
    <w:p w14:paraId="223492FA" w14:textId="77777777" w:rsidR="00522113" w:rsidRDefault="00B51388">
      <w:pPr>
        <w:numPr>
          <w:ilvl w:val="1"/>
          <w:numId w:val="53"/>
        </w:numPr>
        <w:spacing w:line="360" w:lineRule="auto"/>
        <w:ind w:right="75"/>
        <w:jc w:val="both"/>
      </w:pPr>
      <w:r>
        <w:rPr>
          <w:rFonts w:ascii="Calibri" w:eastAsia="Calibri" w:hAnsi="Calibri" w:cs="Calibri"/>
          <w:sz w:val="24"/>
        </w:rPr>
        <w:t>Ao acionar esta opção, o sistema deverá apresentar uma mensagem de confirmação e o usuário ao confirmar, o sistema deve</w:t>
      </w:r>
      <w:r>
        <w:rPr>
          <w:rFonts w:ascii="Calibri" w:eastAsia="Calibri" w:hAnsi="Calibri" w:cs="Calibri"/>
          <w:sz w:val="24"/>
        </w:rPr>
        <w:t>rá excluir os registros selecionados.</w:t>
      </w:r>
    </w:p>
    <w:p w14:paraId="55F73365"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"Confirmar ação?". (Sim/Não)</w:t>
      </w:r>
    </w:p>
    <w:p w14:paraId="077B9AD6" w14:textId="77777777" w:rsidR="00522113" w:rsidRDefault="00B51388">
      <w:pPr>
        <w:numPr>
          <w:ilvl w:val="1"/>
          <w:numId w:val="53"/>
        </w:numPr>
        <w:spacing w:line="360" w:lineRule="auto"/>
        <w:ind w:right="75"/>
        <w:jc w:val="both"/>
      </w:pPr>
      <w:r>
        <w:rPr>
          <w:rFonts w:ascii="Calibri" w:eastAsia="Calibri" w:hAnsi="Calibri" w:cs="Calibri"/>
          <w:sz w:val="24"/>
        </w:rPr>
        <w:t>O sistema somente deverá permitir a exclusão de uma categoria de risco, se a mesma não possuir vínculo com nenhum outro registro na base de dados.</w:t>
      </w:r>
    </w:p>
    <w:p w14:paraId="2BEFC1DC"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"As Categorias de Risc</w:t>
      </w:r>
      <w:r>
        <w:rPr>
          <w:rFonts w:ascii="Calibri" w:eastAsia="Calibri" w:hAnsi="Calibri" w:cs="Calibri"/>
          <w:sz w:val="24"/>
        </w:rPr>
        <w:t>o selecionadas não podem ser excluídas, pois já possuem vínculo com outros registros no sistema.".</w:t>
      </w:r>
    </w:p>
    <w:p w14:paraId="27ECDEA7" w14:textId="77777777" w:rsidR="00522113" w:rsidRDefault="00B51388">
      <w:pPr>
        <w:numPr>
          <w:ilvl w:val="1"/>
          <w:numId w:val="53"/>
        </w:numPr>
        <w:spacing w:line="360" w:lineRule="auto"/>
        <w:ind w:right="75"/>
        <w:jc w:val="both"/>
      </w:pPr>
      <w:r>
        <w:rPr>
          <w:rFonts w:ascii="Calibri" w:eastAsia="Calibri" w:hAnsi="Calibri" w:cs="Calibri"/>
          <w:sz w:val="24"/>
        </w:rPr>
        <w:t>As Categorias de Risco excluídas não poderão ser utilizadas em nenhuma parte do sistema para realização de cadastro.</w:t>
      </w:r>
    </w:p>
    <w:p w14:paraId="45267C51" w14:textId="77777777" w:rsidR="00522113" w:rsidRDefault="00B51388">
      <w:pPr>
        <w:numPr>
          <w:ilvl w:val="0"/>
          <w:numId w:val="53"/>
        </w:numPr>
        <w:spacing w:line="360" w:lineRule="auto"/>
        <w:ind w:right="75"/>
        <w:jc w:val="both"/>
      </w:pPr>
      <w:r>
        <w:rPr>
          <w:rFonts w:ascii="Calibri" w:eastAsia="Calibri" w:hAnsi="Calibri" w:cs="Calibri"/>
          <w:b/>
          <w:sz w:val="24"/>
        </w:rPr>
        <w:t>Ativar</w:t>
      </w:r>
      <w:r>
        <w:rPr>
          <w:rFonts w:ascii="Calibri" w:eastAsia="Calibri" w:hAnsi="Calibri" w:cs="Calibri"/>
          <w:sz w:val="24"/>
        </w:rPr>
        <w:t>: Ao acionar esta opção, o sistema</w:t>
      </w:r>
      <w:r>
        <w:rPr>
          <w:rFonts w:ascii="Calibri" w:eastAsia="Calibri" w:hAnsi="Calibri" w:cs="Calibri"/>
          <w:sz w:val="24"/>
        </w:rPr>
        <w:t xml:space="preserve"> deverá ativar os registros selecionados e apresentar mensagem de confirmação.</w:t>
      </w:r>
    </w:p>
    <w:p w14:paraId="707C0C7C" w14:textId="77777777" w:rsidR="00522113" w:rsidRDefault="00B51388">
      <w:pPr>
        <w:numPr>
          <w:ilvl w:val="1"/>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"Operação realizada com sucesso.".</w:t>
      </w:r>
    </w:p>
    <w:p w14:paraId="61F7E1D0" w14:textId="77777777" w:rsidR="00522113" w:rsidRDefault="00B51388">
      <w:pPr>
        <w:numPr>
          <w:ilvl w:val="0"/>
          <w:numId w:val="53"/>
        </w:numPr>
        <w:spacing w:line="360" w:lineRule="auto"/>
        <w:ind w:right="75"/>
        <w:jc w:val="both"/>
      </w:pPr>
      <w:r>
        <w:rPr>
          <w:rFonts w:ascii="Calibri" w:eastAsia="Calibri" w:hAnsi="Calibri" w:cs="Calibri"/>
          <w:b/>
          <w:sz w:val="24"/>
        </w:rPr>
        <w:t>Inativar</w:t>
      </w:r>
      <w:r>
        <w:rPr>
          <w:rFonts w:ascii="Calibri" w:eastAsia="Calibri" w:hAnsi="Calibri" w:cs="Calibri"/>
          <w:sz w:val="24"/>
        </w:rPr>
        <w:t>: Ao acionar esta opção, o sistema deverá inativar os registros selecionados e apresentar mensagem de confirmação.</w:t>
      </w:r>
    </w:p>
    <w:p w14:paraId="7D9ED0A2" w14:textId="77777777" w:rsidR="00522113" w:rsidRDefault="00B51388">
      <w:pPr>
        <w:numPr>
          <w:ilvl w:val="1"/>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w:t>
      </w:r>
      <w:r>
        <w:rPr>
          <w:rFonts w:ascii="Calibri" w:eastAsia="Calibri" w:hAnsi="Calibri" w:cs="Calibri"/>
          <w:sz w:val="24"/>
        </w:rPr>
        <w:t xml:space="preserve"> "Operação realizada com sucesso.".</w:t>
      </w:r>
    </w:p>
    <w:p w14:paraId="50B6E284" w14:textId="77777777" w:rsidR="00522113" w:rsidRDefault="00B51388">
      <w:pPr>
        <w:numPr>
          <w:ilvl w:val="0"/>
          <w:numId w:val="53"/>
        </w:numPr>
        <w:spacing w:line="360" w:lineRule="auto"/>
        <w:ind w:right="75"/>
        <w:jc w:val="both"/>
      </w:pPr>
      <w:r>
        <w:rPr>
          <w:rFonts w:ascii="Calibri" w:eastAsia="Calibri" w:hAnsi="Calibri" w:cs="Calibri"/>
          <w:b/>
          <w:sz w:val="24"/>
        </w:rPr>
        <w:t>Ordenar</w:t>
      </w:r>
      <w:r>
        <w:rPr>
          <w:rFonts w:ascii="Calibri" w:eastAsia="Calibri" w:hAnsi="Calibri" w:cs="Calibri"/>
          <w:sz w:val="24"/>
        </w:rPr>
        <w:t xml:space="preserve"> </w:t>
      </w:r>
      <w:r>
        <w:rPr>
          <w:rFonts w:ascii="Calibri" w:eastAsia="Calibri" w:hAnsi="Calibri" w:cs="Calibri"/>
          <w:b/>
          <w:sz w:val="24"/>
        </w:rPr>
        <w:t>Coluna</w:t>
      </w:r>
      <w:r>
        <w:rPr>
          <w:rFonts w:ascii="Calibri" w:eastAsia="Calibri" w:hAnsi="Calibri" w:cs="Calibri"/>
          <w:sz w:val="24"/>
        </w:rPr>
        <w:t>: Ao acionar o nome da respectiva coluna, o sistema deverá ordenar o resultado pela coluna em ordem alfabética/numérica . Caso já esteja em ordem alfabética/numérica nesta coluna, o sistema deverá ordenar u</w:t>
      </w:r>
      <w:r>
        <w:rPr>
          <w:rFonts w:ascii="Calibri" w:eastAsia="Calibri" w:hAnsi="Calibri" w:cs="Calibri"/>
          <w:sz w:val="24"/>
        </w:rPr>
        <w:t>sando a lógica inversa.</w:t>
      </w:r>
    </w:p>
    <w:p w14:paraId="131CD1F9" w14:textId="77777777" w:rsidR="00522113" w:rsidRDefault="00522113">
      <w:pPr>
        <w:spacing w:before="15" w:line="225" w:lineRule="exact"/>
      </w:pPr>
    </w:p>
    <w:p w14:paraId="53B00623" w14:textId="77777777" w:rsidR="00522113" w:rsidRDefault="00522113">
      <w:pPr>
        <w:spacing w:before="15" w:line="225" w:lineRule="exact"/>
      </w:pPr>
    </w:p>
    <w:p w14:paraId="22E84DE6" w14:textId="77777777" w:rsidR="00522113" w:rsidRDefault="00522113">
      <w:pPr>
        <w:spacing w:before="15" w:line="195" w:lineRule="exact"/>
      </w:pPr>
    </w:p>
    <w:p w14:paraId="45013A95" w14:textId="77777777" w:rsidR="00522113" w:rsidRDefault="00522113">
      <w:pPr>
        <w:spacing w:before="15" w:line="195" w:lineRule="exact"/>
      </w:pPr>
    </w:p>
    <w:p w14:paraId="5B3151A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58">
        <w:r>
          <w:rPr>
            <w:rFonts w:ascii="Tahoma" w:eastAsia="Tahoma" w:hAnsi="Tahoma" w:cs="Tahoma"/>
            <w:i/>
            <w:color w:val="6666FF"/>
          </w:rPr>
          <w:t>Generate Kindle eBooks with ease</w:t>
        </w:r>
      </w:hyperlink>
    </w:p>
    <w:p w14:paraId="0E16404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18" w:name="_topic_CadastrarCategoriadeRisco"/>
      <w:bookmarkEnd w:id="118"/>
      <w:r>
        <w:rPr>
          <w:rFonts w:ascii="Tahoma" w:eastAsia="Tahoma" w:hAnsi="Tahoma" w:cs="Tahoma"/>
          <w:i/>
          <w:color w:val="243F60"/>
          <w:sz w:val="22"/>
        </w:rPr>
        <w:t>Cadastrar Categoria de Risco</w:t>
      </w:r>
    </w:p>
    <w:p w14:paraId="06AB7CCB"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w:t>
      </w:r>
      <w:r>
        <w:rPr>
          <w:rFonts w:ascii="Calibri" w:eastAsia="Calibri" w:hAnsi="Calibri" w:cs="Calibri"/>
          <w:sz w:val="24"/>
        </w:rPr>
        <w:t xml:space="preserve"> "</w:t>
      </w:r>
      <w:r>
        <w:rPr>
          <w:rFonts w:ascii="Calibri" w:eastAsia="Calibri" w:hAnsi="Calibri" w:cs="Calibri"/>
          <w:b/>
          <w:sz w:val="24"/>
        </w:rPr>
        <w:t>Categoria de Risco</w:t>
      </w:r>
      <w:r>
        <w:rPr>
          <w:rFonts w:ascii="Calibri" w:eastAsia="Calibri" w:hAnsi="Calibri" w:cs="Calibri"/>
          <w:sz w:val="24"/>
        </w:rPr>
        <w:t>"</w:t>
      </w:r>
      <w:r>
        <w:rPr>
          <w:sz w:val="24"/>
        </w:rPr>
        <w:t>.</w:t>
      </w:r>
      <w:r>
        <w:rPr>
          <w:rFonts w:ascii="Calibri" w:eastAsia="Calibri" w:hAnsi="Calibri" w:cs="Calibri"/>
          <w:sz w:val="24"/>
        </w:rPr>
        <w:t xml:space="preserve"> Será mostrada a lista com as categoria de riscos</w:t>
      </w:r>
      <w:r>
        <w:rPr>
          <w:rFonts w:ascii="Calibri" w:eastAsia="Calibri" w:hAnsi="Calibri" w:cs="Calibri"/>
          <w:spacing w:val="15"/>
          <w:sz w:val="24"/>
        </w:rPr>
        <w:t xml:space="preserve"> </w:t>
      </w:r>
      <w:r>
        <w:rPr>
          <w:rFonts w:ascii="Calibri" w:eastAsia="Calibri" w:hAnsi="Calibri" w:cs="Calibri"/>
          <w:sz w:val="24"/>
        </w:rPr>
        <w:t xml:space="preserve">cadastradas. Para cadastrar nova Categoria de Risco, selecionar a opção </w:t>
      </w:r>
      <w:r>
        <w:rPr>
          <w:noProof/>
        </w:rPr>
        <w:drawing>
          <wp:inline distT="0" distB="0" distL="0" distR="0" wp14:anchorId="17ACB513" wp14:editId="57AB5ADD">
            <wp:extent cx="2257425" cy="266700"/>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rId259" cstate="print"/>
                    <a:stretch>
                      <a:fillRect/>
                    </a:stretch>
                  </pic:blipFill>
                  <pic:spPr>
                    <a:xfrm>
                      <a:off x="0" y="0"/>
                      <a:ext cx="2257425" cy="266700"/>
                    </a:xfrm>
                    <a:prstGeom prst="rect">
                      <a:avLst/>
                    </a:prstGeom>
                  </pic:spPr>
                </pic:pic>
              </a:graphicData>
            </a:graphic>
          </wp:inline>
        </w:drawing>
      </w:r>
      <w:r>
        <w:rPr>
          <w:sz w:val="24"/>
        </w:rPr>
        <w:t>.</w:t>
      </w:r>
    </w:p>
    <w:p w14:paraId="7BDF2B4B" w14:textId="77777777" w:rsidR="00522113" w:rsidRDefault="00B51388">
      <w:pPr>
        <w:spacing w:line="357" w:lineRule="auto"/>
        <w:ind w:left="105" w:right="30"/>
        <w:jc w:val="both"/>
      </w:pPr>
      <w:r>
        <w:rPr>
          <w:noProof/>
        </w:rPr>
        <w:lastRenderedPageBreak/>
        <w:drawing>
          <wp:inline distT="0" distB="0" distL="0" distR="0" wp14:anchorId="63C9BCA1" wp14:editId="4D565F5A">
            <wp:extent cx="5924550" cy="2952750"/>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png"/>
                    <pic:cNvPicPr/>
                  </pic:nvPicPr>
                  <pic:blipFill>
                    <a:blip r:embed="rId260" cstate="print"/>
                    <a:stretch>
                      <a:fillRect/>
                    </a:stretch>
                  </pic:blipFill>
                  <pic:spPr>
                    <a:xfrm>
                      <a:off x="0" y="0"/>
                      <a:ext cx="5924550" cy="2952750"/>
                    </a:xfrm>
                    <a:prstGeom prst="rect">
                      <a:avLst/>
                    </a:prstGeom>
                  </pic:spPr>
                </pic:pic>
              </a:graphicData>
            </a:graphic>
          </wp:inline>
        </w:drawing>
      </w:r>
    </w:p>
    <w:p w14:paraId="3B8CDB40" w14:textId="77777777" w:rsidR="00522113" w:rsidRDefault="00522113">
      <w:pPr>
        <w:spacing w:line="105" w:lineRule="exact"/>
      </w:pPr>
    </w:p>
    <w:p w14:paraId="25C3FB98" w14:textId="77777777" w:rsidR="00522113" w:rsidRDefault="00B51388">
      <w:pPr>
        <w:spacing w:before="60" w:line="568" w:lineRule="auto"/>
        <w:ind w:left="105" w:right="75"/>
        <w:jc w:val="both"/>
      </w:pPr>
      <w:r>
        <w:rPr>
          <w:rFonts w:ascii="Calibri" w:eastAsia="Calibri" w:hAnsi="Calibri" w:cs="Calibri"/>
          <w:sz w:val="24"/>
        </w:rPr>
        <w:t xml:space="preserve">Será apresentado o formulário para cadastro. Após o preenchimento das informações selecionar a opção </w:t>
      </w:r>
      <w:r>
        <w:rPr>
          <w:noProof/>
        </w:rPr>
        <w:drawing>
          <wp:inline distT="0" distB="0" distL="0" distR="0" wp14:anchorId="0594EAFF" wp14:editId="3D07F04F">
            <wp:extent cx="581025" cy="28575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png"/>
                    <pic:cNvPicPr/>
                  </pic:nvPicPr>
                  <pic:blipFill>
                    <a:blip r:embed="rId163" cstate="print"/>
                    <a:stretch>
                      <a:fillRect/>
                    </a:stretch>
                  </pic:blipFill>
                  <pic:spPr>
                    <a:xfrm>
                      <a:off x="0" y="0"/>
                      <a:ext cx="581025" cy="285750"/>
                    </a:xfrm>
                    <a:prstGeom prst="rect">
                      <a:avLst/>
                    </a:prstGeom>
                  </pic:spPr>
                </pic:pic>
              </a:graphicData>
            </a:graphic>
          </wp:inline>
        </w:drawing>
      </w:r>
      <w:r>
        <w:rPr>
          <w:rFonts w:ascii="Calibri" w:eastAsia="Calibri" w:hAnsi="Calibri" w:cs="Calibri"/>
          <w:sz w:val="24"/>
        </w:rPr>
        <w:t>.</w:t>
      </w:r>
    </w:p>
    <w:p w14:paraId="6A97CBC9" w14:textId="77777777" w:rsidR="00522113" w:rsidRDefault="00B51388">
      <w:pPr>
        <w:spacing w:before="60" w:line="568" w:lineRule="auto"/>
        <w:ind w:left="105" w:right="75"/>
        <w:jc w:val="both"/>
      </w:pPr>
      <w:r>
        <w:rPr>
          <w:rFonts w:ascii="Calibri" w:eastAsia="Calibri" w:hAnsi="Calibri" w:cs="Calibri"/>
          <w:b/>
          <w:sz w:val="24"/>
        </w:rPr>
        <w:t>Im</w:t>
      </w:r>
      <w:r>
        <w:rPr>
          <w:rFonts w:ascii="Calibri" w:eastAsia="Calibri" w:hAnsi="Calibri" w:cs="Calibri"/>
          <w:b/>
          <w:sz w:val="24"/>
        </w:rPr>
        <w:t>portante</w:t>
      </w:r>
      <w:r>
        <w:rPr>
          <w:rFonts w:ascii="Calibri" w:eastAsia="Calibri" w:hAnsi="Calibri" w:cs="Calibri"/>
          <w:sz w:val="24"/>
        </w:rPr>
        <w:t xml:space="preserve">: </w:t>
      </w:r>
    </w:p>
    <w:p w14:paraId="5C71C87E" w14:textId="77777777" w:rsidR="00522113" w:rsidRDefault="00B51388">
      <w:pPr>
        <w:numPr>
          <w:ilvl w:val="0"/>
          <w:numId w:val="54"/>
        </w:numPr>
        <w:spacing w:line="336" w:lineRule="auto"/>
        <w:ind w:right="15"/>
        <w:jc w:val="both"/>
      </w:pPr>
      <w:r>
        <w:rPr>
          <w:rFonts w:ascii="Calibri" w:eastAsia="Calibri" w:hAnsi="Calibri" w:cs="Calibri"/>
          <w:sz w:val="24"/>
        </w:rPr>
        <w:t>O sistema não deverá permitir a inclusão de uma Categoria de Risco duplicada.</w:t>
      </w:r>
    </w:p>
    <w:p w14:paraId="142567E3" w14:textId="77777777" w:rsidR="00522113" w:rsidRDefault="00B51388">
      <w:pPr>
        <w:numPr>
          <w:ilvl w:val="1"/>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"Esta Categoria de Risco já está cadastrada.".</w:t>
      </w:r>
    </w:p>
    <w:p w14:paraId="7A0F2855" w14:textId="77777777" w:rsidR="00522113" w:rsidRDefault="00B51388">
      <w:pPr>
        <w:numPr>
          <w:ilvl w:val="0"/>
          <w:numId w:val="54"/>
        </w:numPr>
        <w:spacing w:line="336" w:lineRule="auto"/>
        <w:ind w:right="15"/>
        <w:jc w:val="both"/>
      </w:pPr>
      <w:r>
        <w:rPr>
          <w:rFonts w:ascii="Calibri" w:eastAsia="Calibri" w:hAnsi="Calibri" w:cs="Calibri"/>
          <w:sz w:val="24"/>
        </w:rPr>
        <w:t>O sistema deverá gravar a Categoria de Risco com a situação igual a Ativo.</w:t>
      </w:r>
    </w:p>
    <w:p w14:paraId="328B3FEA" w14:textId="77777777" w:rsidR="00522113" w:rsidRDefault="00B51388">
      <w:pPr>
        <w:ind w:left="105"/>
      </w:pPr>
      <w:r>
        <w:rPr>
          <w:noProof/>
        </w:rPr>
        <w:drawing>
          <wp:inline distT="0" distB="0" distL="0" distR="0" wp14:anchorId="749ADEF6" wp14:editId="74688285">
            <wp:extent cx="5924550" cy="2714625"/>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png"/>
                    <pic:cNvPicPr/>
                  </pic:nvPicPr>
                  <pic:blipFill>
                    <a:blip r:embed="rId261" cstate="print"/>
                    <a:stretch>
                      <a:fillRect/>
                    </a:stretch>
                  </pic:blipFill>
                  <pic:spPr>
                    <a:xfrm>
                      <a:off x="0" y="0"/>
                      <a:ext cx="5924550" cy="2714625"/>
                    </a:xfrm>
                    <a:prstGeom prst="rect">
                      <a:avLst/>
                    </a:prstGeom>
                  </pic:spPr>
                </pic:pic>
              </a:graphicData>
            </a:graphic>
          </wp:inline>
        </w:drawing>
      </w:r>
    </w:p>
    <w:p w14:paraId="231FB160" w14:textId="77777777" w:rsidR="00522113" w:rsidRDefault="00B51388">
      <w:pPr>
        <w:spacing w:before="60" w:line="568" w:lineRule="auto"/>
        <w:ind w:left="105" w:right="75"/>
        <w:jc w:val="both"/>
      </w:pPr>
      <w:r>
        <w:rPr>
          <w:rFonts w:ascii="Calibri" w:eastAsia="Calibri" w:hAnsi="Calibri" w:cs="Calibri"/>
          <w:sz w:val="24"/>
        </w:rPr>
        <w:t xml:space="preserve">  </w:t>
      </w:r>
    </w:p>
    <w:p w14:paraId="11E480A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62">
        <w:r>
          <w:rPr>
            <w:rFonts w:ascii="Tahoma" w:eastAsia="Tahoma" w:hAnsi="Tahoma" w:cs="Tahoma"/>
            <w:i/>
            <w:color w:val="6666FF"/>
          </w:rPr>
          <w:t>Free EBook and documentation generator</w:t>
        </w:r>
      </w:hyperlink>
    </w:p>
    <w:p w14:paraId="062832C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19" w:name="_topic_AlterarCategoriadeRisco"/>
      <w:bookmarkEnd w:id="119"/>
      <w:r>
        <w:rPr>
          <w:rFonts w:ascii="Tahoma" w:eastAsia="Tahoma" w:hAnsi="Tahoma" w:cs="Tahoma"/>
          <w:i/>
          <w:color w:val="243F60"/>
          <w:sz w:val="22"/>
        </w:rPr>
        <w:lastRenderedPageBreak/>
        <w:t>Alterar Categoria de Risco</w:t>
      </w:r>
    </w:p>
    <w:p w14:paraId="4F31BBC9"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Categoria de Risco"</w:t>
      </w:r>
      <w:r>
        <w:rPr>
          <w:sz w:val="24"/>
        </w:rPr>
        <w:t>.</w:t>
      </w:r>
      <w:r>
        <w:rPr>
          <w:rFonts w:ascii="Calibri" w:eastAsia="Calibri" w:hAnsi="Calibri" w:cs="Calibri"/>
          <w:spacing w:val="-15"/>
          <w:sz w:val="24"/>
        </w:rPr>
        <w:t xml:space="preserve"> </w:t>
      </w:r>
      <w:r>
        <w:rPr>
          <w:rFonts w:ascii="Calibri" w:eastAsia="Calibri" w:hAnsi="Calibri" w:cs="Calibri"/>
          <w:sz w:val="24"/>
        </w:rPr>
        <w:t>Será mostrada a lista c</w:t>
      </w:r>
      <w:r>
        <w:rPr>
          <w:rFonts w:ascii="Calibri" w:eastAsia="Calibri" w:hAnsi="Calibri" w:cs="Calibri"/>
          <w:sz w:val="24"/>
        </w:rPr>
        <w:t xml:space="preserve">om as </w:t>
      </w:r>
      <w:r>
        <w:rPr>
          <w:rFonts w:ascii="Calibri" w:eastAsia="Calibri" w:hAnsi="Calibri" w:cs="Calibri"/>
          <w:b/>
          <w:sz w:val="24"/>
        </w:rPr>
        <w:t>Categoria de Risco</w:t>
      </w:r>
      <w:r>
        <w:rPr>
          <w:rFonts w:ascii="Calibri" w:eastAsia="Calibri" w:hAnsi="Calibri" w:cs="Calibri"/>
          <w:sz w:val="24"/>
        </w:rPr>
        <w:t xml:space="preserve"> cadastradas. Para alterar uma </w:t>
      </w:r>
      <w:r>
        <w:rPr>
          <w:rFonts w:ascii="Calibri" w:eastAsia="Calibri" w:hAnsi="Calibri" w:cs="Calibri"/>
          <w:b/>
          <w:sz w:val="24"/>
        </w:rPr>
        <w:t>Categoria de Risco</w:t>
      </w:r>
      <w:r>
        <w:rPr>
          <w:rFonts w:ascii="Calibri" w:eastAsia="Calibri" w:hAnsi="Calibri" w:cs="Calibri"/>
          <w:sz w:val="24"/>
        </w:rPr>
        <w:t xml:space="preserve"> selecionar um registro da lista de </w:t>
      </w:r>
      <w:r>
        <w:rPr>
          <w:rFonts w:ascii="Calibri" w:eastAsia="Calibri" w:hAnsi="Calibri" w:cs="Calibri"/>
          <w:b/>
          <w:sz w:val="24"/>
        </w:rPr>
        <w:t>Categoria de Risco</w:t>
      </w:r>
      <w:r>
        <w:rPr>
          <w:sz w:val="24"/>
        </w:rPr>
        <w:t>.</w:t>
      </w:r>
    </w:p>
    <w:p w14:paraId="41FDFBA4" w14:textId="77777777" w:rsidR="00522113" w:rsidRDefault="00B51388">
      <w:pPr>
        <w:spacing w:line="357" w:lineRule="auto"/>
        <w:ind w:left="105" w:right="30"/>
        <w:jc w:val="both"/>
      </w:pPr>
      <w:r>
        <w:rPr>
          <w:noProof/>
        </w:rPr>
        <w:drawing>
          <wp:inline distT="0" distB="0" distL="0" distR="0" wp14:anchorId="68640B98" wp14:editId="611DB9FB">
            <wp:extent cx="5924550" cy="2952750"/>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png"/>
                    <pic:cNvPicPr/>
                  </pic:nvPicPr>
                  <pic:blipFill>
                    <a:blip r:embed="rId260" cstate="print"/>
                    <a:stretch>
                      <a:fillRect/>
                    </a:stretch>
                  </pic:blipFill>
                  <pic:spPr>
                    <a:xfrm>
                      <a:off x="0" y="0"/>
                      <a:ext cx="5924550" cy="2952750"/>
                    </a:xfrm>
                    <a:prstGeom prst="rect">
                      <a:avLst/>
                    </a:prstGeom>
                  </pic:spPr>
                </pic:pic>
              </a:graphicData>
            </a:graphic>
          </wp:inline>
        </w:drawing>
      </w:r>
    </w:p>
    <w:p w14:paraId="47AB9274" w14:textId="77777777" w:rsidR="00522113" w:rsidRDefault="00522113">
      <w:pPr>
        <w:spacing w:before="15" w:line="165" w:lineRule="exact"/>
      </w:pPr>
    </w:p>
    <w:p w14:paraId="1C1E37BF" w14:textId="77777777" w:rsidR="00522113" w:rsidRDefault="00B51388">
      <w:pPr>
        <w:spacing w:before="15" w:line="360"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alteração.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4C74C460" wp14:editId="369E69D2">
            <wp:extent cx="581025" cy="285750"/>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4E4D586D" w14:textId="77777777" w:rsidR="00522113" w:rsidRDefault="00B51388">
      <w:pPr>
        <w:spacing w:before="60" w:line="568" w:lineRule="auto"/>
        <w:ind w:left="105" w:right="75"/>
        <w:jc w:val="both"/>
      </w:pPr>
      <w:r>
        <w:rPr>
          <w:rFonts w:ascii="Calibri" w:eastAsia="Calibri" w:hAnsi="Calibri" w:cs="Calibri"/>
          <w:b/>
          <w:sz w:val="24"/>
        </w:rPr>
        <w:t>Importante</w:t>
      </w:r>
      <w:r>
        <w:rPr>
          <w:rFonts w:ascii="Calibri" w:eastAsia="Calibri" w:hAnsi="Calibri" w:cs="Calibri"/>
          <w:sz w:val="24"/>
        </w:rPr>
        <w:t xml:space="preserve">: </w:t>
      </w:r>
    </w:p>
    <w:p w14:paraId="084636BA" w14:textId="77777777" w:rsidR="00522113" w:rsidRDefault="00B51388">
      <w:pPr>
        <w:numPr>
          <w:ilvl w:val="0"/>
          <w:numId w:val="54"/>
        </w:numPr>
        <w:spacing w:line="336" w:lineRule="auto"/>
        <w:ind w:right="15"/>
        <w:jc w:val="both"/>
      </w:pPr>
      <w:r>
        <w:rPr>
          <w:rFonts w:ascii="Calibri" w:eastAsia="Calibri" w:hAnsi="Calibri" w:cs="Calibri"/>
          <w:sz w:val="24"/>
        </w:rPr>
        <w:t xml:space="preserve">O </w:t>
      </w:r>
      <w:r>
        <w:rPr>
          <w:rFonts w:ascii="Calibri" w:eastAsia="Calibri" w:hAnsi="Calibri" w:cs="Calibri"/>
          <w:sz w:val="24"/>
        </w:rPr>
        <w:t>sistema não deverá permitir a inclusão de uma Categoria de Risco duplicada.</w:t>
      </w:r>
    </w:p>
    <w:p w14:paraId="08AE2AFB" w14:textId="77777777" w:rsidR="00522113" w:rsidRDefault="00B51388">
      <w:pPr>
        <w:numPr>
          <w:ilvl w:val="1"/>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"Esta Categoria de Risco já está cadastrada.".</w:t>
      </w:r>
    </w:p>
    <w:p w14:paraId="1CB39582" w14:textId="77777777" w:rsidR="00522113" w:rsidRDefault="00522113">
      <w:pPr>
        <w:spacing w:line="105" w:lineRule="exact"/>
      </w:pPr>
    </w:p>
    <w:p w14:paraId="307B6A27" w14:textId="77777777" w:rsidR="00522113" w:rsidRDefault="00B51388">
      <w:pPr>
        <w:ind w:left="105"/>
      </w:pPr>
      <w:r>
        <w:rPr>
          <w:noProof/>
        </w:rPr>
        <w:drawing>
          <wp:inline distT="0" distB="0" distL="0" distR="0" wp14:anchorId="764E7A0C" wp14:editId="3BAD199E">
            <wp:extent cx="5924550" cy="2714625"/>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png"/>
                    <pic:cNvPicPr/>
                  </pic:nvPicPr>
                  <pic:blipFill>
                    <a:blip r:embed="rId263" cstate="print"/>
                    <a:stretch>
                      <a:fillRect/>
                    </a:stretch>
                  </pic:blipFill>
                  <pic:spPr>
                    <a:xfrm>
                      <a:off x="0" y="0"/>
                      <a:ext cx="5924550" cy="2714625"/>
                    </a:xfrm>
                    <a:prstGeom prst="rect">
                      <a:avLst/>
                    </a:prstGeom>
                  </pic:spPr>
                </pic:pic>
              </a:graphicData>
            </a:graphic>
          </wp:inline>
        </w:drawing>
      </w:r>
    </w:p>
    <w:p w14:paraId="09A4306A" w14:textId="77777777" w:rsidR="00522113" w:rsidRDefault="00522113">
      <w:pPr>
        <w:ind w:left="105"/>
      </w:pPr>
    </w:p>
    <w:p w14:paraId="7AE2089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64">
        <w:r>
          <w:rPr>
            <w:rFonts w:ascii="Tahoma" w:eastAsia="Tahoma" w:hAnsi="Tahoma" w:cs="Tahoma"/>
            <w:i/>
            <w:color w:val="6666FF"/>
          </w:rPr>
          <w:t>Create cross-platform Qt Help files</w:t>
        </w:r>
      </w:hyperlink>
    </w:p>
    <w:p w14:paraId="4C7101B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lastRenderedPageBreak/>
        <w:br w:type="textWrapping" w:clear="all"/>
      </w:r>
      <w:bookmarkStart w:id="120" w:name="_topic_ExcluirCategoriadeRisco"/>
      <w:bookmarkEnd w:id="120"/>
      <w:r>
        <w:rPr>
          <w:rFonts w:ascii="Tahoma" w:eastAsia="Tahoma" w:hAnsi="Tahoma" w:cs="Tahoma"/>
          <w:i/>
          <w:color w:val="243F60"/>
          <w:sz w:val="22"/>
        </w:rPr>
        <w:t>Excluir Categoria de Risco</w:t>
      </w:r>
    </w:p>
    <w:p w14:paraId="265AC5FC"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Categoria de Risco"</w:t>
      </w:r>
      <w:r>
        <w:rPr>
          <w:rFonts w:ascii="Calibri" w:eastAsia="Calibri" w:hAnsi="Calibri" w:cs="Calibri"/>
          <w:sz w:val="24"/>
        </w:rPr>
        <w:t>.  Para</w:t>
      </w:r>
      <w:r>
        <w:rPr>
          <w:rFonts w:ascii="Calibri" w:eastAsia="Calibri" w:hAnsi="Calibri" w:cs="Calibri"/>
          <w:spacing w:val="60"/>
          <w:sz w:val="24"/>
        </w:rPr>
        <w:t xml:space="preserve"> </w:t>
      </w:r>
      <w:r>
        <w:rPr>
          <w:rFonts w:ascii="Calibri" w:eastAsia="Calibri" w:hAnsi="Calibri" w:cs="Calibri"/>
          <w:sz w:val="24"/>
        </w:rPr>
        <w:t xml:space="preserve">excluir  um  ou  mais  </w:t>
      </w:r>
      <w:r>
        <w:rPr>
          <w:rFonts w:ascii="Calibri" w:eastAsia="Calibri" w:hAnsi="Calibri" w:cs="Calibri"/>
          <w:b/>
          <w:sz w:val="24"/>
        </w:rPr>
        <w:t>Categoria de Risco</w:t>
      </w:r>
      <w:r>
        <w:rPr>
          <w:rFonts w:ascii="Calibri" w:eastAsia="Calibri" w:hAnsi="Calibri" w:cs="Calibri"/>
          <w:sz w:val="24"/>
        </w:rPr>
        <w:t xml:space="preserve"> selecionar os registros da lista de </w:t>
      </w:r>
      <w:r>
        <w:rPr>
          <w:rFonts w:ascii="Calibri" w:eastAsia="Calibri" w:hAnsi="Calibri" w:cs="Calibri"/>
          <w:b/>
          <w:sz w:val="24"/>
        </w:rPr>
        <w:t>Categor</w:t>
      </w:r>
      <w:r>
        <w:rPr>
          <w:rFonts w:ascii="Calibri" w:eastAsia="Calibri" w:hAnsi="Calibri" w:cs="Calibri"/>
          <w:b/>
          <w:sz w:val="24"/>
        </w:rPr>
        <w:t>ia de Risco</w:t>
      </w:r>
      <w:r>
        <w:rPr>
          <w:rFonts w:ascii="Calibri" w:eastAsia="Calibri" w:hAnsi="Calibri" w:cs="Calibri"/>
          <w:sz w:val="24"/>
        </w:rPr>
        <w:t xml:space="preserve"> e selecionar a opção Ações e depois Excluir. Será mostrada a mensagem de confirmação da</w:t>
      </w:r>
      <w:r>
        <w:rPr>
          <w:rFonts w:ascii="Calibri" w:eastAsia="Calibri" w:hAnsi="Calibri" w:cs="Calibri"/>
          <w:spacing w:val="15"/>
          <w:sz w:val="24"/>
        </w:rPr>
        <w:t xml:space="preserve"> </w:t>
      </w:r>
      <w:r>
        <w:rPr>
          <w:rFonts w:ascii="Calibri" w:eastAsia="Calibri" w:hAnsi="Calibri" w:cs="Calibri"/>
          <w:sz w:val="24"/>
        </w:rPr>
        <w:t>ação. Ao selecionar Sim os registros selecionados serão excluídos e não mais mostrados na lista de</w:t>
      </w:r>
      <w:r>
        <w:rPr>
          <w:rFonts w:ascii="Calibri" w:eastAsia="Calibri" w:hAnsi="Calibri" w:cs="Calibri"/>
          <w:spacing w:val="15"/>
          <w:sz w:val="24"/>
        </w:rPr>
        <w:t xml:space="preserve"> </w:t>
      </w:r>
      <w:r>
        <w:rPr>
          <w:rFonts w:ascii="Calibri" w:eastAsia="Calibri" w:hAnsi="Calibri" w:cs="Calibri"/>
          <w:b/>
          <w:sz w:val="24"/>
        </w:rPr>
        <w:t>Categoria de Risco</w:t>
      </w:r>
      <w:r>
        <w:rPr>
          <w:sz w:val="24"/>
        </w:rPr>
        <w:t>.</w:t>
      </w:r>
    </w:p>
    <w:p w14:paraId="036A107E" w14:textId="77777777" w:rsidR="00522113" w:rsidRDefault="00522113">
      <w:pPr>
        <w:spacing w:before="15" w:line="225" w:lineRule="exact"/>
      </w:pPr>
    </w:p>
    <w:p w14:paraId="1707713E" w14:textId="77777777" w:rsidR="00522113" w:rsidRDefault="00B51388">
      <w:pPr>
        <w:spacing w:line="360" w:lineRule="auto"/>
        <w:ind w:left="105" w:right="75"/>
        <w:jc w:val="both"/>
      </w:pPr>
      <w:r>
        <w:rPr>
          <w:rFonts w:ascii="Calibri" w:eastAsia="Calibri" w:hAnsi="Calibri" w:cs="Calibri"/>
          <w:b/>
          <w:sz w:val="24"/>
        </w:rPr>
        <w:t xml:space="preserve">Importante: </w:t>
      </w:r>
    </w:p>
    <w:p w14:paraId="1390053C" w14:textId="77777777" w:rsidR="00522113" w:rsidRDefault="00B51388">
      <w:pPr>
        <w:numPr>
          <w:ilvl w:val="1"/>
          <w:numId w:val="53"/>
        </w:numPr>
        <w:spacing w:line="360" w:lineRule="auto"/>
        <w:ind w:right="75"/>
        <w:jc w:val="both"/>
      </w:pPr>
      <w:r>
        <w:rPr>
          <w:rFonts w:ascii="Calibri" w:eastAsia="Calibri" w:hAnsi="Calibri" w:cs="Calibri"/>
          <w:sz w:val="24"/>
        </w:rPr>
        <w:t xml:space="preserve">Ao acionar esta </w:t>
      </w:r>
      <w:r>
        <w:rPr>
          <w:rFonts w:ascii="Calibri" w:eastAsia="Calibri" w:hAnsi="Calibri" w:cs="Calibri"/>
          <w:sz w:val="24"/>
        </w:rPr>
        <w:t>opção, o sistema deverá apresentar uma mensagem de confirmação e o usuário ao confirmar, o sistema deverá excluir os registros selecionados.</w:t>
      </w:r>
    </w:p>
    <w:p w14:paraId="17257AA2"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"Confirmar ação?". (Sim/Não)</w:t>
      </w:r>
    </w:p>
    <w:p w14:paraId="13DE564C" w14:textId="77777777" w:rsidR="00522113" w:rsidRDefault="00B51388">
      <w:pPr>
        <w:numPr>
          <w:ilvl w:val="1"/>
          <w:numId w:val="53"/>
        </w:numPr>
        <w:spacing w:line="360" w:lineRule="auto"/>
        <w:ind w:right="75"/>
        <w:jc w:val="both"/>
      </w:pPr>
      <w:r>
        <w:rPr>
          <w:rFonts w:ascii="Calibri" w:eastAsia="Calibri" w:hAnsi="Calibri" w:cs="Calibri"/>
          <w:sz w:val="24"/>
        </w:rPr>
        <w:t>O sistema somente deverá permitir a exclusão de uma categoria de risco, se a</w:t>
      </w:r>
      <w:r>
        <w:rPr>
          <w:rFonts w:ascii="Calibri" w:eastAsia="Calibri" w:hAnsi="Calibri" w:cs="Calibri"/>
          <w:sz w:val="24"/>
        </w:rPr>
        <w:t xml:space="preserve"> mesma não possuir vínculo com nenhum outro registro na base de dados.</w:t>
      </w:r>
    </w:p>
    <w:p w14:paraId="53A152FC"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"As Categorias de Risco selecionadas não podem ser excluídas, pois já possuem vínculo com outros registros no sistema.".</w:t>
      </w:r>
    </w:p>
    <w:p w14:paraId="6EF98248" w14:textId="77777777" w:rsidR="00522113" w:rsidRDefault="00B51388">
      <w:pPr>
        <w:numPr>
          <w:ilvl w:val="1"/>
          <w:numId w:val="53"/>
        </w:numPr>
        <w:spacing w:line="360" w:lineRule="auto"/>
        <w:ind w:right="75"/>
        <w:jc w:val="both"/>
      </w:pPr>
      <w:r>
        <w:rPr>
          <w:rFonts w:ascii="Calibri" w:eastAsia="Calibri" w:hAnsi="Calibri" w:cs="Calibri"/>
          <w:sz w:val="24"/>
        </w:rPr>
        <w:t>As Categorias de Risco excluídas não poderão ser utili</w:t>
      </w:r>
      <w:r>
        <w:rPr>
          <w:rFonts w:ascii="Calibri" w:eastAsia="Calibri" w:hAnsi="Calibri" w:cs="Calibri"/>
          <w:sz w:val="24"/>
        </w:rPr>
        <w:t>zadas em nenhuma parte do sistema para realização de cadastro.</w:t>
      </w:r>
    </w:p>
    <w:p w14:paraId="75080435" w14:textId="77777777" w:rsidR="00522113" w:rsidRDefault="00522113">
      <w:pPr>
        <w:spacing w:line="360" w:lineRule="auto"/>
        <w:ind w:left="105" w:right="75"/>
        <w:jc w:val="both"/>
      </w:pPr>
    </w:p>
    <w:p w14:paraId="4F964F6D" w14:textId="77777777" w:rsidR="00522113" w:rsidRDefault="00B51388">
      <w:pPr>
        <w:spacing w:line="360" w:lineRule="auto"/>
        <w:ind w:left="105" w:right="75"/>
        <w:jc w:val="both"/>
      </w:pPr>
      <w:r>
        <w:rPr>
          <w:noProof/>
        </w:rPr>
        <w:drawing>
          <wp:inline distT="0" distB="0" distL="0" distR="0" wp14:anchorId="7ABC9497" wp14:editId="2F9D6F06">
            <wp:extent cx="5924550" cy="2952750"/>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png"/>
                    <pic:cNvPicPr/>
                  </pic:nvPicPr>
                  <pic:blipFill>
                    <a:blip r:embed="rId265" cstate="print"/>
                    <a:stretch>
                      <a:fillRect/>
                    </a:stretch>
                  </pic:blipFill>
                  <pic:spPr>
                    <a:xfrm>
                      <a:off x="0" y="0"/>
                      <a:ext cx="5924550" cy="2952750"/>
                    </a:xfrm>
                    <a:prstGeom prst="rect">
                      <a:avLst/>
                    </a:prstGeom>
                  </pic:spPr>
                </pic:pic>
              </a:graphicData>
            </a:graphic>
          </wp:inline>
        </w:drawing>
      </w:r>
    </w:p>
    <w:p w14:paraId="5471F14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66">
        <w:r>
          <w:rPr>
            <w:rFonts w:ascii="Tahoma" w:eastAsia="Tahoma" w:hAnsi="Tahoma" w:cs="Tahoma"/>
            <w:i/>
            <w:color w:val="6666FF"/>
          </w:rPr>
          <w:t>Easily create EPub books</w:t>
        </w:r>
      </w:hyperlink>
    </w:p>
    <w:p w14:paraId="3241DAC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21" w:name="_topic_InativarCategoriadeRisco"/>
      <w:bookmarkEnd w:id="121"/>
      <w:r>
        <w:rPr>
          <w:rFonts w:ascii="Tahoma" w:eastAsia="Tahoma" w:hAnsi="Tahoma" w:cs="Tahoma"/>
          <w:i/>
          <w:color w:val="243F60"/>
          <w:sz w:val="22"/>
        </w:rPr>
        <w:t>Inativar Categoria de Risco</w:t>
      </w:r>
    </w:p>
    <w:p w14:paraId="2371ED2A"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Categoria de Risco"</w:t>
      </w:r>
      <w:r>
        <w:rPr>
          <w:rFonts w:ascii="Calibri" w:eastAsia="Calibri" w:hAnsi="Calibri" w:cs="Calibri"/>
          <w:sz w:val="24"/>
        </w:rPr>
        <w:t>. Para inati</w:t>
      </w:r>
      <w:r>
        <w:rPr>
          <w:rFonts w:ascii="Calibri" w:eastAsia="Calibri" w:hAnsi="Calibri" w:cs="Calibri"/>
          <w:sz w:val="24"/>
        </w:rPr>
        <w:t xml:space="preserve">var um ou mais </w:t>
      </w:r>
      <w:r>
        <w:rPr>
          <w:rFonts w:ascii="Calibri" w:eastAsia="Calibri" w:hAnsi="Calibri" w:cs="Calibri"/>
          <w:b/>
          <w:sz w:val="24"/>
        </w:rPr>
        <w:t>Categoria de Risco</w:t>
      </w:r>
      <w:r>
        <w:rPr>
          <w:rFonts w:ascii="Calibri" w:eastAsia="Calibri" w:hAnsi="Calibri" w:cs="Calibri"/>
          <w:sz w:val="24"/>
        </w:rPr>
        <w:t xml:space="preserve"> selecionar os registros da lista </w:t>
      </w:r>
      <w:r>
        <w:rPr>
          <w:rFonts w:ascii="Calibri" w:eastAsia="Calibri" w:hAnsi="Calibri" w:cs="Calibri"/>
          <w:sz w:val="24"/>
        </w:rPr>
        <w:lastRenderedPageBreak/>
        <w:t xml:space="preserve">de </w:t>
      </w:r>
      <w:r>
        <w:rPr>
          <w:rFonts w:ascii="Calibri" w:eastAsia="Calibri" w:hAnsi="Calibri" w:cs="Calibri"/>
          <w:b/>
          <w:sz w:val="24"/>
        </w:rPr>
        <w:t>Categoria de Risco</w:t>
      </w:r>
      <w:r>
        <w:rPr>
          <w:rFonts w:ascii="Calibri" w:eastAsia="Calibri" w:hAnsi="Calibri" w:cs="Calibri"/>
          <w:sz w:val="24"/>
        </w:rPr>
        <w:t xml:space="preserve"> e selecionar a opção Ações e depois Inativar. A situação dos registros selecionados será alterada para inativo.</w:t>
      </w:r>
    </w:p>
    <w:p w14:paraId="64A42FEF" w14:textId="77777777" w:rsidR="00522113" w:rsidRDefault="00522113">
      <w:pPr>
        <w:spacing w:line="240" w:lineRule="exact"/>
      </w:pPr>
    </w:p>
    <w:p w14:paraId="09CFCF33"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 xml:space="preserve">As </w:t>
      </w:r>
      <w:r>
        <w:rPr>
          <w:rFonts w:ascii="Calibri" w:eastAsia="Calibri" w:hAnsi="Calibri" w:cs="Calibri"/>
          <w:b/>
          <w:sz w:val="24"/>
        </w:rPr>
        <w:t>Categoria de Risco</w:t>
      </w:r>
      <w:r>
        <w:rPr>
          <w:rFonts w:ascii="Calibri" w:eastAsia="Calibri" w:hAnsi="Calibri" w:cs="Calibri"/>
          <w:sz w:val="24"/>
        </w:rPr>
        <w:t xml:space="preserve"> inativadas não poderão ser utilizadas em nenhuma parte do sistema para realização de cadastro.</w:t>
      </w:r>
    </w:p>
    <w:p w14:paraId="044C962C" w14:textId="77777777" w:rsidR="00522113" w:rsidRDefault="00522113">
      <w:pPr>
        <w:spacing w:before="15" w:line="225" w:lineRule="exact"/>
      </w:pPr>
    </w:p>
    <w:p w14:paraId="0929C3C5" w14:textId="77777777" w:rsidR="00522113" w:rsidRDefault="00B51388">
      <w:pPr>
        <w:ind w:left="105"/>
      </w:pPr>
      <w:r>
        <w:rPr>
          <w:noProof/>
        </w:rPr>
        <w:drawing>
          <wp:inline distT="0" distB="0" distL="0" distR="0" wp14:anchorId="45B910EC" wp14:editId="67CAFC1B">
            <wp:extent cx="5924550" cy="2962275"/>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png"/>
                    <pic:cNvPicPr/>
                  </pic:nvPicPr>
                  <pic:blipFill>
                    <a:blip r:embed="rId267" cstate="print"/>
                    <a:stretch>
                      <a:fillRect/>
                    </a:stretch>
                  </pic:blipFill>
                  <pic:spPr>
                    <a:xfrm>
                      <a:off x="0" y="0"/>
                      <a:ext cx="5924550" cy="2962275"/>
                    </a:xfrm>
                    <a:prstGeom prst="rect">
                      <a:avLst/>
                    </a:prstGeom>
                  </pic:spPr>
                </pic:pic>
              </a:graphicData>
            </a:graphic>
          </wp:inline>
        </w:drawing>
      </w:r>
    </w:p>
    <w:p w14:paraId="22480F5F" w14:textId="77777777" w:rsidR="00522113" w:rsidRDefault="00522113">
      <w:pPr>
        <w:ind w:left="105"/>
      </w:pPr>
    </w:p>
    <w:p w14:paraId="418268D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68">
        <w:r>
          <w:rPr>
            <w:rFonts w:ascii="Tahoma" w:eastAsia="Tahoma" w:hAnsi="Tahoma" w:cs="Tahoma"/>
            <w:i/>
            <w:color w:val="6666FF"/>
          </w:rPr>
          <w:t>Easily create HTML Help documents</w:t>
        </w:r>
      </w:hyperlink>
    </w:p>
    <w:p w14:paraId="42FC8B7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22" w:name="_topic_AtivarCategoriadeRisco"/>
      <w:bookmarkEnd w:id="122"/>
      <w:r>
        <w:rPr>
          <w:rFonts w:ascii="Tahoma" w:eastAsia="Tahoma" w:hAnsi="Tahoma" w:cs="Tahoma"/>
          <w:i/>
          <w:color w:val="243F60"/>
          <w:sz w:val="22"/>
        </w:rPr>
        <w:t>Ativar Categoria de Risco</w:t>
      </w:r>
    </w:p>
    <w:p w14:paraId="6D8051FD"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Categoria de Risco"</w:t>
      </w:r>
      <w:r>
        <w:rPr>
          <w:rFonts w:ascii="Calibri" w:eastAsia="Calibri" w:hAnsi="Calibri" w:cs="Calibri"/>
          <w:sz w:val="24"/>
        </w:rPr>
        <w:t xml:space="preserve">. Para ativar um ou mais </w:t>
      </w:r>
      <w:r>
        <w:rPr>
          <w:rFonts w:ascii="Calibri" w:eastAsia="Calibri" w:hAnsi="Calibri" w:cs="Calibri"/>
          <w:b/>
          <w:sz w:val="24"/>
        </w:rPr>
        <w:t>Categoria</w:t>
      </w:r>
      <w:r>
        <w:rPr>
          <w:rFonts w:ascii="Calibri" w:eastAsia="Calibri" w:hAnsi="Calibri" w:cs="Calibri"/>
          <w:b/>
          <w:sz w:val="24"/>
        </w:rPr>
        <w:t xml:space="preserve"> de Risco</w:t>
      </w:r>
      <w:r>
        <w:rPr>
          <w:rFonts w:ascii="Calibri" w:eastAsia="Calibri" w:hAnsi="Calibri" w:cs="Calibri"/>
          <w:sz w:val="24"/>
        </w:rPr>
        <w:t xml:space="preserve"> selecionar os registros da lista de </w:t>
      </w:r>
      <w:r>
        <w:rPr>
          <w:rFonts w:ascii="Calibri" w:eastAsia="Calibri" w:hAnsi="Calibri" w:cs="Calibri"/>
          <w:b/>
          <w:sz w:val="24"/>
        </w:rPr>
        <w:t>Categoria de Risco</w:t>
      </w:r>
      <w:r>
        <w:rPr>
          <w:rFonts w:ascii="Calibri" w:eastAsia="Calibri" w:hAnsi="Calibri" w:cs="Calibri"/>
          <w:sz w:val="24"/>
        </w:rPr>
        <w:t xml:space="preserve"> e selecionar a opção Ações e depois Ativar. A situação dos registros selecionados será alterada para ativo.</w:t>
      </w:r>
    </w:p>
    <w:p w14:paraId="6ED6425B" w14:textId="77777777" w:rsidR="00522113" w:rsidRDefault="00522113">
      <w:pPr>
        <w:spacing w:line="240" w:lineRule="exact"/>
      </w:pPr>
    </w:p>
    <w:p w14:paraId="2CBC892E" w14:textId="77777777" w:rsidR="00522113" w:rsidRDefault="00B51388">
      <w:pPr>
        <w:spacing w:line="360" w:lineRule="auto"/>
        <w:ind w:left="105" w:right="75"/>
        <w:jc w:val="both"/>
      </w:pPr>
      <w:r>
        <w:rPr>
          <w:rFonts w:ascii="Calibri" w:eastAsia="Calibri" w:hAnsi="Calibri" w:cs="Calibri"/>
          <w:b/>
          <w:sz w:val="24"/>
        </w:rPr>
        <w:t>Importante:</w:t>
      </w:r>
      <w:r>
        <w:rPr>
          <w:rFonts w:ascii="Calibri" w:eastAsia="Calibri" w:hAnsi="Calibri" w:cs="Calibri"/>
          <w:b/>
          <w:spacing w:val="-15"/>
          <w:sz w:val="24"/>
        </w:rPr>
        <w:t xml:space="preserve"> </w:t>
      </w:r>
      <w:r>
        <w:rPr>
          <w:rFonts w:ascii="Calibri" w:eastAsia="Calibri" w:hAnsi="Calibri" w:cs="Calibri"/>
          <w:sz w:val="24"/>
        </w:rPr>
        <w:t>Quando</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b/>
          <w:sz w:val="24"/>
        </w:rPr>
        <w:t>Categoria de Risco</w:t>
      </w:r>
      <w:r>
        <w:rPr>
          <w:rFonts w:ascii="Calibri" w:eastAsia="Calibri" w:hAnsi="Calibri" w:cs="Calibri"/>
          <w:spacing w:val="-15"/>
          <w:sz w:val="24"/>
        </w:rPr>
        <w:t xml:space="preserve">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ativado,</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utilizá</w:t>
      </w:r>
      <w:r>
        <w:rPr>
          <w:sz w:val="24"/>
        </w:rPr>
        <w:t>-</w:t>
      </w:r>
      <w:r>
        <w:rPr>
          <w:rFonts w:ascii="Calibri" w:eastAsia="Calibri" w:hAnsi="Calibri" w:cs="Calibri"/>
          <w:sz w:val="24"/>
        </w:rPr>
        <w:t>lo</w:t>
      </w:r>
      <w:r>
        <w:rPr>
          <w:rFonts w:ascii="Calibri" w:eastAsia="Calibri" w:hAnsi="Calibri" w:cs="Calibri"/>
          <w:spacing w:val="-15"/>
          <w:sz w:val="24"/>
        </w:rPr>
        <w:t xml:space="preserve"> </w:t>
      </w:r>
      <w:r>
        <w:rPr>
          <w:rFonts w:ascii="Calibri" w:eastAsia="Calibri" w:hAnsi="Calibri" w:cs="Calibri"/>
          <w:sz w:val="24"/>
        </w:rPr>
        <w:t>novamente</w:t>
      </w:r>
      <w:r>
        <w:rPr>
          <w:rFonts w:ascii="Calibri" w:eastAsia="Calibri" w:hAnsi="Calibri" w:cs="Calibri"/>
          <w:spacing w:val="-15"/>
          <w:sz w:val="24"/>
        </w:rPr>
        <w:t xml:space="preserve"> </w:t>
      </w:r>
      <w:r>
        <w:rPr>
          <w:rFonts w:ascii="Calibri" w:eastAsia="Calibri" w:hAnsi="Calibri" w:cs="Calibri"/>
          <w:sz w:val="24"/>
        </w:rPr>
        <w:t>nos novos cadastros de planos de fiscalização e de novas fiscalizações.</w:t>
      </w:r>
    </w:p>
    <w:p w14:paraId="57E787BF" w14:textId="77777777" w:rsidR="00522113" w:rsidRDefault="00522113">
      <w:pPr>
        <w:spacing w:before="15" w:line="225" w:lineRule="exact"/>
      </w:pPr>
    </w:p>
    <w:p w14:paraId="684F82A6" w14:textId="77777777" w:rsidR="00522113" w:rsidRDefault="00B51388">
      <w:pPr>
        <w:ind w:left="105"/>
      </w:pPr>
      <w:r>
        <w:rPr>
          <w:noProof/>
        </w:rPr>
        <w:lastRenderedPageBreak/>
        <w:drawing>
          <wp:inline distT="0" distB="0" distL="0" distR="0" wp14:anchorId="713697DC" wp14:editId="566CBD05">
            <wp:extent cx="5924550" cy="2952750"/>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png"/>
                    <pic:cNvPicPr/>
                  </pic:nvPicPr>
                  <pic:blipFill>
                    <a:blip r:embed="rId269" cstate="print"/>
                    <a:stretch>
                      <a:fillRect/>
                    </a:stretch>
                  </pic:blipFill>
                  <pic:spPr>
                    <a:xfrm>
                      <a:off x="0" y="0"/>
                      <a:ext cx="5924550" cy="2952750"/>
                    </a:xfrm>
                    <a:prstGeom prst="rect">
                      <a:avLst/>
                    </a:prstGeom>
                  </pic:spPr>
                </pic:pic>
              </a:graphicData>
            </a:graphic>
          </wp:inline>
        </w:drawing>
      </w:r>
    </w:p>
    <w:p w14:paraId="4D541975" w14:textId="77777777" w:rsidR="00522113" w:rsidRDefault="00522113">
      <w:pPr>
        <w:spacing w:line="180" w:lineRule="exact"/>
      </w:pPr>
    </w:p>
    <w:p w14:paraId="2E6180B6" w14:textId="77777777" w:rsidR="00522113" w:rsidRDefault="00522113">
      <w:pPr>
        <w:spacing w:line="195" w:lineRule="exact"/>
      </w:pPr>
    </w:p>
    <w:p w14:paraId="6D938C79" w14:textId="77777777" w:rsidR="00522113" w:rsidRDefault="00522113">
      <w:pPr>
        <w:spacing w:line="195" w:lineRule="exact"/>
      </w:pPr>
    </w:p>
    <w:p w14:paraId="5080ED4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70">
        <w:r>
          <w:rPr>
            <w:rFonts w:ascii="Tahoma" w:eastAsia="Tahoma" w:hAnsi="Tahoma" w:cs="Tahoma"/>
            <w:i/>
            <w:color w:val="6666FF"/>
          </w:rPr>
          <w:t>Write eBooks for the Kindle</w:t>
        </w:r>
      </w:hyperlink>
    </w:p>
    <w:p w14:paraId="7D1C79D0" w14:textId="77777777" w:rsidR="00522113" w:rsidRDefault="00B51388">
      <w:r>
        <w:br w:type="page"/>
      </w:r>
    </w:p>
    <w:p w14:paraId="487A0E6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23" w:name="_topic_FatordeRisco"/>
      <w:bookmarkEnd w:id="123"/>
      <w:r>
        <w:rPr>
          <w:rFonts w:ascii="Tahoma" w:eastAsia="Tahoma" w:hAnsi="Tahoma" w:cs="Tahoma"/>
          <w:i/>
          <w:color w:val="243F60"/>
          <w:sz w:val="22"/>
        </w:rPr>
        <w:t>Fator de Risco</w:t>
      </w:r>
    </w:p>
    <w:p w14:paraId="0D8790B7"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Fator de Risco</w:t>
      </w:r>
      <w:r>
        <w:rPr>
          <w:rFonts w:ascii="Calibri" w:eastAsia="Calibri" w:hAnsi="Calibri" w:cs="Calibri"/>
          <w:sz w:val="24"/>
        </w:rPr>
        <w:t xml:space="preserve">". Será mostrada a lista com as </w:t>
      </w:r>
      <w:r>
        <w:rPr>
          <w:rFonts w:ascii="Calibri" w:eastAsia="Calibri" w:hAnsi="Calibri" w:cs="Calibri"/>
          <w:b/>
          <w:sz w:val="24"/>
        </w:rPr>
        <w:t>fatores</w:t>
      </w:r>
      <w:r>
        <w:rPr>
          <w:rFonts w:ascii="Calibri" w:eastAsia="Calibri" w:hAnsi="Calibri" w:cs="Calibri"/>
          <w:sz w:val="24"/>
        </w:rPr>
        <w:t xml:space="preserve"> de riscos cadastradas. O usuário poderá "Consultar", "Cadastrar", "Alterar", "Excluir", "Inativar" e</w:t>
      </w:r>
      <w:r>
        <w:rPr>
          <w:rFonts w:ascii="Calibri" w:eastAsia="Calibri" w:hAnsi="Calibri" w:cs="Calibri"/>
          <w:sz w:val="24"/>
        </w:rPr>
        <w:t xml:space="preserve"> "Ativar" os fatores de riscos. </w:t>
      </w:r>
    </w:p>
    <w:p w14:paraId="24C7634C" w14:textId="77777777" w:rsidR="00522113" w:rsidRDefault="00522113">
      <w:pPr>
        <w:spacing w:line="357" w:lineRule="auto"/>
        <w:ind w:left="105" w:right="30"/>
        <w:jc w:val="both"/>
      </w:pPr>
    </w:p>
    <w:p w14:paraId="10391189" w14:textId="77777777" w:rsidR="00522113" w:rsidRDefault="00B51388">
      <w:pPr>
        <w:spacing w:line="357" w:lineRule="auto"/>
        <w:ind w:left="105" w:right="30"/>
        <w:jc w:val="both"/>
      </w:pPr>
      <w:r>
        <w:rPr>
          <w:rFonts w:ascii="Calibri" w:eastAsia="Calibri" w:hAnsi="Calibri" w:cs="Calibri"/>
          <w:sz w:val="24"/>
        </w:rPr>
        <w:t xml:space="preserve">Esta funcionalidade tem como objetivo gerenciar os fatores de risco dos riscos que são utilizados pelo sistema no cadastro da verificação do estado de risco no Bem fiscalizado. Esta funcionalidade deve permitir cadastrar, </w:t>
      </w:r>
      <w:r>
        <w:rPr>
          <w:rFonts w:ascii="Calibri" w:eastAsia="Calibri" w:hAnsi="Calibri" w:cs="Calibri"/>
          <w:sz w:val="24"/>
        </w:rPr>
        <w:t>editar, pesquisar, excluir, ativar e inativar os fatores de risco.</w:t>
      </w:r>
    </w:p>
    <w:p w14:paraId="78626DB6" w14:textId="77777777" w:rsidR="00522113" w:rsidRDefault="00522113">
      <w:pPr>
        <w:spacing w:line="357" w:lineRule="auto"/>
        <w:ind w:left="105" w:right="30"/>
        <w:jc w:val="both"/>
      </w:pPr>
    </w:p>
    <w:p w14:paraId="7317E11D" w14:textId="77777777" w:rsidR="00522113" w:rsidRDefault="00B51388">
      <w:pPr>
        <w:spacing w:line="357" w:lineRule="auto"/>
        <w:ind w:left="105" w:right="75"/>
      </w:pPr>
      <w:r>
        <w:rPr>
          <w:rFonts w:ascii="Calibri" w:eastAsia="Calibri" w:hAnsi="Calibri" w:cs="Calibri"/>
          <w:b/>
          <w:sz w:val="24"/>
        </w:rPr>
        <w:t>Importante:</w:t>
      </w:r>
    </w:p>
    <w:p w14:paraId="76241B6E" w14:textId="77777777" w:rsidR="00522113" w:rsidRDefault="00B51388">
      <w:pPr>
        <w:numPr>
          <w:ilvl w:val="1"/>
          <w:numId w:val="52"/>
        </w:numPr>
        <w:spacing w:line="357" w:lineRule="auto"/>
        <w:ind w:right="75"/>
      </w:pPr>
      <w:r>
        <w:rPr>
          <w:rFonts w:ascii="Calibri" w:eastAsia="Calibri" w:hAnsi="Calibri" w:cs="Calibri"/>
          <w:sz w:val="24"/>
        </w:rPr>
        <w:t>As funções de pesquisar, incluir, alterar, excluir e ativar/inativar um fator de risco, deverão ser apresentadas conforme a permissão concedida pelo sistema SISCAU.</w:t>
      </w:r>
    </w:p>
    <w:p w14:paraId="623D3B94" w14:textId="77777777" w:rsidR="00522113" w:rsidRDefault="00B51388">
      <w:pPr>
        <w:numPr>
          <w:ilvl w:val="1"/>
          <w:numId w:val="52"/>
        </w:numPr>
        <w:spacing w:line="357" w:lineRule="auto"/>
        <w:ind w:right="75"/>
      </w:pPr>
      <w:r>
        <w:rPr>
          <w:rFonts w:ascii="Calibri" w:eastAsia="Calibri" w:hAnsi="Calibri" w:cs="Calibri"/>
          <w:sz w:val="24"/>
        </w:rPr>
        <w:t xml:space="preserve">No </w:t>
      </w:r>
      <w:r>
        <w:rPr>
          <w:rFonts w:ascii="Calibri" w:eastAsia="Calibri" w:hAnsi="Calibri" w:cs="Calibri"/>
          <w:sz w:val="24"/>
        </w:rPr>
        <w:t>sistema SISCAU deverá ser realizada uma carga com as funções supracitadas e as mesmas serem atribuídas ao perfil Administrador.</w:t>
      </w:r>
    </w:p>
    <w:p w14:paraId="622376E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71">
        <w:r>
          <w:rPr>
            <w:rFonts w:ascii="Tahoma" w:eastAsia="Tahoma" w:hAnsi="Tahoma" w:cs="Tahoma"/>
            <w:i/>
            <w:color w:val="6666FF"/>
          </w:rPr>
          <w:t>Free Kindle producer</w:t>
        </w:r>
      </w:hyperlink>
    </w:p>
    <w:p w14:paraId="0595697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24" w:name="_topic_ConsultarFatoresdeRisco"/>
      <w:bookmarkEnd w:id="124"/>
      <w:r>
        <w:rPr>
          <w:rFonts w:ascii="Tahoma" w:eastAsia="Tahoma" w:hAnsi="Tahoma" w:cs="Tahoma"/>
          <w:i/>
          <w:color w:val="243F60"/>
          <w:sz w:val="22"/>
        </w:rPr>
        <w:t>Consultar Fatores de Risco</w:t>
      </w:r>
    </w:p>
    <w:p w14:paraId="4FFBC323"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w:t>
      </w:r>
      <w:r>
        <w:rPr>
          <w:rFonts w:ascii="Calibri" w:eastAsia="Calibri" w:hAnsi="Calibri" w:cs="Calibri"/>
          <w:b/>
          <w:sz w:val="24"/>
        </w:rPr>
        <w:t>cos</w:t>
      </w:r>
      <w:r>
        <w:rPr>
          <w:rFonts w:ascii="Calibri" w:eastAsia="Calibri" w:hAnsi="Calibri" w:cs="Calibri"/>
          <w:sz w:val="24"/>
        </w:rPr>
        <w:t xml:space="preserve"> e longo depois a opção "</w:t>
      </w:r>
      <w:r>
        <w:rPr>
          <w:rFonts w:ascii="Calibri" w:eastAsia="Calibri" w:hAnsi="Calibri" w:cs="Calibri"/>
          <w:b/>
          <w:sz w:val="24"/>
        </w:rPr>
        <w:t>Fatores de Risco</w:t>
      </w:r>
      <w:r>
        <w:rPr>
          <w:rFonts w:ascii="Calibri" w:eastAsia="Calibri" w:hAnsi="Calibri" w:cs="Calibri"/>
          <w:sz w:val="24"/>
        </w:rPr>
        <w:t xml:space="preserve">". Será mostrada a lista com os fatores de riscos cadastradas. O usuário poderá "Consultar", "Cadastrar", "Alterar", "Excluir", "Inativar" e "Ativar" os fatores de riscos. </w:t>
      </w:r>
    </w:p>
    <w:p w14:paraId="0879E571" w14:textId="77777777" w:rsidR="00522113" w:rsidRDefault="00B51388">
      <w:pPr>
        <w:spacing w:line="357" w:lineRule="auto"/>
        <w:ind w:left="105" w:right="30"/>
        <w:jc w:val="both"/>
      </w:pPr>
      <w:r>
        <w:rPr>
          <w:noProof/>
        </w:rPr>
        <w:drawing>
          <wp:inline distT="0" distB="0" distL="0" distR="0" wp14:anchorId="249C4A73" wp14:editId="1AE0EB41">
            <wp:extent cx="5924550" cy="2705100"/>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png"/>
                    <pic:cNvPicPr/>
                  </pic:nvPicPr>
                  <pic:blipFill>
                    <a:blip r:embed="rId272" cstate="print"/>
                    <a:stretch>
                      <a:fillRect/>
                    </a:stretch>
                  </pic:blipFill>
                  <pic:spPr>
                    <a:xfrm>
                      <a:off x="0" y="0"/>
                      <a:ext cx="5924550" cy="2705100"/>
                    </a:xfrm>
                    <a:prstGeom prst="rect">
                      <a:avLst/>
                    </a:prstGeom>
                  </pic:spPr>
                </pic:pic>
              </a:graphicData>
            </a:graphic>
          </wp:inline>
        </w:drawing>
      </w:r>
    </w:p>
    <w:p w14:paraId="4763DDB7" w14:textId="77777777" w:rsidR="00522113" w:rsidRDefault="00522113">
      <w:pPr>
        <w:spacing w:line="357" w:lineRule="auto"/>
        <w:ind w:left="105" w:right="30"/>
        <w:jc w:val="both"/>
      </w:pPr>
    </w:p>
    <w:p w14:paraId="5D3DA220" w14:textId="77777777" w:rsidR="00522113" w:rsidRDefault="00B51388">
      <w:pPr>
        <w:spacing w:before="60" w:line="360" w:lineRule="auto"/>
        <w:ind w:left="105" w:right="75"/>
        <w:jc w:val="both"/>
      </w:pPr>
      <w:r>
        <w:rPr>
          <w:rFonts w:ascii="Calibri" w:eastAsia="Calibri" w:hAnsi="Calibri" w:cs="Calibri"/>
          <w:sz w:val="24"/>
        </w:rPr>
        <w:t>É possível realizar uma nova pesquis</w:t>
      </w:r>
      <w:r>
        <w:rPr>
          <w:rFonts w:ascii="Calibri" w:eastAsia="Calibri" w:hAnsi="Calibri" w:cs="Calibri"/>
          <w:sz w:val="24"/>
        </w:rPr>
        <w:t xml:space="preserve">a utilizando o filtro "Categoria de Riscos", "Probabilidade", "Impacto" e "Status". O campo texto permite realizar pesquisa livre e conforme o preenchimento </w:t>
      </w:r>
      <w:r>
        <w:rPr>
          <w:rFonts w:ascii="Calibri" w:eastAsia="Calibri" w:hAnsi="Calibri" w:cs="Calibri"/>
          <w:sz w:val="24"/>
        </w:rPr>
        <w:lastRenderedPageBreak/>
        <w:t>será filtrado o resultado.</w:t>
      </w:r>
    </w:p>
    <w:p w14:paraId="20818E01" w14:textId="77777777" w:rsidR="00522113" w:rsidRDefault="00522113">
      <w:pPr>
        <w:spacing w:before="15" w:line="225" w:lineRule="exact"/>
      </w:pPr>
    </w:p>
    <w:p w14:paraId="253170D1" w14:textId="77777777" w:rsidR="00522113" w:rsidRDefault="00B51388">
      <w:pPr>
        <w:spacing w:line="360" w:lineRule="auto"/>
        <w:ind w:left="105" w:right="75"/>
        <w:jc w:val="both"/>
      </w:pPr>
      <w:r>
        <w:rPr>
          <w:rFonts w:ascii="Calibri" w:eastAsia="Calibri" w:hAnsi="Calibri" w:cs="Calibri"/>
          <w:sz w:val="24"/>
        </w:rPr>
        <w:t xml:space="preserve">De acordo com a permissão do usuário autenticado é possível também excluir, ativar, inativar e ordenar os fatores de riscos. </w:t>
      </w:r>
    </w:p>
    <w:p w14:paraId="74C1BB18" w14:textId="77777777" w:rsidR="00522113" w:rsidRDefault="00B51388">
      <w:pPr>
        <w:numPr>
          <w:ilvl w:val="0"/>
          <w:numId w:val="53"/>
        </w:numPr>
        <w:spacing w:line="360" w:lineRule="auto"/>
        <w:ind w:right="75"/>
        <w:jc w:val="both"/>
      </w:pPr>
      <w:r>
        <w:rPr>
          <w:rFonts w:ascii="Calibri" w:eastAsia="Calibri" w:hAnsi="Calibri" w:cs="Calibri"/>
          <w:b/>
          <w:sz w:val="24"/>
        </w:rPr>
        <w:t>Excluir</w:t>
      </w:r>
      <w:r>
        <w:rPr>
          <w:rFonts w:ascii="Calibri" w:eastAsia="Calibri" w:hAnsi="Calibri" w:cs="Calibri"/>
          <w:sz w:val="24"/>
        </w:rPr>
        <w:t xml:space="preserve">: </w:t>
      </w:r>
    </w:p>
    <w:p w14:paraId="47337843" w14:textId="77777777" w:rsidR="00522113" w:rsidRDefault="00B51388">
      <w:pPr>
        <w:numPr>
          <w:ilvl w:val="1"/>
          <w:numId w:val="53"/>
        </w:numPr>
        <w:spacing w:line="360" w:lineRule="auto"/>
        <w:ind w:right="75"/>
        <w:jc w:val="both"/>
      </w:pPr>
      <w:r>
        <w:rPr>
          <w:rFonts w:ascii="Calibri" w:eastAsia="Calibri" w:hAnsi="Calibri" w:cs="Calibri"/>
          <w:sz w:val="24"/>
        </w:rPr>
        <w:t>Ao acionar esta opção, o sistema deverá apresentar uma mensagem de confirmação e o usuário ao confirmar, o sistema dever</w:t>
      </w:r>
      <w:r>
        <w:rPr>
          <w:rFonts w:ascii="Calibri" w:eastAsia="Calibri" w:hAnsi="Calibri" w:cs="Calibri"/>
          <w:sz w:val="24"/>
        </w:rPr>
        <w:t>á excluir os registros selecionados.</w:t>
      </w:r>
    </w:p>
    <w:p w14:paraId="1C997596"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"Confirmar ação?". (Sim/Não)</w:t>
      </w:r>
    </w:p>
    <w:p w14:paraId="4640CDC3" w14:textId="77777777" w:rsidR="00522113" w:rsidRDefault="00B51388">
      <w:pPr>
        <w:numPr>
          <w:ilvl w:val="1"/>
          <w:numId w:val="53"/>
        </w:numPr>
        <w:spacing w:line="360" w:lineRule="auto"/>
        <w:ind w:right="75"/>
        <w:jc w:val="both"/>
      </w:pPr>
      <w:r>
        <w:rPr>
          <w:rFonts w:ascii="Calibri" w:eastAsia="Calibri" w:hAnsi="Calibri" w:cs="Calibri"/>
          <w:sz w:val="24"/>
        </w:rPr>
        <w:t>O sistema somente deverá permitir a exclusão de um fator de risco, se a mesma não possuir vínculo com nenhum outro registro na base de dados.</w:t>
      </w:r>
    </w:p>
    <w:p w14:paraId="3F229C9D"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"Os fatores de Risco selecio</w:t>
      </w:r>
      <w:r>
        <w:rPr>
          <w:rFonts w:ascii="Calibri" w:eastAsia="Calibri" w:hAnsi="Calibri" w:cs="Calibri"/>
          <w:sz w:val="24"/>
        </w:rPr>
        <w:t>nadas não podem ser excluídas, pois já possuem vínculo com outros registros no sistema.".</w:t>
      </w:r>
    </w:p>
    <w:p w14:paraId="2DDF06A8" w14:textId="77777777" w:rsidR="00522113" w:rsidRDefault="00B51388">
      <w:pPr>
        <w:numPr>
          <w:ilvl w:val="1"/>
          <w:numId w:val="53"/>
        </w:numPr>
        <w:spacing w:line="360" w:lineRule="auto"/>
        <w:ind w:right="75"/>
        <w:jc w:val="both"/>
      </w:pPr>
      <w:r>
        <w:rPr>
          <w:rFonts w:ascii="Calibri" w:eastAsia="Calibri" w:hAnsi="Calibri" w:cs="Calibri"/>
          <w:sz w:val="24"/>
        </w:rPr>
        <w:t>Os fatores de Risco excluídas não poderão ser utilizadas em nenhuma parte do sistema para realização de cadastro.</w:t>
      </w:r>
    </w:p>
    <w:p w14:paraId="600F29C7" w14:textId="77777777" w:rsidR="00522113" w:rsidRDefault="00B51388">
      <w:pPr>
        <w:numPr>
          <w:ilvl w:val="0"/>
          <w:numId w:val="53"/>
        </w:numPr>
        <w:spacing w:line="360" w:lineRule="auto"/>
        <w:ind w:right="75"/>
        <w:jc w:val="both"/>
      </w:pPr>
      <w:r>
        <w:rPr>
          <w:rFonts w:ascii="Calibri" w:eastAsia="Calibri" w:hAnsi="Calibri" w:cs="Calibri"/>
          <w:b/>
          <w:sz w:val="24"/>
        </w:rPr>
        <w:t>Ativar</w:t>
      </w:r>
      <w:r>
        <w:rPr>
          <w:rFonts w:ascii="Calibri" w:eastAsia="Calibri" w:hAnsi="Calibri" w:cs="Calibri"/>
          <w:sz w:val="24"/>
        </w:rPr>
        <w:t>: Ao acionar esta opção, o sistema deverá ativ</w:t>
      </w:r>
      <w:r>
        <w:rPr>
          <w:rFonts w:ascii="Calibri" w:eastAsia="Calibri" w:hAnsi="Calibri" w:cs="Calibri"/>
          <w:sz w:val="24"/>
        </w:rPr>
        <w:t>ar os registros selecionados e apresentar mensagem de confirmação.</w:t>
      </w:r>
    </w:p>
    <w:p w14:paraId="40C2B3D3" w14:textId="77777777" w:rsidR="00522113" w:rsidRDefault="00B51388">
      <w:pPr>
        <w:numPr>
          <w:ilvl w:val="1"/>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"Operação realizada com sucesso.".</w:t>
      </w:r>
    </w:p>
    <w:p w14:paraId="08797B26" w14:textId="77777777" w:rsidR="00522113" w:rsidRDefault="00B51388">
      <w:pPr>
        <w:numPr>
          <w:ilvl w:val="0"/>
          <w:numId w:val="53"/>
        </w:numPr>
        <w:spacing w:line="360" w:lineRule="auto"/>
        <w:ind w:right="75"/>
        <w:jc w:val="both"/>
      </w:pPr>
      <w:r>
        <w:rPr>
          <w:rFonts w:ascii="Calibri" w:eastAsia="Calibri" w:hAnsi="Calibri" w:cs="Calibri"/>
          <w:b/>
          <w:sz w:val="24"/>
        </w:rPr>
        <w:t>Inativar</w:t>
      </w:r>
      <w:r>
        <w:rPr>
          <w:rFonts w:ascii="Calibri" w:eastAsia="Calibri" w:hAnsi="Calibri" w:cs="Calibri"/>
          <w:sz w:val="24"/>
        </w:rPr>
        <w:t>: Ao acionar esta opção, o sistema deverá inativar os registros selecionados e apresentar mensagem de confirmação.</w:t>
      </w:r>
    </w:p>
    <w:p w14:paraId="37761DF2" w14:textId="77777777" w:rsidR="00522113" w:rsidRDefault="00B51388">
      <w:pPr>
        <w:numPr>
          <w:ilvl w:val="1"/>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"Operação r</w:t>
      </w:r>
      <w:r>
        <w:rPr>
          <w:rFonts w:ascii="Calibri" w:eastAsia="Calibri" w:hAnsi="Calibri" w:cs="Calibri"/>
          <w:sz w:val="24"/>
        </w:rPr>
        <w:t>ealizada com sucesso.".</w:t>
      </w:r>
    </w:p>
    <w:p w14:paraId="4967AF25" w14:textId="77777777" w:rsidR="00522113" w:rsidRDefault="00B51388">
      <w:pPr>
        <w:numPr>
          <w:ilvl w:val="0"/>
          <w:numId w:val="53"/>
        </w:numPr>
        <w:spacing w:line="360" w:lineRule="auto"/>
        <w:ind w:right="75"/>
        <w:jc w:val="both"/>
      </w:pPr>
      <w:r>
        <w:rPr>
          <w:rFonts w:ascii="Calibri" w:eastAsia="Calibri" w:hAnsi="Calibri" w:cs="Calibri"/>
          <w:b/>
          <w:sz w:val="24"/>
        </w:rPr>
        <w:t>Ordenar</w:t>
      </w:r>
      <w:r>
        <w:rPr>
          <w:rFonts w:ascii="Calibri" w:eastAsia="Calibri" w:hAnsi="Calibri" w:cs="Calibri"/>
          <w:sz w:val="24"/>
        </w:rPr>
        <w:t xml:space="preserve"> </w:t>
      </w:r>
      <w:r>
        <w:rPr>
          <w:rFonts w:ascii="Calibri" w:eastAsia="Calibri" w:hAnsi="Calibri" w:cs="Calibri"/>
          <w:b/>
          <w:sz w:val="24"/>
        </w:rPr>
        <w:t>Coluna</w:t>
      </w:r>
      <w:r>
        <w:rPr>
          <w:rFonts w:ascii="Calibri" w:eastAsia="Calibri" w:hAnsi="Calibri" w:cs="Calibri"/>
          <w:sz w:val="24"/>
        </w:rPr>
        <w:t xml:space="preserve">: Ao acionar o nome da respectiva coluna, o sistema deverá ordenar o resultado pela coluna em ordem alfabética/numérica . Caso já esteja em ordem alfabética/numérica nesta coluna, o sistema deverá ordenar usando a </w:t>
      </w:r>
      <w:r>
        <w:rPr>
          <w:rFonts w:ascii="Calibri" w:eastAsia="Calibri" w:hAnsi="Calibri" w:cs="Calibri"/>
          <w:sz w:val="24"/>
        </w:rPr>
        <w:t>lógica inversa.</w:t>
      </w:r>
    </w:p>
    <w:p w14:paraId="29B6FD4D" w14:textId="77777777" w:rsidR="00522113" w:rsidRDefault="00522113">
      <w:pPr>
        <w:spacing w:before="15" w:line="225" w:lineRule="exact"/>
      </w:pPr>
    </w:p>
    <w:p w14:paraId="6C204B29" w14:textId="77777777" w:rsidR="00522113" w:rsidRDefault="00522113">
      <w:pPr>
        <w:spacing w:before="15" w:line="225" w:lineRule="exact"/>
      </w:pPr>
    </w:p>
    <w:p w14:paraId="2DF05C15" w14:textId="77777777" w:rsidR="00522113" w:rsidRDefault="00522113">
      <w:pPr>
        <w:spacing w:before="15" w:line="195" w:lineRule="exact"/>
      </w:pPr>
    </w:p>
    <w:p w14:paraId="79095297" w14:textId="77777777" w:rsidR="00522113" w:rsidRDefault="00522113">
      <w:pPr>
        <w:spacing w:before="15" w:line="195" w:lineRule="exact"/>
      </w:pPr>
    </w:p>
    <w:p w14:paraId="75B2573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73">
        <w:r>
          <w:rPr>
            <w:rFonts w:ascii="Tahoma" w:eastAsia="Tahoma" w:hAnsi="Tahoma" w:cs="Tahoma"/>
            <w:i/>
            <w:color w:val="6666FF"/>
          </w:rPr>
          <w:t>Write eBooks for the Kindle</w:t>
        </w:r>
      </w:hyperlink>
    </w:p>
    <w:p w14:paraId="55C8328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25" w:name="_topic_CadastrarFatoresdeRisco"/>
      <w:bookmarkEnd w:id="125"/>
      <w:r>
        <w:rPr>
          <w:rFonts w:ascii="Tahoma" w:eastAsia="Tahoma" w:hAnsi="Tahoma" w:cs="Tahoma"/>
          <w:i/>
          <w:color w:val="243F60"/>
          <w:sz w:val="22"/>
        </w:rPr>
        <w:t>Cadastrar Fatores de Risco</w:t>
      </w:r>
    </w:p>
    <w:p w14:paraId="7C47D170"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Fator de Risco</w:t>
      </w:r>
      <w:r>
        <w:rPr>
          <w:rFonts w:ascii="Calibri" w:eastAsia="Calibri" w:hAnsi="Calibri" w:cs="Calibri"/>
          <w:sz w:val="24"/>
        </w:rPr>
        <w:t>"</w:t>
      </w:r>
      <w:r>
        <w:rPr>
          <w:sz w:val="24"/>
        </w:rPr>
        <w:t>.</w:t>
      </w:r>
      <w:r>
        <w:rPr>
          <w:rFonts w:ascii="Calibri" w:eastAsia="Calibri" w:hAnsi="Calibri" w:cs="Calibri"/>
          <w:sz w:val="24"/>
        </w:rPr>
        <w:t xml:space="preserve"> Será mostrada a lista com os fatores de riscos</w:t>
      </w:r>
      <w:r>
        <w:rPr>
          <w:rFonts w:ascii="Calibri" w:eastAsia="Calibri" w:hAnsi="Calibri" w:cs="Calibri"/>
          <w:spacing w:val="15"/>
          <w:sz w:val="24"/>
        </w:rPr>
        <w:t xml:space="preserve"> </w:t>
      </w:r>
      <w:r>
        <w:rPr>
          <w:rFonts w:ascii="Calibri" w:eastAsia="Calibri" w:hAnsi="Calibri" w:cs="Calibri"/>
          <w:sz w:val="24"/>
        </w:rPr>
        <w:t xml:space="preserve">cadastradas. Para cadastrar novo Fator de Risco, selecionar a opção </w:t>
      </w:r>
      <w:r>
        <w:rPr>
          <w:noProof/>
        </w:rPr>
        <w:drawing>
          <wp:inline distT="0" distB="0" distL="0" distR="0" wp14:anchorId="41ADEF69" wp14:editId="48C65DF8">
            <wp:extent cx="2200275" cy="266700"/>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png"/>
                    <pic:cNvPicPr/>
                  </pic:nvPicPr>
                  <pic:blipFill>
                    <a:blip r:embed="rId274" cstate="print"/>
                    <a:stretch>
                      <a:fillRect/>
                    </a:stretch>
                  </pic:blipFill>
                  <pic:spPr>
                    <a:xfrm>
                      <a:off x="0" y="0"/>
                      <a:ext cx="2200275" cy="266700"/>
                    </a:xfrm>
                    <a:prstGeom prst="rect">
                      <a:avLst/>
                    </a:prstGeom>
                  </pic:spPr>
                </pic:pic>
              </a:graphicData>
            </a:graphic>
          </wp:inline>
        </w:drawing>
      </w:r>
      <w:r>
        <w:rPr>
          <w:sz w:val="24"/>
        </w:rPr>
        <w:t>.</w:t>
      </w:r>
    </w:p>
    <w:p w14:paraId="6A3AB8CF" w14:textId="77777777" w:rsidR="00522113" w:rsidRDefault="00B51388">
      <w:pPr>
        <w:spacing w:line="357" w:lineRule="auto"/>
        <w:ind w:left="105" w:right="30"/>
        <w:jc w:val="both"/>
      </w:pPr>
      <w:r>
        <w:rPr>
          <w:noProof/>
        </w:rPr>
        <w:lastRenderedPageBreak/>
        <w:drawing>
          <wp:inline distT="0" distB="0" distL="0" distR="0" wp14:anchorId="7D0FD03A" wp14:editId="62B438CE">
            <wp:extent cx="5924550" cy="2714625"/>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png"/>
                    <pic:cNvPicPr/>
                  </pic:nvPicPr>
                  <pic:blipFill>
                    <a:blip r:embed="rId275" cstate="print"/>
                    <a:stretch>
                      <a:fillRect/>
                    </a:stretch>
                  </pic:blipFill>
                  <pic:spPr>
                    <a:xfrm>
                      <a:off x="0" y="0"/>
                      <a:ext cx="5924550" cy="2714625"/>
                    </a:xfrm>
                    <a:prstGeom prst="rect">
                      <a:avLst/>
                    </a:prstGeom>
                  </pic:spPr>
                </pic:pic>
              </a:graphicData>
            </a:graphic>
          </wp:inline>
        </w:drawing>
      </w:r>
    </w:p>
    <w:p w14:paraId="69D0D89B" w14:textId="77777777" w:rsidR="00522113" w:rsidRDefault="00522113">
      <w:pPr>
        <w:spacing w:line="105" w:lineRule="exact"/>
      </w:pPr>
    </w:p>
    <w:p w14:paraId="0C12925F" w14:textId="77777777" w:rsidR="00522113" w:rsidRDefault="00B51388">
      <w:pPr>
        <w:spacing w:before="60" w:line="568" w:lineRule="auto"/>
        <w:ind w:left="105" w:right="75"/>
        <w:jc w:val="both"/>
      </w:pPr>
      <w:r>
        <w:rPr>
          <w:rFonts w:ascii="Calibri" w:eastAsia="Calibri" w:hAnsi="Calibri" w:cs="Calibri"/>
          <w:sz w:val="24"/>
        </w:rPr>
        <w:t xml:space="preserve">Será apresentado o formulário para cadastro. Após o preenchimento das informações selecionar a opção </w:t>
      </w:r>
      <w:r>
        <w:rPr>
          <w:noProof/>
        </w:rPr>
        <w:drawing>
          <wp:inline distT="0" distB="0" distL="0" distR="0" wp14:anchorId="36F41ADE" wp14:editId="4DB77CEE">
            <wp:extent cx="581025" cy="285750"/>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png"/>
                    <pic:cNvPicPr/>
                  </pic:nvPicPr>
                  <pic:blipFill>
                    <a:blip r:embed="rId163" cstate="print"/>
                    <a:stretch>
                      <a:fillRect/>
                    </a:stretch>
                  </pic:blipFill>
                  <pic:spPr>
                    <a:xfrm>
                      <a:off x="0" y="0"/>
                      <a:ext cx="581025" cy="285750"/>
                    </a:xfrm>
                    <a:prstGeom prst="rect">
                      <a:avLst/>
                    </a:prstGeom>
                  </pic:spPr>
                </pic:pic>
              </a:graphicData>
            </a:graphic>
          </wp:inline>
        </w:drawing>
      </w:r>
      <w:r>
        <w:rPr>
          <w:rFonts w:ascii="Calibri" w:eastAsia="Calibri" w:hAnsi="Calibri" w:cs="Calibri"/>
          <w:sz w:val="24"/>
        </w:rPr>
        <w:t>.</w:t>
      </w:r>
    </w:p>
    <w:p w14:paraId="3F85F4BE" w14:textId="77777777" w:rsidR="00522113" w:rsidRDefault="00B51388">
      <w:pPr>
        <w:spacing w:before="60" w:line="568" w:lineRule="auto"/>
        <w:ind w:left="105" w:right="75"/>
        <w:jc w:val="both"/>
      </w:pPr>
      <w:r>
        <w:rPr>
          <w:rFonts w:ascii="Calibri" w:eastAsia="Calibri" w:hAnsi="Calibri" w:cs="Calibri"/>
          <w:b/>
          <w:sz w:val="24"/>
        </w:rPr>
        <w:t>Importante</w:t>
      </w:r>
      <w:r>
        <w:rPr>
          <w:rFonts w:ascii="Calibri" w:eastAsia="Calibri" w:hAnsi="Calibri" w:cs="Calibri"/>
          <w:sz w:val="24"/>
        </w:rPr>
        <w:t xml:space="preserve">: </w:t>
      </w:r>
    </w:p>
    <w:p w14:paraId="110AF9A3" w14:textId="77777777" w:rsidR="00522113" w:rsidRDefault="00B51388">
      <w:pPr>
        <w:numPr>
          <w:ilvl w:val="0"/>
          <w:numId w:val="54"/>
        </w:numPr>
        <w:spacing w:line="336" w:lineRule="auto"/>
        <w:ind w:right="15"/>
        <w:jc w:val="both"/>
      </w:pPr>
      <w:r>
        <w:rPr>
          <w:rFonts w:ascii="Calibri" w:eastAsia="Calibri" w:hAnsi="Calibri" w:cs="Calibri"/>
          <w:sz w:val="24"/>
        </w:rPr>
        <w:t>O</w:t>
      </w:r>
      <w:r>
        <w:rPr>
          <w:rFonts w:ascii="Calibri" w:eastAsia="Calibri" w:hAnsi="Calibri" w:cs="Calibri"/>
          <w:sz w:val="24"/>
        </w:rPr>
        <w:t xml:space="preserve"> sistema não deverá permitir a inclusão de um Fator de Risco duplicado.</w:t>
      </w:r>
    </w:p>
    <w:p w14:paraId="6D17A92B" w14:textId="77777777" w:rsidR="00522113" w:rsidRDefault="00B51388">
      <w:pPr>
        <w:numPr>
          <w:ilvl w:val="1"/>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"Este Fator de Risco já está cadastrado.".</w:t>
      </w:r>
    </w:p>
    <w:p w14:paraId="3FC1D759" w14:textId="77777777" w:rsidR="00522113" w:rsidRDefault="00B51388">
      <w:pPr>
        <w:numPr>
          <w:ilvl w:val="0"/>
          <w:numId w:val="54"/>
        </w:numPr>
        <w:spacing w:line="336" w:lineRule="auto"/>
        <w:ind w:right="15"/>
        <w:jc w:val="both"/>
      </w:pPr>
      <w:r>
        <w:rPr>
          <w:rFonts w:ascii="Calibri" w:eastAsia="Calibri" w:hAnsi="Calibri" w:cs="Calibri"/>
          <w:sz w:val="24"/>
        </w:rPr>
        <w:t>O sistema deverá gravar o Fator de Risco com a situação igual a Ativo.</w:t>
      </w:r>
    </w:p>
    <w:p w14:paraId="0A6F4D93" w14:textId="77777777" w:rsidR="00522113" w:rsidRDefault="00522113">
      <w:pPr>
        <w:spacing w:line="336" w:lineRule="auto"/>
        <w:ind w:left="105" w:right="15"/>
        <w:jc w:val="both"/>
      </w:pPr>
    </w:p>
    <w:p w14:paraId="6AFFA484" w14:textId="77777777" w:rsidR="00522113" w:rsidRDefault="00522113">
      <w:pPr>
        <w:ind w:left="105"/>
      </w:pPr>
    </w:p>
    <w:p w14:paraId="6C574AEB" w14:textId="77777777" w:rsidR="00522113" w:rsidRDefault="00B51388">
      <w:pPr>
        <w:spacing w:before="60" w:line="568" w:lineRule="auto"/>
        <w:ind w:left="105" w:right="75"/>
        <w:jc w:val="both"/>
      </w:pPr>
      <w:r>
        <w:rPr>
          <w:rFonts w:ascii="Calibri" w:eastAsia="Calibri" w:hAnsi="Calibri" w:cs="Calibri"/>
          <w:sz w:val="24"/>
        </w:rPr>
        <w:t xml:space="preserve">  </w:t>
      </w:r>
    </w:p>
    <w:p w14:paraId="6BE21A0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76">
        <w:r>
          <w:rPr>
            <w:rFonts w:ascii="Tahoma" w:eastAsia="Tahoma" w:hAnsi="Tahoma" w:cs="Tahoma"/>
            <w:i/>
            <w:color w:val="6666FF"/>
          </w:rPr>
          <w:t>Easily create iPhone documentation</w:t>
        </w:r>
      </w:hyperlink>
    </w:p>
    <w:p w14:paraId="5C0D2D5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26" w:name="_topic_AlterarFatoresdeRisco"/>
      <w:bookmarkEnd w:id="126"/>
      <w:r>
        <w:rPr>
          <w:rFonts w:ascii="Tahoma" w:eastAsia="Tahoma" w:hAnsi="Tahoma" w:cs="Tahoma"/>
          <w:i/>
          <w:color w:val="243F60"/>
          <w:sz w:val="22"/>
        </w:rPr>
        <w:t>Alterar Fatores de Risco</w:t>
      </w:r>
    </w:p>
    <w:p w14:paraId="00928396"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Fator de Risco"</w:t>
      </w:r>
      <w:r>
        <w:rPr>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os </w:t>
      </w:r>
      <w:r>
        <w:rPr>
          <w:rFonts w:ascii="Calibri" w:eastAsia="Calibri" w:hAnsi="Calibri" w:cs="Calibri"/>
          <w:b/>
          <w:sz w:val="24"/>
        </w:rPr>
        <w:t>Fatores de Risco</w:t>
      </w:r>
      <w:r>
        <w:rPr>
          <w:rFonts w:ascii="Calibri" w:eastAsia="Calibri" w:hAnsi="Calibri" w:cs="Calibri"/>
          <w:sz w:val="24"/>
        </w:rPr>
        <w:t xml:space="preserve"> cadastradas. Para alterar um </w:t>
      </w:r>
      <w:r>
        <w:rPr>
          <w:rFonts w:ascii="Calibri" w:eastAsia="Calibri" w:hAnsi="Calibri" w:cs="Calibri"/>
          <w:b/>
          <w:sz w:val="24"/>
        </w:rPr>
        <w:t>Fator de Risco</w:t>
      </w:r>
      <w:r>
        <w:rPr>
          <w:rFonts w:ascii="Calibri" w:eastAsia="Calibri" w:hAnsi="Calibri" w:cs="Calibri"/>
          <w:sz w:val="24"/>
        </w:rPr>
        <w:t xml:space="preserve"> selecionar um registro da lista de </w:t>
      </w:r>
      <w:r>
        <w:rPr>
          <w:rFonts w:ascii="Calibri" w:eastAsia="Calibri" w:hAnsi="Calibri" w:cs="Calibri"/>
          <w:b/>
          <w:sz w:val="24"/>
        </w:rPr>
        <w:t>Fator de Risco</w:t>
      </w:r>
      <w:r>
        <w:rPr>
          <w:sz w:val="24"/>
        </w:rPr>
        <w:t>.</w:t>
      </w:r>
    </w:p>
    <w:p w14:paraId="0FCEBE74" w14:textId="77777777" w:rsidR="00522113" w:rsidRDefault="00522113">
      <w:pPr>
        <w:spacing w:line="357" w:lineRule="auto"/>
        <w:ind w:left="105" w:right="30"/>
        <w:jc w:val="both"/>
      </w:pPr>
    </w:p>
    <w:p w14:paraId="096D1B06" w14:textId="77777777" w:rsidR="00522113" w:rsidRDefault="00B51388">
      <w:pPr>
        <w:spacing w:line="357" w:lineRule="auto"/>
        <w:ind w:left="105" w:right="30"/>
        <w:jc w:val="both"/>
      </w:pPr>
      <w:r>
        <w:rPr>
          <w:noProof/>
        </w:rPr>
        <w:lastRenderedPageBreak/>
        <w:drawing>
          <wp:inline distT="0" distB="0" distL="0" distR="0" wp14:anchorId="13409ED7" wp14:editId="311A528E">
            <wp:extent cx="5924550" cy="2714625"/>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png"/>
                    <pic:cNvPicPr/>
                  </pic:nvPicPr>
                  <pic:blipFill>
                    <a:blip r:embed="rId277" cstate="print"/>
                    <a:stretch>
                      <a:fillRect/>
                    </a:stretch>
                  </pic:blipFill>
                  <pic:spPr>
                    <a:xfrm>
                      <a:off x="0" y="0"/>
                      <a:ext cx="5924550" cy="2714625"/>
                    </a:xfrm>
                    <a:prstGeom prst="rect">
                      <a:avLst/>
                    </a:prstGeom>
                  </pic:spPr>
                </pic:pic>
              </a:graphicData>
            </a:graphic>
          </wp:inline>
        </w:drawing>
      </w:r>
    </w:p>
    <w:p w14:paraId="39B25A9B" w14:textId="77777777" w:rsidR="00522113" w:rsidRDefault="00522113">
      <w:pPr>
        <w:spacing w:line="357" w:lineRule="auto"/>
        <w:ind w:left="105" w:right="30"/>
        <w:jc w:val="both"/>
      </w:pPr>
    </w:p>
    <w:p w14:paraId="0A4ACEF5" w14:textId="77777777" w:rsidR="00522113" w:rsidRDefault="00B51388">
      <w:pPr>
        <w:spacing w:before="15" w:line="165" w:lineRule="exact"/>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alteração.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59DDF11E" wp14:editId="3277FC71">
            <wp:extent cx="581025" cy="285750"/>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72F23251" w14:textId="77777777" w:rsidR="00522113" w:rsidRDefault="00B51388">
      <w:pPr>
        <w:spacing w:before="60" w:line="568" w:lineRule="auto"/>
        <w:ind w:left="105" w:right="75"/>
        <w:jc w:val="both"/>
      </w:pPr>
      <w:r>
        <w:rPr>
          <w:rFonts w:ascii="Calibri" w:eastAsia="Calibri" w:hAnsi="Calibri" w:cs="Calibri"/>
          <w:b/>
          <w:sz w:val="24"/>
        </w:rPr>
        <w:t>Importante</w:t>
      </w:r>
      <w:r>
        <w:rPr>
          <w:rFonts w:ascii="Calibri" w:eastAsia="Calibri" w:hAnsi="Calibri" w:cs="Calibri"/>
          <w:sz w:val="24"/>
        </w:rPr>
        <w:t xml:space="preserve">: </w:t>
      </w:r>
    </w:p>
    <w:p w14:paraId="508138CC" w14:textId="77777777" w:rsidR="00522113" w:rsidRDefault="00B51388">
      <w:pPr>
        <w:numPr>
          <w:ilvl w:val="0"/>
          <w:numId w:val="54"/>
        </w:numPr>
        <w:spacing w:line="336" w:lineRule="auto"/>
        <w:ind w:right="15"/>
        <w:jc w:val="both"/>
      </w:pPr>
      <w:r>
        <w:rPr>
          <w:rFonts w:ascii="Calibri" w:eastAsia="Calibri" w:hAnsi="Calibri" w:cs="Calibri"/>
          <w:sz w:val="24"/>
        </w:rPr>
        <w:t xml:space="preserve">O sistema não deverá permitir a inclusão de um </w:t>
      </w:r>
      <w:r>
        <w:rPr>
          <w:rFonts w:ascii="Calibri" w:eastAsia="Calibri" w:hAnsi="Calibri" w:cs="Calibri"/>
          <w:b/>
          <w:sz w:val="24"/>
        </w:rPr>
        <w:t xml:space="preserve">Fator de Risco </w:t>
      </w:r>
      <w:r>
        <w:rPr>
          <w:rFonts w:ascii="Calibri" w:eastAsia="Calibri" w:hAnsi="Calibri" w:cs="Calibri"/>
          <w:sz w:val="24"/>
        </w:rPr>
        <w:t>duplicada.</w:t>
      </w:r>
    </w:p>
    <w:p w14:paraId="086CCF31" w14:textId="77777777" w:rsidR="00522113" w:rsidRDefault="00B51388">
      <w:pPr>
        <w:numPr>
          <w:ilvl w:val="1"/>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"Este Fator de Risco já está cadastrada.".</w:t>
      </w:r>
    </w:p>
    <w:p w14:paraId="51553F8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78">
        <w:r>
          <w:rPr>
            <w:rFonts w:ascii="Tahoma" w:eastAsia="Tahoma" w:hAnsi="Tahoma" w:cs="Tahoma"/>
            <w:i/>
            <w:color w:val="6666FF"/>
          </w:rPr>
          <w:t xml:space="preserve">Generate EPub eBooks </w:t>
        </w:r>
        <w:r>
          <w:rPr>
            <w:rFonts w:ascii="Tahoma" w:eastAsia="Tahoma" w:hAnsi="Tahoma" w:cs="Tahoma"/>
            <w:i/>
            <w:color w:val="6666FF"/>
          </w:rPr>
          <w:t>with ease</w:t>
        </w:r>
      </w:hyperlink>
    </w:p>
    <w:p w14:paraId="4E73D94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27" w:name="_topic_ExcluirFatoresdeRisco"/>
      <w:bookmarkEnd w:id="127"/>
      <w:r>
        <w:rPr>
          <w:rFonts w:ascii="Tahoma" w:eastAsia="Tahoma" w:hAnsi="Tahoma" w:cs="Tahoma"/>
          <w:i/>
          <w:color w:val="243F60"/>
          <w:sz w:val="22"/>
        </w:rPr>
        <w:t>Excluir Fatores de Risco</w:t>
      </w:r>
    </w:p>
    <w:p w14:paraId="4D62E5C3"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Fatores de Risco"</w:t>
      </w:r>
      <w:r>
        <w:rPr>
          <w:rFonts w:ascii="Calibri" w:eastAsia="Calibri" w:hAnsi="Calibri" w:cs="Calibri"/>
          <w:sz w:val="24"/>
        </w:rPr>
        <w:t>.  Para</w:t>
      </w:r>
      <w:r>
        <w:rPr>
          <w:rFonts w:ascii="Calibri" w:eastAsia="Calibri" w:hAnsi="Calibri" w:cs="Calibri"/>
          <w:spacing w:val="60"/>
          <w:sz w:val="24"/>
        </w:rPr>
        <w:t xml:space="preserve"> </w:t>
      </w:r>
      <w:r>
        <w:rPr>
          <w:rFonts w:ascii="Calibri" w:eastAsia="Calibri" w:hAnsi="Calibri" w:cs="Calibri"/>
          <w:sz w:val="24"/>
        </w:rPr>
        <w:t xml:space="preserve">excluir  um  ou  mais  </w:t>
      </w:r>
      <w:r>
        <w:rPr>
          <w:rFonts w:ascii="Calibri" w:eastAsia="Calibri" w:hAnsi="Calibri" w:cs="Calibri"/>
          <w:b/>
          <w:sz w:val="24"/>
        </w:rPr>
        <w:t>Fatores de Risco</w:t>
      </w:r>
      <w:r>
        <w:rPr>
          <w:rFonts w:ascii="Calibri" w:eastAsia="Calibri" w:hAnsi="Calibri" w:cs="Calibri"/>
          <w:sz w:val="24"/>
        </w:rPr>
        <w:t xml:space="preserve"> selecionar os registros da lista de </w:t>
      </w:r>
      <w:r>
        <w:rPr>
          <w:rFonts w:ascii="Calibri" w:eastAsia="Calibri" w:hAnsi="Calibri" w:cs="Calibri"/>
          <w:b/>
          <w:sz w:val="24"/>
        </w:rPr>
        <w:t>Fatores de Risco</w:t>
      </w:r>
      <w:r>
        <w:rPr>
          <w:rFonts w:ascii="Calibri" w:eastAsia="Calibri" w:hAnsi="Calibri" w:cs="Calibri"/>
          <w:sz w:val="24"/>
        </w:rPr>
        <w:t xml:space="preserve"> e selecionar a opção </w:t>
      </w:r>
      <w:r>
        <w:rPr>
          <w:rFonts w:ascii="Calibri" w:eastAsia="Calibri" w:hAnsi="Calibri" w:cs="Calibri"/>
          <w:b/>
          <w:sz w:val="24"/>
        </w:rPr>
        <w:t>Ações</w:t>
      </w:r>
      <w:r>
        <w:rPr>
          <w:rFonts w:ascii="Calibri" w:eastAsia="Calibri" w:hAnsi="Calibri" w:cs="Calibri"/>
          <w:sz w:val="24"/>
        </w:rPr>
        <w:t xml:space="preserve"> e depois </w:t>
      </w:r>
      <w:r>
        <w:rPr>
          <w:rFonts w:ascii="Calibri" w:eastAsia="Calibri" w:hAnsi="Calibri" w:cs="Calibri"/>
          <w:b/>
          <w:sz w:val="24"/>
        </w:rPr>
        <w:t>Excluir</w:t>
      </w:r>
      <w:r>
        <w:rPr>
          <w:rFonts w:ascii="Calibri" w:eastAsia="Calibri" w:hAnsi="Calibri" w:cs="Calibri"/>
          <w:sz w:val="24"/>
        </w:rPr>
        <w:t>. Será mostrada a mensagem de confirmação da</w:t>
      </w:r>
      <w:r>
        <w:rPr>
          <w:rFonts w:ascii="Calibri" w:eastAsia="Calibri" w:hAnsi="Calibri" w:cs="Calibri"/>
          <w:spacing w:val="15"/>
          <w:sz w:val="24"/>
        </w:rPr>
        <w:t xml:space="preserve"> </w:t>
      </w:r>
      <w:r>
        <w:rPr>
          <w:rFonts w:ascii="Calibri" w:eastAsia="Calibri" w:hAnsi="Calibri" w:cs="Calibri"/>
          <w:sz w:val="24"/>
        </w:rPr>
        <w:t>ação. Ao selecionar Sim o</w:t>
      </w:r>
      <w:r>
        <w:rPr>
          <w:rFonts w:ascii="Calibri" w:eastAsia="Calibri" w:hAnsi="Calibri" w:cs="Calibri"/>
          <w:sz w:val="24"/>
        </w:rPr>
        <w:t>s registros selecionados serão excluídos e não mais mostrados na lista de</w:t>
      </w:r>
      <w:r>
        <w:rPr>
          <w:rFonts w:ascii="Calibri" w:eastAsia="Calibri" w:hAnsi="Calibri" w:cs="Calibri"/>
          <w:spacing w:val="15"/>
          <w:sz w:val="24"/>
        </w:rPr>
        <w:t xml:space="preserve"> </w:t>
      </w:r>
      <w:r>
        <w:rPr>
          <w:rFonts w:ascii="Calibri" w:eastAsia="Calibri" w:hAnsi="Calibri" w:cs="Calibri"/>
          <w:b/>
          <w:sz w:val="24"/>
        </w:rPr>
        <w:t>Fatores de Risco</w:t>
      </w:r>
      <w:r>
        <w:rPr>
          <w:sz w:val="24"/>
        </w:rPr>
        <w:t>.</w:t>
      </w:r>
    </w:p>
    <w:p w14:paraId="66153E6F" w14:textId="77777777" w:rsidR="00522113" w:rsidRDefault="00522113">
      <w:pPr>
        <w:spacing w:before="15" w:line="225" w:lineRule="exact"/>
      </w:pPr>
    </w:p>
    <w:p w14:paraId="580904EF" w14:textId="77777777" w:rsidR="00522113" w:rsidRDefault="00B51388">
      <w:pPr>
        <w:spacing w:line="360" w:lineRule="auto"/>
        <w:ind w:left="105" w:right="75"/>
        <w:jc w:val="both"/>
      </w:pPr>
      <w:r>
        <w:rPr>
          <w:rFonts w:ascii="Calibri" w:eastAsia="Calibri" w:hAnsi="Calibri" w:cs="Calibri"/>
          <w:b/>
          <w:sz w:val="24"/>
        </w:rPr>
        <w:t xml:space="preserve">Importante: </w:t>
      </w:r>
    </w:p>
    <w:p w14:paraId="6D0F3224" w14:textId="77777777" w:rsidR="00522113" w:rsidRDefault="00B51388">
      <w:pPr>
        <w:numPr>
          <w:ilvl w:val="1"/>
          <w:numId w:val="53"/>
        </w:numPr>
        <w:spacing w:line="360" w:lineRule="auto"/>
        <w:ind w:right="75"/>
        <w:jc w:val="both"/>
      </w:pPr>
      <w:r>
        <w:rPr>
          <w:rFonts w:ascii="Calibri" w:eastAsia="Calibri" w:hAnsi="Calibri" w:cs="Calibri"/>
          <w:sz w:val="24"/>
        </w:rPr>
        <w:t>Ao acionar esta opção, o sistema deverá apresentar uma mensagem de confirmação e o usuário ao confirmar, o sistema deverá excluir os registros selecio</w:t>
      </w:r>
      <w:r>
        <w:rPr>
          <w:rFonts w:ascii="Calibri" w:eastAsia="Calibri" w:hAnsi="Calibri" w:cs="Calibri"/>
          <w:sz w:val="24"/>
        </w:rPr>
        <w:t>nados.</w:t>
      </w:r>
    </w:p>
    <w:p w14:paraId="7B038FCD"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"Confirmar ação?". (Sim/Não)</w:t>
      </w:r>
    </w:p>
    <w:p w14:paraId="52B0AE12" w14:textId="77777777" w:rsidR="00522113" w:rsidRDefault="00B51388">
      <w:pPr>
        <w:numPr>
          <w:ilvl w:val="1"/>
          <w:numId w:val="53"/>
        </w:numPr>
        <w:spacing w:line="360" w:lineRule="auto"/>
        <w:ind w:right="75"/>
        <w:jc w:val="both"/>
      </w:pPr>
      <w:r>
        <w:rPr>
          <w:rFonts w:ascii="Calibri" w:eastAsia="Calibri" w:hAnsi="Calibri" w:cs="Calibri"/>
          <w:sz w:val="24"/>
        </w:rPr>
        <w:t>O sistema somente deverá permitir a exclusão de uma fator de risco, se a mesma não possuir vínculo com nenhum outro registro na base de dados.</w:t>
      </w:r>
    </w:p>
    <w:p w14:paraId="5F12D974"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xml:space="preserve">: "Os Fatores de Risco selecionadas não podem ser </w:t>
      </w:r>
      <w:r>
        <w:rPr>
          <w:rFonts w:ascii="Calibri" w:eastAsia="Calibri" w:hAnsi="Calibri" w:cs="Calibri"/>
          <w:sz w:val="24"/>
        </w:rPr>
        <w:t>excluídas, pois já possuem vínculo com outros registros no sistema.".</w:t>
      </w:r>
    </w:p>
    <w:p w14:paraId="712D2D13" w14:textId="77777777" w:rsidR="00522113" w:rsidRDefault="00B51388">
      <w:pPr>
        <w:numPr>
          <w:ilvl w:val="1"/>
          <w:numId w:val="53"/>
        </w:numPr>
        <w:spacing w:line="360" w:lineRule="auto"/>
        <w:ind w:right="75"/>
        <w:jc w:val="both"/>
      </w:pPr>
      <w:r>
        <w:rPr>
          <w:rFonts w:ascii="Calibri" w:eastAsia="Calibri" w:hAnsi="Calibri" w:cs="Calibri"/>
          <w:sz w:val="24"/>
        </w:rPr>
        <w:t>Os</w:t>
      </w:r>
      <w:r>
        <w:rPr>
          <w:rFonts w:ascii="Calibri" w:eastAsia="Calibri" w:hAnsi="Calibri" w:cs="Calibri"/>
          <w:b/>
          <w:sz w:val="24"/>
        </w:rPr>
        <w:t xml:space="preserve"> Fatores de Risco</w:t>
      </w:r>
      <w:r>
        <w:rPr>
          <w:rFonts w:ascii="Calibri" w:eastAsia="Calibri" w:hAnsi="Calibri" w:cs="Calibri"/>
          <w:sz w:val="24"/>
        </w:rPr>
        <w:t xml:space="preserve"> excluídas não poderão ser utilizadas em nenhuma parte do sistema para realização de cadastro.</w:t>
      </w:r>
    </w:p>
    <w:p w14:paraId="6D272E5B" w14:textId="77777777" w:rsidR="00522113" w:rsidRDefault="00522113">
      <w:pPr>
        <w:spacing w:line="360" w:lineRule="auto"/>
        <w:ind w:left="465" w:right="75"/>
        <w:jc w:val="both"/>
      </w:pPr>
    </w:p>
    <w:p w14:paraId="132A4E06" w14:textId="77777777" w:rsidR="00522113" w:rsidRDefault="00B51388">
      <w:pPr>
        <w:spacing w:line="360" w:lineRule="auto"/>
        <w:ind w:left="105" w:right="75"/>
        <w:jc w:val="both"/>
      </w:pPr>
      <w:r>
        <w:rPr>
          <w:noProof/>
        </w:rPr>
        <w:drawing>
          <wp:inline distT="0" distB="0" distL="0" distR="0" wp14:anchorId="401C4E26" wp14:editId="18EECC24">
            <wp:extent cx="5924550" cy="2714625"/>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png"/>
                    <pic:cNvPicPr/>
                  </pic:nvPicPr>
                  <pic:blipFill>
                    <a:blip r:embed="rId279" cstate="print"/>
                    <a:stretch>
                      <a:fillRect/>
                    </a:stretch>
                  </pic:blipFill>
                  <pic:spPr>
                    <a:xfrm>
                      <a:off x="0" y="0"/>
                      <a:ext cx="5924550" cy="2714625"/>
                    </a:xfrm>
                    <a:prstGeom prst="rect">
                      <a:avLst/>
                    </a:prstGeom>
                  </pic:spPr>
                </pic:pic>
              </a:graphicData>
            </a:graphic>
          </wp:inline>
        </w:drawing>
      </w:r>
    </w:p>
    <w:p w14:paraId="5900047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80">
        <w:r>
          <w:rPr>
            <w:rFonts w:ascii="Tahoma" w:eastAsia="Tahoma" w:hAnsi="Tahoma" w:cs="Tahoma"/>
            <w:i/>
            <w:color w:val="6666FF"/>
          </w:rPr>
          <w:t>Produce Kindle eBooks easily</w:t>
        </w:r>
      </w:hyperlink>
    </w:p>
    <w:p w14:paraId="70B8EDB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28" w:name="_topic_InativarFatoresdeRisco"/>
      <w:bookmarkEnd w:id="128"/>
      <w:r>
        <w:rPr>
          <w:rFonts w:ascii="Tahoma" w:eastAsia="Tahoma" w:hAnsi="Tahoma" w:cs="Tahoma"/>
          <w:i/>
          <w:color w:val="243F60"/>
          <w:sz w:val="22"/>
        </w:rPr>
        <w:t>Inativar Fatores de Risco</w:t>
      </w:r>
    </w:p>
    <w:p w14:paraId="0185BD63"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Fator de Risco"</w:t>
      </w:r>
      <w:r>
        <w:rPr>
          <w:rFonts w:ascii="Calibri" w:eastAsia="Calibri" w:hAnsi="Calibri" w:cs="Calibri"/>
          <w:sz w:val="24"/>
        </w:rPr>
        <w:t xml:space="preserve">. Para inativar um ou mais </w:t>
      </w:r>
      <w:r>
        <w:rPr>
          <w:rFonts w:ascii="Calibri" w:eastAsia="Calibri" w:hAnsi="Calibri" w:cs="Calibri"/>
          <w:b/>
          <w:sz w:val="24"/>
        </w:rPr>
        <w:t>Fatores de Risco</w:t>
      </w:r>
      <w:r>
        <w:rPr>
          <w:rFonts w:ascii="Calibri" w:eastAsia="Calibri" w:hAnsi="Calibri" w:cs="Calibri"/>
          <w:sz w:val="24"/>
        </w:rPr>
        <w:t xml:space="preserve"> selecionar os registros da lista de </w:t>
      </w:r>
      <w:r>
        <w:rPr>
          <w:rFonts w:ascii="Calibri" w:eastAsia="Calibri" w:hAnsi="Calibri" w:cs="Calibri"/>
          <w:b/>
          <w:sz w:val="24"/>
        </w:rPr>
        <w:t>Fatores de Risco</w:t>
      </w:r>
      <w:r>
        <w:rPr>
          <w:rFonts w:ascii="Calibri" w:eastAsia="Calibri" w:hAnsi="Calibri" w:cs="Calibri"/>
          <w:sz w:val="24"/>
        </w:rPr>
        <w:t xml:space="preserve"> e selecionar a opção </w:t>
      </w:r>
      <w:r>
        <w:rPr>
          <w:rFonts w:ascii="Calibri" w:eastAsia="Calibri" w:hAnsi="Calibri" w:cs="Calibri"/>
          <w:b/>
          <w:sz w:val="24"/>
        </w:rPr>
        <w:t>Ações</w:t>
      </w:r>
      <w:r>
        <w:rPr>
          <w:rFonts w:ascii="Calibri" w:eastAsia="Calibri" w:hAnsi="Calibri" w:cs="Calibri"/>
          <w:sz w:val="24"/>
        </w:rPr>
        <w:t xml:space="preserve"> e de</w:t>
      </w:r>
      <w:r>
        <w:rPr>
          <w:rFonts w:ascii="Calibri" w:eastAsia="Calibri" w:hAnsi="Calibri" w:cs="Calibri"/>
          <w:sz w:val="24"/>
        </w:rPr>
        <w:t xml:space="preserve">pois </w:t>
      </w:r>
      <w:r>
        <w:rPr>
          <w:rFonts w:ascii="Calibri" w:eastAsia="Calibri" w:hAnsi="Calibri" w:cs="Calibri"/>
          <w:b/>
          <w:sz w:val="24"/>
        </w:rPr>
        <w:t>Inativar</w:t>
      </w:r>
      <w:r>
        <w:rPr>
          <w:rFonts w:ascii="Calibri" w:eastAsia="Calibri" w:hAnsi="Calibri" w:cs="Calibri"/>
          <w:sz w:val="24"/>
        </w:rPr>
        <w:t>. A situação dos registros selecionados será alterada para inativo.</w:t>
      </w:r>
    </w:p>
    <w:p w14:paraId="02BF4254" w14:textId="77777777" w:rsidR="00522113" w:rsidRDefault="00522113">
      <w:pPr>
        <w:spacing w:line="240" w:lineRule="exact"/>
      </w:pPr>
    </w:p>
    <w:p w14:paraId="7E604F4E"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Os</w:t>
      </w:r>
      <w:r>
        <w:rPr>
          <w:rFonts w:ascii="Calibri" w:eastAsia="Calibri" w:hAnsi="Calibri" w:cs="Calibri"/>
          <w:b/>
          <w:sz w:val="24"/>
        </w:rPr>
        <w:t xml:space="preserve"> Fatores de Risco</w:t>
      </w:r>
      <w:r>
        <w:rPr>
          <w:rFonts w:ascii="Calibri" w:eastAsia="Calibri" w:hAnsi="Calibri" w:cs="Calibri"/>
          <w:sz w:val="24"/>
        </w:rPr>
        <w:t xml:space="preserve"> inativadas não poderão ser utilizadas em nenhuma parte do sistema para realização de cadastro.</w:t>
      </w:r>
    </w:p>
    <w:p w14:paraId="4FCF50EA" w14:textId="77777777" w:rsidR="00522113" w:rsidRDefault="00522113">
      <w:pPr>
        <w:spacing w:line="357" w:lineRule="auto"/>
        <w:ind w:left="105" w:right="75"/>
        <w:jc w:val="both"/>
      </w:pPr>
    </w:p>
    <w:p w14:paraId="5F600FFA" w14:textId="77777777" w:rsidR="00522113" w:rsidRDefault="00B51388">
      <w:pPr>
        <w:spacing w:line="357" w:lineRule="auto"/>
        <w:ind w:left="105" w:right="75"/>
        <w:jc w:val="both"/>
      </w:pPr>
      <w:r>
        <w:rPr>
          <w:noProof/>
        </w:rPr>
        <w:drawing>
          <wp:inline distT="0" distB="0" distL="0" distR="0" wp14:anchorId="1C1A4DBB" wp14:editId="3824D1CE">
            <wp:extent cx="5924550" cy="2705100"/>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png"/>
                    <pic:cNvPicPr/>
                  </pic:nvPicPr>
                  <pic:blipFill>
                    <a:blip r:embed="rId281" cstate="print"/>
                    <a:stretch>
                      <a:fillRect/>
                    </a:stretch>
                  </pic:blipFill>
                  <pic:spPr>
                    <a:xfrm>
                      <a:off x="0" y="0"/>
                      <a:ext cx="5924550" cy="2705100"/>
                    </a:xfrm>
                    <a:prstGeom prst="rect">
                      <a:avLst/>
                    </a:prstGeom>
                  </pic:spPr>
                </pic:pic>
              </a:graphicData>
            </a:graphic>
          </wp:inline>
        </w:drawing>
      </w:r>
    </w:p>
    <w:p w14:paraId="0351C40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82">
        <w:r>
          <w:rPr>
            <w:rFonts w:ascii="Tahoma" w:eastAsia="Tahoma" w:hAnsi="Tahoma" w:cs="Tahoma"/>
            <w:i/>
            <w:color w:val="6666FF"/>
          </w:rPr>
          <w:t>Full-featured EPub generator</w:t>
        </w:r>
      </w:hyperlink>
    </w:p>
    <w:p w14:paraId="72DA5B6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29" w:name="_topic_AtivarFatoresdeRisco"/>
      <w:bookmarkEnd w:id="129"/>
      <w:r>
        <w:rPr>
          <w:rFonts w:ascii="Tahoma" w:eastAsia="Tahoma" w:hAnsi="Tahoma" w:cs="Tahoma"/>
          <w:i/>
          <w:color w:val="243F60"/>
          <w:sz w:val="22"/>
        </w:rPr>
        <w:lastRenderedPageBreak/>
        <w:t>Ativar Fatores de Risco</w:t>
      </w:r>
    </w:p>
    <w:p w14:paraId="3DF20305"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Fator de Risco"</w:t>
      </w:r>
      <w:r>
        <w:rPr>
          <w:rFonts w:ascii="Calibri" w:eastAsia="Calibri" w:hAnsi="Calibri" w:cs="Calibri"/>
          <w:sz w:val="24"/>
        </w:rPr>
        <w:t xml:space="preserve">. Para ativar um ou mais </w:t>
      </w:r>
      <w:r>
        <w:rPr>
          <w:rFonts w:ascii="Calibri" w:eastAsia="Calibri" w:hAnsi="Calibri" w:cs="Calibri"/>
          <w:b/>
          <w:sz w:val="24"/>
        </w:rPr>
        <w:t>Fatores d</w:t>
      </w:r>
      <w:r>
        <w:rPr>
          <w:rFonts w:ascii="Calibri" w:eastAsia="Calibri" w:hAnsi="Calibri" w:cs="Calibri"/>
          <w:b/>
          <w:sz w:val="24"/>
        </w:rPr>
        <w:t>e Risco</w:t>
      </w:r>
      <w:r>
        <w:rPr>
          <w:rFonts w:ascii="Calibri" w:eastAsia="Calibri" w:hAnsi="Calibri" w:cs="Calibri"/>
          <w:sz w:val="24"/>
        </w:rPr>
        <w:t xml:space="preserve"> selecionar os registros da lista de </w:t>
      </w:r>
      <w:r>
        <w:rPr>
          <w:rFonts w:ascii="Calibri" w:eastAsia="Calibri" w:hAnsi="Calibri" w:cs="Calibri"/>
          <w:b/>
          <w:sz w:val="24"/>
        </w:rPr>
        <w:t>Fatores de Risco</w:t>
      </w:r>
      <w:r>
        <w:rPr>
          <w:rFonts w:ascii="Calibri" w:eastAsia="Calibri" w:hAnsi="Calibri" w:cs="Calibri"/>
          <w:sz w:val="24"/>
        </w:rPr>
        <w:t xml:space="preserve"> e selecionar a opção </w:t>
      </w:r>
      <w:r>
        <w:rPr>
          <w:rFonts w:ascii="Calibri" w:eastAsia="Calibri" w:hAnsi="Calibri" w:cs="Calibri"/>
          <w:b/>
          <w:sz w:val="24"/>
        </w:rPr>
        <w:t>Ações</w:t>
      </w:r>
      <w:r>
        <w:rPr>
          <w:rFonts w:ascii="Calibri" w:eastAsia="Calibri" w:hAnsi="Calibri" w:cs="Calibri"/>
          <w:sz w:val="24"/>
        </w:rPr>
        <w:t xml:space="preserve"> e depois </w:t>
      </w:r>
      <w:r>
        <w:rPr>
          <w:rFonts w:ascii="Calibri" w:eastAsia="Calibri" w:hAnsi="Calibri" w:cs="Calibri"/>
          <w:b/>
          <w:sz w:val="24"/>
        </w:rPr>
        <w:t>Ativar</w:t>
      </w:r>
      <w:r>
        <w:rPr>
          <w:rFonts w:ascii="Calibri" w:eastAsia="Calibri" w:hAnsi="Calibri" w:cs="Calibri"/>
          <w:sz w:val="24"/>
        </w:rPr>
        <w:t>. A situação dos registros selecionados será alterada para ativo.</w:t>
      </w:r>
    </w:p>
    <w:p w14:paraId="086ABDFF" w14:textId="77777777" w:rsidR="00522113" w:rsidRDefault="00522113">
      <w:pPr>
        <w:spacing w:line="240" w:lineRule="exact"/>
      </w:pPr>
    </w:p>
    <w:p w14:paraId="020797B0" w14:textId="77777777" w:rsidR="00522113" w:rsidRDefault="00B51388">
      <w:pPr>
        <w:spacing w:line="360" w:lineRule="auto"/>
        <w:ind w:left="105" w:right="75"/>
        <w:jc w:val="both"/>
      </w:pPr>
      <w:r>
        <w:rPr>
          <w:rFonts w:ascii="Calibri" w:eastAsia="Calibri" w:hAnsi="Calibri" w:cs="Calibri"/>
          <w:b/>
          <w:sz w:val="24"/>
        </w:rPr>
        <w:t>Importante:</w:t>
      </w:r>
      <w:r>
        <w:rPr>
          <w:rFonts w:ascii="Calibri" w:eastAsia="Calibri" w:hAnsi="Calibri" w:cs="Calibri"/>
          <w:b/>
          <w:spacing w:val="-15"/>
          <w:sz w:val="24"/>
        </w:rPr>
        <w:t xml:space="preserve"> </w:t>
      </w:r>
      <w:r>
        <w:rPr>
          <w:rFonts w:ascii="Calibri" w:eastAsia="Calibri" w:hAnsi="Calibri" w:cs="Calibri"/>
          <w:sz w:val="24"/>
        </w:rPr>
        <w:t>Quando</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b/>
          <w:sz w:val="24"/>
        </w:rPr>
        <w:t>Fatores de Risco</w:t>
      </w:r>
      <w:r>
        <w:rPr>
          <w:rFonts w:ascii="Calibri" w:eastAsia="Calibri" w:hAnsi="Calibri" w:cs="Calibri"/>
          <w:spacing w:val="-15"/>
          <w:sz w:val="24"/>
        </w:rPr>
        <w:t xml:space="preserve">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ativado,</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utilizá</w:t>
      </w:r>
      <w:r>
        <w:rPr>
          <w:sz w:val="24"/>
        </w:rPr>
        <w:t>-</w:t>
      </w:r>
      <w:r>
        <w:rPr>
          <w:rFonts w:ascii="Calibri" w:eastAsia="Calibri" w:hAnsi="Calibri" w:cs="Calibri"/>
          <w:sz w:val="24"/>
        </w:rPr>
        <w:t>lo</w:t>
      </w:r>
      <w:r>
        <w:rPr>
          <w:rFonts w:ascii="Calibri" w:eastAsia="Calibri" w:hAnsi="Calibri" w:cs="Calibri"/>
          <w:spacing w:val="-15"/>
          <w:sz w:val="24"/>
        </w:rPr>
        <w:t xml:space="preserve"> </w:t>
      </w:r>
      <w:r>
        <w:rPr>
          <w:rFonts w:ascii="Calibri" w:eastAsia="Calibri" w:hAnsi="Calibri" w:cs="Calibri"/>
          <w:sz w:val="24"/>
        </w:rPr>
        <w:t>novamente</w:t>
      </w:r>
      <w:r>
        <w:rPr>
          <w:rFonts w:ascii="Calibri" w:eastAsia="Calibri" w:hAnsi="Calibri" w:cs="Calibri"/>
          <w:spacing w:val="-15"/>
          <w:sz w:val="24"/>
        </w:rPr>
        <w:t xml:space="preserve"> </w:t>
      </w:r>
      <w:r>
        <w:rPr>
          <w:rFonts w:ascii="Calibri" w:eastAsia="Calibri" w:hAnsi="Calibri" w:cs="Calibri"/>
          <w:sz w:val="24"/>
        </w:rPr>
        <w:t>nos novos cadastros de planos de fiscalização e de novas fiscalizações.</w:t>
      </w:r>
    </w:p>
    <w:p w14:paraId="7852E951" w14:textId="77777777" w:rsidR="00522113" w:rsidRDefault="00522113">
      <w:pPr>
        <w:spacing w:before="15" w:line="225" w:lineRule="exact"/>
      </w:pPr>
    </w:p>
    <w:p w14:paraId="1FCDB2FA" w14:textId="77777777" w:rsidR="00522113" w:rsidRDefault="00B51388">
      <w:pPr>
        <w:ind w:left="105"/>
      </w:pPr>
      <w:r>
        <w:rPr>
          <w:noProof/>
        </w:rPr>
        <w:drawing>
          <wp:inline distT="0" distB="0" distL="0" distR="0" wp14:anchorId="7791A1A0" wp14:editId="28F27681">
            <wp:extent cx="5924550" cy="271462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png"/>
                    <pic:cNvPicPr/>
                  </pic:nvPicPr>
                  <pic:blipFill>
                    <a:blip r:embed="rId281" cstate="print"/>
                    <a:stretch>
                      <a:fillRect/>
                    </a:stretch>
                  </pic:blipFill>
                  <pic:spPr>
                    <a:xfrm>
                      <a:off x="0" y="0"/>
                      <a:ext cx="5924550" cy="2714625"/>
                    </a:xfrm>
                    <a:prstGeom prst="rect">
                      <a:avLst/>
                    </a:prstGeom>
                  </pic:spPr>
                </pic:pic>
              </a:graphicData>
            </a:graphic>
          </wp:inline>
        </w:drawing>
      </w:r>
    </w:p>
    <w:p w14:paraId="3157F69D" w14:textId="77777777" w:rsidR="00522113" w:rsidRDefault="00522113">
      <w:pPr>
        <w:spacing w:line="180" w:lineRule="exact"/>
      </w:pPr>
    </w:p>
    <w:p w14:paraId="169CBE0E" w14:textId="77777777" w:rsidR="00522113" w:rsidRDefault="00522113">
      <w:pPr>
        <w:spacing w:line="195" w:lineRule="exact"/>
      </w:pPr>
    </w:p>
    <w:p w14:paraId="1633CA79" w14:textId="77777777" w:rsidR="00522113" w:rsidRDefault="00522113">
      <w:pPr>
        <w:spacing w:line="195" w:lineRule="exact"/>
      </w:pPr>
    </w:p>
    <w:p w14:paraId="5BEB3DF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83">
        <w:r>
          <w:rPr>
            <w:rFonts w:ascii="Tahoma" w:eastAsia="Tahoma" w:hAnsi="Tahoma" w:cs="Tahoma"/>
            <w:i/>
            <w:color w:val="6666FF"/>
          </w:rPr>
          <w:t>Easily create HTML Help documents</w:t>
        </w:r>
      </w:hyperlink>
    </w:p>
    <w:p w14:paraId="6AB483BE" w14:textId="77777777" w:rsidR="00522113" w:rsidRDefault="00B51388">
      <w:r>
        <w:br w:type="page"/>
      </w:r>
    </w:p>
    <w:p w14:paraId="2A2F028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30" w:name="_topic_GraudeRisco"/>
      <w:bookmarkEnd w:id="130"/>
      <w:r>
        <w:rPr>
          <w:rFonts w:ascii="Tahoma" w:eastAsia="Tahoma" w:hAnsi="Tahoma" w:cs="Tahoma"/>
          <w:i/>
          <w:color w:val="243F60"/>
          <w:sz w:val="22"/>
        </w:rPr>
        <w:t>Grau de Risco</w:t>
      </w:r>
    </w:p>
    <w:p w14:paraId="68804A68"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Grau de Risco</w:t>
      </w:r>
      <w:r>
        <w:rPr>
          <w:rFonts w:ascii="Calibri" w:eastAsia="Calibri" w:hAnsi="Calibri" w:cs="Calibri"/>
          <w:sz w:val="24"/>
        </w:rPr>
        <w:t>". Será mostrada a lista com o</w:t>
      </w:r>
      <w:r>
        <w:rPr>
          <w:rFonts w:ascii="Calibri" w:eastAsia="Calibri" w:hAnsi="Calibri" w:cs="Calibri"/>
          <w:sz w:val="24"/>
        </w:rPr>
        <w:t xml:space="preserve">s graus de riscos cadastradas. O usuário poderá "Consultar", "Cadastrar", "Alterar", "Excluir", "Inativar" e "Ativar" os graus de riscos. </w:t>
      </w:r>
    </w:p>
    <w:p w14:paraId="1CB36A6D" w14:textId="77777777" w:rsidR="00522113" w:rsidRDefault="00522113">
      <w:pPr>
        <w:spacing w:line="357" w:lineRule="auto"/>
        <w:ind w:left="105" w:right="30"/>
        <w:jc w:val="both"/>
      </w:pPr>
    </w:p>
    <w:p w14:paraId="2A0687A1" w14:textId="77777777" w:rsidR="00522113" w:rsidRDefault="00B51388">
      <w:pPr>
        <w:spacing w:line="357" w:lineRule="auto"/>
        <w:ind w:left="105" w:right="30"/>
        <w:jc w:val="both"/>
      </w:pPr>
      <w:r>
        <w:rPr>
          <w:rFonts w:ascii="Calibri" w:eastAsia="Calibri" w:hAnsi="Calibri" w:cs="Calibri"/>
          <w:sz w:val="24"/>
        </w:rPr>
        <w:t xml:space="preserve">Esta funcionalidade tem como objetivo gerenciar os graus de risco dos riscos que são utilizados pelo sistema no </w:t>
      </w:r>
      <w:r>
        <w:rPr>
          <w:rFonts w:ascii="Calibri" w:eastAsia="Calibri" w:hAnsi="Calibri" w:cs="Calibri"/>
          <w:sz w:val="24"/>
        </w:rPr>
        <w:t>cadastro da verificação do estado de risco no Bem fiscalizado. Esta funcionalidade deve permitir cadastrar, editar, pesquisar, excluir, ativar e inativar os graus de risco.</w:t>
      </w:r>
    </w:p>
    <w:p w14:paraId="578DEF86" w14:textId="77777777" w:rsidR="00522113" w:rsidRDefault="00522113">
      <w:pPr>
        <w:spacing w:line="357" w:lineRule="auto"/>
        <w:ind w:left="105" w:right="30"/>
        <w:jc w:val="both"/>
      </w:pPr>
    </w:p>
    <w:p w14:paraId="7B2ABED1" w14:textId="77777777" w:rsidR="00522113" w:rsidRDefault="00B51388">
      <w:pPr>
        <w:spacing w:line="357" w:lineRule="auto"/>
        <w:ind w:left="105" w:right="75"/>
      </w:pPr>
      <w:r>
        <w:rPr>
          <w:rFonts w:ascii="Calibri" w:eastAsia="Calibri" w:hAnsi="Calibri" w:cs="Calibri"/>
          <w:b/>
          <w:sz w:val="24"/>
        </w:rPr>
        <w:t>Importante:</w:t>
      </w:r>
    </w:p>
    <w:p w14:paraId="31E761A5" w14:textId="77777777" w:rsidR="00522113" w:rsidRDefault="00B51388">
      <w:pPr>
        <w:numPr>
          <w:ilvl w:val="1"/>
          <w:numId w:val="52"/>
        </w:numPr>
        <w:spacing w:line="357" w:lineRule="auto"/>
        <w:ind w:right="75"/>
      </w:pPr>
      <w:r>
        <w:rPr>
          <w:rFonts w:ascii="Calibri" w:eastAsia="Calibri" w:hAnsi="Calibri" w:cs="Calibri"/>
          <w:sz w:val="24"/>
        </w:rPr>
        <w:t xml:space="preserve">As funções de pesquisar, incluir, alterar, excluir e </w:t>
      </w:r>
      <w:r>
        <w:rPr>
          <w:rFonts w:ascii="Calibri" w:eastAsia="Calibri" w:hAnsi="Calibri" w:cs="Calibri"/>
          <w:sz w:val="24"/>
        </w:rPr>
        <w:t>ativar/inativar um grau de risco, deverão ser apresentadas conforme a permissão concedida pelo sistema SISCAU.</w:t>
      </w:r>
    </w:p>
    <w:p w14:paraId="1499CB63" w14:textId="77777777" w:rsidR="00522113" w:rsidRDefault="00B51388">
      <w:pPr>
        <w:numPr>
          <w:ilvl w:val="1"/>
          <w:numId w:val="52"/>
        </w:numPr>
        <w:spacing w:line="357" w:lineRule="auto"/>
        <w:ind w:right="75"/>
      </w:pPr>
      <w:r>
        <w:rPr>
          <w:rFonts w:ascii="Calibri" w:eastAsia="Calibri" w:hAnsi="Calibri" w:cs="Calibri"/>
          <w:sz w:val="24"/>
        </w:rPr>
        <w:t>No sistema SISCAU deverá ser realizada uma carga com as funções supracitadas e as mesmas serem atribuídas ao perfil Administrador.</w:t>
      </w:r>
    </w:p>
    <w:p w14:paraId="6B1C63A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w:t>
      </w:r>
      <w:r>
        <w:rPr>
          <w:rFonts w:ascii="Tahoma" w:eastAsia="Tahoma" w:hAnsi="Tahoma" w:cs="Tahoma"/>
          <w:i/>
          <w:color w:val="C0C0C0"/>
        </w:rPr>
        <w:t xml:space="preserve">the Personal Edition of HelpNDoc: </w:t>
      </w:r>
      <w:hyperlink r:id="rId284">
        <w:r>
          <w:rPr>
            <w:rFonts w:ascii="Tahoma" w:eastAsia="Tahoma" w:hAnsi="Tahoma" w:cs="Tahoma"/>
            <w:i/>
            <w:color w:val="6666FF"/>
          </w:rPr>
          <w:t>Produce electronic books easily</w:t>
        </w:r>
      </w:hyperlink>
    </w:p>
    <w:p w14:paraId="3B2759C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31" w:name="_topic_ConsultarGraudeRisco"/>
      <w:bookmarkEnd w:id="131"/>
      <w:r>
        <w:rPr>
          <w:rFonts w:ascii="Tahoma" w:eastAsia="Tahoma" w:hAnsi="Tahoma" w:cs="Tahoma"/>
          <w:i/>
          <w:color w:val="243F60"/>
          <w:sz w:val="22"/>
        </w:rPr>
        <w:t>Consultar Grau</w:t>
      </w:r>
      <w:r>
        <w:rPr>
          <w:rFonts w:ascii="Tahoma" w:eastAsia="Tahoma" w:hAnsi="Tahoma" w:cs="Tahoma"/>
          <w:i/>
          <w:color w:val="243F60"/>
          <w:sz w:val="22"/>
        </w:rPr>
        <w:t xml:space="preserve"> de Risco</w:t>
      </w:r>
    </w:p>
    <w:p w14:paraId="6FAC00FB"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Grau de Risco</w:t>
      </w:r>
      <w:r>
        <w:rPr>
          <w:rFonts w:ascii="Calibri" w:eastAsia="Calibri" w:hAnsi="Calibri" w:cs="Calibri"/>
          <w:sz w:val="24"/>
        </w:rPr>
        <w:t>". Será mostrada a lista com os graus de riscos cadastradas. O usuário poderá "Consultar", "Cadastrar", "Alterar", "Excluir", "Inativar" e "Ativar</w:t>
      </w:r>
      <w:r>
        <w:rPr>
          <w:rFonts w:ascii="Calibri" w:eastAsia="Calibri" w:hAnsi="Calibri" w:cs="Calibri"/>
          <w:sz w:val="24"/>
        </w:rPr>
        <w:t xml:space="preserve">" os graus de riscos. </w:t>
      </w:r>
    </w:p>
    <w:p w14:paraId="34AE8748" w14:textId="77777777" w:rsidR="00522113" w:rsidRDefault="00B51388">
      <w:pPr>
        <w:spacing w:line="357" w:lineRule="auto"/>
        <w:ind w:left="105" w:right="30"/>
        <w:jc w:val="both"/>
      </w:pPr>
      <w:r>
        <w:rPr>
          <w:noProof/>
        </w:rPr>
        <w:drawing>
          <wp:inline distT="0" distB="0" distL="0" distR="0" wp14:anchorId="78B9049B" wp14:editId="6CF2B507">
            <wp:extent cx="5924550" cy="2714625"/>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png"/>
                    <pic:cNvPicPr/>
                  </pic:nvPicPr>
                  <pic:blipFill>
                    <a:blip r:embed="rId285" cstate="print"/>
                    <a:stretch>
                      <a:fillRect/>
                    </a:stretch>
                  </pic:blipFill>
                  <pic:spPr>
                    <a:xfrm>
                      <a:off x="0" y="0"/>
                      <a:ext cx="5924550" cy="2714625"/>
                    </a:xfrm>
                    <a:prstGeom prst="rect">
                      <a:avLst/>
                    </a:prstGeom>
                  </pic:spPr>
                </pic:pic>
              </a:graphicData>
            </a:graphic>
          </wp:inline>
        </w:drawing>
      </w:r>
    </w:p>
    <w:p w14:paraId="2688B6CA" w14:textId="77777777" w:rsidR="00522113" w:rsidRDefault="00522113">
      <w:pPr>
        <w:spacing w:line="357" w:lineRule="auto"/>
        <w:ind w:left="105" w:right="30"/>
        <w:jc w:val="both"/>
      </w:pPr>
    </w:p>
    <w:p w14:paraId="65D930DB" w14:textId="77777777" w:rsidR="00522113" w:rsidRDefault="00B51388">
      <w:pPr>
        <w:spacing w:before="60" w:line="360" w:lineRule="auto"/>
        <w:ind w:left="105" w:right="75"/>
        <w:jc w:val="both"/>
      </w:pPr>
      <w:r>
        <w:rPr>
          <w:rFonts w:ascii="Calibri" w:eastAsia="Calibri" w:hAnsi="Calibri" w:cs="Calibri"/>
          <w:sz w:val="24"/>
        </w:rPr>
        <w:t>É possível realizar uma nova pesquisa utilizando o filtro "Status". O campo texto permite realizar pesquisa livre e conforme o preenchimento será filtrado o resultado.</w:t>
      </w:r>
    </w:p>
    <w:p w14:paraId="58343AB7" w14:textId="77777777" w:rsidR="00522113" w:rsidRDefault="00522113">
      <w:pPr>
        <w:spacing w:before="15" w:line="225" w:lineRule="exact"/>
      </w:pPr>
    </w:p>
    <w:p w14:paraId="66BD73AB" w14:textId="77777777" w:rsidR="00522113" w:rsidRDefault="00B51388">
      <w:pPr>
        <w:spacing w:line="360" w:lineRule="auto"/>
        <w:ind w:left="105" w:right="75"/>
        <w:jc w:val="both"/>
      </w:pPr>
      <w:r>
        <w:rPr>
          <w:rFonts w:ascii="Calibri" w:eastAsia="Calibri" w:hAnsi="Calibri" w:cs="Calibri"/>
          <w:sz w:val="24"/>
        </w:rPr>
        <w:t>De acordo com a permissão do usuário autenticado é possível t</w:t>
      </w:r>
      <w:r>
        <w:rPr>
          <w:rFonts w:ascii="Calibri" w:eastAsia="Calibri" w:hAnsi="Calibri" w:cs="Calibri"/>
          <w:sz w:val="24"/>
        </w:rPr>
        <w:t xml:space="preserve">ambém excluir, ativar, inativar e ordenar os graus de riscos. </w:t>
      </w:r>
    </w:p>
    <w:p w14:paraId="0D0B4443" w14:textId="77777777" w:rsidR="00522113" w:rsidRDefault="00B51388">
      <w:pPr>
        <w:numPr>
          <w:ilvl w:val="0"/>
          <w:numId w:val="53"/>
        </w:numPr>
        <w:spacing w:line="360" w:lineRule="auto"/>
        <w:ind w:right="75"/>
        <w:jc w:val="both"/>
      </w:pPr>
      <w:r>
        <w:rPr>
          <w:rFonts w:ascii="Calibri" w:eastAsia="Calibri" w:hAnsi="Calibri" w:cs="Calibri"/>
          <w:b/>
          <w:sz w:val="24"/>
        </w:rPr>
        <w:t>Excluir</w:t>
      </w:r>
      <w:r>
        <w:rPr>
          <w:rFonts w:ascii="Calibri" w:eastAsia="Calibri" w:hAnsi="Calibri" w:cs="Calibri"/>
          <w:sz w:val="24"/>
        </w:rPr>
        <w:t xml:space="preserve">: </w:t>
      </w:r>
    </w:p>
    <w:p w14:paraId="0446695A" w14:textId="77777777" w:rsidR="00522113" w:rsidRDefault="00B51388">
      <w:pPr>
        <w:numPr>
          <w:ilvl w:val="1"/>
          <w:numId w:val="53"/>
        </w:numPr>
        <w:spacing w:line="360" w:lineRule="auto"/>
        <w:ind w:right="75"/>
        <w:jc w:val="both"/>
      </w:pPr>
      <w:r>
        <w:rPr>
          <w:rFonts w:ascii="Calibri" w:eastAsia="Calibri" w:hAnsi="Calibri" w:cs="Calibri"/>
          <w:sz w:val="24"/>
        </w:rPr>
        <w:t>Ao acionar esta opção, o sistema deverá apresentar uma mensagem de confirmação e o usuário ao confirmar, o sistema deverá excluir os registros selecionados.</w:t>
      </w:r>
    </w:p>
    <w:p w14:paraId="1C445F37"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xml:space="preserve">: </w:t>
      </w:r>
      <w:r>
        <w:rPr>
          <w:rFonts w:ascii="Calibri" w:eastAsia="Calibri" w:hAnsi="Calibri" w:cs="Calibri"/>
          <w:sz w:val="24"/>
        </w:rPr>
        <w:t>"Confirmar ação?". (Sim/Não)</w:t>
      </w:r>
    </w:p>
    <w:p w14:paraId="06057955" w14:textId="77777777" w:rsidR="00522113" w:rsidRDefault="00B51388">
      <w:pPr>
        <w:numPr>
          <w:ilvl w:val="1"/>
          <w:numId w:val="53"/>
        </w:numPr>
        <w:spacing w:line="360" w:lineRule="auto"/>
        <w:ind w:right="75"/>
        <w:jc w:val="both"/>
      </w:pPr>
      <w:r>
        <w:rPr>
          <w:rFonts w:ascii="Calibri" w:eastAsia="Calibri" w:hAnsi="Calibri" w:cs="Calibri"/>
          <w:sz w:val="24"/>
        </w:rPr>
        <w:t xml:space="preserve">O sistema somente deverá permitir a exclusão de um </w:t>
      </w:r>
      <w:r>
        <w:rPr>
          <w:rFonts w:ascii="Calibri" w:eastAsia="Calibri" w:hAnsi="Calibri" w:cs="Calibri"/>
          <w:b/>
          <w:sz w:val="24"/>
        </w:rPr>
        <w:t>grau de risco</w:t>
      </w:r>
      <w:r>
        <w:rPr>
          <w:rFonts w:ascii="Calibri" w:eastAsia="Calibri" w:hAnsi="Calibri" w:cs="Calibri"/>
          <w:sz w:val="24"/>
        </w:rPr>
        <w:t>, se a mesma não possuir vínculo com nenhum outro registro na base de dados.</w:t>
      </w:r>
    </w:p>
    <w:p w14:paraId="1B0C55C6"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xml:space="preserve">: "Os </w:t>
      </w:r>
      <w:r>
        <w:rPr>
          <w:rFonts w:ascii="Calibri" w:eastAsia="Calibri" w:hAnsi="Calibri" w:cs="Calibri"/>
          <w:b/>
          <w:sz w:val="24"/>
        </w:rPr>
        <w:t>Graus de Risco</w:t>
      </w:r>
      <w:r>
        <w:rPr>
          <w:rFonts w:ascii="Calibri" w:eastAsia="Calibri" w:hAnsi="Calibri" w:cs="Calibri"/>
          <w:sz w:val="24"/>
        </w:rPr>
        <w:t xml:space="preserve"> selecionadas não podem ser excluídas, pois já possuem vín</w:t>
      </w:r>
      <w:r>
        <w:rPr>
          <w:rFonts w:ascii="Calibri" w:eastAsia="Calibri" w:hAnsi="Calibri" w:cs="Calibri"/>
          <w:sz w:val="24"/>
        </w:rPr>
        <w:t>culo com outros registros no sistema.".</w:t>
      </w:r>
    </w:p>
    <w:p w14:paraId="434340A1" w14:textId="77777777" w:rsidR="00522113" w:rsidRDefault="00B51388">
      <w:pPr>
        <w:numPr>
          <w:ilvl w:val="1"/>
          <w:numId w:val="53"/>
        </w:numPr>
        <w:spacing w:line="360" w:lineRule="auto"/>
        <w:ind w:right="75"/>
        <w:jc w:val="both"/>
      </w:pPr>
      <w:r>
        <w:rPr>
          <w:rFonts w:ascii="Calibri" w:eastAsia="Calibri" w:hAnsi="Calibri" w:cs="Calibri"/>
          <w:sz w:val="24"/>
        </w:rPr>
        <w:t xml:space="preserve">Os </w:t>
      </w:r>
      <w:r>
        <w:rPr>
          <w:rFonts w:ascii="Calibri" w:eastAsia="Calibri" w:hAnsi="Calibri" w:cs="Calibri"/>
          <w:b/>
          <w:sz w:val="24"/>
        </w:rPr>
        <w:t>Graus de Risco</w:t>
      </w:r>
      <w:r>
        <w:rPr>
          <w:rFonts w:ascii="Calibri" w:eastAsia="Calibri" w:hAnsi="Calibri" w:cs="Calibri"/>
          <w:sz w:val="24"/>
        </w:rPr>
        <w:t xml:space="preserve"> excluídas não poderão ser utilizadas em nenhuma parte do sistema para realização de cadastro.</w:t>
      </w:r>
    </w:p>
    <w:p w14:paraId="06134712" w14:textId="77777777" w:rsidR="00522113" w:rsidRDefault="00B51388">
      <w:pPr>
        <w:numPr>
          <w:ilvl w:val="0"/>
          <w:numId w:val="53"/>
        </w:numPr>
        <w:spacing w:line="360" w:lineRule="auto"/>
        <w:ind w:right="75"/>
        <w:jc w:val="both"/>
      </w:pPr>
      <w:r>
        <w:rPr>
          <w:rFonts w:ascii="Calibri" w:eastAsia="Calibri" w:hAnsi="Calibri" w:cs="Calibri"/>
          <w:b/>
          <w:sz w:val="24"/>
        </w:rPr>
        <w:t>Ativar</w:t>
      </w:r>
      <w:r>
        <w:rPr>
          <w:rFonts w:ascii="Calibri" w:eastAsia="Calibri" w:hAnsi="Calibri" w:cs="Calibri"/>
          <w:sz w:val="24"/>
        </w:rPr>
        <w:t>: Ao acionar esta opção, o sistema deverá ativar os registros selecionados e apresentar mensagem d</w:t>
      </w:r>
      <w:r>
        <w:rPr>
          <w:rFonts w:ascii="Calibri" w:eastAsia="Calibri" w:hAnsi="Calibri" w:cs="Calibri"/>
          <w:sz w:val="24"/>
        </w:rPr>
        <w:t>e confirmação.</w:t>
      </w:r>
    </w:p>
    <w:p w14:paraId="2C9A2434" w14:textId="77777777" w:rsidR="00522113" w:rsidRDefault="00B51388">
      <w:pPr>
        <w:numPr>
          <w:ilvl w:val="1"/>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"Operação realizada com sucesso.".</w:t>
      </w:r>
    </w:p>
    <w:p w14:paraId="306BAE3E" w14:textId="77777777" w:rsidR="00522113" w:rsidRDefault="00B51388">
      <w:pPr>
        <w:numPr>
          <w:ilvl w:val="0"/>
          <w:numId w:val="53"/>
        </w:numPr>
        <w:spacing w:line="360" w:lineRule="auto"/>
        <w:ind w:right="75"/>
        <w:jc w:val="both"/>
      </w:pPr>
      <w:r>
        <w:rPr>
          <w:rFonts w:ascii="Calibri" w:eastAsia="Calibri" w:hAnsi="Calibri" w:cs="Calibri"/>
          <w:b/>
          <w:sz w:val="24"/>
        </w:rPr>
        <w:t>Inativar</w:t>
      </w:r>
      <w:r>
        <w:rPr>
          <w:rFonts w:ascii="Calibri" w:eastAsia="Calibri" w:hAnsi="Calibri" w:cs="Calibri"/>
          <w:sz w:val="24"/>
        </w:rPr>
        <w:t>: Ao acionar esta opção, o sistema deverá inativar os registros selecionados e apresentar mensagem de confirmação.</w:t>
      </w:r>
    </w:p>
    <w:p w14:paraId="2E0841B6" w14:textId="77777777" w:rsidR="00522113" w:rsidRDefault="00B51388">
      <w:pPr>
        <w:numPr>
          <w:ilvl w:val="1"/>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"Operação realizada com sucesso.".</w:t>
      </w:r>
    </w:p>
    <w:p w14:paraId="0DCDBE02" w14:textId="77777777" w:rsidR="00522113" w:rsidRDefault="00B51388">
      <w:pPr>
        <w:numPr>
          <w:ilvl w:val="0"/>
          <w:numId w:val="53"/>
        </w:numPr>
        <w:spacing w:line="360" w:lineRule="auto"/>
        <w:ind w:right="75"/>
        <w:jc w:val="both"/>
      </w:pPr>
      <w:r>
        <w:rPr>
          <w:rFonts w:ascii="Calibri" w:eastAsia="Calibri" w:hAnsi="Calibri" w:cs="Calibri"/>
          <w:b/>
          <w:sz w:val="24"/>
        </w:rPr>
        <w:t>Ordenar</w:t>
      </w:r>
      <w:r>
        <w:rPr>
          <w:rFonts w:ascii="Calibri" w:eastAsia="Calibri" w:hAnsi="Calibri" w:cs="Calibri"/>
          <w:sz w:val="24"/>
        </w:rPr>
        <w:t xml:space="preserve"> </w:t>
      </w:r>
      <w:r>
        <w:rPr>
          <w:rFonts w:ascii="Calibri" w:eastAsia="Calibri" w:hAnsi="Calibri" w:cs="Calibri"/>
          <w:b/>
          <w:sz w:val="24"/>
        </w:rPr>
        <w:t>Coluna</w:t>
      </w:r>
      <w:r>
        <w:rPr>
          <w:rFonts w:ascii="Calibri" w:eastAsia="Calibri" w:hAnsi="Calibri" w:cs="Calibri"/>
          <w:sz w:val="24"/>
        </w:rPr>
        <w:t xml:space="preserve">: Ao </w:t>
      </w:r>
      <w:r>
        <w:rPr>
          <w:rFonts w:ascii="Calibri" w:eastAsia="Calibri" w:hAnsi="Calibri" w:cs="Calibri"/>
          <w:sz w:val="24"/>
        </w:rPr>
        <w:t>acionar o nome da respectiva coluna, o sistema deverá ordenar o resultado pela coluna em ordem alfabética/numérica . Caso já esteja em ordem alfabética/numérica nesta coluna, o sistema deverá ordenar usando a lógica inversa.</w:t>
      </w:r>
    </w:p>
    <w:p w14:paraId="28FF12DE" w14:textId="77777777" w:rsidR="00522113" w:rsidRDefault="00522113">
      <w:pPr>
        <w:spacing w:before="15" w:line="225" w:lineRule="exact"/>
      </w:pPr>
    </w:p>
    <w:p w14:paraId="5C8394B4" w14:textId="77777777" w:rsidR="00522113" w:rsidRDefault="00522113">
      <w:pPr>
        <w:spacing w:before="15" w:line="225" w:lineRule="exact"/>
      </w:pPr>
    </w:p>
    <w:p w14:paraId="3EECB739" w14:textId="77777777" w:rsidR="00522113" w:rsidRDefault="00522113">
      <w:pPr>
        <w:spacing w:before="15" w:line="195" w:lineRule="exact"/>
      </w:pPr>
    </w:p>
    <w:p w14:paraId="1A3DECE3" w14:textId="77777777" w:rsidR="00522113" w:rsidRDefault="00522113">
      <w:pPr>
        <w:spacing w:before="15" w:line="195" w:lineRule="exact"/>
      </w:pPr>
    </w:p>
    <w:p w14:paraId="54B5788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w:t>
      </w:r>
      <w:r>
        <w:rPr>
          <w:rFonts w:ascii="Tahoma" w:eastAsia="Tahoma" w:hAnsi="Tahoma" w:cs="Tahoma"/>
          <w:i/>
          <w:color w:val="C0C0C0"/>
        </w:rPr>
        <w:t xml:space="preserve">Edition of HelpNDoc: </w:t>
      </w:r>
      <w:hyperlink r:id="rId286">
        <w:r>
          <w:rPr>
            <w:rFonts w:ascii="Tahoma" w:eastAsia="Tahoma" w:hAnsi="Tahoma" w:cs="Tahoma"/>
            <w:i/>
            <w:color w:val="6666FF"/>
          </w:rPr>
          <w:t>Generate EPub eBooks with ease</w:t>
        </w:r>
      </w:hyperlink>
    </w:p>
    <w:p w14:paraId="50DD0E5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32" w:name="_topic_CadastrarGraudeRisco"/>
      <w:bookmarkEnd w:id="132"/>
      <w:r>
        <w:rPr>
          <w:rFonts w:ascii="Tahoma" w:eastAsia="Tahoma" w:hAnsi="Tahoma" w:cs="Tahoma"/>
          <w:i/>
          <w:color w:val="243F60"/>
          <w:sz w:val="22"/>
        </w:rPr>
        <w:t>Cadastrar Grau de Risco</w:t>
      </w:r>
    </w:p>
    <w:p w14:paraId="4B7BBD6D"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Grau de Risco</w:t>
      </w:r>
      <w:r>
        <w:rPr>
          <w:rFonts w:ascii="Calibri" w:eastAsia="Calibri" w:hAnsi="Calibri" w:cs="Calibri"/>
          <w:sz w:val="24"/>
        </w:rPr>
        <w:t>"</w:t>
      </w:r>
      <w:r>
        <w:rPr>
          <w:sz w:val="24"/>
        </w:rPr>
        <w:t>.</w:t>
      </w:r>
      <w:r>
        <w:rPr>
          <w:rFonts w:ascii="Calibri" w:eastAsia="Calibri" w:hAnsi="Calibri" w:cs="Calibri"/>
          <w:sz w:val="24"/>
        </w:rPr>
        <w:t xml:space="preserve"> Será mostrada a lista com os graus de riscos</w:t>
      </w:r>
      <w:r>
        <w:rPr>
          <w:rFonts w:ascii="Calibri" w:eastAsia="Calibri" w:hAnsi="Calibri" w:cs="Calibri"/>
          <w:spacing w:val="15"/>
          <w:sz w:val="24"/>
        </w:rPr>
        <w:t xml:space="preserve"> </w:t>
      </w:r>
      <w:r>
        <w:rPr>
          <w:rFonts w:ascii="Calibri" w:eastAsia="Calibri" w:hAnsi="Calibri" w:cs="Calibri"/>
          <w:sz w:val="24"/>
        </w:rPr>
        <w:t xml:space="preserve">cadastradas. Para cadastrar novo Grau de Risco, selecionar a opção </w:t>
      </w:r>
      <w:r>
        <w:rPr>
          <w:noProof/>
        </w:rPr>
        <w:drawing>
          <wp:inline distT="0" distB="0" distL="0" distR="0" wp14:anchorId="3617BE29" wp14:editId="47E70508">
            <wp:extent cx="2324100" cy="276225"/>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png"/>
                    <pic:cNvPicPr/>
                  </pic:nvPicPr>
                  <pic:blipFill>
                    <a:blip r:embed="rId287" cstate="print"/>
                    <a:stretch>
                      <a:fillRect/>
                    </a:stretch>
                  </pic:blipFill>
                  <pic:spPr>
                    <a:xfrm>
                      <a:off x="0" y="0"/>
                      <a:ext cx="2324100" cy="276225"/>
                    </a:xfrm>
                    <a:prstGeom prst="rect">
                      <a:avLst/>
                    </a:prstGeom>
                  </pic:spPr>
                </pic:pic>
              </a:graphicData>
            </a:graphic>
          </wp:inline>
        </w:drawing>
      </w:r>
      <w:r>
        <w:rPr>
          <w:sz w:val="24"/>
        </w:rPr>
        <w:t>.</w:t>
      </w:r>
    </w:p>
    <w:p w14:paraId="651EE3AD" w14:textId="77777777" w:rsidR="00522113" w:rsidRDefault="00B51388">
      <w:pPr>
        <w:spacing w:line="357" w:lineRule="auto"/>
        <w:ind w:left="105" w:right="30"/>
        <w:jc w:val="both"/>
      </w:pPr>
      <w:r>
        <w:rPr>
          <w:noProof/>
        </w:rPr>
        <w:lastRenderedPageBreak/>
        <w:drawing>
          <wp:inline distT="0" distB="0" distL="0" distR="0" wp14:anchorId="04B8F175" wp14:editId="4613B80C">
            <wp:extent cx="5924550" cy="2714625"/>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png"/>
                    <pic:cNvPicPr/>
                  </pic:nvPicPr>
                  <pic:blipFill>
                    <a:blip r:embed="rId288" cstate="print"/>
                    <a:stretch>
                      <a:fillRect/>
                    </a:stretch>
                  </pic:blipFill>
                  <pic:spPr>
                    <a:xfrm>
                      <a:off x="0" y="0"/>
                      <a:ext cx="5924550" cy="2714625"/>
                    </a:xfrm>
                    <a:prstGeom prst="rect">
                      <a:avLst/>
                    </a:prstGeom>
                  </pic:spPr>
                </pic:pic>
              </a:graphicData>
            </a:graphic>
          </wp:inline>
        </w:drawing>
      </w:r>
    </w:p>
    <w:p w14:paraId="6D113EF5" w14:textId="77777777" w:rsidR="00522113" w:rsidRDefault="00522113">
      <w:pPr>
        <w:spacing w:line="105" w:lineRule="exact"/>
      </w:pPr>
    </w:p>
    <w:p w14:paraId="49A93869" w14:textId="77777777" w:rsidR="00522113" w:rsidRDefault="00B51388">
      <w:pPr>
        <w:spacing w:before="60" w:line="568" w:lineRule="auto"/>
        <w:ind w:left="105" w:right="75"/>
        <w:jc w:val="both"/>
      </w:pPr>
      <w:r>
        <w:rPr>
          <w:rFonts w:ascii="Calibri" w:eastAsia="Calibri" w:hAnsi="Calibri" w:cs="Calibri"/>
          <w:sz w:val="24"/>
        </w:rPr>
        <w:t xml:space="preserve">Será apresentado o formulário para </w:t>
      </w:r>
      <w:r>
        <w:rPr>
          <w:rFonts w:ascii="Calibri" w:eastAsia="Calibri" w:hAnsi="Calibri" w:cs="Calibri"/>
          <w:sz w:val="24"/>
        </w:rPr>
        <w:t xml:space="preserve">cadastro. Após o preenchimento das informações selecionar a opção </w:t>
      </w:r>
      <w:r>
        <w:rPr>
          <w:noProof/>
        </w:rPr>
        <w:drawing>
          <wp:inline distT="0" distB="0" distL="0" distR="0" wp14:anchorId="7D887414" wp14:editId="76DA2DA8">
            <wp:extent cx="581025" cy="285750"/>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png"/>
                    <pic:cNvPicPr/>
                  </pic:nvPicPr>
                  <pic:blipFill>
                    <a:blip r:embed="rId163" cstate="print"/>
                    <a:stretch>
                      <a:fillRect/>
                    </a:stretch>
                  </pic:blipFill>
                  <pic:spPr>
                    <a:xfrm>
                      <a:off x="0" y="0"/>
                      <a:ext cx="581025" cy="285750"/>
                    </a:xfrm>
                    <a:prstGeom prst="rect">
                      <a:avLst/>
                    </a:prstGeom>
                  </pic:spPr>
                </pic:pic>
              </a:graphicData>
            </a:graphic>
          </wp:inline>
        </w:drawing>
      </w:r>
      <w:r>
        <w:rPr>
          <w:rFonts w:ascii="Calibri" w:eastAsia="Calibri" w:hAnsi="Calibri" w:cs="Calibri"/>
          <w:sz w:val="24"/>
        </w:rPr>
        <w:t>.</w:t>
      </w:r>
    </w:p>
    <w:p w14:paraId="7BE5F446" w14:textId="77777777" w:rsidR="00522113" w:rsidRDefault="00B51388">
      <w:pPr>
        <w:spacing w:before="60" w:line="568" w:lineRule="auto"/>
        <w:ind w:left="105" w:right="75"/>
        <w:jc w:val="both"/>
      </w:pPr>
      <w:r>
        <w:rPr>
          <w:rFonts w:ascii="Calibri" w:eastAsia="Calibri" w:hAnsi="Calibri" w:cs="Calibri"/>
          <w:b/>
          <w:sz w:val="24"/>
        </w:rPr>
        <w:t>Importante</w:t>
      </w:r>
      <w:r>
        <w:rPr>
          <w:rFonts w:ascii="Calibri" w:eastAsia="Calibri" w:hAnsi="Calibri" w:cs="Calibri"/>
          <w:sz w:val="24"/>
        </w:rPr>
        <w:t xml:space="preserve">: </w:t>
      </w:r>
    </w:p>
    <w:p w14:paraId="3FD9235B" w14:textId="77777777" w:rsidR="00522113" w:rsidRDefault="00B51388">
      <w:pPr>
        <w:numPr>
          <w:ilvl w:val="0"/>
          <w:numId w:val="54"/>
        </w:numPr>
        <w:spacing w:line="336" w:lineRule="auto"/>
        <w:ind w:right="15"/>
        <w:jc w:val="both"/>
      </w:pPr>
      <w:r>
        <w:rPr>
          <w:rFonts w:ascii="Calibri" w:eastAsia="Calibri" w:hAnsi="Calibri" w:cs="Calibri"/>
          <w:sz w:val="24"/>
        </w:rPr>
        <w:t>O sistema não deverá permitir a inclusão de um Grau de Risco duplicado.</w:t>
      </w:r>
    </w:p>
    <w:p w14:paraId="082E32B4" w14:textId="77777777" w:rsidR="00522113" w:rsidRDefault="00B51388">
      <w:pPr>
        <w:numPr>
          <w:ilvl w:val="1"/>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"Este Grau de Risco já está cadastrado.".</w:t>
      </w:r>
    </w:p>
    <w:p w14:paraId="6F5BD24B" w14:textId="77777777" w:rsidR="00522113" w:rsidRDefault="00B51388">
      <w:pPr>
        <w:numPr>
          <w:ilvl w:val="0"/>
          <w:numId w:val="54"/>
        </w:numPr>
        <w:spacing w:line="336" w:lineRule="auto"/>
        <w:ind w:right="15"/>
        <w:jc w:val="both"/>
      </w:pPr>
      <w:r>
        <w:rPr>
          <w:rFonts w:ascii="Calibri" w:eastAsia="Calibri" w:hAnsi="Calibri" w:cs="Calibri"/>
          <w:sz w:val="24"/>
        </w:rPr>
        <w:t>O sistema deverá gravar o Grau de Risco com a situ</w:t>
      </w:r>
      <w:r>
        <w:rPr>
          <w:rFonts w:ascii="Calibri" w:eastAsia="Calibri" w:hAnsi="Calibri" w:cs="Calibri"/>
          <w:sz w:val="24"/>
        </w:rPr>
        <w:t>ação igual a Ativo.</w:t>
      </w:r>
    </w:p>
    <w:p w14:paraId="309F7C3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89">
        <w:r>
          <w:rPr>
            <w:rFonts w:ascii="Tahoma" w:eastAsia="Tahoma" w:hAnsi="Tahoma" w:cs="Tahoma"/>
            <w:i/>
            <w:color w:val="6666FF"/>
          </w:rPr>
          <w:t>Full-featured Help generator</w:t>
        </w:r>
      </w:hyperlink>
    </w:p>
    <w:p w14:paraId="716CEBE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33" w:name="_topic_AlterarGraudeRisco"/>
      <w:bookmarkEnd w:id="133"/>
      <w:r>
        <w:rPr>
          <w:rFonts w:ascii="Tahoma" w:eastAsia="Tahoma" w:hAnsi="Tahoma" w:cs="Tahoma"/>
          <w:i/>
          <w:color w:val="243F60"/>
          <w:sz w:val="22"/>
        </w:rPr>
        <w:t>Alterar Grau de Risco</w:t>
      </w:r>
    </w:p>
    <w:p w14:paraId="7AA3A16F"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Grau de Risco"</w:t>
      </w:r>
      <w:r>
        <w:rPr>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os </w:t>
      </w:r>
      <w:r>
        <w:rPr>
          <w:rFonts w:ascii="Calibri" w:eastAsia="Calibri" w:hAnsi="Calibri" w:cs="Calibri"/>
          <w:b/>
          <w:sz w:val="24"/>
        </w:rPr>
        <w:t>Graus de Risco</w:t>
      </w:r>
      <w:r>
        <w:rPr>
          <w:rFonts w:ascii="Calibri" w:eastAsia="Calibri" w:hAnsi="Calibri" w:cs="Calibri"/>
          <w:sz w:val="24"/>
        </w:rPr>
        <w:t xml:space="preserve"> cadastradas. Para alterar um </w:t>
      </w:r>
      <w:r>
        <w:rPr>
          <w:rFonts w:ascii="Calibri" w:eastAsia="Calibri" w:hAnsi="Calibri" w:cs="Calibri"/>
          <w:b/>
          <w:sz w:val="24"/>
        </w:rPr>
        <w:t>Grau de Risco</w:t>
      </w:r>
      <w:r>
        <w:rPr>
          <w:rFonts w:ascii="Calibri" w:eastAsia="Calibri" w:hAnsi="Calibri" w:cs="Calibri"/>
          <w:sz w:val="24"/>
        </w:rPr>
        <w:t xml:space="preserve"> selecionar um registro da lista de </w:t>
      </w:r>
      <w:r>
        <w:rPr>
          <w:rFonts w:ascii="Calibri" w:eastAsia="Calibri" w:hAnsi="Calibri" w:cs="Calibri"/>
          <w:b/>
          <w:sz w:val="24"/>
        </w:rPr>
        <w:t>Grau de Risco</w:t>
      </w:r>
      <w:r>
        <w:rPr>
          <w:sz w:val="24"/>
        </w:rPr>
        <w:t>.</w:t>
      </w:r>
    </w:p>
    <w:p w14:paraId="72752452" w14:textId="77777777" w:rsidR="00522113" w:rsidRDefault="00B51388">
      <w:pPr>
        <w:spacing w:line="357" w:lineRule="auto"/>
        <w:ind w:left="105" w:right="30"/>
        <w:jc w:val="both"/>
      </w:pPr>
      <w:r>
        <w:rPr>
          <w:noProof/>
        </w:rPr>
        <w:lastRenderedPageBreak/>
        <w:drawing>
          <wp:inline distT="0" distB="0" distL="0" distR="0" wp14:anchorId="2B1672C1" wp14:editId="173D1F2C">
            <wp:extent cx="5924550" cy="2714625"/>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png"/>
                    <pic:cNvPicPr/>
                  </pic:nvPicPr>
                  <pic:blipFill>
                    <a:blip r:embed="rId290" cstate="print"/>
                    <a:stretch>
                      <a:fillRect/>
                    </a:stretch>
                  </pic:blipFill>
                  <pic:spPr>
                    <a:xfrm>
                      <a:off x="0" y="0"/>
                      <a:ext cx="5924550" cy="2714625"/>
                    </a:xfrm>
                    <a:prstGeom prst="rect">
                      <a:avLst/>
                    </a:prstGeom>
                  </pic:spPr>
                </pic:pic>
              </a:graphicData>
            </a:graphic>
          </wp:inline>
        </w:drawing>
      </w:r>
    </w:p>
    <w:p w14:paraId="12FF4784" w14:textId="77777777" w:rsidR="00522113" w:rsidRDefault="00522113">
      <w:pPr>
        <w:spacing w:before="15" w:line="165" w:lineRule="exact"/>
      </w:pPr>
    </w:p>
    <w:p w14:paraId="666751D1" w14:textId="77777777" w:rsidR="00522113" w:rsidRDefault="00B51388">
      <w:pPr>
        <w:spacing w:before="15" w:line="360"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alteração.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1EE19249" wp14:editId="4EB5AFF1">
            <wp:extent cx="581025" cy="28575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w:t>
      </w:r>
    </w:p>
    <w:p w14:paraId="24BAA7FA" w14:textId="77777777" w:rsidR="00522113" w:rsidRDefault="00B51388">
      <w:pPr>
        <w:spacing w:before="60" w:line="568" w:lineRule="auto"/>
        <w:ind w:left="105" w:right="75"/>
        <w:jc w:val="both"/>
      </w:pPr>
      <w:r>
        <w:rPr>
          <w:rFonts w:ascii="Calibri" w:eastAsia="Calibri" w:hAnsi="Calibri" w:cs="Calibri"/>
          <w:b/>
          <w:sz w:val="24"/>
        </w:rPr>
        <w:t>Importante</w:t>
      </w:r>
      <w:r>
        <w:rPr>
          <w:rFonts w:ascii="Calibri" w:eastAsia="Calibri" w:hAnsi="Calibri" w:cs="Calibri"/>
          <w:sz w:val="24"/>
        </w:rPr>
        <w:t>:</w:t>
      </w:r>
      <w:r>
        <w:rPr>
          <w:rFonts w:ascii="Calibri" w:eastAsia="Calibri" w:hAnsi="Calibri" w:cs="Calibri"/>
          <w:sz w:val="24"/>
        </w:rPr>
        <w:t xml:space="preserve"> </w:t>
      </w:r>
    </w:p>
    <w:p w14:paraId="27CAEEA0" w14:textId="77777777" w:rsidR="00522113" w:rsidRDefault="00B51388">
      <w:pPr>
        <w:numPr>
          <w:ilvl w:val="0"/>
          <w:numId w:val="54"/>
        </w:numPr>
        <w:spacing w:line="336" w:lineRule="auto"/>
        <w:ind w:right="15"/>
        <w:jc w:val="both"/>
      </w:pPr>
      <w:r>
        <w:rPr>
          <w:rFonts w:ascii="Calibri" w:eastAsia="Calibri" w:hAnsi="Calibri" w:cs="Calibri"/>
          <w:sz w:val="24"/>
        </w:rPr>
        <w:t xml:space="preserve">O sistema não deverá permitir a inclusão de um </w:t>
      </w:r>
      <w:r>
        <w:rPr>
          <w:rFonts w:ascii="Calibri" w:eastAsia="Calibri" w:hAnsi="Calibri" w:cs="Calibri"/>
          <w:b/>
          <w:sz w:val="24"/>
        </w:rPr>
        <w:t xml:space="preserve">Grau de Risco </w:t>
      </w:r>
      <w:r>
        <w:rPr>
          <w:rFonts w:ascii="Calibri" w:eastAsia="Calibri" w:hAnsi="Calibri" w:cs="Calibri"/>
          <w:sz w:val="24"/>
        </w:rPr>
        <w:t>duplicada.</w:t>
      </w:r>
    </w:p>
    <w:p w14:paraId="2F312A92" w14:textId="77777777" w:rsidR="00522113" w:rsidRDefault="00B51388">
      <w:pPr>
        <w:numPr>
          <w:ilvl w:val="1"/>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"Este Grau de Risco já está cadastrada.".</w:t>
      </w:r>
    </w:p>
    <w:p w14:paraId="0C3AF09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91">
        <w:r>
          <w:rPr>
            <w:rFonts w:ascii="Tahoma" w:eastAsia="Tahoma" w:hAnsi="Tahoma" w:cs="Tahoma"/>
            <w:i/>
            <w:color w:val="6666FF"/>
          </w:rPr>
          <w:t>Full-featured EPub generator</w:t>
        </w:r>
      </w:hyperlink>
    </w:p>
    <w:p w14:paraId="4C2CAA9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34" w:name="_topic_ExcluirGraudeRisco"/>
      <w:bookmarkEnd w:id="134"/>
      <w:r>
        <w:rPr>
          <w:rFonts w:ascii="Tahoma" w:eastAsia="Tahoma" w:hAnsi="Tahoma" w:cs="Tahoma"/>
          <w:i/>
          <w:color w:val="243F60"/>
          <w:sz w:val="22"/>
        </w:rPr>
        <w:t>Excluir Grau de Risco</w:t>
      </w:r>
    </w:p>
    <w:p w14:paraId="689A6077" w14:textId="77777777" w:rsidR="00522113" w:rsidRDefault="00B51388">
      <w:pPr>
        <w:spacing w:line="357" w:lineRule="auto"/>
        <w:ind w:left="105" w:right="30"/>
        <w:jc w:val="both"/>
      </w:pPr>
      <w:r>
        <w:rPr>
          <w:rFonts w:ascii="Calibri" w:eastAsia="Calibri" w:hAnsi="Calibri" w:cs="Calibri"/>
          <w:sz w:val="24"/>
        </w:rPr>
        <w:t>Selecionar no menu lateral a o</w:t>
      </w:r>
      <w:r>
        <w:rPr>
          <w:rFonts w:ascii="Calibri" w:eastAsia="Calibri" w:hAnsi="Calibri" w:cs="Calibri"/>
          <w:sz w:val="24"/>
        </w:rPr>
        <w:t xml:space="preserve">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Grau de Risco"</w:t>
      </w:r>
      <w:r>
        <w:rPr>
          <w:rFonts w:ascii="Calibri" w:eastAsia="Calibri" w:hAnsi="Calibri" w:cs="Calibri"/>
          <w:sz w:val="24"/>
        </w:rPr>
        <w:t>.  Para</w:t>
      </w:r>
      <w:r>
        <w:rPr>
          <w:rFonts w:ascii="Calibri" w:eastAsia="Calibri" w:hAnsi="Calibri" w:cs="Calibri"/>
          <w:spacing w:val="60"/>
          <w:sz w:val="24"/>
        </w:rPr>
        <w:t xml:space="preserve"> </w:t>
      </w:r>
      <w:r>
        <w:rPr>
          <w:rFonts w:ascii="Calibri" w:eastAsia="Calibri" w:hAnsi="Calibri" w:cs="Calibri"/>
          <w:sz w:val="24"/>
        </w:rPr>
        <w:t xml:space="preserve">excluir  um  ou  mais </w:t>
      </w:r>
      <w:r>
        <w:rPr>
          <w:rFonts w:ascii="Calibri" w:eastAsia="Calibri" w:hAnsi="Calibri" w:cs="Calibri"/>
          <w:b/>
          <w:sz w:val="24"/>
        </w:rPr>
        <w:t>Graus de Risco</w:t>
      </w:r>
      <w:r>
        <w:rPr>
          <w:rFonts w:ascii="Calibri" w:eastAsia="Calibri" w:hAnsi="Calibri" w:cs="Calibri"/>
          <w:sz w:val="24"/>
        </w:rPr>
        <w:t xml:space="preserve"> selecionar os registros da lista de </w:t>
      </w:r>
      <w:r>
        <w:rPr>
          <w:rFonts w:ascii="Calibri" w:eastAsia="Calibri" w:hAnsi="Calibri" w:cs="Calibri"/>
          <w:b/>
          <w:sz w:val="24"/>
        </w:rPr>
        <w:t>Graus de Risco</w:t>
      </w:r>
      <w:r>
        <w:rPr>
          <w:rFonts w:ascii="Calibri" w:eastAsia="Calibri" w:hAnsi="Calibri" w:cs="Calibri"/>
          <w:sz w:val="24"/>
        </w:rPr>
        <w:t xml:space="preserve"> e selecionar a opção </w:t>
      </w:r>
      <w:r>
        <w:rPr>
          <w:rFonts w:ascii="Calibri" w:eastAsia="Calibri" w:hAnsi="Calibri" w:cs="Calibri"/>
          <w:b/>
          <w:sz w:val="24"/>
        </w:rPr>
        <w:t>Ações</w:t>
      </w:r>
      <w:r>
        <w:rPr>
          <w:rFonts w:ascii="Calibri" w:eastAsia="Calibri" w:hAnsi="Calibri" w:cs="Calibri"/>
          <w:sz w:val="24"/>
        </w:rPr>
        <w:t xml:space="preserve"> e depois </w:t>
      </w:r>
      <w:r>
        <w:rPr>
          <w:rFonts w:ascii="Calibri" w:eastAsia="Calibri" w:hAnsi="Calibri" w:cs="Calibri"/>
          <w:b/>
          <w:sz w:val="24"/>
        </w:rPr>
        <w:t>Excluir</w:t>
      </w:r>
      <w:r>
        <w:rPr>
          <w:rFonts w:ascii="Calibri" w:eastAsia="Calibri" w:hAnsi="Calibri" w:cs="Calibri"/>
          <w:sz w:val="24"/>
        </w:rPr>
        <w:t>. Será mostrada a mensagem de confirmação 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z w:val="24"/>
        </w:rPr>
        <w:t>ção. Ao selecionar Sim os registros selecionados serão excluídos e não mais mostrados na lista de</w:t>
      </w:r>
      <w:r>
        <w:rPr>
          <w:rFonts w:ascii="Calibri" w:eastAsia="Calibri" w:hAnsi="Calibri" w:cs="Calibri"/>
          <w:spacing w:val="15"/>
          <w:sz w:val="24"/>
        </w:rPr>
        <w:t xml:space="preserve"> </w:t>
      </w:r>
      <w:r>
        <w:rPr>
          <w:rFonts w:ascii="Calibri" w:eastAsia="Calibri" w:hAnsi="Calibri" w:cs="Calibri"/>
          <w:b/>
          <w:sz w:val="24"/>
        </w:rPr>
        <w:t>Grau de Risco</w:t>
      </w:r>
      <w:r>
        <w:rPr>
          <w:sz w:val="24"/>
        </w:rPr>
        <w:t>.</w:t>
      </w:r>
    </w:p>
    <w:p w14:paraId="057392BF" w14:textId="77777777" w:rsidR="00522113" w:rsidRDefault="00522113">
      <w:pPr>
        <w:spacing w:before="15" w:line="225" w:lineRule="exact"/>
      </w:pPr>
    </w:p>
    <w:p w14:paraId="3DD150E0" w14:textId="77777777" w:rsidR="00522113" w:rsidRDefault="00B51388">
      <w:pPr>
        <w:spacing w:line="360" w:lineRule="auto"/>
        <w:ind w:left="105" w:right="75"/>
        <w:jc w:val="both"/>
      </w:pPr>
      <w:r>
        <w:rPr>
          <w:rFonts w:ascii="Calibri" w:eastAsia="Calibri" w:hAnsi="Calibri" w:cs="Calibri"/>
          <w:b/>
          <w:sz w:val="24"/>
        </w:rPr>
        <w:t xml:space="preserve">Importante: </w:t>
      </w:r>
    </w:p>
    <w:p w14:paraId="221870A7" w14:textId="77777777" w:rsidR="00522113" w:rsidRDefault="00B51388">
      <w:pPr>
        <w:numPr>
          <w:ilvl w:val="1"/>
          <w:numId w:val="53"/>
        </w:numPr>
        <w:spacing w:line="360" w:lineRule="auto"/>
        <w:ind w:right="75"/>
        <w:jc w:val="both"/>
      </w:pPr>
      <w:r>
        <w:rPr>
          <w:rFonts w:ascii="Calibri" w:eastAsia="Calibri" w:hAnsi="Calibri" w:cs="Calibri"/>
          <w:sz w:val="24"/>
        </w:rPr>
        <w:t>Ao acionar esta opção, o sistema deverá apresentar uma mensagem de confirmação e o usuário ao confirmar, o sistema deverá excluir</w:t>
      </w:r>
      <w:r>
        <w:rPr>
          <w:rFonts w:ascii="Calibri" w:eastAsia="Calibri" w:hAnsi="Calibri" w:cs="Calibri"/>
          <w:sz w:val="24"/>
        </w:rPr>
        <w:t xml:space="preserve"> os registros selecionados.</w:t>
      </w:r>
    </w:p>
    <w:p w14:paraId="1EA670E4"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"Confirmar ação?". (Sim/Não)</w:t>
      </w:r>
    </w:p>
    <w:p w14:paraId="72459379" w14:textId="77777777" w:rsidR="00522113" w:rsidRDefault="00B51388">
      <w:pPr>
        <w:numPr>
          <w:ilvl w:val="1"/>
          <w:numId w:val="53"/>
        </w:numPr>
        <w:spacing w:line="360" w:lineRule="auto"/>
        <w:ind w:right="75"/>
        <w:jc w:val="both"/>
      </w:pPr>
      <w:r>
        <w:rPr>
          <w:rFonts w:ascii="Calibri" w:eastAsia="Calibri" w:hAnsi="Calibri" w:cs="Calibri"/>
          <w:sz w:val="24"/>
        </w:rPr>
        <w:t>O sistema somente deverá permitir a exclusão de uma grau de risco, se a mesma não possuir vínculo com nenhum outro registro na base de dados.</w:t>
      </w:r>
    </w:p>
    <w:p w14:paraId="72376F15" w14:textId="77777777" w:rsidR="00522113" w:rsidRDefault="00B51388">
      <w:pPr>
        <w:numPr>
          <w:ilvl w:val="2"/>
          <w:numId w:val="53"/>
        </w:numPr>
        <w:spacing w:line="360" w:lineRule="auto"/>
        <w:ind w:right="75"/>
        <w:jc w:val="both"/>
      </w:pPr>
      <w:r>
        <w:rPr>
          <w:rFonts w:ascii="Calibri" w:eastAsia="Calibri" w:hAnsi="Calibri" w:cs="Calibri"/>
          <w:b/>
          <w:sz w:val="24"/>
        </w:rPr>
        <w:t>Mensagem</w:t>
      </w:r>
      <w:r>
        <w:rPr>
          <w:rFonts w:ascii="Calibri" w:eastAsia="Calibri" w:hAnsi="Calibri" w:cs="Calibri"/>
          <w:sz w:val="24"/>
        </w:rPr>
        <w:t>: "Os Graus de Risco selecionadas não p</w:t>
      </w:r>
      <w:r>
        <w:rPr>
          <w:rFonts w:ascii="Calibri" w:eastAsia="Calibri" w:hAnsi="Calibri" w:cs="Calibri"/>
          <w:sz w:val="24"/>
        </w:rPr>
        <w:t>odem ser excluídas, pois já possuem vínculo com outros registros no sistema.".</w:t>
      </w:r>
    </w:p>
    <w:p w14:paraId="53AD68A5" w14:textId="77777777" w:rsidR="00522113" w:rsidRDefault="00B51388">
      <w:pPr>
        <w:numPr>
          <w:ilvl w:val="1"/>
          <w:numId w:val="53"/>
        </w:numPr>
        <w:spacing w:line="360" w:lineRule="auto"/>
        <w:ind w:right="75"/>
        <w:jc w:val="both"/>
      </w:pPr>
      <w:r>
        <w:rPr>
          <w:rFonts w:ascii="Calibri" w:eastAsia="Calibri" w:hAnsi="Calibri" w:cs="Calibri"/>
          <w:sz w:val="24"/>
        </w:rPr>
        <w:lastRenderedPageBreak/>
        <w:t>Os Graus de Risco excluídas não poderão ser utilizadas em nenhuma parte do sistema para realização de cadastro.</w:t>
      </w:r>
    </w:p>
    <w:p w14:paraId="3E94710F" w14:textId="77777777" w:rsidR="00522113" w:rsidRDefault="00522113">
      <w:pPr>
        <w:spacing w:line="360" w:lineRule="auto"/>
        <w:ind w:left="465" w:right="75"/>
        <w:jc w:val="both"/>
      </w:pPr>
    </w:p>
    <w:p w14:paraId="5FC23499" w14:textId="77777777" w:rsidR="00522113" w:rsidRDefault="00B51388">
      <w:pPr>
        <w:spacing w:line="360" w:lineRule="auto"/>
        <w:ind w:left="105" w:right="75"/>
        <w:jc w:val="both"/>
      </w:pPr>
      <w:r>
        <w:rPr>
          <w:noProof/>
        </w:rPr>
        <w:drawing>
          <wp:inline distT="0" distB="0" distL="0" distR="0" wp14:anchorId="2B2B9DF3" wp14:editId="43572E3F">
            <wp:extent cx="5924550" cy="2714625"/>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png"/>
                    <pic:cNvPicPr/>
                  </pic:nvPicPr>
                  <pic:blipFill>
                    <a:blip r:embed="rId292" cstate="print"/>
                    <a:stretch>
                      <a:fillRect/>
                    </a:stretch>
                  </pic:blipFill>
                  <pic:spPr>
                    <a:xfrm>
                      <a:off x="0" y="0"/>
                      <a:ext cx="5924550" cy="2714625"/>
                    </a:xfrm>
                    <a:prstGeom prst="rect">
                      <a:avLst/>
                    </a:prstGeom>
                  </pic:spPr>
                </pic:pic>
              </a:graphicData>
            </a:graphic>
          </wp:inline>
        </w:drawing>
      </w:r>
    </w:p>
    <w:p w14:paraId="3868BDD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93">
        <w:r>
          <w:rPr>
            <w:rFonts w:ascii="Tahoma" w:eastAsia="Tahoma" w:hAnsi="Tahoma" w:cs="Tahoma"/>
            <w:i/>
            <w:color w:val="6666FF"/>
          </w:rPr>
          <w:t>Free iPhone documentation generator</w:t>
        </w:r>
      </w:hyperlink>
    </w:p>
    <w:p w14:paraId="2548401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35" w:name="_topic_InativarGraudeRisco"/>
      <w:bookmarkEnd w:id="135"/>
      <w:r>
        <w:rPr>
          <w:rFonts w:ascii="Tahoma" w:eastAsia="Tahoma" w:hAnsi="Tahoma" w:cs="Tahoma"/>
          <w:i/>
          <w:color w:val="243F60"/>
          <w:sz w:val="22"/>
        </w:rPr>
        <w:t>Inativar Grau de Risco</w:t>
      </w:r>
    </w:p>
    <w:p w14:paraId="5FCFA1C6"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Grau de Risco"</w:t>
      </w:r>
      <w:r>
        <w:rPr>
          <w:rFonts w:ascii="Calibri" w:eastAsia="Calibri" w:hAnsi="Calibri" w:cs="Calibri"/>
          <w:sz w:val="24"/>
        </w:rPr>
        <w:t xml:space="preserve">. Para inativar um ou mais </w:t>
      </w:r>
      <w:r>
        <w:rPr>
          <w:rFonts w:ascii="Calibri" w:eastAsia="Calibri" w:hAnsi="Calibri" w:cs="Calibri"/>
          <w:b/>
          <w:sz w:val="24"/>
        </w:rPr>
        <w:t>Graus de Risco</w:t>
      </w:r>
      <w:r>
        <w:rPr>
          <w:rFonts w:ascii="Calibri" w:eastAsia="Calibri" w:hAnsi="Calibri" w:cs="Calibri"/>
          <w:sz w:val="24"/>
        </w:rPr>
        <w:t xml:space="preserve"> selecionar os registros da lista de </w:t>
      </w:r>
      <w:r>
        <w:rPr>
          <w:rFonts w:ascii="Calibri" w:eastAsia="Calibri" w:hAnsi="Calibri" w:cs="Calibri"/>
          <w:b/>
          <w:sz w:val="24"/>
        </w:rPr>
        <w:t>Graus de R</w:t>
      </w:r>
      <w:r>
        <w:rPr>
          <w:rFonts w:ascii="Calibri" w:eastAsia="Calibri" w:hAnsi="Calibri" w:cs="Calibri"/>
          <w:b/>
          <w:sz w:val="24"/>
        </w:rPr>
        <w:t>isco</w:t>
      </w:r>
      <w:r>
        <w:rPr>
          <w:rFonts w:ascii="Calibri" w:eastAsia="Calibri" w:hAnsi="Calibri" w:cs="Calibri"/>
          <w:sz w:val="24"/>
        </w:rPr>
        <w:t xml:space="preserve"> e selecionar a opção Ações e depois Inativar. A situação dos registros selecionados será alterada para inativo.</w:t>
      </w:r>
    </w:p>
    <w:p w14:paraId="3B7E0697" w14:textId="77777777" w:rsidR="00522113" w:rsidRDefault="00522113">
      <w:pPr>
        <w:spacing w:line="240" w:lineRule="exact"/>
      </w:pPr>
    </w:p>
    <w:p w14:paraId="6CCFAAA4"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Os</w:t>
      </w:r>
      <w:r>
        <w:rPr>
          <w:rFonts w:ascii="Calibri" w:eastAsia="Calibri" w:hAnsi="Calibri" w:cs="Calibri"/>
          <w:b/>
          <w:sz w:val="24"/>
        </w:rPr>
        <w:t xml:space="preserve"> Graus de Risco</w:t>
      </w:r>
      <w:r>
        <w:rPr>
          <w:rFonts w:ascii="Calibri" w:eastAsia="Calibri" w:hAnsi="Calibri" w:cs="Calibri"/>
          <w:sz w:val="24"/>
        </w:rPr>
        <w:t xml:space="preserve"> inativadas não poderão ser utilizadas em nenhuma parte do sistema para realização de cadastro.</w:t>
      </w:r>
    </w:p>
    <w:p w14:paraId="75D242F8" w14:textId="77777777" w:rsidR="00522113" w:rsidRDefault="00B51388">
      <w:pPr>
        <w:spacing w:line="357" w:lineRule="auto"/>
        <w:ind w:left="105" w:right="75"/>
        <w:jc w:val="both"/>
      </w:pPr>
      <w:r>
        <w:rPr>
          <w:noProof/>
        </w:rPr>
        <w:drawing>
          <wp:inline distT="0" distB="0" distL="0" distR="0" wp14:anchorId="0295FEDB" wp14:editId="4F5ED47A">
            <wp:extent cx="5924550" cy="2705100"/>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png"/>
                    <pic:cNvPicPr/>
                  </pic:nvPicPr>
                  <pic:blipFill>
                    <a:blip r:embed="rId294" cstate="print"/>
                    <a:stretch>
                      <a:fillRect/>
                    </a:stretch>
                  </pic:blipFill>
                  <pic:spPr>
                    <a:xfrm>
                      <a:off x="0" y="0"/>
                      <a:ext cx="5924550" cy="2705100"/>
                    </a:xfrm>
                    <a:prstGeom prst="rect">
                      <a:avLst/>
                    </a:prstGeom>
                  </pic:spPr>
                </pic:pic>
              </a:graphicData>
            </a:graphic>
          </wp:inline>
        </w:drawing>
      </w:r>
    </w:p>
    <w:p w14:paraId="1E602BC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w:t>
      </w:r>
      <w:r>
        <w:rPr>
          <w:rFonts w:ascii="Tahoma" w:eastAsia="Tahoma" w:hAnsi="Tahoma" w:cs="Tahoma"/>
          <w:i/>
          <w:color w:val="C0C0C0"/>
        </w:rPr>
        <w:t xml:space="preserve">th the Personal Edition of HelpNDoc: </w:t>
      </w:r>
      <w:hyperlink r:id="rId295">
        <w:r>
          <w:rPr>
            <w:rFonts w:ascii="Tahoma" w:eastAsia="Tahoma" w:hAnsi="Tahoma" w:cs="Tahoma"/>
            <w:i/>
            <w:color w:val="6666FF"/>
          </w:rPr>
          <w:t>Produce online help for Qt applications</w:t>
        </w:r>
      </w:hyperlink>
    </w:p>
    <w:p w14:paraId="6A7CBC6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36" w:name="_topic_AtivarGraudeRisco"/>
      <w:bookmarkEnd w:id="136"/>
      <w:r>
        <w:rPr>
          <w:rFonts w:ascii="Tahoma" w:eastAsia="Tahoma" w:hAnsi="Tahoma" w:cs="Tahoma"/>
          <w:i/>
          <w:color w:val="243F60"/>
          <w:sz w:val="22"/>
        </w:rPr>
        <w:lastRenderedPageBreak/>
        <w:t>Ativar Grau de Risco</w:t>
      </w:r>
    </w:p>
    <w:p w14:paraId="4E55657B"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Grau de Risco"</w:t>
      </w:r>
      <w:r>
        <w:rPr>
          <w:rFonts w:ascii="Calibri" w:eastAsia="Calibri" w:hAnsi="Calibri" w:cs="Calibri"/>
          <w:sz w:val="24"/>
        </w:rPr>
        <w:t xml:space="preserve">. Para ativar um ou mais </w:t>
      </w:r>
      <w:r>
        <w:rPr>
          <w:rFonts w:ascii="Calibri" w:eastAsia="Calibri" w:hAnsi="Calibri" w:cs="Calibri"/>
          <w:b/>
          <w:sz w:val="24"/>
        </w:rPr>
        <w:t>Graus de Risco</w:t>
      </w:r>
      <w:r>
        <w:rPr>
          <w:rFonts w:ascii="Calibri" w:eastAsia="Calibri" w:hAnsi="Calibri" w:cs="Calibri"/>
          <w:sz w:val="24"/>
        </w:rPr>
        <w:t xml:space="preserve"> selecionar os registros da lista de </w:t>
      </w:r>
      <w:r>
        <w:rPr>
          <w:rFonts w:ascii="Calibri" w:eastAsia="Calibri" w:hAnsi="Calibri" w:cs="Calibri"/>
          <w:b/>
          <w:sz w:val="24"/>
        </w:rPr>
        <w:t>Graus de Risco</w:t>
      </w:r>
      <w:r>
        <w:rPr>
          <w:rFonts w:ascii="Calibri" w:eastAsia="Calibri" w:hAnsi="Calibri" w:cs="Calibri"/>
          <w:sz w:val="24"/>
        </w:rPr>
        <w:t xml:space="preserve"> e selecionar a opção </w:t>
      </w:r>
      <w:r>
        <w:rPr>
          <w:rFonts w:ascii="Calibri" w:eastAsia="Calibri" w:hAnsi="Calibri" w:cs="Calibri"/>
          <w:b/>
          <w:sz w:val="24"/>
        </w:rPr>
        <w:t>Ações</w:t>
      </w:r>
      <w:r>
        <w:rPr>
          <w:rFonts w:ascii="Calibri" w:eastAsia="Calibri" w:hAnsi="Calibri" w:cs="Calibri"/>
          <w:sz w:val="24"/>
        </w:rPr>
        <w:t xml:space="preserve"> e depois </w:t>
      </w:r>
      <w:r>
        <w:rPr>
          <w:rFonts w:ascii="Calibri" w:eastAsia="Calibri" w:hAnsi="Calibri" w:cs="Calibri"/>
          <w:b/>
          <w:sz w:val="24"/>
        </w:rPr>
        <w:t>Ativar</w:t>
      </w:r>
      <w:r>
        <w:rPr>
          <w:rFonts w:ascii="Calibri" w:eastAsia="Calibri" w:hAnsi="Calibri" w:cs="Calibri"/>
          <w:sz w:val="24"/>
        </w:rPr>
        <w:t>. A situação dos registros selecionados será alterada para ativo.</w:t>
      </w:r>
    </w:p>
    <w:p w14:paraId="3D230F41" w14:textId="77777777" w:rsidR="00522113" w:rsidRDefault="00522113">
      <w:pPr>
        <w:spacing w:line="240" w:lineRule="exact"/>
      </w:pPr>
    </w:p>
    <w:p w14:paraId="050CF5DA" w14:textId="77777777" w:rsidR="00522113" w:rsidRDefault="00B51388">
      <w:pPr>
        <w:spacing w:line="360" w:lineRule="auto"/>
        <w:ind w:left="105" w:right="75"/>
        <w:jc w:val="both"/>
      </w:pPr>
      <w:r>
        <w:rPr>
          <w:rFonts w:ascii="Calibri" w:eastAsia="Calibri" w:hAnsi="Calibri" w:cs="Calibri"/>
          <w:b/>
          <w:sz w:val="24"/>
        </w:rPr>
        <w:t>Importante:</w:t>
      </w:r>
      <w:r>
        <w:rPr>
          <w:rFonts w:ascii="Calibri" w:eastAsia="Calibri" w:hAnsi="Calibri" w:cs="Calibri"/>
          <w:b/>
          <w:spacing w:val="-15"/>
          <w:sz w:val="24"/>
        </w:rPr>
        <w:t xml:space="preserve"> </w:t>
      </w:r>
      <w:r>
        <w:rPr>
          <w:rFonts w:ascii="Calibri" w:eastAsia="Calibri" w:hAnsi="Calibri" w:cs="Calibri"/>
          <w:sz w:val="24"/>
        </w:rPr>
        <w:t>Quando</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b/>
          <w:sz w:val="24"/>
        </w:rPr>
        <w:t>Graus de Risco</w:t>
      </w:r>
      <w:r>
        <w:rPr>
          <w:rFonts w:ascii="Calibri" w:eastAsia="Calibri" w:hAnsi="Calibri" w:cs="Calibri"/>
          <w:spacing w:val="-15"/>
          <w:sz w:val="24"/>
        </w:rPr>
        <w:t xml:space="preserve">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ativado,</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utilizá</w:t>
      </w:r>
      <w:r>
        <w:rPr>
          <w:sz w:val="24"/>
        </w:rPr>
        <w:t>-</w:t>
      </w:r>
      <w:r>
        <w:rPr>
          <w:rFonts w:ascii="Calibri" w:eastAsia="Calibri" w:hAnsi="Calibri" w:cs="Calibri"/>
          <w:sz w:val="24"/>
        </w:rPr>
        <w:t>lo</w:t>
      </w:r>
      <w:r>
        <w:rPr>
          <w:rFonts w:ascii="Calibri" w:eastAsia="Calibri" w:hAnsi="Calibri" w:cs="Calibri"/>
          <w:spacing w:val="-15"/>
          <w:sz w:val="24"/>
        </w:rPr>
        <w:t xml:space="preserve"> </w:t>
      </w:r>
      <w:r>
        <w:rPr>
          <w:rFonts w:ascii="Calibri" w:eastAsia="Calibri" w:hAnsi="Calibri" w:cs="Calibri"/>
          <w:sz w:val="24"/>
        </w:rPr>
        <w:t>novamente</w:t>
      </w:r>
      <w:r>
        <w:rPr>
          <w:rFonts w:ascii="Calibri" w:eastAsia="Calibri" w:hAnsi="Calibri" w:cs="Calibri"/>
          <w:spacing w:val="-15"/>
          <w:sz w:val="24"/>
        </w:rPr>
        <w:t xml:space="preserve"> </w:t>
      </w:r>
      <w:r>
        <w:rPr>
          <w:rFonts w:ascii="Calibri" w:eastAsia="Calibri" w:hAnsi="Calibri" w:cs="Calibri"/>
          <w:sz w:val="24"/>
        </w:rPr>
        <w:t xml:space="preserve">nos </w:t>
      </w:r>
      <w:r>
        <w:rPr>
          <w:rFonts w:ascii="Calibri" w:eastAsia="Calibri" w:hAnsi="Calibri" w:cs="Calibri"/>
          <w:sz w:val="24"/>
        </w:rPr>
        <w:t>novos cadastros de planos de fiscalização e de novas fiscalizações.</w:t>
      </w:r>
    </w:p>
    <w:p w14:paraId="5D405960" w14:textId="77777777" w:rsidR="00522113" w:rsidRDefault="00B51388">
      <w:pPr>
        <w:spacing w:line="360" w:lineRule="auto"/>
        <w:ind w:left="105" w:right="75"/>
        <w:jc w:val="both"/>
      </w:pPr>
      <w:r>
        <w:rPr>
          <w:noProof/>
        </w:rPr>
        <w:drawing>
          <wp:inline distT="0" distB="0" distL="0" distR="0" wp14:anchorId="040A19A7" wp14:editId="1286D12B">
            <wp:extent cx="5924550" cy="2714625"/>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png"/>
                    <pic:cNvPicPr/>
                  </pic:nvPicPr>
                  <pic:blipFill>
                    <a:blip r:embed="rId294" cstate="print"/>
                    <a:stretch>
                      <a:fillRect/>
                    </a:stretch>
                  </pic:blipFill>
                  <pic:spPr>
                    <a:xfrm>
                      <a:off x="0" y="0"/>
                      <a:ext cx="5924550" cy="2714625"/>
                    </a:xfrm>
                    <a:prstGeom prst="rect">
                      <a:avLst/>
                    </a:prstGeom>
                  </pic:spPr>
                </pic:pic>
              </a:graphicData>
            </a:graphic>
          </wp:inline>
        </w:drawing>
      </w:r>
    </w:p>
    <w:p w14:paraId="08B1A606" w14:textId="77777777" w:rsidR="00522113" w:rsidRDefault="00522113">
      <w:pPr>
        <w:spacing w:before="15" w:line="225" w:lineRule="exact"/>
      </w:pPr>
    </w:p>
    <w:p w14:paraId="223AE81B" w14:textId="77777777" w:rsidR="00522113" w:rsidRDefault="00522113">
      <w:pPr>
        <w:ind w:left="105"/>
      </w:pPr>
    </w:p>
    <w:p w14:paraId="48E728ED" w14:textId="77777777" w:rsidR="00522113" w:rsidRDefault="00522113">
      <w:pPr>
        <w:spacing w:line="180" w:lineRule="exact"/>
      </w:pPr>
    </w:p>
    <w:p w14:paraId="6719F31F" w14:textId="77777777" w:rsidR="00522113" w:rsidRDefault="00522113">
      <w:pPr>
        <w:spacing w:line="195" w:lineRule="exact"/>
      </w:pPr>
    </w:p>
    <w:p w14:paraId="6990E319" w14:textId="77777777" w:rsidR="00522113" w:rsidRDefault="00522113">
      <w:pPr>
        <w:spacing w:line="195" w:lineRule="exact"/>
      </w:pPr>
    </w:p>
    <w:p w14:paraId="7665131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96">
        <w:r>
          <w:rPr>
            <w:rFonts w:ascii="Tahoma" w:eastAsia="Tahoma" w:hAnsi="Tahoma" w:cs="Tahoma"/>
            <w:i/>
            <w:color w:val="6666FF"/>
          </w:rPr>
          <w:t>Generate EPub eBooks with ease</w:t>
        </w:r>
      </w:hyperlink>
    </w:p>
    <w:p w14:paraId="1E995CFA" w14:textId="77777777" w:rsidR="00522113" w:rsidRDefault="00B51388">
      <w:r>
        <w:br w:type="page"/>
      </w:r>
    </w:p>
    <w:p w14:paraId="7C90A89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37" w:name="_topic_ParametrodeRisco"/>
      <w:bookmarkEnd w:id="137"/>
      <w:r>
        <w:rPr>
          <w:rFonts w:ascii="Tahoma" w:eastAsia="Tahoma" w:hAnsi="Tahoma" w:cs="Tahoma"/>
          <w:i/>
          <w:color w:val="243F60"/>
          <w:sz w:val="22"/>
        </w:rPr>
        <w:t>Parametro de  Risco</w:t>
      </w:r>
    </w:p>
    <w:p w14:paraId="54A013BA"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Parâmetro de Risco</w:t>
      </w:r>
      <w:r>
        <w:rPr>
          <w:rFonts w:ascii="Calibri" w:eastAsia="Calibri" w:hAnsi="Calibri" w:cs="Calibri"/>
          <w:sz w:val="24"/>
        </w:rPr>
        <w:t xml:space="preserve">". Será mostrada a lista com os parâmetros de riscos cadastradas. O usuário poderá </w:t>
      </w:r>
      <w:r>
        <w:rPr>
          <w:rFonts w:ascii="Calibri" w:eastAsia="Calibri" w:hAnsi="Calibri" w:cs="Calibri"/>
          <w:b/>
          <w:sz w:val="24"/>
        </w:rPr>
        <w:t>"Consultar", "Cadastrar", "Alterar", "Excluir", "Inativar" e "Ativar"</w:t>
      </w:r>
      <w:r>
        <w:rPr>
          <w:rFonts w:ascii="Calibri" w:eastAsia="Calibri" w:hAnsi="Calibri" w:cs="Calibri"/>
          <w:sz w:val="24"/>
        </w:rPr>
        <w:t xml:space="preserve"> as parâmetros de riscos. </w:t>
      </w:r>
    </w:p>
    <w:p w14:paraId="1C219805" w14:textId="77777777" w:rsidR="00522113" w:rsidRDefault="00B51388">
      <w:pPr>
        <w:spacing w:line="357" w:lineRule="auto"/>
        <w:ind w:left="105" w:right="30"/>
        <w:jc w:val="both"/>
      </w:pPr>
      <w:r>
        <w:rPr>
          <w:rFonts w:ascii="Calibri" w:eastAsia="Calibri" w:hAnsi="Calibri" w:cs="Calibri"/>
          <w:sz w:val="24"/>
        </w:rPr>
        <w:t xml:space="preserve">Esta funcionalidade tem como objetivo gerenciar os parâmetros de risco dos </w:t>
      </w:r>
      <w:r>
        <w:rPr>
          <w:rFonts w:ascii="Calibri" w:eastAsia="Calibri" w:hAnsi="Calibri" w:cs="Calibri"/>
          <w:sz w:val="24"/>
        </w:rPr>
        <w:t>riscos que são utilizados pelo sistema no cadastro da verificação do estado de risco no Bem fiscalizado. Esta funcionalidade deve permitir</w:t>
      </w:r>
      <w:r>
        <w:rPr>
          <w:rFonts w:ascii="Calibri" w:eastAsia="Calibri" w:hAnsi="Calibri" w:cs="Calibri"/>
          <w:b/>
          <w:sz w:val="24"/>
        </w:rPr>
        <w:t xml:space="preserve"> cadastrar, editar, pesquisar, excluir, ativar e inativar os parâmetros de risco.</w:t>
      </w:r>
    </w:p>
    <w:p w14:paraId="4FD1BC4D" w14:textId="77777777" w:rsidR="00522113" w:rsidRDefault="00522113">
      <w:pPr>
        <w:spacing w:line="357" w:lineRule="auto"/>
        <w:ind w:left="105" w:right="75"/>
      </w:pPr>
    </w:p>
    <w:p w14:paraId="3C31B090" w14:textId="77777777" w:rsidR="00522113" w:rsidRDefault="00B51388">
      <w:pPr>
        <w:spacing w:line="357" w:lineRule="auto"/>
        <w:ind w:left="105" w:right="75"/>
      </w:pPr>
      <w:r>
        <w:rPr>
          <w:rFonts w:ascii="Calibri" w:eastAsia="Calibri" w:hAnsi="Calibri" w:cs="Calibri"/>
          <w:b/>
          <w:sz w:val="24"/>
        </w:rPr>
        <w:t>Importante:</w:t>
      </w:r>
    </w:p>
    <w:p w14:paraId="594F4EF1" w14:textId="77777777" w:rsidR="00522113" w:rsidRDefault="00B51388">
      <w:pPr>
        <w:numPr>
          <w:ilvl w:val="1"/>
          <w:numId w:val="52"/>
        </w:numPr>
        <w:spacing w:line="357" w:lineRule="auto"/>
        <w:ind w:right="75"/>
      </w:pPr>
      <w:r>
        <w:rPr>
          <w:rFonts w:ascii="Calibri" w:eastAsia="Calibri" w:hAnsi="Calibri" w:cs="Calibri"/>
          <w:sz w:val="24"/>
        </w:rPr>
        <w:t>As funções de pesquisar</w:t>
      </w:r>
      <w:r>
        <w:rPr>
          <w:rFonts w:ascii="Calibri" w:eastAsia="Calibri" w:hAnsi="Calibri" w:cs="Calibri"/>
          <w:sz w:val="24"/>
        </w:rPr>
        <w:t>, incluir, alterar, excluir e ativar/inativar um parâmetro de risco, deverão ser apresentadas conforme a permissão concedida pelo sistema SISCAU.</w:t>
      </w:r>
    </w:p>
    <w:p w14:paraId="52944A18" w14:textId="77777777" w:rsidR="00522113" w:rsidRDefault="00B51388">
      <w:pPr>
        <w:numPr>
          <w:ilvl w:val="1"/>
          <w:numId w:val="52"/>
        </w:numPr>
        <w:spacing w:line="357" w:lineRule="auto"/>
        <w:ind w:right="75"/>
      </w:pPr>
      <w:r>
        <w:rPr>
          <w:rFonts w:ascii="Calibri" w:eastAsia="Calibri" w:hAnsi="Calibri" w:cs="Calibri"/>
          <w:sz w:val="24"/>
        </w:rPr>
        <w:t>No sistema SISCAU deverá ser realizada uma carga com as funções supracitadas e as mesmas serem atribuídas ao p</w:t>
      </w:r>
      <w:r>
        <w:rPr>
          <w:rFonts w:ascii="Calibri" w:eastAsia="Calibri" w:hAnsi="Calibri" w:cs="Calibri"/>
          <w:sz w:val="24"/>
        </w:rPr>
        <w:t>erfil Administrador.</w:t>
      </w:r>
    </w:p>
    <w:p w14:paraId="1DEB4CB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97">
        <w:r>
          <w:rPr>
            <w:rFonts w:ascii="Tahoma" w:eastAsia="Tahoma" w:hAnsi="Tahoma" w:cs="Tahoma"/>
            <w:i/>
            <w:color w:val="6666FF"/>
          </w:rPr>
          <w:t>Easily create EPub books</w:t>
        </w:r>
      </w:hyperlink>
    </w:p>
    <w:p w14:paraId="66E9F13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38" w:name="_topic_ConsultarParametrodeRisco"/>
      <w:bookmarkEnd w:id="138"/>
      <w:r>
        <w:rPr>
          <w:rFonts w:ascii="Tahoma" w:eastAsia="Tahoma" w:hAnsi="Tahoma" w:cs="Tahoma"/>
          <w:i/>
          <w:color w:val="243F60"/>
          <w:sz w:val="22"/>
        </w:rPr>
        <w:t>Consultar Parametro de  Risco</w:t>
      </w:r>
    </w:p>
    <w:p w14:paraId="37D715A2"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Parametro de Risco</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 xml:space="preserve">Será mostrada a </w:t>
      </w:r>
    </w:p>
    <w:p w14:paraId="5165B51A" w14:textId="77777777" w:rsidR="00522113" w:rsidRDefault="00B51388">
      <w:pPr>
        <w:spacing w:line="357" w:lineRule="auto"/>
        <w:ind w:left="105" w:right="30"/>
        <w:jc w:val="both"/>
      </w:pPr>
      <w:r>
        <w:rPr>
          <w:rFonts w:ascii="Calibri" w:eastAsia="Calibri" w:hAnsi="Calibri" w:cs="Calibri"/>
          <w:sz w:val="24"/>
        </w:rPr>
        <w:t>lista com as Parametro de Risco cadastradas.</w:t>
      </w:r>
    </w:p>
    <w:p w14:paraId="45E18AB3" w14:textId="77777777" w:rsidR="00522113" w:rsidRDefault="00522113">
      <w:pPr>
        <w:spacing w:before="15" w:line="225" w:lineRule="exact"/>
      </w:pPr>
    </w:p>
    <w:p w14:paraId="7892D036" w14:textId="77777777" w:rsidR="00522113" w:rsidRDefault="00B51388">
      <w:pPr>
        <w:spacing w:before="15" w:line="225" w:lineRule="exact"/>
      </w:pPr>
      <w:r>
        <w:rPr>
          <w:noProof/>
        </w:rPr>
        <w:drawing>
          <wp:inline distT="0" distB="0" distL="0" distR="0" wp14:anchorId="59132C9F" wp14:editId="4FA3ACF9">
            <wp:extent cx="5991225" cy="2981325"/>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png"/>
                    <pic:cNvPicPr/>
                  </pic:nvPicPr>
                  <pic:blipFill>
                    <a:blip r:embed="rId298" cstate="print"/>
                    <a:stretch>
                      <a:fillRect/>
                    </a:stretch>
                  </pic:blipFill>
                  <pic:spPr>
                    <a:xfrm>
                      <a:off x="0" y="0"/>
                      <a:ext cx="5991225" cy="2981325"/>
                    </a:xfrm>
                    <a:prstGeom prst="rect">
                      <a:avLst/>
                    </a:prstGeom>
                  </pic:spPr>
                </pic:pic>
              </a:graphicData>
            </a:graphic>
          </wp:inline>
        </w:drawing>
      </w:r>
    </w:p>
    <w:p w14:paraId="334AA9FE" w14:textId="77777777" w:rsidR="00522113" w:rsidRDefault="00522113">
      <w:pPr>
        <w:spacing w:before="15" w:line="225" w:lineRule="exact"/>
      </w:pPr>
    </w:p>
    <w:p w14:paraId="52685136" w14:textId="77777777" w:rsidR="00522113" w:rsidRDefault="00B51388">
      <w:pPr>
        <w:spacing w:before="60" w:line="360" w:lineRule="auto"/>
        <w:ind w:left="105" w:right="75"/>
        <w:jc w:val="both"/>
      </w:pPr>
      <w:r>
        <w:rPr>
          <w:rFonts w:ascii="Calibri" w:eastAsia="Calibri" w:hAnsi="Calibri" w:cs="Calibri"/>
          <w:sz w:val="24"/>
        </w:rPr>
        <w:t xml:space="preserve">É possível realizar uma nova pesquisa </w:t>
      </w:r>
      <w:r>
        <w:rPr>
          <w:rFonts w:ascii="Calibri" w:eastAsia="Calibri" w:hAnsi="Calibri" w:cs="Calibri"/>
          <w:sz w:val="24"/>
        </w:rPr>
        <w:t>utilizando os filtros Tipos do Parâmetro e Status. O campo texto permite realizar pesquisa livre e conforme o preenchimento será filtrado o resultado.</w:t>
      </w:r>
    </w:p>
    <w:p w14:paraId="07005997" w14:textId="77777777" w:rsidR="00522113" w:rsidRDefault="00522113">
      <w:pPr>
        <w:spacing w:before="15" w:line="225" w:lineRule="exact"/>
      </w:pPr>
    </w:p>
    <w:p w14:paraId="3379A895" w14:textId="77777777" w:rsidR="00522113" w:rsidRDefault="00B51388">
      <w:pPr>
        <w:spacing w:line="360" w:lineRule="auto"/>
        <w:ind w:left="105" w:right="75"/>
        <w:jc w:val="both"/>
      </w:pPr>
      <w:r>
        <w:rPr>
          <w:rFonts w:ascii="Calibri" w:eastAsia="Calibri" w:hAnsi="Calibri" w:cs="Calibri"/>
          <w:sz w:val="24"/>
        </w:rPr>
        <w:t>De acordo com a permissão do usuário autenticado é possível também excluir, ativar e inativar os Parâmet</w:t>
      </w:r>
      <w:r>
        <w:rPr>
          <w:rFonts w:ascii="Calibri" w:eastAsia="Calibri" w:hAnsi="Calibri" w:cs="Calibri"/>
          <w:sz w:val="24"/>
        </w:rPr>
        <w:t>ros de Riscos.</w:t>
      </w:r>
    </w:p>
    <w:p w14:paraId="5D4534D8" w14:textId="77777777" w:rsidR="00522113" w:rsidRDefault="00522113">
      <w:pPr>
        <w:spacing w:before="15" w:line="225" w:lineRule="exact"/>
      </w:pPr>
    </w:p>
    <w:p w14:paraId="43091EB5" w14:textId="77777777" w:rsidR="00522113" w:rsidRDefault="00B51388">
      <w:pPr>
        <w:tabs>
          <w:tab w:val="left" w:pos="825"/>
        </w:tabs>
        <w:spacing w:line="355" w:lineRule="auto"/>
        <w:ind w:left="825" w:right="75" w:hanging="360"/>
        <w:jc w:val="both"/>
      </w:pPr>
      <w:r>
        <w:rPr>
          <w:sz w:val="24"/>
        </w:rPr>
        <w:sym w:font="Symbol" w:char="00B7"/>
      </w:r>
      <w:r>
        <w:rPr>
          <w:sz w:val="24"/>
        </w:rPr>
        <w:tab/>
      </w:r>
      <w:r>
        <w:rPr>
          <w:rFonts w:ascii="Calibri" w:eastAsia="Calibri" w:hAnsi="Calibri" w:cs="Calibri"/>
          <w:b/>
          <w:sz w:val="24"/>
        </w:rPr>
        <w:t>Excluir</w:t>
      </w:r>
      <w:r>
        <w:rPr>
          <w:rFonts w:ascii="Calibri" w:eastAsia="Calibri" w:hAnsi="Calibri" w:cs="Calibri"/>
          <w:sz w:val="24"/>
        </w:rPr>
        <w:t>:</w:t>
      </w:r>
    </w:p>
    <w:p w14:paraId="4FEBD03B" w14:textId="77777777" w:rsidR="00522113" w:rsidRDefault="00B51388">
      <w:pPr>
        <w:numPr>
          <w:ilvl w:val="1"/>
          <w:numId w:val="53"/>
        </w:numPr>
        <w:spacing w:line="355" w:lineRule="auto"/>
        <w:ind w:right="75"/>
        <w:jc w:val="both"/>
      </w:pPr>
      <w:r>
        <w:rPr>
          <w:rFonts w:ascii="Calibri" w:eastAsia="Calibri" w:hAnsi="Calibri" w:cs="Calibri"/>
          <w:sz w:val="24"/>
        </w:rPr>
        <w:t>Os Parâmetros de Risco excluídos não poderão ser utilizadas em nenhuma parte do sistema para realização de cadastro.</w:t>
      </w:r>
    </w:p>
    <w:p w14:paraId="24A05668" w14:textId="77777777" w:rsidR="00522113" w:rsidRDefault="00B51388">
      <w:pPr>
        <w:numPr>
          <w:ilvl w:val="1"/>
          <w:numId w:val="53"/>
        </w:numPr>
        <w:spacing w:line="355" w:lineRule="auto"/>
        <w:ind w:right="75"/>
        <w:jc w:val="both"/>
      </w:pPr>
      <w:r>
        <w:rPr>
          <w:rFonts w:ascii="Calibri" w:eastAsia="Calibri" w:hAnsi="Calibri" w:cs="Calibri"/>
          <w:sz w:val="24"/>
        </w:rPr>
        <w:t xml:space="preserve">O sistema somente deverá permitir a exclusão de uma parâmetro de risco, se o mesmo não possuir vínculo com </w:t>
      </w:r>
      <w:r>
        <w:rPr>
          <w:rFonts w:ascii="Calibri" w:eastAsia="Calibri" w:hAnsi="Calibri" w:cs="Calibri"/>
          <w:sz w:val="24"/>
        </w:rPr>
        <w:t>nenhum outro registro na base de dados.</w:t>
      </w:r>
    </w:p>
    <w:p w14:paraId="361F87A2" w14:textId="77777777" w:rsidR="00522113" w:rsidRDefault="00B51388">
      <w:pPr>
        <w:numPr>
          <w:ilvl w:val="2"/>
          <w:numId w:val="53"/>
        </w:numPr>
        <w:spacing w:line="355" w:lineRule="auto"/>
        <w:ind w:right="75"/>
        <w:jc w:val="both"/>
      </w:pPr>
      <w:r>
        <w:rPr>
          <w:rFonts w:ascii="Calibri" w:eastAsia="Calibri" w:hAnsi="Calibri" w:cs="Calibri"/>
          <w:b/>
          <w:sz w:val="24"/>
        </w:rPr>
        <w:lastRenderedPageBreak/>
        <w:t>Mensagem</w:t>
      </w:r>
      <w:r>
        <w:rPr>
          <w:rFonts w:ascii="Calibri" w:eastAsia="Calibri" w:hAnsi="Calibri" w:cs="Calibri"/>
          <w:sz w:val="24"/>
        </w:rPr>
        <w:t>: "Os Parâmetros de Risco selecionados não podem ser excluídos, pois possuem vínculo com outros registros no sistema.".</w:t>
      </w:r>
    </w:p>
    <w:p w14:paraId="72A32000" w14:textId="77777777" w:rsidR="00522113" w:rsidRDefault="00B51388">
      <w:pPr>
        <w:tabs>
          <w:tab w:val="left" w:pos="825"/>
        </w:tabs>
        <w:spacing w:before="15" w:line="355" w:lineRule="auto"/>
        <w:ind w:left="825" w:right="75" w:hanging="360"/>
        <w:jc w:val="both"/>
      </w:pPr>
      <w:r>
        <w:rPr>
          <w:sz w:val="24"/>
        </w:rPr>
        <w:sym w:font="Symbol" w:char="00B7"/>
      </w:r>
      <w:r>
        <w:rPr>
          <w:sz w:val="24"/>
        </w:rPr>
        <w:tab/>
      </w:r>
      <w:r>
        <w:rPr>
          <w:rFonts w:ascii="Calibri" w:eastAsia="Calibri" w:hAnsi="Calibri" w:cs="Calibri"/>
          <w:b/>
          <w:sz w:val="24"/>
        </w:rPr>
        <w:t>Inativar</w:t>
      </w:r>
      <w:r>
        <w:rPr>
          <w:rFonts w:ascii="Calibri" w:eastAsia="Calibri" w:hAnsi="Calibri" w:cs="Calibri"/>
          <w:sz w:val="24"/>
        </w:rPr>
        <w:t>:</w:t>
      </w:r>
      <w:r>
        <w:rPr>
          <w:rFonts w:ascii="Calibri" w:eastAsia="Calibri" w:hAnsi="Calibri" w:cs="Calibri"/>
          <w:spacing w:val="15"/>
          <w:sz w:val="24"/>
        </w:rPr>
        <w:t xml:space="preserve"> </w:t>
      </w:r>
    </w:p>
    <w:p w14:paraId="770F8B25" w14:textId="77777777" w:rsidR="00522113" w:rsidRDefault="00B51388">
      <w:pPr>
        <w:numPr>
          <w:ilvl w:val="1"/>
          <w:numId w:val="53"/>
        </w:numPr>
        <w:spacing w:before="15" w:line="355" w:lineRule="auto"/>
        <w:ind w:right="75"/>
        <w:jc w:val="both"/>
      </w:pPr>
      <w:r>
        <w:rPr>
          <w:rFonts w:ascii="Calibri" w:eastAsia="Calibri" w:hAnsi="Calibri" w:cs="Calibri"/>
          <w:sz w:val="24"/>
        </w:rPr>
        <w:t xml:space="preserve">Os Parâmetros de Risco inativados não poderão ser utilizadas em </w:t>
      </w:r>
      <w:r>
        <w:rPr>
          <w:rFonts w:ascii="Calibri" w:eastAsia="Calibri" w:hAnsi="Calibri" w:cs="Calibri"/>
          <w:sz w:val="24"/>
        </w:rPr>
        <w:t>nenhuma parte do sistema para realização de cadastro.</w:t>
      </w:r>
    </w:p>
    <w:p w14:paraId="2A5A010E" w14:textId="77777777" w:rsidR="00522113" w:rsidRDefault="00B51388">
      <w:pPr>
        <w:numPr>
          <w:ilvl w:val="1"/>
          <w:numId w:val="53"/>
        </w:numPr>
        <w:spacing w:before="15" w:line="355" w:lineRule="auto"/>
        <w:ind w:right="75"/>
        <w:jc w:val="both"/>
      </w:pPr>
      <w:r>
        <w:rPr>
          <w:rFonts w:ascii="Calibri" w:eastAsia="Calibri" w:hAnsi="Calibri" w:cs="Calibri"/>
          <w:sz w:val="24"/>
        </w:rPr>
        <w:t>Ao acionar esta opção, o sistema deverá inativar os registros selecionados e apresentar mensagem de confirmação.</w:t>
      </w:r>
    </w:p>
    <w:p w14:paraId="59E73E3E" w14:textId="77777777" w:rsidR="00522113" w:rsidRDefault="00B51388">
      <w:pPr>
        <w:numPr>
          <w:ilvl w:val="2"/>
          <w:numId w:val="53"/>
        </w:numPr>
        <w:spacing w:line="355" w:lineRule="auto"/>
        <w:ind w:right="75"/>
        <w:jc w:val="both"/>
      </w:pPr>
      <w:r>
        <w:rPr>
          <w:rFonts w:ascii="Calibri" w:eastAsia="Calibri" w:hAnsi="Calibri" w:cs="Calibri"/>
          <w:b/>
          <w:sz w:val="24"/>
        </w:rPr>
        <w:t>Mensagem</w:t>
      </w:r>
      <w:r>
        <w:rPr>
          <w:rFonts w:ascii="Calibri" w:eastAsia="Calibri" w:hAnsi="Calibri" w:cs="Calibri"/>
          <w:sz w:val="24"/>
        </w:rPr>
        <w:t>: "Operação realizada com sucesso.".</w:t>
      </w:r>
    </w:p>
    <w:p w14:paraId="174BA74B" w14:textId="77777777" w:rsidR="00522113" w:rsidRDefault="00B51388">
      <w:pPr>
        <w:tabs>
          <w:tab w:val="left" w:pos="825"/>
        </w:tabs>
        <w:spacing w:before="15" w:line="357" w:lineRule="auto"/>
        <w:ind w:left="825" w:right="75" w:hanging="360"/>
        <w:jc w:val="both"/>
      </w:pPr>
      <w:r>
        <w:rPr>
          <w:sz w:val="24"/>
        </w:rPr>
        <w:sym w:font="Symbol" w:char="00B7"/>
      </w:r>
      <w:r>
        <w:rPr>
          <w:sz w:val="24"/>
        </w:rPr>
        <w:tab/>
      </w:r>
      <w:r>
        <w:rPr>
          <w:rFonts w:ascii="Calibri" w:eastAsia="Calibri" w:hAnsi="Calibri" w:cs="Calibri"/>
          <w:b/>
          <w:sz w:val="24"/>
        </w:rPr>
        <w:t>Ativar</w:t>
      </w:r>
      <w:r>
        <w:rPr>
          <w:rFonts w:ascii="Calibri" w:eastAsia="Calibri" w:hAnsi="Calibri" w:cs="Calibri"/>
          <w:sz w:val="24"/>
        </w:rPr>
        <w:t xml:space="preserve">:  </w:t>
      </w:r>
    </w:p>
    <w:p w14:paraId="4C5DA8C2" w14:textId="77777777" w:rsidR="00522113" w:rsidRDefault="00B51388">
      <w:pPr>
        <w:numPr>
          <w:ilvl w:val="1"/>
          <w:numId w:val="53"/>
        </w:numPr>
        <w:spacing w:before="15" w:line="357" w:lineRule="auto"/>
        <w:ind w:right="75"/>
        <w:jc w:val="both"/>
      </w:pPr>
      <w:r>
        <w:rPr>
          <w:rFonts w:ascii="Calibri" w:eastAsia="Calibri" w:hAnsi="Calibri" w:cs="Calibri"/>
          <w:sz w:val="24"/>
        </w:rPr>
        <w:t>Ao  realizar  esta  ação,  a per</w:t>
      </w:r>
      <w:r>
        <w:rPr>
          <w:rFonts w:ascii="Calibri" w:eastAsia="Calibri" w:hAnsi="Calibri" w:cs="Calibri"/>
          <w:sz w:val="24"/>
        </w:rPr>
        <w:t>gunta  será  mostrado  novamente  nas opções de membros do detalhamento da execução no cadastro de planos de fiscalização ou cadastro de fiscalizações</w:t>
      </w:r>
      <w:r>
        <w:rPr>
          <w:sz w:val="24"/>
        </w:rPr>
        <w:t>.</w:t>
      </w:r>
    </w:p>
    <w:p w14:paraId="40200360" w14:textId="77777777" w:rsidR="00522113" w:rsidRDefault="00B51388">
      <w:pPr>
        <w:numPr>
          <w:ilvl w:val="1"/>
          <w:numId w:val="53"/>
        </w:numPr>
        <w:spacing w:line="355" w:lineRule="auto"/>
        <w:ind w:right="75"/>
        <w:jc w:val="both"/>
      </w:pPr>
      <w:r>
        <w:rPr>
          <w:rFonts w:ascii="Calibri" w:eastAsia="Calibri" w:hAnsi="Calibri" w:cs="Calibri"/>
          <w:sz w:val="24"/>
        </w:rPr>
        <w:t>Ao acionar esta opção, o sistema deverá ativar os registros selecionados e apresentar mensagem de confir</w:t>
      </w:r>
      <w:r>
        <w:rPr>
          <w:rFonts w:ascii="Calibri" w:eastAsia="Calibri" w:hAnsi="Calibri" w:cs="Calibri"/>
          <w:sz w:val="24"/>
        </w:rPr>
        <w:t>mação.</w:t>
      </w:r>
    </w:p>
    <w:p w14:paraId="272E5F1B" w14:textId="77777777" w:rsidR="00522113" w:rsidRDefault="00B51388">
      <w:pPr>
        <w:numPr>
          <w:ilvl w:val="2"/>
          <w:numId w:val="53"/>
        </w:numPr>
        <w:spacing w:line="355" w:lineRule="auto"/>
        <w:ind w:right="75"/>
        <w:jc w:val="both"/>
      </w:pPr>
      <w:r>
        <w:rPr>
          <w:rFonts w:ascii="Calibri" w:eastAsia="Calibri" w:hAnsi="Calibri" w:cs="Calibri"/>
          <w:b/>
          <w:sz w:val="24"/>
        </w:rPr>
        <w:t>Mensagem</w:t>
      </w:r>
      <w:r>
        <w:rPr>
          <w:rFonts w:ascii="Calibri" w:eastAsia="Calibri" w:hAnsi="Calibri" w:cs="Calibri"/>
          <w:sz w:val="24"/>
        </w:rPr>
        <w:t>: "Operação realizada com sucesso.".</w:t>
      </w:r>
    </w:p>
    <w:p w14:paraId="3903517F" w14:textId="77777777" w:rsidR="00522113" w:rsidRDefault="00B51388">
      <w:pPr>
        <w:tabs>
          <w:tab w:val="left" w:pos="825"/>
        </w:tabs>
        <w:spacing w:before="15" w:line="357" w:lineRule="auto"/>
        <w:ind w:left="825" w:right="75" w:hanging="360"/>
        <w:jc w:val="both"/>
      </w:pPr>
      <w:r>
        <w:rPr>
          <w:sz w:val="24"/>
        </w:rPr>
        <w:sym w:font="Symbol" w:char="00B7"/>
      </w:r>
      <w:r>
        <w:rPr>
          <w:sz w:val="24"/>
        </w:rPr>
        <w:tab/>
      </w:r>
      <w:r>
        <w:rPr>
          <w:rFonts w:ascii="Calibri" w:eastAsia="Calibri" w:hAnsi="Calibri" w:cs="Calibri"/>
          <w:b/>
          <w:sz w:val="24"/>
        </w:rPr>
        <w:t>Ordenar Coluna</w:t>
      </w:r>
      <w:r>
        <w:rPr>
          <w:rFonts w:ascii="Calibri" w:eastAsia="Calibri" w:hAnsi="Calibri" w:cs="Calibri"/>
          <w:sz w:val="24"/>
        </w:rPr>
        <w:t>: Ao acionar o nome da respectiva coluna, o sistema deverá ordenar o resultado pela coluna em ordem alfabética/numérica . Caso já esteja em ordem alfabética/numérica nesta coluna, o sistem</w:t>
      </w:r>
      <w:r>
        <w:rPr>
          <w:rFonts w:ascii="Calibri" w:eastAsia="Calibri" w:hAnsi="Calibri" w:cs="Calibri"/>
          <w:sz w:val="24"/>
        </w:rPr>
        <w:t xml:space="preserve">a deverá ordenar usando a lógica inversa. </w:t>
      </w:r>
    </w:p>
    <w:p w14:paraId="4F5A41F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99">
        <w:r>
          <w:rPr>
            <w:rFonts w:ascii="Tahoma" w:eastAsia="Tahoma" w:hAnsi="Tahoma" w:cs="Tahoma"/>
            <w:i/>
            <w:color w:val="6666FF"/>
          </w:rPr>
          <w:t>Easily create Help documents</w:t>
        </w:r>
      </w:hyperlink>
    </w:p>
    <w:p w14:paraId="54A074F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39" w:name="_topic_CadastrarParametrodeRisco"/>
      <w:bookmarkEnd w:id="139"/>
      <w:r>
        <w:rPr>
          <w:rFonts w:ascii="Tahoma" w:eastAsia="Tahoma" w:hAnsi="Tahoma" w:cs="Tahoma"/>
          <w:i/>
          <w:color w:val="243F60"/>
          <w:sz w:val="22"/>
        </w:rPr>
        <w:t>Cadastrar Parametro de  Risco</w:t>
      </w:r>
    </w:p>
    <w:p w14:paraId="2AB52830"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Parametro de Risco</w:t>
      </w:r>
      <w:r>
        <w:rPr>
          <w:rFonts w:ascii="Calibri" w:eastAsia="Calibri" w:hAnsi="Calibri" w:cs="Calibri"/>
          <w:sz w:val="24"/>
        </w:rPr>
        <w:t>"</w:t>
      </w:r>
      <w:r>
        <w:rPr>
          <w:sz w:val="24"/>
        </w:rPr>
        <w:t>.</w:t>
      </w:r>
      <w:r>
        <w:rPr>
          <w:rFonts w:ascii="Calibri" w:eastAsia="Calibri" w:hAnsi="Calibri" w:cs="Calibri"/>
          <w:sz w:val="24"/>
        </w:rPr>
        <w:t xml:space="preserve"> Será mos</w:t>
      </w:r>
      <w:r>
        <w:rPr>
          <w:rFonts w:ascii="Calibri" w:eastAsia="Calibri" w:hAnsi="Calibri" w:cs="Calibri"/>
          <w:sz w:val="24"/>
        </w:rPr>
        <w:t>trada a lista com os Parametros de Riscos</w:t>
      </w:r>
      <w:r>
        <w:rPr>
          <w:rFonts w:ascii="Calibri" w:eastAsia="Calibri" w:hAnsi="Calibri" w:cs="Calibri"/>
          <w:spacing w:val="15"/>
          <w:sz w:val="24"/>
        </w:rPr>
        <w:t xml:space="preserve"> </w:t>
      </w:r>
      <w:r>
        <w:rPr>
          <w:rFonts w:ascii="Calibri" w:eastAsia="Calibri" w:hAnsi="Calibri" w:cs="Calibri"/>
          <w:sz w:val="24"/>
        </w:rPr>
        <w:t xml:space="preserve">cadastradas. Para cadastrar nova Pergunta selecionar a opção </w:t>
      </w:r>
      <w:r>
        <w:rPr>
          <w:noProof/>
        </w:rPr>
        <w:drawing>
          <wp:inline distT="0" distB="0" distL="0" distR="0" wp14:anchorId="552FA4CC" wp14:editId="1FD205DF">
            <wp:extent cx="2428875" cy="276225"/>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png"/>
                    <pic:cNvPicPr/>
                  </pic:nvPicPr>
                  <pic:blipFill>
                    <a:blip r:embed="rId300" cstate="print"/>
                    <a:stretch>
                      <a:fillRect/>
                    </a:stretch>
                  </pic:blipFill>
                  <pic:spPr>
                    <a:xfrm>
                      <a:off x="0" y="0"/>
                      <a:ext cx="2428875" cy="276225"/>
                    </a:xfrm>
                    <a:prstGeom prst="rect">
                      <a:avLst/>
                    </a:prstGeom>
                  </pic:spPr>
                </pic:pic>
              </a:graphicData>
            </a:graphic>
          </wp:inline>
        </w:drawing>
      </w:r>
      <w:r>
        <w:rPr>
          <w:rFonts w:ascii="Calibri" w:eastAsia="Calibri" w:hAnsi="Calibri" w:cs="Calibri"/>
          <w:sz w:val="24"/>
        </w:rPr>
        <w:t xml:space="preserve"> </w:t>
      </w:r>
      <w:r>
        <w:rPr>
          <w:sz w:val="24"/>
        </w:rPr>
        <w:t xml:space="preserve">. </w:t>
      </w:r>
    </w:p>
    <w:p w14:paraId="02D39335" w14:textId="77777777" w:rsidR="00522113" w:rsidRDefault="00B51388">
      <w:pPr>
        <w:spacing w:line="357" w:lineRule="auto"/>
        <w:ind w:left="105" w:right="30"/>
        <w:jc w:val="both"/>
      </w:pPr>
      <w:r>
        <w:rPr>
          <w:rFonts w:ascii="Calibri" w:eastAsia="Calibri" w:hAnsi="Calibri" w:cs="Calibri"/>
          <w:sz w:val="24"/>
        </w:rPr>
        <w:t>O sistema irá apresenta as duas opções "</w:t>
      </w:r>
      <w:r>
        <w:rPr>
          <w:rFonts w:ascii="Calibri" w:eastAsia="Calibri" w:hAnsi="Calibri" w:cs="Calibri"/>
          <w:b/>
          <w:sz w:val="24"/>
        </w:rPr>
        <w:t>Probabilidade</w:t>
      </w:r>
      <w:r>
        <w:rPr>
          <w:rFonts w:ascii="Calibri" w:eastAsia="Calibri" w:hAnsi="Calibri" w:cs="Calibri"/>
          <w:sz w:val="24"/>
        </w:rPr>
        <w:t>" e "</w:t>
      </w:r>
      <w:r>
        <w:rPr>
          <w:rFonts w:ascii="Calibri" w:eastAsia="Calibri" w:hAnsi="Calibri" w:cs="Calibri"/>
          <w:b/>
          <w:sz w:val="24"/>
        </w:rPr>
        <w:t>Impacto</w:t>
      </w:r>
      <w:r>
        <w:rPr>
          <w:rFonts w:ascii="Calibri" w:eastAsia="Calibri" w:hAnsi="Calibri" w:cs="Calibri"/>
          <w:sz w:val="24"/>
        </w:rPr>
        <w:t xml:space="preserve">", conforme seleção do usuário, o sistema irá apresenta o formulario de inclusão do Parametro de Risco. </w:t>
      </w:r>
    </w:p>
    <w:p w14:paraId="09C2FC99" w14:textId="77777777" w:rsidR="00522113" w:rsidRDefault="00522113">
      <w:pPr>
        <w:spacing w:line="357" w:lineRule="auto"/>
        <w:ind w:left="105" w:right="30"/>
        <w:jc w:val="both"/>
      </w:pPr>
    </w:p>
    <w:p w14:paraId="186130BC" w14:textId="77777777" w:rsidR="00522113" w:rsidRDefault="00B51388">
      <w:pPr>
        <w:spacing w:line="105" w:lineRule="exact"/>
      </w:pPr>
      <w:r>
        <w:rPr>
          <w:noProof/>
        </w:rPr>
        <w:drawing>
          <wp:inline distT="0" distB="0" distL="0" distR="0" wp14:anchorId="5737F4BB" wp14:editId="18B49708">
            <wp:extent cx="5991225" cy="2981325"/>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png"/>
                    <pic:cNvPicPr/>
                  </pic:nvPicPr>
                  <pic:blipFill>
                    <a:blip r:embed="rId301" cstate="print"/>
                    <a:stretch>
                      <a:fillRect/>
                    </a:stretch>
                  </pic:blipFill>
                  <pic:spPr>
                    <a:xfrm>
                      <a:off x="0" y="0"/>
                      <a:ext cx="5991225" cy="2981325"/>
                    </a:xfrm>
                    <a:prstGeom prst="rect">
                      <a:avLst/>
                    </a:prstGeom>
                  </pic:spPr>
                </pic:pic>
              </a:graphicData>
            </a:graphic>
          </wp:inline>
        </w:drawing>
      </w:r>
    </w:p>
    <w:p w14:paraId="63975AC7" w14:textId="77777777" w:rsidR="00522113" w:rsidRDefault="00522113">
      <w:pPr>
        <w:spacing w:line="357" w:lineRule="auto"/>
        <w:ind w:left="105" w:right="30"/>
        <w:jc w:val="both"/>
      </w:pPr>
    </w:p>
    <w:p w14:paraId="4082619E" w14:textId="77777777" w:rsidR="00522113" w:rsidRDefault="00522113">
      <w:pPr>
        <w:spacing w:line="105" w:lineRule="exact"/>
      </w:pPr>
    </w:p>
    <w:p w14:paraId="64E7B9F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02">
        <w:r>
          <w:rPr>
            <w:rFonts w:ascii="Tahoma" w:eastAsia="Tahoma" w:hAnsi="Tahoma" w:cs="Tahoma"/>
            <w:i/>
            <w:color w:val="6666FF"/>
          </w:rPr>
          <w:t>Free help authoring environment</w:t>
        </w:r>
      </w:hyperlink>
    </w:p>
    <w:p w14:paraId="28D65B8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40" w:name="_topic_Probabilidade"/>
      <w:bookmarkEnd w:id="140"/>
      <w:r>
        <w:rPr>
          <w:rFonts w:ascii="Tahoma" w:eastAsia="Tahoma" w:hAnsi="Tahoma" w:cs="Tahoma"/>
          <w:i/>
          <w:color w:val="243F60"/>
          <w:sz w:val="22"/>
        </w:rPr>
        <w:t>Probabilidade</w:t>
      </w:r>
    </w:p>
    <w:p w14:paraId="4282FEBF" w14:textId="77777777" w:rsidR="00522113" w:rsidRDefault="00B51388">
      <w:pPr>
        <w:spacing w:line="357" w:lineRule="auto"/>
        <w:ind w:left="105" w:right="30"/>
        <w:jc w:val="both"/>
      </w:pPr>
      <w:r>
        <w:rPr>
          <w:rFonts w:ascii="Calibri" w:eastAsia="Calibri" w:hAnsi="Calibri" w:cs="Calibri"/>
          <w:sz w:val="24"/>
        </w:rPr>
        <w:t>Caso o usuário selecionar a opção "</w:t>
      </w:r>
      <w:r>
        <w:rPr>
          <w:rFonts w:ascii="Calibri" w:eastAsia="Calibri" w:hAnsi="Calibri" w:cs="Calibri"/>
          <w:b/>
          <w:sz w:val="24"/>
        </w:rPr>
        <w:t>Probabilidade</w:t>
      </w:r>
      <w:r>
        <w:rPr>
          <w:rFonts w:ascii="Calibri" w:eastAsia="Calibri" w:hAnsi="Calibri" w:cs="Calibri"/>
          <w:sz w:val="24"/>
        </w:rPr>
        <w:t>", o sistema irá apresenta o formulario de</w:t>
      </w:r>
      <w:r>
        <w:rPr>
          <w:rFonts w:ascii="Calibri" w:eastAsia="Calibri" w:hAnsi="Calibri" w:cs="Calibri"/>
          <w:b/>
          <w:sz w:val="24"/>
        </w:rPr>
        <w:t xml:space="preserve"> inclusão de Parâmetro de Risco da Probabilidade</w:t>
      </w:r>
      <w:r>
        <w:rPr>
          <w:rFonts w:ascii="Calibri" w:eastAsia="Calibri" w:hAnsi="Calibri" w:cs="Calibri"/>
          <w:sz w:val="24"/>
        </w:rPr>
        <w:t>.</w:t>
      </w:r>
    </w:p>
    <w:p w14:paraId="3673CD03" w14:textId="77777777" w:rsidR="00522113" w:rsidRDefault="00B51388">
      <w:pPr>
        <w:spacing w:line="357" w:lineRule="auto"/>
        <w:ind w:left="105" w:right="30"/>
        <w:jc w:val="both"/>
      </w:pPr>
      <w:r>
        <w:rPr>
          <w:noProof/>
        </w:rPr>
        <w:lastRenderedPageBreak/>
        <w:drawing>
          <wp:inline distT="0" distB="0" distL="0" distR="0" wp14:anchorId="6312D35D" wp14:editId="64437F3C">
            <wp:extent cx="5924550" cy="295275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png"/>
                    <pic:cNvPicPr/>
                  </pic:nvPicPr>
                  <pic:blipFill>
                    <a:blip r:embed="rId303" cstate="print"/>
                    <a:stretch>
                      <a:fillRect/>
                    </a:stretch>
                  </pic:blipFill>
                  <pic:spPr>
                    <a:xfrm>
                      <a:off x="0" y="0"/>
                      <a:ext cx="5924550" cy="2952750"/>
                    </a:xfrm>
                    <a:prstGeom prst="rect">
                      <a:avLst/>
                    </a:prstGeom>
                  </pic:spPr>
                </pic:pic>
              </a:graphicData>
            </a:graphic>
          </wp:inline>
        </w:drawing>
      </w:r>
    </w:p>
    <w:p w14:paraId="138CCDF3" w14:textId="77777777" w:rsidR="00522113" w:rsidRDefault="00B51388">
      <w:pPr>
        <w:spacing w:before="15" w:line="360"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inclusão.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0C750295" wp14:editId="7FF0C32D">
            <wp:extent cx="581025" cy="285750"/>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eastAsia="Calibri" w:hAnsi="Calibri" w:cs="Calibri"/>
          <w:sz w:val="24"/>
        </w:rPr>
        <w:t xml:space="preserve">Ao acionar esta opção, o sistema deverá gravar o parâmetro de risco na base de dados, encaminhar o </w:t>
      </w:r>
      <w:r>
        <w:rPr>
          <w:rFonts w:ascii="Calibri" w:eastAsia="Calibri" w:hAnsi="Calibri" w:cs="Calibri"/>
          <w:sz w:val="24"/>
        </w:rPr>
        <w:t>usuário para a tela de pesquisa de parâmetro de risco e apresentar a mensagem de confirmação.</w:t>
      </w:r>
    </w:p>
    <w:p w14:paraId="1BC59F4C" w14:textId="77777777" w:rsidR="00522113" w:rsidRDefault="00522113">
      <w:pPr>
        <w:spacing w:before="15" w:line="360" w:lineRule="auto"/>
        <w:ind w:left="105" w:right="45"/>
      </w:pPr>
    </w:p>
    <w:p w14:paraId="077CED0C" w14:textId="77777777" w:rsidR="00522113" w:rsidRDefault="00B51388">
      <w:pPr>
        <w:spacing w:before="60" w:line="568" w:lineRule="auto"/>
        <w:ind w:left="105" w:right="75"/>
        <w:jc w:val="both"/>
      </w:pPr>
      <w:r>
        <w:rPr>
          <w:rFonts w:ascii="Calibri" w:eastAsia="Calibri" w:hAnsi="Calibri" w:cs="Calibri"/>
          <w:b/>
          <w:sz w:val="24"/>
        </w:rPr>
        <w:t>Importante</w:t>
      </w:r>
      <w:r>
        <w:rPr>
          <w:rFonts w:ascii="Calibri" w:eastAsia="Calibri" w:hAnsi="Calibri" w:cs="Calibri"/>
          <w:sz w:val="24"/>
        </w:rPr>
        <w:t xml:space="preserve">: </w:t>
      </w:r>
    </w:p>
    <w:p w14:paraId="5E9E8EF1" w14:textId="77777777" w:rsidR="00522113" w:rsidRDefault="00B51388">
      <w:pPr>
        <w:numPr>
          <w:ilvl w:val="1"/>
          <w:numId w:val="54"/>
        </w:numPr>
        <w:spacing w:line="336" w:lineRule="auto"/>
        <w:ind w:right="15"/>
        <w:jc w:val="both"/>
      </w:pPr>
      <w:r>
        <w:rPr>
          <w:rFonts w:ascii="Calibri" w:eastAsia="Calibri" w:hAnsi="Calibri" w:cs="Calibri"/>
          <w:sz w:val="24"/>
        </w:rPr>
        <w:t>O sistema não deverá permitir a inclusão de um Parâmetro de Risco com o nome e tipo duplicado.</w:t>
      </w:r>
    </w:p>
    <w:p w14:paraId="03DEAC7D" w14:textId="77777777" w:rsidR="00522113" w:rsidRDefault="00B51388">
      <w:pPr>
        <w:numPr>
          <w:ilvl w:val="2"/>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"Esta Parâmetro de Risco já está cadastrado</w:t>
      </w:r>
      <w:r>
        <w:rPr>
          <w:rFonts w:ascii="Calibri" w:eastAsia="Calibri" w:hAnsi="Calibri" w:cs="Calibri"/>
          <w:sz w:val="24"/>
        </w:rPr>
        <w:t>.".</w:t>
      </w:r>
    </w:p>
    <w:p w14:paraId="108BF155" w14:textId="77777777" w:rsidR="00522113" w:rsidRDefault="00B51388">
      <w:pPr>
        <w:numPr>
          <w:ilvl w:val="1"/>
          <w:numId w:val="54"/>
        </w:numPr>
        <w:spacing w:line="336" w:lineRule="auto"/>
        <w:ind w:right="15"/>
        <w:jc w:val="both"/>
      </w:pPr>
      <w:r>
        <w:rPr>
          <w:rFonts w:ascii="Calibri" w:eastAsia="Calibri" w:hAnsi="Calibri" w:cs="Calibri"/>
          <w:sz w:val="24"/>
        </w:rPr>
        <w:t>O sistema deverá gravar o Parâmetro de Risco com a situação igual a Ativo.</w:t>
      </w:r>
    </w:p>
    <w:p w14:paraId="63B60D03" w14:textId="77777777" w:rsidR="00522113" w:rsidRDefault="00B51388">
      <w:pPr>
        <w:numPr>
          <w:ilvl w:val="1"/>
          <w:numId w:val="54"/>
        </w:numPr>
        <w:spacing w:line="336" w:lineRule="auto"/>
        <w:ind w:right="15"/>
        <w:jc w:val="both"/>
      </w:pPr>
      <w:r>
        <w:rPr>
          <w:rFonts w:ascii="Calibri" w:eastAsia="Calibri" w:hAnsi="Calibri" w:cs="Calibri"/>
          <w:sz w:val="24"/>
        </w:rPr>
        <w:t>O sistema não deverá permitir que seja informado um valor menor ou igual a 0 (zero) no campo Peso.</w:t>
      </w:r>
    </w:p>
    <w:p w14:paraId="5A1E22B3" w14:textId="77777777" w:rsidR="00522113" w:rsidRDefault="00B51388">
      <w:pPr>
        <w:numPr>
          <w:ilvl w:val="2"/>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"Peso deve ser maior que zero.".</w:t>
      </w:r>
    </w:p>
    <w:p w14:paraId="51261B7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04">
        <w:r>
          <w:rPr>
            <w:rFonts w:ascii="Tahoma" w:eastAsia="Tahoma" w:hAnsi="Tahoma" w:cs="Tahoma"/>
            <w:i/>
            <w:color w:val="6666FF"/>
          </w:rPr>
          <w:t>Create help files for the Qt Help Framework</w:t>
        </w:r>
      </w:hyperlink>
    </w:p>
    <w:p w14:paraId="3DF8C0C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41" w:name="_topic_Impacto"/>
      <w:bookmarkEnd w:id="141"/>
      <w:r>
        <w:rPr>
          <w:rFonts w:ascii="Tahoma" w:eastAsia="Tahoma" w:hAnsi="Tahoma" w:cs="Tahoma"/>
          <w:i/>
          <w:color w:val="243F60"/>
          <w:sz w:val="22"/>
        </w:rPr>
        <w:t>Impacto</w:t>
      </w:r>
    </w:p>
    <w:p w14:paraId="0B07971D" w14:textId="77777777" w:rsidR="00522113" w:rsidRDefault="00B51388">
      <w:pPr>
        <w:spacing w:line="357" w:lineRule="auto"/>
        <w:ind w:left="105" w:right="30"/>
        <w:jc w:val="both"/>
      </w:pPr>
      <w:r>
        <w:rPr>
          <w:rFonts w:ascii="Calibri" w:eastAsia="Calibri" w:hAnsi="Calibri" w:cs="Calibri"/>
          <w:sz w:val="24"/>
        </w:rPr>
        <w:t>Caso o usuário selecionar a opção "</w:t>
      </w:r>
      <w:r>
        <w:rPr>
          <w:rFonts w:ascii="Calibri" w:eastAsia="Calibri" w:hAnsi="Calibri" w:cs="Calibri"/>
          <w:b/>
          <w:sz w:val="24"/>
        </w:rPr>
        <w:t>Impacto</w:t>
      </w:r>
      <w:r>
        <w:rPr>
          <w:rFonts w:ascii="Calibri" w:eastAsia="Calibri" w:hAnsi="Calibri" w:cs="Calibri"/>
          <w:sz w:val="24"/>
        </w:rPr>
        <w:t>", o sistema irá apresenta o formulario de</w:t>
      </w:r>
      <w:r>
        <w:rPr>
          <w:rFonts w:ascii="Calibri" w:eastAsia="Calibri" w:hAnsi="Calibri" w:cs="Calibri"/>
          <w:b/>
          <w:sz w:val="24"/>
        </w:rPr>
        <w:t xml:space="preserve"> inclusão de Parâmetro de Risco do Impacto</w:t>
      </w:r>
      <w:r>
        <w:rPr>
          <w:rFonts w:ascii="Calibri" w:eastAsia="Calibri" w:hAnsi="Calibri" w:cs="Calibri"/>
          <w:sz w:val="24"/>
        </w:rPr>
        <w:t>.</w:t>
      </w:r>
    </w:p>
    <w:p w14:paraId="3D3CF5B3" w14:textId="77777777" w:rsidR="00522113" w:rsidRDefault="00B51388">
      <w:pPr>
        <w:spacing w:line="357" w:lineRule="auto"/>
        <w:ind w:left="105" w:right="30"/>
        <w:jc w:val="both"/>
      </w:pPr>
      <w:r>
        <w:rPr>
          <w:noProof/>
        </w:rPr>
        <w:lastRenderedPageBreak/>
        <w:drawing>
          <wp:inline distT="0" distB="0" distL="0" distR="0" wp14:anchorId="527C8644" wp14:editId="0E37AE5B">
            <wp:extent cx="5924550" cy="2952750"/>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png"/>
                    <pic:cNvPicPr/>
                  </pic:nvPicPr>
                  <pic:blipFill>
                    <a:blip r:embed="rId305" cstate="print"/>
                    <a:stretch>
                      <a:fillRect/>
                    </a:stretch>
                  </pic:blipFill>
                  <pic:spPr>
                    <a:xfrm>
                      <a:off x="0" y="0"/>
                      <a:ext cx="5924550" cy="2952750"/>
                    </a:xfrm>
                    <a:prstGeom prst="rect">
                      <a:avLst/>
                    </a:prstGeom>
                  </pic:spPr>
                </pic:pic>
              </a:graphicData>
            </a:graphic>
          </wp:inline>
        </w:drawing>
      </w:r>
    </w:p>
    <w:p w14:paraId="66AA9669" w14:textId="77777777" w:rsidR="00522113" w:rsidRDefault="00B51388">
      <w:pPr>
        <w:spacing w:before="15" w:line="360"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inclusão.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09288FC3" wp14:editId="741FCFE1">
            <wp:extent cx="581025" cy="285750"/>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eastAsia="Calibri" w:hAnsi="Calibri" w:cs="Calibri"/>
          <w:sz w:val="24"/>
        </w:rPr>
        <w:t>Ao acionar esta opção, o sistema deverá gravar o parâmetro de risco na base de dados, encaminhar o usuári</w:t>
      </w:r>
      <w:r>
        <w:rPr>
          <w:rFonts w:ascii="Calibri" w:eastAsia="Calibri" w:hAnsi="Calibri" w:cs="Calibri"/>
          <w:sz w:val="24"/>
        </w:rPr>
        <w:t>o para a tela de pesquisa de parâmetro de risco e apresentar a mensagem de confirmação.</w:t>
      </w:r>
    </w:p>
    <w:p w14:paraId="395937CD" w14:textId="77777777" w:rsidR="00522113" w:rsidRDefault="00522113">
      <w:pPr>
        <w:spacing w:before="15" w:line="360" w:lineRule="auto"/>
        <w:ind w:left="105" w:right="45"/>
      </w:pPr>
    </w:p>
    <w:p w14:paraId="2EBE7E67" w14:textId="77777777" w:rsidR="00522113" w:rsidRDefault="00B51388">
      <w:pPr>
        <w:spacing w:before="60" w:line="568" w:lineRule="auto"/>
        <w:ind w:left="105" w:right="75"/>
        <w:jc w:val="both"/>
      </w:pPr>
      <w:r>
        <w:rPr>
          <w:rFonts w:ascii="Calibri" w:eastAsia="Calibri" w:hAnsi="Calibri" w:cs="Calibri"/>
          <w:b/>
          <w:sz w:val="24"/>
        </w:rPr>
        <w:t>Importante</w:t>
      </w:r>
      <w:r>
        <w:rPr>
          <w:rFonts w:ascii="Calibri" w:eastAsia="Calibri" w:hAnsi="Calibri" w:cs="Calibri"/>
          <w:sz w:val="24"/>
        </w:rPr>
        <w:t xml:space="preserve">: </w:t>
      </w:r>
    </w:p>
    <w:p w14:paraId="5D040178" w14:textId="77777777" w:rsidR="00522113" w:rsidRDefault="00B51388">
      <w:pPr>
        <w:numPr>
          <w:ilvl w:val="1"/>
          <w:numId w:val="54"/>
        </w:numPr>
        <w:spacing w:line="336" w:lineRule="auto"/>
        <w:ind w:right="15"/>
        <w:jc w:val="both"/>
      </w:pPr>
      <w:r>
        <w:rPr>
          <w:rFonts w:ascii="Calibri" w:eastAsia="Calibri" w:hAnsi="Calibri" w:cs="Calibri"/>
          <w:sz w:val="24"/>
        </w:rPr>
        <w:t>O sistema não deverá permitir a inclusão de um Parâmetro de Risco com o nome e tipo duplicado.</w:t>
      </w:r>
    </w:p>
    <w:p w14:paraId="7DB94071" w14:textId="77777777" w:rsidR="00522113" w:rsidRDefault="00B51388">
      <w:pPr>
        <w:numPr>
          <w:ilvl w:val="2"/>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"Esta Parâmetro de Risco já está cadastrado.".</w:t>
      </w:r>
    </w:p>
    <w:p w14:paraId="46EA25D0" w14:textId="77777777" w:rsidR="00522113" w:rsidRDefault="00B51388">
      <w:pPr>
        <w:numPr>
          <w:ilvl w:val="1"/>
          <w:numId w:val="54"/>
        </w:numPr>
        <w:spacing w:line="336" w:lineRule="auto"/>
        <w:ind w:right="15"/>
        <w:jc w:val="both"/>
      </w:pPr>
      <w:r>
        <w:rPr>
          <w:rFonts w:ascii="Calibri" w:eastAsia="Calibri" w:hAnsi="Calibri" w:cs="Calibri"/>
          <w:sz w:val="24"/>
        </w:rPr>
        <w:t xml:space="preserve">O </w:t>
      </w:r>
      <w:r>
        <w:rPr>
          <w:rFonts w:ascii="Calibri" w:eastAsia="Calibri" w:hAnsi="Calibri" w:cs="Calibri"/>
          <w:sz w:val="24"/>
        </w:rPr>
        <w:t>sistema deverá gravar o Parâmetro de Risco com a situação igual a Ativo.</w:t>
      </w:r>
    </w:p>
    <w:p w14:paraId="1FB972A8" w14:textId="77777777" w:rsidR="00522113" w:rsidRDefault="00B51388">
      <w:pPr>
        <w:numPr>
          <w:ilvl w:val="1"/>
          <w:numId w:val="54"/>
        </w:numPr>
        <w:spacing w:line="336" w:lineRule="auto"/>
        <w:ind w:right="15"/>
        <w:jc w:val="both"/>
      </w:pPr>
      <w:r>
        <w:rPr>
          <w:rFonts w:ascii="Calibri" w:eastAsia="Calibri" w:hAnsi="Calibri" w:cs="Calibri"/>
          <w:sz w:val="24"/>
        </w:rPr>
        <w:t>O sistema não deverá permitir que seja informado um valor menor ou igual a 0 (zero) no campo Peso.</w:t>
      </w:r>
    </w:p>
    <w:p w14:paraId="2870658F" w14:textId="77777777" w:rsidR="00522113" w:rsidRDefault="00B51388">
      <w:pPr>
        <w:numPr>
          <w:ilvl w:val="2"/>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"Peso deve ser maior que zero.".</w:t>
      </w:r>
    </w:p>
    <w:p w14:paraId="7AF4E03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06">
        <w:r>
          <w:rPr>
            <w:rFonts w:ascii="Tahoma" w:eastAsia="Tahoma" w:hAnsi="Tahoma" w:cs="Tahoma"/>
            <w:i/>
            <w:color w:val="6666FF"/>
          </w:rPr>
          <w:t>Easily create Web Help sites</w:t>
        </w:r>
      </w:hyperlink>
    </w:p>
    <w:p w14:paraId="1F4A597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42" w:name="_topic_AlterarParametrodeRisco"/>
      <w:bookmarkEnd w:id="142"/>
      <w:r>
        <w:rPr>
          <w:rFonts w:ascii="Tahoma" w:eastAsia="Tahoma" w:hAnsi="Tahoma" w:cs="Tahoma"/>
          <w:i/>
          <w:color w:val="243F60"/>
          <w:sz w:val="22"/>
        </w:rPr>
        <w:t>Alterar Parametro de  Risco</w:t>
      </w:r>
    </w:p>
    <w:p w14:paraId="0257597E"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Parâmetro de Risco</w:t>
      </w:r>
      <w:r>
        <w:rPr>
          <w:rFonts w:ascii="Calibri" w:eastAsia="Calibri" w:hAnsi="Calibri" w:cs="Calibri"/>
          <w:sz w:val="24"/>
        </w:rPr>
        <w:t>"</w:t>
      </w:r>
      <w:r>
        <w:rPr>
          <w:sz w:val="24"/>
        </w:rPr>
        <w:t>.</w:t>
      </w:r>
      <w:r>
        <w:rPr>
          <w:rFonts w:ascii="Calibri" w:eastAsia="Calibri" w:hAnsi="Calibri" w:cs="Calibri"/>
          <w:spacing w:val="-15"/>
          <w:sz w:val="24"/>
        </w:rPr>
        <w:t xml:space="preserve"> </w:t>
      </w:r>
      <w:r>
        <w:rPr>
          <w:rFonts w:ascii="Calibri" w:eastAsia="Calibri" w:hAnsi="Calibri" w:cs="Calibri"/>
          <w:sz w:val="24"/>
        </w:rPr>
        <w:t>Será mostr</w:t>
      </w:r>
      <w:r>
        <w:rPr>
          <w:rFonts w:ascii="Calibri" w:eastAsia="Calibri" w:hAnsi="Calibri" w:cs="Calibri"/>
          <w:sz w:val="24"/>
        </w:rPr>
        <w:t xml:space="preserve">ada a lista com os </w:t>
      </w:r>
      <w:r>
        <w:rPr>
          <w:rFonts w:ascii="Calibri" w:eastAsia="Calibri" w:hAnsi="Calibri" w:cs="Calibri"/>
          <w:b/>
          <w:sz w:val="24"/>
        </w:rPr>
        <w:t>Parâmetros</w:t>
      </w:r>
      <w:r>
        <w:rPr>
          <w:rFonts w:ascii="Calibri" w:eastAsia="Calibri" w:hAnsi="Calibri" w:cs="Calibri"/>
          <w:sz w:val="24"/>
        </w:rPr>
        <w:t xml:space="preserve"> de Riscos cadastradas. Para alterar um Parâmetro de Risco selecionar um registro da lista de Parâmetros de Riscos, sendo que o sistema apresenta dois tipos de Parâmetros de Riscos: </w:t>
      </w:r>
      <w:r>
        <w:rPr>
          <w:rFonts w:ascii="Calibri" w:eastAsia="Calibri" w:hAnsi="Calibri" w:cs="Calibri"/>
          <w:b/>
          <w:sz w:val="24"/>
        </w:rPr>
        <w:t>Probabilidade e Impacto</w:t>
      </w:r>
    </w:p>
    <w:p w14:paraId="6C10E4C7" w14:textId="77777777" w:rsidR="00522113" w:rsidRDefault="00B51388">
      <w:pPr>
        <w:spacing w:line="357" w:lineRule="auto"/>
        <w:ind w:left="105" w:right="30"/>
        <w:jc w:val="both"/>
      </w:pPr>
      <w:r>
        <w:rPr>
          <w:noProof/>
        </w:rPr>
        <w:lastRenderedPageBreak/>
        <w:drawing>
          <wp:inline distT="0" distB="0" distL="0" distR="0" wp14:anchorId="0376D2BE" wp14:editId="007F7B00">
            <wp:extent cx="5924550" cy="2952750"/>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png"/>
                    <pic:cNvPicPr/>
                  </pic:nvPicPr>
                  <pic:blipFill>
                    <a:blip r:embed="rId307" cstate="print"/>
                    <a:stretch>
                      <a:fillRect/>
                    </a:stretch>
                  </pic:blipFill>
                  <pic:spPr>
                    <a:xfrm>
                      <a:off x="0" y="0"/>
                      <a:ext cx="5924550" cy="2952750"/>
                    </a:xfrm>
                    <a:prstGeom prst="rect">
                      <a:avLst/>
                    </a:prstGeom>
                  </pic:spPr>
                </pic:pic>
              </a:graphicData>
            </a:graphic>
          </wp:inline>
        </w:drawing>
      </w:r>
    </w:p>
    <w:p w14:paraId="5F25945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w:t>
      </w:r>
      <w:r>
        <w:rPr>
          <w:rFonts w:ascii="Tahoma" w:eastAsia="Tahoma" w:hAnsi="Tahoma" w:cs="Tahoma"/>
          <w:i/>
          <w:color w:val="C0C0C0"/>
        </w:rPr>
        <w:t xml:space="preserve">ersonal Edition of HelpNDoc: </w:t>
      </w:r>
      <w:hyperlink r:id="rId308">
        <w:r>
          <w:rPr>
            <w:rFonts w:ascii="Tahoma" w:eastAsia="Tahoma" w:hAnsi="Tahoma" w:cs="Tahoma"/>
            <w:i/>
            <w:color w:val="6666FF"/>
          </w:rPr>
          <w:t>Free EBook and documentation generator</w:t>
        </w:r>
      </w:hyperlink>
    </w:p>
    <w:p w14:paraId="3FB99E1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43" w:name="_topic_Probabilidade1"/>
      <w:bookmarkEnd w:id="143"/>
      <w:r>
        <w:rPr>
          <w:rFonts w:ascii="Tahoma" w:eastAsia="Tahoma" w:hAnsi="Tahoma" w:cs="Tahoma"/>
          <w:i/>
          <w:color w:val="243F60"/>
          <w:sz w:val="22"/>
        </w:rPr>
        <w:t>Probabilidade</w:t>
      </w:r>
    </w:p>
    <w:p w14:paraId="4EF36858" w14:textId="77777777" w:rsidR="00522113" w:rsidRDefault="00B51388">
      <w:pPr>
        <w:spacing w:line="357" w:lineRule="auto"/>
        <w:ind w:left="105" w:right="30"/>
        <w:jc w:val="both"/>
      </w:pPr>
      <w:r>
        <w:rPr>
          <w:rFonts w:ascii="Calibri" w:eastAsia="Calibri" w:hAnsi="Calibri" w:cs="Calibri"/>
          <w:sz w:val="24"/>
        </w:rPr>
        <w:t>Caso o usuário selecionar um regis</w:t>
      </w:r>
      <w:r>
        <w:rPr>
          <w:rFonts w:ascii="Calibri" w:eastAsia="Calibri" w:hAnsi="Calibri" w:cs="Calibri"/>
          <w:sz w:val="24"/>
        </w:rPr>
        <w:t>tro do tipo de Parâmetro "</w:t>
      </w:r>
      <w:r>
        <w:rPr>
          <w:rFonts w:ascii="Calibri" w:eastAsia="Calibri" w:hAnsi="Calibri" w:cs="Calibri"/>
          <w:b/>
          <w:sz w:val="24"/>
        </w:rPr>
        <w:t>Probabilidade</w:t>
      </w:r>
      <w:r>
        <w:rPr>
          <w:rFonts w:ascii="Calibri" w:eastAsia="Calibri" w:hAnsi="Calibri" w:cs="Calibri"/>
          <w:sz w:val="24"/>
        </w:rPr>
        <w:t>" para alteração, o sistema irá apresenta o formulario de</w:t>
      </w:r>
      <w:r>
        <w:rPr>
          <w:rFonts w:ascii="Calibri" w:eastAsia="Calibri" w:hAnsi="Calibri" w:cs="Calibri"/>
          <w:b/>
          <w:sz w:val="24"/>
        </w:rPr>
        <w:t xml:space="preserve"> alteração de Parâmetro de Risco da Probabilidade</w:t>
      </w:r>
      <w:r>
        <w:rPr>
          <w:rFonts w:ascii="Calibri" w:eastAsia="Calibri" w:hAnsi="Calibri" w:cs="Calibri"/>
          <w:sz w:val="24"/>
        </w:rPr>
        <w:t>.</w:t>
      </w:r>
    </w:p>
    <w:p w14:paraId="6AF6DF71" w14:textId="77777777" w:rsidR="00522113" w:rsidRDefault="00B51388">
      <w:pPr>
        <w:spacing w:line="357" w:lineRule="auto"/>
        <w:ind w:left="105" w:right="30"/>
        <w:jc w:val="both"/>
      </w:pPr>
      <w:r>
        <w:rPr>
          <w:noProof/>
        </w:rPr>
        <w:drawing>
          <wp:inline distT="0" distB="0" distL="0" distR="0" wp14:anchorId="359E566A" wp14:editId="1665E8D1">
            <wp:extent cx="5924550" cy="2952750"/>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png"/>
                    <pic:cNvPicPr/>
                  </pic:nvPicPr>
                  <pic:blipFill>
                    <a:blip r:embed="rId309" cstate="print"/>
                    <a:stretch>
                      <a:fillRect/>
                    </a:stretch>
                  </pic:blipFill>
                  <pic:spPr>
                    <a:xfrm>
                      <a:off x="0" y="0"/>
                      <a:ext cx="5924550" cy="2952750"/>
                    </a:xfrm>
                    <a:prstGeom prst="rect">
                      <a:avLst/>
                    </a:prstGeom>
                  </pic:spPr>
                </pic:pic>
              </a:graphicData>
            </a:graphic>
          </wp:inline>
        </w:drawing>
      </w:r>
    </w:p>
    <w:p w14:paraId="1BE6EC56" w14:textId="77777777" w:rsidR="00522113" w:rsidRDefault="00522113">
      <w:pPr>
        <w:spacing w:line="357" w:lineRule="auto"/>
        <w:ind w:left="105" w:right="30"/>
        <w:jc w:val="both"/>
      </w:pPr>
    </w:p>
    <w:p w14:paraId="05056381" w14:textId="77777777" w:rsidR="00522113" w:rsidRDefault="00B51388">
      <w:pPr>
        <w:spacing w:before="15" w:line="360"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alteração.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5EA163BB" wp14:editId="707BD38C">
            <wp:extent cx="581025" cy="285750"/>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eastAsia="Calibri" w:hAnsi="Calibri" w:cs="Calibri"/>
          <w:sz w:val="24"/>
        </w:rPr>
        <w:t>Ao acionar esta opção, o sistema deverá gravar o parâmetro de risco na base de dados, encaminhar o usuário para a tela de pesquisa de parâmetro de risco e apresentar a mensagem de confirmação.</w:t>
      </w:r>
    </w:p>
    <w:p w14:paraId="3AC7118C" w14:textId="77777777" w:rsidR="00522113" w:rsidRDefault="00B51388">
      <w:pPr>
        <w:numPr>
          <w:ilvl w:val="1"/>
          <w:numId w:val="54"/>
        </w:numPr>
        <w:spacing w:before="15" w:line="360" w:lineRule="auto"/>
        <w:ind w:right="45"/>
      </w:pPr>
      <w:r>
        <w:rPr>
          <w:rFonts w:ascii="Calibri" w:eastAsia="Calibri" w:hAnsi="Calibri" w:cs="Calibri"/>
          <w:b/>
          <w:sz w:val="24"/>
        </w:rPr>
        <w:t>Mensagem</w:t>
      </w:r>
      <w:r>
        <w:rPr>
          <w:rFonts w:ascii="Calibri" w:eastAsia="Calibri" w:hAnsi="Calibri" w:cs="Calibri"/>
          <w:sz w:val="24"/>
        </w:rPr>
        <w:t>: "Operação real</w:t>
      </w:r>
      <w:r>
        <w:rPr>
          <w:rFonts w:ascii="Calibri" w:eastAsia="Calibri" w:hAnsi="Calibri" w:cs="Calibri"/>
          <w:sz w:val="24"/>
        </w:rPr>
        <w:t>izada com sucesso.".</w:t>
      </w:r>
    </w:p>
    <w:p w14:paraId="01F8FEDB" w14:textId="77777777" w:rsidR="00522113" w:rsidRDefault="00B51388">
      <w:pPr>
        <w:spacing w:before="60" w:line="568" w:lineRule="auto"/>
        <w:ind w:left="105" w:right="75"/>
        <w:jc w:val="both"/>
      </w:pPr>
      <w:r>
        <w:rPr>
          <w:rFonts w:ascii="Calibri" w:eastAsia="Calibri" w:hAnsi="Calibri" w:cs="Calibri"/>
          <w:b/>
          <w:sz w:val="24"/>
        </w:rPr>
        <w:lastRenderedPageBreak/>
        <w:t>Importante</w:t>
      </w:r>
      <w:r>
        <w:rPr>
          <w:rFonts w:ascii="Calibri" w:eastAsia="Calibri" w:hAnsi="Calibri" w:cs="Calibri"/>
          <w:sz w:val="24"/>
        </w:rPr>
        <w:t xml:space="preserve">: </w:t>
      </w:r>
    </w:p>
    <w:p w14:paraId="4855C69D" w14:textId="77777777" w:rsidR="00522113" w:rsidRDefault="00B51388">
      <w:pPr>
        <w:numPr>
          <w:ilvl w:val="1"/>
          <w:numId w:val="54"/>
        </w:numPr>
        <w:spacing w:line="336" w:lineRule="auto"/>
        <w:ind w:right="15"/>
        <w:jc w:val="both"/>
      </w:pPr>
      <w:r>
        <w:rPr>
          <w:rFonts w:ascii="Calibri" w:eastAsia="Calibri" w:hAnsi="Calibri" w:cs="Calibri"/>
          <w:sz w:val="24"/>
        </w:rPr>
        <w:t>O sistema não deverá permitir a inclusão de um Parâmetro de Risco com o nome e tipo duplicado.</w:t>
      </w:r>
    </w:p>
    <w:p w14:paraId="1DB15194" w14:textId="77777777" w:rsidR="00522113" w:rsidRDefault="00B51388">
      <w:pPr>
        <w:numPr>
          <w:ilvl w:val="2"/>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"Esta Parâmetro de Risco já está cadastrado.".</w:t>
      </w:r>
    </w:p>
    <w:p w14:paraId="36934B65" w14:textId="77777777" w:rsidR="00522113" w:rsidRDefault="00B51388">
      <w:pPr>
        <w:numPr>
          <w:ilvl w:val="1"/>
          <w:numId w:val="54"/>
        </w:numPr>
        <w:spacing w:line="336" w:lineRule="auto"/>
        <w:ind w:right="15"/>
        <w:jc w:val="both"/>
      </w:pPr>
      <w:r>
        <w:rPr>
          <w:rFonts w:ascii="Calibri" w:eastAsia="Calibri" w:hAnsi="Calibri" w:cs="Calibri"/>
          <w:sz w:val="24"/>
        </w:rPr>
        <w:t>O sistema não deverá permitir que seja informado um valor menor ou igu</w:t>
      </w:r>
      <w:r>
        <w:rPr>
          <w:rFonts w:ascii="Calibri" w:eastAsia="Calibri" w:hAnsi="Calibri" w:cs="Calibri"/>
          <w:sz w:val="24"/>
        </w:rPr>
        <w:t>al a 0 (zero) no campo Peso.</w:t>
      </w:r>
    </w:p>
    <w:p w14:paraId="4BC0371C" w14:textId="77777777" w:rsidR="00522113" w:rsidRDefault="00B51388">
      <w:pPr>
        <w:numPr>
          <w:ilvl w:val="2"/>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"Peso deve ser maior que zero.".</w:t>
      </w:r>
    </w:p>
    <w:p w14:paraId="280F09B6" w14:textId="77777777" w:rsidR="00522113" w:rsidRDefault="00B51388">
      <w:pPr>
        <w:numPr>
          <w:ilvl w:val="1"/>
          <w:numId w:val="54"/>
        </w:numPr>
        <w:spacing w:line="336" w:lineRule="auto"/>
        <w:ind w:right="15"/>
        <w:jc w:val="both"/>
      </w:pPr>
      <w:r>
        <w:rPr>
          <w:rFonts w:ascii="Calibri" w:eastAsia="Calibri" w:hAnsi="Calibri" w:cs="Calibri"/>
          <w:sz w:val="24"/>
        </w:rPr>
        <w:t>Ao realizar a alteração de um parâmetro de risco, as novas informações não podem ser refletidas em verificações de estado de risco em fiscalizações já concluídas.</w:t>
      </w:r>
    </w:p>
    <w:p w14:paraId="63F44B1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w:t>
      </w:r>
      <w:r>
        <w:rPr>
          <w:rFonts w:ascii="Tahoma" w:eastAsia="Tahoma" w:hAnsi="Tahoma" w:cs="Tahoma"/>
          <w:i/>
          <w:color w:val="C0C0C0"/>
        </w:rPr>
        <w:t xml:space="preserve">sonal Edition of HelpNDoc: </w:t>
      </w:r>
      <w:hyperlink r:id="rId310">
        <w:r>
          <w:rPr>
            <w:rFonts w:ascii="Tahoma" w:eastAsia="Tahoma" w:hAnsi="Tahoma" w:cs="Tahoma"/>
            <w:i/>
            <w:color w:val="6666FF"/>
          </w:rPr>
          <w:t>Free EBook and documentation generator</w:t>
        </w:r>
      </w:hyperlink>
    </w:p>
    <w:p w14:paraId="2DF2294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44" w:name="_topic_Impacto1"/>
      <w:bookmarkEnd w:id="144"/>
      <w:r>
        <w:rPr>
          <w:rFonts w:ascii="Tahoma" w:eastAsia="Tahoma" w:hAnsi="Tahoma" w:cs="Tahoma"/>
          <w:i/>
          <w:color w:val="243F60"/>
          <w:sz w:val="22"/>
        </w:rPr>
        <w:t>Impacto</w:t>
      </w:r>
    </w:p>
    <w:p w14:paraId="3E26FDF5" w14:textId="77777777" w:rsidR="00522113" w:rsidRDefault="00B51388">
      <w:pPr>
        <w:spacing w:line="357" w:lineRule="auto"/>
        <w:ind w:left="105" w:right="30"/>
        <w:jc w:val="both"/>
      </w:pPr>
      <w:r>
        <w:rPr>
          <w:rFonts w:ascii="Calibri" w:eastAsia="Calibri" w:hAnsi="Calibri" w:cs="Calibri"/>
          <w:sz w:val="24"/>
        </w:rPr>
        <w:t>Caso o usuário selecionar a opção "</w:t>
      </w:r>
      <w:r>
        <w:rPr>
          <w:rFonts w:ascii="Calibri" w:eastAsia="Calibri" w:hAnsi="Calibri" w:cs="Calibri"/>
          <w:b/>
          <w:sz w:val="24"/>
        </w:rPr>
        <w:t>Impacto</w:t>
      </w:r>
      <w:r>
        <w:rPr>
          <w:rFonts w:ascii="Calibri" w:eastAsia="Calibri" w:hAnsi="Calibri" w:cs="Calibri"/>
          <w:sz w:val="24"/>
        </w:rPr>
        <w:t>", o sistema irá apresenta o formulario de</w:t>
      </w:r>
      <w:r>
        <w:rPr>
          <w:rFonts w:ascii="Calibri" w:eastAsia="Calibri" w:hAnsi="Calibri" w:cs="Calibri"/>
          <w:b/>
          <w:sz w:val="24"/>
        </w:rPr>
        <w:t xml:space="preserve"> Alteração de Parâmetro de Risco da Impacto</w:t>
      </w:r>
      <w:r>
        <w:rPr>
          <w:rFonts w:ascii="Calibri" w:eastAsia="Calibri" w:hAnsi="Calibri" w:cs="Calibri"/>
          <w:sz w:val="24"/>
        </w:rPr>
        <w:t>.</w:t>
      </w:r>
    </w:p>
    <w:p w14:paraId="78E9866D" w14:textId="77777777" w:rsidR="00522113" w:rsidRDefault="00B51388">
      <w:pPr>
        <w:spacing w:line="357" w:lineRule="auto"/>
        <w:ind w:left="105" w:right="30"/>
        <w:jc w:val="both"/>
      </w:pPr>
      <w:r>
        <w:rPr>
          <w:noProof/>
        </w:rPr>
        <w:drawing>
          <wp:inline distT="0" distB="0" distL="0" distR="0" wp14:anchorId="596FA129" wp14:editId="2A86931D">
            <wp:extent cx="5924550" cy="2962275"/>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png"/>
                    <pic:cNvPicPr/>
                  </pic:nvPicPr>
                  <pic:blipFill>
                    <a:blip r:embed="rId311" cstate="print"/>
                    <a:stretch>
                      <a:fillRect/>
                    </a:stretch>
                  </pic:blipFill>
                  <pic:spPr>
                    <a:xfrm>
                      <a:off x="0" y="0"/>
                      <a:ext cx="5924550" cy="2962275"/>
                    </a:xfrm>
                    <a:prstGeom prst="rect">
                      <a:avLst/>
                    </a:prstGeom>
                  </pic:spPr>
                </pic:pic>
              </a:graphicData>
            </a:graphic>
          </wp:inline>
        </w:drawing>
      </w:r>
    </w:p>
    <w:p w14:paraId="31D70F6A" w14:textId="77777777" w:rsidR="00522113" w:rsidRDefault="00522113">
      <w:pPr>
        <w:spacing w:line="357" w:lineRule="auto"/>
        <w:ind w:left="105" w:right="30"/>
        <w:jc w:val="both"/>
      </w:pPr>
    </w:p>
    <w:p w14:paraId="22772D40" w14:textId="77777777" w:rsidR="00522113" w:rsidRDefault="00B51388">
      <w:pPr>
        <w:spacing w:before="15" w:line="360" w:lineRule="auto"/>
        <w:ind w:left="105" w:right="45"/>
      </w:pP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apresentado o formulário</w:t>
      </w:r>
      <w:r>
        <w:rPr>
          <w:rFonts w:ascii="Calibri" w:eastAsia="Calibri" w:hAnsi="Calibri" w:cs="Calibri"/>
          <w:spacing w:val="15"/>
          <w:sz w:val="24"/>
        </w:rPr>
        <w:t xml:space="preserve"> </w:t>
      </w:r>
      <w:r>
        <w:rPr>
          <w:rFonts w:ascii="Calibri" w:eastAsia="Calibri" w:hAnsi="Calibri" w:cs="Calibri"/>
          <w:sz w:val="24"/>
        </w:rPr>
        <w:t>para alteração. Após</w:t>
      </w:r>
      <w:r>
        <w:rPr>
          <w:rFonts w:ascii="Calibri" w:eastAsia="Calibri" w:hAnsi="Calibri" w:cs="Calibri"/>
          <w:spacing w:val="15"/>
          <w:sz w:val="24"/>
        </w:rPr>
        <w:t xml:space="preserve"> </w:t>
      </w:r>
      <w:r>
        <w:rPr>
          <w:rFonts w:ascii="Calibri" w:eastAsia="Calibri" w:hAnsi="Calibri" w:cs="Calibri"/>
          <w:sz w:val="24"/>
        </w:rPr>
        <w:t>o preenchimento</w:t>
      </w:r>
      <w:r>
        <w:rPr>
          <w:rFonts w:ascii="Calibri" w:eastAsia="Calibri" w:hAnsi="Calibri" w:cs="Calibri"/>
          <w:spacing w:val="15"/>
          <w:sz w:val="24"/>
        </w:rPr>
        <w:t xml:space="preserve"> </w:t>
      </w:r>
      <w:r>
        <w:rPr>
          <w:rFonts w:ascii="Calibri" w:eastAsia="Calibri" w:hAnsi="Calibri" w:cs="Calibri"/>
          <w:sz w:val="24"/>
        </w:rPr>
        <w:t xml:space="preserve">das informações selecionar a opção </w:t>
      </w:r>
      <w:r>
        <w:rPr>
          <w:noProof/>
        </w:rPr>
        <w:drawing>
          <wp:inline distT="0" distB="0" distL="0" distR="0" wp14:anchorId="07C6849F" wp14:editId="65DA8D5E">
            <wp:extent cx="581025" cy="285750"/>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png"/>
                    <pic:cNvPicPr/>
                  </pic:nvPicPr>
                  <pic:blipFill>
                    <a:blip r:embed="rId140" cstate="print"/>
                    <a:stretch>
                      <a:fillRect/>
                    </a:stretch>
                  </pic:blipFill>
                  <pic:spPr>
                    <a:xfrm>
                      <a:off x="0" y="0"/>
                      <a:ext cx="581025" cy="285750"/>
                    </a:xfrm>
                    <a:prstGeom prst="rect">
                      <a:avLst/>
                    </a:prstGeom>
                  </pic:spPr>
                </pic:pic>
              </a:graphicData>
            </a:graphic>
          </wp:inline>
        </w:drawing>
      </w:r>
      <w:r>
        <w:rPr>
          <w:sz w:val="24"/>
        </w:rPr>
        <w:t xml:space="preserve">.  </w:t>
      </w:r>
      <w:r>
        <w:rPr>
          <w:rFonts w:ascii="Calibri" w:eastAsia="Calibri" w:hAnsi="Calibri" w:cs="Calibri"/>
          <w:sz w:val="24"/>
        </w:rPr>
        <w:t xml:space="preserve">Ao acionar esta opção, o sistema deverá gravar o </w:t>
      </w:r>
      <w:r>
        <w:rPr>
          <w:rFonts w:ascii="Calibri" w:eastAsia="Calibri" w:hAnsi="Calibri" w:cs="Calibri"/>
          <w:sz w:val="24"/>
        </w:rPr>
        <w:t>parâmetro de risco na base de dados, encaminhar o usuário para a tela de pesquisa de parâmetro de risco e apresentar a mensagem de confirmação.</w:t>
      </w:r>
    </w:p>
    <w:p w14:paraId="510FBEA0" w14:textId="77777777" w:rsidR="00522113" w:rsidRDefault="00B51388">
      <w:pPr>
        <w:numPr>
          <w:ilvl w:val="1"/>
          <w:numId w:val="54"/>
        </w:numPr>
        <w:spacing w:before="15" w:line="360" w:lineRule="auto"/>
        <w:ind w:right="45"/>
      </w:pPr>
      <w:r>
        <w:rPr>
          <w:rFonts w:ascii="Calibri" w:eastAsia="Calibri" w:hAnsi="Calibri" w:cs="Calibri"/>
          <w:b/>
          <w:sz w:val="24"/>
        </w:rPr>
        <w:t>Mensagem</w:t>
      </w:r>
      <w:r>
        <w:rPr>
          <w:rFonts w:ascii="Calibri" w:eastAsia="Calibri" w:hAnsi="Calibri" w:cs="Calibri"/>
          <w:sz w:val="24"/>
        </w:rPr>
        <w:t>: "Operação realizada com sucesso.".</w:t>
      </w:r>
    </w:p>
    <w:p w14:paraId="6410D9D0" w14:textId="77777777" w:rsidR="00522113" w:rsidRDefault="00B51388">
      <w:pPr>
        <w:spacing w:before="60" w:line="568" w:lineRule="auto"/>
        <w:ind w:left="105" w:right="75"/>
        <w:jc w:val="both"/>
      </w:pPr>
      <w:r>
        <w:rPr>
          <w:rFonts w:ascii="Calibri" w:eastAsia="Calibri" w:hAnsi="Calibri" w:cs="Calibri"/>
          <w:b/>
          <w:sz w:val="24"/>
        </w:rPr>
        <w:t>Importante</w:t>
      </w:r>
      <w:r>
        <w:rPr>
          <w:rFonts w:ascii="Calibri" w:eastAsia="Calibri" w:hAnsi="Calibri" w:cs="Calibri"/>
          <w:sz w:val="24"/>
        </w:rPr>
        <w:t xml:space="preserve">: </w:t>
      </w:r>
    </w:p>
    <w:p w14:paraId="7580EAA8" w14:textId="77777777" w:rsidR="00522113" w:rsidRDefault="00B51388">
      <w:pPr>
        <w:numPr>
          <w:ilvl w:val="1"/>
          <w:numId w:val="54"/>
        </w:numPr>
        <w:spacing w:line="336" w:lineRule="auto"/>
        <w:ind w:right="15"/>
        <w:jc w:val="both"/>
      </w:pPr>
      <w:r>
        <w:rPr>
          <w:rFonts w:ascii="Calibri" w:eastAsia="Calibri" w:hAnsi="Calibri" w:cs="Calibri"/>
          <w:sz w:val="24"/>
        </w:rPr>
        <w:lastRenderedPageBreak/>
        <w:t>O sistema não deverá permitir a inclusão de um Parâmet</w:t>
      </w:r>
      <w:r>
        <w:rPr>
          <w:rFonts w:ascii="Calibri" w:eastAsia="Calibri" w:hAnsi="Calibri" w:cs="Calibri"/>
          <w:sz w:val="24"/>
        </w:rPr>
        <w:t>ro de Risco com o nome e tipo duplicado.</w:t>
      </w:r>
    </w:p>
    <w:p w14:paraId="6DB73706" w14:textId="77777777" w:rsidR="00522113" w:rsidRDefault="00B51388">
      <w:pPr>
        <w:numPr>
          <w:ilvl w:val="2"/>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"Esta Parâmetro de Risco já está cadastrado.".</w:t>
      </w:r>
    </w:p>
    <w:p w14:paraId="28C6D518" w14:textId="77777777" w:rsidR="00522113" w:rsidRDefault="00B51388">
      <w:pPr>
        <w:numPr>
          <w:ilvl w:val="1"/>
          <w:numId w:val="54"/>
        </w:numPr>
        <w:spacing w:line="336" w:lineRule="auto"/>
        <w:ind w:right="15"/>
        <w:jc w:val="both"/>
      </w:pPr>
      <w:r>
        <w:rPr>
          <w:rFonts w:ascii="Calibri" w:eastAsia="Calibri" w:hAnsi="Calibri" w:cs="Calibri"/>
          <w:sz w:val="24"/>
        </w:rPr>
        <w:t>O sistema não deverá permitir que seja informado um valor menor ou igual a 0 (zero) no campo Peso.</w:t>
      </w:r>
    </w:p>
    <w:p w14:paraId="6EE9D38E" w14:textId="77777777" w:rsidR="00522113" w:rsidRDefault="00B51388">
      <w:pPr>
        <w:numPr>
          <w:ilvl w:val="2"/>
          <w:numId w:val="54"/>
        </w:numPr>
        <w:spacing w:line="336" w:lineRule="auto"/>
        <w:ind w:right="15"/>
        <w:jc w:val="both"/>
      </w:pPr>
      <w:r>
        <w:rPr>
          <w:rFonts w:ascii="Calibri" w:eastAsia="Calibri" w:hAnsi="Calibri" w:cs="Calibri"/>
          <w:b/>
          <w:sz w:val="24"/>
        </w:rPr>
        <w:t>Mensagem</w:t>
      </w:r>
      <w:r>
        <w:rPr>
          <w:rFonts w:ascii="Calibri" w:eastAsia="Calibri" w:hAnsi="Calibri" w:cs="Calibri"/>
          <w:sz w:val="24"/>
        </w:rPr>
        <w:t>: "Peso deve ser maior que zero.".</w:t>
      </w:r>
    </w:p>
    <w:p w14:paraId="1B65E6A0" w14:textId="77777777" w:rsidR="00522113" w:rsidRDefault="00B51388">
      <w:pPr>
        <w:numPr>
          <w:ilvl w:val="1"/>
          <w:numId w:val="54"/>
        </w:numPr>
        <w:spacing w:line="336" w:lineRule="auto"/>
        <w:ind w:right="15"/>
        <w:jc w:val="both"/>
      </w:pPr>
      <w:r>
        <w:rPr>
          <w:rFonts w:ascii="Calibri" w:eastAsia="Calibri" w:hAnsi="Calibri" w:cs="Calibri"/>
          <w:sz w:val="24"/>
        </w:rPr>
        <w:t>Ao realizar a al</w:t>
      </w:r>
      <w:r>
        <w:rPr>
          <w:rFonts w:ascii="Calibri" w:eastAsia="Calibri" w:hAnsi="Calibri" w:cs="Calibri"/>
          <w:sz w:val="24"/>
        </w:rPr>
        <w:t>teração de um parâmetro de risco, as novas informações não podem ser refletidas em verificações de estado de risco em fiscalizações já concluídas.</w:t>
      </w:r>
    </w:p>
    <w:p w14:paraId="2F4D3B4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12">
        <w:r>
          <w:rPr>
            <w:rFonts w:ascii="Tahoma" w:eastAsia="Tahoma" w:hAnsi="Tahoma" w:cs="Tahoma"/>
            <w:i/>
            <w:color w:val="6666FF"/>
          </w:rPr>
          <w:t>Produce Kindle eBooks easily</w:t>
        </w:r>
      </w:hyperlink>
    </w:p>
    <w:p w14:paraId="40E8D52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45" w:name="_topic_ExcluirParametrodeRisco"/>
      <w:bookmarkEnd w:id="145"/>
      <w:r>
        <w:rPr>
          <w:rFonts w:ascii="Tahoma" w:eastAsia="Tahoma" w:hAnsi="Tahoma" w:cs="Tahoma"/>
          <w:i/>
          <w:color w:val="243F60"/>
          <w:sz w:val="22"/>
        </w:rPr>
        <w:t>Excluir Parametro de  Risco</w:t>
      </w:r>
    </w:p>
    <w:p w14:paraId="3F45633A"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Parâmetro de Risco</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o </w:t>
      </w:r>
      <w:r>
        <w:rPr>
          <w:rFonts w:ascii="Calibri" w:eastAsia="Calibri" w:hAnsi="Calibri" w:cs="Calibri"/>
          <w:b/>
          <w:sz w:val="24"/>
        </w:rPr>
        <w:t>Parâmetro de Risco</w:t>
      </w:r>
      <w:r>
        <w:rPr>
          <w:rFonts w:ascii="Calibri" w:eastAsia="Calibri" w:hAnsi="Calibri" w:cs="Calibri"/>
          <w:sz w:val="24"/>
        </w:rPr>
        <w:t xml:space="preserve">  cadastradas.  Para</w:t>
      </w:r>
      <w:r>
        <w:rPr>
          <w:rFonts w:ascii="Calibri" w:eastAsia="Calibri" w:hAnsi="Calibri" w:cs="Calibri"/>
          <w:spacing w:val="60"/>
          <w:sz w:val="24"/>
        </w:rPr>
        <w:t xml:space="preserve"> </w:t>
      </w:r>
      <w:r>
        <w:rPr>
          <w:rFonts w:ascii="Calibri" w:eastAsia="Calibri" w:hAnsi="Calibri" w:cs="Calibri"/>
          <w:sz w:val="24"/>
        </w:rPr>
        <w:t xml:space="preserve">excluir  um  ou  mais  </w:t>
      </w:r>
      <w:r>
        <w:rPr>
          <w:rFonts w:ascii="Calibri" w:eastAsia="Calibri" w:hAnsi="Calibri" w:cs="Calibri"/>
          <w:b/>
          <w:sz w:val="24"/>
        </w:rPr>
        <w:t>Parâmetro de Risco</w:t>
      </w:r>
      <w:r>
        <w:rPr>
          <w:rFonts w:ascii="Calibri" w:eastAsia="Calibri" w:hAnsi="Calibri" w:cs="Calibri"/>
          <w:sz w:val="24"/>
        </w:rPr>
        <w:t xml:space="preserve"> selecionar os registros da lista do </w:t>
      </w:r>
      <w:r>
        <w:rPr>
          <w:rFonts w:ascii="Calibri" w:eastAsia="Calibri" w:hAnsi="Calibri" w:cs="Calibri"/>
          <w:b/>
          <w:sz w:val="24"/>
        </w:rPr>
        <w:t>Parâmetro de Risco</w:t>
      </w:r>
      <w:r>
        <w:rPr>
          <w:rFonts w:ascii="Calibri" w:eastAsia="Calibri" w:hAnsi="Calibri" w:cs="Calibri"/>
          <w:sz w:val="24"/>
        </w:rPr>
        <w:t xml:space="preserve"> e selecionar a opção Ações e depois Excluir. Será mostrada a mensagem de confirmação da</w:t>
      </w:r>
      <w:r>
        <w:rPr>
          <w:rFonts w:ascii="Calibri" w:eastAsia="Calibri" w:hAnsi="Calibri" w:cs="Calibri"/>
          <w:spacing w:val="15"/>
          <w:sz w:val="24"/>
        </w:rPr>
        <w:t xml:space="preserve"> </w:t>
      </w:r>
      <w:r>
        <w:rPr>
          <w:rFonts w:ascii="Calibri" w:eastAsia="Calibri" w:hAnsi="Calibri" w:cs="Calibri"/>
          <w:sz w:val="24"/>
        </w:rPr>
        <w:t>ação. Ao selecionar Sim os registros selecionados serão excluídos e não mais mostrados na lista do</w:t>
      </w:r>
      <w:r>
        <w:rPr>
          <w:rFonts w:ascii="Calibri" w:eastAsia="Calibri" w:hAnsi="Calibri" w:cs="Calibri"/>
          <w:spacing w:val="15"/>
          <w:sz w:val="24"/>
        </w:rPr>
        <w:t xml:space="preserve"> </w:t>
      </w:r>
      <w:r>
        <w:rPr>
          <w:rFonts w:ascii="Calibri" w:eastAsia="Calibri" w:hAnsi="Calibri" w:cs="Calibri"/>
          <w:b/>
          <w:sz w:val="24"/>
        </w:rPr>
        <w:t xml:space="preserve">Parâmetro de </w:t>
      </w:r>
      <w:r>
        <w:rPr>
          <w:rFonts w:ascii="Calibri" w:eastAsia="Calibri" w:hAnsi="Calibri" w:cs="Calibri"/>
          <w:b/>
          <w:sz w:val="24"/>
        </w:rPr>
        <w:t>Risco</w:t>
      </w:r>
      <w:r>
        <w:rPr>
          <w:sz w:val="24"/>
        </w:rPr>
        <w:t>.</w:t>
      </w:r>
    </w:p>
    <w:p w14:paraId="63FC74CC" w14:textId="77777777" w:rsidR="00522113" w:rsidRDefault="00522113">
      <w:pPr>
        <w:spacing w:before="15" w:line="225" w:lineRule="exact"/>
      </w:pPr>
    </w:p>
    <w:p w14:paraId="67198FF2" w14:textId="77777777" w:rsidR="00522113" w:rsidRDefault="00B51388">
      <w:pPr>
        <w:spacing w:line="360" w:lineRule="auto"/>
        <w:ind w:left="105" w:right="75"/>
        <w:jc w:val="both"/>
      </w:pPr>
      <w:r>
        <w:rPr>
          <w:rFonts w:ascii="Calibri" w:eastAsia="Calibri" w:hAnsi="Calibri" w:cs="Calibri"/>
          <w:b/>
          <w:sz w:val="24"/>
        </w:rPr>
        <w:t xml:space="preserve">Importante: </w:t>
      </w:r>
    </w:p>
    <w:p w14:paraId="5AB42EF3" w14:textId="77777777" w:rsidR="00522113" w:rsidRDefault="00B51388">
      <w:pPr>
        <w:numPr>
          <w:ilvl w:val="1"/>
          <w:numId w:val="53"/>
        </w:numPr>
        <w:spacing w:line="355" w:lineRule="auto"/>
        <w:ind w:right="75"/>
        <w:jc w:val="both"/>
      </w:pPr>
      <w:r>
        <w:rPr>
          <w:rFonts w:ascii="Calibri" w:eastAsia="Calibri" w:hAnsi="Calibri" w:cs="Calibri"/>
          <w:sz w:val="24"/>
        </w:rPr>
        <w:t>Os Parâmetros de Risco excluídos não poderão ser utilizadas em nenhuma parte do sistema para realização de cadastro.</w:t>
      </w:r>
    </w:p>
    <w:p w14:paraId="4D79F9AB" w14:textId="77777777" w:rsidR="00522113" w:rsidRDefault="00B51388">
      <w:pPr>
        <w:numPr>
          <w:ilvl w:val="1"/>
          <w:numId w:val="53"/>
        </w:numPr>
        <w:spacing w:line="355" w:lineRule="auto"/>
        <w:ind w:right="75"/>
        <w:jc w:val="both"/>
      </w:pPr>
      <w:r>
        <w:rPr>
          <w:rFonts w:ascii="Calibri" w:eastAsia="Calibri" w:hAnsi="Calibri" w:cs="Calibri"/>
          <w:sz w:val="24"/>
        </w:rPr>
        <w:t>O sistema somente deverá permitir a exclusão de uma parâmetro de risco, se o mesmo não possuir vínculo com nenhum outr</w:t>
      </w:r>
      <w:r>
        <w:rPr>
          <w:rFonts w:ascii="Calibri" w:eastAsia="Calibri" w:hAnsi="Calibri" w:cs="Calibri"/>
          <w:sz w:val="24"/>
        </w:rPr>
        <w:t>o registro na base de dados.</w:t>
      </w:r>
    </w:p>
    <w:p w14:paraId="5B6BE358" w14:textId="77777777" w:rsidR="00522113" w:rsidRDefault="00B51388">
      <w:pPr>
        <w:numPr>
          <w:ilvl w:val="2"/>
          <w:numId w:val="53"/>
        </w:numPr>
        <w:spacing w:line="355" w:lineRule="auto"/>
        <w:ind w:right="75"/>
        <w:jc w:val="both"/>
      </w:pPr>
      <w:r>
        <w:rPr>
          <w:rFonts w:ascii="Calibri" w:eastAsia="Calibri" w:hAnsi="Calibri" w:cs="Calibri"/>
          <w:b/>
          <w:sz w:val="24"/>
        </w:rPr>
        <w:t>Mensagem</w:t>
      </w:r>
      <w:r>
        <w:rPr>
          <w:rFonts w:ascii="Calibri" w:eastAsia="Calibri" w:hAnsi="Calibri" w:cs="Calibri"/>
          <w:sz w:val="24"/>
        </w:rPr>
        <w:t>: "Os Parâmetro de Risco selecionados não podem ser excluídos, pois possuem vínculo com outros registros no sistema.".</w:t>
      </w:r>
    </w:p>
    <w:p w14:paraId="54FD9915" w14:textId="77777777" w:rsidR="00522113" w:rsidRDefault="00B51388">
      <w:pPr>
        <w:spacing w:line="360" w:lineRule="auto"/>
        <w:ind w:right="75"/>
        <w:jc w:val="both"/>
      </w:pPr>
      <w:r>
        <w:rPr>
          <w:noProof/>
        </w:rPr>
        <w:lastRenderedPageBreak/>
        <w:drawing>
          <wp:inline distT="0" distB="0" distL="0" distR="0" wp14:anchorId="0C6E458A" wp14:editId="7D6E724E">
            <wp:extent cx="5991225" cy="2990850"/>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png"/>
                    <pic:cNvPicPr/>
                  </pic:nvPicPr>
                  <pic:blipFill>
                    <a:blip r:embed="rId313" cstate="print"/>
                    <a:stretch>
                      <a:fillRect/>
                    </a:stretch>
                  </pic:blipFill>
                  <pic:spPr>
                    <a:xfrm>
                      <a:off x="0" y="0"/>
                      <a:ext cx="5991225" cy="2990850"/>
                    </a:xfrm>
                    <a:prstGeom prst="rect">
                      <a:avLst/>
                    </a:prstGeom>
                  </pic:spPr>
                </pic:pic>
              </a:graphicData>
            </a:graphic>
          </wp:inline>
        </w:drawing>
      </w:r>
    </w:p>
    <w:p w14:paraId="1FE6ACF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14">
        <w:r>
          <w:rPr>
            <w:rFonts w:ascii="Tahoma" w:eastAsia="Tahoma" w:hAnsi="Tahoma" w:cs="Tahoma"/>
            <w:i/>
            <w:color w:val="6666FF"/>
          </w:rPr>
          <w:t>Free help authoring environment</w:t>
        </w:r>
      </w:hyperlink>
    </w:p>
    <w:p w14:paraId="6F8686F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46" w:name="_topic_InativarParametrodeRisco"/>
      <w:bookmarkEnd w:id="146"/>
      <w:r>
        <w:rPr>
          <w:rFonts w:ascii="Tahoma" w:eastAsia="Tahoma" w:hAnsi="Tahoma" w:cs="Tahoma"/>
          <w:i/>
          <w:color w:val="243F60"/>
          <w:sz w:val="22"/>
        </w:rPr>
        <w:t>Inativar Parametro de  Risco</w:t>
      </w:r>
    </w:p>
    <w:p w14:paraId="16F4F958" w14:textId="77777777" w:rsidR="00522113" w:rsidRDefault="00B51388">
      <w:pPr>
        <w:spacing w:line="357" w:lineRule="auto"/>
        <w:ind w:left="105" w:right="30"/>
        <w:jc w:val="both"/>
      </w:pPr>
      <w:r>
        <w:rPr>
          <w:rFonts w:ascii="Calibri" w:eastAsia="Calibri" w:hAnsi="Calibri" w:cs="Calibri"/>
          <w:sz w:val="24"/>
        </w:rPr>
        <w:t>Selecionar no menu</w:t>
      </w:r>
      <w:r>
        <w:rPr>
          <w:rFonts w:ascii="Calibri" w:eastAsia="Calibri" w:hAnsi="Calibri" w:cs="Calibri"/>
          <w:sz w:val="24"/>
        </w:rPr>
        <w:t xml:space="preserve">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Parâmetro de Risco</w:t>
      </w:r>
      <w:r>
        <w:rPr>
          <w:rFonts w:ascii="Calibri" w:eastAsia="Calibri" w:hAnsi="Calibri" w:cs="Calibri"/>
          <w:sz w:val="24"/>
        </w:rPr>
        <w:t>"</w:t>
      </w:r>
      <w:r>
        <w:rPr>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os </w:t>
      </w:r>
      <w:r>
        <w:rPr>
          <w:rFonts w:ascii="Calibri" w:eastAsia="Calibri" w:hAnsi="Calibri" w:cs="Calibri"/>
          <w:b/>
          <w:sz w:val="24"/>
        </w:rPr>
        <w:t>Parâmetro de Risco</w:t>
      </w:r>
      <w:r>
        <w:rPr>
          <w:rFonts w:ascii="Calibri" w:eastAsia="Calibri" w:hAnsi="Calibri" w:cs="Calibri"/>
          <w:sz w:val="24"/>
        </w:rPr>
        <w:t xml:space="preserve"> cadastradas. Para inativar um ou mais </w:t>
      </w:r>
      <w:r>
        <w:rPr>
          <w:rFonts w:ascii="Calibri" w:eastAsia="Calibri" w:hAnsi="Calibri" w:cs="Calibri"/>
          <w:b/>
          <w:sz w:val="24"/>
        </w:rPr>
        <w:t>Parâmetro de Risco</w:t>
      </w:r>
      <w:r>
        <w:rPr>
          <w:rFonts w:ascii="Calibri" w:eastAsia="Calibri" w:hAnsi="Calibri" w:cs="Calibri"/>
          <w:sz w:val="24"/>
        </w:rPr>
        <w:t xml:space="preserve"> selecionar os registros da lista de </w:t>
      </w:r>
      <w:r>
        <w:rPr>
          <w:rFonts w:ascii="Calibri" w:eastAsia="Calibri" w:hAnsi="Calibri" w:cs="Calibri"/>
          <w:b/>
          <w:sz w:val="24"/>
        </w:rPr>
        <w:t>Parâmetro de Risco</w:t>
      </w:r>
      <w:r>
        <w:rPr>
          <w:rFonts w:ascii="Calibri" w:eastAsia="Calibri" w:hAnsi="Calibri" w:cs="Calibri"/>
          <w:sz w:val="24"/>
        </w:rPr>
        <w:t xml:space="preserve"> e selecionar a opção Ações e depois Inativar. A situação dos registros selecionados será alterada para inativo.</w:t>
      </w:r>
    </w:p>
    <w:p w14:paraId="4F0E543F" w14:textId="77777777" w:rsidR="00522113" w:rsidRDefault="00522113">
      <w:pPr>
        <w:spacing w:line="240" w:lineRule="exact"/>
      </w:pPr>
    </w:p>
    <w:p w14:paraId="73C2E653"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Os Parâmetros de Risco inativados não poderão ser utilizadas em nenhuma par</w:t>
      </w:r>
      <w:r>
        <w:rPr>
          <w:rFonts w:ascii="Calibri" w:eastAsia="Calibri" w:hAnsi="Calibri" w:cs="Calibri"/>
          <w:sz w:val="24"/>
        </w:rPr>
        <w:t>te do sistema para realização de cadastro.</w:t>
      </w:r>
    </w:p>
    <w:p w14:paraId="170AFE82" w14:textId="77777777" w:rsidR="00522113" w:rsidRDefault="00522113">
      <w:pPr>
        <w:spacing w:line="357" w:lineRule="auto"/>
        <w:ind w:left="105" w:right="75"/>
        <w:jc w:val="both"/>
      </w:pPr>
    </w:p>
    <w:p w14:paraId="1BD27A8D" w14:textId="77777777" w:rsidR="00522113" w:rsidRDefault="00B51388">
      <w:pPr>
        <w:spacing w:line="357" w:lineRule="auto"/>
        <w:ind w:left="105" w:right="75"/>
        <w:jc w:val="both"/>
      </w:pPr>
      <w:r>
        <w:rPr>
          <w:noProof/>
        </w:rPr>
        <w:drawing>
          <wp:inline distT="0" distB="0" distL="0" distR="0" wp14:anchorId="11241CDD" wp14:editId="31740DF2">
            <wp:extent cx="5924550" cy="296227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png"/>
                    <pic:cNvPicPr/>
                  </pic:nvPicPr>
                  <pic:blipFill>
                    <a:blip r:embed="rId315" cstate="print"/>
                    <a:stretch>
                      <a:fillRect/>
                    </a:stretch>
                  </pic:blipFill>
                  <pic:spPr>
                    <a:xfrm>
                      <a:off x="0" y="0"/>
                      <a:ext cx="5924550" cy="2962275"/>
                    </a:xfrm>
                    <a:prstGeom prst="rect">
                      <a:avLst/>
                    </a:prstGeom>
                  </pic:spPr>
                </pic:pic>
              </a:graphicData>
            </a:graphic>
          </wp:inline>
        </w:drawing>
      </w:r>
    </w:p>
    <w:p w14:paraId="74B424F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lastRenderedPageBreak/>
        <w:t xml:space="preserve">Created with the Personal Edition of HelpNDoc: </w:t>
      </w:r>
      <w:hyperlink r:id="rId316">
        <w:r>
          <w:rPr>
            <w:rFonts w:ascii="Tahoma" w:eastAsia="Tahoma" w:hAnsi="Tahoma" w:cs="Tahoma"/>
            <w:i/>
            <w:color w:val="6666FF"/>
          </w:rPr>
          <w:t>Easily create iPhone documentation</w:t>
        </w:r>
      </w:hyperlink>
    </w:p>
    <w:p w14:paraId="3DFB55A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47" w:name="_topic_AtivarParametrodeRisco"/>
      <w:bookmarkEnd w:id="147"/>
      <w:r>
        <w:rPr>
          <w:rFonts w:ascii="Tahoma" w:eastAsia="Tahoma" w:hAnsi="Tahoma" w:cs="Tahoma"/>
          <w:i/>
          <w:color w:val="243F60"/>
          <w:sz w:val="22"/>
        </w:rPr>
        <w:t>Ativar Parametro de  Risco</w:t>
      </w:r>
    </w:p>
    <w:p w14:paraId="6E129301" w14:textId="77777777" w:rsidR="00522113" w:rsidRDefault="00B51388">
      <w:pPr>
        <w:spacing w:line="357" w:lineRule="auto"/>
        <w:ind w:left="105" w:right="30"/>
        <w:jc w:val="both"/>
      </w:pPr>
      <w:r>
        <w:rPr>
          <w:rFonts w:ascii="Calibri" w:eastAsia="Calibri" w:hAnsi="Calibri" w:cs="Calibri"/>
          <w:sz w:val="24"/>
        </w:rPr>
        <w:t xml:space="preserve">Selecionar no menu lateral a opção </w:t>
      </w:r>
      <w:r>
        <w:rPr>
          <w:rFonts w:ascii="Calibri" w:eastAsia="Calibri" w:hAnsi="Calibri" w:cs="Calibri"/>
          <w:b/>
          <w:sz w:val="24"/>
        </w:rPr>
        <w:t xml:space="preserve">Gerenciador </w:t>
      </w:r>
      <w:r>
        <w:rPr>
          <w:rFonts w:ascii="Calibri" w:eastAsia="Calibri" w:hAnsi="Calibri" w:cs="Calibri"/>
          <w:sz w:val="24"/>
        </w:rPr>
        <w:t xml:space="preserve">e depois </w:t>
      </w:r>
      <w:r>
        <w:rPr>
          <w:rFonts w:ascii="Calibri" w:eastAsia="Calibri" w:hAnsi="Calibri" w:cs="Calibri"/>
          <w:b/>
          <w:sz w:val="24"/>
        </w:rPr>
        <w:t>Riscos</w:t>
      </w:r>
      <w:r>
        <w:rPr>
          <w:rFonts w:ascii="Calibri" w:eastAsia="Calibri" w:hAnsi="Calibri" w:cs="Calibri"/>
          <w:sz w:val="24"/>
        </w:rPr>
        <w:t xml:space="preserve"> e longo depois a opção "</w:t>
      </w:r>
      <w:r>
        <w:rPr>
          <w:rFonts w:ascii="Calibri" w:eastAsia="Calibri" w:hAnsi="Calibri" w:cs="Calibri"/>
          <w:b/>
          <w:sz w:val="24"/>
        </w:rPr>
        <w:t>Parâmetro de Risco</w:t>
      </w:r>
      <w:r>
        <w:rPr>
          <w:rFonts w:ascii="Calibri" w:eastAsia="Calibri" w:hAnsi="Calibri" w:cs="Calibri"/>
          <w:sz w:val="24"/>
        </w:rPr>
        <w:t>"</w:t>
      </w:r>
      <w:r>
        <w:rPr>
          <w:sz w:val="24"/>
        </w:rPr>
        <w:t>.</w:t>
      </w:r>
      <w:r>
        <w:rPr>
          <w:rFonts w:ascii="Calibri" w:eastAsia="Calibri" w:hAnsi="Calibri" w:cs="Calibri"/>
          <w:spacing w:val="-15"/>
          <w:sz w:val="24"/>
        </w:rPr>
        <w:t xml:space="preserve"> </w:t>
      </w:r>
      <w:r>
        <w:rPr>
          <w:rFonts w:ascii="Calibri" w:eastAsia="Calibri" w:hAnsi="Calibri" w:cs="Calibri"/>
          <w:sz w:val="24"/>
        </w:rPr>
        <w:t xml:space="preserve">Será mostrada a lista com os </w:t>
      </w:r>
      <w:r>
        <w:rPr>
          <w:rFonts w:ascii="Calibri" w:eastAsia="Calibri" w:hAnsi="Calibri" w:cs="Calibri"/>
          <w:b/>
          <w:sz w:val="24"/>
        </w:rPr>
        <w:t>Pa</w:t>
      </w:r>
      <w:r>
        <w:rPr>
          <w:rFonts w:ascii="Calibri" w:eastAsia="Calibri" w:hAnsi="Calibri" w:cs="Calibri"/>
          <w:b/>
          <w:sz w:val="24"/>
        </w:rPr>
        <w:t>râmetro de Risco</w:t>
      </w:r>
      <w:r>
        <w:rPr>
          <w:rFonts w:ascii="Calibri" w:eastAsia="Calibri" w:hAnsi="Calibri" w:cs="Calibri"/>
          <w:sz w:val="24"/>
        </w:rPr>
        <w:t xml:space="preserve"> cadastradas. Para ativar um ou mais </w:t>
      </w:r>
      <w:r>
        <w:rPr>
          <w:rFonts w:ascii="Calibri" w:eastAsia="Calibri" w:hAnsi="Calibri" w:cs="Calibri"/>
          <w:b/>
          <w:sz w:val="24"/>
        </w:rPr>
        <w:t>Parâmetro de Risco</w:t>
      </w:r>
      <w:r>
        <w:rPr>
          <w:rFonts w:ascii="Calibri" w:eastAsia="Calibri" w:hAnsi="Calibri" w:cs="Calibri"/>
          <w:sz w:val="24"/>
        </w:rPr>
        <w:t xml:space="preserve"> selecionar os registros da lista de </w:t>
      </w:r>
      <w:r>
        <w:rPr>
          <w:rFonts w:ascii="Calibri" w:eastAsia="Calibri" w:hAnsi="Calibri" w:cs="Calibri"/>
          <w:b/>
          <w:sz w:val="24"/>
        </w:rPr>
        <w:t>Parâmetro de Risco</w:t>
      </w:r>
      <w:r>
        <w:rPr>
          <w:rFonts w:ascii="Calibri" w:eastAsia="Calibri" w:hAnsi="Calibri" w:cs="Calibri"/>
          <w:sz w:val="24"/>
        </w:rPr>
        <w:t xml:space="preserve"> e selecionar a opção Ações e depois Ativar. A situação dos registros selecionados será alterada para ativo.</w:t>
      </w:r>
    </w:p>
    <w:p w14:paraId="599E804D" w14:textId="77777777" w:rsidR="00522113" w:rsidRDefault="00522113">
      <w:pPr>
        <w:spacing w:line="240" w:lineRule="exact"/>
      </w:pPr>
    </w:p>
    <w:p w14:paraId="30ACFC64" w14:textId="77777777" w:rsidR="00522113" w:rsidRDefault="00B51388">
      <w:pPr>
        <w:spacing w:line="360" w:lineRule="auto"/>
        <w:ind w:left="105" w:right="75"/>
        <w:jc w:val="both"/>
      </w:pPr>
      <w:r>
        <w:rPr>
          <w:rFonts w:ascii="Calibri" w:eastAsia="Calibri" w:hAnsi="Calibri" w:cs="Calibri"/>
          <w:b/>
          <w:sz w:val="24"/>
        </w:rPr>
        <w:t>Importante:</w:t>
      </w:r>
      <w:r>
        <w:rPr>
          <w:rFonts w:ascii="Calibri" w:eastAsia="Calibri" w:hAnsi="Calibri" w:cs="Calibri"/>
          <w:b/>
          <w:spacing w:val="-15"/>
          <w:sz w:val="24"/>
        </w:rPr>
        <w:t xml:space="preserve"> </w:t>
      </w:r>
      <w:r>
        <w:rPr>
          <w:rFonts w:ascii="Calibri" w:eastAsia="Calibri" w:hAnsi="Calibri" w:cs="Calibri"/>
          <w:sz w:val="24"/>
        </w:rPr>
        <w:t>Quando</w:t>
      </w:r>
      <w:r>
        <w:rPr>
          <w:rFonts w:ascii="Calibri" w:eastAsia="Calibri" w:hAnsi="Calibri" w:cs="Calibri"/>
          <w:spacing w:val="-15"/>
          <w:sz w:val="24"/>
        </w:rPr>
        <w:t xml:space="preserve"> </w:t>
      </w:r>
      <w:r>
        <w:rPr>
          <w:rFonts w:ascii="Calibri" w:eastAsia="Calibri" w:hAnsi="Calibri" w:cs="Calibri"/>
          <w:sz w:val="24"/>
        </w:rPr>
        <w:t>u</w:t>
      </w:r>
      <w:r>
        <w:rPr>
          <w:rFonts w:ascii="Calibri" w:eastAsia="Calibri" w:hAnsi="Calibri" w:cs="Calibri"/>
          <w:sz w:val="24"/>
        </w:rPr>
        <w:t>m</w:t>
      </w:r>
      <w:r>
        <w:rPr>
          <w:rFonts w:ascii="Calibri" w:eastAsia="Calibri" w:hAnsi="Calibri" w:cs="Calibri"/>
          <w:spacing w:val="-15"/>
          <w:sz w:val="24"/>
        </w:rPr>
        <w:t xml:space="preserve"> </w:t>
      </w:r>
      <w:r>
        <w:rPr>
          <w:rFonts w:ascii="Calibri" w:eastAsia="Calibri" w:hAnsi="Calibri" w:cs="Calibri"/>
          <w:b/>
          <w:sz w:val="24"/>
        </w:rPr>
        <w:t>Parâmetro de Risco</w:t>
      </w:r>
      <w:r>
        <w:rPr>
          <w:rFonts w:ascii="Calibri" w:eastAsia="Calibri" w:hAnsi="Calibri" w:cs="Calibri"/>
          <w:spacing w:val="-15"/>
          <w:sz w:val="24"/>
        </w:rPr>
        <w:t xml:space="preserve">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ativado,</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utilizá</w:t>
      </w:r>
      <w:r>
        <w:rPr>
          <w:sz w:val="24"/>
        </w:rPr>
        <w:t>-</w:t>
      </w:r>
      <w:r>
        <w:rPr>
          <w:rFonts w:ascii="Calibri" w:eastAsia="Calibri" w:hAnsi="Calibri" w:cs="Calibri"/>
          <w:sz w:val="24"/>
        </w:rPr>
        <w:t>lo</w:t>
      </w:r>
      <w:r>
        <w:rPr>
          <w:rFonts w:ascii="Calibri" w:eastAsia="Calibri" w:hAnsi="Calibri" w:cs="Calibri"/>
          <w:spacing w:val="-15"/>
          <w:sz w:val="24"/>
        </w:rPr>
        <w:t xml:space="preserve"> </w:t>
      </w:r>
      <w:r>
        <w:rPr>
          <w:rFonts w:ascii="Calibri" w:eastAsia="Calibri" w:hAnsi="Calibri" w:cs="Calibri"/>
          <w:sz w:val="24"/>
        </w:rPr>
        <w:t>novamente</w:t>
      </w:r>
      <w:r>
        <w:rPr>
          <w:rFonts w:ascii="Calibri" w:eastAsia="Calibri" w:hAnsi="Calibri" w:cs="Calibri"/>
          <w:spacing w:val="-15"/>
          <w:sz w:val="24"/>
        </w:rPr>
        <w:t xml:space="preserve"> </w:t>
      </w:r>
      <w:r>
        <w:rPr>
          <w:rFonts w:ascii="Calibri" w:eastAsia="Calibri" w:hAnsi="Calibri" w:cs="Calibri"/>
          <w:sz w:val="24"/>
        </w:rPr>
        <w:t>nos novos cadastros de planos de fiscalização e de novas fiscalizações.</w:t>
      </w:r>
    </w:p>
    <w:p w14:paraId="775B49D0" w14:textId="77777777" w:rsidR="00522113" w:rsidRDefault="00522113">
      <w:pPr>
        <w:spacing w:before="15" w:line="225" w:lineRule="exact"/>
      </w:pPr>
    </w:p>
    <w:p w14:paraId="042BA754" w14:textId="77777777" w:rsidR="00522113" w:rsidRDefault="00B51388">
      <w:pPr>
        <w:ind w:left="105"/>
      </w:pPr>
      <w:r>
        <w:rPr>
          <w:noProof/>
        </w:rPr>
        <w:drawing>
          <wp:inline distT="0" distB="0" distL="0" distR="0" wp14:anchorId="4C47D794" wp14:editId="7B261A5C">
            <wp:extent cx="5924550" cy="2962275"/>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png"/>
                    <pic:cNvPicPr/>
                  </pic:nvPicPr>
                  <pic:blipFill>
                    <a:blip r:embed="rId317" cstate="print"/>
                    <a:stretch>
                      <a:fillRect/>
                    </a:stretch>
                  </pic:blipFill>
                  <pic:spPr>
                    <a:xfrm>
                      <a:off x="0" y="0"/>
                      <a:ext cx="5924550" cy="2962275"/>
                    </a:xfrm>
                    <a:prstGeom prst="rect">
                      <a:avLst/>
                    </a:prstGeom>
                  </pic:spPr>
                </pic:pic>
              </a:graphicData>
            </a:graphic>
          </wp:inline>
        </w:drawing>
      </w:r>
    </w:p>
    <w:p w14:paraId="19BEF13F" w14:textId="77777777" w:rsidR="00522113" w:rsidRDefault="00522113">
      <w:pPr>
        <w:spacing w:line="180" w:lineRule="exact"/>
      </w:pPr>
    </w:p>
    <w:p w14:paraId="4D39CC6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18">
        <w:r>
          <w:rPr>
            <w:rFonts w:ascii="Tahoma" w:eastAsia="Tahoma" w:hAnsi="Tahoma" w:cs="Tahoma"/>
            <w:i/>
            <w:color w:val="6666FF"/>
          </w:rPr>
          <w:t>Qt Help documentation made easy</w:t>
        </w:r>
      </w:hyperlink>
    </w:p>
    <w:p w14:paraId="3D63BFC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148" w:name="_topic_Fiscalizacao"/>
      <w:bookmarkEnd w:id="148"/>
      <w:r>
        <w:rPr>
          <w:rFonts w:ascii="Tahoma" w:eastAsia="Tahoma" w:hAnsi="Tahoma" w:cs="Tahoma"/>
          <w:color w:val="4F81BD"/>
          <w:sz w:val="22"/>
        </w:rPr>
        <w:t>Fiscalização</w:t>
      </w:r>
    </w:p>
    <w:p w14:paraId="36C0CA6C" w14:textId="77777777" w:rsidR="00522113" w:rsidRDefault="00B51388">
      <w:pPr>
        <w:spacing w:line="357" w:lineRule="auto"/>
        <w:ind w:left="105" w:right="75"/>
      </w:pPr>
      <w:r>
        <w:rPr>
          <w:rFonts w:ascii="Calibri" w:eastAsia="Calibri" w:hAnsi="Calibri" w:cs="Calibri"/>
          <w:sz w:val="24"/>
        </w:rPr>
        <w:t>O</w:t>
      </w:r>
      <w:r>
        <w:rPr>
          <w:rFonts w:ascii="Calibri" w:eastAsia="Calibri" w:hAnsi="Calibri" w:cs="Calibri"/>
          <w:spacing w:val="30"/>
          <w:sz w:val="24"/>
        </w:rPr>
        <w:t xml:space="preserve"> </w:t>
      </w:r>
      <w:r>
        <w:rPr>
          <w:rFonts w:ascii="Calibri" w:eastAsia="Calibri" w:hAnsi="Calibri" w:cs="Calibri"/>
          <w:sz w:val="24"/>
        </w:rPr>
        <w:t>Menu</w:t>
      </w:r>
      <w:r>
        <w:rPr>
          <w:rFonts w:ascii="Calibri" w:eastAsia="Calibri" w:hAnsi="Calibri" w:cs="Calibri"/>
          <w:spacing w:val="30"/>
          <w:sz w:val="24"/>
        </w:rPr>
        <w:t xml:space="preserve"> </w:t>
      </w:r>
      <w:r>
        <w:rPr>
          <w:rFonts w:ascii="Calibri" w:eastAsia="Calibri" w:hAnsi="Calibri" w:cs="Calibri"/>
          <w:sz w:val="24"/>
        </w:rPr>
        <w:t>Fiscalização</w:t>
      </w:r>
      <w:r>
        <w:rPr>
          <w:rFonts w:ascii="Calibri" w:eastAsia="Calibri" w:hAnsi="Calibri" w:cs="Calibri"/>
          <w:spacing w:val="30"/>
          <w:sz w:val="24"/>
        </w:rPr>
        <w:t xml:space="preserve"> </w:t>
      </w:r>
      <w:r>
        <w:rPr>
          <w:rFonts w:ascii="Calibri" w:eastAsia="Calibri" w:hAnsi="Calibri" w:cs="Calibri"/>
          <w:sz w:val="24"/>
        </w:rPr>
        <w:t>tem</w:t>
      </w:r>
      <w:r>
        <w:rPr>
          <w:rFonts w:ascii="Calibri" w:eastAsia="Calibri" w:hAnsi="Calibri" w:cs="Calibri"/>
          <w:spacing w:val="30"/>
          <w:sz w:val="24"/>
        </w:rPr>
        <w:t xml:space="preserve"> </w:t>
      </w:r>
      <w:r>
        <w:rPr>
          <w:rFonts w:ascii="Calibri" w:eastAsia="Calibri" w:hAnsi="Calibri" w:cs="Calibri"/>
          <w:sz w:val="24"/>
        </w:rPr>
        <w:t>por</w:t>
      </w:r>
      <w:r>
        <w:rPr>
          <w:rFonts w:ascii="Calibri" w:eastAsia="Calibri" w:hAnsi="Calibri" w:cs="Calibri"/>
          <w:spacing w:val="30"/>
          <w:sz w:val="24"/>
        </w:rPr>
        <w:t xml:space="preserve"> </w:t>
      </w:r>
      <w:r>
        <w:rPr>
          <w:rFonts w:ascii="Calibri" w:eastAsia="Calibri" w:hAnsi="Calibri" w:cs="Calibri"/>
          <w:sz w:val="24"/>
        </w:rPr>
        <w:t>objetivo</w:t>
      </w:r>
      <w:r>
        <w:rPr>
          <w:rFonts w:ascii="Calibri" w:eastAsia="Calibri" w:hAnsi="Calibri" w:cs="Calibri"/>
          <w:spacing w:val="30"/>
          <w:sz w:val="24"/>
        </w:rPr>
        <w:t xml:space="preserve"> </w:t>
      </w:r>
      <w:r>
        <w:rPr>
          <w:rFonts w:ascii="Calibri" w:eastAsia="Calibri" w:hAnsi="Calibri" w:cs="Calibri"/>
          <w:sz w:val="24"/>
        </w:rPr>
        <w:t>gerenciar</w:t>
      </w:r>
      <w:r>
        <w:rPr>
          <w:rFonts w:ascii="Calibri" w:eastAsia="Calibri" w:hAnsi="Calibri" w:cs="Calibri"/>
          <w:spacing w:val="30"/>
          <w:sz w:val="24"/>
        </w:rPr>
        <w:t xml:space="preserve"> </w:t>
      </w:r>
      <w:r>
        <w:rPr>
          <w:rFonts w:ascii="Calibri" w:eastAsia="Calibri" w:hAnsi="Calibri" w:cs="Calibri"/>
          <w:sz w:val="24"/>
        </w:rPr>
        <w:t>as</w:t>
      </w:r>
      <w:r>
        <w:rPr>
          <w:rFonts w:ascii="Calibri" w:eastAsia="Calibri" w:hAnsi="Calibri" w:cs="Calibri"/>
          <w:spacing w:val="30"/>
          <w:sz w:val="24"/>
        </w:rPr>
        <w:t xml:space="preserve"> </w:t>
      </w:r>
      <w:r>
        <w:rPr>
          <w:rFonts w:ascii="Calibri" w:eastAsia="Calibri" w:hAnsi="Calibri" w:cs="Calibri"/>
          <w:sz w:val="24"/>
        </w:rPr>
        <w:t>informações</w:t>
      </w:r>
      <w:r>
        <w:rPr>
          <w:rFonts w:ascii="Calibri" w:eastAsia="Calibri" w:hAnsi="Calibri" w:cs="Calibri"/>
          <w:spacing w:val="30"/>
          <w:sz w:val="24"/>
        </w:rPr>
        <w:t xml:space="preserve"> </w:t>
      </w:r>
      <w:r>
        <w:rPr>
          <w:rFonts w:ascii="Calibri" w:eastAsia="Calibri" w:hAnsi="Calibri" w:cs="Calibri"/>
          <w:sz w:val="24"/>
        </w:rPr>
        <w:t>que</w:t>
      </w:r>
      <w:r>
        <w:rPr>
          <w:rFonts w:ascii="Calibri" w:eastAsia="Calibri" w:hAnsi="Calibri" w:cs="Calibri"/>
          <w:spacing w:val="30"/>
          <w:sz w:val="24"/>
        </w:rPr>
        <w:t xml:space="preserve"> </w:t>
      </w:r>
      <w:r>
        <w:rPr>
          <w:rFonts w:ascii="Calibri" w:eastAsia="Calibri" w:hAnsi="Calibri" w:cs="Calibri"/>
          <w:sz w:val="24"/>
        </w:rPr>
        <w:t>fazem</w:t>
      </w:r>
      <w:r>
        <w:rPr>
          <w:rFonts w:ascii="Calibri" w:eastAsia="Calibri" w:hAnsi="Calibri" w:cs="Calibri"/>
          <w:spacing w:val="30"/>
          <w:sz w:val="24"/>
        </w:rPr>
        <w:t xml:space="preserve"> </w:t>
      </w:r>
      <w:r>
        <w:rPr>
          <w:rFonts w:ascii="Calibri" w:eastAsia="Calibri" w:hAnsi="Calibri" w:cs="Calibri"/>
          <w:sz w:val="24"/>
        </w:rPr>
        <w:t>parte</w:t>
      </w:r>
      <w:r>
        <w:rPr>
          <w:rFonts w:ascii="Calibri" w:eastAsia="Calibri" w:hAnsi="Calibri" w:cs="Calibri"/>
          <w:spacing w:val="30"/>
          <w:sz w:val="24"/>
        </w:rPr>
        <w:t xml:space="preserve"> </w:t>
      </w:r>
      <w:r>
        <w:rPr>
          <w:rFonts w:ascii="Calibri" w:eastAsia="Calibri" w:hAnsi="Calibri" w:cs="Calibri"/>
          <w:sz w:val="24"/>
        </w:rPr>
        <w:t>das fiscalizações realizadas pelas unidades. Neste menu é possível:</w:t>
      </w:r>
    </w:p>
    <w:p w14:paraId="1D22739E" w14:textId="77777777" w:rsidR="00522113" w:rsidRDefault="00522113">
      <w:pPr>
        <w:spacing w:before="15" w:line="240" w:lineRule="exact"/>
      </w:pPr>
    </w:p>
    <w:p w14:paraId="4DBA3AD5" w14:textId="77777777" w:rsidR="00522113" w:rsidRDefault="00B51388">
      <w:pPr>
        <w:ind w:left="510"/>
      </w:pPr>
      <w:r>
        <w:rPr>
          <w:b/>
          <w:sz w:val="24"/>
        </w:rPr>
        <w:sym w:font="Symbol" w:char="00B7"/>
      </w:r>
      <w:r>
        <w:rPr>
          <w:b/>
          <w:sz w:val="24"/>
        </w:rPr>
        <w:t xml:space="preserve">   </w:t>
      </w:r>
      <w:r>
        <w:rPr>
          <w:b/>
          <w:spacing w:val="15"/>
          <w:sz w:val="24"/>
        </w:rPr>
        <w:t xml:space="preserve"> </w:t>
      </w:r>
      <w:r>
        <w:rPr>
          <w:rFonts w:ascii="Calibri" w:eastAsia="Calibri" w:hAnsi="Calibri" w:cs="Calibri"/>
          <w:b/>
          <w:sz w:val="24"/>
        </w:rPr>
        <w:t>Executar atividades programadas;</w:t>
      </w:r>
    </w:p>
    <w:p w14:paraId="7C6FCD53" w14:textId="77777777" w:rsidR="00522113" w:rsidRDefault="00522113">
      <w:pPr>
        <w:spacing w:before="15" w:line="135" w:lineRule="exact"/>
      </w:pPr>
    </w:p>
    <w:p w14:paraId="6824E216" w14:textId="77777777" w:rsidR="00522113" w:rsidRDefault="00B51388">
      <w:pPr>
        <w:ind w:left="510"/>
      </w:pPr>
      <w:r>
        <w:rPr>
          <w:b/>
          <w:sz w:val="24"/>
        </w:rPr>
        <w:sym w:font="Symbol" w:char="00B7"/>
      </w:r>
      <w:r>
        <w:rPr>
          <w:b/>
          <w:sz w:val="24"/>
        </w:rPr>
        <w:t xml:space="preserve">   </w:t>
      </w:r>
      <w:r>
        <w:rPr>
          <w:b/>
          <w:spacing w:val="15"/>
          <w:sz w:val="24"/>
        </w:rPr>
        <w:t xml:space="preserve"> </w:t>
      </w:r>
      <w:r>
        <w:rPr>
          <w:rFonts w:ascii="Calibri" w:eastAsia="Calibri" w:hAnsi="Calibri" w:cs="Calibri"/>
          <w:b/>
          <w:sz w:val="24"/>
        </w:rPr>
        <w:t xml:space="preserve">Cadastrar </w:t>
      </w:r>
      <w:r>
        <w:rPr>
          <w:rFonts w:ascii="Calibri" w:eastAsia="Calibri" w:hAnsi="Calibri" w:cs="Calibri"/>
          <w:b/>
          <w:sz w:val="24"/>
        </w:rPr>
        <w:t>fiscalizações eventuais</w:t>
      </w:r>
    </w:p>
    <w:p w14:paraId="6A02466C" w14:textId="77777777" w:rsidR="00522113" w:rsidRDefault="00522113">
      <w:pPr>
        <w:spacing w:before="15" w:line="135" w:lineRule="exact"/>
      </w:pPr>
    </w:p>
    <w:p w14:paraId="745494AB" w14:textId="77777777" w:rsidR="00522113" w:rsidRDefault="00B51388">
      <w:pPr>
        <w:ind w:left="510"/>
      </w:pPr>
      <w:r>
        <w:rPr>
          <w:b/>
          <w:sz w:val="24"/>
        </w:rPr>
        <w:sym w:font="Symbol" w:char="00B7"/>
      </w:r>
      <w:r>
        <w:rPr>
          <w:b/>
          <w:sz w:val="24"/>
        </w:rPr>
        <w:t xml:space="preserve">   </w:t>
      </w:r>
      <w:r>
        <w:rPr>
          <w:b/>
          <w:spacing w:val="15"/>
          <w:sz w:val="24"/>
        </w:rPr>
        <w:t xml:space="preserve"> </w:t>
      </w:r>
      <w:r>
        <w:rPr>
          <w:rFonts w:ascii="Calibri" w:eastAsia="Calibri" w:hAnsi="Calibri" w:cs="Calibri"/>
          <w:b/>
          <w:sz w:val="24"/>
        </w:rPr>
        <w:t>Consultar as fiscalizações cadastradas</w:t>
      </w:r>
    </w:p>
    <w:p w14:paraId="6BD8527D" w14:textId="77777777" w:rsidR="00522113" w:rsidRDefault="00522113">
      <w:pPr>
        <w:spacing w:before="15" w:line="135" w:lineRule="exact"/>
      </w:pPr>
    </w:p>
    <w:p w14:paraId="64E174AD" w14:textId="77777777" w:rsidR="00522113" w:rsidRDefault="00B51388">
      <w:pPr>
        <w:ind w:left="510"/>
      </w:pPr>
      <w:r>
        <w:rPr>
          <w:b/>
          <w:sz w:val="24"/>
        </w:rPr>
        <w:sym w:font="Symbol" w:char="00B7"/>
      </w:r>
      <w:r>
        <w:rPr>
          <w:b/>
          <w:sz w:val="24"/>
        </w:rPr>
        <w:t xml:space="preserve">   </w:t>
      </w:r>
      <w:r>
        <w:rPr>
          <w:b/>
          <w:spacing w:val="15"/>
          <w:sz w:val="24"/>
        </w:rPr>
        <w:t xml:space="preserve"> </w:t>
      </w:r>
      <w:r>
        <w:rPr>
          <w:rFonts w:ascii="Calibri" w:eastAsia="Calibri" w:hAnsi="Calibri" w:cs="Calibri"/>
          <w:b/>
          <w:sz w:val="24"/>
        </w:rPr>
        <w:t>Consultar os documentos da fiscalização</w:t>
      </w:r>
    </w:p>
    <w:p w14:paraId="38460703" w14:textId="77777777" w:rsidR="00522113" w:rsidRDefault="00B51388">
      <w:pPr>
        <w:spacing w:before="105"/>
        <w:ind w:left="105"/>
      </w:pPr>
      <w:r>
        <w:rPr>
          <w:noProof/>
        </w:rPr>
        <w:lastRenderedPageBreak/>
        <w:drawing>
          <wp:inline distT="0" distB="0" distL="0" distR="0" wp14:anchorId="7FCE3434" wp14:editId="24B5A79A">
            <wp:extent cx="5448300" cy="4352925"/>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png"/>
                    <pic:cNvPicPr/>
                  </pic:nvPicPr>
                  <pic:blipFill>
                    <a:blip r:embed="rId319" cstate="print"/>
                    <a:stretch>
                      <a:fillRect/>
                    </a:stretch>
                  </pic:blipFill>
                  <pic:spPr>
                    <a:xfrm>
                      <a:off x="0" y="0"/>
                      <a:ext cx="5448300" cy="4352925"/>
                    </a:xfrm>
                    <a:prstGeom prst="rect">
                      <a:avLst/>
                    </a:prstGeom>
                  </pic:spPr>
                </pic:pic>
              </a:graphicData>
            </a:graphic>
          </wp:inline>
        </w:drawing>
      </w:r>
    </w:p>
    <w:p w14:paraId="7187C2B9" w14:textId="77777777" w:rsidR="00522113" w:rsidRDefault="00522113">
      <w:pPr>
        <w:spacing w:before="15" w:line="180" w:lineRule="exact"/>
      </w:pPr>
    </w:p>
    <w:p w14:paraId="00461BBC" w14:textId="77777777" w:rsidR="00522113" w:rsidRDefault="00522113">
      <w:pPr>
        <w:spacing w:before="15" w:line="180" w:lineRule="exact"/>
      </w:pPr>
    </w:p>
    <w:p w14:paraId="1CA2BDC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20">
        <w:r>
          <w:rPr>
            <w:rFonts w:ascii="Tahoma" w:eastAsia="Tahoma" w:hAnsi="Tahoma" w:cs="Tahoma"/>
            <w:i/>
            <w:color w:val="6666FF"/>
          </w:rPr>
          <w:t>Easily create HTML Help documents</w:t>
        </w:r>
      </w:hyperlink>
    </w:p>
    <w:p w14:paraId="2A5699B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149" w:name="_topic_AtividadeProgramadas"/>
      <w:bookmarkEnd w:id="149"/>
      <w:r>
        <w:rPr>
          <w:rFonts w:ascii="Tahoma" w:eastAsia="Tahoma" w:hAnsi="Tahoma" w:cs="Tahoma"/>
          <w:color w:val="243F60"/>
          <w:sz w:val="22"/>
        </w:rPr>
        <w:t>Atividade Programadas</w:t>
      </w:r>
    </w:p>
    <w:p w14:paraId="5754BCDA" w14:textId="77777777" w:rsidR="00522113" w:rsidRDefault="00B51388">
      <w:pPr>
        <w:spacing w:line="357" w:lineRule="auto"/>
        <w:ind w:left="105" w:right="75"/>
      </w:pPr>
      <w:r>
        <w:rPr>
          <w:rFonts w:ascii="Calibri" w:eastAsia="Calibri" w:hAnsi="Calibri" w:cs="Calibri"/>
          <w:sz w:val="24"/>
        </w:rPr>
        <w:t>Selecionar no menu lateral a opção Fis</w:t>
      </w:r>
      <w:r>
        <w:rPr>
          <w:rFonts w:ascii="Calibri" w:eastAsia="Calibri" w:hAnsi="Calibri" w:cs="Calibri"/>
          <w:sz w:val="24"/>
        </w:rPr>
        <w:t>calização e depois Atividades Programadas. Será mostrado a lista com as atividades programadas.</w:t>
      </w:r>
    </w:p>
    <w:p w14:paraId="68DDE530" w14:textId="77777777" w:rsidR="00522113" w:rsidRDefault="00B51388">
      <w:pPr>
        <w:spacing w:before="105"/>
        <w:ind w:left="105"/>
      </w:pPr>
      <w:r>
        <w:rPr>
          <w:noProof/>
        </w:rPr>
        <w:drawing>
          <wp:inline distT="0" distB="0" distL="0" distR="0" wp14:anchorId="67EB8A65" wp14:editId="52294185">
            <wp:extent cx="5924550" cy="2390775"/>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png"/>
                    <pic:cNvPicPr/>
                  </pic:nvPicPr>
                  <pic:blipFill>
                    <a:blip r:embed="rId321" cstate="print"/>
                    <a:stretch>
                      <a:fillRect/>
                    </a:stretch>
                  </pic:blipFill>
                  <pic:spPr>
                    <a:xfrm>
                      <a:off x="0" y="0"/>
                      <a:ext cx="5924550" cy="2390775"/>
                    </a:xfrm>
                    <a:prstGeom prst="rect">
                      <a:avLst/>
                    </a:prstGeom>
                  </pic:spPr>
                </pic:pic>
              </a:graphicData>
            </a:graphic>
          </wp:inline>
        </w:drawing>
      </w:r>
    </w:p>
    <w:p w14:paraId="23AE5528" w14:textId="77777777" w:rsidR="00522113" w:rsidRDefault="00522113">
      <w:pPr>
        <w:spacing w:before="15" w:line="165" w:lineRule="exact"/>
      </w:pPr>
    </w:p>
    <w:p w14:paraId="72059687" w14:textId="77777777" w:rsidR="00522113" w:rsidRDefault="00522113">
      <w:pPr>
        <w:spacing w:line="195" w:lineRule="exact"/>
      </w:pPr>
    </w:p>
    <w:p w14:paraId="5B6C9F52" w14:textId="77777777" w:rsidR="00522113" w:rsidRDefault="00B51388">
      <w:pPr>
        <w:spacing w:before="15" w:line="360" w:lineRule="auto"/>
        <w:ind w:left="105" w:right="75"/>
      </w:pPr>
      <w:r>
        <w:rPr>
          <w:rFonts w:ascii="Calibri" w:eastAsia="Calibri" w:hAnsi="Calibri" w:cs="Calibri"/>
          <w:sz w:val="24"/>
        </w:rPr>
        <w:t>É</w:t>
      </w:r>
      <w:r>
        <w:rPr>
          <w:rFonts w:ascii="Calibri" w:eastAsia="Calibri" w:hAnsi="Calibri" w:cs="Calibri"/>
          <w:spacing w:val="45"/>
          <w:sz w:val="24"/>
        </w:rPr>
        <w:t xml:space="preserve"> </w:t>
      </w:r>
      <w:r>
        <w:rPr>
          <w:rFonts w:ascii="Calibri" w:eastAsia="Calibri" w:hAnsi="Calibri" w:cs="Calibri"/>
          <w:sz w:val="24"/>
        </w:rPr>
        <w:t>possível</w:t>
      </w:r>
      <w:r>
        <w:rPr>
          <w:rFonts w:ascii="Calibri" w:eastAsia="Calibri" w:hAnsi="Calibri" w:cs="Calibri"/>
          <w:spacing w:val="45"/>
          <w:sz w:val="24"/>
        </w:rPr>
        <w:t xml:space="preserve"> </w:t>
      </w:r>
      <w:r>
        <w:rPr>
          <w:rFonts w:ascii="Calibri" w:eastAsia="Calibri" w:hAnsi="Calibri" w:cs="Calibri"/>
          <w:sz w:val="24"/>
        </w:rPr>
        <w:t>realizar</w:t>
      </w:r>
      <w:r>
        <w:rPr>
          <w:rFonts w:ascii="Calibri" w:eastAsia="Calibri" w:hAnsi="Calibri" w:cs="Calibri"/>
          <w:spacing w:val="45"/>
          <w:sz w:val="24"/>
        </w:rPr>
        <w:t xml:space="preserve"> </w:t>
      </w:r>
      <w:r>
        <w:rPr>
          <w:rFonts w:ascii="Calibri" w:eastAsia="Calibri" w:hAnsi="Calibri" w:cs="Calibri"/>
          <w:sz w:val="24"/>
        </w:rPr>
        <w:t>uma</w:t>
      </w:r>
      <w:r>
        <w:rPr>
          <w:rFonts w:ascii="Calibri" w:eastAsia="Calibri" w:hAnsi="Calibri" w:cs="Calibri"/>
          <w:spacing w:val="45"/>
          <w:sz w:val="24"/>
        </w:rPr>
        <w:t xml:space="preserve"> </w:t>
      </w:r>
      <w:r>
        <w:rPr>
          <w:rFonts w:ascii="Calibri" w:eastAsia="Calibri" w:hAnsi="Calibri" w:cs="Calibri"/>
          <w:sz w:val="24"/>
        </w:rPr>
        <w:t>nova</w:t>
      </w:r>
      <w:r>
        <w:rPr>
          <w:rFonts w:ascii="Calibri" w:eastAsia="Calibri" w:hAnsi="Calibri" w:cs="Calibri"/>
          <w:spacing w:val="45"/>
          <w:sz w:val="24"/>
        </w:rPr>
        <w:t xml:space="preserve"> </w:t>
      </w:r>
      <w:r>
        <w:rPr>
          <w:rFonts w:ascii="Calibri" w:eastAsia="Calibri" w:hAnsi="Calibri" w:cs="Calibri"/>
          <w:sz w:val="24"/>
        </w:rPr>
        <w:t>pesquisa</w:t>
      </w:r>
      <w:r>
        <w:rPr>
          <w:rFonts w:ascii="Calibri" w:eastAsia="Calibri" w:hAnsi="Calibri" w:cs="Calibri"/>
          <w:spacing w:val="45"/>
          <w:sz w:val="24"/>
        </w:rPr>
        <w:t xml:space="preserve"> </w:t>
      </w:r>
      <w:r>
        <w:rPr>
          <w:rFonts w:ascii="Calibri" w:eastAsia="Calibri" w:hAnsi="Calibri" w:cs="Calibri"/>
          <w:sz w:val="24"/>
        </w:rPr>
        <w:t>utilizando</w:t>
      </w:r>
      <w:r>
        <w:rPr>
          <w:rFonts w:ascii="Calibri" w:eastAsia="Calibri" w:hAnsi="Calibri" w:cs="Calibri"/>
          <w:spacing w:val="45"/>
          <w:sz w:val="24"/>
        </w:rPr>
        <w:t xml:space="preserve"> </w:t>
      </w:r>
      <w:r>
        <w:rPr>
          <w:rFonts w:ascii="Calibri" w:eastAsia="Calibri" w:hAnsi="Calibri" w:cs="Calibri"/>
          <w:sz w:val="24"/>
        </w:rPr>
        <w:t>os</w:t>
      </w:r>
      <w:r>
        <w:rPr>
          <w:rFonts w:ascii="Calibri" w:eastAsia="Calibri" w:hAnsi="Calibri" w:cs="Calibri"/>
          <w:spacing w:val="45"/>
          <w:sz w:val="24"/>
        </w:rPr>
        <w:t xml:space="preserve"> </w:t>
      </w:r>
      <w:r>
        <w:rPr>
          <w:rFonts w:ascii="Calibri" w:eastAsia="Calibri" w:hAnsi="Calibri" w:cs="Calibri"/>
          <w:sz w:val="24"/>
        </w:rPr>
        <w:t>filtros.</w:t>
      </w:r>
      <w:r>
        <w:rPr>
          <w:rFonts w:ascii="Calibri" w:eastAsia="Calibri" w:hAnsi="Calibri" w:cs="Calibri"/>
          <w:spacing w:val="45"/>
          <w:sz w:val="24"/>
        </w:rPr>
        <w:t xml:space="preserve"> </w:t>
      </w:r>
      <w:r>
        <w:rPr>
          <w:rFonts w:ascii="Calibri" w:eastAsia="Calibri" w:hAnsi="Calibri" w:cs="Calibri"/>
          <w:sz w:val="24"/>
        </w:rPr>
        <w:t>O</w:t>
      </w:r>
      <w:r>
        <w:rPr>
          <w:rFonts w:ascii="Calibri" w:eastAsia="Calibri" w:hAnsi="Calibri" w:cs="Calibri"/>
          <w:spacing w:val="45"/>
          <w:sz w:val="24"/>
        </w:rPr>
        <w:t xml:space="preserve"> </w:t>
      </w:r>
      <w:r>
        <w:rPr>
          <w:rFonts w:ascii="Calibri" w:eastAsia="Calibri" w:hAnsi="Calibri" w:cs="Calibri"/>
          <w:sz w:val="24"/>
        </w:rPr>
        <w:t>campo</w:t>
      </w:r>
      <w:r>
        <w:rPr>
          <w:rFonts w:ascii="Calibri" w:eastAsia="Calibri" w:hAnsi="Calibri" w:cs="Calibri"/>
          <w:spacing w:val="45"/>
          <w:sz w:val="24"/>
        </w:rPr>
        <w:t xml:space="preserve"> </w:t>
      </w:r>
      <w:r>
        <w:rPr>
          <w:rFonts w:ascii="Calibri" w:eastAsia="Calibri" w:hAnsi="Calibri" w:cs="Calibri"/>
          <w:sz w:val="24"/>
        </w:rPr>
        <w:t>texto</w:t>
      </w:r>
      <w:r>
        <w:rPr>
          <w:rFonts w:ascii="Calibri" w:eastAsia="Calibri" w:hAnsi="Calibri" w:cs="Calibri"/>
          <w:spacing w:val="45"/>
          <w:sz w:val="24"/>
        </w:rPr>
        <w:t xml:space="preserve"> </w:t>
      </w:r>
      <w:r>
        <w:rPr>
          <w:rFonts w:ascii="Calibri" w:eastAsia="Calibri" w:hAnsi="Calibri" w:cs="Calibri"/>
          <w:sz w:val="24"/>
        </w:rPr>
        <w:t xml:space="preserve">permite realizar pesquisa livre e conforme o preenchimento será filtrado o </w:t>
      </w:r>
      <w:r>
        <w:rPr>
          <w:rFonts w:ascii="Calibri" w:eastAsia="Calibri" w:hAnsi="Calibri" w:cs="Calibri"/>
          <w:sz w:val="24"/>
        </w:rPr>
        <w:t>resultado.</w:t>
      </w:r>
    </w:p>
    <w:p w14:paraId="7128E461" w14:textId="77777777" w:rsidR="00522113" w:rsidRDefault="00522113">
      <w:pPr>
        <w:spacing w:before="15" w:line="225" w:lineRule="exact"/>
      </w:pPr>
    </w:p>
    <w:p w14:paraId="48CE440A" w14:textId="77777777" w:rsidR="00522113" w:rsidRDefault="00B51388">
      <w:pPr>
        <w:spacing w:line="360" w:lineRule="auto"/>
        <w:ind w:left="105" w:right="75"/>
      </w:pPr>
      <w:r>
        <w:rPr>
          <w:rFonts w:ascii="Calibri" w:eastAsia="Calibri" w:hAnsi="Calibri" w:cs="Calibri"/>
          <w:sz w:val="24"/>
        </w:rPr>
        <w:t xml:space="preserve">Em </w:t>
      </w:r>
      <w:r>
        <w:rPr>
          <w:rFonts w:ascii="Calibri" w:eastAsia="Calibri" w:hAnsi="Calibri" w:cs="Calibri"/>
          <w:spacing w:val="15"/>
          <w:sz w:val="24"/>
        </w:rPr>
        <w:t xml:space="preserve"> </w:t>
      </w:r>
      <w:r>
        <w:rPr>
          <w:rFonts w:ascii="Calibri" w:eastAsia="Calibri" w:hAnsi="Calibri" w:cs="Calibri"/>
          <w:sz w:val="24"/>
        </w:rPr>
        <w:t xml:space="preserve">coluna  da </w:t>
      </w:r>
      <w:r>
        <w:rPr>
          <w:rFonts w:ascii="Calibri" w:eastAsia="Calibri" w:hAnsi="Calibri" w:cs="Calibri"/>
          <w:spacing w:val="15"/>
          <w:sz w:val="24"/>
        </w:rPr>
        <w:t xml:space="preserve"> </w:t>
      </w:r>
      <w:r>
        <w:rPr>
          <w:rFonts w:ascii="Calibri" w:eastAsia="Calibri" w:hAnsi="Calibri" w:cs="Calibri"/>
          <w:sz w:val="24"/>
        </w:rPr>
        <w:t xml:space="preserve">listagem  é  possível  definir  quais  as  colunas  serão </w:t>
      </w:r>
      <w:r>
        <w:rPr>
          <w:rFonts w:ascii="Calibri" w:eastAsia="Calibri" w:hAnsi="Calibri" w:cs="Calibri"/>
          <w:spacing w:val="15"/>
          <w:sz w:val="24"/>
        </w:rPr>
        <w:t xml:space="preserve"> </w:t>
      </w:r>
      <w:r>
        <w:rPr>
          <w:rFonts w:ascii="Calibri" w:eastAsia="Calibri" w:hAnsi="Calibri" w:cs="Calibri"/>
          <w:sz w:val="24"/>
        </w:rPr>
        <w:t>apresentadas  no resultado da consulta.</w:t>
      </w:r>
    </w:p>
    <w:p w14:paraId="2C151591" w14:textId="77777777" w:rsidR="00522113" w:rsidRDefault="00522113">
      <w:pPr>
        <w:spacing w:before="15" w:line="225" w:lineRule="exact"/>
      </w:pPr>
    </w:p>
    <w:p w14:paraId="3FE91EA9" w14:textId="77777777" w:rsidR="00522113" w:rsidRDefault="00B51388">
      <w:pPr>
        <w:spacing w:line="357" w:lineRule="auto"/>
        <w:ind w:left="105" w:right="75"/>
      </w:pP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acordo</w:t>
      </w:r>
      <w:r>
        <w:rPr>
          <w:rFonts w:ascii="Calibri" w:eastAsia="Calibri" w:hAnsi="Calibri" w:cs="Calibri"/>
          <w:spacing w:val="15"/>
          <w:sz w:val="24"/>
        </w:rPr>
        <w:t xml:space="preserve"> </w:t>
      </w:r>
      <w:r>
        <w:rPr>
          <w:rFonts w:ascii="Calibri" w:eastAsia="Calibri" w:hAnsi="Calibri" w:cs="Calibri"/>
          <w:sz w:val="24"/>
        </w:rPr>
        <w:t>com</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permissão</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usuário</w:t>
      </w:r>
      <w:r>
        <w:rPr>
          <w:rFonts w:ascii="Calibri" w:eastAsia="Calibri" w:hAnsi="Calibri" w:cs="Calibri"/>
          <w:spacing w:val="15"/>
          <w:sz w:val="24"/>
        </w:rPr>
        <w:t xml:space="preserve"> </w:t>
      </w:r>
      <w:r>
        <w:rPr>
          <w:rFonts w:ascii="Calibri" w:eastAsia="Calibri" w:hAnsi="Calibri" w:cs="Calibri"/>
          <w:sz w:val="24"/>
        </w:rPr>
        <w:t>autenticado</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consultar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atividades programadas:</w:t>
      </w:r>
    </w:p>
    <w:p w14:paraId="6D4A2211" w14:textId="77777777" w:rsidR="00522113" w:rsidRDefault="00B51388">
      <w:pPr>
        <w:ind w:left="510"/>
      </w:pPr>
      <w:r>
        <w:rPr>
          <w:sz w:val="24"/>
        </w:rPr>
        <w:sym w:font="Symbol" w:char="00B7"/>
      </w:r>
      <w:r>
        <w:rPr>
          <w:sz w:val="24"/>
        </w:rPr>
        <w:t xml:space="preserve">   </w:t>
      </w:r>
      <w:r>
        <w:rPr>
          <w:spacing w:val="15"/>
          <w:sz w:val="24"/>
        </w:rPr>
        <w:t xml:space="preserve"> </w:t>
      </w:r>
      <w:r>
        <w:rPr>
          <w:rFonts w:ascii="Calibri" w:eastAsia="Calibri" w:hAnsi="Calibri" w:cs="Calibri"/>
          <w:sz w:val="24"/>
        </w:rPr>
        <w:t>Para todas unidades;</w:t>
      </w:r>
    </w:p>
    <w:p w14:paraId="5009DCDD" w14:textId="77777777" w:rsidR="00522113" w:rsidRDefault="00B51388">
      <w:pPr>
        <w:ind w:left="510"/>
      </w:pPr>
      <w:r>
        <w:rPr>
          <w:sz w:val="24"/>
        </w:rPr>
        <w:sym w:font="Symbol" w:char="00B7"/>
      </w:r>
      <w:r>
        <w:rPr>
          <w:sz w:val="24"/>
        </w:rPr>
        <w:t xml:space="preserve">   </w:t>
      </w:r>
      <w:r>
        <w:rPr>
          <w:spacing w:val="15"/>
          <w:sz w:val="24"/>
        </w:rPr>
        <w:t xml:space="preserve"> </w:t>
      </w:r>
      <w:r>
        <w:rPr>
          <w:rFonts w:ascii="Calibri" w:eastAsia="Calibri" w:hAnsi="Calibri" w:cs="Calibri"/>
          <w:sz w:val="24"/>
        </w:rPr>
        <w:t>Para a unidade do usuário autenticado</w:t>
      </w:r>
      <w:r>
        <w:rPr>
          <w:sz w:val="24"/>
        </w:rPr>
        <w:t>,</w:t>
      </w:r>
      <w:r>
        <w:rPr>
          <w:rFonts w:ascii="Calibri" w:eastAsia="Calibri" w:hAnsi="Calibri" w:cs="Calibri"/>
          <w:sz w:val="24"/>
        </w:rPr>
        <w:t xml:space="preserve"> ou</w:t>
      </w:r>
    </w:p>
    <w:p w14:paraId="256AD956" w14:textId="77777777" w:rsidR="00522113" w:rsidRDefault="00B51388">
      <w:pPr>
        <w:tabs>
          <w:tab w:val="left" w:pos="855"/>
        </w:tabs>
        <w:spacing w:before="60" w:line="355" w:lineRule="auto"/>
        <w:ind w:left="870" w:right="75" w:hanging="360"/>
      </w:pPr>
      <w:r>
        <w:rPr>
          <w:sz w:val="24"/>
        </w:rPr>
        <w:sym w:font="Symbol" w:char="00B7"/>
      </w:r>
      <w:r>
        <w:rPr>
          <w:sz w:val="24"/>
        </w:rPr>
        <w:tab/>
      </w:r>
      <w:r>
        <w:rPr>
          <w:rFonts w:ascii="Calibri" w:eastAsia="Calibri" w:hAnsi="Calibri" w:cs="Calibri"/>
          <w:sz w:val="24"/>
        </w:rPr>
        <w:t>Para as unidades que o usuário autenticado é integrante da equipe de execução da atividade programada</w:t>
      </w:r>
      <w:r>
        <w:rPr>
          <w:sz w:val="24"/>
        </w:rPr>
        <w:t>.</w:t>
      </w:r>
    </w:p>
    <w:p w14:paraId="0F2083EC" w14:textId="77777777" w:rsidR="00522113" w:rsidRDefault="00B51388">
      <w:pPr>
        <w:spacing w:line="360" w:lineRule="auto"/>
        <w:ind w:left="105" w:right="75"/>
      </w:pPr>
      <w:r>
        <w:rPr>
          <w:rFonts w:ascii="Calibri" w:eastAsia="Calibri" w:hAnsi="Calibri" w:cs="Calibri"/>
          <w:sz w:val="24"/>
        </w:rPr>
        <w:t>O sistema deverá apresentar no formato de lista, no campo Fiscalizações Associadas, todas as Fiscalizações qu</w:t>
      </w:r>
      <w:r>
        <w:rPr>
          <w:rFonts w:ascii="Calibri" w:eastAsia="Calibri" w:hAnsi="Calibri" w:cs="Calibri"/>
          <w:sz w:val="24"/>
        </w:rPr>
        <w:t>e estão associadas a respectiva associação devido ao comportamento de Conjunto Urbano e Conjunto Arquitetônico.</w:t>
      </w:r>
    </w:p>
    <w:p w14:paraId="6D71B9BE" w14:textId="77777777" w:rsidR="00522113" w:rsidRDefault="00522113">
      <w:pPr>
        <w:spacing w:before="15" w:line="240" w:lineRule="exact"/>
      </w:pPr>
    </w:p>
    <w:p w14:paraId="3EEF9307" w14:textId="77777777" w:rsidR="00522113" w:rsidRDefault="00B51388">
      <w:pPr>
        <w:ind w:left="105"/>
      </w:pPr>
      <w:r>
        <w:rPr>
          <w:rFonts w:ascii="Calibri" w:eastAsia="Calibri" w:hAnsi="Calibri" w:cs="Calibri"/>
          <w:b/>
          <w:sz w:val="24"/>
        </w:rPr>
        <w:t xml:space="preserve">Importante: </w:t>
      </w:r>
      <w:r>
        <w:rPr>
          <w:rFonts w:ascii="Calibri" w:eastAsia="Calibri" w:hAnsi="Calibri" w:cs="Calibri"/>
          <w:b/>
          <w:spacing w:val="45"/>
          <w:sz w:val="24"/>
        </w:rPr>
        <w:t xml:space="preserve"> </w:t>
      </w:r>
      <w:r>
        <w:rPr>
          <w:rFonts w:ascii="Calibri" w:eastAsia="Calibri" w:hAnsi="Calibri" w:cs="Calibri"/>
          <w:sz w:val="24"/>
        </w:rPr>
        <w:t xml:space="preserve">A </w:t>
      </w:r>
      <w:r>
        <w:rPr>
          <w:rFonts w:ascii="Calibri" w:eastAsia="Calibri" w:hAnsi="Calibri" w:cs="Calibri"/>
          <w:spacing w:val="45"/>
          <w:sz w:val="24"/>
        </w:rPr>
        <w:t xml:space="preserve"> </w:t>
      </w:r>
      <w:r>
        <w:rPr>
          <w:rFonts w:ascii="Calibri" w:eastAsia="Calibri" w:hAnsi="Calibri" w:cs="Calibri"/>
          <w:sz w:val="24"/>
        </w:rPr>
        <w:t xml:space="preserve">coluna </w:t>
      </w:r>
      <w:r>
        <w:rPr>
          <w:rFonts w:ascii="Calibri" w:eastAsia="Calibri" w:hAnsi="Calibri" w:cs="Calibri"/>
          <w:spacing w:val="45"/>
          <w:sz w:val="24"/>
        </w:rPr>
        <w:t xml:space="preserve"> </w:t>
      </w:r>
      <w:r>
        <w:rPr>
          <w:rFonts w:ascii="Calibri" w:eastAsia="Calibri" w:hAnsi="Calibri" w:cs="Calibri"/>
          <w:sz w:val="24"/>
        </w:rPr>
        <w:t xml:space="preserve">Histórico </w:t>
      </w:r>
      <w:r>
        <w:rPr>
          <w:rFonts w:ascii="Calibri" w:eastAsia="Calibri" w:hAnsi="Calibri" w:cs="Calibri"/>
          <w:spacing w:val="45"/>
          <w:sz w:val="24"/>
        </w:rPr>
        <w:t xml:space="preserve"> </w:t>
      </w:r>
      <w:r>
        <w:rPr>
          <w:rFonts w:ascii="Calibri" w:eastAsia="Calibri" w:hAnsi="Calibri" w:cs="Calibri"/>
          <w:sz w:val="24"/>
        </w:rPr>
        <w:t xml:space="preserve">de </w:t>
      </w:r>
      <w:r>
        <w:rPr>
          <w:rFonts w:ascii="Calibri" w:eastAsia="Calibri" w:hAnsi="Calibri" w:cs="Calibri"/>
          <w:spacing w:val="45"/>
          <w:sz w:val="24"/>
        </w:rPr>
        <w:t xml:space="preserve"> </w:t>
      </w:r>
      <w:r>
        <w:rPr>
          <w:rFonts w:ascii="Calibri" w:eastAsia="Calibri" w:hAnsi="Calibri" w:cs="Calibri"/>
          <w:sz w:val="24"/>
        </w:rPr>
        <w:t xml:space="preserve">Fiscalizações </w:t>
      </w:r>
      <w:r>
        <w:rPr>
          <w:rFonts w:ascii="Calibri" w:eastAsia="Calibri" w:hAnsi="Calibri" w:cs="Calibri"/>
          <w:spacing w:val="45"/>
          <w:sz w:val="24"/>
        </w:rPr>
        <w:t xml:space="preserve"> </w:t>
      </w:r>
      <w:r>
        <w:rPr>
          <w:rFonts w:ascii="Calibri" w:eastAsia="Calibri" w:hAnsi="Calibri" w:cs="Calibri"/>
          <w:sz w:val="24"/>
        </w:rPr>
        <w:t xml:space="preserve">lista </w:t>
      </w:r>
      <w:r>
        <w:rPr>
          <w:rFonts w:ascii="Calibri" w:eastAsia="Calibri" w:hAnsi="Calibri" w:cs="Calibri"/>
          <w:spacing w:val="45"/>
          <w:sz w:val="24"/>
        </w:rPr>
        <w:t xml:space="preserve"> </w:t>
      </w:r>
      <w:r>
        <w:rPr>
          <w:rFonts w:ascii="Calibri" w:eastAsia="Calibri" w:hAnsi="Calibri" w:cs="Calibri"/>
          <w:sz w:val="24"/>
        </w:rPr>
        <w:t xml:space="preserve">a </w:t>
      </w:r>
      <w:r>
        <w:rPr>
          <w:rFonts w:ascii="Calibri" w:eastAsia="Calibri" w:hAnsi="Calibri" w:cs="Calibri"/>
          <w:spacing w:val="45"/>
          <w:sz w:val="24"/>
        </w:rPr>
        <w:t xml:space="preserve"> </w:t>
      </w:r>
      <w:r>
        <w:rPr>
          <w:rFonts w:ascii="Calibri" w:eastAsia="Calibri" w:hAnsi="Calibri" w:cs="Calibri"/>
          <w:sz w:val="24"/>
        </w:rPr>
        <w:t xml:space="preserve">quantidade </w:t>
      </w:r>
      <w:r>
        <w:rPr>
          <w:rFonts w:ascii="Calibri" w:eastAsia="Calibri" w:hAnsi="Calibri" w:cs="Calibri"/>
          <w:spacing w:val="45"/>
          <w:sz w:val="24"/>
        </w:rPr>
        <w:t xml:space="preserve"> </w:t>
      </w:r>
      <w:r>
        <w:rPr>
          <w:rFonts w:ascii="Calibri" w:eastAsia="Calibri" w:hAnsi="Calibri" w:cs="Calibri"/>
          <w:sz w:val="24"/>
        </w:rPr>
        <w:t>fiscalizações</w:t>
      </w:r>
    </w:p>
    <w:p w14:paraId="07E847B1" w14:textId="77777777" w:rsidR="00522113" w:rsidRDefault="00522113">
      <w:pPr>
        <w:spacing w:before="15" w:line="135" w:lineRule="exact"/>
      </w:pPr>
    </w:p>
    <w:p w14:paraId="75130419" w14:textId="77777777" w:rsidR="00522113" w:rsidRDefault="00B51388">
      <w:pPr>
        <w:ind w:left="105"/>
      </w:pPr>
      <w:r>
        <w:rPr>
          <w:rFonts w:ascii="Calibri" w:eastAsia="Calibri" w:hAnsi="Calibri" w:cs="Calibri"/>
          <w:sz w:val="24"/>
        </w:rPr>
        <w:t xml:space="preserve">Executadas em relação a quantidade de </w:t>
      </w:r>
      <w:r>
        <w:rPr>
          <w:rFonts w:ascii="Calibri" w:eastAsia="Calibri" w:hAnsi="Calibri" w:cs="Calibri"/>
          <w:sz w:val="24"/>
        </w:rPr>
        <w:t>fiscalizações planejadas para aquela ação.</w:t>
      </w:r>
    </w:p>
    <w:p w14:paraId="75913920" w14:textId="77777777" w:rsidR="00522113" w:rsidRDefault="00B51388">
      <w:pPr>
        <w:spacing w:line="288" w:lineRule="auto"/>
        <w:ind w:left="105" w:right="15"/>
      </w:pPr>
      <w:r>
        <w:rPr>
          <w:rFonts w:ascii="Calibri" w:eastAsia="Calibri" w:hAnsi="Calibri" w:cs="Calibri"/>
          <w:sz w:val="24"/>
        </w:rPr>
        <w:t>Para</w:t>
      </w:r>
      <w:r>
        <w:rPr>
          <w:rFonts w:ascii="Calibri" w:eastAsia="Calibri" w:hAnsi="Calibri" w:cs="Calibri"/>
          <w:spacing w:val="30"/>
          <w:sz w:val="24"/>
        </w:rPr>
        <w:t xml:space="preserve"> </w:t>
      </w:r>
      <w:r>
        <w:rPr>
          <w:rFonts w:ascii="Calibri" w:eastAsia="Calibri" w:hAnsi="Calibri" w:cs="Calibri"/>
          <w:sz w:val="24"/>
        </w:rPr>
        <w:t>executar</w:t>
      </w:r>
      <w:r>
        <w:rPr>
          <w:rFonts w:ascii="Calibri" w:eastAsia="Calibri" w:hAnsi="Calibri" w:cs="Calibri"/>
          <w:spacing w:val="30"/>
          <w:sz w:val="24"/>
        </w:rPr>
        <w:t xml:space="preserve"> </w:t>
      </w:r>
      <w:r>
        <w:rPr>
          <w:rFonts w:ascii="Calibri" w:eastAsia="Calibri" w:hAnsi="Calibri" w:cs="Calibri"/>
          <w:sz w:val="24"/>
        </w:rPr>
        <w:t>uma</w:t>
      </w:r>
      <w:r>
        <w:rPr>
          <w:rFonts w:ascii="Calibri" w:eastAsia="Calibri" w:hAnsi="Calibri" w:cs="Calibri"/>
          <w:spacing w:val="30"/>
          <w:sz w:val="24"/>
        </w:rPr>
        <w:t xml:space="preserve"> </w:t>
      </w:r>
      <w:r>
        <w:rPr>
          <w:rFonts w:ascii="Calibri" w:eastAsia="Calibri" w:hAnsi="Calibri" w:cs="Calibri"/>
          <w:sz w:val="24"/>
        </w:rPr>
        <w:t>atividade</w:t>
      </w:r>
      <w:r>
        <w:rPr>
          <w:rFonts w:ascii="Calibri" w:eastAsia="Calibri" w:hAnsi="Calibri" w:cs="Calibri"/>
          <w:spacing w:val="30"/>
          <w:sz w:val="24"/>
        </w:rPr>
        <w:t xml:space="preserve"> </w:t>
      </w:r>
      <w:r>
        <w:rPr>
          <w:rFonts w:ascii="Calibri" w:eastAsia="Calibri" w:hAnsi="Calibri" w:cs="Calibri"/>
          <w:sz w:val="24"/>
        </w:rPr>
        <w:t>programada</w:t>
      </w:r>
      <w:r>
        <w:rPr>
          <w:rFonts w:ascii="Calibri" w:eastAsia="Calibri" w:hAnsi="Calibri" w:cs="Calibri"/>
          <w:spacing w:val="30"/>
          <w:sz w:val="24"/>
        </w:rPr>
        <w:t xml:space="preserve"> </w:t>
      </w:r>
      <w:r>
        <w:rPr>
          <w:rFonts w:ascii="Calibri" w:eastAsia="Calibri" w:hAnsi="Calibri" w:cs="Calibri"/>
          <w:sz w:val="24"/>
        </w:rPr>
        <w:t>é</w:t>
      </w:r>
      <w:r>
        <w:rPr>
          <w:rFonts w:ascii="Calibri" w:eastAsia="Calibri" w:hAnsi="Calibri" w:cs="Calibri"/>
          <w:spacing w:val="30"/>
          <w:sz w:val="24"/>
        </w:rPr>
        <w:t xml:space="preserve"> </w:t>
      </w:r>
      <w:r>
        <w:rPr>
          <w:rFonts w:ascii="Calibri" w:eastAsia="Calibri" w:hAnsi="Calibri" w:cs="Calibri"/>
          <w:sz w:val="24"/>
        </w:rPr>
        <w:t>necessário</w:t>
      </w:r>
      <w:r>
        <w:rPr>
          <w:rFonts w:ascii="Calibri" w:eastAsia="Calibri" w:hAnsi="Calibri" w:cs="Calibri"/>
          <w:spacing w:val="30"/>
          <w:sz w:val="24"/>
        </w:rPr>
        <w:t xml:space="preserve"> </w:t>
      </w:r>
      <w:r>
        <w:rPr>
          <w:rFonts w:ascii="Calibri" w:eastAsia="Calibri" w:hAnsi="Calibri" w:cs="Calibri"/>
          <w:sz w:val="24"/>
        </w:rPr>
        <w:t>selecionar</w:t>
      </w:r>
      <w:r>
        <w:rPr>
          <w:rFonts w:ascii="Calibri" w:eastAsia="Calibri" w:hAnsi="Calibri" w:cs="Calibri"/>
          <w:spacing w:val="30"/>
          <w:sz w:val="24"/>
        </w:rPr>
        <w:t xml:space="preserve"> </w:t>
      </w:r>
      <w:r>
        <w:rPr>
          <w:rFonts w:ascii="Calibri" w:eastAsia="Calibri" w:hAnsi="Calibri" w:cs="Calibri"/>
          <w:sz w:val="24"/>
        </w:rPr>
        <w:t>a</w:t>
      </w:r>
      <w:r>
        <w:rPr>
          <w:rFonts w:ascii="Calibri" w:eastAsia="Calibri" w:hAnsi="Calibri" w:cs="Calibri"/>
          <w:spacing w:val="30"/>
          <w:sz w:val="24"/>
        </w:rPr>
        <w:t xml:space="preserve"> </w:t>
      </w:r>
      <w:r>
        <w:rPr>
          <w:rFonts w:ascii="Calibri" w:eastAsia="Calibri" w:hAnsi="Calibri" w:cs="Calibri"/>
          <w:sz w:val="24"/>
        </w:rPr>
        <w:t>opção</w:t>
      </w:r>
      <w:r>
        <w:rPr>
          <w:rFonts w:ascii="Calibri" w:eastAsia="Calibri" w:hAnsi="Calibri" w:cs="Calibri"/>
          <w:spacing w:val="45"/>
          <w:sz w:val="24"/>
        </w:rPr>
        <w:t xml:space="preserve"> </w:t>
      </w:r>
      <w:r>
        <w:rPr>
          <w:noProof/>
        </w:rPr>
        <w:drawing>
          <wp:inline distT="0" distB="0" distL="0" distR="0" wp14:anchorId="13C37CB0" wp14:editId="4D931898">
            <wp:extent cx="361950" cy="37147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png"/>
                    <pic:cNvPicPr/>
                  </pic:nvPicPr>
                  <pic:blipFill>
                    <a:blip r:embed="rId322" cstate="print"/>
                    <a:stretch>
                      <a:fillRect/>
                    </a:stretch>
                  </pic:blipFill>
                  <pic:spPr>
                    <a:xfrm>
                      <a:off x="0" y="0"/>
                      <a:ext cx="361950" cy="371475"/>
                    </a:xfrm>
                    <a:prstGeom prst="rect">
                      <a:avLst/>
                    </a:prstGeom>
                  </pic:spPr>
                </pic:pic>
              </a:graphicData>
            </a:graphic>
          </wp:inline>
        </w:drawing>
      </w:r>
      <w:r>
        <w:rPr>
          <w:spacing w:val="-45"/>
          <w:sz w:val="24"/>
        </w:rPr>
        <w:t xml:space="preserve"> </w:t>
      </w:r>
      <w:r>
        <w:rPr>
          <w:rFonts w:ascii="Calibri" w:eastAsia="Calibri" w:hAnsi="Calibri" w:cs="Calibri"/>
          <w:sz w:val="24"/>
        </w:rPr>
        <w:t>no listagem de atividades. Conforme o tipo de ação do registro selecionado, será mostrado o formulário para preenchimento:</w:t>
      </w:r>
    </w:p>
    <w:p w14:paraId="5F497F2D" w14:textId="77777777" w:rsidR="00522113" w:rsidRDefault="00522113">
      <w:pPr>
        <w:spacing w:before="15" w:line="180" w:lineRule="exact"/>
      </w:pPr>
    </w:p>
    <w:p w14:paraId="21A0D99C" w14:textId="77777777" w:rsidR="00522113" w:rsidRDefault="00B51388">
      <w:pPr>
        <w:ind w:left="465"/>
      </w:pPr>
      <w:r>
        <w:rPr>
          <w:b/>
          <w:sz w:val="24"/>
        </w:rPr>
        <w:sym w:font="Symbol" w:char="00B7"/>
      </w:r>
      <w:r>
        <w:rPr>
          <w:b/>
          <w:sz w:val="24"/>
        </w:rPr>
        <w:t xml:space="preserve">   </w:t>
      </w:r>
      <w:r>
        <w:rPr>
          <w:b/>
          <w:spacing w:val="15"/>
          <w:sz w:val="24"/>
        </w:rPr>
        <w:t xml:space="preserve"> </w:t>
      </w:r>
      <w:r>
        <w:rPr>
          <w:rFonts w:ascii="Calibri" w:eastAsia="Calibri" w:hAnsi="Calibri" w:cs="Calibri"/>
          <w:b/>
          <w:sz w:val="24"/>
        </w:rPr>
        <w:t>Fiscalização do Tipo Bem</w:t>
      </w:r>
    </w:p>
    <w:p w14:paraId="32C8FD9B" w14:textId="77777777" w:rsidR="00522113" w:rsidRDefault="00522113">
      <w:pPr>
        <w:spacing w:before="15" w:line="135" w:lineRule="exact"/>
      </w:pPr>
    </w:p>
    <w:p w14:paraId="63B5E52B" w14:textId="77777777" w:rsidR="00522113" w:rsidRDefault="00B51388">
      <w:pPr>
        <w:ind w:left="465"/>
      </w:pPr>
      <w:r>
        <w:rPr>
          <w:b/>
          <w:sz w:val="24"/>
        </w:rPr>
        <w:sym w:font="Symbol" w:char="00B7"/>
      </w:r>
      <w:r>
        <w:rPr>
          <w:b/>
          <w:sz w:val="24"/>
        </w:rPr>
        <w:t xml:space="preserve">   </w:t>
      </w:r>
      <w:r>
        <w:rPr>
          <w:b/>
          <w:spacing w:val="15"/>
          <w:sz w:val="24"/>
        </w:rPr>
        <w:t xml:space="preserve"> </w:t>
      </w:r>
      <w:r>
        <w:rPr>
          <w:rFonts w:ascii="Calibri" w:eastAsia="Calibri" w:hAnsi="Calibri" w:cs="Calibri"/>
          <w:b/>
          <w:sz w:val="24"/>
        </w:rPr>
        <w:t>Fiscalização do Tipo Atividade</w:t>
      </w:r>
    </w:p>
    <w:p w14:paraId="542595DC" w14:textId="77777777" w:rsidR="00522113" w:rsidRDefault="00522113">
      <w:pPr>
        <w:spacing w:line="288" w:lineRule="auto"/>
        <w:ind w:left="105" w:right="15"/>
      </w:pPr>
    </w:p>
    <w:p w14:paraId="40F300B3" w14:textId="77777777" w:rsidR="00522113" w:rsidRDefault="00B51388">
      <w:pPr>
        <w:numPr>
          <w:ilvl w:val="0"/>
          <w:numId w:val="38"/>
        </w:numPr>
        <w:spacing w:before="15" w:line="360" w:lineRule="auto"/>
        <w:ind w:right="75"/>
        <w:jc w:val="both"/>
      </w:pPr>
      <w:r>
        <w:rPr>
          <w:rFonts w:ascii="Calibri" w:eastAsia="Calibri" w:hAnsi="Calibri" w:cs="Calibri"/>
          <w:b/>
          <w:sz w:val="24"/>
        </w:rPr>
        <w:t xml:space="preserve">Importante: </w:t>
      </w:r>
      <w:r>
        <w:rPr>
          <w:rFonts w:ascii="Calibri" w:eastAsia="Calibri" w:hAnsi="Calibri" w:cs="Calibri"/>
          <w:sz w:val="24"/>
        </w:rPr>
        <w:t>Ao selecionar a opção Todas as UF's, o sistema deverá buscar os registros em todas as unidades cadastradas no sistema e presente nos registros.</w:t>
      </w:r>
    </w:p>
    <w:p w14:paraId="456E9C75" w14:textId="77777777" w:rsidR="00522113" w:rsidRDefault="00B51388">
      <w:pPr>
        <w:numPr>
          <w:ilvl w:val="1"/>
          <w:numId w:val="38"/>
        </w:numPr>
        <w:spacing w:before="15" w:line="360" w:lineRule="auto"/>
        <w:ind w:right="75"/>
        <w:jc w:val="both"/>
      </w:pPr>
      <w:r>
        <w:rPr>
          <w:rFonts w:ascii="Calibri" w:eastAsia="Calibri" w:hAnsi="Calibri" w:cs="Calibri"/>
          <w:sz w:val="24"/>
        </w:rPr>
        <w:t>A opção Todas as UF's deverá ser a pr</w:t>
      </w:r>
      <w:r>
        <w:rPr>
          <w:rFonts w:ascii="Calibri" w:eastAsia="Calibri" w:hAnsi="Calibri" w:cs="Calibri"/>
          <w:sz w:val="24"/>
        </w:rPr>
        <w:t>imeira opção da lista.</w:t>
      </w:r>
    </w:p>
    <w:p w14:paraId="3F750EA5" w14:textId="77777777" w:rsidR="00522113" w:rsidRDefault="00B51388">
      <w:pPr>
        <w:spacing w:before="15"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A opção "</w:t>
      </w:r>
      <w:r>
        <w:rPr>
          <w:noProof/>
        </w:rPr>
        <w:drawing>
          <wp:inline distT="0" distB="0" distL="0" distR="0" wp14:anchorId="1F2362F3" wp14:editId="2B97D50D">
            <wp:extent cx="371475" cy="314325"/>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png"/>
                    <pic:cNvPicPr/>
                  </pic:nvPicPr>
                  <pic:blipFill>
                    <a:blip r:embed="rId323" cstate="print"/>
                    <a:stretch>
                      <a:fillRect/>
                    </a:stretch>
                  </pic:blipFill>
                  <pic:spPr>
                    <a:xfrm>
                      <a:off x="0" y="0"/>
                      <a:ext cx="371475" cy="314325"/>
                    </a:xfrm>
                    <a:prstGeom prst="rect">
                      <a:avLst/>
                    </a:prstGeom>
                  </pic:spPr>
                </pic:pic>
              </a:graphicData>
            </a:graphic>
          </wp:inline>
        </w:drawing>
      </w:r>
      <w:r>
        <w:rPr>
          <w:rFonts w:ascii="Calibri" w:eastAsia="Calibri" w:hAnsi="Calibri" w:cs="Calibri"/>
          <w:sz w:val="24"/>
        </w:rPr>
        <w:t xml:space="preserve">" </w:t>
      </w:r>
      <w:r>
        <w:rPr>
          <w:rFonts w:ascii="Calibri" w:eastAsia="Calibri" w:hAnsi="Calibri" w:cs="Calibri"/>
          <w:b/>
          <w:sz w:val="24"/>
        </w:rPr>
        <w:t>Redistribuir Equipe</w:t>
      </w:r>
      <w:r>
        <w:rPr>
          <w:rFonts w:ascii="Calibri" w:eastAsia="Calibri" w:hAnsi="Calibri" w:cs="Calibri"/>
          <w:sz w:val="24"/>
        </w:rPr>
        <w:t xml:space="preserve">, ao acionar esta opção, o sistema deverá a modal para redistribuição da equipe e sua respectiva justificativa. A ação Redistribuir Equipe deverá ser apresentada para todo e qualquer </w:t>
      </w:r>
      <w:r>
        <w:rPr>
          <w:rFonts w:ascii="Calibri" w:eastAsia="Calibri" w:hAnsi="Calibri" w:cs="Calibri"/>
          <w:sz w:val="24"/>
        </w:rPr>
        <w:t>registro de atividade programada, podendo o usuário redistribuir a equipe quantas vezes achar necessário até que a fiscalização seja executada.</w:t>
      </w:r>
    </w:p>
    <w:p w14:paraId="08BF9721" w14:textId="77777777" w:rsidR="00522113" w:rsidRDefault="00B51388">
      <w:pPr>
        <w:spacing w:before="15" w:line="360" w:lineRule="auto"/>
        <w:ind w:left="105" w:right="75"/>
        <w:jc w:val="both"/>
      </w:pPr>
      <w:r>
        <w:rPr>
          <w:noProof/>
        </w:rPr>
        <w:lastRenderedPageBreak/>
        <w:drawing>
          <wp:inline distT="0" distB="0" distL="0" distR="0" wp14:anchorId="7AD52637" wp14:editId="5E280BA8">
            <wp:extent cx="5924550" cy="3752850"/>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png"/>
                    <pic:cNvPicPr/>
                  </pic:nvPicPr>
                  <pic:blipFill>
                    <a:blip r:embed="rId324" cstate="print"/>
                    <a:stretch>
                      <a:fillRect/>
                    </a:stretch>
                  </pic:blipFill>
                  <pic:spPr>
                    <a:xfrm>
                      <a:off x="0" y="0"/>
                      <a:ext cx="5924550" cy="3752850"/>
                    </a:xfrm>
                    <a:prstGeom prst="rect">
                      <a:avLst/>
                    </a:prstGeom>
                  </pic:spPr>
                </pic:pic>
              </a:graphicData>
            </a:graphic>
          </wp:inline>
        </w:drawing>
      </w:r>
    </w:p>
    <w:p w14:paraId="39156F88" w14:textId="77777777" w:rsidR="00522113" w:rsidRDefault="00522113">
      <w:pPr>
        <w:spacing w:before="15" w:line="360" w:lineRule="auto"/>
        <w:ind w:left="105" w:right="75"/>
        <w:jc w:val="both"/>
      </w:pPr>
    </w:p>
    <w:p w14:paraId="06648422" w14:textId="77777777" w:rsidR="00522113" w:rsidRDefault="00B51388">
      <w:pPr>
        <w:numPr>
          <w:ilvl w:val="0"/>
          <w:numId w:val="38"/>
        </w:numPr>
        <w:spacing w:before="15" w:line="360" w:lineRule="auto"/>
        <w:ind w:right="75"/>
        <w:jc w:val="both"/>
      </w:pPr>
      <w:r>
        <w:rPr>
          <w:rFonts w:ascii="Calibri" w:eastAsia="Calibri" w:hAnsi="Calibri" w:cs="Calibri"/>
          <w:b/>
          <w:sz w:val="24"/>
        </w:rPr>
        <w:t>Detalhamento de campo - Redistribuir Equipe</w:t>
      </w:r>
    </w:p>
    <w:p w14:paraId="592DCA04" w14:textId="77777777" w:rsidR="00522113" w:rsidRDefault="00B51388">
      <w:pPr>
        <w:numPr>
          <w:ilvl w:val="1"/>
          <w:numId w:val="38"/>
        </w:numPr>
        <w:spacing w:before="15" w:line="360" w:lineRule="auto"/>
        <w:ind w:right="75"/>
        <w:jc w:val="both"/>
      </w:pPr>
      <w:r>
        <w:rPr>
          <w:rFonts w:ascii="Calibri" w:eastAsia="Calibri" w:hAnsi="Calibri" w:cs="Calibri"/>
          <w:sz w:val="24"/>
        </w:rPr>
        <w:t>Justificativa: Campo que permite informar a justificativa da redi</w:t>
      </w:r>
      <w:r>
        <w:rPr>
          <w:rFonts w:ascii="Calibri" w:eastAsia="Calibri" w:hAnsi="Calibri" w:cs="Calibri"/>
          <w:sz w:val="24"/>
        </w:rPr>
        <w:t>stribuição da equipe. Campo de área de texto, sem limite de caracteres. Campo obrigatório.</w:t>
      </w:r>
    </w:p>
    <w:p w14:paraId="4CABE819" w14:textId="77777777" w:rsidR="00522113" w:rsidRDefault="00B51388">
      <w:pPr>
        <w:numPr>
          <w:ilvl w:val="1"/>
          <w:numId w:val="38"/>
        </w:numPr>
        <w:spacing w:before="15" w:line="360" w:lineRule="auto"/>
        <w:ind w:right="75"/>
        <w:jc w:val="both"/>
      </w:pPr>
      <w:r>
        <w:rPr>
          <w:rFonts w:ascii="Calibri" w:eastAsia="Calibri" w:hAnsi="Calibri" w:cs="Calibri"/>
          <w:sz w:val="24"/>
        </w:rPr>
        <w:t>Função: Campo que permite informar a função do Colaborador. Campo obrigatório.</w:t>
      </w:r>
    </w:p>
    <w:p w14:paraId="79F3EF74" w14:textId="77777777" w:rsidR="00522113" w:rsidRDefault="00B51388">
      <w:pPr>
        <w:numPr>
          <w:ilvl w:val="1"/>
          <w:numId w:val="38"/>
        </w:numPr>
        <w:spacing w:before="15" w:line="360" w:lineRule="auto"/>
        <w:ind w:right="75"/>
        <w:jc w:val="both"/>
      </w:pPr>
      <w:r>
        <w:rPr>
          <w:rFonts w:ascii="Calibri" w:eastAsia="Calibri" w:hAnsi="Calibri" w:cs="Calibri"/>
          <w:sz w:val="24"/>
        </w:rPr>
        <w:t>Nome: Campo que permite informar o nome de uma pessoa conforme a função selecionada. C</w:t>
      </w:r>
      <w:r>
        <w:rPr>
          <w:rFonts w:ascii="Calibri" w:eastAsia="Calibri" w:hAnsi="Calibri" w:cs="Calibri"/>
          <w:sz w:val="24"/>
        </w:rPr>
        <w:t>ampo obrigatório.</w:t>
      </w:r>
    </w:p>
    <w:p w14:paraId="1E363652" w14:textId="77777777" w:rsidR="00522113" w:rsidRDefault="00B51388">
      <w:pPr>
        <w:numPr>
          <w:ilvl w:val="1"/>
          <w:numId w:val="38"/>
        </w:numPr>
        <w:spacing w:before="15" w:line="360" w:lineRule="auto"/>
        <w:ind w:right="75"/>
        <w:jc w:val="both"/>
      </w:pPr>
      <w:r>
        <w:rPr>
          <w:rFonts w:ascii="Calibri" w:eastAsia="Calibri" w:hAnsi="Calibri" w:cs="Calibri"/>
          <w:sz w:val="24"/>
        </w:rPr>
        <w:t>Local de Partida: Campo que permite informar a lotação do local de partida da Fiscalização. Campo obrigatório.</w:t>
      </w:r>
    </w:p>
    <w:p w14:paraId="20CEA0F6" w14:textId="77777777" w:rsidR="00522113" w:rsidRDefault="00B51388">
      <w:pPr>
        <w:numPr>
          <w:ilvl w:val="1"/>
          <w:numId w:val="38"/>
        </w:numPr>
        <w:spacing w:before="15" w:line="360" w:lineRule="auto"/>
        <w:ind w:right="75"/>
        <w:jc w:val="both"/>
      </w:pPr>
      <w:r>
        <w:rPr>
          <w:rFonts w:ascii="Calibri" w:eastAsia="Calibri" w:hAnsi="Calibri" w:cs="Calibri"/>
          <w:sz w:val="24"/>
        </w:rPr>
        <w:t>Local de Chegada: Campo que permite informar a lotação do local de chegada da Fiscalização. Campo obrigatório.</w:t>
      </w:r>
    </w:p>
    <w:p w14:paraId="3201C78C" w14:textId="77777777" w:rsidR="00522113" w:rsidRDefault="00B51388">
      <w:pPr>
        <w:numPr>
          <w:ilvl w:val="1"/>
          <w:numId w:val="38"/>
        </w:numPr>
        <w:spacing w:before="15" w:line="360" w:lineRule="auto"/>
        <w:ind w:right="75"/>
        <w:jc w:val="both"/>
      </w:pPr>
      <w:r>
        <w:rPr>
          <w:rFonts w:ascii="Calibri" w:eastAsia="Calibri" w:hAnsi="Calibri" w:cs="Calibri"/>
          <w:sz w:val="24"/>
        </w:rPr>
        <w:t xml:space="preserve">KM's: Apresenta </w:t>
      </w:r>
      <w:r>
        <w:rPr>
          <w:rFonts w:ascii="Calibri" w:eastAsia="Calibri" w:hAnsi="Calibri" w:cs="Calibri"/>
          <w:sz w:val="24"/>
        </w:rPr>
        <w:t>a quantidade em quilômetros (KM's) entre o local de partida e o local de chegada da Fiscalização. Campo somente leitura.</w:t>
      </w:r>
    </w:p>
    <w:p w14:paraId="095118F5" w14:textId="77777777" w:rsidR="00522113" w:rsidRDefault="00B51388">
      <w:pPr>
        <w:numPr>
          <w:ilvl w:val="1"/>
          <w:numId w:val="38"/>
        </w:numPr>
        <w:spacing w:before="15" w:line="360" w:lineRule="auto"/>
        <w:ind w:right="75"/>
        <w:jc w:val="both"/>
      </w:pPr>
      <w:r>
        <w:rPr>
          <w:rFonts w:ascii="Calibri" w:eastAsia="Calibri" w:hAnsi="Calibri" w:cs="Calibri"/>
          <w:sz w:val="24"/>
        </w:rPr>
        <w:t>Diárias: Campo que permite informar a quantidade de diárias utilizadas na Fiscalização da respectiva pessoa selecionada. Campo não obri</w:t>
      </w:r>
      <w:r>
        <w:rPr>
          <w:rFonts w:ascii="Calibri" w:eastAsia="Calibri" w:hAnsi="Calibri" w:cs="Calibri"/>
          <w:sz w:val="24"/>
        </w:rPr>
        <w:t>gatório.</w:t>
      </w:r>
    </w:p>
    <w:p w14:paraId="07373358" w14:textId="77777777" w:rsidR="00522113" w:rsidRDefault="00B51388">
      <w:pPr>
        <w:numPr>
          <w:ilvl w:val="1"/>
          <w:numId w:val="38"/>
        </w:numPr>
        <w:spacing w:before="15" w:line="360" w:lineRule="auto"/>
        <w:ind w:right="75"/>
        <w:jc w:val="both"/>
      </w:pPr>
      <w:r>
        <w:rPr>
          <w:rFonts w:ascii="Calibri" w:eastAsia="Calibri" w:hAnsi="Calibri" w:cs="Calibri"/>
          <w:sz w:val="24"/>
        </w:rPr>
        <w:t>Transporte Aéreo: Campo que permite informar se houve a utilização ou não de transporte aéreo.</w:t>
      </w:r>
    </w:p>
    <w:p w14:paraId="6BB95D41" w14:textId="77777777" w:rsidR="00522113" w:rsidRDefault="00B51388">
      <w:pPr>
        <w:numPr>
          <w:ilvl w:val="2"/>
          <w:numId w:val="38"/>
        </w:numPr>
        <w:spacing w:before="15" w:line="360" w:lineRule="auto"/>
        <w:ind w:right="75"/>
        <w:jc w:val="both"/>
      </w:pPr>
      <w:r>
        <w:rPr>
          <w:rFonts w:ascii="Calibri" w:eastAsia="Calibri" w:hAnsi="Calibri" w:cs="Calibri"/>
          <w:sz w:val="24"/>
        </w:rPr>
        <w:t>Padrão: Desmarcado.</w:t>
      </w:r>
    </w:p>
    <w:p w14:paraId="413B7FD9" w14:textId="77777777" w:rsidR="00522113" w:rsidRDefault="00B51388">
      <w:pPr>
        <w:numPr>
          <w:ilvl w:val="1"/>
          <w:numId w:val="38"/>
        </w:numPr>
        <w:spacing w:before="15" w:line="360" w:lineRule="auto"/>
        <w:ind w:right="75"/>
        <w:jc w:val="both"/>
      </w:pPr>
      <w:r>
        <w:rPr>
          <w:rFonts w:ascii="Calibri" w:eastAsia="Calibri" w:hAnsi="Calibri" w:cs="Calibri"/>
          <w:sz w:val="24"/>
        </w:rPr>
        <w:t xml:space="preserve">Local de Partida: Campo que permite informar o local de partida do transporte aéreo. </w:t>
      </w:r>
      <w:r>
        <w:rPr>
          <w:rFonts w:ascii="Calibri" w:eastAsia="Calibri" w:hAnsi="Calibri" w:cs="Calibri"/>
          <w:sz w:val="24"/>
        </w:rPr>
        <w:lastRenderedPageBreak/>
        <w:t>Campo obrigatório.</w:t>
      </w:r>
    </w:p>
    <w:p w14:paraId="22A47DC7" w14:textId="77777777" w:rsidR="00522113" w:rsidRDefault="00B51388">
      <w:pPr>
        <w:numPr>
          <w:ilvl w:val="2"/>
          <w:numId w:val="38"/>
        </w:numPr>
        <w:spacing w:before="15" w:line="360" w:lineRule="auto"/>
        <w:ind w:right="75"/>
        <w:jc w:val="both"/>
      </w:pPr>
      <w:r>
        <w:rPr>
          <w:rFonts w:ascii="Calibri" w:eastAsia="Calibri" w:hAnsi="Calibri" w:cs="Calibri"/>
          <w:sz w:val="24"/>
        </w:rPr>
        <w:t xml:space="preserve">Os campos Local de </w:t>
      </w:r>
      <w:r>
        <w:rPr>
          <w:rFonts w:ascii="Calibri" w:eastAsia="Calibri" w:hAnsi="Calibri" w:cs="Calibri"/>
          <w:sz w:val="24"/>
        </w:rPr>
        <w:t>Partida e Local de Chegada de Transporte Aéreo, somente deverão ser apresentados caso a caixa de seleção de Transporte Aéreo esteja marcada.</w:t>
      </w:r>
    </w:p>
    <w:p w14:paraId="1B79FBE2" w14:textId="77777777" w:rsidR="00522113" w:rsidRDefault="00B51388">
      <w:pPr>
        <w:numPr>
          <w:ilvl w:val="1"/>
          <w:numId w:val="38"/>
        </w:numPr>
        <w:spacing w:before="15" w:line="360" w:lineRule="auto"/>
        <w:ind w:right="75"/>
        <w:jc w:val="both"/>
      </w:pPr>
      <w:r>
        <w:rPr>
          <w:rFonts w:ascii="Calibri" w:eastAsia="Calibri" w:hAnsi="Calibri" w:cs="Calibri"/>
          <w:sz w:val="24"/>
        </w:rPr>
        <w:t>Local de Chegada: Campo que permite informar o local de chegada do transporte aéreo. Campo obrigatório.</w:t>
      </w:r>
    </w:p>
    <w:p w14:paraId="31C0D69B" w14:textId="77777777" w:rsidR="00522113" w:rsidRDefault="00B51388">
      <w:pPr>
        <w:numPr>
          <w:ilvl w:val="2"/>
          <w:numId w:val="38"/>
        </w:numPr>
        <w:spacing w:before="15" w:line="360" w:lineRule="auto"/>
        <w:ind w:right="75"/>
        <w:jc w:val="both"/>
      </w:pPr>
      <w:r>
        <w:rPr>
          <w:rFonts w:ascii="Calibri" w:eastAsia="Calibri" w:hAnsi="Calibri" w:cs="Calibri"/>
          <w:sz w:val="24"/>
        </w:rPr>
        <w:t>Os campos L</w:t>
      </w:r>
      <w:r>
        <w:rPr>
          <w:rFonts w:ascii="Calibri" w:eastAsia="Calibri" w:hAnsi="Calibri" w:cs="Calibri"/>
          <w:sz w:val="24"/>
        </w:rPr>
        <w:t>ocal de Partida e Local de Chegada de Transporte Aéreo, somente deverão ser apresentados caso a caixa de seleção de Transporte Aéreo esteja marcada.</w:t>
      </w:r>
    </w:p>
    <w:p w14:paraId="4DF5D96A" w14:textId="77777777" w:rsidR="00522113" w:rsidRDefault="00B51388">
      <w:pPr>
        <w:numPr>
          <w:ilvl w:val="1"/>
          <w:numId w:val="38"/>
        </w:numPr>
        <w:spacing w:before="15" w:line="360" w:lineRule="auto"/>
        <w:ind w:right="75"/>
        <w:jc w:val="both"/>
      </w:pPr>
      <w:r>
        <w:rPr>
          <w:rFonts w:ascii="Calibri" w:eastAsia="Calibri" w:hAnsi="Calibri" w:cs="Calibri"/>
          <w:sz w:val="24"/>
        </w:rPr>
        <w:t>Transporte Marítimo: Campo que permite informar se houve a utilização ou não de transporte marítimo.</w:t>
      </w:r>
    </w:p>
    <w:p w14:paraId="6BA2A0EE" w14:textId="77777777" w:rsidR="00522113" w:rsidRDefault="00B51388">
      <w:pPr>
        <w:numPr>
          <w:ilvl w:val="2"/>
          <w:numId w:val="38"/>
        </w:numPr>
        <w:spacing w:before="15" w:line="360" w:lineRule="auto"/>
        <w:ind w:right="75"/>
        <w:jc w:val="both"/>
      </w:pPr>
      <w:r>
        <w:rPr>
          <w:rFonts w:ascii="Calibri" w:eastAsia="Calibri" w:hAnsi="Calibri" w:cs="Calibri"/>
          <w:sz w:val="24"/>
        </w:rPr>
        <w:t>Padrão</w:t>
      </w:r>
      <w:r>
        <w:rPr>
          <w:rFonts w:ascii="Calibri" w:eastAsia="Calibri" w:hAnsi="Calibri" w:cs="Calibri"/>
          <w:sz w:val="24"/>
        </w:rPr>
        <w:t>: Desmarcado.</w:t>
      </w:r>
    </w:p>
    <w:p w14:paraId="5904BA1A" w14:textId="77777777" w:rsidR="00522113" w:rsidRDefault="00B51388">
      <w:pPr>
        <w:numPr>
          <w:ilvl w:val="1"/>
          <w:numId w:val="38"/>
        </w:numPr>
        <w:spacing w:before="15" w:line="360" w:lineRule="auto"/>
        <w:ind w:right="75"/>
        <w:jc w:val="both"/>
      </w:pPr>
      <w:r>
        <w:rPr>
          <w:rFonts w:ascii="Calibri" w:eastAsia="Calibri" w:hAnsi="Calibri" w:cs="Calibri"/>
          <w:sz w:val="24"/>
        </w:rPr>
        <w:t>Local de Partida: Campo que permite informar o local de partida do transporte marítimo. Campo obrigatório.</w:t>
      </w:r>
    </w:p>
    <w:p w14:paraId="25646A2A" w14:textId="77777777" w:rsidR="00522113" w:rsidRDefault="00B51388">
      <w:pPr>
        <w:numPr>
          <w:ilvl w:val="2"/>
          <w:numId w:val="38"/>
        </w:numPr>
        <w:spacing w:before="15" w:line="360" w:lineRule="auto"/>
        <w:ind w:right="75"/>
        <w:jc w:val="both"/>
      </w:pPr>
      <w:r>
        <w:rPr>
          <w:rFonts w:ascii="Calibri" w:eastAsia="Calibri" w:hAnsi="Calibri" w:cs="Calibri"/>
          <w:sz w:val="24"/>
        </w:rPr>
        <w:t>Os campos Local de Partida e Local de Chegada de Transporte Marítimo, somente deverão ser apresentados caso a caixa de seleção de Trans</w:t>
      </w:r>
      <w:r>
        <w:rPr>
          <w:rFonts w:ascii="Calibri" w:eastAsia="Calibri" w:hAnsi="Calibri" w:cs="Calibri"/>
          <w:sz w:val="24"/>
        </w:rPr>
        <w:t>porte Aéreo esteja marcada.</w:t>
      </w:r>
    </w:p>
    <w:p w14:paraId="18498442" w14:textId="77777777" w:rsidR="00522113" w:rsidRDefault="00B51388">
      <w:pPr>
        <w:numPr>
          <w:ilvl w:val="1"/>
          <w:numId w:val="38"/>
        </w:numPr>
        <w:spacing w:before="15" w:line="360" w:lineRule="auto"/>
        <w:ind w:right="75"/>
        <w:jc w:val="both"/>
      </w:pPr>
      <w:r>
        <w:rPr>
          <w:rFonts w:ascii="Calibri" w:eastAsia="Calibri" w:hAnsi="Calibri" w:cs="Calibri"/>
          <w:sz w:val="24"/>
        </w:rPr>
        <w:t>Local de Chegada: Campo que permite informar o local de chegada do transporte marítimo. Campo obrigatório.</w:t>
      </w:r>
    </w:p>
    <w:p w14:paraId="576397E4" w14:textId="77777777" w:rsidR="00522113" w:rsidRDefault="00B51388">
      <w:pPr>
        <w:numPr>
          <w:ilvl w:val="2"/>
          <w:numId w:val="38"/>
        </w:numPr>
        <w:spacing w:before="15" w:line="360" w:lineRule="auto"/>
        <w:ind w:right="75"/>
        <w:jc w:val="both"/>
      </w:pPr>
      <w:r>
        <w:rPr>
          <w:rFonts w:ascii="Calibri" w:eastAsia="Calibri" w:hAnsi="Calibri" w:cs="Calibri"/>
          <w:sz w:val="24"/>
        </w:rPr>
        <w:t>Os campos Local de Partida e Local de Chegada de Transporte Marítimo, somente deverão ser apresentados caso a caixa de se</w:t>
      </w:r>
      <w:r>
        <w:rPr>
          <w:rFonts w:ascii="Calibri" w:eastAsia="Calibri" w:hAnsi="Calibri" w:cs="Calibri"/>
          <w:sz w:val="24"/>
        </w:rPr>
        <w:t>leção de Transporte Aéreo esteja marcada.</w:t>
      </w:r>
    </w:p>
    <w:p w14:paraId="22C6DD59" w14:textId="77777777" w:rsidR="00522113" w:rsidRDefault="00B51388">
      <w:pPr>
        <w:numPr>
          <w:ilvl w:val="1"/>
          <w:numId w:val="38"/>
        </w:numPr>
        <w:spacing w:before="15" w:line="360" w:lineRule="auto"/>
        <w:ind w:right="75"/>
        <w:jc w:val="both"/>
      </w:pPr>
      <w:r>
        <w:rPr>
          <w:rFonts w:ascii="Calibri" w:eastAsia="Calibri" w:hAnsi="Calibri" w:cs="Calibri"/>
          <w:sz w:val="24"/>
        </w:rPr>
        <w:t>Ações:</w:t>
      </w:r>
    </w:p>
    <w:p w14:paraId="422658CD" w14:textId="77777777" w:rsidR="00522113" w:rsidRDefault="00B51388">
      <w:pPr>
        <w:numPr>
          <w:ilvl w:val="2"/>
          <w:numId w:val="38"/>
        </w:numPr>
        <w:spacing w:before="15" w:line="360" w:lineRule="auto"/>
        <w:ind w:right="75"/>
        <w:jc w:val="both"/>
      </w:pPr>
      <w:r>
        <w:rPr>
          <w:rFonts w:ascii="Calibri" w:eastAsia="Calibri" w:hAnsi="Calibri" w:cs="Calibri"/>
          <w:sz w:val="24"/>
        </w:rPr>
        <w:t>+ (Incluir Rota): Ao acionar esta opção, o sistema deverá incluir a possibilidade de inclusão de mais um Item na rota.</w:t>
      </w:r>
    </w:p>
    <w:p w14:paraId="54299686" w14:textId="77777777" w:rsidR="00522113" w:rsidRDefault="00B51388">
      <w:pPr>
        <w:numPr>
          <w:ilvl w:val="2"/>
          <w:numId w:val="38"/>
        </w:numPr>
        <w:spacing w:before="15" w:line="360" w:lineRule="auto"/>
        <w:ind w:right="75"/>
        <w:jc w:val="both"/>
      </w:pPr>
      <w:r>
        <w:rPr>
          <w:rFonts w:ascii="Calibri" w:eastAsia="Calibri" w:hAnsi="Calibri" w:cs="Calibri"/>
          <w:sz w:val="24"/>
        </w:rPr>
        <w:t>- (Remover Rota): Ao acionar esta opção, o sistema deverá remover o respectivo Item na r</w:t>
      </w:r>
      <w:r>
        <w:rPr>
          <w:rFonts w:ascii="Calibri" w:eastAsia="Calibri" w:hAnsi="Calibri" w:cs="Calibri"/>
          <w:sz w:val="24"/>
        </w:rPr>
        <w:t>ota.</w:t>
      </w:r>
    </w:p>
    <w:p w14:paraId="5A807BA7" w14:textId="77777777" w:rsidR="00522113" w:rsidRDefault="00B51388">
      <w:pPr>
        <w:numPr>
          <w:ilvl w:val="2"/>
          <w:numId w:val="38"/>
        </w:numPr>
        <w:spacing w:before="15" w:line="360" w:lineRule="auto"/>
        <w:ind w:right="75"/>
        <w:jc w:val="both"/>
      </w:pPr>
      <w:r>
        <w:rPr>
          <w:rFonts w:ascii="Calibri" w:eastAsia="Calibri" w:hAnsi="Calibri" w:cs="Calibri"/>
          <w:sz w:val="24"/>
        </w:rPr>
        <w:t>Inserir: Ao acionar esta opção, o sistema deverá incluir os dados preenchidos na tabela de Pessoas inseridas na Fiscalização.</w:t>
      </w:r>
    </w:p>
    <w:p w14:paraId="0E14A1DE" w14:textId="77777777" w:rsidR="00522113" w:rsidRDefault="00B51388">
      <w:pPr>
        <w:numPr>
          <w:ilvl w:val="2"/>
          <w:numId w:val="38"/>
        </w:numPr>
        <w:spacing w:before="15" w:line="360" w:lineRule="auto"/>
        <w:ind w:right="75"/>
        <w:jc w:val="both"/>
      </w:pPr>
      <w:r>
        <w:rPr>
          <w:rFonts w:ascii="Calibri" w:eastAsia="Calibri" w:hAnsi="Calibri" w:cs="Calibri"/>
          <w:sz w:val="24"/>
        </w:rPr>
        <w:t>Alterar Pessoa: Ao acionar esta opção, o sistema deverá permitir ao usuário a alteração dos dados da Pessoa que realizará a F</w:t>
      </w:r>
      <w:r>
        <w:rPr>
          <w:rFonts w:ascii="Calibri" w:eastAsia="Calibri" w:hAnsi="Calibri" w:cs="Calibri"/>
          <w:sz w:val="24"/>
        </w:rPr>
        <w:t>iscalização.</w:t>
      </w:r>
    </w:p>
    <w:p w14:paraId="48928037" w14:textId="77777777" w:rsidR="00522113" w:rsidRDefault="00B51388">
      <w:pPr>
        <w:numPr>
          <w:ilvl w:val="2"/>
          <w:numId w:val="38"/>
        </w:numPr>
        <w:spacing w:before="15" w:line="360" w:lineRule="auto"/>
        <w:ind w:right="75"/>
        <w:jc w:val="both"/>
      </w:pPr>
      <w:r>
        <w:rPr>
          <w:rFonts w:ascii="Calibri" w:eastAsia="Calibri" w:hAnsi="Calibri" w:cs="Calibri"/>
          <w:sz w:val="24"/>
        </w:rPr>
        <w:t xml:space="preserve">Excluir Pessoa: Ao acionar esta opção, o sistema deverá apresentar mensagem </w:t>
      </w:r>
      <w:r>
        <w:rPr>
          <w:rFonts w:ascii="Calibri" w:eastAsia="Calibri" w:hAnsi="Calibri" w:cs="Calibri"/>
          <w:sz w:val="24"/>
        </w:rPr>
        <w:lastRenderedPageBreak/>
        <w:t>de confirmação e ao confirmar, deverá ser excluído os dados da Pessoa que realizaria a Fiscalização.</w:t>
      </w:r>
    </w:p>
    <w:p w14:paraId="374D8B28" w14:textId="77777777" w:rsidR="00522113" w:rsidRDefault="00B51388">
      <w:pPr>
        <w:numPr>
          <w:ilvl w:val="3"/>
          <w:numId w:val="38"/>
        </w:numPr>
        <w:spacing w:before="15" w:line="360" w:lineRule="auto"/>
        <w:ind w:right="75"/>
        <w:jc w:val="both"/>
      </w:pPr>
      <w:r>
        <w:rPr>
          <w:rFonts w:ascii="Calibri" w:eastAsia="Calibri" w:hAnsi="Calibri" w:cs="Calibri"/>
          <w:sz w:val="24"/>
        </w:rPr>
        <w:t>Mensagem: "Tem certeza que deseja remover este registro?". (OK/Can</w:t>
      </w:r>
      <w:r>
        <w:rPr>
          <w:rFonts w:ascii="Calibri" w:eastAsia="Calibri" w:hAnsi="Calibri" w:cs="Calibri"/>
          <w:sz w:val="24"/>
        </w:rPr>
        <w:t>celar)</w:t>
      </w:r>
    </w:p>
    <w:p w14:paraId="34E05AD1" w14:textId="77777777" w:rsidR="00522113" w:rsidRDefault="00B51388">
      <w:pPr>
        <w:numPr>
          <w:ilvl w:val="2"/>
          <w:numId w:val="38"/>
        </w:numPr>
        <w:spacing w:before="15" w:line="360" w:lineRule="auto"/>
        <w:ind w:right="75"/>
        <w:jc w:val="both"/>
      </w:pPr>
      <w:r>
        <w:rPr>
          <w:rFonts w:ascii="Calibri" w:eastAsia="Calibri" w:hAnsi="Calibri" w:cs="Calibri"/>
          <w:sz w:val="24"/>
        </w:rPr>
        <w:t>Cancelar: Ao acionar esta opção, o sistema deverá cancelar as modificações realizadas e fechar modal, retornando para a tela anterior.</w:t>
      </w:r>
    </w:p>
    <w:p w14:paraId="1E08E33D" w14:textId="77777777" w:rsidR="00522113" w:rsidRDefault="00B51388">
      <w:pPr>
        <w:numPr>
          <w:ilvl w:val="2"/>
          <w:numId w:val="38"/>
        </w:numPr>
        <w:spacing w:before="15" w:line="360" w:lineRule="auto"/>
        <w:ind w:right="75"/>
        <w:jc w:val="both"/>
      </w:pPr>
      <w:r>
        <w:rPr>
          <w:rFonts w:ascii="Calibri" w:eastAsia="Calibri" w:hAnsi="Calibri" w:cs="Calibri"/>
          <w:sz w:val="24"/>
        </w:rPr>
        <w:t xml:space="preserve">Atualizar Equipe de Fiscalização: Ao acionar esta opção, o sistema deverá apresentar mensagem de confirmação e ao </w:t>
      </w:r>
      <w:r>
        <w:rPr>
          <w:rFonts w:ascii="Calibri" w:eastAsia="Calibri" w:hAnsi="Calibri" w:cs="Calibri"/>
          <w:sz w:val="24"/>
        </w:rPr>
        <w:t>confirmar, deverá atualizar a equipe de fiscalização e guardar a justificativa utilizada associada ao respectivo registro.</w:t>
      </w:r>
    </w:p>
    <w:p w14:paraId="5602506F" w14:textId="77777777" w:rsidR="00522113" w:rsidRDefault="00B51388">
      <w:pPr>
        <w:numPr>
          <w:ilvl w:val="3"/>
          <w:numId w:val="38"/>
        </w:numPr>
        <w:spacing w:before="15" w:line="360" w:lineRule="auto"/>
        <w:ind w:right="75"/>
        <w:jc w:val="both"/>
      </w:pPr>
      <w:r>
        <w:rPr>
          <w:rFonts w:ascii="Calibri" w:eastAsia="Calibri" w:hAnsi="Calibri" w:cs="Calibri"/>
          <w:sz w:val="24"/>
        </w:rPr>
        <w:t>Mensagem: "Tem certeza que deseja atualizar a equipe de fiscalização? Ao confirmar, não terá a possibilidade de retornar os dados com</w:t>
      </w:r>
      <w:r>
        <w:rPr>
          <w:rFonts w:ascii="Calibri" w:eastAsia="Calibri" w:hAnsi="Calibri" w:cs="Calibri"/>
          <w:sz w:val="24"/>
        </w:rPr>
        <w:t>o eram antes da atualização.". (Sim/Não)</w:t>
      </w:r>
    </w:p>
    <w:p w14:paraId="31D491C9" w14:textId="77777777" w:rsidR="00522113" w:rsidRDefault="00522113">
      <w:pPr>
        <w:spacing w:before="15" w:line="360" w:lineRule="auto"/>
        <w:ind w:left="360" w:right="75"/>
        <w:jc w:val="both"/>
      </w:pPr>
    </w:p>
    <w:p w14:paraId="42E98F3B" w14:textId="77777777" w:rsidR="00522113" w:rsidRDefault="00522113">
      <w:pPr>
        <w:spacing w:before="15" w:line="360" w:lineRule="auto"/>
        <w:ind w:left="465" w:right="75"/>
        <w:jc w:val="both"/>
      </w:pPr>
    </w:p>
    <w:p w14:paraId="1528A1A7" w14:textId="77777777" w:rsidR="00522113" w:rsidRDefault="00522113">
      <w:pPr>
        <w:spacing w:before="15" w:line="135" w:lineRule="exact"/>
        <w:ind w:left="360"/>
      </w:pPr>
    </w:p>
    <w:p w14:paraId="52CE47A1" w14:textId="77777777" w:rsidR="00522113" w:rsidRDefault="00522113">
      <w:pPr>
        <w:spacing w:line="195" w:lineRule="exact"/>
        <w:ind w:left="360"/>
      </w:pPr>
    </w:p>
    <w:p w14:paraId="4E9EBBA9" w14:textId="77777777" w:rsidR="00522113" w:rsidRDefault="00522113">
      <w:pPr>
        <w:spacing w:line="195" w:lineRule="exact"/>
        <w:ind w:left="360"/>
      </w:pPr>
    </w:p>
    <w:p w14:paraId="3A9229D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25">
        <w:r>
          <w:rPr>
            <w:rFonts w:ascii="Tahoma" w:eastAsia="Tahoma" w:hAnsi="Tahoma" w:cs="Tahoma"/>
            <w:i/>
            <w:color w:val="6666FF"/>
          </w:rPr>
          <w:t>Free EBook and documentation generator</w:t>
        </w:r>
      </w:hyperlink>
    </w:p>
    <w:p w14:paraId="145D23EF" w14:textId="77777777" w:rsidR="00522113" w:rsidRDefault="00B51388">
      <w:r>
        <w:br w:type="page"/>
      </w:r>
    </w:p>
    <w:p w14:paraId="54384C1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50" w:name="_topic_FiscalizacaoTipoAtividade"/>
      <w:bookmarkEnd w:id="150"/>
      <w:r>
        <w:rPr>
          <w:rFonts w:ascii="Tahoma" w:eastAsia="Tahoma" w:hAnsi="Tahoma" w:cs="Tahoma"/>
          <w:i/>
          <w:color w:val="243F60"/>
          <w:sz w:val="22"/>
        </w:rPr>
        <w:t>Fiscalização Tipo Atividade</w:t>
      </w:r>
    </w:p>
    <w:p w14:paraId="0ECBADAE" w14:textId="77777777" w:rsidR="00522113" w:rsidRDefault="00B51388">
      <w:pPr>
        <w:spacing w:line="357" w:lineRule="auto"/>
        <w:ind w:left="105" w:right="75"/>
      </w:pP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selecionar</w:t>
      </w:r>
      <w:r>
        <w:rPr>
          <w:rFonts w:ascii="Calibri" w:eastAsia="Calibri" w:hAnsi="Calibri" w:cs="Calibri"/>
          <w:spacing w:val="45"/>
          <w:sz w:val="24"/>
        </w:rPr>
        <w:t xml:space="preserve"> </w:t>
      </w:r>
      <w:r>
        <w:rPr>
          <w:rFonts w:ascii="Calibri" w:eastAsia="Calibri" w:hAnsi="Calibri" w:cs="Calibri"/>
          <w:sz w:val="24"/>
        </w:rPr>
        <w:t>uma</w:t>
      </w:r>
      <w:r>
        <w:rPr>
          <w:rFonts w:ascii="Calibri" w:eastAsia="Calibri" w:hAnsi="Calibri" w:cs="Calibri"/>
          <w:spacing w:val="45"/>
          <w:sz w:val="24"/>
        </w:rPr>
        <w:t xml:space="preserve"> </w:t>
      </w:r>
      <w:r>
        <w:rPr>
          <w:rFonts w:ascii="Calibri" w:eastAsia="Calibri" w:hAnsi="Calibri" w:cs="Calibri"/>
          <w:sz w:val="24"/>
        </w:rPr>
        <w:t>ação</w:t>
      </w:r>
      <w:r>
        <w:rPr>
          <w:rFonts w:ascii="Calibri" w:eastAsia="Calibri" w:hAnsi="Calibri" w:cs="Calibri"/>
          <w:spacing w:val="45"/>
          <w:sz w:val="24"/>
        </w:rPr>
        <w:t xml:space="preserve"> </w:t>
      </w:r>
      <w:r>
        <w:rPr>
          <w:rFonts w:ascii="Calibri" w:eastAsia="Calibri" w:hAnsi="Calibri" w:cs="Calibri"/>
          <w:sz w:val="24"/>
        </w:rPr>
        <w:t>na</w:t>
      </w:r>
      <w:r>
        <w:rPr>
          <w:rFonts w:ascii="Calibri" w:eastAsia="Calibri" w:hAnsi="Calibri" w:cs="Calibri"/>
          <w:spacing w:val="45"/>
          <w:sz w:val="24"/>
        </w:rPr>
        <w:t xml:space="preserve"> </w:t>
      </w:r>
      <w:r>
        <w:rPr>
          <w:rFonts w:ascii="Calibri" w:eastAsia="Calibri" w:hAnsi="Calibri" w:cs="Calibri"/>
          <w:sz w:val="24"/>
        </w:rPr>
        <w:t>listagem</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atividades</w:t>
      </w:r>
      <w:r>
        <w:rPr>
          <w:rFonts w:ascii="Calibri" w:eastAsia="Calibri" w:hAnsi="Calibri" w:cs="Calibri"/>
          <w:spacing w:val="45"/>
          <w:sz w:val="24"/>
        </w:rPr>
        <w:t xml:space="preserve"> </w:t>
      </w:r>
      <w:r>
        <w:rPr>
          <w:rFonts w:ascii="Calibri" w:eastAsia="Calibri" w:hAnsi="Calibri" w:cs="Calibri"/>
          <w:sz w:val="24"/>
        </w:rPr>
        <w:t>que</w:t>
      </w:r>
      <w:r>
        <w:rPr>
          <w:rFonts w:ascii="Calibri" w:eastAsia="Calibri" w:hAnsi="Calibri" w:cs="Calibri"/>
          <w:spacing w:val="45"/>
          <w:sz w:val="24"/>
        </w:rPr>
        <w:t xml:space="preserve"> </w:t>
      </w:r>
      <w:r>
        <w:rPr>
          <w:rFonts w:ascii="Calibri" w:eastAsia="Calibri" w:hAnsi="Calibri" w:cs="Calibri"/>
          <w:sz w:val="24"/>
        </w:rPr>
        <w:t>seja</w:t>
      </w:r>
      <w:r>
        <w:rPr>
          <w:rFonts w:ascii="Calibri" w:eastAsia="Calibri" w:hAnsi="Calibri" w:cs="Calibri"/>
          <w:spacing w:val="45"/>
          <w:sz w:val="24"/>
        </w:rPr>
        <w:t xml:space="preserve"> </w:t>
      </w:r>
      <w:r>
        <w:rPr>
          <w:rFonts w:ascii="Calibri" w:eastAsia="Calibri" w:hAnsi="Calibri" w:cs="Calibri"/>
          <w:sz w:val="24"/>
        </w:rPr>
        <w:t>do</w:t>
      </w:r>
      <w:r>
        <w:rPr>
          <w:rFonts w:ascii="Calibri" w:eastAsia="Calibri" w:hAnsi="Calibri" w:cs="Calibri"/>
          <w:spacing w:val="45"/>
          <w:sz w:val="24"/>
        </w:rPr>
        <w:t xml:space="preserve"> </w:t>
      </w:r>
      <w:r>
        <w:rPr>
          <w:rFonts w:ascii="Calibri" w:eastAsia="Calibri" w:hAnsi="Calibri" w:cs="Calibri"/>
          <w:sz w:val="24"/>
        </w:rPr>
        <w:t>tipo</w:t>
      </w:r>
      <w:r>
        <w:rPr>
          <w:rFonts w:ascii="Calibri" w:eastAsia="Calibri" w:hAnsi="Calibri" w:cs="Calibri"/>
          <w:spacing w:val="45"/>
          <w:sz w:val="24"/>
        </w:rPr>
        <w:t xml:space="preserve"> </w:t>
      </w:r>
      <w:r>
        <w:rPr>
          <w:rFonts w:ascii="Calibri" w:eastAsia="Calibri" w:hAnsi="Calibri" w:cs="Calibri"/>
          <w:sz w:val="24"/>
        </w:rPr>
        <w:t>atividade,</w:t>
      </w:r>
      <w:r>
        <w:rPr>
          <w:rFonts w:ascii="Calibri" w:eastAsia="Calibri" w:hAnsi="Calibri" w:cs="Calibri"/>
          <w:spacing w:val="45"/>
          <w:sz w:val="24"/>
        </w:rPr>
        <w:t xml:space="preserve"> </w:t>
      </w:r>
      <w:r>
        <w:rPr>
          <w:rFonts w:ascii="Calibri" w:eastAsia="Calibri" w:hAnsi="Calibri" w:cs="Calibri"/>
          <w:sz w:val="24"/>
        </w:rPr>
        <w:t xml:space="preserve">será mostrado as informações para o </w:t>
      </w:r>
      <w:r>
        <w:rPr>
          <w:rFonts w:ascii="Calibri" w:eastAsia="Calibri" w:hAnsi="Calibri" w:cs="Calibri"/>
          <w:sz w:val="24"/>
        </w:rPr>
        <w:t>preenchimento da fiscalização</w:t>
      </w:r>
      <w:r>
        <w:rPr>
          <w:sz w:val="24"/>
        </w:rPr>
        <w:t>.</w:t>
      </w:r>
    </w:p>
    <w:p w14:paraId="36D29CD7" w14:textId="77777777" w:rsidR="00522113" w:rsidRDefault="00B51388">
      <w:pPr>
        <w:spacing w:line="357" w:lineRule="auto"/>
        <w:ind w:left="105" w:right="75"/>
      </w:pPr>
      <w:r>
        <w:rPr>
          <w:rFonts w:ascii="Calibri" w:eastAsia="Calibri" w:hAnsi="Calibri" w:cs="Calibri"/>
          <w:sz w:val="24"/>
        </w:rPr>
        <w:t xml:space="preserve">Ao salvar um registro de uma nova fiscalização, caso o sistema detecte que já existe na base de dados um registro de fiscalização que tenha a mesma </w:t>
      </w:r>
      <w:r>
        <w:rPr>
          <w:rFonts w:ascii="Calibri" w:eastAsia="Calibri" w:hAnsi="Calibri" w:cs="Calibri"/>
          <w:b/>
          <w:sz w:val="24"/>
        </w:rPr>
        <w:t>unidade, Atividade e data</w:t>
      </w:r>
      <w:r>
        <w:rPr>
          <w:rFonts w:ascii="Calibri" w:eastAsia="Calibri" w:hAnsi="Calibri" w:cs="Calibri"/>
          <w:sz w:val="24"/>
        </w:rPr>
        <w:t>, o sistema deverá apresentar uma mensagem de alerta</w:t>
      </w:r>
      <w:r>
        <w:rPr>
          <w:rFonts w:ascii="Calibri" w:eastAsia="Calibri" w:hAnsi="Calibri" w:cs="Calibri"/>
          <w:sz w:val="24"/>
        </w:rPr>
        <w:t xml:space="preserve"> para o usuário.</w:t>
      </w:r>
    </w:p>
    <w:p w14:paraId="48D7B986" w14:textId="77777777" w:rsidR="00522113" w:rsidRDefault="00B51388">
      <w:pPr>
        <w:pStyle w:val="PargrafodaLista"/>
        <w:numPr>
          <w:ilvl w:val="0"/>
          <w:numId w:val="55"/>
        </w:numPr>
        <w:spacing w:line="357" w:lineRule="auto"/>
        <w:ind w:right="75"/>
      </w:pPr>
      <w:r>
        <w:rPr>
          <w:rFonts w:ascii="Calibri" w:eastAsia="Calibri" w:hAnsi="Calibri" w:cs="Calibri"/>
          <w:sz w:val="24"/>
        </w:rPr>
        <w:t>Caso usuário confirme, o sistema manterá o usuário na tela de cadastro da fiscalização e armazenará o registro na base de dados.</w:t>
      </w:r>
    </w:p>
    <w:p w14:paraId="16F52638" w14:textId="77777777" w:rsidR="00522113" w:rsidRDefault="00B51388">
      <w:pPr>
        <w:pStyle w:val="PargrafodaLista"/>
        <w:numPr>
          <w:ilvl w:val="0"/>
          <w:numId w:val="55"/>
        </w:numPr>
        <w:spacing w:line="357" w:lineRule="auto"/>
        <w:ind w:right="75"/>
      </w:pPr>
      <w:r>
        <w:rPr>
          <w:rFonts w:ascii="Calibri" w:eastAsia="Calibri" w:hAnsi="Calibri" w:cs="Calibri"/>
          <w:sz w:val="24"/>
        </w:rPr>
        <w:t xml:space="preserve">Caso o usuário não confirme, o sistema não armazenará o registro da base de dados e retornará o usuário </w:t>
      </w:r>
      <w:r>
        <w:rPr>
          <w:rFonts w:ascii="Calibri" w:eastAsia="Calibri" w:hAnsi="Calibri" w:cs="Calibri"/>
          <w:sz w:val="24"/>
        </w:rPr>
        <w:t>para a tela de pesquisa de fiscalizações.</w:t>
      </w:r>
    </w:p>
    <w:p w14:paraId="55C7F255" w14:textId="77777777" w:rsidR="00522113" w:rsidRDefault="00B51388">
      <w:pPr>
        <w:pStyle w:val="PargrafodaLista"/>
        <w:numPr>
          <w:ilvl w:val="1"/>
          <w:numId w:val="55"/>
        </w:numPr>
        <w:spacing w:line="357" w:lineRule="auto"/>
        <w:ind w:right="75"/>
      </w:pPr>
      <w:r>
        <w:rPr>
          <w:rFonts w:ascii="Calibri" w:eastAsia="Calibri" w:hAnsi="Calibri" w:cs="Calibri"/>
          <w:sz w:val="24"/>
        </w:rPr>
        <w:t>Mensagem: "O sistema já possui uma Fiscalização cadastrada para este Bem/Atividade nesta data. Deseja continuar com este registro?". (Sim/Não)</w:t>
      </w:r>
    </w:p>
    <w:p w14:paraId="72A8855C" w14:textId="77777777" w:rsidR="00522113" w:rsidRDefault="00B51388">
      <w:pPr>
        <w:pStyle w:val="PargrafodaLista"/>
        <w:numPr>
          <w:ilvl w:val="0"/>
          <w:numId w:val="56"/>
        </w:numPr>
        <w:spacing w:line="357" w:lineRule="auto"/>
        <w:ind w:right="75"/>
      </w:pPr>
      <w:r>
        <w:rPr>
          <w:rFonts w:ascii="Calibri" w:eastAsia="Calibri" w:hAnsi="Calibri" w:cs="Calibri"/>
          <w:b/>
          <w:color w:val="190000"/>
          <w:sz w:val="24"/>
        </w:rPr>
        <w:t>Bem Imóvel do Tipo Conjunto Urbano ou do tipo Entorno</w:t>
      </w:r>
      <w:r>
        <w:rPr>
          <w:rFonts w:ascii="Calibri" w:eastAsia="Calibri" w:hAnsi="Calibri" w:cs="Calibri"/>
          <w:color w:val="190000"/>
          <w:sz w:val="24"/>
        </w:rPr>
        <w:t>, permitindo selec</w:t>
      </w:r>
      <w:r>
        <w:rPr>
          <w:rFonts w:ascii="Calibri" w:eastAsia="Calibri" w:hAnsi="Calibri" w:cs="Calibri"/>
          <w:color w:val="190000"/>
          <w:sz w:val="24"/>
        </w:rPr>
        <w:t>ionar múltiplos imóveis.</w:t>
      </w:r>
    </w:p>
    <w:p w14:paraId="46111C7F" w14:textId="77777777" w:rsidR="00522113" w:rsidRDefault="00B51388">
      <w:pPr>
        <w:pStyle w:val="PargrafodaLista"/>
        <w:numPr>
          <w:ilvl w:val="1"/>
          <w:numId w:val="56"/>
        </w:numPr>
        <w:spacing w:line="357" w:lineRule="auto"/>
        <w:ind w:right="75"/>
      </w:pPr>
      <w:r>
        <w:rPr>
          <w:rFonts w:ascii="Calibri" w:eastAsia="Calibri" w:hAnsi="Calibri" w:cs="Calibri"/>
          <w:color w:val="190000"/>
          <w:sz w:val="24"/>
        </w:rPr>
        <w:t xml:space="preserve">Deverá ser incluído o campo </w:t>
      </w:r>
      <w:r>
        <w:rPr>
          <w:rFonts w:ascii="Calibri" w:eastAsia="Calibri" w:hAnsi="Calibri" w:cs="Calibri"/>
          <w:b/>
          <w:color w:val="190000"/>
          <w:sz w:val="24"/>
        </w:rPr>
        <w:t>Entorno</w:t>
      </w:r>
      <w:r>
        <w:rPr>
          <w:rFonts w:ascii="Calibri" w:eastAsia="Calibri" w:hAnsi="Calibri" w:cs="Calibri"/>
          <w:color w:val="190000"/>
          <w:sz w:val="24"/>
        </w:rPr>
        <w:t xml:space="preserve">, que ao ser selecionado e ser acionado o botão </w:t>
      </w:r>
      <w:r>
        <w:rPr>
          <w:rFonts w:ascii="Calibri" w:eastAsia="Calibri" w:hAnsi="Calibri" w:cs="Calibri"/>
          <w:b/>
          <w:color w:val="190000"/>
          <w:sz w:val="24"/>
        </w:rPr>
        <w:t>Próximo</w:t>
      </w:r>
      <w:r>
        <w:rPr>
          <w:rFonts w:ascii="Calibri" w:eastAsia="Calibri" w:hAnsi="Calibri" w:cs="Calibri"/>
          <w:color w:val="190000"/>
          <w:sz w:val="24"/>
        </w:rPr>
        <w:t>, o sistema deverá seguir o fluxo de múltiplos imóveis presente para Conjunto Urbano, independente da Natureza e Tipo do bem.</w:t>
      </w:r>
    </w:p>
    <w:p w14:paraId="197F1A91" w14:textId="77777777" w:rsidR="00522113" w:rsidRDefault="00B51388">
      <w:pPr>
        <w:pStyle w:val="PargrafodaLista"/>
        <w:numPr>
          <w:ilvl w:val="2"/>
          <w:numId w:val="56"/>
        </w:numPr>
        <w:spacing w:line="357" w:lineRule="auto"/>
        <w:ind w:right="75"/>
      </w:pPr>
      <w:r>
        <w:rPr>
          <w:rFonts w:ascii="Calibri" w:eastAsia="Calibri" w:hAnsi="Calibri" w:cs="Calibri"/>
          <w:b/>
          <w:color w:val="190000"/>
          <w:sz w:val="24"/>
        </w:rPr>
        <w:t>Entorno</w:t>
      </w:r>
      <w:r>
        <w:rPr>
          <w:rFonts w:ascii="Calibri" w:eastAsia="Calibri" w:hAnsi="Calibri" w:cs="Calibri"/>
          <w:color w:val="190000"/>
          <w:sz w:val="24"/>
        </w:rPr>
        <w:t xml:space="preserve">: </w:t>
      </w:r>
      <w:r>
        <w:rPr>
          <w:rFonts w:ascii="Calibri" w:eastAsia="Calibri" w:hAnsi="Calibri" w:cs="Calibri"/>
          <w:color w:val="190000"/>
          <w:sz w:val="24"/>
        </w:rPr>
        <w:t>Campo que permite selecionar se os imóveis fiscalizados pertencem ao entorno do bem selecionado.</w:t>
      </w:r>
    </w:p>
    <w:p w14:paraId="3C2AEBC4" w14:textId="77777777" w:rsidR="00522113" w:rsidRDefault="00B51388">
      <w:pPr>
        <w:pStyle w:val="PargrafodaLista"/>
        <w:numPr>
          <w:ilvl w:val="2"/>
          <w:numId w:val="56"/>
        </w:numPr>
        <w:spacing w:line="357" w:lineRule="auto"/>
        <w:ind w:right="75"/>
      </w:pPr>
      <w:r>
        <w:rPr>
          <w:rFonts w:ascii="Calibri" w:eastAsia="Calibri" w:hAnsi="Calibri" w:cs="Calibri"/>
          <w:b/>
          <w:color w:val="190000"/>
          <w:sz w:val="24"/>
        </w:rPr>
        <w:t>Próximo</w:t>
      </w:r>
      <w:r>
        <w:rPr>
          <w:rFonts w:ascii="Calibri" w:eastAsia="Calibri" w:hAnsi="Calibri" w:cs="Calibri"/>
          <w:color w:val="190000"/>
          <w:sz w:val="24"/>
        </w:rPr>
        <w:t>: Ao acionar o "</w:t>
      </w:r>
      <w:r>
        <w:rPr>
          <w:rFonts w:ascii="Calibri" w:eastAsia="Calibri" w:hAnsi="Calibri" w:cs="Calibri"/>
          <w:b/>
          <w:color w:val="190000"/>
          <w:sz w:val="24"/>
        </w:rPr>
        <w:t>Próximo</w:t>
      </w:r>
      <w:r>
        <w:rPr>
          <w:rFonts w:ascii="Calibri" w:eastAsia="Calibri" w:hAnsi="Calibri" w:cs="Calibri"/>
          <w:color w:val="190000"/>
          <w:sz w:val="24"/>
        </w:rPr>
        <w:t xml:space="preserve">", e caso tenha sido selecionada a opção Entorno ou um Bem da Natureza igual a </w:t>
      </w:r>
      <w:r>
        <w:rPr>
          <w:rFonts w:ascii="Calibri" w:eastAsia="Calibri" w:hAnsi="Calibri" w:cs="Calibri"/>
          <w:b/>
          <w:color w:val="190000"/>
          <w:sz w:val="24"/>
        </w:rPr>
        <w:t>Bem Imóvel e Tipo igual a Conjunto Urbano</w:t>
      </w:r>
      <w:r>
        <w:rPr>
          <w:rFonts w:ascii="Calibri" w:eastAsia="Calibri" w:hAnsi="Calibri" w:cs="Calibri"/>
          <w:color w:val="190000"/>
          <w:sz w:val="24"/>
        </w:rPr>
        <w:t>, o siste</w:t>
      </w:r>
      <w:r>
        <w:rPr>
          <w:rFonts w:ascii="Calibri" w:eastAsia="Calibri" w:hAnsi="Calibri" w:cs="Calibri"/>
          <w:color w:val="190000"/>
          <w:sz w:val="24"/>
        </w:rPr>
        <w:t>ma deverá apresentar as abas Dados da Fiscalização, Bens Fiscalizados, Constatações, Execução da Fiscalização, Observações e Fotos.</w:t>
      </w:r>
    </w:p>
    <w:p w14:paraId="55A395CB" w14:textId="77777777" w:rsidR="00522113" w:rsidRDefault="00B51388">
      <w:pPr>
        <w:pStyle w:val="PargrafodaLista"/>
        <w:numPr>
          <w:ilvl w:val="0"/>
          <w:numId w:val="56"/>
        </w:numPr>
        <w:spacing w:line="357" w:lineRule="auto"/>
        <w:ind w:right="75"/>
      </w:pPr>
      <w:r>
        <w:rPr>
          <w:rFonts w:ascii="Calibri" w:eastAsia="Calibri" w:hAnsi="Calibri" w:cs="Calibri"/>
          <w:b/>
          <w:color w:val="190000"/>
          <w:sz w:val="24"/>
        </w:rPr>
        <w:t>Bem Imóvel do Tipo Conjunto Arquitetônico ou do tipo Entorno</w:t>
      </w:r>
      <w:r>
        <w:rPr>
          <w:rFonts w:ascii="Calibri" w:eastAsia="Calibri" w:hAnsi="Calibri" w:cs="Calibri"/>
          <w:color w:val="190000"/>
          <w:sz w:val="24"/>
        </w:rPr>
        <w:t>, permitindo selecionar múltiplos imóveis.</w:t>
      </w:r>
    </w:p>
    <w:p w14:paraId="7FB6738B" w14:textId="77777777" w:rsidR="00522113" w:rsidRDefault="00B51388">
      <w:pPr>
        <w:pStyle w:val="PargrafodaLista"/>
        <w:numPr>
          <w:ilvl w:val="1"/>
          <w:numId w:val="56"/>
        </w:numPr>
        <w:spacing w:line="357" w:lineRule="auto"/>
        <w:ind w:right="75"/>
      </w:pPr>
      <w:r>
        <w:rPr>
          <w:rFonts w:ascii="Calibri" w:eastAsia="Calibri" w:hAnsi="Calibri" w:cs="Calibri"/>
          <w:color w:val="190000"/>
          <w:sz w:val="24"/>
        </w:rPr>
        <w:t xml:space="preserve">Ao acionar o </w:t>
      </w:r>
      <w:r>
        <w:rPr>
          <w:rFonts w:ascii="Calibri" w:eastAsia="Calibri" w:hAnsi="Calibri" w:cs="Calibri"/>
          <w:b/>
          <w:color w:val="190000"/>
          <w:sz w:val="24"/>
        </w:rPr>
        <w:t>Próximo</w:t>
      </w:r>
      <w:r>
        <w:rPr>
          <w:rFonts w:ascii="Calibri" w:eastAsia="Calibri" w:hAnsi="Calibri" w:cs="Calibri"/>
          <w:color w:val="190000"/>
          <w:sz w:val="24"/>
        </w:rPr>
        <w:t>,</w:t>
      </w:r>
      <w:r>
        <w:rPr>
          <w:rFonts w:ascii="Calibri" w:eastAsia="Calibri" w:hAnsi="Calibri" w:cs="Calibri"/>
          <w:color w:val="190000"/>
          <w:sz w:val="24"/>
        </w:rPr>
        <w:t xml:space="preserve"> e caso tenha sido selecionado um Bem da Natureza igual a </w:t>
      </w:r>
      <w:r>
        <w:rPr>
          <w:rFonts w:ascii="Calibri" w:eastAsia="Calibri" w:hAnsi="Calibri" w:cs="Calibri"/>
          <w:b/>
          <w:color w:val="190000"/>
          <w:sz w:val="24"/>
        </w:rPr>
        <w:t>Bem Imóvel e Tipo igual a Conjunto Arquitetônico</w:t>
      </w:r>
      <w:r>
        <w:rPr>
          <w:rFonts w:ascii="Calibri" w:eastAsia="Calibri" w:hAnsi="Calibri" w:cs="Calibri"/>
          <w:color w:val="190000"/>
          <w:sz w:val="24"/>
        </w:rPr>
        <w:t>, o sistema deverá apresentar as abas Dados da Fiscalização, Bens Fiscalizados, Constatações, Execução da Fiscalização, Observações e Fotos.</w:t>
      </w:r>
    </w:p>
    <w:p w14:paraId="157BA3C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t>
      </w:r>
      <w:r>
        <w:rPr>
          <w:rFonts w:ascii="Tahoma" w:eastAsia="Tahoma" w:hAnsi="Tahoma" w:cs="Tahoma"/>
          <w:i/>
          <w:color w:val="C0C0C0"/>
        </w:rPr>
        <w:t xml:space="preserve">with the Personal Edition of HelpNDoc: </w:t>
      </w:r>
      <w:hyperlink r:id="rId326">
        <w:r>
          <w:rPr>
            <w:rFonts w:ascii="Tahoma" w:eastAsia="Tahoma" w:hAnsi="Tahoma" w:cs="Tahoma"/>
            <w:i/>
            <w:color w:val="6666FF"/>
          </w:rPr>
          <w:t>Easily create HTML Help documents</w:t>
        </w:r>
      </w:hyperlink>
    </w:p>
    <w:p w14:paraId="434765C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51" w:name="_topic_Abas1"/>
      <w:bookmarkEnd w:id="151"/>
      <w:r>
        <w:rPr>
          <w:rFonts w:ascii="Tahoma" w:eastAsia="Tahoma" w:hAnsi="Tahoma" w:cs="Tahoma"/>
          <w:i/>
          <w:color w:val="243F60"/>
          <w:sz w:val="22"/>
        </w:rPr>
        <w:lastRenderedPageBreak/>
        <w:t>Abas</w:t>
      </w:r>
    </w:p>
    <w:p w14:paraId="25197F7B" w14:textId="77777777" w:rsidR="00522113" w:rsidRDefault="00B51388">
      <w:pPr>
        <w:spacing w:line="357" w:lineRule="auto"/>
        <w:ind w:left="105" w:right="75"/>
      </w:pPr>
      <w:r>
        <w:rPr>
          <w:rFonts w:ascii="Calibri" w:eastAsia="Calibri" w:hAnsi="Calibri" w:cs="Calibri"/>
          <w:sz w:val="24"/>
        </w:rPr>
        <w:t xml:space="preserve">Ao selecionar uma ação na listagem de atividades que seja do </w:t>
      </w:r>
      <w:r>
        <w:rPr>
          <w:rFonts w:ascii="Calibri" w:eastAsia="Calibri" w:hAnsi="Calibri" w:cs="Calibri"/>
          <w:b/>
          <w:sz w:val="24"/>
        </w:rPr>
        <w:t>tipo Atividade</w:t>
      </w:r>
      <w:r>
        <w:rPr>
          <w:rFonts w:ascii="Calibri" w:eastAsia="Calibri" w:hAnsi="Calibri" w:cs="Calibri"/>
          <w:sz w:val="24"/>
        </w:rPr>
        <w:t>, será mostrado as informações para o preenchimento de uma</w:t>
      </w:r>
      <w:r>
        <w:rPr>
          <w:rFonts w:ascii="Calibri" w:eastAsia="Calibri" w:hAnsi="Calibri" w:cs="Calibri"/>
          <w:b/>
          <w:sz w:val="24"/>
        </w:rPr>
        <w:t xml:space="preserve"> fiscalização do tipo atividade </w:t>
      </w:r>
      <w:r>
        <w:rPr>
          <w:rFonts w:ascii="Calibri" w:eastAsia="Calibri" w:hAnsi="Calibri" w:cs="Calibri"/>
          <w:sz w:val="24"/>
        </w:rPr>
        <w:t>com as seguintes abas:</w:t>
      </w:r>
    </w:p>
    <w:p w14:paraId="5E3C5DE2" w14:textId="77777777" w:rsidR="00522113" w:rsidRDefault="00B51388">
      <w:pPr>
        <w:numPr>
          <w:ilvl w:val="1"/>
          <w:numId w:val="57"/>
        </w:numPr>
        <w:spacing w:line="357" w:lineRule="auto"/>
        <w:ind w:right="75"/>
      </w:pPr>
      <w:r>
        <w:rPr>
          <w:rFonts w:ascii="Calibri" w:eastAsia="Calibri" w:hAnsi="Calibri" w:cs="Calibri"/>
          <w:b/>
          <w:sz w:val="24"/>
        </w:rPr>
        <w:t>Dados da Fiscalização</w:t>
      </w:r>
    </w:p>
    <w:p w14:paraId="4CEA9CE3" w14:textId="77777777" w:rsidR="00522113" w:rsidRDefault="00B51388">
      <w:pPr>
        <w:numPr>
          <w:ilvl w:val="1"/>
          <w:numId w:val="57"/>
        </w:numPr>
        <w:spacing w:line="357" w:lineRule="auto"/>
        <w:ind w:right="75"/>
      </w:pPr>
      <w:r>
        <w:rPr>
          <w:rFonts w:ascii="Calibri" w:eastAsia="Calibri" w:hAnsi="Calibri" w:cs="Calibri"/>
          <w:b/>
          <w:sz w:val="24"/>
        </w:rPr>
        <w:t>Dados da Atividade</w:t>
      </w:r>
    </w:p>
    <w:p w14:paraId="5F919EFC" w14:textId="77777777" w:rsidR="00522113" w:rsidRDefault="00B51388">
      <w:pPr>
        <w:numPr>
          <w:ilvl w:val="1"/>
          <w:numId w:val="57"/>
        </w:numPr>
        <w:spacing w:line="357" w:lineRule="auto"/>
        <w:ind w:right="75"/>
      </w:pPr>
      <w:r>
        <w:rPr>
          <w:rFonts w:ascii="Calibri" w:eastAsia="Calibri" w:hAnsi="Calibri" w:cs="Calibri"/>
          <w:b/>
          <w:sz w:val="24"/>
        </w:rPr>
        <w:t>Constatações</w:t>
      </w:r>
    </w:p>
    <w:p w14:paraId="708D0050" w14:textId="77777777" w:rsidR="00522113" w:rsidRDefault="00B51388">
      <w:pPr>
        <w:numPr>
          <w:ilvl w:val="1"/>
          <w:numId w:val="57"/>
        </w:numPr>
        <w:spacing w:line="357" w:lineRule="auto"/>
        <w:ind w:right="75"/>
      </w:pPr>
      <w:r>
        <w:rPr>
          <w:rFonts w:ascii="Calibri" w:eastAsia="Calibri" w:hAnsi="Calibri" w:cs="Calibri"/>
          <w:b/>
          <w:sz w:val="24"/>
        </w:rPr>
        <w:t>Execução da Fi</w:t>
      </w:r>
      <w:r>
        <w:rPr>
          <w:rFonts w:ascii="Calibri" w:eastAsia="Calibri" w:hAnsi="Calibri" w:cs="Calibri"/>
          <w:b/>
          <w:sz w:val="24"/>
        </w:rPr>
        <w:t>scalização</w:t>
      </w:r>
    </w:p>
    <w:p w14:paraId="6C51E3F0" w14:textId="77777777" w:rsidR="00522113" w:rsidRDefault="00B51388">
      <w:pPr>
        <w:numPr>
          <w:ilvl w:val="1"/>
          <w:numId w:val="57"/>
        </w:numPr>
        <w:spacing w:line="357" w:lineRule="auto"/>
        <w:ind w:right="75"/>
      </w:pPr>
      <w:r>
        <w:rPr>
          <w:rFonts w:ascii="Calibri" w:eastAsia="Calibri" w:hAnsi="Calibri" w:cs="Calibri"/>
          <w:b/>
          <w:sz w:val="24"/>
        </w:rPr>
        <w:t>Observações</w:t>
      </w:r>
    </w:p>
    <w:p w14:paraId="1CA2572A" w14:textId="77777777" w:rsidR="00522113" w:rsidRDefault="00B51388">
      <w:pPr>
        <w:numPr>
          <w:ilvl w:val="1"/>
          <w:numId w:val="57"/>
        </w:numPr>
        <w:spacing w:line="357" w:lineRule="auto"/>
        <w:ind w:right="75"/>
      </w:pPr>
      <w:r>
        <w:rPr>
          <w:rFonts w:ascii="Calibri" w:eastAsia="Calibri" w:hAnsi="Calibri" w:cs="Calibri"/>
          <w:b/>
          <w:sz w:val="24"/>
        </w:rPr>
        <w:t>Fotos</w:t>
      </w:r>
    </w:p>
    <w:p w14:paraId="1AF6AC2B" w14:textId="77777777" w:rsidR="00522113" w:rsidRDefault="00B51388">
      <w:pPr>
        <w:spacing w:line="420" w:lineRule="auto"/>
      </w:pPr>
      <w:r>
        <w:rPr>
          <w:rFonts w:ascii="Calibri" w:eastAsia="Calibri" w:hAnsi="Calibri" w:cs="Calibri"/>
          <w:sz w:val="24"/>
        </w:rPr>
        <w:t>Ao incluir um nova fiscalização da natureza "</w:t>
      </w:r>
      <w:r>
        <w:rPr>
          <w:rFonts w:ascii="Calibri" w:eastAsia="Calibri" w:hAnsi="Calibri" w:cs="Calibri"/>
          <w:b/>
          <w:sz w:val="24"/>
        </w:rPr>
        <w:t>Bem Imóvel</w:t>
      </w:r>
      <w:r>
        <w:rPr>
          <w:rFonts w:ascii="Calibri" w:eastAsia="Calibri" w:hAnsi="Calibri" w:cs="Calibri"/>
          <w:sz w:val="24"/>
        </w:rPr>
        <w:t>", do "</w:t>
      </w:r>
      <w:r>
        <w:rPr>
          <w:rFonts w:ascii="Calibri" w:eastAsia="Calibri" w:hAnsi="Calibri" w:cs="Calibri"/>
          <w:b/>
          <w:sz w:val="24"/>
        </w:rPr>
        <w:t>Tipo Conjunto Urbano</w:t>
      </w:r>
      <w:r>
        <w:rPr>
          <w:rFonts w:ascii="Calibri" w:eastAsia="Calibri" w:hAnsi="Calibri" w:cs="Calibri"/>
          <w:sz w:val="24"/>
        </w:rPr>
        <w:t>" ou do tipo "</w:t>
      </w:r>
      <w:r>
        <w:rPr>
          <w:rFonts w:ascii="Calibri" w:eastAsia="Calibri" w:hAnsi="Calibri" w:cs="Calibri"/>
          <w:b/>
          <w:sz w:val="24"/>
        </w:rPr>
        <w:t>Entorno</w:t>
      </w:r>
      <w:r>
        <w:rPr>
          <w:rFonts w:ascii="Calibri" w:eastAsia="Calibri" w:hAnsi="Calibri" w:cs="Calibri"/>
          <w:sz w:val="24"/>
        </w:rPr>
        <w:t>", o sistema apresenta as seguintes abas, com os campos conforme "</w:t>
      </w:r>
      <w:r>
        <w:rPr>
          <w:rFonts w:ascii="Calibri" w:eastAsia="Calibri" w:hAnsi="Calibri" w:cs="Calibri"/>
          <w:b/>
          <w:sz w:val="24"/>
        </w:rPr>
        <w:t>Natureza</w:t>
      </w:r>
      <w:r>
        <w:rPr>
          <w:rFonts w:ascii="Calibri" w:eastAsia="Calibri" w:hAnsi="Calibri" w:cs="Calibri"/>
          <w:sz w:val="24"/>
        </w:rPr>
        <w:t>" e "</w:t>
      </w:r>
      <w:r>
        <w:rPr>
          <w:rFonts w:ascii="Calibri" w:eastAsia="Calibri" w:hAnsi="Calibri" w:cs="Calibri"/>
          <w:b/>
          <w:sz w:val="24"/>
        </w:rPr>
        <w:t>Tipo</w:t>
      </w:r>
      <w:r>
        <w:rPr>
          <w:rFonts w:ascii="Calibri" w:eastAsia="Calibri" w:hAnsi="Calibri" w:cs="Calibri"/>
          <w:sz w:val="24"/>
        </w:rPr>
        <w:t>".</w:t>
      </w:r>
    </w:p>
    <w:p w14:paraId="0437B329" w14:textId="77777777" w:rsidR="00522113" w:rsidRDefault="00B51388">
      <w:pPr>
        <w:numPr>
          <w:ilvl w:val="1"/>
          <w:numId w:val="57"/>
        </w:numPr>
        <w:spacing w:line="420" w:lineRule="auto"/>
      </w:pPr>
      <w:r>
        <w:rPr>
          <w:rFonts w:ascii="Calibri" w:eastAsia="Calibri" w:hAnsi="Calibri" w:cs="Calibri"/>
          <w:b/>
          <w:sz w:val="24"/>
        </w:rPr>
        <w:t>Dados da Fiscalização</w:t>
      </w:r>
    </w:p>
    <w:p w14:paraId="67E0CE96" w14:textId="77777777" w:rsidR="00522113" w:rsidRDefault="00B51388">
      <w:pPr>
        <w:numPr>
          <w:ilvl w:val="1"/>
          <w:numId w:val="57"/>
        </w:numPr>
        <w:spacing w:line="420" w:lineRule="auto"/>
      </w:pPr>
      <w:r>
        <w:rPr>
          <w:rFonts w:ascii="Calibri" w:eastAsia="Calibri" w:hAnsi="Calibri" w:cs="Calibri"/>
          <w:b/>
          <w:sz w:val="24"/>
        </w:rPr>
        <w:t xml:space="preserve">Imóveis </w:t>
      </w:r>
      <w:r>
        <w:rPr>
          <w:rFonts w:ascii="Calibri" w:eastAsia="Calibri" w:hAnsi="Calibri" w:cs="Calibri"/>
          <w:b/>
          <w:sz w:val="24"/>
        </w:rPr>
        <w:t>Fiscalizados</w:t>
      </w:r>
    </w:p>
    <w:p w14:paraId="36622E27" w14:textId="77777777" w:rsidR="00522113" w:rsidRDefault="00B51388">
      <w:pPr>
        <w:numPr>
          <w:ilvl w:val="1"/>
          <w:numId w:val="57"/>
        </w:numPr>
        <w:spacing w:line="420" w:lineRule="auto"/>
      </w:pPr>
      <w:r>
        <w:rPr>
          <w:rFonts w:ascii="Calibri" w:eastAsia="Calibri" w:hAnsi="Calibri" w:cs="Calibri"/>
          <w:b/>
          <w:sz w:val="24"/>
        </w:rPr>
        <w:t>Constatações</w:t>
      </w:r>
    </w:p>
    <w:p w14:paraId="6F9169F4" w14:textId="77777777" w:rsidR="00522113" w:rsidRDefault="00B51388">
      <w:pPr>
        <w:numPr>
          <w:ilvl w:val="1"/>
          <w:numId w:val="57"/>
        </w:numPr>
        <w:spacing w:line="420" w:lineRule="auto"/>
      </w:pPr>
      <w:r>
        <w:rPr>
          <w:rFonts w:ascii="Calibri" w:eastAsia="Calibri" w:hAnsi="Calibri" w:cs="Calibri"/>
          <w:b/>
          <w:sz w:val="24"/>
        </w:rPr>
        <w:t>Execução da Fiscalização</w:t>
      </w:r>
    </w:p>
    <w:p w14:paraId="389AA309" w14:textId="77777777" w:rsidR="00522113" w:rsidRDefault="00B51388">
      <w:pPr>
        <w:numPr>
          <w:ilvl w:val="1"/>
          <w:numId w:val="57"/>
        </w:numPr>
        <w:spacing w:line="420" w:lineRule="auto"/>
      </w:pPr>
      <w:r>
        <w:rPr>
          <w:rFonts w:ascii="Calibri" w:eastAsia="Calibri" w:hAnsi="Calibri" w:cs="Calibri"/>
          <w:b/>
          <w:sz w:val="24"/>
        </w:rPr>
        <w:t>Observações</w:t>
      </w:r>
    </w:p>
    <w:p w14:paraId="1F6D719B" w14:textId="77777777" w:rsidR="00522113" w:rsidRDefault="00B51388">
      <w:pPr>
        <w:numPr>
          <w:ilvl w:val="1"/>
          <w:numId w:val="57"/>
        </w:numPr>
        <w:spacing w:line="420" w:lineRule="auto"/>
      </w:pPr>
      <w:r>
        <w:rPr>
          <w:rFonts w:ascii="Calibri" w:eastAsia="Calibri" w:hAnsi="Calibri" w:cs="Calibri"/>
          <w:b/>
          <w:sz w:val="24"/>
        </w:rPr>
        <w:t>Fotos</w:t>
      </w:r>
    </w:p>
    <w:p w14:paraId="44ABF8E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27">
        <w:r>
          <w:rPr>
            <w:rFonts w:ascii="Tahoma" w:eastAsia="Tahoma" w:hAnsi="Tahoma" w:cs="Tahoma"/>
            <w:i/>
            <w:color w:val="6666FF"/>
          </w:rPr>
          <w:t>Single source CHM, PDF, DOC and HTML Help creation</w:t>
        </w:r>
      </w:hyperlink>
    </w:p>
    <w:p w14:paraId="1478E5E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52" w:name="_topic_DadosdaFiscalizacoes"/>
      <w:bookmarkEnd w:id="152"/>
      <w:r>
        <w:rPr>
          <w:rFonts w:ascii="Tahoma" w:eastAsia="Tahoma" w:hAnsi="Tahoma" w:cs="Tahoma"/>
          <w:i/>
          <w:color w:val="243F60"/>
          <w:sz w:val="22"/>
        </w:rPr>
        <w:t>Dados da Fiscalizações</w:t>
      </w:r>
    </w:p>
    <w:p w14:paraId="7D19826C" w14:textId="77777777" w:rsidR="00522113" w:rsidRDefault="00B51388">
      <w:pPr>
        <w:spacing w:line="360" w:lineRule="auto"/>
        <w:ind w:left="105" w:right="75"/>
      </w:pPr>
      <w:r>
        <w:rPr>
          <w:rFonts w:ascii="Calibri" w:eastAsia="Calibri" w:hAnsi="Calibri" w:cs="Calibri"/>
          <w:sz w:val="24"/>
        </w:rPr>
        <w:t>Na aba "</w:t>
      </w:r>
      <w:r>
        <w:rPr>
          <w:rFonts w:ascii="Calibri" w:eastAsia="Calibri" w:hAnsi="Calibri" w:cs="Calibri"/>
          <w:b/>
          <w:sz w:val="24"/>
        </w:rPr>
        <w:t>Dados da Fiscalização</w:t>
      </w:r>
      <w:r>
        <w:rPr>
          <w:rFonts w:ascii="Calibri" w:eastAsia="Calibri" w:hAnsi="Calibri" w:cs="Calibri"/>
          <w:sz w:val="24"/>
        </w:rPr>
        <w:t>", o usuário irá informar os dados da fiscalização.</w:t>
      </w:r>
    </w:p>
    <w:p w14:paraId="56AD5475" w14:textId="77777777" w:rsidR="00522113" w:rsidRDefault="00B51388">
      <w:pPr>
        <w:ind w:left="105"/>
      </w:pPr>
      <w:r>
        <w:rPr>
          <w:noProof/>
        </w:rPr>
        <w:lastRenderedPageBreak/>
        <w:drawing>
          <wp:inline distT="0" distB="0" distL="0" distR="0" wp14:anchorId="415419A7" wp14:editId="5268EB8A">
            <wp:extent cx="5924550" cy="3048000"/>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png"/>
                    <pic:cNvPicPr/>
                  </pic:nvPicPr>
                  <pic:blipFill>
                    <a:blip r:embed="rId328" cstate="print"/>
                    <a:stretch>
                      <a:fillRect/>
                    </a:stretch>
                  </pic:blipFill>
                  <pic:spPr>
                    <a:xfrm>
                      <a:off x="0" y="0"/>
                      <a:ext cx="5924550" cy="3048000"/>
                    </a:xfrm>
                    <a:prstGeom prst="rect">
                      <a:avLst/>
                    </a:prstGeom>
                  </pic:spPr>
                </pic:pic>
              </a:graphicData>
            </a:graphic>
          </wp:inline>
        </w:drawing>
      </w:r>
    </w:p>
    <w:p w14:paraId="528DE3A5" w14:textId="77777777" w:rsidR="00522113" w:rsidRDefault="00522113">
      <w:pPr>
        <w:spacing w:line="195" w:lineRule="exact"/>
      </w:pPr>
    </w:p>
    <w:p w14:paraId="2863144C" w14:textId="77777777" w:rsidR="00522113" w:rsidRDefault="00522113">
      <w:pPr>
        <w:spacing w:before="15" w:line="195" w:lineRule="exact"/>
      </w:pPr>
    </w:p>
    <w:p w14:paraId="7C0E7BE6" w14:textId="77777777" w:rsidR="00522113" w:rsidRDefault="00B51388">
      <w:pPr>
        <w:spacing w:line="357" w:lineRule="auto"/>
        <w:ind w:left="105" w:right="75"/>
        <w:jc w:val="both"/>
      </w:pPr>
      <w:r>
        <w:rPr>
          <w:rFonts w:ascii="Calibri" w:eastAsia="Calibri" w:hAnsi="Calibri" w:cs="Calibri"/>
          <w:sz w:val="24"/>
        </w:rPr>
        <w:t xml:space="preserve">As informações serão apresentadas separadas por </w:t>
      </w:r>
      <w:r>
        <w:rPr>
          <w:rFonts w:ascii="Calibri" w:eastAsia="Calibri" w:hAnsi="Calibri" w:cs="Calibri"/>
          <w:sz w:val="24"/>
        </w:rPr>
        <w:t>abas: Dados da</w:t>
      </w:r>
      <w:r>
        <w:rPr>
          <w:rFonts w:ascii="Calibri" w:eastAsia="Calibri" w:hAnsi="Calibri" w:cs="Calibri"/>
          <w:spacing w:val="15"/>
          <w:sz w:val="24"/>
        </w:rPr>
        <w:t xml:space="preserve"> </w:t>
      </w:r>
      <w:r>
        <w:rPr>
          <w:rFonts w:ascii="Calibri" w:eastAsia="Calibri" w:hAnsi="Calibri" w:cs="Calibri"/>
          <w:sz w:val="24"/>
        </w:rPr>
        <w:t>Fiscalização, Dados da Atividade, Constatações, Execução da Fiscalização e Observações.</w:t>
      </w:r>
    </w:p>
    <w:p w14:paraId="52B43405" w14:textId="77777777" w:rsidR="00522113" w:rsidRDefault="00522113">
      <w:pPr>
        <w:spacing w:line="195" w:lineRule="exact"/>
      </w:pPr>
    </w:p>
    <w:p w14:paraId="663C7B41" w14:textId="77777777" w:rsidR="00522113" w:rsidRDefault="00B51388">
      <w:pPr>
        <w:spacing w:line="357" w:lineRule="auto"/>
        <w:ind w:left="105" w:right="75"/>
        <w:jc w:val="both"/>
      </w:pPr>
      <w:r>
        <w:rPr>
          <w:rFonts w:ascii="Calibri" w:eastAsia="Calibri" w:hAnsi="Calibri" w:cs="Calibri"/>
          <w:sz w:val="24"/>
        </w:rPr>
        <w:t>Ao selecionar a opção</w:t>
      </w:r>
      <w:r>
        <w:rPr>
          <w:noProof/>
        </w:rPr>
        <w:drawing>
          <wp:inline distT="0" distB="0" distL="0" distR="0" wp14:anchorId="1E20FF1A" wp14:editId="72E7467C">
            <wp:extent cx="762000" cy="257175"/>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png"/>
                    <pic:cNvPicPr/>
                  </pic:nvPicPr>
                  <pic:blipFill>
                    <a:blip r:embed="rId329" cstate="print"/>
                    <a:stretch>
                      <a:fillRect/>
                    </a:stretch>
                  </pic:blipFill>
                  <pic:spPr>
                    <a:xfrm>
                      <a:off x="0" y="0"/>
                      <a:ext cx="762000" cy="257175"/>
                    </a:xfrm>
                    <a:prstGeom prst="rect">
                      <a:avLst/>
                    </a:prstGeom>
                  </pic:spPr>
                </pic:pic>
              </a:graphicData>
            </a:graphic>
          </wp:inline>
        </w:drawing>
      </w:r>
      <w:r>
        <w:rPr>
          <w:rFonts w:ascii="Calibri" w:eastAsia="Calibri" w:hAnsi="Calibri" w:cs="Calibri"/>
          <w:sz w:val="24"/>
        </w:rPr>
        <w:t xml:space="preserve"> o número da fiscalização será mostrado e também a aba de Fotos.</w:t>
      </w:r>
    </w:p>
    <w:p w14:paraId="39516BD8" w14:textId="77777777" w:rsidR="00522113" w:rsidRDefault="00522113">
      <w:pPr>
        <w:spacing w:before="15" w:line="120" w:lineRule="exact"/>
      </w:pPr>
    </w:p>
    <w:p w14:paraId="03A30148" w14:textId="77777777" w:rsidR="00522113" w:rsidRDefault="00522113">
      <w:pPr>
        <w:spacing w:line="195" w:lineRule="exact"/>
      </w:pPr>
    </w:p>
    <w:p w14:paraId="1F74E965" w14:textId="77777777" w:rsidR="00522113" w:rsidRDefault="00B51388">
      <w:pPr>
        <w:spacing w:line="435" w:lineRule="exact"/>
        <w:ind w:left="105" w:right="45"/>
        <w:jc w:val="both"/>
      </w:pP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selecionar</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opção</w:t>
      </w:r>
      <w:r>
        <w:rPr>
          <w:rFonts w:ascii="Calibri" w:eastAsia="Calibri" w:hAnsi="Calibri" w:cs="Calibri"/>
          <w:spacing w:val="45"/>
          <w:sz w:val="24"/>
        </w:rPr>
        <w:t xml:space="preserve"> </w:t>
      </w:r>
      <w:r>
        <w:rPr>
          <w:noProof/>
        </w:rPr>
        <w:drawing>
          <wp:inline distT="0" distB="0" distL="0" distR="0" wp14:anchorId="2D87EC2C" wp14:editId="527C27D4">
            <wp:extent cx="1476375" cy="304800"/>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png"/>
                    <pic:cNvPicPr/>
                  </pic:nvPicPr>
                  <pic:blipFill>
                    <a:blip r:embed="rId330" cstate="print"/>
                    <a:stretch>
                      <a:fillRect/>
                    </a:stretch>
                  </pic:blipFill>
                  <pic:spPr>
                    <a:xfrm>
                      <a:off x="0" y="0"/>
                      <a:ext cx="1476375" cy="304800"/>
                    </a:xfrm>
                    <a:prstGeom prst="rect">
                      <a:avLst/>
                    </a:prstGeom>
                  </pic:spPr>
                </pic:pic>
              </a:graphicData>
            </a:graphic>
          </wp:inline>
        </w:drawing>
      </w:r>
      <w:r>
        <w:rPr>
          <w:spacing w:val="45"/>
          <w:sz w:val="24"/>
        </w:rPr>
        <w:t xml:space="preserve"> </w:t>
      </w:r>
      <w:r>
        <w:rPr>
          <w:rFonts w:ascii="Calibri" w:eastAsia="Calibri" w:hAnsi="Calibri" w:cs="Calibri"/>
          <w:sz w:val="24"/>
        </w:rPr>
        <w:t>as</w:t>
      </w:r>
      <w:r>
        <w:rPr>
          <w:rFonts w:ascii="Calibri" w:eastAsia="Calibri" w:hAnsi="Calibri" w:cs="Calibri"/>
          <w:spacing w:val="45"/>
          <w:sz w:val="24"/>
        </w:rPr>
        <w:t xml:space="preserve"> </w:t>
      </w:r>
      <w:r>
        <w:rPr>
          <w:rFonts w:ascii="Calibri" w:eastAsia="Calibri" w:hAnsi="Calibri" w:cs="Calibri"/>
          <w:sz w:val="24"/>
        </w:rPr>
        <w:t>informações</w:t>
      </w:r>
      <w:r>
        <w:rPr>
          <w:rFonts w:ascii="Calibri" w:eastAsia="Calibri" w:hAnsi="Calibri" w:cs="Calibri"/>
          <w:spacing w:val="45"/>
          <w:sz w:val="24"/>
        </w:rPr>
        <w:t xml:space="preserve"> </w:t>
      </w:r>
      <w:r>
        <w:rPr>
          <w:rFonts w:ascii="Calibri" w:eastAsia="Calibri" w:hAnsi="Calibri" w:cs="Calibri"/>
          <w:sz w:val="24"/>
        </w:rPr>
        <w:t>da</w:t>
      </w:r>
      <w:r>
        <w:rPr>
          <w:rFonts w:ascii="Calibri" w:eastAsia="Calibri" w:hAnsi="Calibri" w:cs="Calibri"/>
          <w:spacing w:val="45"/>
          <w:sz w:val="24"/>
        </w:rPr>
        <w:t xml:space="preserve"> </w:t>
      </w:r>
      <w:r>
        <w:rPr>
          <w:rFonts w:ascii="Calibri" w:eastAsia="Calibri" w:hAnsi="Calibri" w:cs="Calibri"/>
          <w:sz w:val="24"/>
        </w:rPr>
        <w:t>fiscalização</w:t>
      </w:r>
      <w:r>
        <w:rPr>
          <w:rFonts w:ascii="Calibri" w:eastAsia="Calibri" w:hAnsi="Calibri" w:cs="Calibri"/>
          <w:spacing w:val="45"/>
          <w:sz w:val="24"/>
        </w:rPr>
        <w:t xml:space="preserve"> </w:t>
      </w:r>
      <w:r>
        <w:rPr>
          <w:rFonts w:ascii="Calibri" w:eastAsia="Calibri" w:hAnsi="Calibri" w:cs="Calibri"/>
          <w:sz w:val="24"/>
        </w:rPr>
        <w:t xml:space="preserve">serão armazenadas </w:t>
      </w:r>
      <w:r>
        <w:rPr>
          <w:rFonts w:ascii="Calibri" w:eastAsia="Calibri" w:hAnsi="Calibri" w:cs="Calibri"/>
          <w:spacing w:val="45"/>
          <w:sz w:val="24"/>
        </w:rPr>
        <w:t xml:space="preserve"> </w:t>
      </w:r>
      <w:r>
        <w:rPr>
          <w:rFonts w:ascii="Calibri" w:eastAsia="Calibri" w:hAnsi="Calibri" w:cs="Calibri"/>
          <w:sz w:val="24"/>
        </w:rPr>
        <w:t xml:space="preserve">e </w:t>
      </w:r>
      <w:r>
        <w:rPr>
          <w:rFonts w:ascii="Calibri" w:eastAsia="Calibri" w:hAnsi="Calibri" w:cs="Calibri"/>
          <w:spacing w:val="45"/>
          <w:sz w:val="24"/>
        </w:rPr>
        <w:t xml:space="preserve"> </w:t>
      </w:r>
      <w:r>
        <w:rPr>
          <w:rFonts w:ascii="Calibri" w:eastAsia="Calibri" w:hAnsi="Calibri" w:cs="Calibri"/>
          <w:sz w:val="24"/>
        </w:rPr>
        <w:t xml:space="preserve">não  </w:t>
      </w:r>
      <w:r>
        <w:rPr>
          <w:rFonts w:ascii="Calibri" w:eastAsia="Calibri" w:hAnsi="Calibri" w:cs="Calibri"/>
          <w:spacing w:val="-15"/>
          <w:sz w:val="24"/>
        </w:rPr>
        <w:t xml:space="preserve"> </w:t>
      </w:r>
      <w:r>
        <w:rPr>
          <w:rFonts w:ascii="Calibri" w:eastAsia="Calibri" w:hAnsi="Calibri" w:cs="Calibri"/>
          <w:sz w:val="24"/>
        </w:rPr>
        <w:t xml:space="preserve">será </w:t>
      </w:r>
      <w:r>
        <w:rPr>
          <w:rFonts w:ascii="Calibri" w:eastAsia="Calibri" w:hAnsi="Calibri" w:cs="Calibri"/>
          <w:spacing w:val="45"/>
          <w:sz w:val="24"/>
        </w:rPr>
        <w:t xml:space="preserve"> </w:t>
      </w:r>
      <w:r>
        <w:rPr>
          <w:rFonts w:ascii="Calibri" w:eastAsia="Calibri" w:hAnsi="Calibri" w:cs="Calibri"/>
          <w:sz w:val="24"/>
        </w:rPr>
        <w:t xml:space="preserve">mais </w:t>
      </w:r>
      <w:r>
        <w:rPr>
          <w:rFonts w:ascii="Calibri" w:eastAsia="Calibri" w:hAnsi="Calibri" w:cs="Calibri"/>
          <w:spacing w:val="45"/>
          <w:sz w:val="24"/>
        </w:rPr>
        <w:t xml:space="preserve"> </w:t>
      </w:r>
      <w:r>
        <w:rPr>
          <w:rFonts w:ascii="Calibri" w:eastAsia="Calibri" w:hAnsi="Calibri" w:cs="Calibri"/>
          <w:sz w:val="24"/>
        </w:rPr>
        <w:t xml:space="preserve">permitido </w:t>
      </w:r>
      <w:r>
        <w:rPr>
          <w:rFonts w:ascii="Calibri" w:eastAsia="Calibri" w:hAnsi="Calibri" w:cs="Calibri"/>
          <w:spacing w:val="45"/>
          <w:sz w:val="24"/>
        </w:rPr>
        <w:t xml:space="preserve"> </w:t>
      </w:r>
      <w:r>
        <w:rPr>
          <w:rFonts w:ascii="Calibri" w:eastAsia="Calibri" w:hAnsi="Calibri" w:cs="Calibri"/>
          <w:sz w:val="24"/>
        </w:rPr>
        <w:t xml:space="preserve">editar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 xml:space="preserve">informações </w:t>
      </w:r>
      <w:r>
        <w:rPr>
          <w:rFonts w:ascii="Calibri" w:eastAsia="Calibri" w:hAnsi="Calibri" w:cs="Calibri"/>
          <w:spacing w:val="45"/>
          <w:sz w:val="24"/>
        </w:rPr>
        <w:t xml:space="preserve"> </w:t>
      </w:r>
      <w:r>
        <w:rPr>
          <w:rFonts w:ascii="Calibri" w:eastAsia="Calibri" w:hAnsi="Calibri" w:cs="Calibri"/>
          <w:sz w:val="24"/>
        </w:rPr>
        <w:t xml:space="preserve">da </w:t>
      </w:r>
      <w:r>
        <w:rPr>
          <w:rFonts w:ascii="Calibri" w:eastAsia="Calibri" w:hAnsi="Calibri" w:cs="Calibri"/>
          <w:spacing w:val="45"/>
          <w:sz w:val="24"/>
        </w:rPr>
        <w:t xml:space="preserve"> </w:t>
      </w:r>
      <w:r>
        <w:rPr>
          <w:rFonts w:ascii="Calibri" w:eastAsia="Calibri" w:hAnsi="Calibri" w:cs="Calibri"/>
          <w:sz w:val="24"/>
        </w:rPr>
        <w:t>fiscalização cadastrada, apenas gerar o Laudo de Vistoria.</w:t>
      </w:r>
    </w:p>
    <w:p w14:paraId="632A910B" w14:textId="77777777" w:rsidR="00522113" w:rsidRDefault="00B51388">
      <w:pPr>
        <w:spacing w:before="15"/>
        <w:ind w:firstLine="105"/>
      </w:pPr>
      <w:r>
        <w:rPr>
          <w:rFonts w:ascii="Calibri" w:eastAsia="Calibri" w:hAnsi="Calibri" w:cs="Calibri"/>
          <w:b/>
          <w:sz w:val="24"/>
        </w:rPr>
        <w:t>Atividade</w:t>
      </w:r>
      <w:r>
        <w:rPr>
          <w:rFonts w:ascii="Calibri" w:eastAsia="Calibri" w:hAnsi="Calibri" w:cs="Calibri"/>
          <w:sz w:val="24"/>
        </w:rPr>
        <w:t>: A Fiscalização do tipo “Atividade”, o sistema apresenta as seções:</w:t>
      </w:r>
    </w:p>
    <w:p w14:paraId="730B4C87" w14:textId="77777777" w:rsidR="00522113" w:rsidRDefault="00B51388">
      <w:pPr>
        <w:pStyle w:val="PargrafodaLista"/>
        <w:numPr>
          <w:ilvl w:val="1"/>
          <w:numId w:val="58"/>
        </w:numPr>
        <w:spacing w:before="15"/>
      </w:pPr>
      <w:r>
        <w:rPr>
          <w:rFonts w:ascii="Calibri" w:eastAsia="Calibri" w:hAnsi="Calibri" w:cs="Calibri"/>
          <w:b/>
          <w:sz w:val="24"/>
        </w:rPr>
        <w:t>1</w:t>
      </w:r>
      <w:r>
        <w:rPr>
          <w:rFonts w:ascii="Calibri" w:eastAsia="Calibri" w:hAnsi="Calibri" w:cs="Calibri"/>
          <w:sz w:val="24"/>
        </w:rPr>
        <w:t>. IDENTIFICAÇÃO</w:t>
      </w:r>
    </w:p>
    <w:p w14:paraId="1383C8B6" w14:textId="77777777" w:rsidR="00522113" w:rsidRDefault="00B51388">
      <w:pPr>
        <w:pStyle w:val="PargrafodaLista"/>
        <w:numPr>
          <w:ilvl w:val="1"/>
          <w:numId w:val="58"/>
        </w:numPr>
        <w:spacing w:before="15"/>
      </w:pPr>
      <w:r>
        <w:rPr>
          <w:rFonts w:ascii="Calibri" w:eastAsia="Calibri" w:hAnsi="Calibri" w:cs="Calibri"/>
          <w:b/>
          <w:sz w:val="24"/>
        </w:rPr>
        <w:t>2</w:t>
      </w:r>
      <w:r>
        <w:rPr>
          <w:rFonts w:ascii="Calibri" w:eastAsia="Calibri" w:hAnsi="Calibri" w:cs="Calibri"/>
          <w:sz w:val="24"/>
        </w:rPr>
        <w:t xml:space="preserve">. </w:t>
      </w:r>
      <w:r>
        <w:rPr>
          <w:rFonts w:ascii="Calibri" w:eastAsia="Calibri" w:hAnsi="Calibri" w:cs="Calibri"/>
          <w:sz w:val="24"/>
        </w:rPr>
        <w:t>SITUAÇÃO DA ATIVIDADE</w:t>
      </w:r>
    </w:p>
    <w:p w14:paraId="41B7B6B9" w14:textId="77777777" w:rsidR="00522113" w:rsidRDefault="00B51388">
      <w:pPr>
        <w:pStyle w:val="PargrafodaLista"/>
        <w:numPr>
          <w:ilvl w:val="1"/>
          <w:numId w:val="58"/>
        </w:numPr>
        <w:spacing w:before="15"/>
      </w:pPr>
      <w:r>
        <w:rPr>
          <w:rFonts w:ascii="Calibri" w:eastAsia="Calibri" w:hAnsi="Calibri" w:cs="Calibri"/>
          <w:b/>
          <w:sz w:val="24"/>
        </w:rPr>
        <w:t>3</w:t>
      </w:r>
      <w:r>
        <w:rPr>
          <w:rFonts w:ascii="Calibri" w:eastAsia="Calibri" w:hAnsi="Calibri" w:cs="Calibri"/>
          <w:sz w:val="24"/>
        </w:rPr>
        <w:t>. OBSERVAÇÕES</w:t>
      </w:r>
    </w:p>
    <w:p w14:paraId="3FE9B16C" w14:textId="77777777" w:rsidR="00522113" w:rsidRDefault="00B51388">
      <w:pPr>
        <w:pStyle w:val="PargrafodaLista"/>
        <w:numPr>
          <w:ilvl w:val="1"/>
          <w:numId w:val="58"/>
        </w:numPr>
        <w:spacing w:before="15"/>
      </w:pPr>
      <w:r>
        <w:rPr>
          <w:rFonts w:ascii="Calibri" w:eastAsia="Calibri" w:hAnsi="Calibri" w:cs="Calibri"/>
          <w:b/>
          <w:sz w:val="24"/>
        </w:rPr>
        <w:t>4</w:t>
      </w:r>
      <w:r>
        <w:rPr>
          <w:rFonts w:ascii="Calibri" w:eastAsia="Calibri" w:hAnsi="Calibri" w:cs="Calibri"/>
          <w:sz w:val="24"/>
        </w:rPr>
        <w:t>. REGISTRO FOTOGRÁFICO</w:t>
      </w:r>
    </w:p>
    <w:p w14:paraId="03484A63" w14:textId="77777777" w:rsidR="00522113" w:rsidRDefault="00522113">
      <w:pPr>
        <w:spacing w:before="15"/>
      </w:pPr>
    </w:p>
    <w:p w14:paraId="075A7CC1"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Um vez que for selecionado a opção Salvar, a fiscalização será mostrada na lista de fiscalizações cadastradas. Para editar, cancelar ou excluir a fiscalização é necessário acessar no</w:t>
      </w:r>
      <w:r>
        <w:rPr>
          <w:rFonts w:ascii="Calibri" w:eastAsia="Calibri" w:hAnsi="Calibri" w:cs="Calibri"/>
          <w:sz w:val="24"/>
        </w:rPr>
        <w:t xml:space="preserve"> menu Fiscalização &gt; Pesquisa &gt; Fiscalizações Cadastradas.</w:t>
      </w:r>
    </w:p>
    <w:p w14:paraId="3570A1DA" w14:textId="77777777" w:rsidR="00522113" w:rsidRDefault="00B51388">
      <w:pPr>
        <w:numPr>
          <w:ilvl w:val="0"/>
          <w:numId w:val="59"/>
        </w:numPr>
        <w:spacing w:line="360" w:lineRule="auto"/>
        <w:ind w:right="75"/>
        <w:jc w:val="both"/>
      </w:pPr>
      <w:r>
        <w:rPr>
          <w:rFonts w:ascii="Calibri" w:eastAsia="Calibri" w:hAnsi="Calibri" w:cs="Calibri"/>
          <w:sz w:val="24"/>
        </w:rPr>
        <w:t>Quando o tipo de atividade for Empreendimento, deverão ser incluídos os campos</w:t>
      </w:r>
      <w:r>
        <w:rPr>
          <w:rFonts w:ascii="Calibri" w:eastAsia="Calibri" w:hAnsi="Calibri" w:cs="Calibri"/>
          <w:b/>
          <w:sz w:val="24"/>
        </w:rPr>
        <w:t xml:space="preserve"> Nível, Nº Processo SEI e Bens Cadastrados na Área.</w:t>
      </w:r>
    </w:p>
    <w:p w14:paraId="3CFDF955" w14:textId="77777777" w:rsidR="00522113" w:rsidRDefault="00B51388">
      <w:pPr>
        <w:numPr>
          <w:ilvl w:val="1"/>
          <w:numId w:val="59"/>
        </w:numPr>
        <w:spacing w:line="360" w:lineRule="auto"/>
        <w:ind w:right="75"/>
        <w:jc w:val="both"/>
      </w:pPr>
      <w:r>
        <w:rPr>
          <w:rFonts w:ascii="Calibri" w:eastAsia="Calibri" w:hAnsi="Calibri" w:cs="Calibri"/>
          <w:sz w:val="24"/>
        </w:rPr>
        <w:t>O campo Bens Cadastrados na Área deverão apresentar os dados dos ca</w:t>
      </w:r>
      <w:r>
        <w:rPr>
          <w:rFonts w:ascii="Calibri" w:eastAsia="Calibri" w:hAnsi="Calibri" w:cs="Calibri"/>
          <w:sz w:val="24"/>
        </w:rPr>
        <w:t xml:space="preserve">mpos </w:t>
      </w:r>
      <w:r>
        <w:rPr>
          <w:rFonts w:ascii="Calibri" w:eastAsia="Calibri" w:hAnsi="Calibri" w:cs="Calibri"/>
          <w:b/>
          <w:sz w:val="24"/>
        </w:rPr>
        <w:t>Bens Cadastrados na Área ou Bens Cadastrados na Área do Empreendimento</w:t>
      </w:r>
      <w:r>
        <w:rPr>
          <w:rFonts w:ascii="Calibri" w:eastAsia="Calibri" w:hAnsi="Calibri" w:cs="Calibri"/>
          <w:sz w:val="24"/>
        </w:rPr>
        <w:t xml:space="preserve"> presente no cadastro do setor. Caso não haja bens, o sistema deverá apresentar a quantidade 0 </w:t>
      </w:r>
      <w:r>
        <w:rPr>
          <w:rFonts w:ascii="Calibri" w:eastAsia="Calibri" w:hAnsi="Calibri" w:cs="Calibri"/>
          <w:sz w:val="24"/>
        </w:rPr>
        <w:lastRenderedPageBreak/>
        <w:t>(zero).</w:t>
      </w:r>
    </w:p>
    <w:p w14:paraId="765317EE" w14:textId="77777777" w:rsidR="00522113" w:rsidRDefault="00B51388">
      <w:pPr>
        <w:numPr>
          <w:ilvl w:val="0"/>
          <w:numId w:val="59"/>
        </w:numPr>
        <w:spacing w:line="360" w:lineRule="auto"/>
        <w:ind w:right="75"/>
        <w:jc w:val="both"/>
      </w:pPr>
      <w:r>
        <w:rPr>
          <w:rFonts w:ascii="Calibri" w:eastAsia="Calibri" w:hAnsi="Calibri" w:cs="Calibri"/>
          <w:sz w:val="24"/>
        </w:rPr>
        <w:t>O campo Nº Termo Embargo apenas deverá ser exibido quando for selecionada a op</w:t>
      </w:r>
      <w:r>
        <w:rPr>
          <w:rFonts w:ascii="Calibri" w:eastAsia="Calibri" w:hAnsi="Calibri" w:cs="Calibri"/>
          <w:sz w:val="24"/>
        </w:rPr>
        <w:t>ção Verificação do Cumprimento do Embargo no campo Motivo.</w:t>
      </w:r>
    </w:p>
    <w:p w14:paraId="6CC9EE6F" w14:textId="77777777" w:rsidR="00522113" w:rsidRDefault="00B51388">
      <w:pPr>
        <w:numPr>
          <w:ilvl w:val="0"/>
          <w:numId w:val="59"/>
        </w:numPr>
        <w:spacing w:line="360" w:lineRule="auto"/>
        <w:ind w:right="75"/>
        <w:jc w:val="both"/>
      </w:pPr>
      <w:r>
        <w:rPr>
          <w:rFonts w:ascii="Calibri" w:eastAsia="Calibri" w:hAnsi="Calibri" w:cs="Calibri"/>
          <w:sz w:val="24"/>
        </w:rPr>
        <w:t>O campo Nº Auto de Infração deverá ser exibido quando for selecionada a opção Verificação da Reversão do Dano ou Complementação do Procedimento no campo Motivo.</w:t>
      </w:r>
    </w:p>
    <w:p w14:paraId="19CD0499" w14:textId="77777777" w:rsidR="00522113" w:rsidRDefault="00522113">
      <w:pPr>
        <w:spacing w:before="15" w:line="165" w:lineRule="exact"/>
      </w:pPr>
    </w:p>
    <w:p w14:paraId="69362730" w14:textId="77777777" w:rsidR="00522113" w:rsidRDefault="00522113">
      <w:pPr>
        <w:spacing w:line="360" w:lineRule="auto"/>
        <w:ind w:left="105" w:right="75"/>
        <w:jc w:val="both"/>
      </w:pPr>
    </w:p>
    <w:p w14:paraId="5D8A52D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Personal Edition</w:t>
      </w:r>
      <w:r>
        <w:rPr>
          <w:rFonts w:ascii="Tahoma" w:eastAsia="Tahoma" w:hAnsi="Tahoma" w:cs="Tahoma"/>
          <w:i/>
          <w:color w:val="C0C0C0"/>
        </w:rPr>
        <w:t xml:space="preserve"> of HelpNDoc: </w:t>
      </w:r>
      <w:hyperlink r:id="rId331">
        <w:r>
          <w:rPr>
            <w:rFonts w:ascii="Tahoma" w:eastAsia="Tahoma" w:hAnsi="Tahoma" w:cs="Tahoma"/>
            <w:i/>
            <w:color w:val="6666FF"/>
          </w:rPr>
          <w:t>Easily create Help documents</w:t>
        </w:r>
      </w:hyperlink>
    </w:p>
    <w:p w14:paraId="1E98423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53" w:name="_topic_DadosdaAtividade"/>
      <w:bookmarkEnd w:id="153"/>
      <w:r>
        <w:rPr>
          <w:rFonts w:ascii="Tahoma" w:eastAsia="Tahoma" w:hAnsi="Tahoma" w:cs="Tahoma"/>
          <w:i/>
          <w:color w:val="243F60"/>
          <w:sz w:val="22"/>
        </w:rPr>
        <w:t>Dados da Atividade</w:t>
      </w:r>
    </w:p>
    <w:p w14:paraId="52302DF6" w14:textId="77777777" w:rsidR="00522113" w:rsidRDefault="00B51388">
      <w:pPr>
        <w:spacing w:line="360" w:lineRule="auto"/>
        <w:ind w:left="105" w:right="75"/>
      </w:pPr>
      <w:r>
        <w:rPr>
          <w:rFonts w:ascii="Calibri" w:eastAsia="Calibri" w:hAnsi="Calibri" w:cs="Calibri"/>
          <w:sz w:val="24"/>
        </w:rPr>
        <w:t>Na aba "</w:t>
      </w:r>
      <w:r>
        <w:rPr>
          <w:rFonts w:ascii="Calibri" w:eastAsia="Calibri" w:hAnsi="Calibri" w:cs="Calibri"/>
          <w:b/>
          <w:sz w:val="24"/>
        </w:rPr>
        <w:t>Dados da Atividade</w:t>
      </w:r>
      <w:r>
        <w:rPr>
          <w:rFonts w:ascii="Calibri" w:eastAsia="Calibri" w:hAnsi="Calibri" w:cs="Calibri"/>
          <w:sz w:val="24"/>
        </w:rPr>
        <w:t>", o usuário irá informar os dados da atividade.</w:t>
      </w:r>
    </w:p>
    <w:p w14:paraId="1D60203E" w14:textId="77777777" w:rsidR="00522113" w:rsidRDefault="00B51388">
      <w:pPr>
        <w:spacing w:before="105"/>
        <w:ind w:left="105"/>
      </w:pPr>
      <w:r>
        <w:rPr>
          <w:noProof/>
        </w:rPr>
        <w:drawing>
          <wp:inline distT="0" distB="0" distL="0" distR="0" wp14:anchorId="0010D3AD" wp14:editId="2095374A">
            <wp:extent cx="5924550" cy="3114675"/>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png"/>
                    <pic:cNvPicPr/>
                  </pic:nvPicPr>
                  <pic:blipFill>
                    <a:blip r:embed="rId332" cstate="print"/>
                    <a:stretch>
                      <a:fillRect/>
                    </a:stretch>
                  </pic:blipFill>
                  <pic:spPr>
                    <a:xfrm>
                      <a:off x="0" y="0"/>
                      <a:ext cx="5924550" cy="3114675"/>
                    </a:xfrm>
                    <a:prstGeom prst="rect">
                      <a:avLst/>
                    </a:prstGeom>
                  </pic:spPr>
                </pic:pic>
              </a:graphicData>
            </a:graphic>
          </wp:inline>
        </w:drawing>
      </w:r>
    </w:p>
    <w:p w14:paraId="0BC1B74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33">
        <w:r>
          <w:rPr>
            <w:rFonts w:ascii="Tahoma" w:eastAsia="Tahoma" w:hAnsi="Tahoma" w:cs="Tahoma"/>
            <w:i/>
            <w:color w:val="6666FF"/>
          </w:rPr>
          <w:t>Easily create PDF Help documents</w:t>
        </w:r>
      </w:hyperlink>
    </w:p>
    <w:p w14:paraId="219FEC1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54" w:name="_topic_ImoveisFiscalizados1"/>
      <w:bookmarkEnd w:id="154"/>
      <w:r>
        <w:rPr>
          <w:rFonts w:ascii="Tahoma" w:eastAsia="Tahoma" w:hAnsi="Tahoma" w:cs="Tahoma"/>
          <w:i/>
          <w:color w:val="243F60"/>
          <w:sz w:val="22"/>
        </w:rPr>
        <w:t>Imóveis Fisc</w:t>
      </w:r>
      <w:r>
        <w:rPr>
          <w:rFonts w:ascii="Tahoma" w:eastAsia="Tahoma" w:hAnsi="Tahoma" w:cs="Tahoma"/>
          <w:i/>
          <w:color w:val="243F60"/>
          <w:sz w:val="22"/>
        </w:rPr>
        <w:t>alizados</w:t>
      </w:r>
    </w:p>
    <w:p w14:paraId="0F310008" w14:textId="77777777" w:rsidR="00522113" w:rsidRDefault="00B51388">
      <w:r>
        <w:t>Ao incluir um nova fiscalização da natureza "</w:t>
      </w:r>
      <w:r>
        <w:rPr>
          <w:b/>
        </w:rPr>
        <w:t>Bem Imóvel</w:t>
      </w:r>
      <w:r>
        <w:t xml:space="preserve">", </w:t>
      </w:r>
      <w:r>
        <w:rPr>
          <w:b/>
        </w:rPr>
        <w:t>"Bem Imóvel", do "Tipo Conjunto Urbano" ou "Tipo Conjunto Arquitetônico" ou do "Tipo "Entorno</w:t>
      </w:r>
      <w:r>
        <w:t>", o sistema apresenta a aba "Imóveis</w:t>
      </w:r>
      <w:r>
        <w:rPr>
          <w:b/>
        </w:rPr>
        <w:t xml:space="preserve"> Fiscalizados</w:t>
      </w:r>
      <w:r>
        <w:t>" ao invés da aba "</w:t>
      </w:r>
      <w:r>
        <w:rPr>
          <w:b/>
        </w:rPr>
        <w:t>Dados do Bem</w:t>
      </w:r>
      <w:r>
        <w:t xml:space="preserve">". </w:t>
      </w:r>
    </w:p>
    <w:p w14:paraId="65DAE5EE" w14:textId="77777777" w:rsidR="00522113" w:rsidRDefault="00522113"/>
    <w:p w14:paraId="19B3D00D" w14:textId="77777777" w:rsidR="00522113" w:rsidRDefault="00B51388">
      <w:pPr>
        <w:numPr>
          <w:ilvl w:val="0"/>
          <w:numId w:val="60"/>
        </w:numPr>
      </w:pPr>
      <w:r>
        <w:t>Detalhamen</w:t>
      </w:r>
      <w:r>
        <w:t>to de campo - Aba - Imóveis Fiscalizados</w:t>
      </w:r>
    </w:p>
    <w:p w14:paraId="22414E7A" w14:textId="77777777" w:rsidR="00522113" w:rsidRDefault="00B51388">
      <w:pPr>
        <w:numPr>
          <w:ilvl w:val="1"/>
          <w:numId w:val="60"/>
        </w:numPr>
      </w:pPr>
      <w:r>
        <w:rPr>
          <w:b/>
        </w:rPr>
        <w:t>Unidade</w:t>
      </w:r>
      <w:r>
        <w:t>: Apresenta a unidade do Bem.</w:t>
      </w:r>
    </w:p>
    <w:p w14:paraId="3E6C6A4C" w14:textId="77777777" w:rsidR="00522113" w:rsidRDefault="00B51388">
      <w:pPr>
        <w:numPr>
          <w:ilvl w:val="1"/>
          <w:numId w:val="60"/>
        </w:numPr>
      </w:pPr>
      <w:r>
        <w:rPr>
          <w:b/>
        </w:rPr>
        <w:t>Tipo de Fiscalização</w:t>
      </w:r>
      <w:r>
        <w:t>: Apresenta o tipo da Fiscalização, podendo ser Eventual ou Planejada.</w:t>
      </w:r>
    </w:p>
    <w:p w14:paraId="6036C67D" w14:textId="77777777" w:rsidR="00522113" w:rsidRDefault="00B51388">
      <w:pPr>
        <w:numPr>
          <w:ilvl w:val="1"/>
          <w:numId w:val="60"/>
        </w:numPr>
      </w:pPr>
      <w:r>
        <w:rPr>
          <w:b/>
        </w:rPr>
        <w:t>Tipo de Ação</w:t>
      </w:r>
      <w:r>
        <w:t>: Apresenta o tipo de ação, podendo ser Bem ou Atividade.</w:t>
      </w:r>
    </w:p>
    <w:p w14:paraId="3069A44B" w14:textId="77777777" w:rsidR="00522113" w:rsidRDefault="00B51388">
      <w:pPr>
        <w:numPr>
          <w:ilvl w:val="1"/>
          <w:numId w:val="60"/>
        </w:numPr>
      </w:pPr>
      <w:r>
        <w:rPr>
          <w:b/>
        </w:rPr>
        <w:t>Diárias Estimadas</w:t>
      </w:r>
      <w:r>
        <w:t>: Apresenta a quantidade de diárias estimadas para a fiscalização.</w:t>
      </w:r>
    </w:p>
    <w:p w14:paraId="5FD0A6E3" w14:textId="77777777" w:rsidR="00522113" w:rsidRDefault="00B51388">
      <w:pPr>
        <w:numPr>
          <w:ilvl w:val="1"/>
          <w:numId w:val="60"/>
        </w:numPr>
      </w:pPr>
      <w:r>
        <w:rPr>
          <w:b/>
        </w:rPr>
        <w:t>Código IPHAN</w:t>
      </w:r>
      <w:r>
        <w:t>: Apresenta o código do IPHAN para o Bem da fiscalização.</w:t>
      </w:r>
    </w:p>
    <w:p w14:paraId="629F43E8" w14:textId="77777777" w:rsidR="00522113" w:rsidRDefault="00B51388">
      <w:pPr>
        <w:numPr>
          <w:ilvl w:val="1"/>
          <w:numId w:val="60"/>
        </w:numPr>
      </w:pPr>
      <w:r>
        <w:rPr>
          <w:b/>
        </w:rPr>
        <w:t>Identificação</w:t>
      </w:r>
      <w:r>
        <w:t xml:space="preserve"> </w:t>
      </w:r>
      <w:r>
        <w:rPr>
          <w:b/>
        </w:rPr>
        <w:t>do Bem</w:t>
      </w:r>
      <w:r>
        <w:t>: Apresenta o nome do Bem da fiscalização.</w:t>
      </w:r>
    </w:p>
    <w:p w14:paraId="12FCF546" w14:textId="77777777" w:rsidR="00522113" w:rsidRDefault="00522113">
      <w:pPr>
        <w:ind w:left="360"/>
      </w:pPr>
    </w:p>
    <w:p w14:paraId="0D5A37AE" w14:textId="77777777" w:rsidR="00522113" w:rsidRDefault="00B51388">
      <w:pPr>
        <w:numPr>
          <w:ilvl w:val="2"/>
          <w:numId w:val="60"/>
        </w:numPr>
        <w:spacing w:line="360" w:lineRule="auto"/>
        <w:ind w:right="75"/>
        <w:jc w:val="both"/>
      </w:pPr>
      <w:r>
        <w:rPr>
          <w:rFonts w:ascii="Calibri" w:eastAsia="Calibri" w:hAnsi="Calibri" w:cs="Calibri"/>
          <w:color w:val="190000"/>
          <w:sz w:val="24"/>
        </w:rPr>
        <w:t xml:space="preserve">Os campos </w:t>
      </w:r>
      <w:r>
        <w:rPr>
          <w:rFonts w:ascii="Calibri" w:eastAsia="Calibri" w:hAnsi="Calibri" w:cs="Calibri"/>
          <w:b/>
          <w:color w:val="190000"/>
          <w:sz w:val="24"/>
        </w:rPr>
        <w:t>Código IPHAN</w:t>
      </w:r>
      <w:r>
        <w:rPr>
          <w:rFonts w:ascii="Calibri" w:eastAsia="Calibri" w:hAnsi="Calibri" w:cs="Calibri"/>
          <w:color w:val="190000"/>
          <w:sz w:val="24"/>
        </w:rPr>
        <w:t xml:space="preserve"> e</w:t>
      </w:r>
      <w:r>
        <w:rPr>
          <w:rFonts w:ascii="Calibri" w:eastAsia="Calibri" w:hAnsi="Calibri" w:cs="Calibri"/>
          <w:b/>
          <w:color w:val="190000"/>
          <w:sz w:val="24"/>
        </w:rPr>
        <w:t xml:space="preserve"> Identificação do Bem</w:t>
      </w:r>
      <w:r>
        <w:rPr>
          <w:rFonts w:ascii="Calibri" w:eastAsia="Calibri" w:hAnsi="Calibri" w:cs="Calibri"/>
          <w:color w:val="190000"/>
          <w:sz w:val="24"/>
        </w:rPr>
        <w:t xml:space="preserve"> deverão ser incluídos e apresentar os dados do </w:t>
      </w:r>
      <w:r>
        <w:rPr>
          <w:rFonts w:ascii="Calibri" w:eastAsia="Calibri" w:hAnsi="Calibri" w:cs="Calibri"/>
          <w:b/>
          <w:color w:val="190000"/>
          <w:sz w:val="24"/>
        </w:rPr>
        <w:t>Bem da Fiscalização</w:t>
      </w:r>
      <w:r>
        <w:rPr>
          <w:rFonts w:ascii="Calibri" w:eastAsia="Calibri" w:hAnsi="Calibri" w:cs="Calibri"/>
          <w:color w:val="190000"/>
          <w:sz w:val="24"/>
        </w:rPr>
        <w:t xml:space="preserve"> de </w:t>
      </w:r>
      <w:r>
        <w:rPr>
          <w:rFonts w:ascii="Calibri" w:eastAsia="Calibri" w:hAnsi="Calibri" w:cs="Calibri"/>
          <w:b/>
          <w:color w:val="190000"/>
          <w:sz w:val="24"/>
        </w:rPr>
        <w:t>Múltiplos Imóveis do Tipo Conjunto Arquitetônico ou Tipo Conjunto Urbano ou do Tipo Entorno</w:t>
      </w:r>
      <w:r>
        <w:rPr>
          <w:rFonts w:ascii="Calibri" w:eastAsia="Calibri" w:hAnsi="Calibri" w:cs="Calibri"/>
          <w:color w:val="190000"/>
          <w:sz w:val="24"/>
        </w:rPr>
        <w:t xml:space="preserve">, </w:t>
      </w:r>
      <w:r>
        <w:rPr>
          <w:rFonts w:ascii="Calibri" w:eastAsia="Calibri" w:hAnsi="Calibri" w:cs="Calibri"/>
          <w:color w:val="190000"/>
          <w:sz w:val="24"/>
        </w:rPr>
        <w:lastRenderedPageBreak/>
        <w:t xml:space="preserve">somente nas fiscalizações associadas a uma </w:t>
      </w:r>
      <w:r>
        <w:rPr>
          <w:rFonts w:ascii="Calibri" w:eastAsia="Calibri" w:hAnsi="Calibri" w:cs="Calibri"/>
          <w:b/>
          <w:color w:val="190000"/>
          <w:sz w:val="24"/>
        </w:rPr>
        <w:t>Fiscalização de Múltiplos Im</w:t>
      </w:r>
      <w:r>
        <w:rPr>
          <w:rFonts w:ascii="Calibri" w:eastAsia="Calibri" w:hAnsi="Calibri" w:cs="Calibri"/>
          <w:b/>
          <w:color w:val="190000"/>
          <w:sz w:val="24"/>
        </w:rPr>
        <w:t>óveis do Tipo Conjunto Arquitetônico</w:t>
      </w:r>
      <w:r>
        <w:rPr>
          <w:rFonts w:ascii="Calibri" w:eastAsia="Calibri" w:hAnsi="Calibri" w:cs="Calibri"/>
          <w:color w:val="190000"/>
          <w:sz w:val="24"/>
        </w:rPr>
        <w:t xml:space="preserve"> ou quando o check box de entorno for marcado. </w:t>
      </w:r>
    </w:p>
    <w:p w14:paraId="5916B8FE" w14:textId="77777777" w:rsidR="00522113" w:rsidRDefault="00B51388">
      <w:pPr>
        <w:numPr>
          <w:ilvl w:val="2"/>
          <w:numId w:val="60"/>
        </w:numPr>
        <w:spacing w:line="360" w:lineRule="auto"/>
        <w:ind w:right="75"/>
        <w:jc w:val="both"/>
      </w:pPr>
      <w:r>
        <w:rPr>
          <w:rFonts w:ascii="Calibri" w:eastAsia="Calibri" w:hAnsi="Calibri" w:cs="Calibri"/>
          <w:color w:val="190000"/>
          <w:sz w:val="24"/>
        </w:rPr>
        <w:t xml:space="preserve">Os campos </w:t>
      </w:r>
      <w:r>
        <w:rPr>
          <w:rFonts w:ascii="Calibri" w:eastAsia="Calibri" w:hAnsi="Calibri" w:cs="Calibri"/>
          <w:b/>
          <w:color w:val="190000"/>
          <w:sz w:val="24"/>
        </w:rPr>
        <w:t>Código IPHAN</w:t>
      </w:r>
      <w:r>
        <w:rPr>
          <w:rFonts w:ascii="Calibri" w:eastAsia="Calibri" w:hAnsi="Calibri" w:cs="Calibri"/>
          <w:color w:val="190000"/>
          <w:sz w:val="24"/>
        </w:rPr>
        <w:t xml:space="preserve"> e </w:t>
      </w:r>
      <w:r>
        <w:rPr>
          <w:rFonts w:ascii="Calibri" w:eastAsia="Calibri" w:hAnsi="Calibri" w:cs="Calibri"/>
          <w:b/>
          <w:color w:val="190000"/>
          <w:sz w:val="24"/>
        </w:rPr>
        <w:t>Identificação do Bem</w:t>
      </w:r>
      <w:r>
        <w:rPr>
          <w:rFonts w:ascii="Calibri" w:eastAsia="Calibri" w:hAnsi="Calibri" w:cs="Calibri"/>
          <w:color w:val="190000"/>
          <w:sz w:val="24"/>
        </w:rPr>
        <w:t xml:space="preserve"> originalmente da tela deverão mudar a sua nomenclatura para </w:t>
      </w:r>
      <w:r>
        <w:rPr>
          <w:rFonts w:ascii="Calibri" w:eastAsia="Calibri" w:hAnsi="Calibri" w:cs="Calibri"/>
          <w:b/>
          <w:color w:val="190000"/>
          <w:sz w:val="24"/>
        </w:rPr>
        <w:t>Código IPHAN</w:t>
      </w:r>
      <w:r>
        <w:rPr>
          <w:rFonts w:ascii="Calibri" w:eastAsia="Calibri" w:hAnsi="Calibri" w:cs="Calibri"/>
          <w:color w:val="190000"/>
          <w:sz w:val="24"/>
        </w:rPr>
        <w:t xml:space="preserve"> do </w:t>
      </w:r>
      <w:r>
        <w:rPr>
          <w:rFonts w:ascii="Calibri" w:eastAsia="Calibri" w:hAnsi="Calibri" w:cs="Calibri"/>
          <w:b/>
          <w:color w:val="190000"/>
          <w:sz w:val="24"/>
        </w:rPr>
        <w:t>Imóvel Fiscalizado e Identificação do Imóvel Fisca</w:t>
      </w:r>
      <w:r>
        <w:rPr>
          <w:rFonts w:ascii="Calibri" w:eastAsia="Calibri" w:hAnsi="Calibri" w:cs="Calibri"/>
          <w:b/>
          <w:color w:val="190000"/>
          <w:sz w:val="24"/>
        </w:rPr>
        <w:t>lizado</w:t>
      </w:r>
      <w:r>
        <w:rPr>
          <w:rFonts w:ascii="Calibri" w:eastAsia="Calibri" w:hAnsi="Calibri" w:cs="Calibri"/>
          <w:color w:val="190000"/>
          <w:sz w:val="24"/>
        </w:rPr>
        <w:t xml:space="preserve"> respectivamente, somente nas fiscalizações associadas a uma </w:t>
      </w:r>
      <w:r>
        <w:rPr>
          <w:rFonts w:ascii="Calibri" w:eastAsia="Calibri" w:hAnsi="Calibri" w:cs="Calibri"/>
          <w:b/>
          <w:color w:val="190000"/>
          <w:sz w:val="24"/>
        </w:rPr>
        <w:t>Fiscalização de Múltiplos Imóveis do Tipo Conjunto Arquitetônico ou Tipo Conjunto Urbano</w:t>
      </w:r>
      <w:r>
        <w:rPr>
          <w:rFonts w:ascii="Calibri" w:eastAsia="Calibri" w:hAnsi="Calibri" w:cs="Calibri"/>
          <w:color w:val="190000"/>
          <w:sz w:val="24"/>
        </w:rPr>
        <w:t xml:space="preserve"> ou quando o check box de Entorno for marcado.</w:t>
      </w:r>
    </w:p>
    <w:p w14:paraId="57C3DD9C" w14:textId="77777777" w:rsidR="00522113" w:rsidRDefault="00B51388">
      <w:pPr>
        <w:numPr>
          <w:ilvl w:val="1"/>
          <w:numId w:val="60"/>
        </w:numPr>
      </w:pPr>
      <w:r>
        <w:rPr>
          <w:b/>
        </w:rPr>
        <w:t>Aba Imóveis Fiscalizados</w:t>
      </w:r>
    </w:p>
    <w:p w14:paraId="101994BF" w14:textId="77777777" w:rsidR="00522113" w:rsidRDefault="00B51388">
      <w:pPr>
        <w:numPr>
          <w:ilvl w:val="2"/>
          <w:numId w:val="60"/>
        </w:numPr>
      </w:pPr>
      <w:r>
        <w:rPr>
          <w:b/>
        </w:rPr>
        <w:t>Setor</w:t>
      </w:r>
      <w:r>
        <w:t>: Lista os setores cadas</w:t>
      </w:r>
      <w:r>
        <w:t>trados no sistema. Campo autocompletado. Campo não obrigatório.</w:t>
      </w:r>
    </w:p>
    <w:p w14:paraId="406C2C84" w14:textId="77777777" w:rsidR="00522113" w:rsidRDefault="00B51388">
      <w:pPr>
        <w:numPr>
          <w:ilvl w:val="3"/>
          <w:numId w:val="60"/>
        </w:numPr>
      </w:pPr>
      <w:r>
        <w:t>O sistema deverá buscar no campo Setor, setores ativos cadastrados na funcionalidade Setorização.</w:t>
      </w:r>
    </w:p>
    <w:p w14:paraId="10F4A896" w14:textId="77777777" w:rsidR="00522113" w:rsidRDefault="00B51388">
      <w:pPr>
        <w:numPr>
          <w:ilvl w:val="2"/>
          <w:numId w:val="60"/>
        </w:numPr>
      </w:pPr>
      <w:r>
        <w:rPr>
          <w:b/>
        </w:rPr>
        <w:t>Busca de Imóveis no SICG</w:t>
      </w:r>
      <w:r>
        <w:t>: Lista os Bens cadastrados no SICG. Seleção única. Campo autocompleta</w:t>
      </w:r>
      <w:r>
        <w:t>do. Campo não obrigatório.</w:t>
      </w:r>
    </w:p>
    <w:p w14:paraId="14F433CC" w14:textId="77777777" w:rsidR="00522113" w:rsidRDefault="00B51388">
      <w:pPr>
        <w:numPr>
          <w:ilvl w:val="3"/>
          <w:numId w:val="60"/>
        </w:numPr>
      </w:pPr>
      <w:r>
        <w:t xml:space="preserve">O sistema deverá buscar no campo Busca de Imóveis no SICG, os Bens cadastrados no SICG que possuem a Natureza igual a Bem Imóvel, com exceção dos Bens que possuem a Natureza igual a Bem Imóvel e os Tipos iguais a Conjunto Urbano </w:t>
      </w:r>
      <w:r>
        <w:t>e Conjunto Arquitetônico</w:t>
      </w:r>
    </w:p>
    <w:p w14:paraId="7773E083" w14:textId="77777777" w:rsidR="00522113" w:rsidRDefault="00B51388">
      <w:pPr>
        <w:numPr>
          <w:ilvl w:val="2"/>
          <w:numId w:val="60"/>
        </w:numPr>
      </w:pPr>
      <w:r>
        <w:rPr>
          <w:b/>
        </w:rPr>
        <w:t>Imóveis Fiscalizados</w:t>
      </w:r>
      <w:r>
        <w:t>: Apresenta a lista de Imóveis adicionados e fiscalizados durante a Fiscalização. Campo obrigatório.</w:t>
      </w:r>
    </w:p>
    <w:p w14:paraId="337905C4" w14:textId="77777777" w:rsidR="00522113" w:rsidRDefault="00B51388">
      <w:pPr>
        <w:numPr>
          <w:ilvl w:val="3"/>
          <w:numId w:val="60"/>
        </w:numPr>
      </w:pPr>
      <w:r>
        <w:t>O sistema deverá permitir, utilizando o sistema de arraste-e-solte, ordenar a ordem de apresentação dos Imóvei</w:t>
      </w:r>
      <w:r>
        <w:t>s adicionados na lista Imóveis Fiscalizados. Esta ordem deverá ser refletida na aba Constatações.</w:t>
      </w:r>
    </w:p>
    <w:p w14:paraId="44DEF390" w14:textId="77777777" w:rsidR="00522113" w:rsidRDefault="00B51388">
      <w:pPr>
        <w:numPr>
          <w:ilvl w:val="2"/>
          <w:numId w:val="60"/>
        </w:numPr>
      </w:pPr>
      <w:r>
        <w:rPr>
          <w:b/>
        </w:rPr>
        <w:t>Ações</w:t>
      </w:r>
      <w:r>
        <w:t>:</w:t>
      </w:r>
    </w:p>
    <w:p w14:paraId="3832C077" w14:textId="77777777" w:rsidR="00522113" w:rsidRDefault="00B51388">
      <w:pPr>
        <w:numPr>
          <w:ilvl w:val="3"/>
          <w:numId w:val="60"/>
        </w:numPr>
      </w:pPr>
      <w:r>
        <w:rPr>
          <w:b/>
        </w:rPr>
        <w:t>+ (Adicionar Imóvel)</w:t>
      </w:r>
      <w:r>
        <w:t>: Ao acionar esta opção, o sistema deverá adicionar o Imóvel selecionado na lista Imóveis Fiscalizados.</w:t>
      </w:r>
    </w:p>
    <w:p w14:paraId="0E0E7751" w14:textId="77777777" w:rsidR="00522113" w:rsidRDefault="00B51388">
      <w:pPr>
        <w:numPr>
          <w:ilvl w:val="4"/>
          <w:numId w:val="60"/>
        </w:numPr>
      </w:pPr>
      <w:r>
        <w:t>Ao ser adicionado um Imóvel</w:t>
      </w:r>
      <w:r>
        <w:t xml:space="preserve"> , na lista Imóveis Fiscalizados, o sistema deverá adicionar o respectivo Imóvel na tabela presente aba Constatações.</w:t>
      </w:r>
    </w:p>
    <w:p w14:paraId="5C0408FC" w14:textId="77777777" w:rsidR="00522113" w:rsidRDefault="00B51388">
      <w:pPr>
        <w:numPr>
          <w:ilvl w:val="3"/>
          <w:numId w:val="60"/>
        </w:numPr>
      </w:pPr>
      <w:r>
        <w:rPr>
          <w:b/>
        </w:rPr>
        <w:t>+ Cadastrar Bem - SICG</w:t>
      </w:r>
      <w:r>
        <w:t>: Ao acionar esta opção, o sistema deverá abrir em uma nova aba, o sistema SICG (http://sicg.iphan.gov.br/sicg/bens/</w:t>
      </w:r>
      <w:r>
        <w:t>incluir).</w:t>
      </w:r>
    </w:p>
    <w:p w14:paraId="21D98BFB" w14:textId="77777777" w:rsidR="00522113" w:rsidRDefault="00B51388">
      <w:pPr>
        <w:numPr>
          <w:ilvl w:val="3"/>
          <w:numId w:val="60"/>
        </w:numPr>
      </w:pPr>
      <w:r>
        <w:rPr>
          <w:b/>
        </w:rPr>
        <w:t>Excluir Imóvel Fiscalizado</w:t>
      </w:r>
      <w:r>
        <w:t>: Ao acionar esta opção, o sistema deverá apresentar mensagem, e ao ser confirmado, o sistema deverá excluir o respectivo Imóvel da lista de Bens Fiscalizados.</w:t>
      </w:r>
    </w:p>
    <w:p w14:paraId="31DBED42" w14:textId="77777777" w:rsidR="00522113" w:rsidRDefault="00B51388">
      <w:pPr>
        <w:numPr>
          <w:ilvl w:val="4"/>
          <w:numId w:val="60"/>
        </w:numPr>
      </w:pPr>
      <w:r>
        <w:t>Mensagem: "Deseja realmente remover este Imóvel?".</w:t>
      </w:r>
    </w:p>
    <w:p w14:paraId="5D29C4FB" w14:textId="77777777" w:rsidR="00522113" w:rsidRDefault="00B51388">
      <w:pPr>
        <w:numPr>
          <w:ilvl w:val="4"/>
          <w:numId w:val="60"/>
        </w:numPr>
      </w:pPr>
      <w:r>
        <w:t>Ao ser re</w:t>
      </w:r>
      <w:r>
        <w:t>movido um Imóvel , na lista Imóveis Fiscalizados, o sistema deverá remover o respectivo Imóvel na tabela presente aba Constatações.</w:t>
      </w:r>
    </w:p>
    <w:p w14:paraId="2676C061" w14:textId="77777777" w:rsidR="00522113" w:rsidRDefault="00B51388">
      <w:pPr>
        <w:numPr>
          <w:ilvl w:val="4"/>
          <w:numId w:val="60"/>
        </w:numPr>
      </w:pPr>
      <w:r>
        <w:t>Ao acionar a exclusão de um Imóvel cujo o sistema já gerou uma Fiscalização para o respectivo Bem, o sistema deverá apresent</w:t>
      </w:r>
      <w:r>
        <w:t>ar uma mensagem de confirmação da exclusão da Fiscalização associada. Ao confirmar a exclusão o sistema deverá excluir, caso não concluída ou cancelar caso concluída, a fiscalização associada ao respectivo Imóvel.</w:t>
      </w:r>
    </w:p>
    <w:p w14:paraId="34BF11FF" w14:textId="77777777" w:rsidR="00522113" w:rsidRDefault="00B51388">
      <w:pPr>
        <w:numPr>
          <w:ilvl w:val="5"/>
          <w:numId w:val="60"/>
        </w:numPr>
      </w:pPr>
      <w:r>
        <w:t>Mensagem: "Foi identificado que o respecti</w:t>
      </w:r>
      <w:r>
        <w:t>vo Imóvel tem uma Fiscalização associada a esta Fiscalização. Deseja realmente remover este Imóvel da listagem? Caso clique em "sim", a mesma será cancelada/excluída!".</w:t>
      </w:r>
    </w:p>
    <w:p w14:paraId="2122256D" w14:textId="77777777" w:rsidR="00522113" w:rsidRDefault="00B51388">
      <w:pPr>
        <w:numPr>
          <w:ilvl w:val="3"/>
          <w:numId w:val="60"/>
        </w:numPr>
      </w:pPr>
      <w:r>
        <w:rPr>
          <w:b/>
        </w:rPr>
        <w:t>Salvar</w:t>
      </w:r>
      <w:r>
        <w:t>: Ao acionar esta opção, o sistema deverá salvar os dados preenchidos nas abas.</w:t>
      </w:r>
    </w:p>
    <w:p w14:paraId="36028C82" w14:textId="77777777" w:rsidR="00522113" w:rsidRDefault="00B51388">
      <w:pPr>
        <w:numPr>
          <w:ilvl w:val="4"/>
          <w:numId w:val="60"/>
        </w:numPr>
      </w:pPr>
      <w:r>
        <w:lastRenderedPageBreak/>
        <w:t>O</w:t>
      </w:r>
      <w:r>
        <w:t xml:space="preserve"> sistema não deverá permitir salvar os dados da fiscalização, sem que haja ao menos um Bem na lista Imóveis Fiscalizados.</w:t>
      </w:r>
    </w:p>
    <w:p w14:paraId="1AD51CC3" w14:textId="77777777" w:rsidR="00522113" w:rsidRDefault="00B51388">
      <w:pPr>
        <w:numPr>
          <w:ilvl w:val="5"/>
          <w:numId w:val="60"/>
        </w:numPr>
      </w:pPr>
      <w:r>
        <w:t>Mensagem: "Ao menos deverá ser incluído um Imóvel na lista Imóveis Fiscalizados.".</w:t>
      </w:r>
    </w:p>
    <w:p w14:paraId="7CBD2DE4" w14:textId="77777777" w:rsidR="00522113" w:rsidRDefault="00B51388">
      <w:pPr>
        <w:numPr>
          <w:ilvl w:val="3"/>
          <w:numId w:val="60"/>
        </w:numPr>
      </w:pPr>
      <w:r>
        <w:rPr>
          <w:b/>
        </w:rPr>
        <w:t>Concluir Fiscalização</w:t>
      </w:r>
      <w:r>
        <w:t>: Ao acionar esta opção, o sis</w:t>
      </w:r>
      <w:r>
        <w:t>tema deverá apresentar mensagem, e ao ser confirmado, concluir o preenchimento da fiscalização.</w:t>
      </w:r>
    </w:p>
    <w:p w14:paraId="009687DB" w14:textId="77777777" w:rsidR="00522113" w:rsidRDefault="00B51388">
      <w:pPr>
        <w:numPr>
          <w:ilvl w:val="4"/>
          <w:numId w:val="60"/>
        </w:numPr>
      </w:pPr>
      <w:r>
        <w:rPr>
          <w:b/>
        </w:rPr>
        <w:t>Mensagem</w:t>
      </w:r>
      <w:r>
        <w:t>: "Deseja concluir a fiscalização? Após a conclusão não será mais permitido alterar suas informações."</w:t>
      </w:r>
    </w:p>
    <w:p w14:paraId="29E69222" w14:textId="77777777" w:rsidR="00522113" w:rsidRDefault="00B51388">
      <w:pPr>
        <w:numPr>
          <w:ilvl w:val="3"/>
          <w:numId w:val="60"/>
        </w:numPr>
      </w:pPr>
      <w:r>
        <w:rPr>
          <w:b/>
        </w:rPr>
        <w:t>Voltar</w:t>
      </w:r>
      <w:r>
        <w:t xml:space="preserve">: Ao acionar esta opção, o sistema </w:t>
      </w:r>
      <w:r>
        <w:t>deverá direcionar o usuário para a tela de pesquisa de Atividades Programadas ou Fiscalizações Cadastradas, conforme de onde o usuário iniciou o fluxo.</w:t>
      </w:r>
    </w:p>
    <w:p w14:paraId="0D80F753" w14:textId="77777777" w:rsidR="00522113" w:rsidRDefault="00522113">
      <w:pPr>
        <w:ind w:left="1080"/>
      </w:pPr>
    </w:p>
    <w:p w14:paraId="279CE962" w14:textId="77777777" w:rsidR="00522113" w:rsidRDefault="00B51388">
      <w:pPr>
        <w:numPr>
          <w:ilvl w:val="0"/>
          <w:numId w:val="60"/>
        </w:numPr>
      </w:pPr>
      <w:r>
        <w:rPr>
          <w:b/>
        </w:rPr>
        <w:t>Regras Gerais</w:t>
      </w:r>
    </w:p>
    <w:p w14:paraId="49B2159A" w14:textId="77777777" w:rsidR="00522113" w:rsidRDefault="00B51388">
      <w:pPr>
        <w:numPr>
          <w:ilvl w:val="1"/>
          <w:numId w:val="60"/>
        </w:numPr>
        <w:jc w:val="both"/>
      </w:pPr>
      <w:r>
        <w:t xml:space="preserve">O sistema somente deverá permitir a conclusão da Fiscalização de um Bem de natureza </w:t>
      </w:r>
      <w:r>
        <w:rPr>
          <w:b/>
        </w:rPr>
        <w:t xml:space="preserve">"Bem </w:t>
      </w:r>
      <w:r>
        <w:rPr>
          <w:b/>
        </w:rPr>
        <w:t>Imóvel", do "Tipo Conjunto Urbano" ou "Tipo Conjunto Arquitetônico" ou do "Tipo "Entorno"</w:t>
      </w:r>
      <w:r>
        <w:t>, ou seja uma Fiscalização de Multiplos Imóveis, quando as Fiscalizações associadas estiverem com a situação igual a Concluída.</w:t>
      </w:r>
    </w:p>
    <w:p w14:paraId="4FF39198" w14:textId="77777777" w:rsidR="00522113" w:rsidRDefault="00B51388">
      <w:pPr>
        <w:numPr>
          <w:ilvl w:val="2"/>
          <w:numId w:val="60"/>
        </w:numPr>
        <w:jc w:val="both"/>
      </w:pPr>
      <w:r>
        <w:rPr>
          <w:b/>
        </w:rPr>
        <w:t>Mensagem</w:t>
      </w:r>
      <w:r>
        <w:t xml:space="preserve">: "Por favor, conclua as </w:t>
      </w:r>
      <w:r>
        <w:t>Fiscalizações associadas antes de concluir esta Fiscalização.".</w:t>
      </w:r>
    </w:p>
    <w:p w14:paraId="4E2551E1" w14:textId="77777777" w:rsidR="00522113" w:rsidRDefault="00B51388">
      <w:pPr>
        <w:numPr>
          <w:ilvl w:val="1"/>
          <w:numId w:val="60"/>
        </w:numPr>
        <w:jc w:val="both"/>
      </w:pPr>
      <w:r>
        <w:t>Ao salvar uma Fiscalização, o sistema deverá criar uma Fiscalização única para cada Imóvel listado em Imóveis Fiscalizados na aba Imóveis Fiscalizados onde o respectivo Imóvel tenha em suas re</w:t>
      </w:r>
      <w:r>
        <w:t>spostas igual a Sim para Irregularidades Encontradas ou Não para Em conformidade com o projeto aprovado ou Sim para Danos. O sistema irá replicar os dados cadastrados da atual Fiscalização para as demais, deixando a situação igual a Não Concluída e gerando</w:t>
      </w:r>
      <w:r>
        <w:t xml:space="preserve"> um novo código para cada Fiscalização conforme regra atual do sistema. A exceção são as fotos na aba Fotos que deverão ir para a Fiscalização do respectivo Bem conforme selecionado para cada Foto. Ao realizar a criação de cada Fiscalização individual, o s</w:t>
      </w:r>
      <w:r>
        <w:t>istema deverá apresentar o direcionamento de cada uma na aba Constatações na ação Executar Fiscalização.</w:t>
      </w:r>
    </w:p>
    <w:p w14:paraId="08C30087" w14:textId="77777777" w:rsidR="00522113" w:rsidRDefault="00B51388">
      <w:pPr>
        <w:numPr>
          <w:ilvl w:val="1"/>
          <w:numId w:val="60"/>
        </w:numPr>
        <w:jc w:val="both"/>
      </w:pPr>
      <w:r>
        <w:t>O sistema apenas deverá permitir a exclusão de Fiscalizações de Múltiplos Imóveis que estejam na situação igual a Não Concluída.</w:t>
      </w:r>
    </w:p>
    <w:p w14:paraId="3BF80213" w14:textId="77777777" w:rsidR="00522113" w:rsidRDefault="00B51388">
      <w:pPr>
        <w:numPr>
          <w:ilvl w:val="2"/>
          <w:numId w:val="60"/>
        </w:numPr>
        <w:jc w:val="both"/>
      </w:pPr>
      <w:r>
        <w:t>Caso o usuário confirm</w:t>
      </w:r>
      <w:r>
        <w:t>e a ação de excluir para uma Fiscalização de Múltiplos Imóveis, o sistema deverá apresentar uma nova mensagem de confirmação, se deseja excluir/cancelar ou não as Fiscalizações Associadas. Caso o usuário não confirme, o sistema deverá manter as Fiscalizaçõ</w:t>
      </w:r>
      <w:r>
        <w:t>es Associadas e excluir apenas a Fiscalização de Múltiplos Imóveis.</w:t>
      </w:r>
    </w:p>
    <w:p w14:paraId="3474743C" w14:textId="77777777" w:rsidR="00522113" w:rsidRDefault="00B51388">
      <w:pPr>
        <w:numPr>
          <w:ilvl w:val="3"/>
          <w:numId w:val="60"/>
        </w:numPr>
        <w:jc w:val="both"/>
      </w:pPr>
      <w:r>
        <w:rPr>
          <w:b/>
        </w:rPr>
        <w:t>Mensagem</w:t>
      </w:r>
      <w:r>
        <w:t>: "Deseja realmente excluir/cancelar as Fiscalizações Associadas? Após confirmar, não poderá ser desfeita a ação.".</w:t>
      </w:r>
    </w:p>
    <w:p w14:paraId="729BF9C3" w14:textId="77777777" w:rsidR="00522113" w:rsidRDefault="00B51388">
      <w:pPr>
        <w:numPr>
          <w:ilvl w:val="1"/>
          <w:numId w:val="60"/>
        </w:numPr>
        <w:jc w:val="both"/>
      </w:pPr>
      <w:r>
        <w:t>O sistema apenas deverá permitir o cancelamento de Fiscalizações</w:t>
      </w:r>
      <w:r>
        <w:t xml:space="preserve"> de Múltiplos Imóveis que estejam na situação igual a Concluída.</w:t>
      </w:r>
    </w:p>
    <w:p w14:paraId="64C9911E" w14:textId="77777777" w:rsidR="00522113" w:rsidRDefault="00B51388">
      <w:pPr>
        <w:numPr>
          <w:ilvl w:val="2"/>
          <w:numId w:val="60"/>
        </w:numPr>
        <w:jc w:val="both"/>
      </w:pPr>
      <w:r>
        <w:t>Caso o usuário confirme a ação de cancelar para uma Fiscalização de Múltiplos Imóveis, o sistema deverá apresentar uma nova mensagem de confirmação, se deseja cancelar ou não as Fiscalizações</w:t>
      </w:r>
      <w:r>
        <w:t xml:space="preserve"> Associadas. Caso o usuário não confirme, o sistema deverá manter as Fiscalizações Associadas como Concluída e cancelar apenas a Fiscalização de Múltiplos Imóveis.</w:t>
      </w:r>
    </w:p>
    <w:p w14:paraId="23D11FAA" w14:textId="77777777" w:rsidR="00522113" w:rsidRDefault="00B51388">
      <w:pPr>
        <w:numPr>
          <w:ilvl w:val="3"/>
          <w:numId w:val="60"/>
        </w:numPr>
        <w:jc w:val="both"/>
      </w:pPr>
      <w:r>
        <w:rPr>
          <w:b/>
        </w:rPr>
        <w:t>Mensagem</w:t>
      </w:r>
      <w:r>
        <w:t>: "Deseja realmente excluir/cancelar as Fiscalizações Associadas? Após confirmar, nã</w:t>
      </w:r>
      <w:r>
        <w:t>o poderá ser desfeita a ação.".</w:t>
      </w:r>
    </w:p>
    <w:p w14:paraId="28B88896" w14:textId="77777777" w:rsidR="00522113" w:rsidRDefault="00B51388">
      <w:pPr>
        <w:numPr>
          <w:ilvl w:val="1"/>
          <w:numId w:val="60"/>
        </w:numPr>
        <w:jc w:val="both"/>
      </w:pPr>
      <w:r>
        <w:t>O sistema não deverá permitir as Fiscalizações dos Imóveis Fiscalizados, ou Fiscalizações associadas, serem excluídas/canceladas.</w:t>
      </w:r>
    </w:p>
    <w:p w14:paraId="4A5CB570" w14:textId="77777777" w:rsidR="00522113" w:rsidRDefault="00B51388">
      <w:pPr>
        <w:numPr>
          <w:ilvl w:val="2"/>
          <w:numId w:val="60"/>
        </w:numPr>
        <w:jc w:val="both"/>
      </w:pPr>
      <w:r>
        <w:rPr>
          <w:b/>
        </w:rPr>
        <w:t>Mensagem</w:t>
      </w:r>
      <w:r>
        <w:t>: "Fiscalizações associadas a uma Fiscalização de Múltiplos Imóveis, não pode ser &lt;exc</w:t>
      </w:r>
      <w:r>
        <w:t>luída/cancelada&gt;, a não ser que a Fiscalização de Múltiplos Imóveis seja &lt;excluída/cancelada&gt;.".</w:t>
      </w:r>
    </w:p>
    <w:p w14:paraId="61A96672" w14:textId="77777777" w:rsidR="00522113" w:rsidRDefault="00B51388">
      <w:pPr>
        <w:numPr>
          <w:ilvl w:val="1"/>
          <w:numId w:val="60"/>
        </w:numPr>
        <w:jc w:val="both"/>
      </w:pPr>
      <w:r>
        <w:t xml:space="preserve">Ao tentar excluir/cancelar uma Fiscalização de um Bem de natureza </w:t>
      </w:r>
      <w:r>
        <w:rPr>
          <w:b/>
        </w:rPr>
        <w:t xml:space="preserve">Bem Imóvel do Tipo Conjunto Urbano ou </w:t>
      </w:r>
      <w:r>
        <w:rPr>
          <w:rFonts w:ascii="Calibri" w:eastAsia="Calibri" w:hAnsi="Calibri" w:cs="Calibri"/>
          <w:b/>
          <w:color w:val="190000"/>
          <w:sz w:val="24"/>
        </w:rPr>
        <w:t>Tipo Conjunto Urbano</w:t>
      </w:r>
      <w:r>
        <w:rPr>
          <w:b/>
        </w:rPr>
        <w:t xml:space="preserve"> ou do tipo Entorno</w:t>
      </w:r>
      <w:r>
        <w:t>, ou seja uma Fi</w:t>
      </w:r>
      <w:r>
        <w:t>scalização de Múltiplos Imóveis, o sistema deverá mostrar uma mensagem de confirmação informado sobre as consequências em relação as Fiscalizações associadas a ela.</w:t>
      </w:r>
    </w:p>
    <w:p w14:paraId="3ACC1EAC" w14:textId="77777777" w:rsidR="00522113" w:rsidRDefault="00B51388">
      <w:pPr>
        <w:numPr>
          <w:ilvl w:val="2"/>
          <w:numId w:val="60"/>
        </w:numPr>
        <w:jc w:val="both"/>
      </w:pPr>
      <w:r>
        <w:rPr>
          <w:b/>
        </w:rPr>
        <w:t>Mensagem</w:t>
      </w:r>
      <w:r>
        <w:t>: "Deseja realmente &lt;excluir/cancelar&gt; está Fiscalização? Ao realizar tal ação, o s</w:t>
      </w:r>
      <w:r>
        <w:t>istema irá &lt;excluir/cancelar&gt; as Fiscalizações associadas a esta Fiscalização.".</w:t>
      </w:r>
    </w:p>
    <w:p w14:paraId="43C17E9B" w14:textId="77777777" w:rsidR="00522113" w:rsidRDefault="00522113">
      <w:pPr>
        <w:jc w:val="both"/>
      </w:pPr>
    </w:p>
    <w:p w14:paraId="7122DD24" w14:textId="77777777" w:rsidR="00522113" w:rsidRDefault="00B51388">
      <w:r>
        <w:rPr>
          <w:noProof/>
        </w:rPr>
        <w:lastRenderedPageBreak/>
        <w:drawing>
          <wp:inline distT="0" distB="0" distL="0" distR="0" wp14:anchorId="1776E881" wp14:editId="47C25D14">
            <wp:extent cx="5991225" cy="432435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png"/>
                    <pic:cNvPicPr/>
                  </pic:nvPicPr>
                  <pic:blipFill>
                    <a:blip r:embed="rId334" cstate="print"/>
                    <a:stretch>
                      <a:fillRect/>
                    </a:stretch>
                  </pic:blipFill>
                  <pic:spPr>
                    <a:xfrm>
                      <a:off x="0" y="0"/>
                      <a:ext cx="5991225" cy="4324350"/>
                    </a:xfrm>
                    <a:prstGeom prst="rect">
                      <a:avLst/>
                    </a:prstGeom>
                  </pic:spPr>
                </pic:pic>
              </a:graphicData>
            </a:graphic>
          </wp:inline>
        </w:drawing>
      </w:r>
    </w:p>
    <w:p w14:paraId="618AB04D" w14:textId="77777777" w:rsidR="00522113" w:rsidRDefault="00522113">
      <w:pPr>
        <w:ind w:left="1080"/>
      </w:pPr>
    </w:p>
    <w:p w14:paraId="209A6E7D" w14:textId="77777777" w:rsidR="00522113" w:rsidRDefault="00522113"/>
    <w:p w14:paraId="5F8D763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35">
        <w:r>
          <w:rPr>
            <w:rFonts w:ascii="Tahoma" w:eastAsia="Tahoma" w:hAnsi="Tahoma" w:cs="Tahoma"/>
            <w:i/>
            <w:color w:val="6666FF"/>
          </w:rPr>
          <w:t>What is a Help Authoring tool?</w:t>
        </w:r>
      </w:hyperlink>
    </w:p>
    <w:p w14:paraId="50FC2C4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55" w:name="_topic_Constatacoes1"/>
      <w:bookmarkEnd w:id="155"/>
      <w:r>
        <w:rPr>
          <w:rFonts w:ascii="Tahoma" w:eastAsia="Tahoma" w:hAnsi="Tahoma" w:cs="Tahoma"/>
          <w:i/>
          <w:color w:val="243F60"/>
          <w:sz w:val="22"/>
        </w:rPr>
        <w:t>Constatações</w:t>
      </w:r>
    </w:p>
    <w:p w14:paraId="753AE6D8" w14:textId="77777777" w:rsidR="00522113" w:rsidRDefault="00B51388">
      <w:pPr>
        <w:spacing w:line="360" w:lineRule="auto"/>
        <w:ind w:left="105" w:right="75"/>
      </w:pPr>
      <w:r>
        <w:rPr>
          <w:rFonts w:ascii="Calibri" w:eastAsia="Calibri" w:hAnsi="Calibri" w:cs="Calibri"/>
          <w:sz w:val="24"/>
        </w:rPr>
        <w:t>Na aba "</w:t>
      </w:r>
      <w:r>
        <w:rPr>
          <w:rFonts w:ascii="Calibri" w:eastAsia="Calibri" w:hAnsi="Calibri" w:cs="Calibri"/>
          <w:b/>
          <w:sz w:val="24"/>
        </w:rPr>
        <w:t>Constatações</w:t>
      </w:r>
      <w:r>
        <w:rPr>
          <w:rFonts w:ascii="Calibri" w:eastAsia="Calibri" w:hAnsi="Calibri" w:cs="Calibri"/>
          <w:sz w:val="24"/>
        </w:rPr>
        <w:t>", o usuário irá informar os dados da constatações.</w:t>
      </w:r>
    </w:p>
    <w:p w14:paraId="6FB6EADF" w14:textId="77777777" w:rsidR="00522113" w:rsidRDefault="00522113">
      <w:pPr>
        <w:spacing w:before="15" w:line="255" w:lineRule="exact"/>
      </w:pPr>
    </w:p>
    <w:p w14:paraId="575D5755" w14:textId="77777777" w:rsidR="00522113" w:rsidRDefault="00B51388">
      <w:pPr>
        <w:ind w:left="105"/>
      </w:pPr>
      <w:r>
        <w:rPr>
          <w:noProof/>
        </w:rPr>
        <w:lastRenderedPageBreak/>
        <w:drawing>
          <wp:inline distT="0" distB="0" distL="0" distR="0" wp14:anchorId="0679954C" wp14:editId="01612D99">
            <wp:extent cx="5924550" cy="542925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png"/>
                    <pic:cNvPicPr/>
                  </pic:nvPicPr>
                  <pic:blipFill>
                    <a:blip r:embed="rId336" cstate="print"/>
                    <a:stretch>
                      <a:fillRect/>
                    </a:stretch>
                  </pic:blipFill>
                  <pic:spPr>
                    <a:xfrm>
                      <a:off x="0" y="0"/>
                      <a:ext cx="5924550" cy="5429250"/>
                    </a:xfrm>
                    <a:prstGeom prst="rect">
                      <a:avLst/>
                    </a:prstGeom>
                  </pic:spPr>
                </pic:pic>
              </a:graphicData>
            </a:graphic>
          </wp:inline>
        </w:drawing>
      </w:r>
    </w:p>
    <w:p w14:paraId="32EC4E7E" w14:textId="77777777" w:rsidR="00522113" w:rsidRDefault="00522113">
      <w:pPr>
        <w:spacing w:line="195" w:lineRule="exact"/>
      </w:pPr>
    </w:p>
    <w:p w14:paraId="2E8BFFDB" w14:textId="77777777" w:rsidR="00522113" w:rsidRDefault="00522113">
      <w:pPr>
        <w:spacing w:before="15" w:line="195" w:lineRule="exact"/>
      </w:pPr>
    </w:p>
    <w:p w14:paraId="4BE3445B" w14:textId="77777777" w:rsidR="00522113" w:rsidRDefault="00B51388">
      <w:pPr>
        <w:spacing w:line="357" w:lineRule="auto"/>
        <w:ind w:left="105" w:right="75"/>
        <w:jc w:val="both"/>
      </w:pPr>
      <w:r>
        <w:rPr>
          <w:rFonts w:ascii="Calibri" w:eastAsia="Calibri" w:hAnsi="Calibri" w:cs="Calibri"/>
          <w:sz w:val="24"/>
        </w:rPr>
        <w:t xml:space="preserve">Os campos </w:t>
      </w:r>
      <w:r>
        <w:rPr>
          <w:rFonts w:ascii="Calibri" w:eastAsia="Calibri" w:hAnsi="Calibri" w:cs="Calibri"/>
          <w:b/>
          <w:sz w:val="24"/>
        </w:rPr>
        <w:t xml:space="preserve">Constatou Irregularidades/Infrações, Constatou Danos e Foram emitidos documentos </w:t>
      </w:r>
      <w:r>
        <w:rPr>
          <w:rFonts w:ascii="Calibri" w:eastAsia="Calibri" w:hAnsi="Calibri" w:cs="Calibri"/>
          <w:sz w:val="24"/>
        </w:rPr>
        <w:t>quando marcados será apresentado um campo de descrição para preenchimento das informações referente a cada item selecionado</w:t>
      </w:r>
      <w:r>
        <w:rPr>
          <w:sz w:val="24"/>
        </w:rPr>
        <w:t>.</w:t>
      </w:r>
      <w:r>
        <w:rPr>
          <w:rFonts w:ascii="Calibri" w:eastAsia="Calibri" w:hAnsi="Calibri" w:cs="Calibri"/>
          <w:sz w:val="24"/>
        </w:rPr>
        <w:t xml:space="preserve"> A descrição será de preenchimento obrigatório.</w:t>
      </w:r>
    </w:p>
    <w:p w14:paraId="68C2420E" w14:textId="77777777" w:rsidR="00522113" w:rsidRDefault="00522113">
      <w:pPr>
        <w:spacing w:before="15"/>
        <w:ind w:right="120"/>
        <w:jc w:val="right"/>
      </w:pPr>
    </w:p>
    <w:p w14:paraId="7F6CFB9B" w14:textId="77777777" w:rsidR="00522113" w:rsidRDefault="00B51388">
      <w:pPr>
        <w:spacing w:before="105"/>
        <w:ind w:left="105"/>
      </w:pPr>
      <w:r>
        <w:rPr>
          <w:noProof/>
        </w:rPr>
        <w:lastRenderedPageBreak/>
        <w:drawing>
          <wp:inline distT="0" distB="0" distL="0" distR="0" wp14:anchorId="081F07C6" wp14:editId="2979EB75">
            <wp:extent cx="5924550" cy="775335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png"/>
                    <pic:cNvPicPr/>
                  </pic:nvPicPr>
                  <pic:blipFill>
                    <a:blip r:embed="rId337" cstate="print"/>
                    <a:stretch>
                      <a:fillRect/>
                    </a:stretch>
                  </pic:blipFill>
                  <pic:spPr>
                    <a:xfrm>
                      <a:off x="0" y="0"/>
                      <a:ext cx="5924550" cy="7753350"/>
                    </a:xfrm>
                    <a:prstGeom prst="rect">
                      <a:avLst/>
                    </a:prstGeom>
                  </pic:spPr>
                </pic:pic>
              </a:graphicData>
            </a:graphic>
          </wp:inline>
        </w:drawing>
      </w:r>
    </w:p>
    <w:p w14:paraId="12FD786D" w14:textId="77777777" w:rsidR="00522113" w:rsidRDefault="00B51388">
      <w:pPr>
        <w:spacing w:before="105"/>
        <w:ind w:left="105"/>
      </w:pPr>
      <w:r>
        <w:rPr>
          <w:noProof/>
        </w:rPr>
        <w:lastRenderedPageBreak/>
        <w:drawing>
          <wp:inline distT="0" distB="0" distL="0" distR="0" wp14:anchorId="454AB325" wp14:editId="5DC76725">
            <wp:extent cx="5924550" cy="2933700"/>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png"/>
                    <pic:cNvPicPr/>
                  </pic:nvPicPr>
                  <pic:blipFill>
                    <a:blip r:embed="rId338" cstate="print"/>
                    <a:stretch>
                      <a:fillRect/>
                    </a:stretch>
                  </pic:blipFill>
                  <pic:spPr>
                    <a:xfrm>
                      <a:off x="0" y="0"/>
                      <a:ext cx="5924550" cy="2933700"/>
                    </a:xfrm>
                    <a:prstGeom prst="rect">
                      <a:avLst/>
                    </a:prstGeom>
                  </pic:spPr>
                </pic:pic>
              </a:graphicData>
            </a:graphic>
          </wp:inline>
        </w:drawing>
      </w:r>
    </w:p>
    <w:p w14:paraId="21019EAE" w14:textId="77777777" w:rsidR="00522113" w:rsidRDefault="00522113">
      <w:pPr>
        <w:spacing w:before="15" w:line="180" w:lineRule="exact"/>
      </w:pPr>
    </w:p>
    <w:p w14:paraId="56312BB6" w14:textId="77777777" w:rsidR="00522113" w:rsidRDefault="00522113">
      <w:pPr>
        <w:spacing w:line="195" w:lineRule="exact"/>
      </w:pPr>
    </w:p>
    <w:p w14:paraId="3766CF4B" w14:textId="77777777" w:rsidR="00522113" w:rsidRDefault="00522113">
      <w:pPr>
        <w:spacing w:line="195" w:lineRule="exact"/>
      </w:pPr>
    </w:p>
    <w:p w14:paraId="7E2B327B" w14:textId="77777777" w:rsidR="00522113" w:rsidRDefault="00B51388">
      <w:pPr>
        <w:spacing w:before="15" w:line="357" w:lineRule="auto"/>
        <w:ind w:left="105" w:right="75"/>
      </w:pPr>
      <w:r>
        <w:rPr>
          <w:rFonts w:ascii="Calibri" w:eastAsia="Calibri" w:hAnsi="Calibri" w:cs="Calibri"/>
          <w:b/>
          <w:sz w:val="24"/>
        </w:rPr>
        <w:t>Importante:</w:t>
      </w:r>
      <w:r>
        <w:rPr>
          <w:rFonts w:ascii="Calibri" w:eastAsia="Calibri" w:hAnsi="Calibri" w:cs="Calibri"/>
          <w:b/>
          <w:spacing w:val="60"/>
          <w:sz w:val="24"/>
        </w:rPr>
        <w:t xml:space="preserve"> </w:t>
      </w:r>
      <w:r>
        <w:rPr>
          <w:rFonts w:ascii="Calibri" w:eastAsia="Calibri" w:hAnsi="Calibri" w:cs="Calibri"/>
          <w:sz w:val="24"/>
        </w:rPr>
        <w:t>Enquanto</w:t>
      </w:r>
      <w:r>
        <w:rPr>
          <w:rFonts w:ascii="Calibri" w:eastAsia="Calibri" w:hAnsi="Calibri" w:cs="Calibri"/>
          <w:spacing w:val="45"/>
          <w:sz w:val="24"/>
        </w:rPr>
        <w:t xml:space="preserve"> </w:t>
      </w:r>
      <w:r>
        <w:rPr>
          <w:rFonts w:ascii="Calibri" w:eastAsia="Calibri" w:hAnsi="Calibri" w:cs="Calibri"/>
          <w:sz w:val="24"/>
        </w:rPr>
        <w:t>todas</w:t>
      </w:r>
      <w:r>
        <w:rPr>
          <w:rFonts w:ascii="Calibri" w:eastAsia="Calibri" w:hAnsi="Calibri" w:cs="Calibri"/>
          <w:spacing w:val="45"/>
          <w:sz w:val="24"/>
        </w:rPr>
        <w:t xml:space="preserve"> </w:t>
      </w:r>
      <w:r>
        <w:rPr>
          <w:rFonts w:ascii="Calibri" w:eastAsia="Calibri" w:hAnsi="Calibri" w:cs="Calibri"/>
          <w:sz w:val="24"/>
        </w:rPr>
        <w:t>as</w:t>
      </w:r>
      <w:r>
        <w:rPr>
          <w:rFonts w:ascii="Calibri" w:eastAsia="Calibri" w:hAnsi="Calibri" w:cs="Calibri"/>
          <w:spacing w:val="60"/>
          <w:sz w:val="24"/>
        </w:rPr>
        <w:t xml:space="preserve"> </w:t>
      </w:r>
      <w:r>
        <w:rPr>
          <w:rFonts w:ascii="Calibri" w:eastAsia="Calibri" w:hAnsi="Calibri" w:cs="Calibri"/>
          <w:sz w:val="24"/>
        </w:rPr>
        <w:t>análises</w:t>
      </w:r>
      <w:r>
        <w:rPr>
          <w:rFonts w:ascii="Calibri" w:eastAsia="Calibri" w:hAnsi="Calibri" w:cs="Calibri"/>
          <w:spacing w:val="45"/>
          <w:sz w:val="24"/>
        </w:rPr>
        <w:t xml:space="preserve"> </w:t>
      </w:r>
      <w:r>
        <w:rPr>
          <w:rFonts w:ascii="Calibri" w:eastAsia="Calibri" w:hAnsi="Calibri" w:cs="Calibri"/>
          <w:sz w:val="24"/>
        </w:rPr>
        <w:t>não</w:t>
      </w:r>
      <w:r>
        <w:rPr>
          <w:rFonts w:ascii="Calibri" w:eastAsia="Calibri" w:hAnsi="Calibri" w:cs="Calibri"/>
          <w:spacing w:val="45"/>
          <w:sz w:val="24"/>
        </w:rPr>
        <w:t xml:space="preserve"> </w:t>
      </w:r>
      <w:r>
        <w:rPr>
          <w:rFonts w:ascii="Calibri" w:eastAsia="Calibri" w:hAnsi="Calibri" w:cs="Calibri"/>
          <w:sz w:val="24"/>
        </w:rPr>
        <w:t>forem</w:t>
      </w:r>
      <w:r>
        <w:rPr>
          <w:rFonts w:ascii="Calibri" w:eastAsia="Calibri" w:hAnsi="Calibri" w:cs="Calibri"/>
          <w:spacing w:val="45"/>
          <w:sz w:val="24"/>
        </w:rPr>
        <w:t xml:space="preserve"> </w:t>
      </w:r>
      <w:r>
        <w:rPr>
          <w:rFonts w:ascii="Calibri" w:eastAsia="Calibri" w:hAnsi="Calibri" w:cs="Calibri"/>
          <w:sz w:val="24"/>
        </w:rPr>
        <w:t>preenchidas,</w:t>
      </w:r>
      <w:r>
        <w:rPr>
          <w:rFonts w:ascii="Calibri" w:eastAsia="Calibri" w:hAnsi="Calibri" w:cs="Calibri"/>
          <w:spacing w:val="45"/>
          <w:sz w:val="24"/>
        </w:rPr>
        <w:t xml:space="preserve"> </w:t>
      </w:r>
      <w:r>
        <w:rPr>
          <w:rFonts w:ascii="Calibri" w:eastAsia="Calibri" w:hAnsi="Calibri" w:cs="Calibri"/>
          <w:sz w:val="24"/>
        </w:rPr>
        <w:t>não</w:t>
      </w:r>
      <w:r>
        <w:rPr>
          <w:rFonts w:ascii="Calibri" w:eastAsia="Calibri" w:hAnsi="Calibri" w:cs="Calibri"/>
          <w:spacing w:val="45"/>
          <w:sz w:val="24"/>
        </w:rPr>
        <w:t xml:space="preserve"> </w:t>
      </w:r>
      <w:r>
        <w:rPr>
          <w:rFonts w:ascii="Calibri" w:eastAsia="Calibri" w:hAnsi="Calibri" w:cs="Calibri"/>
          <w:sz w:val="24"/>
        </w:rPr>
        <w:t>será</w:t>
      </w:r>
      <w:r>
        <w:rPr>
          <w:rFonts w:ascii="Calibri" w:eastAsia="Calibri" w:hAnsi="Calibri" w:cs="Calibri"/>
          <w:spacing w:val="45"/>
          <w:sz w:val="24"/>
        </w:rPr>
        <w:t xml:space="preserve"> </w:t>
      </w:r>
      <w:r>
        <w:rPr>
          <w:rFonts w:ascii="Calibri" w:eastAsia="Calibri" w:hAnsi="Calibri" w:cs="Calibri"/>
          <w:sz w:val="24"/>
        </w:rPr>
        <w:t>possível concluir o cadastro de um fiscalização</w:t>
      </w:r>
      <w:r>
        <w:rPr>
          <w:sz w:val="24"/>
        </w:rPr>
        <w:t>,</w:t>
      </w:r>
      <w:r>
        <w:rPr>
          <w:rFonts w:ascii="Calibri" w:eastAsia="Calibri" w:hAnsi="Calibri" w:cs="Calibri"/>
          <w:sz w:val="24"/>
        </w:rPr>
        <w:t xml:space="preserve"> apenas salvá</w:t>
      </w:r>
      <w:r>
        <w:rPr>
          <w:sz w:val="24"/>
        </w:rPr>
        <w:t>-</w:t>
      </w:r>
      <w:r>
        <w:rPr>
          <w:rFonts w:ascii="Calibri" w:eastAsia="Calibri" w:hAnsi="Calibri" w:cs="Calibri"/>
          <w:sz w:val="24"/>
        </w:rPr>
        <w:t>la.</w:t>
      </w:r>
    </w:p>
    <w:p w14:paraId="5A3C8867" w14:textId="77777777" w:rsidR="00522113" w:rsidRDefault="00B51388">
      <w:pPr>
        <w:numPr>
          <w:ilvl w:val="1"/>
          <w:numId w:val="61"/>
        </w:numPr>
        <w:spacing w:before="15" w:line="360" w:lineRule="auto"/>
        <w:ind w:right="75"/>
      </w:pP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preencher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ocorrências</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objeto</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necessário</w:t>
      </w:r>
      <w:r>
        <w:rPr>
          <w:rFonts w:ascii="Calibri" w:eastAsia="Calibri" w:hAnsi="Calibri" w:cs="Calibri"/>
          <w:spacing w:val="-15"/>
          <w:sz w:val="24"/>
        </w:rPr>
        <w:t xml:space="preserve"> </w:t>
      </w:r>
      <w:r>
        <w:rPr>
          <w:rFonts w:ascii="Calibri" w:eastAsia="Calibri" w:hAnsi="Calibri" w:cs="Calibri"/>
          <w:sz w:val="24"/>
        </w:rPr>
        <w:t>informar</w:t>
      </w:r>
      <w:r>
        <w:rPr>
          <w:rFonts w:ascii="Calibri" w:eastAsia="Calibri" w:hAnsi="Calibri" w:cs="Calibri"/>
          <w:spacing w:val="-15"/>
          <w:sz w:val="24"/>
        </w:rPr>
        <w:t xml:space="preserv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b/>
          <w:sz w:val="24"/>
        </w:rPr>
        <w:t>Itens</w:t>
      </w:r>
      <w:r>
        <w:rPr>
          <w:rFonts w:ascii="Calibri" w:eastAsia="Calibri" w:hAnsi="Calibri" w:cs="Calibri"/>
          <w:b/>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b/>
          <w:sz w:val="24"/>
        </w:rPr>
        <w:t>Ocorrências</w:t>
      </w:r>
      <w:r>
        <w:rPr>
          <w:rFonts w:ascii="Calibri" w:eastAsia="Calibri" w:hAnsi="Calibri" w:cs="Calibri"/>
          <w:sz w:val="24"/>
        </w:rPr>
        <w:t xml:space="preserve">. É permitido </w:t>
      </w:r>
      <w:r>
        <w:rPr>
          <w:rFonts w:ascii="Calibri" w:eastAsia="Calibri" w:hAnsi="Calibri" w:cs="Calibri"/>
          <w:sz w:val="24"/>
        </w:rPr>
        <w:t>informar mais de uma ocorrência para cada item.</w:t>
      </w:r>
    </w:p>
    <w:p w14:paraId="5F49AAA9" w14:textId="77777777" w:rsidR="00522113" w:rsidRDefault="00B51388">
      <w:pPr>
        <w:numPr>
          <w:ilvl w:val="1"/>
          <w:numId w:val="61"/>
        </w:numPr>
        <w:spacing w:line="357" w:lineRule="auto"/>
        <w:ind w:right="75"/>
      </w:pPr>
      <w:r>
        <w:rPr>
          <w:rFonts w:ascii="Calibri" w:eastAsia="Calibri" w:hAnsi="Calibri" w:cs="Calibri"/>
          <w:sz w:val="24"/>
        </w:rPr>
        <w:t>Após</w:t>
      </w:r>
      <w:r>
        <w:rPr>
          <w:rFonts w:ascii="Calibri" w:eastAsia="Calibri" w:hAnsi="Calibri" w:cs="Calibri"/>
          <w:spacing w:val="45"/>
          <w:sz w:val="24"/>
        </w:rPr>
        <w:t xml:space="preserve"> </w:t>
      </w:r>
      <w:r>
        <w:rPr>
          <w:rFonts w:ascii="Calibri" w:eastAsia="Calibri" w:hAnsi="Calibri" w:cs="Calibri"/>
          <w:sz w:val="24"/>
        </w:rPr>
        <w:t>o</w:t>
      </w:r>
      <w:r>
        <w:rPr>
          <w:rFonts w:ascii="Calibri" w:eastAsia="Calibri" w:hAnsi="Calibri" w:cs="Calibri"/>
          <w:spacing w:val="30"/>
          <w:sz w:val="24"/>
        </w:rPr>
        <w:t xml:space="preserve"> </w:t>
      </w:r>
      <w:r>
        <w:rPr>
          <w:rFonts w:ascii="Calibri" w:eastAsia="Calibri" w:hAnsi="Calibri" w:cs="Calibri"/>
          <w:sz w:val="24"/>
        </w:rPr>
        <w:t>preenchimento</w:t>
      </w:r>
      <w:r>
        <w:rPr>
          <w:rFonts w:ascii="Calibri" w:eastAsia="Calibri" w:hAnsi="Calibri" w:cs="Calibri"/>
          <w:spacing w:val="30"/>
          <w:sz w:val="24"/>
        </w:rPr>
        <w:t xml:space="preserve"> </w:t>
      </w:r>
      <w:r>
        <w:rPr>
          <w:rFonts w:ascii="Calibri" w:eastAsia="Calibri" w:hAnsi="Calibri" w:cs="Calibri"/>
          <w:sz w:val="24"/>
        </w:rPr>
        <w:t>e</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inserção</w:t>
      </w:r>
      <w:r>
        <w:rPr>
          <w:rFonts w:ascii="Calibri" w:eastAsia="Calibri" w:hAnsi="Calibri" w:cs="Calibri"/>
          <w:spacing w:val="45"/>
          <w:sz w:val="24"/>
        </w:rPr>
        <w:t xml:space="preserve"> </w:t>
      </w:r>
      <w:r>
        <w:rPr>
          <w:rFonts w:ascii="Calibri" w:eastAsia="Calibri" w:hAnsi="Calibri" w:cs="Calibri"/>
          <w:sz w:val="24"/>
        </w:rPr>
        <w:t>na</w:t>
      </w:r>
      <w:r>
        <w:rPr>
          <w:rFonts w:ascii="Calibri" w:eastAsia="Calibri" w:hAnsi="Calibri" w:cs="Calibri"/>
          <w:spacing w:val="45"/>
          <w:sz w:val="24"/>
        </w:rPr>
        <w:t xml:space="preserve"> </w:t>
      </w:r>
      <w:r>
        <w:rPr>
          <w:rFonts w:ascii="Calibri" w:eastAsia="Calibri" w:hAnsi="Calibri" w:cs="Calibri"/>
          <w:sz w:val="24"/>
        </w:rPr>
        <w:t>lista,</w:t>
      </w:r>
      <w:r>
        <w:rPr>
          <w:rFonts w:ascii="Calibri" w:eastAsia="Calibri" w:hAnsi="Calibri" w:cs="Calibri"/>
          <w:spacing w:val="45"/>
          <w:sz w:val="24"/>
        </w:rPr>
        <w:t xml:space="preserve"> </w:t>
      </w:r>
      <w:r>
        <w:rPr>
          <w:rFonts w:ascii="Calibri" w:eastAsia="Calibri" w:hAnsi="Calibri" w:cs="Calibri"/>
          <w:sz w:val="24"/>
        </w:rPr>
        <w:t>será</w:t>
      </w:r>
      <w:r>
        <w:rPr>
          <w:rFonts w:ascii="Calibri" w:eastAsia="Calibri" w:hAnsi="Calibri" w:cs="Calibri"/>
          <w:spacing w:val="45"/>
          <w:sz w:val="24"/>
        </w:rPr>
        <w:t xml:space="preserve"> </w:t>
      </w:r>
      <w:r>
        <w:rPr>
          <w:rFonts w:ascii="Calibri" w:eastAsia="Calibri" w:hAnsi="Calibri" w:cs="Calibri"/>
          <w:sz w:val="24"/>
        </w:rPr>
        <w:t>possível</w:t>
      </w:r>
      <w:r>
        <w:rPr>
          <w:rFonts w:ascii="Calibri" w:eastAsia="Calibri" w:hAnsi="Calibri" w:cs="Calibri"/>
          <w:spacing w:val="45"/>
          <w:sz w:val="24"/>
        </w:rPr>
        <w:t xml:space="preserve"> </w:t>
      </w:r>
      <w:r>
        <w:rPr>
          <w:rFonts w:ascii="Calibri" w:eastAsia="Calibri" w:hAnsi="Calibri" w:cs="Calibri"/>
          <w:sz w:val="24"/>
        </w:rPr>
        <w:t>editar</w:t>
      </w:r>
      <w:r>
        <w:rPr>
          <w:rFonts w:ascii="Calibri" w:eastAsia="Calibri" w:hAnsi="Calibri" w:cs="Calibri"/>
          <w:spacing w:val="45"/>
          <w:sz w:val="24"/>
        </w:rPr>
        <w:t xml:space="preserve"> </w:t>
      </w:r>
      <w:r>
        <w:rPr>
          <w:rFonts w:ascii="Calibri" w:eastAsia="Calibri" w:hAnsi="Calibri" w:cs="Calibri"/>
          <w:sz w:val="24"/>
        </w:rPr>
        <w:t>os</w:t>
      </w:r>
      <w:r>
        <w:rPr>
          <w:rFonts w:ascii="Calibri" w:eastAsia="Calibri" w:hAnsi="Calibri" w:cs="Calibri"/>
          <w:spacing w:val="45"/>
          <w:sz w:val="24"/>
        </w:rPr>
        <w:t xml:space="preserve"> </w:t>
      </w:r>
      <w:r>
        <w:rPr>
          <w:rFonts w:ascii="Calibri" w:eastAsia="Calibri" w:hAnsi="Calibri" w:cs="Calibri"/>
          <w:sz w:val="24"/>
        </w:rPr>
        <w:t>excluir</w:t>
      </w:r>
      <w:r>
        <w:rPr>
          <w:rFonts w:ascii="Calibri" w:eastAsia="Calibri" w:hAnsi="Calibri" w:cs="Calibri"/>
          <w:spacing w:val="45"/>
          <w:sz w:val="24"/>
        </w:rPr>
        <w:t xml:space="preserve"> </w:t>
      </w:r>
      <w:r>
        <w:rPr>
          <w:rFonts w:ascii="Calibri" w:eastAsia="Calibri" w:hAnsi="Calibri" w:cs="Calibri"/>
          <w:sz w:val="24"/>
        </w:rPr>
        <w:t>os</w:t>
      </w:r>
      <w:r>
        <w:rPr>
          <w:rFonts w:ascii="Calibri" w:eastAsia="Calibri" w:hAnsi="Calibri" w:cs="Calibri"/>
          <w:spacing w:val="45"/>
          <w:sz w:val="24"/>
        </w:rPr>
        <w:t xml:space="preserve"> </w:t>
      </w:r>
      <w:r>
        <w:rPr>
          <w:rFonts w:ascii="Calibri" w:eastAsia="Calibri" w:hAnsi="Calibri" w:cs="Calibri"/>
          <w:sz w:val="24"/>
        </w:rPr>
        <w:t>itens incluídos.</w:t>
      </w:r>
    </w:p>
    <w:p w14:paraId="28250E08" w14:textId="77777777" w:rsidR="00522113" w:rsidRDefault="00B51388">
      <w:pPr>
        <w:numPr>
          <w:ilvl w:val="1"/>
          <w:numId w:val="61"/>
        </w:numPr>
      </w:pP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sz w:val="24"/>
        </w:rPr>
        <w:t>objetos</w:t>
      </w:r>
      <w:r>
        <w:rPr>
          <w:rFonts w:ascii="Calibri" w:eastAsia="Calibri" w:hAnsi="Calibri" w:cs="Calibri"/>
          <w:spacing w:val="15"/>
          <w:sz w:val="24"/>
        </w:rPr>
        <w:t xml:space="preserve"> </w:t>
      </w:r>
      <w:r>
        <w:rPr>
          <w:rFonts w:ascii="Calibri" w:eastAsia="Calibri" w:hAnsi="Calibri" w:cs="Calibri"/>
          <w:sz w:val="24"/>
        </w:rPr>
        <w:t>Cobertura,</w:t>
      </w:r>
      <w:r>
        <w:rPr>
          <w:rFonts w:ascii="Calibri" w:eastAsia="Calibri" w:hAnsi="Calibri" w:cs="Calibri"/>
          <w:spacing w:val="15"/>
          <w:sz w:val="24"/>
        </w:rPr>
        <w:t xml:space="preserve"> </w:t>
      </w:r>
      <w:r>
        <w:rPr>
          <w:rFonts w:ascii="Calibri" w:eastAsia="Calibri" w:hAnsi="Calibri" w:cs="Calibri"/>
          <w:sz w:val="24"/>
        </w:rPr>
        <w:t>Elementos</w:t>
      </w:r>
      <w:r>
        <w:rPr>
          <w:rFonts w:ascii="Calibri" w:eastAsia="Calibri" w:hAnsi="Calibri" w:cs="Calibri"/>
          <w:spacing w:val="15"/>
          <w:sz w:val="24"/>
        </w:rPr>
        <w:t xml:space="preserve"> </w:t>
      </w:r>
      <w:r>
        <w:rPr>
          <w:rFonts w:ascii="Calibri" w:eastAsia="Calibri" w:hAnsi="Calibri" w:cs="Calibri"/>
          <w:sz w:val="24"/>
        </w:rPr>
        <w:t>Estruturais,</w:t>
      </w:r>
      <w:r>
        <w:rPr>
          <w:rFonts w:ascii="Calibri" w:eastAsia="Calibri" w:hAnsi="Calibri" w:cs="Calibri"/>
          <w:spacing w:val="15"/>
          <w:sz w:val="24"/>
        </w:rPr>
        <w:t xml:space="preserve"> </w:t>
      </w:r>
      <w:r>
        <w:rPr>
          <w:rFonts w:ascii="Calibri" w:eastAsia="Calibri" w:hAnsi="Calibri" w:cs="Calibri"/>
          <w:sz w:val="24"/>
        </w:rPr>
        <w:t>Exterior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Interior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informação</w:t>
      </w:r>
      <w:r>
        <w:rPr>
          <w:rFonts w:ascii="Calibri" w:eastAsia="Calibri" w:hAnsi="Calibri" w:cs="Calibri"/>
          <w:spacing w:val="15"/>
          <w:sz w:val="24"/>
        </w:rPr>
        <w:t xml:space="preserve"> </w:t>
      </w:r>
      <w:r>
        <w:rPr>
          <w:rFonts w:ascii="Calibri" w:eastAsia="Calibri" w:hAnsi="Calibri" w:cs="Calibri"/>
          <w:sz w:val="24"/>
        </w:rPr>
        <w:t xml:space="preserve">do </w:t>
      </w:r>
      <w:r>
        <w:rPr>
          <w:rFonts w:ascii="Calibri" w:eastAsia="Calibri" w:hAnsi="Calibri" w:cs="Calibri"/>
          <w:b/>
          <w:sz w:val="24"/>
        </w:rPr>
        <w:t xml:space="preserve">Estado de Conservação </w:t>
      </w:r>
      <w:r>
        <w:rPr>
          <w:rFonts w:ascii="Calibri" w:eastAsia="Calibri" w:hAnsi="Calibri" w:cs="Calibri"/>
          <w:sz w:val="24"/>
        </w:rPr>
        <w:t>é ob</w:t>
      </w:r>
      <w:r>
        <w:rPr>
          <w:rFonts w:ascii="Calibri" w:eastAsia="Calibri" w:hAnsi="Calibri" w:cs="Calibri"/>
          <w:sz w:val="24"/>
        </w:rPr>
        <w:t>rigatória.</w:t>
      </w:r>
    </w:p>
    <w:p w14:paraId="30980D51" w14:textId="77777777" w:rsidR="00522113" w:rsidRDefault="00522113">
      <w:pPr>
        <w:spacing w:before="15" w:line="180" w:lineRule="exact"/>
      </w:pPr>
    </w:p>
    <w:p w14:paraId="5443B00B" w14:textId="77777777" w:rsidR="00522113" w:rsidRDefault="00B51388">
      <w:pPr>
        <w:numPr>
          <w:ilvl w:val="1"/>
          <w:numId w:val="61"/>
        </w:numPr>
        <w:spacing w:before="15" w:line="357" w:lineRule="auto"/>
        <w:ind w:right="75"/>
        <w:jc w:val="both"/>
      </w:pPr>
      <w:r>
        <w:rPr>
          <w:rFonts w:ascii="Calibri" w:eastAsia="Calibri" w:hAnsi="Calibri" w:cs="Calibri"/>
          <w:sz w:val="24"/>
        </w:rPr>
        <w:t xml:space="preserve">A tabela </w:t>
      </w:r>
      <w:r>
        <w:rPr>
          <w:rFonts w:ascii="Calibri" w:eastAsia="Calibri" w:hAnsi="Calibri" w:cs="Calibri"/>
          <w:b/>
          <w:sz w:val="24"/>
        </w:rPr>
        <w:t>Verificação do Estado de Conservação</w:t>
      </w:r>
      <w:r>
        <w:rPr>
          <w:rFonts w:ascii="Calibri" w:eastAsia="Calibri" w:hAnsi="Calibri" w:cs="Calibri"/>
          <w:sz w:val="24"/>
        </w:rPr>
        <w:t xml:space="preserve"> deverá listar todos os elementos ativos, do tipo </w:t>
      </w:r>
      <w:r>
        <w:rPr>
          <w:rFonts w:ascii="Calibri" w:eastAsia="Calibri" w:hAnsi="Calibri" w:cs="Calibri"/>
          <w:b/>
          <w:sz w:val="24"/>
        </w:rPr>
        <w:t>Categoria</w:t>
      </w:r>
      <w:r>
        <w:rPr>
          <w:rFonts w:ascii="Calibri" w:eastAsia="Calibri" w:hAnsi="Calibri" w:cs="Calibri"/>
          <w:sz w:val="24"/>
        </w:rPr>
        <w:t xml:space="preserve"> da funcionalidade </w:t>
      </w:r>
      <w:r>
        <w:rPr>
          <w:rFonts w:ascii="Calibri" w:eastAsia="Calibri" w:hAnsi="Calibri" w:cs="Calibri"/>
          <w:b/>
          <w:sz w:val="24"/>
        </w:rPr>
        <w:t>Gerenciador &gt; Elementos</w:t>
      </w:r>
      <w:r>
        <w:rPr>
          <w:rFonts w:ascii="Calibri" w:eastAsia="Calibri" w:hAnsi="Calibri" w:cs="Calibri"/>
          <w:sz w:val="24"/>
        </w:rPr>
        <w:t xml:space="preserve">, mantendo as demais colunas, o botão </w:t>
      </w:r>
      <w:r>
        <w:rPr>
          <w:rFonts w:ascii="Calibri" w:eastAsia="Calibri" w:hAnsi="Calibri" w:cs="Calibri"/>
          <w:b/>
          <w:sz w:val="24"/>
        </w:rPr>
        <w:t>Análise</w:t>
      </w:r>
      <w:r>
        <w:rPr>
          <w:rFonts w:ascii="Calibri" w:eastAsia="Calibri" w:hAnsi="Calibri" w:cs="Calibri"/>
          <w:sz w:val="24"/>
        </w:rPr>
        <w:t xml:space="preserve"> e os demais comportamentos.</w:t>
      </w:r>
    </w:p>
    <w:p w14:paraId="43C58B1C" w14:textId="77777777" w:rsidR="00522113" w:rsidRDefault="00B51388">
      <w:pPr>
        <w:numPr>
          <w:ilvl w:val="1"/>
          <w:numId w:val="61"/>
        </w:numPr>
        <w:spacing w:before="15" w:line="357" w:lineRule="auto"/>
        <w:ind w:right="75"/>
        <w:jc w:val="both"/>
      </w:pPr>
      <w:r>
        <w:rPr>
          <w:rFonts w:ascii="Calibri" w:eastAsia="Calibri" w:hAnsi="Calibri" w:cs="Calibri"/>
          <w:sz w:val="24"/>
        </w:rPr>
        <w:t xml:space="preserve">Para cada </w:t>
      </w:r>
      <w:r>
        <w:rPr>
          <w:rFonts w:ascii="Calibri" w:eastAsia="Calibri" w:hAnsi="Calibri" w:cs="Calibri"/>
          <w:b/>
          <w:sz w:val="24"/>
        </w:rPr>
        <w:t>categoria</w:t>
      </w:r>
      <w:r>
        <w:rPr>
          <w:rFonts w:ascii="Calibri" w:eastAsia="Calibri" w:hAnsi="Calibri" w:cs="Calibri"/>
          <w:sz w:val="24"/>
        </w:rPr>
        <w:t xml:space="preserve"> listada em </w:t>
      </w:r>
      <w:r>
        <w:rPr>
          <w:rFonts w:ascii="Calibri" w:eastAsia="Calibri" w:hAnsi="Calibri" w:cs="Calibri"/>
          <w:b/>
          <w:sz w:val="24"/>
        </w:rPr>
        <w:t>Verificação Estado de Conservação</w:t>
      </w:r>
      <w:r>
        <w:rPr>
          <w:rFonts w:ascii="Calibri" w:eastAsia="Calibri" w:hAnsi="Calibri" w:cs="Calibri"/>
          <w:sz w:val="24"/>
        </w:rPr>
        <w:t xml:space="preserve"> o sistema deverá criar as opções: </w:t>
      </w:r>
      <w:r>
        <w:rPr>
          <w:rFonts w:ascii="Calibri" w:eastAsia="Calibri" w:hAnsi="Calibri" w:cs="Calibri"/>
          <w:b/>
          <w:sz w:val="24"/>
        </w:rPr>
        <w:t>Não se Aplica, Não Verificado, Sem Danos e Ocorrências</w:t>
      </w:r>
      <w:r>
        <w:rPr>
          <w:rFonts w:ascii="Calibri" w:eastAsia="Calibri" w:hAnsi="Calibri" w:cs="Calibri"/>
          <w:sz w:val="24"/>
        </w:rPr>
        <w:t xml:space="preserve">. Para </w:t>
      </w:r>
      <w:r>
        <w:rPr>
          <w:rFonts w:ascii="Calibri" w:eastAsia="Calibri" w:hAnsi="Calibri" w:cs="Calibri"/>
          <w:b/>
          <w:sz w:val="24"/>
        </w:rPr>
        <w:t>Ocorrências</w:t>
      </w:r>
      <w:r>
        <w:rPr>
          <w:rFonts w:ascii="Calibri" w:eastAsia="Calibri" w:hAnsi="Calibri" w:cs="Calibri"/>
          <w:sz w:val="24"/>
        </w:rPr>
        <w:t xml:space="preserve"> ao ser selecionada o sistema deverá habilitar o botão </w:t>
      </w:r>
      <w:r>
        <w:rPr>
          <w:rFonts w:ascii="Calibri" w:eastAsia="Calibri" w:hAnsi="Calibri" w:cs="Calibri"/>
          <w:b/>
          <w:sz w:val="24"/>
        </w:rPr>
        <w:t>A</w:t>
      </w:r>
      <w:r>
        <w:rPr>
          <w:rFonts w:ascii="Calibri" w:eastAsia="Calibri" w:hAnsi="Calibri" w:cs="Calibri"/>
          <w:b/>
          <w:sz w:val="24"/>
        </w:rPr>
        <w:t>nalise</w:t>
      </w:r>
      <w:r>
        <w:rPr>
          <w:rFonts w:ascii="Calibri" w:eastAsia="Calibri" w:hAnsi="Calibri" w:cs="Calibri"/>
          <w:sz w:val="24"/>
        </w:rPr>
        <w:t xml:space="preserve"> conforme o padrão existente. Para novas categorias campo Estado de Conservação deve ser listada as opções: </w:t>
      </w:r>
      <w:r>
        <w:rPr>
          <w:rFonts w:ascii="Calibri" w:eastAsia="Calibri" w:hAnsi="Calibri" w:cs="Calibri"/>
          <w:b/>
          <w:sz w:val="24"/>
        </w:rPr>
        <w:t>Bom, Regular, Ruim e Péssimo</w:t>
      </w:r>
      <w:r>
        <w:rPr>
          <w:rFonts w:ascii="Calibri" w:eastAsia="Calibri" w:hAnsi="Calibri" w:cs="Calibri"/>
          <w:sz w:val="24"/>
        </w:rPr>
        <w:t>. E o campo será de preenchimento obrigatório.</w:t>
      </w:r>
    </w:p>
    <w:p w14:paraId="0C768758" w14:textId="77777777" w:rsidR="00522113" w:rsidRDefault="00B51388">
      <w:pPr>
        <w:numPr>
          <w:ilvl w:val="1"/>
          <w:numId w:val="61"/>
        </w:numPr>
        <w:spacing w:before="15" w:line="357" w:lineRule="auto"/>
        <w:ind w:right="75"/>
        <w:jc w:val="both"/>
      </w:pPr>
      <w:r>
        <w:rPr>
          <w:rFonts w:ascii="Calibri" w:eastAsia="Calibri" w:hAnsi="Calibri" w:cs="Calibri"/>
          <w:sz w:val="24"/>
        </w:rPr>
        <w:t xml:space="preserve">Ao clicar na opção </w:t>
      </w:r>
      <w:r>
        <w:rPr>
          <w:rFonts w:ascii="Calibri" w:eastAsia="Calibri" w:hAnsi="Calibri" w:cs="Calibri"/>
          <w:b/>
          <w:sz w:val="24"/>
        </w:rPr>
        <w:t>Análise</w:t>
      </w:r>
      <w:r>
        <w:rPr>
          <w:rFonts w:ascii="Calibri" w:eastAsia="Calibri" w:hAnsi="Calibri" w:cs="Calibri"/>
          <w:sz w:val="24"/>
        </w:rPr>
        <w:t>, o sistema deverá listar as opções dos c</w:t>
      </w:r>
      <w:r>
        <w:rPr>
          <w:rFonts w:ascii="Calibri" w:eastAsia="Calibri" w:hAnsi="Calibri" w:cs="Calibri"/>
          <w:sz w:val="24"/>
        </w:rPr>
        <w:t xml:space="preserve">ampos </w:t>
      </w:r>
      <w:r>
        <w:rPr>
          <w:rFonts w:ascii="Calibri" w:eastAsia="Calibri" w:hAnsi="Calibri" w:cs="Calibri"/>
          <w:b/>
          <w:sz w:val="24"/>
        </w:rPr>
        <w:t>Item</w:t>
      </w:r>
      <w:r>
        <w:rPr>
          <w:rFonts w:ascii="Calibri" w:eastAsia="Calibri" w:hAnsi="Calibri" w:cs="Calibri"/>
          <w:sz w:val="24"/>
        </w:rPr>
        <w:t xml:space="preserve"> e </w:t>
      </w:r>
      <w:r>
        <w:rPr>
          <w:rFonts w:ascii="Calibri" w:eastAsia="Calibri" w:hAnsi="Calibri" w:cs="Calibri"/>
          <w:b/>
          <w:sz w:val="24"/>
        </w:rPr>
        <w:t>Ocorrências</w:t>
      </w:r>
      <w:r>
        <w:rPr>
          <w:rFonts w:ascii="Calibri" w:eastAsia="Calibri" w:hAnsi="Calibri" w:cs="Calibri"/>
          <w:sz w:val="24"/>
        </w:rPr>
        <w:t xml:space="preserve"> separado por </w:t>
      </w:r>
      <w:r>
        <w:rPr>
          <w:rFonts w:ascii="Calibri" w:eastAsia="Calibri" w:hAnsi="Calibri" w:cs="Calibri"/>
          <w:b/>
          <w:sz w:val="24"/>
        </w:rPr>
        <w:t>Classificador</w:t>
      </w:r>
      <w:r>
        <w:rPr>
          <w:rFonts w:ascii="Calibri" w:eastAsia="Calibri" w:hAnsi="Calibri" w:cs="Calibri"/>
          <w:sz w:val="24"/>
        </w:rPr>
        <w:t xml:space="preserve"> de </w:t>
      </w:r>
      <w:r>
        <w:rPr>
          <w:rFonts w:ascii="Calibri" w:eastAsia="Calibri" w:hAnsi="Calibri" w:cs="Calibri"/>
          <w:b/>
          <w:sz w:val="24"/>
        </w:rPr>
        <w:t>Ocorrências</w:t>
      </w:r>
      <w:r>
        <w:rPr>
          <w:rFonts w:ascii="Calibri" w:eastAsia="Calibri" w:hAnsi="Calibri" w:cs="Calibri"/>
          <w:sz w:val="24"/>
        </w:rPr>
        <w:t>, conforme a categoria que está sendo analisada e os itens e ocorrências ativas relacionadas a categoria e as ocorrências relacionas ao classificador apresentado.</w:t>
      </w:r>
    </w:p>
    <w:p w14:paraId="3A32EA19" w14:textId="77777777" w:rsidR="00522113" w:rsidRDefault="00B51388">
      <w:pPr>
        <w:numPr>
          <w:ilvl w:val="1"/>
          <w:numId w:val="61"/>
        </w:numPr>
        <w:spacing w:before="15" w:line="357" w:lineRule="auto"/>
        <w:ind w:right="75"/>
      </w:pPr>
      <w:r>
        <w:rPr>
          <w:rFonts w:ascii="Calibri" w:eastAsia="Calibri" w:hAnsi="Calibri" w:cs="Calibri"/>
          <w:sz w:val="24"/>
        </w:rPr>
        <w:lastRenderedPageBreak/>
        <w:t xml:space="preserve">Nos campos </w:t>
      </w:r>
      <w:r>
        <w:rPr>
          <w:rFonts w:ascii="Calibri" w:eastAsia="Calibri" w:hAnsi="Calibri" w:cs="Calibri"/>
          <w:b/>
          <w:sz w:val="24"/>
        </w:rPr>
        <w:t>Item</w:t>
      </w:r>
      <w:r>
        <w:rPr>
          <w:rFonts w:ascii="Calibri" w:eastAsia="Calibri" w:hAnsi="Calibri" w:cs="Calibri"/>
          <w:sz w:val="24"/>
        </w:rPr>
        <w:t xml:space="preserve"> e </w:t>
      </w:r>
      <w:r>
        <w:rPr>
          <w:rFonts w:ascii="Calibri" w:eastAsia="Calibri" w:hAnsi="Calibri" w:cs="Calibri"/>
          <w:b/>
          <w:sz w:val="24"/>
        </w:rPr>
        <w:t>Ocorrênci</w:t>
      </w:r>
      <w:r>
        <w:rPr>
          <w:rFonts w:ascii="Calibri" w:eastAsia="Calibri" w:hAnsi="Calibri" w:cs="Calibri"/>
          <w:b/>
          <w:sz w:val="24"/>
        </w:rPr>
        <w:t>as</w:t>
      </w:r>
      <w:r>
        <w:rPr>
          <w:rFonts w:ascii="Calibri" w:eastAsia="Calibri" w:hAnsi="Calibri" w:cs="Calibri"/>
          <w:sz w:val="24"/>
        </w:rPr>
        <w:t xml:space="preserve">, o sistema deverá apresentar o campo </w:t>
      </w:r>
      <w:r>
        <w:rPr>
          <w:rFonts w:ascii="Calibri" w:eastAsia="Calibri" w:hAnsi="Calibri" w:cs="Calibri"/>
          <w:b/>
          <w:sz w:val="24"/>
        </w:rPr>
        <w:t>Nome</w:t>
      </w:r>
      <w:r>
        <w:rPr>
          <w:rFonts w:ascii="Calibri" w:eastAsia="Calibri" w:hAnsi="Calibri" w:cs="Calibri"/>
          <w:sz w:val="24"/>
        </w:rPr>
        <w:t xml:space="preserve"> como </w:t>
      </w:r>
      <w:r>
        <w:rPr>
          <w:rFonts w:ascii="Calibri" w:eastAsia="Calibri" w:hAnsi="Calibri" w:cs="Calibri"/>
          <w:b/>
          <w:sz w:val="24"/>
        </w:rPr>
        <w:t>exibição</w:t>
      </w:r>
      <w:r>
        <w:rPr>
          <w:rFonts w:ascii="Calibri" w:eastAsia="Calibri" w:hAnsi="Calibri" w:cs="Calibri"/>
          <w:sz w:val="24"/>
        </w:rPr>
        <w:t>, presente no seu cadastro.</w:t>
      </w:r>
    </w:p>
    <w:p w14:paraId="4E4BA496" w14:textId="77777777" w:rsidR="00522113" w:rsidRDefault="00B51388">
      <w:pPr>
        <w:numPr>
          <w:ilvl w:val="1"/>
          <w:numId w:val="61"/>
        </w:numPr>
        <w:spacing w:before="15" w:line="357" w:lineRule="auto"/>
        <w:ind w:right="75"/>
      </w:pPr>
      <w:r>
        <w:rPr>
          <w:rFonts w:ascii="Calibri" w:eastAsia="Calibri" w:hAnsi="Calibri" w:cs="Calibri"/>
          <w:sz w:val="24"/>
        </w:rPr>
        <w:t xml:space="preserve">O usuário poderá cadastrar quantos </w:t>
      </w:r>
      <w:r>
        <w:rPr>
          <w:rFonts w:ascii="Calibri" w:eastAsia="Calibri" w:hAnsi="Calibri" w:cs="Calibri"/>
          <w:b/>
          <w:sz w:val="24"/>
        </w:rPr>
        <w:t>Item</w:t>
      </w:r>
      <w:r>
        <w:rPr>
          <w:rFonts w:ascii="Calibri" w:eastAsia="Calibri" w:hAnsi="Calibri" w:cs="Calibri"/>
          <w:sz w:val="24"/>
        </w:rPr>
        <w:t xml:space="preserve"> e </w:t>
      </w:r>
      <w:r>
        <w:rPr>
          <w:rFonts w:ascii="Calibri" w:eastAsia="Calibri" w:hAnsi="Calibri" w:cs="Calibri"/>
          <w:b/>
          <w:sz w:val="24"/>
        </w:rPr>
        <w:t>Ocorrências</w:t>
      </w:r>
      <w:r>
        <w:rPr>
          <w:rFonts w:ascii="Calibri" w:eastAsia="Calibri" w:hAnsi="Calibri" w:cs="Calibri"/>
          <w:sz w:val="24"/>
        </w:rPr>
        <w:t xml:space="preserve"> forem necessário, independentemente do bloco de análise que os Item e </w:t>
      </w:r>
      <w:r>
        <w:rPr>
          <w:rFonts w:ascii="Calibri" w:eastAsia="Calibri" w:hAnsi="Calibri" w:cs="Calibri"/>
          <w:b/>
          <w:sz w:val="24"/>
        </w:rPr>
        <w:t>Ocorrências</w:t>
      </w:r>
      <w:r>
        <w:rPr>
          <w:rFonts w:ascii="Calibri" w:eastAsia="Calibri" w:hAnsi="Calibri" w:cs="Calibri"/>
          <w:sz w:val="24"/>
        </w:rPr>
        <w:t xml:space="preserve"> se refiram.</w:t>
      </w:r>
    </w:p>
    <w:p w14:paraId="46F5F0B9" w14:textId="77777777" w:rsidR="00522113" w:rsidRDefault="00B51388">
      <w:pPr>
        <w:numPr>
          <w:ilvl w:val="1"/>
          <w:numId w:val="61"/>
        </w:numPr>
        <w:spacing w:before="15" w:line="357" w:lineRule="auto"/>
        <w:ind w:right="75"/>
      </w:pPr>
      <w:r>
        <w:rPr>
          <w:rFonts w:ascii="Calibri" w:eastAsia="Calibri" w:hAnsi="Calibri" w:cs="Calibri"/>
          <w:sz w:val="24"/>
        </w:rPr>
        <w:t>Caso o usuário cadastr</w:t>
      </w:r>
      <w:r>
        <w:rPr>
          <w:rFonts w:ascii="Calibri" w:eastAsia="Calibri" w:hAnsi="Calibri" w:cs="Calibri"/>
          <w:sz w:val="24"/>
        </w:rPr>
        <w:t xml:space="preserve">e uma </w:t>
      </w:r>
      <w:r>
        <w:rPr>
          <w:rFonts w:ascii="Calibri" w:eastAsia="Calibri" w:hAnsi="Calibri" w:cs="Calibri"/>
          <w:b/>
          <w:sz w:val="24"/>
        </w:rPr>
        <w:t>Ocorrência</w:t>
      </w:r>
      <w:r>
        <w:rPr>
          <w:rFonts w:ascii="Calibri" w:eastAsia="Calibri" w:hAnsi="Calibri" w:cs="Calibri"/>
          <w:sz w:val="24"/>
        </w:rPr>
        <w:t xml:space="preserve"> referente a um Item já inserida anteriormente, ocasionando numa duplicidade de registro, o sistema deve emitir uma mensagem informando que aquele registro já foi cadastrado previamente e impedir o seu salvamento.</w:t>
      </w:r>
    </w:p>
    <w:p w14:paraId="6420C810" w14:textId="77777777" w:rsidR="00522113" w:rsidRDefault="00B51388">
      <w:pPr>
        <w:numPr>
          <w:ilvl w:val="2"/>
          <w:numId w:val="61"/>
        </w:numPr>
        <w:spacing w:before="15" w:line="357" w:lineRule="auto"/>
        <w:ind w:right="75"/>
      </w:pPr>
      <w:r>
        <w:rPr>
          <w:rFonts w:ascii="Calibri" w:eastAsia="Calibri" w:hAnsi="Calibri" w:cs="Calibri"/>
          <w:sz w:val="24"/>
        </w:rPr>
        <w:t>A mensagem a ser exibida e</w:t>
      </w:r>
      <w:r>
        <w:rPr>
          <w:rFonts w:ascii="Calibri" w:eastAsia="Calibri" w:hAnsi="Calibri" w:cs="Calibri"/>
          <w:sz w:val="24"/>
        </w:rPr>
        <w:t>m caso de registro em dupicidade deve ter o seguinte teor:</w:t>
      </w:r>
      <w:r>
        <w:rPr>
          <w:rFonts w:ascii="Calibri" w:eastAsia="Calibri" w:hAnsi="Calibri" w:cs="Calibri"/>
          <w:b/>
          <w:sz w:val="24"/>
        </w:rPr>
        <w:t xml:space="preserve"> A Ocorrência "nome da ocorrência" referente ao +Item "nome do item" não pode ser cadastrada pois ela já foi inserida previamente".</w:t>
      </w:r>
    </w:p>
    <w:p w14:paraId="58A80C5D" w14:textId="77777777" w:rsidR="00522113" w:rsidRDefault="00B51388">
      <w:pPr>
        <w:numPr>
          <w:ilvl w:val="1"/>
          <w:numId w:val="61"/>
        </w:numPr>
        <w:spacing w:before="15" w:line="357" w:lineRule="auto"/>
        <w:ind w:right="75"/>
      </w:pPr>
      <w:r>
        <w:rPr>
          <w:rFonts w:ascii="Calibri" w:eastAsia="Calibri" w:hAnsi="Calibri" w:cs="Calibri"/>
          <w:sz w:val="24"/>
        </w:rPr>
        <w:t xml:space="preserve">O campo </w:t>
      </w:r>
      <w:r>
        <w:rPr>
          <w:rFonts w:ascii="Calibri" w:eastAsia="Calibri" w:hAnsi="Calibri" w:cs="Calibri"/>
          <w:b/>
          <w:sz w:val="24"/>
        </w:rPr>
        <w:t>Estado de Conservação</w:t>
      </w:r>
      <w:r>
        <w:rPr>
          <w:rFonts w:ascii="Calibri" w:eastAsia="Calibri" w:hAnsi="Calibri" w:cs="Calibri"/>
          <w:sz w:val="24"/>
        </w:rPr>
        <w:t xml:space="preserve"> deve ser listada as opções: </w:t>
      </w:r>
      <w:r>
        <w:rPr>
          <w:rFonts w:ascii="Calibri" w:eastAsia="Calibri" w:hAnsi="Calibri" w:cs="Calibri"/>
          <w:b/>
          <w:sz w:val="24"/>
        </w:rPr>
        <w:t>Bom, Regular, Ruim e Péssimo</w:t>
      </w:r>
      <w:r>
        <w:rPr>
          <w:rFonts w:ascii="Calibri" w:eastAsia="Calibri" w:hAnsi="Calibri" w:cs="Calibri"/>
          <w:sz w:val="24"/>
        </w:rPr>
        <w:t>.</w:t>
      </w:r>
    </w:p>
    <w:p w14:paraId="41EF43F8" w14:textId="77777777" w:rsidR="00522113" w:rsidRDefault="00B51388">
      <w:pPr>
        <w:numPr>
          <w:ilvl w:val="1"/>
          <w:numId w:val="61"/>
        </w:numPr>
      </w:pPr>
      <w:r>
        <w:rPr>
          <w:rFonts w:ascii="Calibri" w:eastAsia="Calibri" w:hAnsi="Calibri" w:cs="Calibri"/>
          <w:sz w:val="24"/>
        </w:rPr>
        <w:t xml:space="preserve">O campo </w:t>
      </w:r>
      <w:r>
        <w:rPr>
          <w:rFonts w:ascii="Calibri" w:eastAsia="Calibri" w:hAnsi="Calibri" w:cs="Calibri"/>
          <w:b/>
          <w:sz w:val="24"/>
        </w:rPr>
        <w:t xml:space="preserve">Descrição </w:t>
      </w:r>
      <w:r>
        <w:rPr>
          <w:rFonts w:ascii="Calibri" w:eastAsia="Calibri" w:hAnsi="Calibri" w:cs="Calibri"/>
          <w:sz w:val="24"/>
        </w:rPr>
        <w:t>não é de preenchimento obrigatório.</w:t>
      </w:r>
    </w:p>
    <w:p w14:paraId="130F686C" w14:textId="77777777" w:rsidR="00522113" w:rsidRDefault="00B51388">
      <w:pPr>
        <w:numPr>
          <w:ilvl w:val="1"/>
          <w:numId w:val="61"/>
        </w:numPr>
      </w:pPr>
      <w:r>
        <w:rPr>
          <w:rFonts w:ascii="Calibri" w:eastAsia="Calibri" w:hAnsi="Calibri" w:cs="Calibri"/>
          <w:sz w:val="24"/>
        </w:rPr>
        <w:t xml:space="preserve">Ao selecionar a opção Verificação da Reversão do Dano na aba Dados da Fiscalização, deverá ser alterado o campo Existe Dano pelo campo Dano na </w:t>
      </w:r>
      <w:r>
        <w:rPr>
          <w:rFonts w:ascii="Calibri" w:eastAsia="Calibri" w:hAnsi="Calibri" w:cs="Calibri"/>
          <w:sz w:val="24"/>
        </w:rPr>
        <w:t>aba Constatações e ser carregada suas devidas opções.</w:t>
      </w:r>
    </w:p>
    <w:p w14:paraId="5125BD37" w14:textId="77777777" w:rsidR="00522113" w:rsidRDefault="00B51388">
      <w:pPr>
        <w:numPr>
          <w:ilvl w:val="1"/>
          <w:numId w:val="61"/>
        </w:numPr>
      </w:pPr>
      <w:r>
        <w:rPr>
          <w:rFonts w:ascii="Calibri" w:eastAsia="Calibri" w:hAnsi="Calibri" w:cs="Calibri"/>
          <w:sz w:val="24"/>
        </w:rPr>
        <w:t>O campo Tipo de Dano apenas deverá ser exibido quando for selecionada a opção Novo Dano no campo Dano.</w:t>
      </w:r>
    </w:p>
    <w:p w14:paraId="2FD8D9D9" w14:textId="77777777" w:rsidR="00522113" w:rsidRDefault="00B51388">
      <w:pPr>
        <w:numPr>
          <w:ilvl w:val="1"/>
          <w:numId w:val="61"/>
        </w:numPr>
      </w:pPr>
      <w:r>
        <w:rPr>
          <w:rFonts w:ascii="Calibri" w:eastAsia="Calibri" w:hAnsi="Calibri" w:cs="Calibri"/>
          <w:sz w:val="24"/>
        </w:rPr>
        <w:t>O campo Constatação apenas deverá ser exibido quando for selecionada a opção Novo Dano no campo Dan</w:t>
      </w:r>
      <w:r>
        <w:rPr>
          <w:rFonts w:ascii="Calibri" w:eastAsia="Calibri" w:hAnsi="Calibri" w:cs="Calibri"/>
          <w:sz w:val="24"/>
        </w:rPr>
        <w:t>o.</w:t>
      </w:r>
    </w:p>
    <w:p w14:paraId="2D2A1EC4" w14:textId="77777777" w:rsidR="00522113" w:rsidRDefault="00B51388">
      <w:pPr>
        <w:numPr>
          <w:ilvl w:val="1"/>
          <w:numId w:val="61"/>
        </w:numPr>
      </w:pPr>
      <w:r>
        <w:rPr>
          <w:rFonts w:ascii="Calibri" w:eastAsia="Calibri" w:hAnsi="Calibri" w:cs="Calibri"/>
          <w:sz w:val="24"/>
        </w:rPr>
        <w:t>Caso o usuário não informe o número do AI na aba Dados da Fiscalização antes de selecionar a opção Novo Dano no campo Dano, o sistema deverá informar como número do auto de infração no campo Constatação a nomenclatura Não Informado. Após a inserção do n</w:t>
      </w:r>
      <w:r>
        <w:rPr>
          <w:rFonts w:ascii="Calibri" w:eastAsia="Calibri" w:hAnsi="Calibri" w:cs="Calibri"/>
          <w:sz w:val="24"/>
        </w:rPr>
        <w:t>úmero do AI então o sistema deverá carregar normalmente o número no campo Constatação.</w:t>
      </w:r>
    </w:p>
    <w:p w14:paraId="43EB233D" w14:textId="77777777" w:rsidR="00522113" w:rsidRDefault="00B51388">
      <w:pPr>
        <w:numPr>
          <w:ilvl w:val="1"/>
          <w:numId w:val="61"/>
        </w:numPr>
      </w:pPr>
      <w:r>
        <w:rPr>
          <w:rFonts w:ascii="Calibri" w:eastAsia="Calibri" w:hAnsi="Calibri" w:cs="Calibri"/>
          <w:sz w:val="24"/>
        </w:rPr>
        <w:t>Ao selecionar a opção Novo Dano no campo Dano, o sistema deverá apresentar uma mensagem de alerta. Assim como não poderá permitir a conclusão da fiscalização sem ao meno</w:t>
      </w:r>
      <w:r>
        <w:rPr>
          <w:rFonts w:ascii="Calibri" w:eastAsia="Calibri" w:hAnsi="Calibri" w:cs="Calibri"/>
          <w:sz w:val="24"/>
        </w:rPr>
        <w:t>s um Auto de Infração cadastrado.</w:t>
      </w:r>
    </w:p>
    <w:p w14:paraId="2EB3B36D" w14:textId="77777777" w:rsidR="00522113" w:rsidRDefault="00B51388">
      <w:pPr>
        <w:numPr>
          <w:ilvl w:val="2"/>
          <w:numId w:val="61"/>
        </w:numPr>
      </w:pPr>
      <w:r>
        <w:rPr>
          <w:rFonts w:ascii="Calibri" w:eastAsia="Calibri" w:hAnsi="Calibri" w:cs="Calibri"/>
          <w:sz w:val="24"/>
        </w:rPr>
        <w:t>Mensagem: "Devido ao novo dano, deverá ser cadastrado obrigatoriamente ao menos um Auto de Infração.".</w:t>
      </w:r>
    </w:p>
    <w:p w14:paraId="3EF73563" w14:textId="77777777" w:rsidR="00522113" w:rsidRDefault="00B51388">
      <w:pPr>
        <w:numPr>
          <w:ilvl w:val="1"/>
          <w:numId w:val="61"/>
        </w:numPr>
      </w:pPr>
      <w:r>
        <w:rPr>
          <w:rFonts w:ascii="Calibri" w:eastAsia="Calibri" w:hAnsi="Calibri" w:cs="Calibri"/>
          <w:sz w:val="24"/>
        </w:rPr>
        <w:t>Caso seja selecionada a opção Agravamento dos Danos Constatados no AI nº &lt;Número AI em Dados da Fiscalização&gt; em Consta</w:t>
      </w:r>
      <w:r>
        <w:rPr>
          <w:rFonts w:ascii="Calibri" w:eastAsia="Calibri" w:hAnsi="Calibri" w:cs="Calibri"/>
          <w:sz w:val="24"/>
        </w:rPr>
        <w:t>tação e ao concluir a fiscalização, o sistema deverá apresentar pop up perguntando se deve ser cancelado o Auto de Infração informado no campo Nº Auto de Infração na aba Dados da Fiscalização. Se selecionado SIM, o auto de infração anterior deve ser cancel</w:t>
      </w:r>
      <w:r>
        <w:rPr>
          <w:rFonts w:ascii="Calibri" w:eastAsia="Calibri" w:hAnsi="Calibri" w:cs="Calibri"/>
          <w:sz w:val="24"/>
        </w:rPr>
        <w:t>ado. Se selecionado NÃO, o sistema deve emitir um alerta informando que há mais de um auto de infração abarcando os mesmos danos.</w:t>
      </w:r>
    </w:p>
    <w:p w14:paraId="2CC7FA2C" w14:textId="77777777" w:rsidR="00522113" w:rsidRDefault="00B51388">
      <w:pPr>
        <w:numPr>
          <w:ilvl w:val="2"/>
          <w:numId w:val="61"/>
        </w:numPr>
      </w:pPr>
      <w:r>
        <w:rPr>
          <w:rFonts w:ascii="Calibri" w:eastAsia="Calibri" w:hAnsi="Calibri" w:cs="Calibri"/>
          <w:sz w:val="24"/>
        </w:rPr>
        <w:t>Mensagem pop cancelamento: "Deseja cancelar o Auto de Infração informado no campo Nº Auto de Infração?" (Sim/Não).</w:t>
      </w:r>
    </w:p>
    <w:p w14:paraId="0ED53058" w14:textId="77777777" w:rsidR="00522113" w:rsidRDefault="00B51388">
      <w:pPr>
        <w:numPr>
          <w:ilvl w:val="2"/>
          <w:numId w:val="61"/>
        </w:numPr>
      </w:pPr>
      <w:r>
        <w:rPr>
          <w:rFonts w:ascii="Calibri" w:eastAsia="Calibri" w:hAnsi="Calibri" w:cs="Calibri"/>
          <w:sz w:val="24"/>
        </w:rPr>
        <w:t>Mensagem de</w:t>
      </w:r>
      <w:r>
        <w:rPr>
          <w:rFonts w:ascii="Calibri" w:eastAsia="Calibri" w:hAnsi="Calibri" w:cs="Calibri"/>
          <w:sz w:val="24"/>
        </w:rPr>
        <w:t xml:space="preserve"> alerta: "Se o novo auto de infração emitido contempla a totalidade dos danos cometidos ao bem tombado, o primeiro deve ser </w:t>
      </w:r>
      <w:r>
        <w:rPr>
          <w:rFonts w:ascii="Calibri" w:eastAsia="Calibri" w:hAnsi="Calibri" w:cs="Calibri"/>
          <w:sz w:val="24"/>
        </w:rPr>
        <w:lastRenderedPageBreak/>
        <w:t>cancelado, pois o autuado não pode responder administrativamente multiplas vezes pela mesma infração".</w:t>
      </w:r>
    </w:p>
    <w:p w14:paraId="23AC68F3" w14:textId="77777777" w:rsidR="00522113" w:rsidRDefault="00B51388">
      <w:pPr>
        <w:numPr>
          <w:ilvl w:val="1"/>
          <w:numId w:val="61"/>
        </w:numPr>
      </w:pPr>
      <w:r>
        <w:rPr>
          <w:rFonts w:ascii="Calibri" w:eastAsia="Calibri" w:hAnsi="Calibri" w:cs="Calibri"/>
          <w:sz w:val="24"/>
        </w:rPr>
        <w:t>O campo Responsável pelas Irr</w:t>
      </w:r>
      <w:r>
        <w:rPr>
          <w:rFonts w:ascii="Calibri" w:eastAsia="Calibri" w:hAnsi="Calibri" w:cs="Calibri"/>
          <w:sz w:val="24"/>
        </w:rPr>
        <w:t>egularidades/Danos deverá ser apresentado, em caso de motivo igual a Verificação da Reversão do Dano, quando o campo Irregularidades Encontradas estiver igual a Sim ou o campo Dano estiver igual a Novo Dano.</w:t>
      </w:r>
    </w:p>
    <w:p w14:paraId="284308F9" w14:textId="77777777" w:rsidR="00522113" w:rsidRDefault="00522113">
      <w:pPr>
        <w:spacing w:before="15" w:line="357" w:lineRule="auto"/>
        <w:ind w:left="105" w:right="75"/>
      </w:pPr>
    </w:p>
    <w:p w14:paraId="2EBBF201" w14:textId="77777777" w:rsidR="00522113" w:rsidRDefault="00B51388">
      <w:pPr>
        <w:numPr>
          <w:ilvl w:val="0"/>
          <w:numId w:val="62"/>
        </w:numPr>
        <w:spacing w:line="360" w:lineRule="auto"/>
        <w:ind w:right="75"/>
      </w:pPr>
      <w:r>
        <w:rPr>
          <w:rFonts w:ascii="Calibri" w:eastAsia="Calibri" w:hAnsi="Calibri" w:cs="Calibri"/>
          <w:sz w:val="24"/>
        </w:rPr>
        <w:t xml:space="preserve">Ao incluir um nova fiscalização da </w:t>
      </w:r>
      <w:r>
        <w:rPr>
          <w:rFonts w:ascii="Calibri" w:eastAsia="Calibri" w:hAnsi="Calibri" w:cs="Calibri"/>
          <w:sz w:val="24"/>
        </w:rPr>
        <w:t>natureza "</w:t>
      </w:r>
      <w:r>
        <w:rPr>
          <w:rFonts w:ascii="Calibri" w:eastAsia="Calibri" w:hAnsi="Calibri" w:cs="Calibri"/>
          <w:b/>
          <w:sz w:val="24"/>
        </w:rPr>
        <w:t>Bem Imóvel</w:t>
      </w:r>
      <w:r>
        <w:rPr>
          <w:rFonts w:ascii="Calibri" w:eastAsia="Calibri" w:hAnsi="Calibri" w:cs="Calibri"/>
          <w:sz w:val="24"/>
        </w:rPr>
        <w:t>", do "</w:t>
      </w:r>
      <w:r>
        <w:rPr>
          <w:rFonts w:ascii="Calibri" w:eastAsia="Calibri" w:hAnsi="Calibri" w:cs="Calibri"/>
          <w:b/>
          <w:sz w:val="24"/>
        </w:rPr>
        <w:t>Tipo Conjunto Urbano</w:t>
      </w:r>
      <w:r>
        <w:rPr>
          <w:rFonts w:ascii="Calibri" w:eastAsia="Calibri" w:hAnsi="Calibri" w:cs="Calibri"/>
          <w:sz w:val="24"/>
        </w:rPr>
        <w:t>" ou do tipo "</w:t>
      </w:r>
      <w:r>
        <w:rPr>
          <w:rFonts w:ascii="Calibri" w:eastAsia="Calibri" w:hAnsi="Calibri" w:cs="Calibri"/>
          <w:b/>
          <w:sz w:val="24"/>
        </w:rPr>
        <w:t>Entorno</w:t>
      </w:r>
      <w:r>
        <w:rPr>
          <w:rFonts w:ascii="Calibri" w:eastAsia="Calibri" w:hAnsi="Calibri" w:cs="Calibri"/>
          <w:sz w:val="24"/>
        </w:rPr>
        <w:t>", o sistema apresenta a aba "</w:t>
      </w:r>
      <w:r>
        <w:rPr>
          <w:rFonts w:ascii="Calibri" w:eastAsia="Calibri" w:hAnsi="Calibri" w:cs="Calibri"/>
          <w:b/>
          <w:sz w:val="24"/>
        </w:rPr>
        <w:t>Constatações</w:t>
      </w:r>
      <w:r>
        <w:rPr>
          <w:rFonts w:ascii="Calibri" w:eastAsia="Calibri" w:hAnsi="Calibri" w:cs="Calibri"/>
          <w:sz w:val="24"/>
        </w:rPr>
        <w:t>" com os seguintes campos:</w:t>
      </w:r>
    </w:p>
    <w:p w14:paraId="7B3FD704" w14:textId="77777777" w:rsidR="00522113" w:rsidRDefault="00B51388">
      <w:pPr>
        <w:numPr>
          <w:ilvl w:val="0"/>
          <w:numId w:val="62"/>
        </w:numPr>
        <w:spacing w:line="360" w:lineRule="auto"/>
        <w:ind w:right="75"/>
      </w:pPr>
      <w:r>
        <w:rPr>
          <w:rFonts w:ascii="Calibri" w:eastAsia="Calibri" w:hAnsi="Calibri" w:cs="Calibri"/>
          <w:sz w:val="24"/>
        </w:rPr>
        <w:t>Aba Constatações</w:t>
      </w:r>
    </w:p>
    <w:p w14:paraId="5B28BFAB" w14:textId="77777777" w:rsidR="00522113" w:rsidRDefault="00B51388">
      <w:pPr>
        <w:numPr>
          <w:ilvl w:val="1"/>
          <w:numId w:val="62"/>
        </w:numPr>
        <w:spacing w:line="360" w:lineRule="auto"/>
        <w:ind w:right="75"/>
      </w:pPr>
      <w:r>
        <w:rPr>
          <w:rFonts w:ascii="Calibri" w:eastAsia="Calibri" w:hAnsi="Calibri" w:cs="Calibri"/>
          <w:b/>
          <w:sz w:val="24"/>
        </w:rPr>
        <w:t>Imóveis Fiscalizados</w:t>
      </w:r>
      <w:r>
        <w:rPr>
          <w:rFonts w:ascii="Calibri" w:eastAsia="Calibri" w:hAnsi="Calibri" w:cs="Calibri"/>
          <w:sz w:val="24"/>
        </w:rPr>
        <w:t>: Apresenta o nome do Imóvel Fiscalizado. Campo somente leitura.</w:t>
      </w:r>
    </w:p>
    <w:p w14:paraId="454DEFD8" w14:textId="77777777" w:rsidR="00522113" w:rsidRDefault="00B51388">
      <w:pPr>
        <w:numPr>
          <w:ilvl w:val="1"/>
          <w:numId w:val="62"/>
        </w:numPr>
        <w:spacing w:line="360" w:lineRule="auto"/>
        <w:ind w:right="75"/>
      </w:pPr>
      <w:r>
        <w:rPr>
          <w:rFonts w:ascii="Calibri" w:eastAsia="Calibri" w:hAnsi="Calibri" w:cs="Calibri"/>
          <w:b/>
          <w:sz w:val="24"/>
        </w:rPr>
        <w:t>Estado de Conserv</w:t>
      </w:r>
      <w:r>
        <w:rPr>
          <w:rFonts w:ascii="Calibri" w:eastAsia="Calibri" w:hAnsi="Calibri" w:cs="Calibri"/>
          <w:b/>
          <w:sz w:val="24"/>
        </w:rPr>
        <w:t>ação</w:t>
      </w:r>
      <w:r>
        <w:rPr>
          <w:rFonts w:ascii="Calibri" w:eastAsia="Calibri" w:hAnsi="Calibri" w:cs="Calibri"/>
          <w:sz w:val="24"/>
        </w:rPr>
        <w:t>: Lista as opções do estado de conservação de um Bem. Seleção única. Campo obrigatório.</w:t>
      </w:r>
    </w:p>
    <w:p w14:paraId="59F6FA73" w14:textId="77777777" w:rsidR="00522113" w:rsidRDefault="00B51388">
      <w:pPr>
        <w:numPr>
          <w:ilvl w:val="2"/>
          <w:numId w:val="62"/>
        </w:numPr>
        <w:spacing w:line="360" w:lineRule="auto"/>
        <w:ind w:right="75"/>
      </w:pPr>
      <w:r>
        <w:rPr>
          <w:rFonts w:ascii="Calibri" w:eastAsia="Calibri" w:hAnsi="Calibri" w:cs="Calibri"/>
          <w:b/>
          <w:sz w:val="24"/>
        </w:rPr>
        <w:t>Opções</w:t>
      </w:r>
      <w:r>
        <w:rPr>
          <w:rFonts w:ascii="Calibri" w:eastAsia="Calibri" w:hAnsi="Calibri" w:cs="Calibri"/>
          <w:sz w:val="24"/>
        </w:rPr>
        <w:t>: Bom, Péssimo, Regular e Ruim.</w:t>
      </w:r>
    </w:p>
    <w:p w14:paraId="72F2E477" w14:textId="77777777" w:rsidR="00522113" w:rsidRDefault="00B51388">
      <w:pPr>
        <w:numPr>
          <w:ilvl w:val="1"/>
          <w:numId w:val="62"/>
        </w:numPr>
        <w:spacing w:line="360" w:lineRule="auto"/>
        <w:ind w:right="75"/>
      </w:pPr>
      <w:r>
        <w:rPr>
          <w:rFonts w:ascii="Calibri" w:eastAsia="Calibri" w:hAnsi="Calibri" w:cs="Calibri"/>
          <w:b/>
          <w:sz w:val="24"/>
        </w:rPr>
        <w:t>Estado de Preservação</w:t>
      </w:r>
      <w:r>
        <w:rPr>
          <w:rFonts w:ascii="Calibri" w:eastAsia="Calibri" w:hAnsi="Calibri" w:cs="Calibri"/>
          <w:sz w:val="24"/>
        </w:rPr>
        <w:t>: Lista as opções do estado de preservação de um Bem. Seleção única. Campo obrigatório.</w:t>
      </w:r>
    </w:p>
    <w:p w14:paraId="6B33AF80" w14:textId="77777777" w:rsidR="00522113" w:rsidRDefault="00B51388">
      <w:pPr>
        <w:numPr>
          <w:ilvl w:val="2"/>
          <w:numId w:val="62"/>
        </w:numPr>
        <w:spacing w:line="360" w:lineRule="auto"/>
        <w:ind w:right="75"/>
      </w:pPr>
      <w:r>
        <w:rPr>
          <w:rFonts w:ascii="Calibri" w:eastAsia="Calibri" w:hAnsi="Calibri" w:cs="Calibri"/>
          <w:sz w:val="24"/>
        </w:rPr>
        <w:t>Opções: Descaract</w:t>
      </w:r>
      <w:r>
        <w:rPr>
          <w:rFonts w:ascii="Calibri" w:eastAsia="Calibri" w:hAnsi="Calibri" w:cs="Calibri"/>
          <w:sz w:val="24"/>
        </w:rPr>
        <w:t>erizado, Muito Alterado, Pouco Alterado e Íntegro.</w:t>
      </w:r>
    </w:p>
    <w:p w14:paraId="38E0AE85" w14:textId="77777777" w:rsidR="00522113" w:rsidRDefault="00B51388">
      <w:pPr>
        <w:numPr>
          <w:ilvl w:val="1"/>
          <w:numId w:val="62"/>
        </w:numPr>
        <w:spacing w:line="360" w:lineRule="auto"/>
        <w:ind w:right="75"/>
      </w:pPr>
      <w:r>
        <w:rPr>
          <w:rFonts w:ascii="Calibri" w:eastAsia="Calibri" w:hAnsi="Calibri" w:cs="Calibri"/>
          <w:b/>
          <w:sz w:val="24"/>
        </w:rPr>
        <w:t>Uso do Imóvel</w:t>
      </w:r>
      <w:r>
        <w:rPr>
          <w:rFonts w:ascii="Calibri" w:eastAsia="Calibri" w:hAnsi="Calibri" w:cs="Calibri"/>
          <w:sz w:val="24"/>
        </w:rPr>
        <w:t>: Lista as opções de uso atual do imóvel. Múltipla seleção. Campo obrigatório.</w:t>
      </w:r>
    </w:p>
    <w:p w14:paraId="1E94093F" w14:textId="77777777" w:rsidR="00522113" w:rsidRDefault="00B51388">
      <w:pPr>
        <w:numPr>
          <w:ilvl w:val="2"/>
          <w:numId w:val="62"/>
        </w:numPr>
        <w:spacing w:line="360" w:lineRule="auto"/>
        <w:ind w:right="75"/>
      </w:pPr>
      <w:r>
        <w:rPr>
          <w:rFonts w:ascii="Calibri" w:eastAsia="Calibri" w:hAnsi="Calibri" w:cs="Calibri"/>
          <w:b/>
          <w:sz w:val="24"/>
        </w:rPr>
        <w:t>Opções</w:t>
      </w:r>
      <w:r>
        <w:rPr>
          <w:rFonts w:ascii="Calibri" w:eastAsia="Calibri" w:hAnsi="Calibri" w:cs="Calibri"/>
          <w:sz w:val="24"/>
        </w:rPr>
        <w:t xml:space="preserve">: Administrativo, Armazenamento, Comercial, Cultural, Educacional, Esportivo, Estação, </w:t>
      </w:r>
      <w:r>
        <w:rPr>
          <w:rFonts w:ascii="Calibri" w:eastAsia="Calibri" w:hAnsi="Calibri" w:cs="Calibri"/>
          <w:sz w:val="24"/>
        </w:rPr>
        <w:t>Industrial, Religioso, Residencial, SuperEstrutura e Outro.</w:t>
      </w:r>
    </w:p>
    <w:p w14:paraId="30338310" w14:textId="77777777" w:rsidR="00522113" w:rsidRDefault="00B51388">
      <w:pPr>
        <w:numPr>
          <w:ilvl w:val="1"/>
          <w:numId w:val="62"/>
        </w:numPr>
        <w:spacing w:line="360" w:lineRule="auto"/>
        <w:ind w:right="75"/>
      </w:pPr>
      <w:r>
        <w:rPr>
          <w:rFonts w:ascii="Calibri" w:eastAsia="Calibri" w:hAnsi="Calibri" w:cs="Calibri"/>
          <w:b/>
          <w:sz w:val="24"/>
        </w:rPr>
        <w:t>Irregularidades Encontradas</w:t>
      </w:r>
      <w:r>
        <w:rPr>
          <w:rFonts w:ascii="Calibri" w:eastAsia="Calibri" w:hAnsi="Calibri" w:cs="Calibri"/>
          <w:sz w:val="24"/>
        </w:rPr>
        <w:t xml:space="preserve">: </w:t>
      </w:r>
    </w:p>
    <w:p w14:paraId="4337DA19" w14:textId="77777777" w:rsidR="00522113" w:rsidRDefault="00B51388">
      <w:pPr>
        <w:numPr>
          <w:ilvl w:val="2"/>
          <w:numId w:val="62"/>
        </w:numPr>
        <w:spacing w:line="360" w:lineRule="auto"/>
        <w:ind w:right="75"/>
      </w:pPr>
      <w:r>
        <w:rPr>
          <w:rFonts w:ascii="Calibri" w:eastAsia="Calibri" w:hAnsi="Calibri" w:cs="Calibri"/>
          <w:b/>
          <w:sz w:val="24"/>
        </w:rPr>
        <w:t>Irregularidades Encontradas</w:t>
      </w:r>
      <w:r>
        <w:rPr>
          <w:rFonts w:ascii="Calibri" w:eastAsia="Calibri" w:hAnsi="Calibri" w:cs="Calibri"/>
          <w:sz w:val="24"/>
        </w:rPr>
        <w:t>: Lista que permite selecionar se houve ou não irregularidades encontradas na fiscalização para o respectivo Bem. Seleção única. Campo obri</w:t>
      </w:r>
      <w:r>
        <w:rPr>
          <w:rFonts w:ascii="Calibri" w:eastAsia="Calibri" w:hAnsi="Calibri" w:cs="Calibri"/>
          <w:sz w:val="24"/>
        </w:rPr>
        <w:t>gatório.</w:t>
      </w:r>
    </w:p>
    <w:p w14:paraId="50B6D064" w14:textId="77777777" w:rsidR="00522113" w:rsidRDefault="00B51388">
      <w:pPr>
        <w:numPr>
          <w:ilvl w:val="3"/>
          <w:numId w:val="62"/>
        </w:numPr>
        <w:spacing w:line="360" w:lineRule="auto"/>
        <w:ind w:right="75"/>
      </w:pPr>
      <w:r>
        <w:rPr>
          <w:rFonts w:ascii="Calibri" w:eastAsia="Calibri" w:hAnsi="Calibri" w:cs="Calibri"/>
          <w:b/>
          <w:sz w:val="24"/>
        </w:rPr>
        <w:t>Opções</w:t>
      </w:r>
      <w:r>
        <w:rPr>
          <w:rFonts w:ascii="Calibri" w:eastAsia="Calibri" w:hAnsi="Calibri" w:cs="Calibri"/>
          <w:sz w:val="24"/>
        </w:rPr>
        <w:t>: Sim e Não.</w:t>
      </w:r>
    </w:p>
    <w:p w14:paraId="106567F8" w14:textId="77777777" w:rsidR="00522113" w:rsidRDefault="00B51388">
      <w:pPr>
        <w:numPr>
          <w:ilvl w:val="2"/>
          <w:numId w:val="62"/>
        </w:numPr>
        <w:spacing w:line="360" w:lineRule="auto"/>
        <w:ind w:right="75"/>
      </w:pPr>
      <w:r>
        <w:rPr>
          <w:rFonts w:ascii="Calibri" w:eastAsia="Calibri" w:hAnsi="Calibri" w:cs="Calibri"/>
          <w:b/>
          <w:sz w:val="24"/>
        </w:rPr>
        <w:t>Irregularidades</w:t>
      </w:r>
      <w:r>
        <w:rPr>
          <w:rFonts w:ascii="Calibri" w:eastAsia="Calibri" w:hAnsi="Calibri" w:cs="Calibri"/>
          <w:sz w:val="24"/>
        </w:rPr>
        <w:t>: Campo visível somente se a opção Sim estiver marcada no campo Irregularidades encontradas. Lista que permite selecionar se a irregularidade encontrada. Múltipla Seleção.</w:t>
      </w:r>
    </w:p>
    <w:p w14:paraId="1D524E31" w14:textId="77777777" w:rsidR="00522113" w:rsidRDefault="00B51388">
      <w:pPr>
        <w:numPr>
          <w:ilvl w:val="3"/>
          <w:numId w:val="62"/>
        </w:numPr>
        <w:spacing w:line="360" w:lineRule="auto"/>
        <w:ind w:right="75"/>
      </w:pPr>
      <w:r>
        <w:rPr>
          <w:rFonts w:ascii="Calibri" w:eastAsia="Calibri" w:hAnsi="Calibri" w:cs="Calibri"/>
          <w:b/>
          <w:sz w:val="24"/>
        </w:rPr>
        <w:t>Opções</w:t>
      </w:r>
      <w:r>
        <w:rPr>
          <w:rFonts w:ascii="Calibri" w:eastAsia="Calibri" w:hAnsi="Calibri" w:cs="Calibri"/>
          <w:sz w:val="24"/>
        </w:rPr>
        <w:t>: Intervenção na vizinhança sem aut</w:t>
      </w:r>
      <w:r>
        <w:rPr>
          <w:rFonts w:ascii="Calibri" w:eastAsia="Calibri" w:hAnsi="Calibri" w:cs="Calibri"/>
          <w:sz w:val="24"/>
        </w:rPr>
        <w:t>orização, Intervenção sem autorização, Não comunicar transferência, Não informar necessidade de obras, Não registrar no cartório e Obras em desacordo ao projeto aprovado.</w:t>
      </w:r>
    </w:p>
    <w:p w14:paraId="798E7102" w14:textId="77777777" w:rsidR="00522113" w:rsidRDefault="00B51388">
      <w:pPr>
        <w:numPr>
          <w:ilvl w:val="2"/>
          <w:numId w:val="62"/>
        </w:numPr>
        <w:spacing w:line="360" w:lineRule="auto"/>
        <w:ind w:right="75"/>
      </w:pPr>
      <w:r>
        <w:rPr>
          <w:rFonts w:ascii="Calibri" w:eastAsia="Calibri" w:hAnsi="Calibri" w:cs="Calibri"/>
          <w:b/>
          <w:sz w:val="24"/>
        </w:rPr>
        <w:t>Tipo de Intervenção</w:t>
      </w:r>
      <w:r>
        <w:rPr>
          <w:rFonts w:ascii="Calibri" w:eastAsia="Calibri" w:hAnsi="Calibri" w:cs="Calibri"/>
          <w:sz w:val="24"/>
        </w:rPr>
        <w:t xml:space="preserve">: Campo visível somente se a opção Sim estiver marcada </w:t>
      </w:r>
      <w:r>
        <w:rPr>
          <w:rFonts w:ascii="Calibri" w:eastAsia="Calibri" w:hAnsi="Calibri" w:cs="Calibri"/>
          <w:sz w:val="24"/>
        </w:rPr>
        <w:lastRenderedPageBreak/>
        <w:t>no campo Ir</w:t>
      </w:r>
      <w:r>
        <w:rPr>
          <w:rFonts w:ascii="Calibri" w:eastAsia="Calibri" w:hAnsi="Calibri" w:cs="Calibri"/>
          <w:sz w:val="24"/>
        </w:rPr>
        <w:t>regularidades encontradas e em pelo menos marcada uma das opções das quais sejam "intervenção na vizinhança sem autorização", "Intervenção sem autorização", "obras em desacordo ao projeto aprovado". Lista que permite selecionar se o tipo de intervenção. Se</w:t>
      </w:r>
      <w:r>
        <w:rPr>
          <w:rFonts w:ascii="Calibri" w:eastAsia="Calibri" w:hAnsi="Calibri" w:cs="Calibri"/>
          <w:sz w:val="24"/>
        </w:rPr>
        <w:t>leção única.</w:t>
      </w:r>
    </w:p>
    <w:p w14:paraId="6892574E" w14:textId="77777777" w:rsidR="00522113" w:rsidRDefault="00B51388">
      <w:pPr>
        <w:numPr>
          <w:ilvl w:val="3"/>
          <w:numId w:val="62"/>
        </w:numPr>
        <w:spacing w:line="360" w:lineRule="auto"/>
        <w:ind w:right="75"/>
      </w:pPr>
      <w:r>
        <w:rPr>
          <w:rFonts w:ascii="Calibri" w:eastAsia="Calibri" w:hAnsi="Calibri" w:cs="Calibri"/>
          <w:b/>
          <w:sz w:val="24"/>
        </w:rPr>
        <w:t>Opções</w:t>
      </w:r>
      <w:r>
        <w:rPr>
          <w:rFonts w:ascii="Calibri" w:eastAsia="Calibri" w:hAnsi="Calibri" w:cs="Calibri"/>
          <w:sz w:val="24"/>
        </w:rPr>
        <w:t>: Demolição, Equipamentos Publicitários ou de Sinalização, Instalações Provisórias, Reforma ou Construção Nova, Reforma Simplificada e Restauração.</w:t>
      </w:r>
    </w:p>
    <w:p w14:paraId="512C35A9" w14:textId="77777777" w:rsidR="00522113" w:rsidRDefault="00B51388">
      <w:pPr>
        <w:numPr>
          <w:ilvl w:val="1"/>
          <w:numId w:val="62"/>
        </w:numPr>
        <w:spacing w:line="360" w:lineRule="auto"/>
        <w:ind w:right="75"/>
      </w:pPr>
      <w:r>
        <w:rPr>
          <w:rFonts w:ascii="Calibri" w:eastAsia="Calibri" w:hAnsi="Calibri" w:cs="Calibri"/>
          <w:b/>
          <w:sz w:val="24"/>
        </w:rPr>
        <w:t>Obras</w:t>
      </w:r>
      <w:r>
        <w:rPr>
          <w:rFonts w:ascii="Calibri" w:eastAsia="Calibri" w:hAnsi="Calibri" w:cs="Calibri"/>
          <w:sz w:val="24"/>
        </w:rPr>
        <w:t xml:space="preserve">: </w:t>
      </w:r>
    </w:p>
    <w:p w14:paraId="28136492" w14:textId="77777777" w:rsidR="00522113" w:rsidRDefault="00B51388">
      <w:pPr>
        <w:numPr>
          <w:ilvl w:val="2"/>
          <w:numId w:val="62"/>
        </w:numPr>
        <w:spacing w:line="360" w:lineRule="auto"/>
        <w:ind w:right="75"/>
      </w:pPr>
      <w:r>
        <w:rPr>
          <w:rFonts w:ascii="Calibri" w:eastAsia="Calibri" w:hAnsi="Calibri" w:cs="Calibri"/>
          <w:b/>
          <w:sz w:val="24"/>
        </w:rPr>
        <w:t>Em Andamento</w:t>
      </w:r>
      <w:r>
        <w:rPr>
          <w:rFonts w:ascii="Calibri" w:eastAsia="Calibri" w:hAnsi="Calibri" w:cs="Calibri"/>
          <w:sz w:val="24"/>
        </w:rPr>
        <w:t>: Lista que permite selecionar se há ou não obras em andamento no res</w:t>
      </w:r>
      <w:r>
        <w:rPr>
          <w:rFonts w:ascii="Calibri" w:eastAsia="Calibri" w:hAnsi="Calibri" w:cs="Calibri"/>
          <w:sz w:val="24"/>
        </w:rPr>
        <w:t>pectivo Bem. Seleção única. Campo obrigatório.</w:t>
      </w:r>
    </w:p>
    <w:p w14:paraId="0B05F628" w14:textId="77777777" w:rsidR="00522113" w:rsidRDefault="00B51388">
      <w:pPr>
        <w:numPr>
          <w:ilvl w:val="3"/>
          <w:numId w:val="62"/>
        </w:numPr>
        <w:spacing w:line="360" w:lineRule="auto"/>
        <w:ind w:right="75"/>
      </w:pPr>
      <w:r>
        <w:rPr>
          <w:rFonts w:ascii="Calibri" w:eastAsia="Calibri" w:hAnsi="Calibri" w:cs="Calibri"/>
          <w:sz w:val="24"/>
        </w:rPr>
        <w:t>Opções: Sim e Não.</w:t>
      </w:r>
    </w:p>
    <w:p w14:paraId="7EC10A16" w14:textId="77777777" w:rsidR="00522113" w:rsidRDefault="00B51388">
      <w:pPr>
        <w:numPr>
          <w:ilvl w:val="2"/>
          <w:numId w:val="62"/>
        </w:numPr>
        <w:spacing w:line="360" w:lineRule="auto"/>
        <w:ind w:right="75"/>
      </w:pPr>
      <w:r>
        <w:rPr>
          <w:rFonts w:ascii="Calibri" w:eastAsia="Calibri" w:hAnsi="Calibri" w:cs="Calibri"/>
          <w:b/>
          <w:sz w:val="24"/>
        </w:rPr>
        <w:t>Obra Autorizada</w:t>
      </w:r>
      <w:r>
        <w:rPr>
          <w:rFonts w:ascii="Calibri" w:eastAsia="Calibri" w:hAnsi="Calibri" w:cs="Calibri"/>
          <w:sz w:val="24"/>
        </w:rPr>
        <w:t>: Lista que permite selecionar se a obra é ou não autorizada. Seleção única. Campo obrigatório. Campo obrigatório. Campo visível somente se a opção Sim estiver marcada no camp</w:t>
      </w:r>
      <w:r>
        <w:rPr>
          <w:rFonts w:ascii="Calibri" w:eastAsia="Calibri" w:hAnsi="Calibri" w:cs="Calibri"/>
          <w:sz w:val="24"/>
        </w:rPr>
        <w:t>o Em Andamento.</w:t>
      </w:r>
    </w:p>
    <w:p w14:paraId="4EACD89D" w14:textId="77777777" w:rsidR="00522113" w:rsidRDefault="00B51388">
      <w:pPr>
        <w:numPr>
          <w:ilvl w:val="3"/>
          <w:numId w:val="62"/>
        </w:numPr>
        <w:spacing w:line="360" w:lineRule="auto"/>
        <w:ind w:right="75"/>
      </w:pPr>
      <w:r>
        <w:rPr>
          <w:rFonts w:ascii="Calibri" w:eastAsia="Calibri" w:hAnsi="Calibri" w:cs="Calibri"/>
          <w:sz w:val="24"/>
        </w:rPr>
        <w:t>Opções: Sim e Não.</w:t>
      </w:r>
    </w:p>
    <w:p w14:paraId="57FEEB28" w14:textId="77777777" w:rsidR="00522113" w:rsidRDefault="00B51388">
      <w:pPr>
        <w:numPr>
          <w:ilvl w:val="2"/>
          <w:numId w:val="62"/>
        </w:numPr>
        <w:spacing w:line="360" w:lineRule="auto"/>
        <w:ind w:right="75"/>
      </w:pPr>
      <w:r>
        <w:rPr>
          <w:rFonts w:ascii="Calibri" w:eastAsia="Calibri" w:hAnsi="Calibri" w:cs="Calibri"/>
          <w:b/>
          <w:sz w:val="24"/>
        </w:rPr>
        <w:t>Em conformidade</w:t>
      </w:r>
      <w:r>
        <w:rPr>
          <w:rFonts w:ascii="Calibri" w:eastAsia="Calibri" w:hAnsi="Calibri" w:cs="Calibri"/>
          <w:sz w:val="24"/>
        </w:rPr>
        <w:t xml:space="preserve"> </w:t>
      </w:r>
      <w:r>
        <w:rPr>
          <w:rFonts w:ascii="Calibri" w:eastAsia="Calibri" w:hAnsi="Calibri" w:cs="Calibri"/>
          <w:b/>
          <w:sz w:val="24"/>
        </w:rPr>
        <w:t>com o projeto aprovado</w:t>
      </w:r>
      <w:r>
        <w:rPr>
          <w:rFonts w:ascii="Calibri" w:eastAsia="Calibri" w:hAnsi="Calibri" w:cs="Calibri"/>
          <w:sz w:val="24"/>
        </w:rPr>
        <w:t xml:space="preserve">: Lista que permite selecionar se a obra está ou não em conformidade com o projeto aprovado. Seleção única. Campo obrigatório. Campo visível somente se a opção Sim estiver marcada no </w:t>
      </w:r>
      <w:r>
        <w:rPr>
          <w:rFonts w:ascii="Calibri" w:eastAsia="Calibri" w:hAnsi="Calibri" w:cs="Calibri"/>
          <w:sz w:val="24"/>
        </w:rPr>
        <w:t>campo Obra Autorizada.</w:t>
      </w:r>
    </w:p>
    <w:p w14:paraId="69903B7D" w14:textId="77777777" w:rsidR="00522113" w:rsidRDefault="00B51388">
      <w:pPr>
        <w:numPr>
          <w:ilvl w:val="3"/>
          <w:numId w:val="62"/>
        </w:numPr>
        <w:spacing w:line="360" w:lineRule="auto"/>
        <w:ind w:right="75"/>
      </w:pPr>
      <w:r>
        <w:rPr>
          <w:rFonts w:ascii="Calibri" w:eastAsia="Calibri" w:hAnsi="Calibri" w:cs="Calibri"/>
          <w:sz w:val="24"/>
        </w:rPr>
        <w:t>Opções: Sim e Não.</w:t>
      </w:r>
    </w:p>
    <w:p w14:paraId="5D472212" w14:textId="77777777" w:rsidR="00522113" w:rsidRDefault="00B51388">
      <w:pPr>
        <w:numPr>
          <w:ilvl w:val="1"/>
          <w:numId w:val="62"/>
        </w:numPr>
        <w:spacing w:line="360" w:lineRule="auto"/>
        <w:ind w:right="75"/>
      </w:pPr>
      <w:r>
        <w:rPr>
          <w:rFonts w:ascii="Calibri" w:eastAsia="Calibri" w:hAnsi="Calibri" w:cs="Calibri"/>
          <w:b/>
          <w:sz w:val="24"/>
        </w:rPr>
        <w:t>Danos</w:t>
      </w:r>
      <w:r>
        <w:rPr>
          <w:rFonts w:ascii="Calibri" w:eastAsia="Calibri" w:hAnsi="Calibri" w:cs="Calibri"/>
          <w:sz w:val="24"/>
        </w:rPr>
        <w:t>: Lista que permite selecionar se houve ou não danos ao respectivo Bem. Seleção única. Campo não obrigatório.</w:t>
      </w:r>
    </w:p>
    <w:p w14:paraId="0CF2E974" w14:textId="77777777" w:rsidR="00522113" w:rsidRDefault="00B51388">
      <w:pPr>
        <w:numPr>
          <w:ilvl w:val="2"/>
          <w:numId w:val="62"/>
        </w:numPr>
        <w:spacing w:line="360" w:lineRule="auto"/>
        <w:ind w:right="75"/>
      </w:pPr>
      <w:r>
        <w:rPr>
          <w:rFonts w:ascii="Calibri" w:eastAsia="Calibri" w:hAnsi="Calibri" w:cs="Calibri"/>
          <w:b/>
          <w:sz w:val="24"/>
        </w:rPr>
        <w:t>Opções</w:t>
      </w:r>
      <w:r>
        <w:rPr>
          <w:rFonts w:ascii="Calibri" w:eastAsia="Calibri" w:hAnsi="Calibri" w:cs="Calibri"/>
          <w:sz w:val="24"/>
        </w:rPr>
        <w:t>: Sim e Não.</w:t>
      </w:r>
    </w:p>
    <w:p w14:paraId="5DF2C39B" w14:textId="77777777" w:rsidR="00522113" w:rsidRDefault="00B51388">
      <w:pPr>
        <w:numPr>
          <w:ilvl w:val="1"/>
          <w:numId w:val="62"/>
        </w:numPr>
        <w:spacing w:line="360" w:lineRule="auto"/>
        <w:ind w:right="75"/>
      </w:pPr>
      <w:r>
        <w:rPr>
          <w:rFonts w:ascii="Calibri" w:eastAsia="Calibri" w:hAnsi="Calibri" w:cs="Calibri"/>
          <w:b/>
          <w:sz w:val="24"/>
        </w:rPr>
        <w:t>Tipo de Dano</w:t>
      </w:r>
      <w:r>
        <w:rPr>
          <w:rFonts w:ascii="Calibri" w:eastAsia="Calibri" w:hAnsi="Calibri" w:cs="Calibri"/>
          <w:sz w:val="24"/>
        </w:rPr>
        <w:t xml:space="preserve">: Lista que permite selecionar se houve dano ou não. Seleção única. </w:t>
      </w:r>
      <w:r>
        <w:rPr>
          <w:rFonts w:ascii="Calibri" w:eastAsia="Calibri" w:hAnsi="Calibri" w:cs="Calibri"/>
          <w:sz w:val="24"/>
        </w:rPr>
        <w:t>Campo obrigatório. Campo visível somente se a opção Sim estiver marcada no campo Danos.</w:t>
      </w:r>
    </w:p>
    <w:p w14:paraId="4547018D" w14:textId="77777777" w:rsidR="00522113" w:rsidRDefault="00B51388">
      <w:pPr>
        <w:numPr>
          <w:ilvl w:val="2"/>
          <w:numId w:val="62"/>
        </w:numPr>
        <w:spacing w:line="360" w:lineRule="auto"/>
        <w:ind w:right="75"/>
      </w:pPr>
      <w:r>
        <w:rPr>
          <w:rFonts w:ascii="Calibri" w:eastAsia="Calibri" w:hAnsi="Calibri" w:cs="Calibri"/>
          <w:b/>
          <w:sz w:val="24"/>
        </w:rPr>
        <w:t>Opções</w:t>
      </w:r>
      <w:r>
        <w:rPr>
          <w:rFonts w:ascii="Calibri" w:eastAsia="Calibri" w:hAnsi="Calibri" w:cs="Calibri"/>
          <w:sz w:val="24"/>
        </w:rPr>
        <w:t>: Dano Reparável e Dano Irreparável.</w:t>
      </w:r>
    </w:p>
    <w:p w14:paraId="50135BCF" w14:textId="77777777" w:rsidR="00522113" w:rsidRDefault="00B51388">
      <w:pPr>
        <w:numPr>
          <w:ilvl w:val="1"/>
          <w:numId w:val="62"/>
        </w:numPr>
        <w:spacing w:line="360" w:lineRule="auto"/>
        <w:ind w:right="75"/>
      </w:pPr>
      <w:r>
        <w:rPr>
          <w:rFonts w:ascii="Calibri" w:eastAsia="Calibri" w:hAnsi="Calibri" w:cs="Calibri"/>
          <w:b/>
          <w:sz w:val="24"/>
        </w:rPr>
        <w:t>Ações</w:t>
      </w:r>
      <w:r>
        <w:rPr>
          <w:rFonts w:ascii="Calibri" w:eastAsia="Calibri" w:hAnsi="Calibri" w:cs="Calibri"/>
          <w:sz w:val="24"/>
        </w:rPr>
        <w:t>:</w:t>
      </w:r>
    </w:p>
    <w:p w14:paraId="11B5E905" w14:textId="77777777" w:rsidR="00522113" w:rsidRDefault="00B51388">
      <w:pPr>
        <w:numPr>
          <w:ilvl w:val="1"/>
          <w:numId w:val="62"/>
        </w:numPr>
        <w:spacing w:line="360" w:lineRule="auto"/>
        <w:ind w:right="75"/>
      </w:pPr>
      <w:r>
        <w:rPr>
          <w:rFonts w:ascii="Calibri" w:eastAsia="Calibri" w:hAnsi="Calibri" w:cs="Calibri"/>
          <w:b/>
          <w:sz w:val="24"/>
        </w:rPr>
        <w:t>Executar Fiscalização</w:t>
      </w:r>
      <w:r>
        <w:rPr>
          <w:rFonts w:ascii="Calibri" w:eastAsia="Calibri" w:hAnsi="Calibri" w:cs="Calibri"/>
          <w:sz w:val="24"/>
        </w:rPr>
        <w:t>: Ao acionar esta opção, o sistema confirma o direcionamento, e ao confirmar, o usuário será enca</w:t>
      </w:r>
      <w:r>
        <w:rPr>
          <w:rFonts w:ascii="Calibri" w:eastAsia="Calibri" w:hAnsi="Calibri" w:cs="Calibri"/>
          <w:sz w:val="24"/>
        </w:rPr>
        <w:t>minhado para a fiscalização respectiva do imóvel.</w:t>
      </w:r>
    </w:p>
    <w:p w14:paraId="0AB92FF9" w14:textId="77777777" w:rsidR="00522113" w:rsidRDefault="00B51388">
      <w:pPr>
        <w:numPr>
          <w:ilvl w:val="2"/>
          <w:numId w:val="62"/>
        </w:numPr>
        <w:spacing w:line="360" w:lineRule="auto"/>
        <w:ind w:right="75"/>
      </w:pPr>
      <w:r>
        <w:rPr>
          <w:rFonts w:ascii="Calibri" w:eastAsia="Calibri" w:hAnsi="Calibri" w:cs="Calibri"/>
          <w:b/>
          <w:sz w:val="24"/>
        </w:rPr>
        <w:t>Mensagem</w:t>
      </w:r>
      <w:r>
        <w:rPr>
          <w:rFonts w:ascii="Calibri" w:eastAsia="Calibri" w:hAnsi="Calibri" w:cs="Calibri"/>
          <w:sz w:val="24"/>
        </w:rPr>
        <w:t>: "Deseja realmente ser encaminhado para o cadastro da fiscalização específica do imóvel selecionado? Caso não tenha salvo os dados, os mesmos serão perdidos.".</w:t>
      </w:r>
    </w:p>
    <w:p w14:paraId="7D721E0C" w14:textId="77777777" w:rsidR="00522113" w:rsidRDefault="00B51388">
      <w:pPr>
        <w:numPr>
          <w:ilvl w:val="1"/>
          <w:numId w:val="62"/>
        </w:numPr>
        <w:spacing w:line="360" w:lineRule="auto"/>
        <w:ind w:right="75"/>
      </w:pPr>
      <w:r>
        <w:rPr>
          <w:rFonts w:ascii="Calibri" w:eastAsia="Calibri" w:hAnsi="Calibri" w:cs="Calibri"/>
          <w:b/>
          <w:sz w:val="24"/>
        </w:rPr>
        <w:lastRenderedPageBreak/>
        <w:t>X (Excluir)</w:t>
      </w:r>
      <w:r>
        <w:rPr>
          <w:rFonts w:ascii="Calibri" w:eastAsia="Calibri" w:hAnsi="Calibri" w:cs="Calibri"/>
          <w:sz w:val="24"/>
        </w:rPr>
        <w:t xml:space="preserve">: Ao acionar esta </w:t>
      </w:r>
      <w:r>
        <w:rPr>
          <w:rFonts w:ascii="Calibri" w:eastAsia="Calibri" w:hAnsi="Calibri" w:cs="Calibri"/>
          <w:sz w:val="24"/>
        </w:rPr>
        <w:t>opção, o sistema deverá excluir a respectiva opção selecionada do respectivo campo.</w:t>
      </w:r>
    </w:p>
    <w:p w14:paraId="1DF7B436" w14:textId="77777777" w:rsidR="00522113" w:rsidRDefault="00B51388">
      <w:pPr>
        <w:numPr>
          <w:ilvl w:val="1"/>
          <w:numId w:val="62"/>
        </w:numPr>
        <w:spacing w:line="360" w:lineRule="auto"/>
        <w:ind w:right="75"/>
      </w:pPr>
      <w:r>
        <w:rPr>
          <w:rFonts w:ascii="Calibri" w:eastAsia="Calibri" w:hAnsi="Calibri" w:cs="Calibri"/>
          <w:b/>
          <w:sz w:val="24"/>
        </w:rPr>
        <w:t>Salvar</w:t>
      </w:r>
      <w:r>
        <w:rPr>
          <w:rFonts w:ascii="Calibri" w:eastAsia="Calibri" w:hAnsi="Calibri" w:cs="Calibri"/>
          <w:sz w:val="24"/>
        </w:rPr>
        <w:t>: Ao acionar esta opção, o sistema deverá salvar os dados preenchidos nas abas.</w:t>
      </w:r>
    </w:p>
    <w:p w14:paraId="42C94D37" w14:textId="77777777" w:rsidR="00522113" w:rsidRDefault="00B51388">
      <w:pPr>
        <w:numPr>
          <w:ilvl w:val="1"/>
          <w:numId w:val="62"/>
        </w:numPr>
        <w:spacing w:line="360" w:lineRule="auto"/>
        <w:ind w:right="75"/>
      </w:pPr>
      <w:r>
        <w:rPr>
          <w:rFonts w:ascii="Calibri" w:eastAsia="Calibri" w:hAnsi="Calibri" w:cs="Calibri"/>
          <w:b/>
          <w:sz w:val="24"/>
        </w:rPr>
        <w:t>Concluir</w:t>
      </w:r>
      <w:r>
        <w:rPr>
          <w:rFonts w:ascii="Calibri" w:eastAsia="Calibri" w:hAnsi="Calibri" w:cs="Calibri"/>
          <w:sz w:val="24"/>
        </w:rPr>
        <w:t xml:space="preserve"> </w:t>
      </w:r>
      <w:r>
        <w:rPr>
          <w:rFonts w:ascii="Calibri" w:eastAsia="Calibri" w:hAnsi="Calibri" w:cs="Calibri"/>
          <w:b/>
          <w:sz w:val="24"/>
        </w:rPr>
        <w:t>Fiscalização</w:t>
      </w:r>
      <w:r>
        <w:rPr>
          <w:rFonts w:ascii="Calibri" w:eastAsia="Calibri" w:hAnsi="Calibri" w:cs="Calibri"/>
          <w:sz w:val="24"/>
        </w:rPr>
        <w:t xml:space="preserve">: Ao acionar esta opção, o sistema deverá apresentar </w:t>
      </w:r>
      <w:r>
        <w:rPr>
          <w:rFonts w:ascii="Calibri" w:eastAsia="Calibri" w:hAnsi="Calibri" w:cs="Calibri"/>
          <w:sz w:val="24"/>
        </w:rPr>
        <w:t>mensagem, e ao ser confirmado, concluir o preenchimento da fiscalização.</w:t>
      </w:r>
    </w:p>
    <w:p w14:paraId="3FA40967" w14:textId="77777777" w:rsidR="00522113" w:rsidRDefault="00B51388">
      <w:pPr>
        <w:numPr>
          <w:ilvl w:val="2"/>
          <w:numId w:val="62"/>
        </w:numPr>
        <w:spacing w:line="360" w:lineRule="auto"/>
        <w:ind w:right="75"/>
      </w:pPr>
      <w:r>
        <w:rPr>
          <w:rFonts w:ascii="Calibri" w:eastAsia="Calibri" w:hAnsi="Calibri" w:cs="Calibri"/>
          <w:b/>
          <w:sz w:val="24"/>
        </w:rPr>
        <w:t>Mensagem</w:t>
      </w:r>
      <w:r>
        <w:rPr>
          <w:rFonts w:ascii="Calibri" w:eastAsia="Calibri" w:hAnsi="Calibri" w:cs="Calibri"/>
          <w:sz w:val="24"/>
        </w:rPr>
        <w:t>: "Deseja concluir a fiscalização? Após a conclusão não será mais permitido alterar suas informações."</w:t>
      </w:r>
    </w:p>
    <w:p w14:paraId="130986C4" w14:textId="77777777" w:rsidR="00522113" w:rsidRDefault="00B51388">
      <w:pPr>
        <w:numPr>
          <w:ilvl w:val="1"/>
          <w:numId w:val="62"/>
        </w:numPr>
        <w:spacing w:line="360" w:lineRule="auto"/>
        <w:ind w:right="75"/>
      </w:pPr>
      <w:r>
        <w:rPr>
          <w:rFonts w:ascii="Calibri" w:eastAsia="Calibri" w:hAnsi="Calibri" w:cs="Calibri"/>
          <w:b/>
          <w:sz w:val="24"/>
        </w:rPr>
        <w:t>Voltar</w:t>
      </w:r>
      <w:r>
        <w:rPr>
          <w:rFonts w:ascii="Calibri" w:eastAsia="Calibri" w:hAnsi="Calibri" w:cs="Calibri"/>
          <w:sz w:val="24"/>
        </w:rPr>
        <w:t>: Ao acionar esta opção, o sistema deverá direcionar o usuário par</w:t>
      </w:r>
      <w:r>
        <w:rPr>
          <w:rFonts w:ascii="Calibri" w:eastAsia="Calibri" w:hAnsi="Calibri" w:cs="Calibri"/>
          <w:sz w:val="24"/>
        </w:rPr>
        <w:t>a a tela de pesquisa de Atividades Programadas ou Fiscalizações Cadastradas, conforme de onde o usuário iniciou o fluxo.</w:t>
      </w:r>
    </w:p>
    <w:p w14:paraId="6F83D894" w14:textId="77777777" w:rsidR="00522113" w:rsidRDefault="00B51388">
      <w:pPr>
        <w:spacing w:line="360" w:lineRule="auto"/>
        <w:ind w:left="105" w:right="75"/>
      </w:pPr>
      <w:r>
        <w:rPr>
          <w:noProof/>
        </w:rPr>
        <w:drawing>
          <wp:inline distT="0" distB="0" distL="0" distR="0" wp14:anchorId="45CCF0B9" wp14:editId="623BD3D4">
            <wp:extent cx="5924550" cy="4200525"/>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png"/>
                    <pic:cNvPicPr/>
                  </pic:nvPicPr>
                  <pic:blipFill>
                    <a:blip r:embed="rId339" cstate="print"/>
                    <a:stretch>
                      <a:fillRect/>
                    </a:stretch>
                  </pic:blipFill>
                  <pic:spPr>
                    <a:xfrm>
                      <a:off x="0" y="0"/>
                      <a:ext cx="5924550" cy="4200525"/>
                    </a:xfrm>
                    <a:prstGeom prst="rect">
                      <a:avLst/>
                    </a:prstGeom>
                  </pic:spPr>
                </pic:pic>
              </a:graphicData>
            </a:graphic>
          </wp:inline>
        </w:drawing>
      </w:r>
    </w:p>
    <w:p w14:paraId="30189BA1" w14:textId="77777777" w:rsidR="00522113" w:rsidRDefault="00522113">
      <w:pPr>
        <w:spacing w:before="15" w:line="165" w:lineRule="exact"/>
      </w:pPr>
    </w:p>
    <w:p w14:paraId="3B173EB0" w14:textId="77777777" w:rsidR="00522113" w:rsidRDefault="00522113">
      <w:pPr>
        <w:spacing w:before="15" w:line="165" w:lineRule="exact"/>
      </w:pPr>
    </w:p>
    <w:p w14:paraId="05CCBF8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40">
        <w:r>
          <w:rPr>
            <w:rFonts w:ascii="Tahoma" w:eastAsia="Tahoma" w:hAnsi="Tahoma" w:cs="Tahoma"/>
            <w:i/>
            <w:color w:val="6666FF"/>
          </w:rPr>
          <w:t>Easily create CHM Help docum</w:t>
        </w:r>
        <w:r>
          <w:rPr>
            <w:rFonts w:ascii="Tahoma" w:eastAsia="Tahoma" w:hAnsi="Tahoma" w:cs="Tahoma"/>
            <w:i/>
            <w:color w:val="6666FF"/>
          </w:rPr>
          <w:t>ents</w:t>
        </w:r>
      </w:hyperlink>
    </w:p>
    <w:p w14:paraId="1ADD675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56" w:name="_topic_ExecucaodaFiscalizacoes"/>
      <w:bookmarkEnd w:id="156"/>
      <w:r>
        <w:rPr>
          <w:rFonts w:ascii="Tahoma" w:eastAsia="Tahoma" w:hAnsi="Tahoma" w:cs="Tahoma"/>
          <w:i/>
          <w:color w:val="243F60"/>
          <w:sz w:val="22"/>
        </w:rPr>
        <w:t>Execução da Fiscalizações</w:t>
      </w:r>
    </w:p>
    <w:p w14:paraId="3AD2CD73" w14:textId="77777777" w:rsidR="00522113" w:rsidRDefault="00B51388">
      <w:pPr>
        <w:spacing w:line="360" w:lineRule="auto"/>
        <w:ind w:left="105" w:right="75"/>
      </w:pPr>
      <w:r>
        <w:rPr>
          <w:rFonts w:ascii="Calibri" w:eastAsia="Calibri" w:hAnsi="Calibri" w:cs="Calibri"/>
          <w:sz w:val="24"/>
        </w:rPr>
        <w:t>Na aba "</w:t>
      </w:r>
      <w:r>
        <w:rPr>
          <w:rFonts w:ascii="Calibri" w:eastAsia="Calibri" w:hAnsi="Calibri" w:cs="Calibri"/>
          <w:b/>
          <w:sz w:val="24"/>
        </w:rPr>
        <w:t>Execução da Fiscalizações</w:t>
      </w:r>
      <w:r>
        <w:rPr>
          <w:rFonts w:ascii="Calibri" w:eastAsia="Calibri" w:hAnsi="Calibri" w:cs="Calibri"/>
          <w:sz w:val="24"/>
        </w:rPr>
        <w:t>", o usuário irá informar os dados da equipe planejada para a ação de Fiscalização.</w:t>
      </w:r>
    </w:p>
    <w:p w14:paraId="442081E1" w14:textId="77777777" w:rsidR="00522113" w:rsidRDefault="00B51388">
      <w:pPr>
        <w:spacing w:before="105"/>
        <w:ind w:left="105"/>
      </w:pPr>
      <w:r>
        <w:rPr>
          <w:noProof/>
        </w:rPr>
        <w:lastRenderedPageBreak/>
        <w:drawing>
          <wp:inline distT="0" distB="0" distL="0" distR="0" wp14:anchorId="2C3A5810" wp14:editId="555134CE">
            <wp:extent cx="5924550" cy="7610475"/>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png"/>
                    <pic:cNvPicPr/>
                  </pic:nvPicPr>
                  <pic:blipFill>
                    <a:blip r:embed="rId341" cstate="print"/>
                    <a:stretch>
                      <a:fillRect/>
                    </a:stretch>
                  </pic:blipFill>
                  <pic:spPr>
                    <a:xfrm>
                      <a:off x="0" y="0"/>
                      <a:ext cx="5924550" cy="7610475"/>
                    </a:xfrm>
                    <a:prstGeom prst="rect">
                      <a:avLst/>
                    </a:prstGeom>
                  </pic:spPr>
                </pic:pic>
              </a:graphicData>
            </a:graphic>
          </wp:inline>
        </w:drawing>
      </w:r>
    </w:p>
    <w:p w14:paraId="2E236B0F" w14:textId="77777777" w:rsidR="00522113" w:rsidRDefault="00522113">
      <w:pPr>
        <w:spacing w:before="15" w:line="165" w:lineRule="exact"/>
      </w:pPr>
    </w:p>
    <w:p w14:paraId="1FCEDB85" w14:textId="77777777" w:rsidR="00522113" w:rsidRDefault="00522113">
      <w:pPr>
        <w:spacing w:line="195" w:lineRule="exact"/>
      </w:pPr>
    </w:p>
    <w:p w14:paraId="5DC83237" w14:textId="77777777" w:rsidR="00522113" w:rsidRDefault="00B51388">
      <w:pPr>
        <w:spacing w:before="15" w:line="360" w:lineRule="auto"/>
        <w:ind w:left="105" w:right="75"/>
      </w:pPr>
      <w:r>
        <w:rPr>
          <w:rFonts w:ascii="Calibri" w:eastAsia="Calibri" w:hAnsi="Calibri" w:cs="Calibri"/>
          <w:sz w:val="24"/>
        </w:rPr>
        <w:t xml:space="preserve">O sistema deverá inserir o usuário que está realizando o cadastro da fiscalização automaticamente como </w:t>
      </w:r>
      <w:r>
        <w:rPr>
          <w:rFonts w:ascii="Calibri" w:eastAsia="Calibri" w:hAnsi="Calibri" w:cs="Calibri"/>
          <w:b/>
          <w:sz w:val="24"/>
        </w:rPr>
        <w:t>"Fiscais que Realizaram a Fiscalização”.</w:t>
      </w:r>
      <w:r>
        <w:rPr>
          <w:rFonts w:ascii="Calibri" w:eastAsia="Calibri" w:hAnsi="Calibri" w:cs="Calibri"/>
          <w:sz w:val="24"/>
        </w:rPr>
        <w:t xml:space="preserve"> Para o registro do fiscal incluído automaticamente, o sistema deverá permitir somente a alteração dos dados, não permitindo a exclusão do fiscal da lista. </w:t>
      </w:r>
    </w:p>
    <w:p w14:paraId="643B4AF5" w14:textId="77777777" w:rsidR="00522113" w:rsidRDefault="00B51388">
      <w:pPr>
        <w:spacing w:line="360" w:lineRule="auto"/>
        <w:ind w:left="105" w:right="75"/>
      </w:pPr>
      <w:r>
        <w:rPr>
          <w:rFonts w:ascii="Calibri" w:eastAsia="Calibri" w:hAnsi="Calibri" w:cs="Calibri"/>
          <w:sz w:val="24"/>
        </w:rPr>
        <w:t xml:space="preserve">Quando  for  marcada  a  opção  </w:t>
      </w:r>
      <w:r>
        <w:rPr>
          <w:rFonts w:ascii="Calibri" w:eastAsia="Calibri" w:hAnsi="Calibri" w:cs="Calibri"/>
          <w:b/>
          <w:sz w:val="24"/>
        </w:rPr>
        <w:t>Fiscalização</w:t>
      </w:r>
      <w:r>
        <w:rPr>
          <w:rFonts w:ascii="Calibri" w:eastAsia="Calibri" w:hAnsi="Calibri" w:cs="Calibri"/>
          <w:b/>
          <w:spacing w:val="60"/>
          <w:sz w:val="24"/>
        </w:rPr>
        <w:t xml:space="preserve"> </w:t>
      </w:r>
      <w:r>
        <w:rPr>
          <w:rFonts w:ascii="Calibri" w:eastAsia="Calibri" w:hAnsi="Calibri" w:cs="Calibri"/>
          <w:b/>
          <w:sz w:val="24"/>
        </w:rPr>
        <w:t>não  acompanhada  por  colaborador</w:t>
      </w:r>
      <w:r>
        <w:rPr>
          <w:sz w:val="24"/>
        </w:rPr>
        <w:t>,</w:t>
      </w:r>
      <w:r>
        <w:rPr>
          <w:rFonts w:ascii="Calibri" w:eastAsia="Calibri" w:hAnsi="Calibri" w:cs="Calibri"/>
          <w:spacing w:val="60"/>
          <w:sz w:val="24"/>
        </w:rPr>
        <w:t xml:space="preserve"> </w:t>
      </w:r>
      <w:r>
        <w:rPr>
          <w:rFonts w:ascii="Calibri" w:eastAsia="Calibri" w:hAnsi="Calibri" w:cs="Calibri"/>
          <w:sz w:val="24"/>
        </w:rPr>
        <w:t xml:space="preserve">os </w:t>
      </w:r>
      <w:r>
        <w:rPr>
          <w:rFonts w:ascii="Calibri" w:eastAsia="Calibri" w:hAnsi="Calibri" w:cs="Calibri"/>
          <w:sz w:val="24"/>
        </w:rPr>
        <w:lastRenderedPageBreak/>
        <w:t>seguintes campos serão desabilitados: Função</w:t>
      </w:r>
      <w:r>
        <w:rPr>
          <w:sz w:val="24"/>
        </w:rPr>
        <w:t>,</w:t>
      </w:r>
      <w:r>
        <w:rPr>
          <w:rFonts w:ascii="Calibri" w:eastAsia="Calibri" w:hAnsi="Calibri" w:cs="Calibri"/>
          <w:sz w:val="24"/>
        </w:rPr>
        <w:t xml:space="preserve"> Nome, Qtd. Diárias e Número PCDP.</w:t>
      </w:r>
    </w:p>
    <w:p w14:paraId="51B7972F" w14:textId="77777777" w:rsidR="00522113" w:rsidRDefault="00B51388">
      <w:pPr>
        <w:spacing w:line="360" w:lineRule="auto"/>
        <w:ind w:left="105" w:right="75"/>
      </w:pPr>
      <w:r>
        <w:rPr>
          <w:rFonts w:ascii="Calibri" w:eastAsia="Calibri" w:hAnsi="Calibri" w:cs="Calibri"/>
          <w:sz w:val="24"/>
        </w:rPr>
        <w:t>No cadastro/alteração do Colaborador na Fiscalização, ao selecionar a opção Motorista no campo Função, o sistema deverá apresentar mensagem informativa.</w:t>
      </w:r>
    </w:p>
    <w:p w14:paraId="0B2FBB6C" w14:textId="77777777" w:rsidR="00522113" w:rsidRDefault="00B51388">
      <w:pPr>
        <w:numPr>
          <w:ilvl w:val="1"/>
          <w:numId w:val="63"/>
        </w:numPr>
        <w:spacing w:line="360" w:lineRule="auto"/>
        <w:ind w:right="75"/>
      </w:pPr>
      <w:r>
        <w:rPr>
          <w:rFonts w:ascii="Calibri" w:eastAsia="Calibri" w:hAnsi="Calibri" w:cs="Calibri"/>
          <w:b/>
          <w:sz w:val="24"/>
        </w:rPr>
        <w:t>Mensagem</w:t>
      </w:r>
      <w:r>
        <w:rPr>
          <w:rFonts w:ascii="Calibri" w:eastAsia="Calibri" w:hAnsi="Calibri" w:cs="Calibri"/>
          <w:sz w:val="24"/>
        </w:rPr>
        <w:t>: "Esta funcion</w:t>
      </w:r>
      <w:r>
        <w:rPr>
          <w:rFonts w:ascii="Calibri" w:eastAsia="Calibri" w:hAnsi="Calibri" w:cs="Calibri"/>
          <w:sz w:val="24"/>
        </w:rPr>
        <w:t>alidade se aplica apenas em caso do motorista ser servidor do IPHAN. Caso o motorista seja prestador de serviço de uma empresa terceirizada, desconsiderar sua inclusão.".</w:t>
      </w:r>
    </w:p>
    <w:p w14:paraId="4135CD71" w14:textId="77777777" w:rsidR="00522113" w:rsidRDefault="00522113">
      <w:pPr>
        <w:spacing w:line="360" w:lineRule="auto"/>
        <w:ind w:left="105" w:right="75"/>
      </w:pPr>
    </w:p>
    <w:p w14:paraId="48172C2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42">
        <w:r>
          <w:rPr>
            <w:rFonts w:ascii="Tahoma" w:eastAsia="Tahoma" w:hAnsi="Tahoma" w:cs="Tahoma"/>
            <w:i/>
            <w:color w:val="6666FF"/>
          </w:rPr>
          <w:t>Free CHM Help documentation generator</w:t>
        </w:r>
      </w:hyperlink>
    </w:p>
    <w:p w14:paraId="3C05FF0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57" w:name="_topic_Observacoes1"/>
      <w:bookmarkEnd w:id="157"/>
      <w:r>
        <w:rPr>
          <w:rFonts w:ascii="Tahoma" w:eastAsia="Tahoma" w:hAnsi="Tahoma" w:cs="Tahoma"/>
          <w:i/>
          <w:color w:val="243F60"/>
          <w:sz w:val="22"/>
        </w:rPr>
        <w:t>Observações</w:t>
      </w:r>
    </w:p>
    <w:p w14:paraId="4D14A899" w14:textId="77777777" w:rsidR="00522113" w:rsidRDefault="00B51388">
      <w:pPr>
        <w:spacing w:line="360" w:lineRule="auto"/>
        <w:ind w:left="105" w:right="75"/>
      </w:pPr>
      <w:r>
        <w:rPr>
          <w:rFonts w:ascii="Calibri" w:eastAsia="Calibri" w:hAnsi="Calibri" w:cs="Calibri"/>
          <w:sz w:val="24"/>
        </w:rPr>
        <w:t>Na aba "</w:t>
      </w:r>
      <w:r>
        <w:rPr>
          <w:rFonts w:ascii="Calibri" w:eastAsia="Calibri" w:hAnsi="Calibri" w:cs="Calibri"/>
          <w:b/>
          <w:sz w:val="24"/>
        </w:rPr>
        <w:t>Observações</w:t>
      </w:r>
      <w:r>
        <w:rPr>
          <w:rFonts w:ascii="Calibri" w:eastAsia="Calibri" w:hAnsi="Calibri" w:cs="Calibri"/>
          <w:sz w:val="24"/>
        </w:rPr>
        <w:t>", o usuário poderá acrescentar alguma observação a Fiscalização.</w:t>
      </w:r>
    </w:p>
    <w:p w14:paraId="2C94CA41" w14:textId="77777777" w:rsidR="00522113" w:rsidRDefault="00522113">
      <w:pPr>
        <w:spacing w:before="15" w:line="255" w:lineRule="exact"/>
      </w:pPr>
    </w:p>
    <w:p w14:paraId="631FDCD4" w14:textId="77777777" w:rsidR="00522113" w:rsidRDefault="00B51388">
      <w:pPr>
        <w:ind w:left="105"/>
      </w:pPr>
      <w:r>
        <w:rPr>
          <w:noProof/>
        </w:rPr>
        <w:drawing>
          <wp:inline distT="0" distB="0" distL="0" distR="0" wp14:anchorId="27639842" wp14:editId="32D4D227">
            <wp:extent cx="5924550" cy="3371850"/>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png"/>
                    <pic:cNvPicPr/>
                  </pic:nvPicPr>
                  <pic:blipFill>
                    <a:blip r:embed="rId343" cstate="print"/>
                    <a:stretch>
                      <a:fillRect/>
                    </a:stretch>
                  </pic:blipFill>
                  <pic:spPr>
                    <a:xfrm>
                      <a:off x="0" y="0"/>
                      <a:ext cx="5924550" cy="3371850"/>
                    </a:xfrm>
                    <a:prstGeom prst="rect">
                      <a:avLst/>
                    </a:prstGeom>
                  </pic:spPr>
                </pic:pic>
              </a:graphicData>
            </a:graphic>
          </wp:inline>
        </w:drawing>
      </w:r>
    </w:p>
    <w:p w14:paraId="58679A37" w14:textId="77777777" w:rsidR="00522113" w:rsidRDefault="00522113">
      <w:pPr>
        <w:spacing w:before="15" w:line="120" w:lineRule="exact"/>
      </w:pPr>
    </w:p>
    <w:p w14:paraId="19940AB9" w14:textId="77777777" w:rsidR="00522113" w:rsidRDefault="00522113">
      <w:pPr>
        <w:spacing w:line="195" w:lineRule="exact"/>
      </w:pPr>
    </w:p>
    <w:p w14:paraId="5F6C0D68" w14:textId="77777777" w:rsidR="00522113" w:rsidRDefault="00522113">
      <w:pPr>
        <w:spacing w:line="195" w:lineRule="exact"/>
      </w:pPr>
    </w:p>
    <w:p w14:paraId="4F4B437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44">
        <w:r>
          <w:rPr>
            <w:rFonts w:ascii="Tahoma" w:eastAsia="Tahoma" w:hAnsi="Tahoma" w:cs="Tahoma"/>
            <w:i/>
            <w:color w:val="6666FF"/>
          </w:rPr>
          <w:t>Easily create HTML Help documents</w:t>
        </w:r>
      </w:hyperlink>
    </w:p>
    <w:p w14:paraId="15673F2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58" w:name="_topic_Fotos1"/>
      <w:bookmarkEnd w:id="158"/>
      <w:r>
        <w:rPr>
          <w:rFonts w:ascii="Tahoma" w:eastAsia="Tahoma" w:hAnsi="Tahoma" w:cs="Tahoma"/>
          <w:i/>
          <w:color w:val="243F60"/>
          <w:sz w:val="22"/>
        </w:rPr>
        <w:t>Fotos</w:t>
      </w:r>
    </w:p>
    <w:p w14:paraId="34EDE992" w14:textId="77777777" w:rsidR="00522113" w:rsidRDefault="00B51388">
      <w:pPr>
        <w:ind w:left="105"/>
      </w:pPr>
      <w:r>
        <w:rPr>
          <w:rFonts w:ascii="Calibri" w:eastAsia="Calibri" w:hAnsi="Calibri" w:cs="Calibri"/>
          <w:sz w:val="22"/>
        </w:rPr>
        <w:t>A ab</w:t>
      </w:r>
      <w:r>
        <w:rPr>
          <w:rFonts w:ascii="Calibri" w:eastAsia="Calibri" w:hAnsi="Calibri" w:cs="Calibri"/>
          <w:sz w:val="22"/>
        </w:rPr>
        <w:t xml:space="preserve">a Fotos será apresentada depois que a </w:t>
      </w:r>
      <w:r>
        <w:rPr>
          <w:rFonts w:ascii="Calibri" w:eastAsia="Calibri" w:hAnsi="Calibri" w:cs="Calibri"/>
          <w:b/>
          <w:sz w:val="22"/>
        </w:rPr>
        <w:t>Fiscalização</w:t>
      </w:r>
      <w:r>
        <w:rPr>
          <w:rFonts w:ascii="Calibri" w:eastAsia="Calibri" w:hAnsi="Calibri" w:cs="Calibri"/>
          <w:sz w:val="22"/>
        </w:rPr>
        <w:t xml:space="preserve"> for salva pela primeira vez</w:t>
      </w:r>
      <w:r>
        <w:rPr>
          <w:sz w:val="22"/>
        </w:rPr>
        <w:t>.</w:t>
      </w:r>
    </w:p>
    <w:p w14:paraId="2626674C" w14:textId="77777777" w:rsidR="00522113" w:rsidRDefault="00522113">
      <w:pPr>
        <w:spacing w:before="15" w:line="255" w:lineRule="exact"/>
      </w:pPr>
    </w:p>
    <w:p w14:paraId="2A559F9C" w14:textId="77777777" w:rsidR="00522113" w:rsidRDefault="00B51388">
      <w:pPr>
        <w:ind w:left="105"/>
      </w:pPr>
      <w:r>
        <w:rPr>
          <w:noProof/>
        </w:rPr>
        <w:lastRenderedPageBreak/>
        <w:drawing>
          <wp:inline distT="0" distB="0" distL="0" distR="0" wp14:anchorId="298EE229" wp14:editId="6986F703">
            <wp:extent cx="5924550" cy="2133600"/>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png"/>
                    <pic:cNvPicPr/>
                  </pic:nvPicPr>
                  <pic:blipFill>
                    <a:blip r:embed="rId345" cstate="print"/>
                    <a:stretch>
                      <a:fillRect/>
                    </a:stretch>
                  </pic:blipFill>
                  <pic:spPr>
                    <a:xfrm>
                      <a:off x="0" y="0"/>
                      <a:ext cx="5924550" cy="2133600"/>
                    </a:xfrm>
                    <a:prstGeom prst="rect">
                      <a:avLst/>
                    </a:prstGeom>
                  </pic:spPr>
                </pic:pic>
              </a:graphicData>
            </a:graphic>
          </wp:inline>
        </w:drawing>
      </w:r>
    </w:p>
    <w:p w14:paraId="31D8E4B6" w14:textId="77777777" w:rsidR="00522113" w:rsidRDefault="00522113">
      <w:pPr>
        <w:spacing w:before="15" w:line="180" w:lineRule="exact"/>
      </w:pPr>
    </w:p>
    <w:p w14:paraId="68CAE711" w14:textId="77777777" w:rsidR="00522113" w:rsidRDefault="00522113">
      <w:pPr>
        <w:spacing w:line="195" w:lineRule="exact"/>
      </w:pPr>
    </w:p>
    <w:p w14:paraId="4B0F65EB" w14:textId="77777777" w:rsidR="00522113" w:rsidRDefault="00B51388">
      <w:pPr>
        <w:spacing w:line="314" w:lineRule="auto"/>
        <w:ind w:left="105" w:right="45"/>
      </w:pPr>
      <w:r>
        <w:rPr>
          <w:rFonts w:ascii="Calibri" w:eastAsia="Calibri" w:hAnsi="Calibri" w:cs="Calibri"/>
          <w:sz w:val="24"/>
        </w:rPr>
        <w:t>O sistema suporta os formatos</w:t>
      </w:r>
      <w:r>
        <w:rPr>
          <w:rFonts w:ascii="Calibri" w:eastAsia="Calibri" w:hAnsi="Calibri" w:cs="Calibri"/>
          <w:b/>
          <w:sz w:val="24"/>
        </w:rPr>
        <w:t xml:space="preserve"> BMP, JPG, JPEG e PNG</w:t>
      </w:r>
      <w:r>
        <w:rPr>
          <w:rFonts w:ascii="Calibri" w:eastAsia="Calibri" w:hAnsi="Calibri" w:cs="Calibri"/>
          <w:sz w:val="24"/>
        </w:rPr>
        <w:t>. Para</w:t>
      </w:r>
      <w:r>
        <w:rPr>
          <w:rFonts w:ascii="Calibri" w:eastAsia="Calibri" w:hAnsi="Calibri" w:cs="Calibri"/>
          <w:spacing w:val="-15"/>
          <w:sz w:val="24"/>
        </w:rPr>
        <w:t xml:space="preserve"> </w:t>
      </w:r>
      <w:r>
        <w:rPr>
          <w:rFonts w:ascii="Calibri" w:eastAsia="Calibri" w:hAnsi="Calibri" w:cs="Calibri"/>
          <w:sz w:val="24"/>
        </w:rPr>
        <w:t>adicionar</w:t>
      </w:r>
      <w:r>
        <w:rPr>
          <w:rFonts w:ascii="Calibri" w:eastAsia="Calibri" w:hAnsi="Calibri" w:cs="Calibri"/>
          <w:spacing w:val="-15"/>
          <w:sz w:val="24"/>
        </w:rPr>
        <w:t xml:space="preserve"> </w:t>
      </w:r>
      <w:r>
        <w:rPr>
          <w:rFonts w:ascii="Calibri" w:eastAsia="Calibri" w:hAnsi="Calibri" w:cs="Calibri"/>
          <w:sz w:val="24"/>
        </w:rPr>
        <w:t>fotos</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opção </w:t>
      </w:r>
      <w:r>
        <w:rPr>
          <w:noProof/>
        </w:rPr>
        <w:drawing>
          <wp:inline distT="0" distB="0" distL="0" distR="0" wp14:anchorId="79BF302A" wp14:editId="36A7A1B0">
            <wp:extent cx="1323975" cy="266700"/>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png"/>
                    <pic:cNvPicPr/>
                  </pic:nvPicPr>
                  <pic:blipFill>
                    <a:blip r:embed="rId346" cstate="print"/>
                    <a:stretch>
                      <a:fillRect/>
                    </a:stretch>
                  </pic:blipFill>
                  <pic:spPr>
                    <a:xfrm>
                      <a:off x="0" y="0"/>
                      <a:ext cx="1323975" cy="266700"/>
                    </a:xfrm>
                    <a:prstGeom prst="rect">
                      <a:avLst/>
                    </a:prstGeom>
                  </pic:spPr>
                </pic:pic>
              </a:graphicData>
            </a:graphic>
          </wp:inline>
        </w:drawing>
      </w:r>
      <w:r>
        <w:rPr>
          <w:sz w:val="24"/>
        </w:rPr>
        <w:t>.</w:t>
      </w:r>
      <w:r>
        <w:rPr>
          <w:rFonts w:ascii="Calibri" w:eastAsia="Calibri" w:hAnsi="Calibri" w:cs="Calibri"/>
          <w:sz w:val="24"/>
        </w:rPr>
        <w:t xml:space="preserve"> É</w:t>
      </w:r>
      <w:r>
        <w:rPr>
          <w:rFonts w:ascii="Calibri" w:eastAsia="Calibri" w:hAnsi="Calibri" w:cs="Calibri"/>
          <w:spacing w:val="-15"/>
          <w:sz w:val="24"/>
        </w:rPr>
        <w:t xml:space="preserve"> </w:t>
      </w:r>
      <w:r>
        <w:rPr>
          <w:rFonts w:ascii="Calibri" w:eastAsia="Calibri" w:hAnsi="Calibri" w:cs="Calibri"/>
          <w:sz w:val="24"/>
        </w:rPr>
        <w:t>permitido adicionar mais de uma foto por vez</w:t>
      </w:r>
      <w:r>
        <w:rPr>
          <w:sz w:val="24"/>
        </w:rPr>
        <w:t>.</w:t>
      </w:r>
    </w:p>
    <w:p w14:paraId="28C5D40B" w14:textId="77777777" w:rsidR="00522113" w:rsidRDefault="00B51388">
      <w:pPr>
        <w:spacing w:before="105"/>
        <w:ind w:left="105"/>
      </w:pPr>
      <w:r>
        <w:rPr>
          <w:noProof/>
        </w:rPr>
        <w:lastRenderedPageBreak/>
        <w:drawing>
          <wp:inline distT="0" distB="0" distL="0" distR="0" wp14:anchorId="57F29C1A" wp14:editId="115B7002">
            <wp:extent cx="5924550" cy="8134350"/>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png"/>
                    <pic:cNvPicPr/>
                  </pic:nvPicPr>
                  <pic:blipFill>
                    <a:blip r:embed="rId347" cstate="print"/>
                    <a:stretch>
                      <a:fillRect/>
                    </a:stretch>
                  </pic:blipFill>
                  <pic:spPr>
                    <a:xfrm>
                      <a:off x="0" y="0"/>
                      <a:ext cx="5924550" cy="8134350"/>
                    </a:xfrm>
                    <a:prstGeom prst="rect">
                      <a:avLst/>
                    </a:prstGeom>
                  </pic:spPr>
                </pic:pic>
              </a:graphicData>
            </a:graphic>
          </wp:inline>
        </w:drawing>
      </w:r>
    </w:p>
    <w:p w14:paraId="48648482" w14:textId="77777777" w:rsidR="00522113" w:rsidRDefault="00522113">
      <w:pPr>
        <w:spacing w:before="15" w:line="180" w:lineRule="exact"/>
      </w:pPr>
    </w:p>
    <w:p w14:paraId="533C5940" w14:textId="77777777" w:rsidR="00522113" w:rsidRDefault="00522113">
      <w:pPr>
        <w:spacing w:line="195" w:lineRule="exact"/>
      </w:pPr>
    </w:p>
    <w:p w14:paraId="4D38C6EA" w14:textId="77777777" w:rsidR="00522113" w:rsidRDefault="00B51388">
      <w:pPr>
        <w:spacing w:before="15"/>
        <w:ind w:left="105"/>
      </w:pPr>
      <w:r>
        <w:rPr>
          <w:rFonts w:ascii="Calibri" w:eastAsia="Calibri" w:hAnsi="Calibri" w:cs="Calibri"/>
          <w:sz w:val="24"/>
        </w:rPr>
        <w:t xml:space="preserve">É </w:t>
      </w:r>
      <w:r>
        <w:rPr>
          <w:rFonts w:ascii="Calibri" w:eastAsia="Calibri" w:hAnsi="Calibri" w:cs="Calibri"/>
          <w:sz w:val="24"/>
        </w:rPr>
        <w:t>possível realizar as seguintes ações nas fotos:</w:t>
      </w:r>
    </w:p>
    <w:p w14:paraId="1633D09C" w14:textId="77777777" w:rsidR="00522113" w:rsidRDefault="00522113">
      <w:pPr>
        <w:spacing w:before="15" w:line="180" w:lineRule="exact"/>
      </w:pPr>
    </w:p>
    <w:p w14:paraId="5CD69CBA" w14:textId="77777777" w:rsidR="00522113" w:rsidRDefault="00522113">
      <w:pPr>
        <w:spacing w:line="195" w:lineRule="exact"/>
      </w:pPr>
    </w:p>
    <w:p w14:paraId="30478448" w14:textId="77777777" w:rsidR="00522113" w:rsidRDefault="00B51388">
      <w:pPr>
        <w:ind w:left="465"/>
      </w:pPr>
      <w:r>
        <w:rPr>
          <w:sz w:val="24"/>
        </w:rPr>
        <w:sym w:font="Symbol" w:char="00B7"/>
      </w:r>
      <w:r>
        <w:rPr>
          <w:sz w:val="24"/>
        </w:rPr>
        <w:t xml:space="preserve">   </w:t>
      </w:r>
      <w:r>
        <w:rPr>
          <w:spacing w:val="15"/>
          <w:sz w:val="24"/>
        </w:rPr>
        <w:t xml:space="preserve"> </w:t>
      </w:r>
      <w:r>
        <w:rPr>
          <w:rFonts w:ascii="Calibri" w:eastAsia="Calibri" w:hAnsi="Calibri" w:cs="Calibri"/>
          <w:sz w:val="24"/>
        </w:rPr>
        <w:t>Trocar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posição</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foto</w:t>
      </w:r>
      <w:r>
        <w:rPr>
          <w:rFonts w:ascii="Calibri" w:eastAsia="Calibri" w:hAnsi="Calibri" w:cs="Calibri"/>
          <w:spacing w:val="-15"/>
          <w:sz w:val="24"/>
        </w:rPr>
        <w:t xml:space="preserve"> </w:t>
      </w:r>
      <w:r>
        <w:rPr>
          <w:rFonts w:ascii="Calibri" w:eastAsia="Calibri" w:hAnsi="Calibri" w:cs="Calibri"/>
          <w:sz w:val="24"/>
        </w:rPr>
        <w:t>selecionado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foto</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arrastando</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posição</w:t>
      </w:r>
      <w:r>
        <w:rPr>
          <w:rFonts w:ascii="Calibri" w:eastAsia="Calibri" w:hAnsi="Calibri" w:cs="Calibri"/>
          <w:spacing w:val="-15"/>
          <w:sz w:val="24"/>
        </w:rPr>
        <w:t xml:space="preserve"> </w:t>
      </w:r>
      <w:r>
        <w:rPr>
          <w:rFonts w:ascii="Calibri" w:eastAsia="Calibri" w:hAnsi="Calibri" w:cs="Calibri"/>
          <w:sz w:val="24"/>
        </w:rPr>
        <w:t>desejada.</w:t>
      </w:r>
    </w:p>
    <w:p w14:paraId="42AA8989" w14:textId="77777777" w:rsidR="00522113" w:rsidRDefault="00B51388">
      <w:pPr>
        <w:tabs>
          <w:tab w:val="left" w:pos="825"/>
        </w:tabs>
        <w:spacing w:before="15" w:line="352" w:lineRule="auto"/>
        <w:ind w:left="825" w:right="75" w:hanging="360"/>
      </w:pPr>
      <w:r>
        <w:rPr>
          <w:sz w:val="24"/>
        </w:rPr>
        <w:lastRenderedPageBreak/>
        <w:sym w:font="Symbol" w:char="00B7"/>
      </w:r>
      <w:r>
        <w:rPr>
          <w:sz w:val="24"/>
        </w:rPr>
        <w:tab/>
      </w:r>
      <w:r>
        <w:rPr>
          <w:rFonts w:ascii="Calibri" w:eastAsia="Calibri" w:hAnsi="Calibri" w:cs="Calibri"/>
          <w:sz w:val="24"/>
        </w:rPr>
        <w:t>Visualizar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foto</w:t>
      </w:r>
      <w:r>
        <w:rPr>
          <w:rFonts w:ascii="Calibri" w:eastAsia="Calibri" w:hAnsi="Calibri" w:cs="Calibri"/>
          <w:spacing w:val="15"/>
          <w:sz w:val="24"/>
        </w:rPr>
        <w:t xml:space="preserve"> </w:t>
      </w:r>
      <w:r>
        <w:rPr>
          <w:rFonts w:ascii="Calibri" w:eastAsia="Calibri" w:hAnsi="Calibri" w:cs="Calibri"/>
          <w:sz w:val="24"/>
        </w:rPr>
        <w:t>em</w:t>
      </w:r>
      <w:r>
        <w:rPr>
          <w:rFonts w:ascii="Calibri" w:eastAsia="Calibri" w:hAnsi="Calibri" w:cs="Calibri"/>
          <w:spacing w:val="15"/>
          <w:sz w:val="24"/>
        </w:rPr>
        <w:t xml:space="preserve"> </w:t>
      </w:r>
      <w:r>
        <w:rPr>
          <w:rFonts w:ascii="Calibri" w:eastAsia="Calibri" w:hAnsi="Calibri" w:cs="Calibri"/>
          <w:sz w:val="24"/>
        </w:rPr>
        <w:t>tamanho</w:t>
      </w:r>
      <w:r>
        <w:rPr>
          <w:rFonts w:ascii="Calibri" w:eastAsia="Calibri" w:hAnsi="Calibri" w:cs="Calibri"/>
          <w:spacing w:val="15"/>
          <w:sz w:val="24"/>
        </w:rPr>
        <w:t xml:space="preserve"> </w:t>
      </w:r>
      <w:r>
        <w:rPr>
          <w:rFonts w:ascii="Calibri" w:eastAsia="Calibri" w:hAnsi="Calibri" w:cs="Calibri"/>
          <w:sz w:val="24"/>
        </w:rPr>
        <w:t>original</w:t>
      </w:r>
      <w:r>
        <w:rPr>
          <w:rFonts w:ascii="Calibri" w:eastAsia="Calibri" w:hAnsi="Calibri" w:cs="Calibri"/>
          <w:spacing w:val="15"/>
          <w:sz w:val="24"/>
        </w:rPr>
        <w:t xml:space="preserve"> </w:t>
      </w:r>
      <w:r>
        <w:rPr>
          <w:rFonts w:ascii="Calibri" w:eastAsia="Calibri" w:hAnsi="Calibri" w:cs="Calibri"/>
          <w:sz w:val="24"/>
        </w:rPr>
        <w:t>selecionando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opção   </w:t>
      </w:r>
      <w:r>
        <w:rPr>
          <w:noProof/>
        </w:rPr>
        <w:drawing>
          <wp:inline distT="0" distB="0" distL="0" distR="0" wp14:anchorId="7BE4B90A" wp14:editId="109BBD4E">
            <wp:extent cx="276225" cy="276225"/>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png"/>
                    <pic:cNvPicPr/>
                  </pic:nvPicPr>
                  <pic:blipFill>
                    <a:blip r:embed="rId348" cstate="print"/>
                    <a:stretch>
                      <a:fillRect/>
                    </a:stretch>
                  </pic:blipFill>
                  <pic:spPr>
                    <a:xfrm>
                      <a:off x="0" y="0"/>
                      <a:ext cx="276225" cy="276225"/>
                    </a:xfrm>
                    <a:prstGeom prst="rect">
                      <a:avLst/>
                    </a:prstGeom>
                  </pic:spPr>
                </pic:pic>
              </a:graphicData>
            </a:graphic>
          </wp:inline>
        </w:drawing>
      </w:r>
      <w:r>
        <w:rPr>
          <w:rFonts w:ascii="Calibri" w:eastAsia="Calibri" w:hAnsi="Calibri" w:cs="Calibri"/>
          <w:sz w:val="24"/>
        </w:rPr>
        <w:t xml:space="preserve"> no</w:t>
      </w:r>
      <w:r>
        <w:rPr>
          <w:rFonts w:ascii="Calibri" w:eastAsia="Calibri" w:hAnsi="Calibri" w:cs="Calibri"/>
          <w:spacing w:val="15"/>
          <w:sz w:val="24"/>
        </w:rPr>
        <w:t xml:space="preserve"> </w:t>
      </w:r>
      <w:r>
        <w:rPr>
          <w:rFonts w:ascii="Calibri" w:eastAsia="Calibri" w:hAnsi="Calibri" w:cs="Calibri"/>
          <w:sz w:val="24"/>
        </w:rPr>
        <w:t>centro</w:t>
      </w:r>
      <w:r>
        <w:rPr>
          <w:rFonts w:ascii="Calibri" w:eastAsia="Calibri" w:hAnsi="Calibri" w:cs="Calibri"/>
          <w:spacing w:val="15"/>
          <w:sz w:val="24"/>
        </w:rPr>
        <w:t xml:space="preserve"> </w:t>
      </w:r>
      <w:r>
        <w:rPr>
          <w:rFonts w:ascii="Calibri" w:eastAsia="Calibri" w:hAnsi="Calibri" w:cs="Calibri"/>
          <w:sz w:val="24"/>
        </w:rPr>
        <w:t>da foto.</w:t>
      </w:r>
    </w:p>
    <w:p w14:paraId="236B1C45" w14:textId="77777777" w:rsidR="00522113" w:rsidRDefault="00B51388">
      <w:pPr>
        <w:spacing w:before="15"/>
        <w:ind w:left="465"/>
      </w:pPr>
      <w:r>
        <w:rPr>
          <w:sz w:val="24"/>
        </w:rPr>
        <w:sym w:font="Symbol" w:char="00B7"/>
      </w:r>
      <w:r>
        <w:rPr>
          <w:sz w:val="24"/>
        </w:rPr>
        <w:t xml:space="preserve">   </w:t>
      </w:r>
      <w:r>
        <w:rPr>
          <w:spacing w:val="15"/>
          <w:sz w:val="24"/>
        </w:rPr>
        <w:t xml:space="preserve"> </w:t>
      </w:r>
      <w:r>
        <w:rPr>
          <w:rFonts w:ascii="Calibri" w:eastAsia="Calibri" w:hAnsi="Calibri" w:cs="Calibri"/>
          <w:sz w:val="24"/>
        </w:rPr>
        <w:t xml:space="preserve">Excluir uma foto, selecionar a opção </w:t>
      </w:r>
      <w:r>
        <w:rPr>
          <w:noProof/>
        </w:rPr>
        <w:drawing>
          <wp:inline distT="0" distB="0" distL="0" distR="0" wp14:anchorId="41BA18CD" wp14:editId="1B56448B">
            <wp:extent cx="285750" cy="295275"/>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png"/>
                    <pic:cNvPicPr/>
                  </pic:nvPicPr>
                  <pic:blipFill>
                    <a:blip r:embed="rId349" cstate="print"/>
                    <a:stretch>
                      <a:fillRect/>
                    </a:stretch>
                  </pic:blipFill>
                  <pic:spPr>
                    <a:xfrm>
                      <a:off x="0" y="0"/>
                      <a:ext cx="285750" cy="295275"/>
                    </a:xfrm>
                    <a:prstGeom prst="rect">
                      <a:avLst/>
                    </a:prstGeom>
                  </pic:spPr>
                </pic:pic>
              </a:graphicData>
            </a:graphic>
          </wp:inline>
        </w:drawing>
      </w:r>
      <w:r>
        <w:rPr>
          <w:sz w:val="24"/>
        </w:rPr>
        <w:t xml:space="preserve"> </w:t>
      </w:r>
      <w:r>
        <w:rPr>
          <w:rFonts w:ascii="Calibri" w:eastAsia="Calibri" w:hAnsi="Calibri" w:cs="Calibri"/>
          <w:sz w:val="24"/>
        </w:rPr>
        <w:t>no centro da foto.</w:t>
      </w:r>
    </w:p>
    <w:p w14:paraId="5F285230" w14:textId="77777777" w:rsidR="00522113" w:rsidRDefault="00522113">
      <w:pPr>
        <w:spacing w:before="15" w:line="180" w:lineRule="exact"/>
      </w:pPr>
    </w:p>
    <w:p w14:paraId="28E5F473" w14:textId="77777777" w:rsidR="00522113" w:rsidRDefault="00522113">
      <w:pPr>
        <w:spacing w:line="195" w:lineRule="exact"/>
      </w:pPr>
    </w:p>
    <w:p w14:paraId="18DFA0AB" w14:textId="77777777" w:rsidR="00522113" w:rsidRDefault="00B51388">
      <w:pPr>
        <w:ind w:left="105" w:right="75"/>
        <w:jc w:val="both"/>
      </w:pPr>
      <w:r>
        <w:rPr>
          <w:rFonts w:ascii="Calibri" w:eastAsia="Calibri" w:hAnsi="Calibri" w:cs="Calibri"/>
          <w:sz w:val="24"/>
        </w:rPr>
        <w:t xml:space="preserve">Para </w:t>
      </w:r>
      <w:r>
        <w:rPr>
          <w:rFonts w:ascii="Calibri" w:eastAsia="Calibri" w:hAnsi="Calibri" w:cs="Calibri"/>
          <w:spacing w:val="30"/>
          <w:sz w:val="24"/>
        </w:rPr>
        <w:t xml:space="preserve"> </w:t>
      </w:r>
      <w:r>
        <w:rPr>
          <w:rFonts w:ascii="Calibri" w:eastAsia="Calibri" w:hAnsi="Calibri" w:cs="Calibri"/>
          <w:sz w:val="24"/>
        </w:rPr>
        <w:t xml:space="preserve">armazenamentos </w:t>
      </w:r>
      <w:r>
        <w:rPr>
          <w:rFonts w:ascii="Calibri" w:eastAsia="Calibri" w:hAnsi="Calibri" w:cs="Calibri"/>
          <w:spacing w:val="30"/>
          <w:sz w:val="24"/>
        </w:rPr>
        <w:t xml:space="preserve"> </w:t>
      </w:r>
      <w:r>
        <w:rPr>
          <w:rFonts w:ascii="Calibri" w:eastAsia="Calibri" w:hAnsi="Calibri" w:cs="Calibri"/>
          <w:sz w:val="24"/>
        </w:rPr>
        <w:t xml:space="preserve">das </w:t>
      </w:r>
      <w:r>
        <w:rPr>
          <w:rFonts w:ascii="Calibri" w:eastAsia="Calibri" w:hAnsi="Calibri" w:cs="Calibri"/>
          <w:spacing w:val="30"/>
          <w:sz w:val="24"/>
        </w:rPr>
        <w:t xml:space="preserve"> </w:t>
      </w:r>
      <w:r>
        <w:rPr>
          <w:rFonts w:ascii="Calibri" w:eastAsia="Calibri" w:hAnsi="Calibri" w:cs="Calibri"/>
          <w:sz w:val="24"/>
        </w:rPr>
        <w:t xml:space="preserve">fotos </w:t>
      </w:r>
      <w:r>
        <w:rPr>
          <w:rFonts w:ascii="Calibri" w:eastAsia="Calibri" w:hAnsi="Calibri" w:cs="Calibri"/>
          <w:spacing w:val="30"/>
          <w:sz w:val="24"/>
        </w:rPr>
        <w:t xml:space="preserve"> </w:t>
      </w:r>
      <w:r>
        <w:rPr>
          <w:rFonts w:ascii="Calibri" w:eastAsia="Calibri" w:hAnsi="Calibri" w:cs="Calibri"/>
          <w:sz w:val="24"/>
        </w:rPr>
        <w:t xml:space="preserve">na </w:t>
      </w:r>
      <w:r>
        <w:rPr>
          <w:rFonts w:ascii="Calibri" w:eastAsia="Calibri" w:hAnsi="Calibri" w:cs="Calibri"/>
          <w:spacing w:val="30"/>
          <w:sz w:val="24"/>
        </w:rPr>
        <w:t xml:space="preserve"> </w:t>
      </w:r>
      <w:r>
        <w:rPr>
          <w:rFonts w:ascii="Calibri" w:eastAsia="Calibri" w:hAnsi="Calibri" w:cs="Calibri"/>
          <w:sz w:val="24"/>
        </w:rPr>
        <w:t xml:space="preserve">fiscalização </w:t>
      </w:r>
      <w:r>
        <w:rPr>
          <w:rFonts w:ascii="Calibri" w:eastAsia="Calibri" w:hAnsi="Calibri" w:cs="Calibri"/>
          <w:spacing w:val="30"/>
          <w:sz w:val="24"/>
        </w:rPr>
        <w:t xml:space="preserve"> </w:t>
      </w:r>
      <w:r>
        <w:rPr>
          <w:rFonts w:ascii="Calibri" w:eastAsia="Calibri" w:hAnsi="Calibri" w:cs="Calibri"/>
          <w:sz w:val="24"/>
        </w:rPr>
        <w:t xml:space="preserve">é </w:t>
      </w:r>
      <w:r>
        <w:rPr>
          <w:rFonts w:ascii="Calibri" w:eastAsia="Calibri" w:hAnsi="Calibri" w:cs="Calibri"/>
          <w:spacing w:val="30"/>
          <w:sz w:val="24"/>
        </w:rPr>
        <w:t xml:space="preserve"> </w:t>
      </w:r>
      <w:r>
        <w:rPr>
          <w:rFonts w:ascii="Calibri" w:eastAsia="Calibri" w:hAnsi="Calibri" w:cs="Calibri"/>
          <w:sz w:val="24"/>
        </w:rPr>
        <w:t xml:space="preserve">necessário </w:t>
      </w:r>
      <w:r>
        <w:rPr>
          <w:rFonts w:ascii="Calibri" w:eastAsia="Calibri" w:hAnsi="Calibri" w:cs="Calibri"/>
          <w:spacing w:val="30"/>
          <w:sz w:val="24"/>
        </w:rPr>
        <w:t xml:space="preserve"> </w:t>
      </w:r>
      <w:r>
        <w:rPr>
          <w:rFonts w:ascii="Calibri" w:eastAsia="Calibri" w:hAnsi="Calibri" w:cs="Calibri"/>
          <w:sz w:val="24"/>
        </w:rPr>
        <w:t xml:space="preserve">selecionar </w:t>
      </w:r>
      <w:r>
        <w:rPr>
          <w:rFonts w:ascii="Calibri" w:eastAsia="Calibri" w:hAnsi="Calibri" w:cs="Calibri"/>
          <w:spacing w:val="30"/>
          <w:sz w:val="24"/>
        </w:rPr>
        <w:t xml:space="preserve"> </w:t>
      </w:r>
      <w:r>
        <w:rPr>
          <w:rFonts w:ascii="Calibri" w:eastAsia="Calibri" w:hAnsi="Calibri" w:cs="Calibri"/>
          <w:sz w:val="24"/>
        </w:rPr>
        <w:t xml:space="preserve">a </w:t>
      </w:r>
      <w:r>
        <w:rPr>
          <w:rFonts w:ascii="Calibri" w:eastAsia="Calibri" w:hAnsi="Calibri" w:cs="Calibri"/>
          <w:spacing w:val="30"/>
          <w:sz w:val="24"/>
        </w:rPr>
        <w:t xml:space="preserve"> </w:t>
      </w:r>
      <w:r>
        <w:rPr>
          <w:rFonts w:ascii="Calibri" w:eastAsia="Calibri" w:hAnsi="Calibri" w:cs="Calibri"/>
          <w:sz w:val="24"/>
        </w:rPr>
        <w:t xml:space="preserve">opção </w:t>
      </w:r>
      <w:r>
        <w:rPr>
          <w:noProof/>
        </w:rPr>
        <w:drawing>
          <wp:inline distT="0" distB="0" distL="0" distR="0" wp14:anchorId="57905AB1" wp14:editId="57F41C1B">
            <wp:extent cx="1085850" cy="209550"/>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png"/>
                    <pic:cNvPicPr/>
                  </pic:nvPicPr>
                  <pic:blipFill>
                    <a:blip r:embed="rId350" cstate="print"/>
                    <a:stretch>
                      <a:fillRect/>
                    </a:stretch>
                  </pic:blipFill>
                  <pic:spPr>
                    <a:xfrm>
                      <a:off x="0" y="0"/>
                      <a:ext cx="1085850" cy="209550"/>
                    </a:xfrm>
                    <a:prstGeom prst="rect">
                      <a:avLst/>
                    </a:prstGeom>
                  </pic:spPr>
                </pic:pic>
              </a:graphicData>
            </a:graphic>
          </wp:inline>
        </w:drawing>
      </w:r>
      <w:r>
        <w:rPr>
          <w:rFonts w:ascii="Calibri" w:eastAsia="Calibri" w:hAnsi="Calibri" w:cs="Calibri"/>
          <w:sz w:val="24"/>
        </w:rPr>
        <w:t>.</w:t>
      </w:r>
    </w:p>
    <w:p w14:paraId="56237F22" w14:textId="77777777" w:rsidR="00522113" w:rsidRDefault="00B51388">
      <w:pPr>
        <w:pStyle w:val="PargrafodaLista"/>
        <w:numPr>
          <w:ilvl w:val="0"/>
          <w:numId w:val="64"/>
        </w:numPr>
      </w:pPr>
      <w:r>
        <w:rPr>
          <w:rFonts w:ascii="Calibri" w:eastAsia="Calibri" w:hAnsi="Calibri" w:cs="Calibri"/>
          <w:sz w:val="24"/>
        </w:rPr>
        <w:t xml:space="preserve">Os campos </w:t>
      </w:r>
      <w:r>
        <w:rPr>
          <w:rFonts w:ascii="Calibri" w:eastAsia="Calibri" w:hAnsi="Calibri" w:cs="Calibri"/>
          <w:b/>
          <w:sz w:val="24"/>
        </w:rPr>
        <w:t>legenda</w:t>
      </w:r>
      <w:r>
        <w:rPr>
          <w:rFonts w:ascii="Calibri" w:eastAsia="Calibri" w:hAnsi="Calibri" w:cs="Calibri"/>
          <w:sz w:val="24"/>
        </w:rPr>
        <w:t xml:space="preserve"> e </w:t>
      </w:r>
      <w:r>
        <w:rPr>
          <w:rFonts w:ascii="Calibri" w:eastAsia="Calibri" w:hAnsi="Calibri" w:cs="Calibri"/>
          <w:b/>
          <w:sz w:val="24"/>
        </w:rPr>
        <w:t>comentários</w:t>
      </w:r>
      <w:r>
        <w:rPr>
          <w:rFonts w:ascii="Calibri" w:eastAsia="Calibri" w:hAnsi="Calibri" w:cs="Calibri"/>
          <w:sz w:val="24"/>
        </w:rPr>
        <w:t xml:space="preserve"> são obrigatórios no seu preenchimento. Caso não seja preenchido pelo usuá</w:t>
      </w:r>
      <w:r>
        <w:rPr>
          <w:rFonts w:ascii="Calibri" w:eastAsia="Calibri" w:hAnsi="Calibri" w:cs="Calibri"/>
          <w:sz w:val="24"/>
        </w:rPr>
        <w:t xml:space="preserve">rio, informar que os campos não foram preenchidos. </w:t>
      </w:r>
    </w:p>
    <w:p w14:paraId="2AD1325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51">
        <w:r>
          <w:rPr>
            <w:rFonts w:ascii="Tahoma" w:eastAsia="Tahoma" w:hAnsi="Tahoma" w:cs="Tahoma"/>
            <w:i/>
            <w:color w:val="6666FF"/>
          </w:rPr>
          <w:t>Easily create EPub books</w:t>
        </w:r>
      </w:hyperlink>
    </w:p>
    <w:p w14:paraId="3684F82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59" w:name="_topic_FichadeAvaliacao2"/>
      <w:bookmarkEnd w:id="159"/>
      <w:r>
        <w:rPr>
          <w:rFonts w:ascii="Tahoma" w:eastAsia="Tahoma" w:hAnsi="Tahoma" w:cs="Tahoma"/>
          <w:i/>
          <w:color w:val="243F60"/>
          <w:sz w:val="22"/>
        </w:rPr>
        <w:t>Ficha de Avaliação</w:t>
      </w:r>
    </w:p>
    <w:p w14:paraId="263144D1" w14:textId="77777777" w:rsidR="00522113" w:rsidRDefault="00B51388">
      <w:pPr>
        <w:ind w:left="105"/>
        <w:jc w:val="both"/>
      </w:pPr>
      <w:r>
        <w:rPr>
          <w:rFonts w:ascii="Calibri" w:eastAsia="Calibri" w:hAnsi="Calibri" w:cs="Calibri"/>
          <w:sz w:val="22"/>
        </w:rPr>
        <w:t>O botão "</w:t>
      </w:r>
      <w:r>
        <w:rPr>
          <w:rFonts w:ascii="Calibri" w:eastAsia="Calibri" w:hAnsi="Calibri" w:cs="Calibri"/>
          <w:b/>
          <w:sz w:val="22"/>
        </w:rPr>
        <w:t>Ficha de Avaliação"</w:t>
      </w:r>
      <w:r>
        <w:rPr>
          <w:rFonts w:ascii="Calibri" w:eastAsia="Calibri" w:hAnsi="Calibri" w:cs="Calibri"/>
          <w:sz w:val="22"/>
        </w:rPr>
        <w:t xml:space="preserve"> será apresentada a </w:t>
      </w:r>
      <w:r>
        <w:rPr>
          <w:rFonts w:ascii="Calibri" w:eastAsia="Calibri" w:hAnsi="Calibri" w:cs="Calibri"/>
          <w:b/>
          <w:sz w:val="22"/>
        </w:rPr>
        <w:t xml:space="preserve">Fiscalização, </w:t>
      </w:r>
      <w:r>
        <w:rPr>
          <w:rFonts w:ascii="Calibri" w:eastAsia="Calibri" w:hAnsi="Calibri" w:cs="Calibri"/>
          <w:sz w:val="22"/>
        </w:rPr>
        <w:t xml:space="preserve">caso a mesma esteja com status </w:t>
      </w:r>
      <w:r>
        <w:rPr>
          <w:rFonts w:ascii="Calibri" w:eastAsia="Calibri" w:hAnsi="Calibri" w:cs="Calibri"/>
          <w:b/>
          <w:sz w:val="22"/>
        </w:rPr>
        <w:t>"Concluída</w:t>
      </w:r>
      <w:r>
        <w:rPr>
          <w:rFonts w:ascii="Calibri" w:eastAsia="Calibri" w:hAnsi="Calibri" w:cs="Calibri"/>
          <w:sz w:val="22"/>
        </w:rPr>
        <w:t xml:space="preserve">" e possuir ao menos um </w:t>
      </w:r>
      <w:r>
        <w:rPr>
          <w:rFonts w:ascii="Calibri" w:eastAsia="Calibri" w:hAnsi="Calibri" w:cs="Calibri"/>
          <w:b/>
          <w:sz w:val="22"/>
        </w:rPr>
        <w:t>"Auto de Infração</w:t>
      </w:r>
      <w:r>
        <w:rPr>
          <w:rFonts w:ascii="Calibri" w:eastAsia="Calibri" w:hAnsi="Calibri" w:cs="Calibri"/>
          <w:sz w:val="22"/>
        </w:rPr>
        <w:t>" cadastrado.</w:t>
      </w:r>
    </w:p>
    <w:p w14:paraId="4B29CC6F" w14:textId="77777777" w:rsidR="00522113" w:rsidRDefault="00522113">
      <w:pPr>
        <w:ind w:left="105"/>
        <w:jc w:val="both"/>
      </w:pPr>
    </w:p>
    <w:p w14:paraId="1D94953E" w14:textId="77777777" w:rsidR="00522113" w:rsidRDefault="00B51388">
      <w:pPr>
        <w:ind w:left="105"/>
        <w:jc w:val="both"/>
      </w:pPr>
      <w:r>
        <w:rPr>
          <w:rFonts w:ascii="Calibri" w:eastAsia="Calibri" w:hAnsi="Calibri" w:cs="Calibri"/>
          <w:sz w:val="22"/>
        </w:rPr>
        <w:t>A Ficha de Avaliação, permite que o usuário possa realizar o cadastro da ficha de avaliação ou solicitar para a coordenação o preenchimento da ficha de avaliação.</w:t>
      </w:r>
    </w:p>
    <w:p w14:paraId="682E39F9" w14:textId="77777777" w:rsidR="00522113" w:rsidRDefault="00522113">
      <w:pPr>
        <w:ind w:left="105"/>
      </w:pPr>
    </w:p>
    <w:p w14:paraId="5072E61D" w14:textId="77777777" w:rsidR="00522113" w:rsidRDefault="00B51388">
      <w:pPr>
        <w:ind w:left="105"/>
      </w:pPr>
      <w:r>
        <w:rPr>
          <w:noProof/>
        </w:rPr>
        <w:drawing>
          <wp:inline distT="0" distB="0" distL="0" distR="0" wp14:anchorId="4AE70F8D" wp14:editId="1D4C629A">
            <wp:extent cx="5924550" cy="2324100"/>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png"/>
                    <pic:cNvPicPr/>
                  </pic:nvPicPr>
                  <pic:blipFill>
                    <a:blip r:embed="rId352" cstate="print"/>
                    <a:stretch>
                      <a:fillRect/>
                    </a:stretch>
                  </pic:blipFill>
                  <pic:spPr>
                    <a:xfrm>
                      <a:off x="0" y="0"/>
                      <a:ext cx="5924550" cy="2324100"/>
                    </a:xfrm>
                    <a:prstGeom prst="rect">
                      <a:avLst/>
                    </a:prstGeom>
                  </pic:spPr>
                </pic:pic>
              </a:graphicData>
            </a:graphic>
          </wp:inline>
        </w:drawing>
      </w:r>
    </w:p>
    <w:p w14:paraId="62F2CC83" w14:textId="77777777" w:rsidR="00522113" w:rsidRDefault="00522113">
      <w:pPr>
        <w:ind w:left="105"/>
      </w:pPr>
    </w:p>
    <w:p w14:paraId="179C9F99" w14:textId="77777777" w:rsidR="00522113" w:rsidRDefault="00B51388">
      <w:pPr>
        <w:ind w:left="105"/>
        <w:jc w:val="both"/>
      </w:pPr>
      <w:r>
        <w:rPr>
          <w:rFonts w:ascii="Calibri" w:eastAsia="Calibri" w:hAnsi="Calibri" w:cs="Calibri"/>
          <w:sz w:val="22"/>
        </w:rPr>
        <w:t>O sistema apresenta alguns ações,</w:t>
      </w:r>
      <w:r>
        <w:rPr>
          <w:rFonts w:ascii="Calibri" w:eastAsia="Calibri" w:hAnsi="Calibri" w:cs="Calibri"/>
          <w:sz w:val="22"/>
        </w:rPr>
        <w:t xml:space="preserve"> que o usuário poderá acionar:</w:t>
      </w:r>
    </w:p>
    <w:p w14:paraId="6EA37A89" w14:textId="77777777" w:rsidR="00522113" w:rsidRDefault="00B51388">
      <w:pPr>
        <w:numPr>
          <w:ilvl w:val="1"/>
          <w:numId w:val="65"/>
        </w:numPr>
        <w:jc w:val="both"/>
      </w:pPr>
      <w:r>
        <w:rPr>
          <w:rFonts w:ascii="Calibri" w:eastAsia="Calibri" w:hAnsi="Calibri" w:cs="Calibri"/>
          <w:b/>
          <w:sz w:val="22"/>
        </w:rPr>
        <w:t>Ficha de Avaliação</w:t>
      </w:r>
      <w:r>
        <w:rPr>
          <w:rFonts w:ascii="Calibri" w:eastAsia="Calibri" w:hAnsi="Calibri" w:cs="Calibri"/>
          <w:sz w:val="22"/>
        </w:rPr>
        <w:t>: Ao acionar esta opção, o sistema deverá apresentar a modal com opções para o usuário definir se irá preencher a ficha de avaliação ou encaminhar para a coordenação técnica.</w:t>
      </w:r>
    </w:p>
    <w:p w14:paraId="10A0BE54" w14:textId="77777777" w:rsidR="00522113" w:rsidRDefault="00B51388">
      <w:pPr>
        <w:numPr>
          <w:ilvl w:val="2"/>
          <w:numId w:val="65"/>
        </w:numPr>
        <w:jc w:val="both"/>
      </w:pPr>
      <w:r>
        <w:rPr>
          <w:rFonts w:ascii="Calibri" w:eastAsia="Calibri" w:hAnsi="Calibri" w:cs="Calibri"/>
          <w:sz w:val="22"/>
        </w:rPr>
        <w:t xml:space="preserve">Quando o campo Documento gerado </w:t>
      </w:r>
      <w:r>
        <w:rPr>
          <w:rFonts w:ascii="Calibri" w:eastAsia="Calibri" w:hAnsi="Calibri" w:cs="Calibri"/>
          <w:sz w:val="22"/>
        </w:rPr>
        <w:t>no SEI for marcado, o sistema deverá trocar a nomenclatura do campo Total Orçamento para Valor do Dano (R$). O campo Valor da Multa deverá permanecer sendo calculado, porém agora usando o valor do campo Valor do Dano (R$).</w:t>
      </w:r>
    </w:p>
    <w:p w14:paraId="01B24701" w14:textId="77777777" w:rsidR="00522113" w:rsidRDefault="00B51388">
      <w:pPr>
        <w:numPr>
          <w:ilvl w:val="2"/>
          <w:numId w:val="65"/>
        </w:numPr>
        <w:jc w:val="both"/>
      </w:pPr>
      <w:r>
        <w:rPr>
          <w:rFonts w:ascii="Calibri" w:eastAsia="Calibri" w:hAnsi="Calibri" w:cs="Calibri"/>
          <w:sz w:val="22"/>
        </w:rPr>
        <w:t>Quando o campo Documento gerado n</w:t>
      </w:r>
      <w:r>
        <w:rPr>
          <w:rFonts w:ascii="Calibri" w:eastAsia="Calibri" w:hAnsi="Calibri" w:cs="Calibri"/>
          <w:sz w:val="22"/>
        </w:rPr>
        <w:t>o SEI for marcado, o sistema deverá remover a tabela, suas respectivas ações, contendo os campos Item, Serviço/Insumo, Unidade, Qtde, Valor e Valor Total. O sistema deverá apresentar os campos Nº Processo SEI do Documento, Nº Documento SEI e Data Documento</w:t>
      </w:r>
      <w:r>
        <w:rPr>
          <w:rFonts w:ascii="Calibri" w:eastAsia="Calibri" w:hAnsi="Calibri" w:cs="Calibri"/>
          <w:sz w:val="22"/>
        </w:rPr>
        <w:t xml:space="preserve"> SEI e habilitar o campo Valor do Dano (R$).</w:t>
      </w:r>
    </w:p>
    <w:p w14:paraId="2F5AA477" w14:textId="77777777" w:rsidR="00522113" w:rsidRDefault="00B51388">
      <w:pPr>
        <w:numPr>
          <w:ilvl w:val="1"/>
          <w:numId w:val="65"/>
        </w:numPr>
        <w:jc w:val="both"/>
      </w:pPr>
      <w:r>
        <w:rPr>
          <w:rFonts w:ascii="Calibri" w:eastAsia="Calibri" w:hAnsi="Calibri" w:cs="Calibri"/>
          <w:b/>
          <w:sz w:val="22"/>
        </w:rPr>
        <w:t>Cancelar Ficha de Avaliação</w:t>
      </w:r>
      <w:r>
        <w:rPr>
          <w:rFonts w:ascii="Calibri" w:eastAsia="Calibri" w:hAnsi="Calibri" w:cs="Calibri"/>
          <w:sz w:val="22"/>
        </w:rPr>
        <w:t>: O sistema deverá habilitar o botão Cancelar Ficha de Avaliação quando houver uma Ficha de avaliação concluída.</w:t>
      </w:r>
    </w:p>
    <w:p w14:paraId="43643E6D" w14:textId="77777777" w:rsidR="00522113" w:rsidRDefault="00B51388">
      <w:pPr>
        <w:numPr>
          <w:ilvl w:val="2"/>
          <w:numId w:val="65"/>
        </w:numPr>
        <w:jc w:val="both"/>
      </w:pPr>
      <w:r>
        <w:rPr>
          <w:rFonts w:ascii="Calibri" w:eastAsia="Calibri" w:hAnsi="Calibri" w:cs="Calibri"/>
          <w:sz w:val="22"/>
        </w:rPr>
        <w:t>Ao acionar esta opção, o sistema deverá apresentar mensagem e ao ser co</w:t>
      </w:r>
      <w:r>
        <w:rPr>
          <w:rFonts w:ascii="Calibri" w:eastAsia="Calibri" w:hAnsi="Calibri" w:cs="Calibri"/>
          <w:sz w:val="22"/>
        </w:rPr>
        <w:t>nfirmado pelo usuário, a ficha de avaliação é apresentada com o status de cancelada.</w:t>
      </w:r>
    </w:p>
    <w:p w14:paraId="77BBBA3B" w14:textId="77777777" w:rsidR="00522113" w:rsidRDefault="00B51388">
      <w:pPr>
        <w:numPr>
          <w:ilvl w:val="3"/>
          <w:numId w:val="65"/>
        </w:numPr>
        <w:jc w:val="both"/>
      </w:pPr>
      <w:r>
        <w:rPr>
          <w:rFonts w:ascii="Calibri" w:eastAsia="Calibri" w:hAnsi="Calibri" w:cs="Calibri"/>
          <w:sz w:val="22"/>
        </w:rPr>
        <w:t>Mensagem: "Deseja realmente cancelar a Ficha de Avaliação? ".</w:t>
      </w:r>
    </w:p>
    <w:p w14:paraId="77E45314" w14:textId="77777777" w:rsidR="00522113" w:rsidRDefault="00B51388">
      <w:pPr>
        <w:numPr>
          <w:ilvl w:val="4"/>
          <w:numId w:val="65"/>
        </w:numPr>
        <w:jc w:val="both"/>
      </w:pPr>
      <w:r>
        <w:rPr>
          <w:rFonts w:ascii="Calibri" w:eastAsia="Calibri" w:hAnsi="Calibri" w:cs="Calibri"/>
          <w:sz w:val="22"/>
        </w:rPr>
        <w:lastRenderedPageBreak/>
        <w:t>Mensagem de Confirmação: "Ficha de Avaliação cancelada com sucesso.".</w:t>
      </w:r>
    </w:p>
    <w:p w14:paraId="0D542AF8" w14:textId="77777777" w:rsidR="00522113" w:rsidRDefault="00B51388">
      <w:pPr>
        <w:numPr>
          <w:ilvl w:val="2"/>
          <w:numId w:val="65"/>
        </w:numPr>
        <w:jc w:val="both"/>
      </w:pPr>
      <w:r>
        <w:rPr>
          <w:rFonts w:ascii="Calibri" w:eastAsia="Calibri" w:hAnsi="Calibri" w:cs="Calibri"/>
          <w:sz w:val="22"/>
        </w:rPr>
        <w:t>Após o cancelamento, o sistema deverá p</w:t>
      </w:r>
      <w:r>
        <w:rPr>
          <w:rFonts w:ascii="Calibri" w:eastAsia="Calibri" w:hAnsi="Calibri" w:cs="Calibri"/>
          <w:sz w:val="22"/>
        </w:rPr>
        <w:t>ermitir a criação de nova ficha de avaliação, nos termos existentes.</w:t>
      </w:r>
    </w:p>
    <w:p w14:paraId="71011394" w14:textId="77777777" w:rsidR="00522113" w:rsidRDefault="00B51388">
      <w:pPr>
        <w:numPr>
          <w:ilvl w:val="2"/>
          <w:numId w:val="65"/>
        </w:numPr>
        <w:jc w:val="both"/>
      </w:pPr>
      <w:r>
        <w:rPr>
          <w:rFonts w:ascii="Calibri" w:eastAsia="Calibri" w:hAnsi="Calibri" w:cs="Calibri"/>
          <w:sz w:val="22"/>
        </w:rPr>
        <w:t xml:space="preserve">A ação Cancelar Ficha de Avaliação apenas deverá ser exibida quando a ficha de avaliação estiver concluída e somente para os perfis Administrador, Superintendência, Coordenação Técnica e </w:t>
      </w:r>
      <w:r>
        <w:rPr>
          <w:rFonts w:ascii="Calibri" w:eastAsia="Calibri" w:hAnsi="Calibri" w:cs="Calibri"/>
          <w:sz w:val="22"/>
        </w:rPr>
        <w:t>para o usuário que cadastrou a Ficha de Avaliação.</w:t>
      </w:r>
    </w:p>
    <w:p w14:paraId="51590A67" w14:textId="77777777" w:rsidR="00522113" w:rsidRDefault="00B51388">
      <w:pPr>
        <w:numPr>
          <w:ilvl w:val="3"/>
          <w:numId w:val="65"/>
        </w:numPr>
        <w:jc w:val="both"/>
      </w:pPr>
      <w:r>
        <w:rPr>
          <w:rFonts w:ascii="Calibri" w:eastAsia="Calibri" w:hAnsi="Calibri" w:cs="Calibri"/>
          <w:sz w:val="22"/>
        </w:rPr>
        <w:t>A cor do botão e sua borda deverá ser laranja (#F2784B).</w:t>
      </w:r>
    </w:p>
    <w:p w14:paraId="5FF0F226" w14:textId="77777777" w:rsidR="00522113" w:rsidRDefault="00B51388">
      <w:pPr>
        <w:numPr>
          <w:ilvl w:val="2"/>
          <w:numId w:val="65"/>
        </w:numPr>
        <w:jc w:val="both"/>
      </w:pPr>
      <w:r>
        <w:rPr>
          <w:rFonts w:ascii="Calibri" w:eastAsia="Calibri" w:hAnsi="Calibri" w:cs="Calibri"/>
          <w:sz w:val="22"/>
        </w:rPr>
        <w:t xml:space="preserve">Ao concluir uma Ficha de Avaliação, o sistema deverá gravar a ficha gerada no processo SEI informado no campo Nº Processo SEI e </w:t>
      </w:r>
      <w:r>
        <w:rPr>
          <w:rFonts w:ascii="Calibri" w:eastAsia="Calibri" w:hAnsi="Calibri" w:cs="Calibri"/>
          <w:sz w:val="22"/>
        </w:rPr>
        <w:t>desabilitar o campo Nº Processo SEI.</w:t>
      </w:r>
    </w:p>
    <w:p w14:paraId="398688C0" w14:textId="77777777" w:rsidR="00522113" w:rsidRDefault="00B51388">
      <w:pPr>
        <w:numPr>
          <w:ilvl w:val="3"/>
          <w:numId w:val="65"/>
        </w:numPr>
        <w:jc w:val="both"/>
      </w:pPr>
      <w:r>
        <w:rPr>
          <w:rFonts w:ascii="Calibri" w:eastAsia="Calibri" w:hAnsi="Calibri" w:cs="Calibri"/>
          <w:sz w:val="22"/>
        </w:rPr>
        <w:t>O campo Nº Processo SEI é de preenchimento obrigatório.</w:t>
      </w:r>
    </w:p>
    <w:p w14:paraId="79390BA2" w14:textId="77777777" w:rsidR="00522113" w:rsidRDefault="00B51388">
      <w:pPr>
        <w:numPr>
          <w:ilvl w:val="2"/>
          <w:numId w:val="65"/>
        </w:numPr>
        <w:jc w:val="both"/>
      </w:pPr>
      <w:r>
        <w:rPr>
          <w:rFonts w:ascii="Calibri" w:eastAsia="Calibri" w:hAnsi="Calibri" w:cs="Calibri"/>
          <w:sz w:val="22"/>
        </w:rPr>
        <w:t>Ao confirmar o cancelamento da ficha de avaliação, o sistema deverá excluir a ficha de avaliação, caso o documento não tenha sido lido ou cancelar, caso já tenha s</w:t>
      </w:r>
      <w:r>
        <w:rPr>
          <w:rFonts w:ascii="Calibri" w:eastAsia="Calibri" w:hAnsi="Calibri" w:cs="Calibri"/>
          <w:sz w:val="22"/>
        </w:rPr>
        <w:t>ido lido, presente no processo SEI conforme o campo Nº Processo SEI, permitir que seja feita uma nova Ficha de Avaliação para a respectiva Fiscalização e a Ficha de Avaliação cancelada deverá ser configurada para a situação Ficha de Avaliação Cancelada.</w:t>
      </w:r>
    </w:p>
    <w:p w14:paraId="1C80368C" w14:textId="77777777" w:rsidR="00522113" w:rsidRDefault="00B51388">
      <w:pPr>
        <w:numPr>
          <w:ilvl w:val="2"/>
          <w:numId w:val="65"/>
        </w:numPr>
        <w:jc w:val="both"/>
      </w:pPr>
      <w:r>
        <w:rPr>
          <w:rFonts w:ascii="Calibri" w:eastAsia="Calibri" w:hAnsi="Calibri" w:cs="Calibri"/>
          <w:sz w:val="22"/>
        </w:rPr>
        <w:t xml:space="preserve">A </w:t>
      </w:r>
      <w:r>
        <w:rPr>
          <w:rFonts w:ascii="Calibri" w:eastAsia="Calibri" w:hAnsi="Calibri" w:cs="Calibri"/>
          <w:sz w:val="22"/>
        </w:rPr>
        <w:t>Ficha de Avaliação com a situação Ficha de Avaliação Cancelada deverá ser apresentada para consulta, porém não poderá ser impressa na funcionalidade Ficha de Avaliação.</w:t>
      </w:r>
    </w:p>
    <w:p w14:paraId="7DB95386" w14:textId="77777777" w:rsidR="00522113" w:rsidRDefault="00B51388">
      <w:pPr>
        <w:numPr>
          <w:ilvl w:val="2"/>
          <w:numId w:val="65"/>
        </w:numPr>
        <w:jc w:val="both"/>
      </w:pPr>
      <w:r>
        <w:rPr>
          <w:rFonts w:ascii="Calibri" w:eastAsia="Calibri" w:hAnsi="Calibri" w:cs="Calibri"/>
          <w:sz w:val="22"/>
        </w:rPr>
        <w:t>O número das Fichas de Avaliação canceladas não poderão ser reutilizadas para o respect</w:t>
      </w:r>
      <w:r>
        <w:rPr>
          <w:rFonts w:ascii="Calibri" w:eastAsia="Calibri" w:hAnsi="Calibri" w:cs="Calibri"/>
          <w:sz w:val="22"/>
        </w:rPr>
        <w:t>ivo ano.</w:t>
      </w:r>
    </w:p>
    <w:p w14:paraId="49C64480" w14:textId="77777777" w:rsidR="00522113" w:rsidRDefault="00B51388">
      <w:pPr>
        <w:numPr>
          <w:ilvl w:val="1"/>
          <w:numId w:val="65"/>
        </w:numPr>
        <w:jc w:val="both"/>
      </w:pPr>
      <w:r>
        <w:rPr>
          <w:rFonts w:ascii="Calibri" w:eastAsia="Calibri" w:hAnsi="Calibri" w:cs="Calibri"/>
          <w:b/>
          <w:sz w:val="22"/>
        </w:rPr>
        <w:t>Preencher a Ficha de Avaliação</w:t>
      </w:r>
      <w:r>
        <w:rPr>
          <w:rFonts w:ascii="Calibri" w:eastAsia="Calibri" w:hAnsi="Calibri" w:cs="Calibri"/>
          <w:sz w:val="22"/>
        </w:rPr>
        <w:t>: Ao acionar esta opção, o sistema deverá liberar e apresentar a aba Ficha de Avaliação e o seu respectivo formulário para preenchimento.</w:t>
      </w:r>
    </w:p>
    <w:p w14:paraId="563EB00D" w14:textId="77777777" w:rsidR="00522113" w:rsidRDefault="00B51388">
      <w:pPr>
        <w:numPr>
          <w:ilvl w:val="2"/>
          <w:numId w:val="65"/>
        </w:numPr>
        <w:jc w:val="both"/>
      </w:pPr>
      <w:r>
        <w:rPr>
          <w:rFonts w:ascii="Calibri" w:eastAsia="Calibri" w:hAnsi="Calibri" w:cs="Calibri"/>
          <w:sz w:val="22"/>
        </w:rPr>
        <w:t>Ao acionar a opção Preencher a Ficha de Avaliação, o sistema deverá fechar a mo</w:t>
      </w:r>
      <w:r>
        <w:rPr>
          <w:rFonts w:ascii="Calibri" w:eastAsia="Calibri" w:hAnsi="Calibri" w:cs="Calibri"/>
          <w:sz w:val="22"/>
        </w:rPr>
        <w:t>dal e apresentar a aba Ficha de Avaliação, porém o sistema somente deverá apresentar esta aba para o usuário que acionou a opção Preencher a Ficha de Avaliação ou para o Fiscal designado pela Coordenação Técnica.</w:t>
      </w:r>
    </w:p>
    <w:p w14:paraId="3DF4BC7D" w14:textId="77777777" w:rsidR="00522113" w:rsidRDefault="00B51388">
      <w:pPr>
        <w:numPr>
          <w:ilvl w:val="1"/>
          <w:numId w:val="65"/>
        </w:numPr>
        <w:jc w:val="both"/>
      </w:pPr>
      <w:r>
        <w:rPr>
          <w:rFonts w:ascii="Calibri" w:eastAsia="Calibri" w:hAnsi="Calibri" w:cs="Calibri"/>
          <w:b/>
          <w:sz w:val="22"/>
        </w:rPr>
        <w:t>Encaminhar para a Coordenação Técnica</w:t>
      </w:r>
      <w:r>
        <w:rPr>
          <w:rFonts w:ascii="Calibri" w:eastAsia="Calibri" w:hAnsi="Calibri" w:cs="Calibri"/>
          <w:sz w:val="22"/>
        </w:rPr>
        <w:t>: Ao a</w:t>
      </w:r>
      <w:r>
        <w:rPr>
          <w:rFonts w:ascii="Calibri" w:eastAsia="Calibri" w:hAnsi="Calibri" w:cs="Calibri"/>
          <w:sz w:val="22"/>
        </w:rPr>
        <w:t xml:space="preserve">cionar esta opção, o sistema deverá não deverá apresentar a aba Ficha de Avaliação e encaminhar a solicitação de preenchimento da Ficha de Avaliação para o Dashboard dos usuários dos perfis Administrador, assim como Coordenação Técnica ou Superintendência </w:t>
      </w:r>
      <w:r>
        <w:rPr>
          <w:rFonts w:ascii="Calibri" w:eastAsia="Calibri" w:hAnsi="Calibri" w:cs="Calibri"/>
          <w:sz w:val="22"/>
        </w:rPr>
        <w:t xml:space="preserve">da respectiva unidade da Fiscalização. </w:t>
      </w:r>
    </w:p>
    <w:p w14:paraId="70EFD21C" w14:textId="77777777" w:rsidR="00522113" w:rsidRDefault="00B51388">
      <w:pPr>
        <w:numPr>
          <w:ilvl w:val="2"/>
          <w:numId w:val="65"/>
        </w:numPr>
        <w:jc w:val="both"/>
      </w:pPr>
      <w:r>
        <w:rPr>
          <w:rFonts w:ascii="Calibri" w:eastAsia="Calibri" w:hAnsi="Calibri" w:cs="Calibri"/>
          <w:sz w:val="22"/>
        </w:rPr>
        <w:t>Ao acionar Encaminhar para a Coordenação Técnica, o sistema deverá atribuir a solicitação para o Dashboard Ficha de Avaliação dos usuários dos perfis Administrador, assim como Superintendência e Coordenação Técnica d</w:t>
      </w:r>
      <w:r>
        <w:rPr>
          <w:rFonts w:ascii="Calibri" w:eastAsia="Calibri" w:hAnsi="Calibri" w:cs="Calibri"/>
          <w:sz w:val="22"/>
        </w:rPr>
        <w:t>a respectiva unidade da solicitação e informar a situação igual a Ficha de Avaliação pendente.</w:t>
      </w:r>
    </w:p>
    <w:p w14:paraId="3B5C800C" w14:textId="77777777" w:rsidR="00522113" w:rsidRDefault="00B51388">
      <w:pPr>
        <w:numPr>
          <w:ilvl w:val="1"/>
          <w:numId w:val="65"/>
        </w:numPr>
        <w:jc w:val="both"/>
      </w:pPr>
      <w:r>
        <w:rPr>
          <w:rFonts w:ascii="Calibri" w:eastAsia="Calibri" w:hAnsi="Calibri" w:cs="Calibri"/>
          <w:b/>
          <w:sz w:val="22"/>
        </w:rPr>
        <w:t>Cancelar</w:t>
      </w:r>
      <w:r>
        <w:rPr>
          <w:rFonts w:ascii="Calibri" w:eastAsia="Calibri" w:hAnsi="Calibri" w:cs="Calibri"/>
          <w:sz w:val="22"/>
        </w:rPr>
        <w:t>: Ao acionar esta opção, o sistema deverá fechar a modal e permanecer na mesma tela.</w:t>
      </w:r>
    </w:p>
    <w:p w14:paraId="66A91A35" w14:textId="77777777" w:rsidR="00522113" w:rsidRDefault="00522113">
      <w:pPr>
        <w:ind w:left="105"/>
        <w:jc w:val="both"/>
      </w:pPr>
    </w:p>
    <w:p w14:paraId="005F58E5" w14:textId="77777777" w:rsidR="00522113" w:rsidRDefault="00522113">
      <w:pPr>
        <w:ind w:left="105"/>
        <w:jc w:val="both"/>
      </w:pPr>
    </w:p>
    <w:p w14:paraId="64E20369" w14:textId="77777777" w:rsidR="00522113" w:rsidRDefault="00B51388">
      <w:pPr>
        <w:ind w:left="105"/>
        <w:jc w:val="both"/>
      </w:pPr>
      <w:r>
        <w:rPr>
          <w:noProof/>
        </w:rPr>
        <w:lastRenderedPageBreak/>
        <w:drawing>
          <wp:inline distT="0" distB="0" distL="0" distR="0" wp14:anchorId="166F6146" wp14:editId="49F37E2A">
            <wp:extent cx="5924550" cy="3533775"/>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png"/>
                    <pic:cNvPicPr/>
                  </pic:nvPicPr>
                  <pic:blipFill>
                    <a:blip r:embed="rId353" cstate="print"/>
                    <a:stretch>
                      <a:fillRect/>
                    </a:stretch>
                  </pic:blipFill>
                  <pic:spPr>
                    <a:xfrm>
                      <a:off x="0" y="0"/>
                      <a:ext cx="5924550" cy="3533775"/>
                    </a:xfrm>
                    <a:prstGeom prst="rect">
                      <a:avLst/>
                    </a:prstGeom>
                  </pic:spPr>
                </pic:pic>
              </a:graphicData>
            </a:graphic>
          </wp:inline>
        </w:drawing>
      </w:r>
    </w:p>
    <w:p w14:paraId="4DA9B228" w14:textId="77777777" w:rsidR="00522113" w:rsidRDefault="00522113">
      <w:pPr>
        <w:ind w:left="105"/>
        <w:jc w:val="both"/>
      </w:pPr>
    </w:p>
    <w:p w14:paraId="022476B0" w14:textId="77777777" w:rsidR="00522113" w:rsidRDefault="00B51388">
      <w:pPr>
        <w:numPr>
          <w:ilvl w:val="0"/>
          <w:numId w:val="65"/>
        </w:numPr>
        <w:jc w:val="both"/>
      </w:pPr>
      <w:r>
        <w:rPr>
          <w:rFonts w:ascii="Calibri" w:eastAsia="Calibri" w:hAnsi="Calibri" w:cs="Calibri"/>
          <w:sz w:val="22"/>
        </w:rPr>
        <w:t xml:space="preserve">O sistema apresenta alguns campos para </w:t>
      </w:r>
      <w:r>
        <w:rPr>
          <w:rFonts w:ascii="Calibri" w:eastAsia="Calibri" w:hAnsi="Calibri" w:cs="Calibri"/>
          <w:sz w:val="22"/>
        </w:rPr>
        <w:t>preenchimento, conforme a listagem abaixo:</w:t>
      </w:r>
    </w:p>
    <w:p w14:paraId="4BE9DC5C" w14:textId="77777777" w:rsidR="00522113" w:rsidRDefault="00B51388">
      <w:pPr>
        <w:numPr>
          <w:ilvl w:val="1"/>
          <w:numId w:val="65"/>
        </w:numPr>
        <w:jc w:val="both"/>
      </w:pPr>
      <w:r>
        <w:rPr>
          <w:rFonts w:ascii="Calibri" w:eastAsia="Calibri" w:hAnsi="Calibri" w:cs="Calibri"/>
          <w:sz w:val="22"/>
        </w:rPr>
        <w:t>Nº Auto de Infração: Apresenta o número do auto de infração relacionado a Ficha de Avaliação.</w:t>
      </w:r>
    </w:p>
    <w:p w14:paraId="65B78585" w14:textId="77777777" w:rsidR="00522113" w:rsidRDefault="00B51388">
      <w:pPr>
        <w:numPr>
          <w:ilvl w:val="2"/>
          <w:numId w:val="65"/>
        </w:numPr>
        <w:jc w:val="both"/>
      </w:pPr>
      <w:r>
        <w:rPr>
          <w:rFonts w:ascii="Calibri" w:eastAsia="Calibri" w:hAnsi="Calibri" w:cs="Calibri"/>
          <w:sz w:val="22"/>
        </w:rPr>
        <w:t>Máscara: A99999.AAAA.UF</w:t>
      </w:r>
    </w:p>
    <w:p w14:paraId="4C8A36D4" w14:textId="77777777" w:rsidR="00522113" w:rsidRDefault="00B51388">
      <w:pPr>
        <w:numPr>
          <w:ilvl w:val="1"/>
          <w:numId w:val="65"/>
        </w:numPr>
        <w:jc w:val="both"/>
      </w:pPr>
      <w:r>
        <w:rPr>
          <w:rFonts w:ascii="Calibri" w:eastAsia="Calibri" w:hAnsi="Calibri" w:cs="Calibri"/>
          <w:sz w:val="22"/>
        </w:rPr>
        <w:t>Data de Criação da Ficha de Avaliação: Apresenta a data da criação da ficha de avaliação.</w:t>
      </w:r>
    </w:p>
    <w:p w14:paraId="6D6631FD" w14:textId="77777777" w:rsidR="00522113" w:rsidRDefault="00B51388">
      <w:pPr>
        <w:numPr>
          <w:ilvl w:val="2"/>
          <w:numId w:val="65"/>
        </w:numPr>
        <w:jc w:val="both"/>
      </w:pPr>
      <w:r>
        <w:rPr>
          <w:rFonts w:ascii="Calibri" w:eastAsia="Calibri" w:hAnsi="Calibri" w:cs="Calibri"/>
          <w:sz w:val="22"/>
        </w:rPr>
        <w:t>Másca</w:t>
      </w:r>
      <w:r>
        <w:rPr>
          <w:rFonts w:ascii="Calibri" w:eastAsia="Calibri" w:hAnsi="Calibri" w:cs="Calibri"/>
          <w:sz w:val="22"/>
        </w:rPr>
        <w:t>ra: DD/MM/AAAA HH:MM:SS</w:t>
      </w:r>
    </w:p>
    <w:p w14:paraId="0498A1FD" w14:textId="77777777" w:rsidR="00522113" w:rsidRDefault="00B51388">
      <w:pPr>
        <w:numPr>
          <w:ilvl w:val="1"/>
          <w:numId w:val="65"/>
        </w:numPr>
        <w:jc w:val="both"/>
      </w:pPr>
      <w:r>
        <w:rPr>
          <w:rFonts w:ascii="Calibri" w:eastAsia="Calibri" w:hAnsi="Calibri" w:cs="Calibri"/>
          <w:sz w:val="22"/>
        </w:rPr>
        <w:t>Data de Conclusão da Ficha de Avaliação: Apresenta a data de conclusão da ficha de avaliação.</w:t>
      </w:r>
    </w:p>
    <w:p w14:paraId="6E8B09C0" w14:textId="77777777" w:rsidR="00522113" w:rsidRDefault="00B51388">
      <w:pPr>
        <w:numPr>
          <w:ilvl w:val="2"/>
          <w:numId w:val="65"/>
        </w:numPr>
        <w:jc w:val="both"/>
      </w:pPr>
      <w:r>
        <w:rPr>
          <w:rFonts w:ascii="Calibri" w:eastAsia="Calibri" w:hAnsi="Calibri" w:cs="Calibri"/>
          <w:sz w:val="22"/>
        </w:rPr>
        <w:t>Máscara: DD/MM/AAAA HH:MM:SS</w:t>
      </w:r>
    </w:p>
    <w:p w14:paraId="6701F658" w14:textId="77777777" w:rsidR="00522113" w:rsidRDefault="00B51388">
      <w:pPr>
        <w:numPr>
          <w:ilvl w:val="1"/>
          <w:numId w:val="65"/>
        </w:numPr>
        <w:jc w:val="both"/>
      </w:pPr>
      <w:r>
        <w:rPr>
          <w:rFonts w:ascii="Calibri" w:eastAsia="Calibri" w:hAnsi="Calibri" w:cs="Calibri"/>
          <w:sz w:val="22"/>
        </w:rPr>
        <w:t>Número: Apresenta o número da Ficha de Avaliação.</w:t>
      </w:r>
    </w:p>
    <w:p w14:paraId="515487E0" w14:textId="77777777" w:rsidR="00522113" w:rsidRDefault="00B51388">
      <w:pPr>
        <w:numPr>
          <w:ilvl w:val="2"/>
          <w:numId w:val="65"/>
        </w:numPr>
        <w:jc w:val="both"/>
      </w:pPr>
      <w:r>
        <w:rPr>
          <w:rFonts w:ascii="Calibri" w:eastAsia="Calibri" w:hAnsi="Calibri" w:cs="Calibri"/>
          <w:sz w:val="22"/>
        </w:rPr>
        <w:t>Máscara: FA99999.AAAA.UF</w:t>
      </w:r>
    </w:p>
    <w:p w14:paraId="32ED8A85" w14:textId="77777777" w:rsidR="00522113" w:rsidRDefault="00B51388">
      <w:pPr>
        <w:numPr>
          <w:ilvl w:val="1"/>
          <w:numId w:val="65"/>
        </w:numPr>
        <w:jc w:val="both"/>
      </w:pPr>
      <w:r>
        <w:rPr>
          <w:rFonts w:ascii="Calibri" w:eastAsia="Calibri" w:hAnsi="Calibri" w:cs="Calibri"/>
          <w:sz w:val="22"/>
        </w:rPr>
        <w:t>Serviços a serem executados: Apres</w:t>
      </w:r>
      <w:r>
        <w:rPr>
          <w:rFonts w:ascii="Calibri" w:eastAsia="Calibri" w:hAnsi="Calibri" w:cs="Calibri"/>
          <w:sz w:val="22"/>
        </w:rPr>
        <w:t>enta os serviços a serem executados presente na ficha de avaliação.</w:t>
      </w:r>
    </w:p>
    <w:p w14:paraId="5DE7EA9A" w14:textId="77777777" w:rsidR="00522113" w:rsidRDefault="00B51388">
      <w:pPr>
        <w:numPr>
          <w:ilvl w:val="1"/>
          <w:numId w:val="65"/>
        </w:numPr>
        <w:jc w:val="both"/>
      </w:pPr>
      <w:r>
        <w:rPr>
          <w:rFonts w:ascii="Calibri" w:eastAsia="Calibri" w:hAnsi="Calibri" w:cs="Calibri"/>
          <w:sz w:val="22"/>
        </w:rPr>
        <w:t>Ações:</w:t>
      </w:r>
    </w:p>
    <w:p w14:paraId="2520116E" w14:textId="77777777" w:rsidR="00522113" w:rsidRDefault="00B51388">
      <w:pPr>
        <w:numPr>
          <w:ilvl w:val="2"/>
          <w:numId w:val="65"/>
        </w:numPr>
        <w:jc w:val="both"/>
      </w:pPr>
      <w:r>
        <w:rPr>
          <w:rFonts w:ascii="Calibri" w:eastAsia="Calibri" w:hAnsi="Calibri" w:cs="Calibri"/>
          <w:b/>
          <w:sz w:val="22"/>
        </w:rPr>
        <w:t>Imprimir Ficha de Avaliação:</w:t>
      </w:r>
      <w:r>
        <w:rPr>
          <w:rFonts w:ascii="Calibri" w:eastAsia="Calibri" w:hAnsi="Calibri" w:cs="Calibri"/>
          <w:sz w:val="22"/>
        </w:rPr>
        <w:t xml:space="preserve"> Ao acionar esta opção, o sistema apresenta para baixar a Ficha de Avaliação.</w:t>
      </w:r>
    </w:p>
    <w:p w14:paraId="5A49699F" w14:textId="77777777" w:rsidR="00522113" w:rsidRDefault="00B51388">
      <w:pPr>
        <w:numPr>
          <w:ilvl w:val="3"/>
          <w:numId w:val="65"/>
        </w:numPr>
        <w:jc w:val="both"/>
      </w:pPr>
      <w:r>
        <w:rPr>
          <w:rFonts w:ascii="Calibri" w:eastAsia="Calibri" w:hAnsi="Calibri" w:cs="Calibri"/>
          <w:sz w:val="22"/>
        </w:rPr>
        <w:t>Hint: "Imprimir"</w:t>
      </w:r>
    </w:p>
    <w:p w14:paraId="4D65EF99" w14:textId="77777777" w:rsidR="00522113" w:rsidRDefault="00B51388">
      <w:pPr>
        <w:numPr>
          <w:ilvl w:val="2"/>
          <w:numId w:val="65"/>
        </w:numPr>
        <w:jc w:val="both"/>
      </w:pPr>
      <w:r>
        <w:rPr>
          <w:rFonts w:ascii="Calibri" w:eastAsia="Calibri" w:hAnsi="Calibri" w:cs="Calibri"/>
          <w:b/>
          <w:sz w:val="22"/>
        </w:rPr>
        <w:t xml:space="preserve">Mostrar/Ocultar: </w:t>
      </w:r>
      <w:r>
        <w:rPr>
          <w:rFonts w:ascii="Calibri" w:eastAsia="Calibri" w:hAnsi="Calibri" w:cs="Calibri"/>
          <w:sz w:val="22"/>
        </w:rPr>
        <w:t>Ao acionar esta opção, o sistema deverá mostrar ou ocultar o bloco dos dados de edição da Ficha de Avaliação.</w:t>
      </w:r>
    </w:p>
    <w:p w14:paraId="5AA59D91" w14:textId="77777777" w:rsidR="00522113" w:rsidRDefault="00B51388">
      <w:pPr>
        <w:numPr>
          <w:ilvl w:val="2"/>
          <w:numId w:val="65"/>
        </w:numPr>
        <w:jc w:val="both"/>
      </w:pPr>
      <w:r>
        <w:rPr>
          <w:rFonts w:ascii="Calibri" w:eastAsia="Calibri" w:hAnsi="Calibri" w:cs="Calibri"/>
          <w:b/>
          <w:sz w:val="22"/>
        </w:rPr>
        <w:t>Expandir/Retrair:</w:t>
      </w:r>
      <w:r>
        <w:rPr>
          <w:rFonts w:ascii="Calibri" w:eastAsia="Calibri" w:hAnsi="Calibri" w:cs="Calibri"/>
          <w:sz w:val="22"/>
        </w:rPr>
        <w:t xml:space="preserve"> Ao acionar esta </w:t>
      </w:r>
      <w:r>
        <w:rPr>
          <w:rFonts w:ascii="Calibri" w:eastAsia="Calibri" w:hAnsi="Calibri" w:cs="Calibri"/>
          <w:sz w:val="22"/>
        </w:rPr>
        <w:t>opção, o sistema deverá expandir ou retrair o bloco dos dados de edição da Ficha de Avaliação.</w:t>
      </w:r>
    </w:p>
    <w:p w14:paraId="1E9AAD7A" w14:textId="77777777" w:rsidR="00522113" w:rsidRDefault="00B51388">
      <w:pPr>
        <w:numPr>
          <w:ilvl w:val="0"/>
          <w:numId w:val="65"/>
        </w:numPr>
        <w:jc w:val="both"/>
      </w:pPr>
      <w:r>
        <w:rPr>
          <w:rFonts w:ascii="Calibri" w:eastAsia="Calibri" w:hAnsi="Calibri" w:cs="Calibri"/>
          <w:b/>
          <w:sz w:val="22"/>
        </w:rPr>
        <w:t>Regras:</w:t>
      </w:r>
    </w:p>
    <w:p w14:paraId="2EFDE714" w14:textId="77777777" w:rsidR="00522113" w:rsidRDefault="00B51388">
      <w:pPr>
        <w:numPr>
          <w:ilvl w:val="1"/>
          <w:numId w:val="65"/>
        </w:numPr>
        <w:jc w:val="both"/>
      </w:pPr>
      <w:r>
        <w:rPr>
          <w:rFonts w:ascii="Calibri" w:eastAsia="Calibri" w:hAnsi="Calibri" w:cs="Calibri"/>
          <w:sz w:val="22"/>
        </w:rPr>
        <w:t>O usuário poderá alterar qualquer informação da aba Ficha de Avaliação enquanto apenar utilizar a opção Salvar Ficha de Avaliação.</w:t>
      </w:r>
    </w:p>
    <w:p w14:paraId="5D96C839" w14:textId="77777777" w:rsidR="00522113" w:rsidRDefault="00B51388">
      <w:pPr>
        <w:numPr>
          <w:ilvl w:val="1"/>
          <w:numId w:val="65"/>
        </w:numPr>
        <w:jc w:val="both"/>
      </w:pPr>
      <w:r>
        <w:rPr>
          <w:rFonts w:ascii="Calibri" w:eastAsia="Calibri" w:hAnsi="Calibri" w:cs="Calibri"/>
          <w:sz w:val="22"/>
        </w:rPr>
        <w:t xml:space="preserve">Caso o usuário acione </w:t>
      </w:r>
      <w:r>
        <w:rPr>
          <w:rFonts w:ascii="Calibri" w:eastAsia="Calibri" w:hAnsi="Calibri" w:cs="Calibri"/>
          <w:sz w:val="22"/>
        </w:rPr>
        <w:t>a opção Concluir Ficha de Avaliação, o sistema deverá apresentar mensagem e ao confirmar, o sistema deverá gravar o Fiscal e data/hora da conclusão, disponibilizar a Ficha de Avaliação para emissão, não permitir que nenhum usuário possa realizar alterações</w:t>
      </w:r>
      <w:r>
        <w:rPr>
          <w:rFonts w:ascii="Calibri" w:eastAsia="Calibri" w:hAnsi="Calibri" w:cs="Calibri"/>
          <w:sz w:val="22"/>
        </w:rPr>
        <w:t xml:space="preserve"> na ficha de avaliação e alterar a situação no Dashboard dos usuários envolvidos para Ficha de Avaliação concluída.</w:t>
      </w:r>
    </w:p>
    <w:p w14:paraId="7C8C2A5D" w14:textId="77777777" w:rsidR="00522113" w:rsidRDefault="00B51388">
      <w:pPr>
        <w:numPr>
          <w:ilvl w:val="1"/>
          <w:numId w:val="65"/>
        </w:numPr>
        <w:jc w:val="both"/>
      </w:pPr>
      <w:r>
        <w:rPr>
          <w:rFonts w:ascii="Calibri" w:eastAsia="Calibri" w:hAnsi="Calibri" w:cs="Calibri"/>
          <w:sz w:val="22"/>
        </w:rPr>
        <w:t>O campo Valor da Multa deverá ser preenchido e atualizado com o seguinte cálculo: Total Orçamento multiplicado por 0,5.</w:t>
      </w:r>
    </w:p>
    <w:p w14:paraId="28423510" w14:textId="77777777" w:rsidR="00522113" w:rsidRDefault="00B51388">
      <w:pPr>
        <w:numPr>
          <w:ilvl w:val="1"/>
          <w:numId w:val="65"/>
        </w:numPr>
        <w:jc w:val="both"/>
      </w:pPr>
      <w:r>
        <w:rPr>
          <w:rFonts w:ascii="Calibri" w:eastAsia="Calibri" w:hAnsi="Calibri" w:cs="Calibri"/>
          <w:sz w:val="22"/>
        </w:rPr>
        <w:t xml:space="preserve">Quando habilitada a </w:t>
      </w:r>
      <w:r>
        <w:rPr>
          <w:rFonts w:ascii="Calibri" w:eastAsia="Calibri" w:hAnsi="Calibri" w:cs="Calibri"/>
          <w:sz w:val="22"/>
        </w:rPr>
        <w:t>aba Ficha de Avaliação, o sistema deverá gerar um registro na tabela, para cada Auto de Infração presente na Fiscalização.</w:t>
      </w:r>
    </w:p>
    <w:p w14:paraId="0EFA6348" w14:textId="77777777" w:rsidR="00522113" w:rsidRDefault="00B51388">
      <w:pPr>
        <w:numPr>
          <w:ilvl w:val="1"/>
          <w:numId w:val="65"/>
        </w:numPr>
        <w:jc w:val="both"/>
      </w:pPr>
      <w:r>
        <w:rPr>
          <w:rFonts w:ascii="Calibri" w:eastAsia="Calibri" w:hAnsi="Calibri" w:cs="Calibri"/>
          <w:sz w:val="22"/>
        </w:rPr>
        <w:lastRenderedPageBreak/>
        <w:t>Ao acionar um registro, o sistema deverá apresentar os dados atuais de preenchimento de uma Ficha de Avaliação mantendo as suas respe</w:t>
      </w:r>
      <w:r>
        <w:rPr>
          <w:rFonts w:ascii="Calibri" w:eastAsia="Calibri" w:hAnsi="Calibri" w:cs="Calibri"/>
          <w:sz w:val="22"/>
        </w:rPr>
        <w:t>ctivas particularidades, para o respectivo registro, conforme apresentado no protótipo.</w:t>
      </w:r>
    </w:p>
    <w:p w14:paraId="36BF8B09" w14:textId="77777777" w:rsidR="00522113" w:rsidRDefault="00B51388">
      <w:pPr>
        <w:numPr>
          <w:ilvl w:val="1"/>
          <w:numId w:val="65"/>
        </w:numPr>
        <w:jc w:val="both"/>
      </w:pPr>
      <w:r>
        <w:rPr>
          <w:rFonts w:ascii="Calibri" w:eastAsia="Calibri" w:hAnsi="Calibri" w:cs="Calibri"/>
          <w:sz w:val="22"/>
        </w:rPr>
        <w:t>O campo Data de Criação da Ficha de Avaliação, deverá ser a data e hora em que a Ficha de Avaliação foi salva pela primeira vez.</w:t>
      </w:r>
    </w:p>
    <w:p w14:paraId="6D45B5DA" w14:textId="77777777" w:rsidR="00522113" w:rsidRDefault="00B51388">
      <w:pPr>
        <w:numPr>
          <w:ilvl w:val="1"/>
          <w:numId w:val="65"/>
        </w:numPr>
        <w:jc w:val="both"/>
      </w:pPr>
      <w:r>
        <w:rPr>
          <w:rFonts w:ascii="Calibri" w:eastAsia="Calibri" w:hAnsi="Calibri" w:cs="Calibri"/>
          <w:sz w:val="22"/>
        </w:rPr>
        <w:t>O campo Data de Conclusão da Ficha de A</w:t>
      </w:r>
      <w:r>
        <w:rPr>
          <w:rFonts w:ascii="Calibri" w:eastAsia="Calibri" w:hAnsi="Calibri" w:cs="Calibri"/>
          <w:sz w:val="22"/>
        </w:rPr>
        <w:t>valiação, deverá ser a data e hora em que a Ficha de Avaliação foi concluída.</w:t>
      </w:r>
    </w:p>
    <w:p w14:paraId="265E6761" w14:textId="77777777" w:rsidR="00522113" w:rsidRDefault="00B51388">
      <w:pPr>
        <w:numPr>
          <w:ilvl w:val="1"/>
          <w:numId w:val="65"/>
        </w:numPr>
        <w:jc w:val="both"/>
      </w:pPr>
      <w:r>
        <w:rPr>
          <w:rFonts w:ascii="Calibri" w:eastAsia="Calibri" w:hAnsi="Calibri" w:cs="Calibri"/>
          <w:sz w:val="22"/>
        </w:rPr>
        <w:t>A ação de Imprimir Ficha de Avaliação, apenas deverá ser visível caso a Ficha de Avaliação esteja com a situação igual a Concluída.</w:t>
      </w:r>
    </w:p>
    <w:p w14:paraId="0EB0BF65" w14:textId="77777777" w:rsidR="00522113" w:rsidRDefault="00522113">
      <w:pPr>
        <w:ind w:left="105"/>
        <w:jc w:val="both"/>
      </w:pPr>
    </w:p>
    <w:p w14:paraId="2DAB404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Personal Edition of HelpNDo</w:t>
      </w:r>
      <w:r>
        <w:rPr>
          <w:rFonts w:ascii="Tahoma" w:eastAsia="Tahoma" w:hAnsi="Tahoma" w:cs="Tahoma"/>
          <w:i/>
          <w:color w:val="C0C0C0"/>
        </w:rPr>
        <w:t xml:space="preserve">c: </w:t>
      </w:r>
      <w:hyperlink r:id="rId354">
        <w:r>
          <w:rPr>
            <w:rFonts w:ascii="Tahoma" w:eastAsia="Tahoma" w:hAnsi="Tahoma" w:cs="Tahoma"/>
            <w:i/>
            <w:color w:val="6666FF"/>
          </w:rPr>
          <w:t>Free EPub producer</w:t>
        </w:r>
      </w:hyperlink>
    </w:p>
    <w:p w14:paraId="1DCE0C0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160" w:name="_topic_CadastroFiscalizacaoEventual"/>
      <w:bookmarkEnd w:id="160"/>
      <w:r>
        <w:rPr>
          <w:rFonts w:ascii="Tahoma" w:eastAsia="Tahoma" w:hAnsi="Tahoma" w:cs="Tahoma"/>
          <w:color w:val="243F60"/>
          <w:sz w:val="22"/>
        </w:rPr>
        <w:t>Cadastro Fiscalização Eventual</w:t>
      </w:r>
    </w:p>
    <w:p w14:paraId="04AF7A41"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 xml:space="preserve">menu </w:t>
      </w:r>
      <w:r>
        <w:rPr>
          <w:rFonts w:ascii="Calibri" w:eastAsia="Calibri" w:hAnsi="Calibri" w:cs="Calibri"/>
          <w:sz w:val="24"/>
        </w:rPr>
        <w:t>lateral a opção Fiscalização</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b/>
          <w:sz w:val="24"/>
        </w:rPr>
        <w:t>Cadastro Fiscalização Eventual</w:t>
      </w:r>
      <w:r>
        <w:rPr>
          <w:rFonts w:ascii="Calibri" w:eastAsia="Calibri" w:hAnsi="Calibri" w:cs="Calibri"/>
          <w:sz w:val="24"/>
        </w:rPr>
        <w:t>. Será mostrado as informações "</w:t>
      </w:r>
      <w:r>
        <w:rPr>
          <w:rFonts w:ascii="Calibri" w:eastAsia="Calibri" w:hAnsi="Calibri" w:cs="Calibri"/>
          <w:b/>
          <w:sz w:val="24"/>
        </w:rPr>
        <w:t>Tipo de Ação: Atividade ou Bem</w:t>
      </w:r>
      <w:r>
        <w:rPr>
          <w:rFonts w:ascii="Calibri" w:eastAsia="Calibri" w:hAnsi="Calibri" w:cs="Calibri"/>
          <w:sz w:val="24"/>
        </w:rPr>
        <w:t>" para preenchimento da fiscalização eventual.</w:t>
      </w:r>
    </w:p>
    <w:p w14:paraId="5AF1B4B4" w14:textId="77777777" w:rsidR="00522113" w:rsidRDefault="00B51388">
      <w:pPr>
        <w:spacing w:line="357" w:lineRule="auto"/>
        <w:ind w:left="105" w:right="75"/>
        <w:jc w:val="both"/>
      </w:pPr>
      <w:r>
        <w:rPr>
          <w:rFonts w:ascii="Calibri" w:eastAsia="Calibri" w:hAnsi="Calibri" w:cs="Calibri"/>
          <w:sz w:val="24"/>
        </w:rPr>
        <w:t>O sistema permite que o usuário possa cadastrar uma fiscalização do tipo</w:t>
      </w:r>
      <w:r>
        <w:rPr>
          <w:rFonts w:ascii="Calibri" w:eastAsia="Calibri" w:hAnsi="Calibri" w:cs="Calibri"/>
          <w:b/>
          <w:sz w:val="24"/>
        </w:rPr>
        <w:t xml:space="preserve"> "Bem" </w:t>
      </w:r>
      <w:r>
        <w:rPr>
          <w:rFonts w:ascii="Calibri" w:eastAsia="Calibri" w:hAnsi="Calibri" w:cs="Calibri"/>
          <w:b/>
          <w:sz w:val="24"/>
        </w:rPr>
        <w:t>e "Atividade"</w:t>
      </w:r>
      <w:r>
        <w:rPr>
          <w:rFonts w:ascii="Calibri" w:eastAsia="Calibri" w:hAnsi="Calibri" w:cs="Calibri"/>
          <w:sz w:val="24"/>
        </w:rPr>
        <w:t>, incluindo a seleção dos filtros:</w:t>
      </w:r>
    </w:p>
    <w:p w14:paraId="05AE33DD" w14:textId="77777777" w:rsidR="00522113" w:rsidRDefault="00B51388">
      <w:pPr>
        <w:numPr>
          <w:ilvl w:val="1"/>
          <w:numId w:val="66"/>
        </w:numPr>
        <w:spacing w:line="357" w:lineRule="auto"/>
        <w:ind w:right="75"/>
        <w:jc w:val="both"/>
      </w:pPr>
      <w:r>
        <w:rPr>
          <w:rFonts w:ascii="Calibri" w:eastAsia="Calibri" w:hAnsi="Calibri" w:cs="Calibri"/>
          <w:sz w:val="24"/>
        </w:rPr>
        <w:t>O sistema deverá exibir a listagem de bens que se adequem aos filtros selecionados e ao nome.</w:t>
      </w:r>
    </w:p>
    <w:p w14:paraId="070849EE" w14:textId="77777777" w:rsidR="00522113" w:rsidRDefault="00B51388">
      <w:pPr>
        <w:numPr>
          <w:ilvl w:val="2"/>
          <w:numId w:val="66"/>
        </w:numPr>
        <w:spacing w:line="357" w:lineRule="auto"/>
        <w:ind w:right="75"/>
        <w:jc w:val="both"/>
      </w:pPr>
      <w:r>
        <w:rPr>
          <w:rFonts w:ascii="Calibri" w:eastAsia="Calibri" w:hAnsi="Calibri" w:cs="Calibri"/>
          <w:b/>
          <w:sz w:val="24"/>
        </w:rPr>
        <w:t>Bem</w:t>
      </w:r>
    </w:p>
    <w:p w14:paraId="6408DC1E" w14:textId="77777777" w:rsidR="00522113" w:rsidRDefault="00B51388">
      <w:pPr>
        <w:numPr>
          <w:ilvl w:val="3"/>
          <w:numId w:val="66"/>
        </w:numPr>
        <w:spacing w:line="357" w:lineRule="auto"/>
        <w:ind w:right="75"/>
        <w:jc w:val="both"/>
      </w:pPr>
      <w:r>
        <w:rPr>
          <w:rFonts w:ascii="Calibri" w:eastAsia="Calibri" w:hAnsi="Calibri" w:cs="Calibri"/>
          <w:b/>
          <w:sz w:val="24"/>
        </w:rPr>
        <w:t>Tipo de Ação</w:t>
      </w:r>
    </w:p>
    <w:p w14:paraId="42F14EA1" w14:textId="77777777" w:rsidR="00522113" w:rsidRDefault="00B51388">
      <w:pPr>
        <w:numPr>
          <w:ilvl w:val="3"/>
          <w:numId w:val="66"/>
        </w:numPr>
        <w:spacing w:line="357" w:lineRule="auto"/>
        <w:ind w:right="75"/>
        <w:jc w:val="both"/>
      </w:pPr>
      <w:r>
        <w:rPr>
          <w:rFonts w:ascii="Calibri" w:eastAsia="Calibri" w:hAnsi="Calibri" w:cs="Calibri"/>
          <w:b/>
          <w:sz w:val="24"/>
        </w:rPr>
        <w:t>Unidade</w:t>
      </w:r>
    </w:p>
    <w:p w14:paraId="3E624743" w14:textId="77777777" w:rsidR="00522113" w:rsidRDefault="00B51388">
      <w:pPr>
        <w:numPr>
          <w:ilvl w:val="3"/>
          <w:numId w:val="66"/>
        </w:numPr>
        <w:spacing w:line="357" w:lineRule="auto"/>
        <w:ind w:right="75"/>
        <w:jc w:val="both"/>
      </w:pPr>
      <w:r>
        <w:rPr>
          <w:rFonts w:ascii="Calibri" w:eastAsia="Calibri" w:hAnsi="Calibri" w:cs="Calibri"/>
          <w:b/>
          <w:sz w:val="24"/>
        </w:rPr>
        <w:t>Município</w:t>
      </w:r>
      <w:r>
        <w:rPr>
          <w:rFonts w:ascii="Calibri" w:eastAsia="Calibri" w:hAnsi="Calibri" w:cs="Calibri"/>
          <w:sz w:val="24"/>
        </w:rPr>
        <w:t>: Apresenta a lista de municípios da UF selecionada.</w:t>
      </w:r>
    </w:p>
    <w:p w14:paraId="5B54A7D6" w14:textId="77777777" w:rsidR="00522113" w:rsidRDefault="00B51388">
      <w:pPr>
        <w:numPr>
          <w:ilvl w:val="3"/>
          <w:numId w:val="66"/>
        </w:numPr>
        <w:spacing w:line="357" w:lineRule="auto"/>
        <w:ind w:right="75"/>
        <w:jc w:val="both"/>
      </w:pPr>
      <w:r>
        <w:rPr>
          <w:rFonts w:ascii="Calibri" w:eastAsia="Calibri" w:hAnsi="Calibri" w:cs="Calibri"/>
          <w:b/>
          <w:sz w:val="24"/>
        </w:rPr>
        <w:t>Natureza</w:t>
      </w:r>
      <w:r>
        <w:rPr>
          <w:rFonts w:ascii="Calibri" w:eastAsia="Calibri" w:hAnsi="Calibri" w:cs="Calibri"/>
          <w:sz w:val="24"/>
        </w:rPr>
        <w:t>: Apresenta a lista</w:t>
      </w:r>
      <w:r>
        <w:rPr>
          <w:rFonts w:ascii="Calibri" w:eastAsia="Calibri" w:hAnsi="Calibri" w:cs="Calibri"/>
          <w:sz w:val="24"/>
        </w:rPr>
        <w:t xml:space="preserve"> de naturezas que um Bem possa ter</w:t>
      </w:r>
    </w:p>
    <w:p w14:paraId="59B7960E" w14:textId="77777777" w:rsidR="00522113" w:rsidRDefault="00B51388">
      <w:pPr>
        <w:numPr>
          <w:ilvl w:val="3"/>
          <w:numId w:val="66"/>
        </w:numPr>
        <w:spacing w:line="357" w:lineRule="auto"/>
        <w:ind w:right="75"/>
        <w:jc w:val="both"/>
      </w:pPr>
      <w:r>
        <w:rPr>
          <w:rFonts w:ascii="Calibri" w:eastAsia="Calibri" w:hAnsi="Calibri" w:cs="Calibri"/>
          <w:b/>
          <w:sz w:val="24"/>
        </w:rPr>
        <w:t>Tipo</w:t>
      </w:r>
      <w:r>
        <w:rPr>
          <w:rFonts w:ascii="Calibri" w:eastAsia="Calibri" w:hAnsi="Calibri" w:cs="Calibri"/>
          <w:sz w:val="24"/>
        </w:rPr>
        <w:t>: Apresenta a lista de tipologias que um Bem, de acordo com a Natureza, possa ter</w:t>
      </w:r>
    </w:p>
    <w:p w14:paraId="730484B4" w14:textId="77777777" w:rsidR="00522113" w:rsidRDefault="00B51388">
      <w:pPr>
        <w:numPr>
          <w:ilvl w:val="4"/>
          <w:numId w:val="66"/>
        </w:numPr>
        <w:spacing w:line="357" w:lineRule="auto"/>
        <w:ind w:right="75"/>
        <w:jc w:val="both"/>
      </w:pPr>
      <w:r>
        <w:rPr>
          <w:rFonts w:ascii="Calibri" w:eastAsia="Calibri" w:hAnsi="Calibri" w:cs="Calibri"/>
          <w:sz w:val="24"/>
        </w:rPr>
        <w:t>Ao selecionar a "</w:t>
      </w:r>
      <w:r>
        <w:rPr>
          <w:rFonts w:ascii="Calibri" w:eastAsia="Calibri" w:hAnsi="Calibri" w:cs="Calibri"/>
          <w:b/>
          <w:sz w:val="24"/>
        </w:rPr>
        <w:t>Natureza: Bem Imóvel</w:t>
      </w:r>
      <w:r>
        <w:rPr>
          <w:rFonts w:ascii="Calibri" w:eastAsia="Calibri" w:hAnsi="Calibri" w:cs="Calibri"/>
          <w:sz w:val="24"/>
        </w:rPr>
        <w:t xml:space="preserve">", referente aos tipos </w:t>
      </w:r>
      <w:r>
        <w:rPr>
          <w:rFonts w:ascii="Calibri" w:eastAsia="Calibri" w:hAnsi="Calibri" w:cs="Calibri"/>
          <w:b/>
          <w:sz w:val="24"/>
        </w:rPr>
        <w:t>"Conjuntos Urbano", "Conjuntos Arquitetônicos" ou "Áreas de Entorno"</w:t>
      </w:r>
      <w:r>
        <w:rPr>
          <w:rFonts w:ascii="Calibri" w:eastAsia="Calibri" w:hAnsi="Calibri" w:cs="Calibri"/>
          <w:sz w:val="24"/>
        </w:rPr>
        <w:t>, o sis</w:t>
      </w:r>
      <w:r>
        <w:rPr>
          <w:rFonts w:ascii="Calibri" w:eastAsia="Calibri" w:hAnsi="Calibri" w:cs="Calibri"/>
          <w:sz w:val="24"/>
        </w:rPr>
        <w:t xml:space="preserve">tema permitir o usuário selecionar </w:t>
      </w:r>
      <w:r>
        <w:rPr>
          <w:rFonts w:ascii="Calibri" w:eastAsia="Calibri" w:hAnsi="Calibri" w:cs="Calibri"/>
          <w:b/>
          <w:sz w:val="24"/>
        </w:rPr>
        <w:t>"</w:t>
      </w:r>
      <w:hyperlink w:anchor="_topic_Multiplosimoveis">
        <w:r>
          <w:rPr>
            <w:rStyle w:val="Hyperlink"/>
            <w:rFonts w:ascii="Calibri" w:eastAsia="Calibri" w:hAnsi="Calibri" w:cs="Calibri"/>
            <w:b/>
            <w:sz w:val="24"/>
          </w:rPr>
          <w:t>Múltiplos imóveis</w:t>
        </w:r>
      </w:hyperlink>
      <w:r>
        <w:rPr>
          <w:rFonts w:ascii="Calibri" w:eastAsia="Calibri" w:hAnsi="Calibri" w:cs="Calibri"/>
          <w:b/>
          <w:sz w:val="24"/>
        </w:rPr>
        <w:t>"</w:t>
      </w:r>
      <w:r>
        <w:rPr>
          <w:rFonts w:ascii="Calibri" w:eastAsia="Calibri" w:hAnsi="Calibri" w:cs="Calibri"/>
          <w:sz w:val="24"/>
        </w:rPr>
        <w:t>.</w:t>
      </w:r>
    </w:p>
    <w:p w14:paraId="0F63E3A1" w14:textId="77777777" w:rsidR="00522113" w:rsidRDefault="00B51388">
      <w:pPr>
        <w:numPr>
          <w:ilvl w:val="3"/>
          <w:numId w:val="66"/>
        </w:numPr>
        <w:spacing w:line="357" w:lineRule="auto"/>
        <w:ind w:right="75"/>
        <w:jc w:val="both"/>
      </w:pPr>
      <w:r>
        <w:rPr>
          <w:rFonts w:ascii="Calibri" w:eastAsia="Calibri" w:hAnsi="Calibri" w:cs="Calibri"/>
          <w:b/>
          <w:sz w:val="24"/>
        </w:rPr>
        <w:t>Identificação</w:t>
      </w:r>
    </w:p>
    <w:p w14:paraId="0620633F" w14:textId="77777777" w:rsidR="00522113" w:rsidRDefault="00B51388">
      <w:pPr>
        <w:numPr>
          <w:ilvl w:val="2"/>
          <w:numId w:val="66"/>
        </w:numPr>
        <w:spacing w:line="357" w:lineRule="auto"/>
        <w:ind w:right="75"/>
        <w:jc w:val="both"/>
      </w:pPr>
      <w:r>
        <w:rPr>
          <w:rFonts w:ascii="Calibri" w:eastAsia="Calibri" w:hAnsi="Calibri" w:cs="Calibri"/>
          <w:b/>
          <w:sz w:val="24"/>
        </w:rPr>
        <w:t>Atividade</w:t>
      </w:r>
    </w:p>
    <w:p w14:paraId="238C0D81" w14:textId="77777777" w:rsidR="00522113" w:rsidRDefault="00B51388">
      <w:pPr>
        <w:numPr>
          <w:ilvl w:val="3"/>
          <w:numId w:val="66"/>
        </w:numPr>
        <w:spacing w:line="357" w:lineRule="auto"/>
        <w:ind w:right="75"/>
        <w:jc w:val="both"/>
      </w:pPr>
      <w:r>
        <w:rPr>
          <w:rFonts w:ascii="Calibri" w:eastAsia="Calibri" w:hAnsi="Calibri" w:cs="Calibri"/>
          <w:b/>
          <w:sz w:val="24"/>
        </w:rPr>
        <w:t>Tipo de Ação</w:t>
      </w:r>
    </w:p>
    <w:p w14:paraId="4EEEC862" w14:textId="77777777" w:rsidR="00522113" w:rsidRDefault="00B51388">
      <w:pPr>
        <w:numPr>
          <w:ilvl w:val="3"/>
          <w:numId w:val="66"/>
        </w:numPr>
        <w:spacing w:line="357" w:lineRule="auto"/>
        <w:ind w:right="75"/>
        <w:jc w:val="both"/>
      </w:pPr>
      <w:r>
        <w:rPr>
          <w:rFonts w:ascii="Calibri" w:eastAsia="Calibri" w:hAnsi="Calibri" w:cs="Calibri"/>
          <w:b/>
          <w:sz w:val="24"/>
        </w:rPr>
        <w:t>Unidade</w:t>
      </w:r>
    </w:p>
    <w:p w14:paraId="398A2C1F" w14:textId="77777777" w:rsidR="00522113" w:rsidRDefault="00B51388">
      <w:pPr>
        <w:numPr>
          <w:ilvl w:val="3"/>
          <w:numId w:val="66"/>
        </w:numPr>
        <w:spacing w:line="357" w:lineRule="auto"/>
        <w:ind w:right="75"/>
        <w:jc w:val="both"/>
      </w:pPr>
      <w:r>
        <w:rPr>
          <w:rFonts w:ascii="Calibri" w:eastAsia="Calibri" w:hAnsi="Calibri" w:cs="Calibri"/>
          <w:b/>
          <w:sz w:val="24"/>
        </w:rPr>
        <w:t>Município</w:t>
      </w:r>
    </w:p>
    <w:p w14:paraId="04CB76E9" w14:textId="77777777" w:rsidR="00522113" w:rsidRDefault="00B51388">
      <w:pPr>
        <w:numPr>
          <w:ilvl w:val="3"/>
          <w:numId w:val="66"/>
        </w:numPr>
        <w:spacing w:line="357" w:lineRule="auto"/>
        <w:ind w:right="75"/>
        <w:jc w:val="both"/>
      </w:pPr>
      <w:r>
        <w:rPr>
          <w:rFonts w:ascii="Calibri" w:eastAsia="Calibri" w:hAnsi="Calibri" w:cs="Calibri"/>
          <w:b/>
          <w:sz w:val="24"/>
        </w:rPr>
        <w:t>Atividade</w:t>
      </w:r>
    </w:p>
    <w:p w14:paraId="0C9D6D5D" w14:textId="77777777" w:rsidR="00522113" w:rsidRDefault="00B51388">
      <w:pPr>
        <w:numPr>
          <w:ilvl w:val="3"/>
          <w:numId w:val="66"/>
        </w:numPr>
        <w:spacing w:line="357" w:lineRule="auto"/>
        <w:ind w:right="75"/>
        <w:jc w:val="both"/>
      </w:pPr>
      <w:r>
        <w:rPr>
          <w:rFonts w:ascii="Calibri" w:eastAsia="Calibri" w:hAnsi="Calibri" w:cs="Calibri"/>
          <w:b/>
          <w:sz w:val="24"/>
        </w:rPr>
        <w:lastRenderedPageBreak/>
        <w:t>Setor</w:t>
      </w:r>
    </w:p>
    <w:p w14:paraId="0E793C6A" w14:textId="77777777" w:rsidR="00522113" w:rsidRDefault="00B51388">
      <w:pPr>
        <w:numPr>
          <w:ilvl w:val="0"/>
          <w:numId w:val="66"/>
        </w:numPr>
        <w:spacing w:line="357" w:lineRule="auto"/>
        <w:ind w:right="75"/>
        <w:jc w:val="both"/>
      </w:pPr>
      <w:r>
        <w:rPr>
          <w:rFonts w:ascii="Calibri" w:eastAsia="Calibri" w:hAnsi="Calibri" w:cs="Calibri"/>
          <w:b/>
          <w:sz w:val="24"/>
        </w:rPr>
        <w:t xml:space="preserve">Tela - </w:t>
      </w:r>
      <w:r>
        <w:rPr>
          <w:rFonts w:ascii="Calibri" w:eastAsia="Calibri" w:hAnsi="Calibri" w:cs="Calibri"/>
          <w:b/>
          <w:sz w:val="24"/>
        </w:rPr>
        <w:t>Cadastro Fiscalização Eventual</w:t>
      </w:r>
    </w:p>
    <w:p w14:paraId="5C0F67C0" w14:textId="77777777" w:rsidR="00522113" w:rsidRDefault="00B51388">
      <w:pPr>
        <w:spacing w:line="357" w:lineRule="auto"/>
        <w:ind w:left="105" w:right="75"/>
        <w:jc w:val="both"/>
      </w:pPr>
      <w:r>
        <w:rPr>
          <w:noProof/>
        </w:rPr>
        <w:drawing>
          <wp:inline distT="0" distB="0" distL="0" distR="0" wp14:anchorId="1D3BF2E4" wp14:editId="1FE1E24E">
            <wp:extent cx="5924550" cy="1552575"/>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png"/>
                    <pic:cNvPicPr/>
                  </pic:nvPicPr>
                  <pic:blipFill>
                    <a:blip r:embed="rId355" cstate="print"/>
                    <a:stretch>
                      <a:fillRect/>
                    </a:stretch>
                  </pic:blipFill>
                  <pic:spPr>
                    <a:xfrm>
                      <a:off x="0" y="0"/>
                      <a:ext cx="5924550" cy="1552575"/>
                    </a:xfrm>
                    <a:prstGeom prst="rect">
                      <a:avLst/>
                    </a:prstGeom>
                  </pic:spPr>
                </pic:pic>
              </a:graphicData>
            </a:graphic>
          </wp:inline>
        </w:drawing>
      </w:r>
    </w:p>
    <w:p w14:paraId="560C284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56">
        <w:r>
          <w:rPr>
            <w:rFonts w:ascii="Tahoma" w:eastAsia="Tahoma" w:hAnsi="Tahoma" w:cs="Tahoma"/>
            <w:i/>
            <w:color w:val="6666FF"/>
          </w:rPr>
          <w:t>Full-featured EBook editor</w:t>
        </w:r>
      </w:hyperlink>
    </w:p>
    <w:p w14:paraId="2B716151" w14:textId="77777777" w:rsidR="00522113" w:rsidRDefault="00B51388">
      <w:r>
        <w:br w:type="page"/>
      </w:r>
    </w:p>
    <w:p w14:paraId="37AF252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61" w:name="_topic_FiscalizacaoEventual"/>
      <w:bookmarkEnd w:id="161"/>
      <w:r>
        <w:rPr>
          <w:rFonts w:ascii="Tahoma" w:eastAsia="Tahoma" w:hAnsi="Tahoma" w:cs="Tahoma"/>
          <w:i/>
          <w:color w:val="243F60"/>
          <w:sz w:val="22"/>
        </w:rPr>
        <w:t>Fiscalização Eventual</w:t>
      </w:r>
    </w:p>
    <w:p w14:paraId="553078D8" w14:textId="77777777" w:rsidR="00522113" w:rsidRDefault="00B51388">
      <w:pPr>
        <w:spacing w:line="357" w:lineRule="auto"/>
        <w:ind w:left="105" w:right="75"/>
        <w:jc w:val="both"/>
      </w:pP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menu lateral a opção Fiscalização</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depois</w:t>
      </w:r>
      <w:r>
        <w:rPr>
          <w:rFonts w:ascii="Calibri" w:eastAsia="Calibri" w:hAnsi="Calibri" w:cs="Calibri"/>
          <w:spacing w:val="-15"/>
          <w:sz w:val="24"/>
        </w:rPr>
        <w:t xml:space="preserve"> </w:t>
      </w:r>
      <w:r>
        <w:rPr>
          <w:rFonts w:ascii="Calibri" w:eastAsia="Calibri" w:hAnsi="Calibri" w:cs="Calibri"/>
          <w:sz w:val="24"/>
        </w:rPr>
        <w:t>Cadastro Fiscalização Eventual. Será mostrado as informaçõe</w:t>
      </w:r>
      <w:r>
        <w:rPr>
          <w:rFonts w:ascii="Calibri" w:eastAsia="Calibri" w:hAnsi="Calibri" w:cs="Calibri"/>
          <w:sz w:val="24"/>
        </w:rPr>
        <w:t>s para preenchimento da fiscalização eventual.</w:t>
      </w:r>
    </w:p>
    <w:p w14:paraId="3F98DB19" w14:textId="77777777" w:rsidR="00522113" w:rsidRDefault="00522113">
      <w:pPr>
        <w:spacing w:line="240" w:lineRule="exact"/>
      </w:pPr>
    </w:p>
    <w:p w14:paraId="661A25BF"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Um fiscalização eventual é uma fiscalização que não foi planejada, ou seja, ela não está contida nas ações de um plano de fiscalização.</w:t>
      </w:r>
    </w:p>
    <w:p w14:paraId="1426FE29" w14:textId="77777777" w:rsidR="00522113" w:rsidRDefault="00522113">
      <w:pPr>
        <w:spacing w:line="240" w:lineRule="exact"/>
      </w:pPr>
    </w:p>
    <w:p w14:paraId="36F12258" w14:textId="77777777" w:rsidR="00522113" w:rsidRDefault="00B51388">
      <w:pPr>
        <w:ind w:left="105"/>
      </w:pPr>
      <w:r>
        <w:rPr>
          <w:noProof/>
        </w:rPr>
        <w:drawing>
          <wp:inline distT="0" distB="0" distL="0" distR="0" wp14:anchorId="37B39D22" wp14:editId="009FF02E">
            <wp:extent cx="5924550" cy="3019425"/>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png"/>
                    <pic:cNvPicPr/>
                  </pic:nvPicPr>
                  <pic:blipFill>
                    <a:blip r:embed="rId357" cstate="print"/>
                    <a:stretch>
                      <a:fillRect/>
                    </a:stretch>
                  </pic:blipFill>
                  <pic:spPr>
                    <a:xfrm>
                      <a:off x="0" y="0"/>
                      <a:ext cx="5924550" cy="3019425"/>
                    </a:xfrm>
                    <a:prstGeom prst="rect">
                      <a:avLst/>
                    </a:prstGeom>
                  </pic:spPr>
                </pic:pic>
              </a:graphicData>
            </a:graphic>
          </wp:inline>
        </w:drawing>
      </w:r>
    </w:p>
    <w:p w14:paraId="5BBF4D54" w14:textId="77777777" w:rsidR="00522113" w:rsidRDefault="00522113">
      <w:pPr>
        <w:spacing w:before="15" w:line="180" w:lineRule="exact"/>
      </w:pPr>
    </w:p>
    <w:p w14:paraId="550674AB" w14:textId="77777777" w:rsidR="00522113" w:rsidRDefault="00522113">
      <w:pPr>
        <w:spacing w:line="195" w:lineRule="exact"/>
      </w:pPr>
    </w:p>
    <w:p w14:paraId="73B6A633" w14:textId="77777777" w:rsidR="00522113" w:rsidRDefault="00B51388">
      <w:pPr>
        <w:spacing w:line="360" w:lineRule="auto"/>
        <w:ind w:left="105" w:right="75"/>
        <w:jc w:val="both"/>
      </w:pPr>
      <w:r>
        <w:rPr>
          <w:rFonts w:ascii="Calibri" w:eastAsia="Calibri" w:hAnsi="Calibri" w:cs="Calibri"/>
          <w:sz w:val="24"/>
        </w:rPr>
        <w:t xml:space="preserve">Em uma fiscalização eventual, o seu tipo de ação </w:t>
      </w:r>
      <w:r>
        <w:rPr>
          <w:rFonts w:ascii="Calibri" w:eastAsia="Calibri" w:hAnsi="Calibri" w:cs="Calibri"/>
          <w:sz w:val="24"/>
        </w:rPr>
        <w:t>pode ser bem ou atividade. É necessário informar seu tipo para que seja apresentado as demais informações para preenchimento.</w:t>
      </w:r>
    </w:p>
    <w:p w14:paraId="4112E9D0" w14:textId="77777777" w:rsidR="00522113" w:rsidRDefault="00522113">
      <w:pPr>
        <w:spacing w:line="165" w:lineRule="exact"/>
      </w:pPr>
    </w:p>
    <w:p w14:paraId="0DA0B100" w14:textId="77777777" w:rsidR="00522113" w:rsidRDefault="00522113">
      <w:pPr>
        <w:spacing w:line="165" w:lineRule="exact"/>
      </w:pPr>
    </w:p>
    <w:p w14:paraId="68B2F7B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58">
        <w:r>
          <w:rPr>
            <w:rFonts w:ascii="Tahoma" w:eastAsia="Tahoma" w:hAnsi="Tahoma" w:cs="Tahoma"/>
            <w:i/>
            <w:color w:val="6666FF"/>
          </w:rPr>
          <w:t>Generate Kindle eBooks with ease</w:t>
        </w:r>
      </w:hyperlink>
    </w:p>
    <w:p w14:paraId="34D5C92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62" w:name="_topic_TipoBem"/>
      <w:bookmarkEnd w:id="162"/>
      <w:r>
        <w:rPr>
          <w:rFonts w:ascii="Tahoma" w:eastAsia="Tahoma" w:hAnsi="Tahoma" w:cs="Tahoma"/>
          <w:i/>
          <w:color w:val="243F60"/>
          <w:sz w:val="22"/>
        </w:rPr>
        <w:t>Tipo Bem</w:t>
      </w:r>
    </w:p>
    <w:p w14:paraId="08919976" w14:textId="77777777" w:rsidR="00522113" w:rsidRDefault="00B51388">
      <w:pPr>
        <w:spacing w:line="357" w:lineRule="auto"/>
        <w:ind w:left="105" w:right="75"/>
        <w:jc w:val="both"/>
      </w:pP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cadastrar</w:t>
      </w:r>
      <w:r>
        <w:rPr>
          <w:rFonts w:ascii="Calibri" w:eastAsia="Calibri" w:hAnsi="Calibri" w:cs="Calibri"/>
          <w:spacing w:val="-15"/>
          <w:sz w:val="24"/>
        </w:rPr>
        <w:t xml:space="preserve"> </w:t>
      </w:r>
      <w:r>
        <w:rPr>
          <w:rFonts w:ascii="Calibri" w:eastAsia="Calibri" w:hAnsi="Calibri" w:cs="Calibri"/>
          <w:sz w:val="24"/>
        </w:rPr>
        <w:t>uma</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eventual</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bem</w:t>
      </w:r>
      <w:r>
        <w:rPr>
          <w:rFonts w:ascii="Calibri" w:eastAsia="Calibri" w:hAnsi="Calibri" w:cs="Calibri"/>
          <w:spacing w:val="-15"/>
          <w:sz w:val="24"/>
        </w:rPr>
        <w:t xml:space="preserve"> </w:t>
      </w:r>
      <w:r>
        <w:rPr>
          <w:rFonts w:ascii="Calibri" w:eastAsia="Calibri" w:hAnsi="Calibri" w:cs="Calibri"/>
          <w:sz w:val="24"/>
        </w:rPr>
        <w:t>imóvel,</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campo</w:t>
      </w:r>
      <w:r>
        <w:rPr>
          <w:rFonts w:ascii="Calibri" w:eastAsia="Calibri" w:hAnsi="Calibri" w:cs="Calibri"/>
          <w:spacing w:val="-15"/>
          <w:sz w:val="24"/>
        </w:rPr>
        <w:t xml:space="preserve"> </w:t>
      </w:r>
      <w:r>
        <w:rPr>
          <w:rFonts w:ascii="Calibri" w:eastAsia="Calibri" w:hAnsi="Calibri" w:cs="Calibri"/>
          <w:b/>
          <w:sz w:val="24"/>
        </w:rPr>
        <w:t xml:space="preserve">Tipo de Ação </w:t>
      </w:r>
      <w:r>
        <w:rPr>
          <w:rFonts w:ascii="Calibri" w:eastAsia="Calibri" w:hAnsi="Calibri" w:cs="Calibri"/>
          <w:sz w:val="24"/>
        </w:rPr>
        <w:t>a opção Bem.</w:t>
      </w:r>
    </w:p>
    <w:p w14:paraId="54B8E642" w14:textId="77777777" w:rsidR="00522113" w:rsidRDefault="00B51388">
      <w:pPr>
        <w:spacing w:before="105"/>
        <w:ind w:left="105"/>
      </w:pPr>
      <w:r>
        <w:rPr>
          <w:noProof/>
        </w:rPr>
        <w:drawing>
          <wp:inline distT="0" distB="0" distL="0" distR="0" wp14:anchorId="12CDCB7D" wp14:editId="7C04256B">
            <wp:extent cx="5924550" cy="1628775"/>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png"/>
                    <pic:cNvPicPr/>
                  </pic:nvPicPr>
                  <pic:blipFill>
                    <a:blip r:embed="rId359" cstate="print"/>
                    <a:stretch>
                      <a:fillRect/>
                    </a:stretch>
                  </pic:blipFill>
                  <pic:spPr>
                    <a:xfrm>
                      <a:off x="0" y="0"/>
                      <a:ext cx="5924550" cy="1628775"/>
                    </a:xfrm>
                    <a:prstGeom prst="rect">
                      <a:avLst/>
                    </a:prstGeom>
                  </pic:spPr>
                </pic:pic>
              </a:graphicData>
            </a:graphic>
          </wp:inline>
        </w:drawing>
      </w:r>
    </w:p>
    <w:p w14:paraId="54665A20" w14:textId="77777777" w:rsidR="00522113" w:rsidRDefault="00522113">
      <w:pPr>
        <w:spacing w:before="15" w:line="255" w:lineRule="exact"/>
      </w:pPr>
    </w:p>
    <w:p w14:paraId="759C69E5" w14:textId="77777777" w:rsidR="00522113" w:rsidRDefault="00B51388">
      <w:pPr>
        <w:spacing w:before="15"/>
        <w:ind w:left="105" w:right="75"/>
        <w:jc w:val="both"/>
      </w:pPr>
      <w:r>
        <w:rPr>
          <w:rFonts w:ascii="Calibri" w:eastAsia="Calibri" w:hAnsi="Calibri" w:cs="Calibri"/>
          <w:sz w:val="24"/>
        </w:rPr>
        <w:t xml:space="preserve">O </w:t>
      </w:r>
      <w:r>
        <w:rPr>
          <w:rFonts w:ascii="Calibri" w:eastAsia="Calibri" w:hAnsi="Calibri" w:cs="Calibri"/>
          <w:spacing w:val="15"/>
          <w:sz w:val="24"/>
        </w:rPr>
        <w:t xml:space="preserve"> </w:t>
      </w:r>
      <w:r>
        <w:rPr>
          <w:rFonts w:ascii="Calibri" w:eastAsia="Calibri" w:hAnsi="Calibri" w:cs="Calibri"/>
          <w:sz w:val="24"/>
        </w:rPr>
        <w:t xml:space="preserve">campo </w:t>
      </w:r>
      <w:r>
        <w:rPr>
          <w:rFonts w:ascii="Calibri" w:eastAsia="Calibri" w:hAnsi="Calibri" w:cs="Calibri"/>
          <w:spacing w:val="15"/>
          <w:sz w:val="24"/>
        </w:rPr>
        <w:t xml:space="preserve"> </w:t>
      </w:r>
      <w:r>
        <w:rPr>
          <w:rFonts w:ascii="Calibri" w:eastAsia="Calibri" w:hAnsi="Calibri" w:cs="Calibri"/>
          <w:sz w:val="24"/>
        </w:rPr>
        <w:t xml:space="preserve">Identificação </w:t>
      </w:r>
      <w:r>
        <w:rPr>
          <w:rFonts w:ascii="Calibri" w:eastAsia="Calibri" w:hAnsi="Calibri" w:cs="Calibri"/>
          <w:spacing w:val="15"/>
          <w:sz w:val="24"/>
        </w:rPr>
        <w:t xml:space="preserve"> </w:t>
      </w:r>
      <w:r>
        <w:rPr>
          <w:rFonts w:ascii="Calibri" w:eastAsia="Calibri" w:hAnsi="Calibri" w:cs="Calibri"/>
          <w:sz w:val="24"/>
        </w:rPr>
        <w:t xml:space="preserve">do </w:t>
      </w:r>
      <w:r>
        <w:rPr>
          <w:rFonts w:ascii="Calibri" w:eastAsia="Calibri" w:hAnsi="Calibri" w:cs="Calibri"/>
          <w:spacing w:val="15"/>
          <w:sz w:val="24"/>
        </w:rPr>
        <w:t xml:space="preserve"> </w:t>
      </w:r>
      <w:r>
        <w:rPr>
          <w:rFonts w:ascii="Calibri" w:eastAsia="Calibri" w:hAnsi="Calibri" w:cs="Calibri"/>
          <w:sz w:val="24"/>
        </w:rPr>
        <w:t xml:space="preserve">Bem </w:t>
      </w:r>
      <w:r>
        <w:rPr>
          <w:rFonts w:ascii="Calibri" w:eastAsia="Calibri" w:hAnsi="Calibri" w:cs="Calibri"/>
          <w:spacing w:val="15"/>
          <w:sz w:val="24"/>
        </w:rPr>
        <w:t xml:space="preserve"> </w:t>
      </w:r>
      <w:r>
        <w:rPr>
          <w:rFonts w:ascii="Calibri" w:eastAsia="Calibri" w:hAnsi="Calibri" w:cs="Calibri"/>
          <w:sz w:val="24"/>
        </w:rPr>
        <w:t xml:space="preserve">será </w:t>
      </w:r>
      <w:r>
        <w:rPr>
          <w:rFonts w:ascii="Calibri" w:eastAsia="Calibri" w:hAnsi="Calibri" w:cs="Calibri"/>
          <w:spacing w:val="15"/>
          <w:sz w:val="24"/>
        </w:rPr>
        <w:t xml:space="preserve"> </w:t>
      </w:r>
      <w:r>
        <w:rPr>
          <w:rFonts w:ascii="Calibri" w:eastAsia="Calibri" w:hAnsi="Calibri" w:cs="Calibri"/>
          <w:sz w:val="24"/>
        </w:rPr>
        <w:t xml:space="preserve">habilitado </w:t>
      </w:r>
      <w:r>
        <w:rPr>
          <w:rFonts w:ascii="Calibri" w:eastAsia="Calibri" w:hAnsi="Calibri" w:cs="Calibri"/>
          <w:spacing w:val="15"/>
          <w:sz w:val="24"/>
        </w:rPr>
        <w:t xml:space="preserve"> </w:t>
      </w:r>
      <w:r>
        <w:rPr>
          <w:rFonts w:ascii="Calibri" w:eastAsia="Calibri" w:hAnsi="Calibri" w:cs="Calibri"/>
          <w:sz w:val="24"/>
        </w:rPr>
        <w:t xml:space="preserve">após </w:t>
      </w:r>
      <w:r>
        <w:rPr>
          <w:rFonts w:ascii="Calibri" w:eastAsia="Calibri" w:hAnsi="Calibri" w:cs="Calibri"/>
          <w:spacing w:val="15"/>
          <w:sz w:val="24"/>
        </w:rPr>
        <w:t xml:space="preserve"> </w:t>
      </w:r>
      <w:r>
        <w:rPr>
          <w:rFonts w:ascii="Calibri" w:eastAsia="Calibri" w:hAnsi="Calibri" w:cs="Calibri"/>
          <w:sz w:val="24"/>
        </w:rPr>
        <w:t xml:space="preserve">o </w:t>
      </w:r>
      <w:r>
        <w:rPr>
          <w:rFonts w:ascii="Calibri" w:eastAsia="Calibri" w:hAnsi="Calibri" w:cs="Calibri"/>
          <w:spacing w:val="15"/>
          <w:sz w:val="24"/>
        </w:rPr>
        <w:t xml:space="preserve"> </w:t>
      </w:r>
      <w:r>
        <w:rPr>
          <w:rFonts w:ascii="Calibri" w:eastAsia="Calibri" w:hAnsi="Calibri" w:cs="Calibri"/>
          <w:sz w:val="24"/>
        </w:rPr>
        <w:t xml:space="preserve">preenchimento </w:t>
      </w:r>
      <w:r>
        <w:rPr>
          <w:rFonts w:ascii="Calibri" w:eastAsia="Calibri" w:hAnsi="Calibri" w:cs="Calibri"/>
          <w:spacing w:val="15"/>
          <w:sz w:val="24"/>
        </w:rPr>
        <w:t xml:space="preserve"> </w:t>
      </w:r>
      <w:r>
        <w:rPr>
          <w:rFonts w:ascii="Calibri" w:eastAsia="Calibri" w:hAnsi="Calibri" w:cs="Calibri"/>
          <w:sz w:val="24"/>
        </w:rPr>
        <w:t xml:space="preserve">do </w:t>
      </w:r>
      <w:r>
        <w:rPr>
          <w:rFonts w:ascii="Calibri" w:eastAsia="Calibri" w:hAnsi="Calibri" w:cs="Calibri"/>
          <w:spacing w:val="15"/>
          <w:sz w:val="24"/>
        </w:rPr>
        <w:t xml:space="preserve"> </w:t>
      </w:r>
      <w:r>
        <w:rPr>
          <w:rFonts w:ascii="Calibri" w:eastAsia="Calibri" w:hAnsi="Calibri" w:cs="Calibri"/>
          <w:sz w:val="24"/>
        </w:rPr>
        <w:t>campo Unidade.</w:t>
      </w:r>
    </w:p>
    <w:p w14:paraId="0C976217" w14:textId="77777777" w:rsidR="00522113" w:rsidRDefault="00522113">
      <w:pPr>
        <w:spacing w:before="15" w:line="105" w:lineRule="exact"/>
      </w:pPr>
    </w:p>
    <w:p w14:paraId="269AD56A" w14:textId="77777777" w:rsidR="00522113" w:rsidRDefault="00522113">
      <w:pPr>
        <w:spacing w:line="195" w:lineRule="exact"/>
      </w:pPr>
    </w:p>
    <w:p w14:paraId="1CF9FACF" w14:textId="77777777" w:rsidR="00522113" w:rsidRDefault="00B51388">
      <w:pPr>
        <w:ind w:left="105"/>
      </w:pPr>
      <w:r>
        <w:rPr>
          <w:noProof/>
        </w:rPr>
        <w:drawing>
          <wp:inline distT="0" distB="0" distL="0" distR="0" wp14:anchorId="461C6941" wp14:editId="4AFEA9B8">
            <wp:extent cx="5924550" cy="1628775"/>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png"/>
                    <pic:cNvPicPr/>
                  </pic:nvPicPr>
                  <pic:blipFill>
                    <a:blip r:embed="rId359" cstate="print"/>
                    <a:stretch>
                      <a:fillRect/>
                    </a:stretch>
                  </pic:blipFill>
                  <pic:spPr>
                    <a:xfrm>
                      <a:off x="0" y="0"/>
                      <a:ext cx="5924550" cy="1628775"/>
                    </a:xfrm>
                    <a:prstGeom prst="rect">
                      <a:avLst/>
                    </a:prstGeom>
                  </pic:spPr>
                </pic:pic>
              </a:graphicData>
            </a:graphic>
          </wp:inline>
        </w:drawing>
      </w:r>
    </w:p>
    <w:p w14:paraId="3D178CA0" w14:textId="77777777" w:rsidR="00522113" w:rsidRDefault="00522113">
      <w:pPr>
        <w:spacing w:before="15" w:line="255" w:lineRule="exact"/>
      </w:pPr>
    </w:p>
    <w:p w14:paraId="4B7A9D28" w14:textId="77777777" w:rsidR="00522113" w:rsidRDefault="00B51388">
      <w:pPr>
        <w:spacing w:line="360" w:lineRule="auto"/>
        <w:ind w:left="105" w:right="75"/>
        <w:jc w:val="both"/>
      </w:pPr>
      <w:r>
        <w:rPr>
          <w:rFonts w:ascii="Calibri" w:eastAsia="Calibri" w:hAnsi="Calibri" w:cs="Calibri"/>
          <w:sz w:val="24"/>
        </w:rPr>
        <w:t xml:space="preserve">O campo Identificação do Bem é do tipo auto complete, sendo mostrado a lista de bens </w:t>
      </w:r>
      <w:r>
        <w:rPr>
          <w:rFonts w:ascii="Calibri" w:eastAsia="Calibri" w:hAnsi="Calibri" w:cs="Calibri"/>
          <w:sz w:val="24"/>
        </w:rPr>
        <w:t>conforme o que for sendo</w:t>
      </w:r>
      <w:r>
        <w:rPr>
          <w:rFonts w:ascii="Calibri" w:eastAsia="Calibri" w:hAnsi="Calibri" w:cs="Calibri"/>
          <w:spacing w:val="15"/>
          <w:sz w:val="24"/>
        </w:rPr>
        <w:t xml:space="preserve"> </w:t>
      </w:r>
      <w:r>
        <w:rPr>
          <w:rFonts w:ascii="Calibri" w:eastAsia="Calibri" w:hAnsi="Calibri" w:cs="Calibri"/>
          <w:sz w:val="24"/>
        </w:rPr>
        <w:t>digitado no campo.</w:t>
      </w:r>
      <w:r>
        <w:rPr>
          <w:rFonts w:ascii="Calibri" w:eastAsia="Calibri" w:hAnsi="Calibri" w:cs="Calibri"/>
          <w:spacing w:val="15"/>
          <w:sz w:val="24"/>
        </w:rPr>
        <w:t xml:space="preserve"> </w:t>
      </w:r>
      <w:r>
        <w:rPr>
          <w:rFonts w:ascii="Calibri" w:eastAsia="Calibri" w:hAnsi="Calibri" w:cs="Calibri"/>
          <w:sz w:val="24"/>
        </w:rPr>
        <w:t>A listagem será conforme</w:t>
      </w:r>
      <w:r>
        <w:rPr>
          <w:rFonts w:ascii="Calibri" w:eastAsia="Calibri" w:hAnsi="Calibri" w:cs="Calibri"/>
          <w:spacing w:val="15"/>
          <w:sz w:val="24"/>
        </w:rPr>
        <w:t xml:space="preserve"> </w:t>
      </w:r>
      <w:r>
        <w:rPr>
          <w:rFonts w:ascii="Calibri" w:eastAsia="Calibri" w:hAnsi="Calibri" w:cs="Calibri"/>
          <w:sz w:val="24"/>
        </w:rPr>
        <w:t>a permissão e a unidade selecionada pelo usuário</w:t>
      </w:r>
      <w:r>
        <w:rPr>
          <w:sz w:val="24"/>
        </w:rPr>
        <w:t>.</w:t>
      </w:r>
    </w:p>
    <w:p w14:paraId="39EBE8DD" w14:textId="77777777" w:rsidR="00522113" w:rsidRDefault="00522113">
      <w:pPr>
        <w:spacing w:before="15" w:line="225" w:lineRule="exact"/>
      </w:pPr>
    </w:p>
    <w:p w14:paraId="2A513E41"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Quando o bem selecionado possuir um ou mais setores vinculados, será apresentado o campo setor para preenchimento, sendo ess</w:t>
      </w:r>
      <w:r>
        <w:rPr>
          <w:rFonts w:ascii="Calibri" w:eastAsia="Calibri" w:hAnsi="Calibri" w:cs="Calibri"/>
          <w:sz w:val="24"/>
        </w:rPr>
        <w:t>e opcional.</w:t>
      </w:r>
    </w:p>
    <w:p w14:paraId="09CE0089" w14:textId="77777777" w:rsidR="00522113" w:rsidRDefault="00B51388">
      <w:pPr>
        <w:ind w:left="105" w:right="1080"/>
        <w:jc w:val="both"/>
      </w:pPr>
      <w:r>
        <w:rPr>
          <w:rFonts w:ascii="Calibri" w:eastAsia="Calibri" w:hAnsi="Calibri" w:cs="Calibri"/>
          <w:sz w:val="24"/>
        </w:rPr>
        <w:t xml:space="preserve">Para dar continuidade ao cadastro deve ser selecionado a opção  </w:t>
      </w:r>
      <w:r>
        <w:rPr>
          <w:noProof/>
        </w:rPr>
        <w:drawing>
          <wp:inline distT="0" distB="0" distL="0" distR="0" wp14:anchorId="26C1E025" wp14:editId="76C0BF48">
            <wp:extent cx="838200" cy="276225"/>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png"/>
                    <pic:cNvPicPr/>
                  </pic:nvPicPr>
                  <pic:blipFill>
                    <a:blip r:embed="rId360" cstate="print"/>
                    <a:stretch>
                      <a:fillRect/>
                    </a:stretch>
                  </pic:blipFill>
                  <pic:spPr>
                    <a:xfrm>
                      <a:off x="0" y="0"/>
                      <a:ext cx="838200" cy="276225"/>
                    </a:xfrm>
                    <a:prstGeom prst="rect">
                      <a:avLst/>
                    </a:prstGeom>
                  </pic:spPr>
                </pic:pic>
              </a:graphicData>
            </a:graphic>
          </wp:inline>
        </w:drawing>
      </w:r>
      <w:r>
        <w:rPr>
          <w:sz w:val="24"/>
        </w:rPr>
        <w:t xml:space="preserve">. </w:t>
      </w:r>
      <w:r>
        <w:rPr>
          <w:rFonts w:ascii="Calibri" w:eastAsia="Calibri" w:hAnsi="Calibri" w:cs="Calibri"/>
          <w:sz w:val="24"/>
        </w:rPr>
        <w:t xml:space="preserve">Ao acionar o </w:t>
      </w:r>
      <w:r>
        <w:rPr>
          <w:rFonts w:ascii="Calibri" w:eastAsia="Calibri" w:hAnsi="Calibri" w:cs="Calibri"/>
          <w:b/>
          <w:sz w:val="24"/>
        </w:rPr>
        <w:t>Próximo</w:t>
      </w:r>
      <w:r>
        <w:rPr>
          <w:rFonts w:ascii="Calibri" w:eastAsia="Calibri" w:hAnsi="Calibri" w:cs="Calibri"/>
          <w:sz w:val="24"/>
        </w:rPr>
        <w:t xml:space="preserve">, e caso tenha sido selecionado um </w:t>
      </w:r>
      <w:r>
        <w:rPr>
          <w:rFonts w:ascii="Calibri" w:eastAsia="Calibri" w:hAnsi="Calibri" w:cs="Calibri"/>
          <w:b/>
          <w:sz w:val="24"/>
        </w:rPr>
        <w:t>Bem da Natureza igual a Bem Móvel ou Integrado</w:t>
      </w:r>
      <w:r>
        <w:rPr>
          <w:rFonts w:ascii="Calibri" w:eastAsia="Calibri" w:hAnsi="Calibri" w:cs="Calibri"/>
          <w:sz w:val="24"/>
        </w:rPr>
        <w:t>, o sistema deverá apresentar todas as abas padrões do sistema, porém com as</w:t>
      </w:r>
      <w:r>
        <w:rPr>
          <w:rFonts w:ascii="Calibri" w:eastAsia="Calibri" w:hAnsi="Calibri" w:cs="Calibri"/>
          <w:sz w:val="24"/>
        </w:rPr>
        <w:t xml:space="preserve"> modificações na aba </w:t>
      </w:r>
      <w:r>
        <w:rPr>
          <w:rFonts w:ascii="Calibri" w:eastAsia="Calibri" w:hAnsi="Calibri" w:cs="Calibri"/>
          <w:b/>
          <w:sz w:val="24"/>
        </w:rPr>
        <w:t>Constatações:</w:t>
      </w:r>
    </w:p>
    <w:p w14:paraId="3EF72EBC" w14:textId="77777777" w:rsidR="00522113" w:rsidRDefault="00B51388">
      <w:pPr>
        <w:numPr>
          <w:ilvl w:val="1"/>
          <w:numId w:val="67"/>
        </w:numPr>
        <w:ind w:right="1080"/>
        <w:jc w:val="both"/>
      </w:pPr>
      <w:r>
        <w:rPr>
          <w:rFonts w:ascii="Calibri" w:eastAsia="Calibri" w:hAnsi="Calibri" w:cs="Calibri"/>
          <w:sz w:val="24"/>
        </w:rPr>
        <w:t>O campo Uso do Imóvel deverá apresentar as seguintes opções: Religioso, Utilitário, Museal e Equipamento Urbano.</w:t>
      </w:r>
    </w:p>
    <w:p w14:paraId="2BC8A728" w14:textId="77777777" w:rsidR="00522113" w:rsidRDefault="00B51388">
      <w:pPr>
        <w:numPr>
          <w:ilvl w:val="1"/>
          <w:numId w:val="67"/>
        </w:numPr>
        <w:ind w:right="1080"/>
        <w:jc w:val="both"/>
      </w:pPr>
      <w:r>
        <w:rPr>
          <w:rFonts w:ascii="Calibri" w:eastAsia="Calibri" w:hAnsi="Calibri" w:cs="Calibri"/>
          <w:sz w:val="24"/>
        </w:rPr>
        <w:t>Tais opções deverão carregar da lista de Uso Atual dos Bens Móveis ou Integrados presente no SICG, com exceç</w:t>
      </w:r>
      <w:r>
        <w:rPr>
          <w:rFonts w:ascii="Calibri" w:eastAsia="Calibri" w:hAnsi="Calibri" w:cs="Calibri"/>
          <w:sz w:val="24"/>
        </w:rPr>
        <w:t>ão da opção Outro.</w:t>
      </w:r>
    </w:p>
    <w:p w14:paraId="4BC18099" w14:textId="77777777" w:rsidR="00522113" w:rsidRDefault="00B51388">
      <w:pPr>
        <w:numPr>
          <w:ilvl w:val="1"/>
          <w:numId w:val="67"/>
        </w:numPr>
        <w:ind w:right="1080"/>
        <w:jc w:val="both"/>
      </w:pPr>
      <w:r>
        <w:rPr>
          <w:rFonts w:ascii="Calibri" w:eastAsia="Calibri" w:hAnsi="Calibri" w:cs="Calibri"/>
          <w:sz w:val="24"/>
        </w:rPr>
        <w:t>Deverá ser realizada a carga dos elementos, itens e ocorrências supracitadas em Verificação do Estado de Conservação utilizando para todos o campo Natureza igual a Bem Móvel ou Integrado.</w:t>
      </w:r>
    </w:p>
    <w:p w14:paraId="596F49F8" w14:textId="77777777" w:rsidR="00522113" w:rsidRDefault="00B51388">
      <w:pPr>
        <w:numPr>
          <w:ilvl w:val="1"/>
          <w:numId w:val="67"/>
        </w:numPr>
        <w:ind w:right="1080"/>
        <w:jc w:val="both"/>
      </w:pPr>
      <w:r>
        <w:rPr>
          <w:rFonts w:ascii="Calibri" w:eastAsia="Calibri" w:hAnsi="Calibri" w:cs="Calibri"/>
          <w:sz w:val="24"/>
        </w:rPr>
        <w:t xml:space="preserve">Os elementos supracitados em </w:t>
      </w:r>
      <w:r>
        <w:rPr>
          <w:rFonts w:ascii="Calibri" w:eastAsia="Calibri" w:hAnsi="Calibri" w:cs="Calibri"/>
          <w:sz w:val="24"/>
        </w:rPr>
        <w:t>Verificação do Estado de Conservação deverão ser apresentados somente nos Bens de Natureza Bem Móvel ou Integrado.</w:t>
      </w:r>
    </w:p>
    <w:p w14:paraId="1D758783" w14:textId="77777777" w:rsidR="00522113" w:rsidRDefault="00B51388">
      <w:pPr>
        <w:numPr>
          <w:ilvl w:val="1"/>
          <w:numId w:val="67"/>
        </w:numPr>
        <w:ind w:right="1080"/>
        <w:jc w:val="both"/>
      </w:pPr>
      <w:r>
        <w:rPr>
          <w:rFonts w:ascii="Calibri" w:eastAsia="Calibri" w:hAnsi="Calibri" w:cs="Calibri"/>
          <w:sz w:val="24"/>
        </w:rPr>
        <w:t>O campo Tipo de Intervenção deverá ter alterada as opções para: Conservação, Restauração, Deslocamento, Desmontagem e Prospecções Exames e Te</w:t>
      </w:r>
      <w:r>
        <w:rPr>
          <w:rFonts w:ascii="Calibri" w:eastAsia="Calibri" w:hAnsi="Calibri" w:cs="Calibri"/>
          <w:sz w:val="24"/>
        </w:rPr>
        <w:t>stes.</w:t>
      </w:r>
    </w:p>
    <w:p w14:paraId="40DC6CF4" w14:textId="77777777" w:rsidR="00522113" w:rsidRDefault="00B51388">
      <w:pPr>
        <w:numPr>
          <w:ilvl w:val="1"/>
          <w:numId w:val="67"/>
        </w:numPr>
        <w:ind w:right="1080"/>
        <w:jc w:val="both"/>
      </w:pPr>
      <w:r>
        <w:rPr>
          <w:rFonts w:ascii="Calibri" w:eastAsia="Calibri" w:hAnsi="Calibri" w:cs="Calibri"/>
          <w:sz w:val="24"/>
        </w:rPr>
        <w:t>O sistema não deverá permitir salvar ou concluir uma fiscalização sem que haja o preenchimento de todos os campos obrigatórios de todas as abas.</w:t>
      </w:r>
    </w:p>
    <w:p w14:paraId="634CA79A" w14:textId="77777777" w:rsidR="00522113" w:rsidRDefault="00B51388">
      <w:pPr>
        <w:numPr>
          <w:ilvl w:val="1"/>
          <w:numId w:val="67"/>
        </w:numPr>
        <w:ind w:right="1080"/>
        <w:jc w:val="both"/>
      </w:pPr>
      <w:r>
        <w:rPr>
          <w:rFonts w:ascii="Calibri" w:eastAsia="Calibri" w:hAnsi="Calibri" w:cs="Calibri"/>
          <w:sz w:val="24"/>
        </w:rPr>
        <w:t>Mensagem: "&lt;Campo&gt; é de preenchimento obrigatório!".]</w:t>
      </w:r>
    </w:p>
    <w:p w14:paraId="0EC6AC6B" w14:textId="77777777" w:rsidR="00522113" w:rsidRDefault="00B51388">
      <w:pPr>
        <w:numPr>
          <w:ilvl w:val="1"/>
          <w:numId w:val="67"/>
        </w:numPr>
        <w:ind w:right="1080"/>
        <w:jc w:val="both"/>
      </w:pPr>
      <w:r>
        <w:rPr>
          <w:rFonts w:ascii="Calibri" w:eastAsia="Calibri" w:hAnsi="Calibri" w:cs="Calibri"/>
          <w:sz w:val="24"/>
        </w:rPr>
        <w:t xml:space="preserve">Ao salvar/concluir uma fiscalização de um bem de </w:t>
      </w:r>
      <w:r>
        <w:rPr>
          <w:rFonts w:ascii="Calibri" w:eastAsia="Calibri" w:hAnsi="Calibri" w:cs="Calibri"/>
          <w:sz w:val="24"/>
        </w:rPr>
        <w:t>natureza igual a Bem Móvel ou Integrado, o sistema deverá atualizar o campo Uso Atual no respectivo Bem no SICG a informação presente no campo Uso.</w:t>
      </w:r>
    </w:p>
    <w:p w14:paraId="76D146CE" w14:textId="77777777" w:rsidR="00522113" w:rsidRDefault="00B51388">
      <w:pPr>
        <w:numPr>
          <w:ilvl w:val="1"/>
          <w:numId w:val="67"/>
        </w:numPr>
        <w:ind w:right="1080"/>
        <w:jc w:val="both"/>
      </w:pPr>
      <w:r>
        <w:rPr>
          <w:rFonts w:ascii="Calibri" w:eastAsia="Calibri" w:hAnsi="Calibri" w:cs="Calibri"/>
          <w:sz w:val="24"/>
        </w:rPr>
        <w:t>Deverá ser realizada uma carga para atualização de todos elementos do tipo Categoria preexistentes no sistem</w:t>
      </w:r>
      <w:r>
        <w:rPr>
          <w:rFonts w:ascii="Calibri" w:eastAsia="Calibri" w:hAnsi="Calibri" w:cs="Calibri"/>
          <w:sz w:val="24"/>
        </w:rPr>
        <w:t>a, para informar o campo Natureza igual a Bem Imóvel.</w:t>
      </w:r>
    </w:p>
    <w:p w14:paraId="5596470B" w14:textId="77777777" w:rsidR="00522113" w:rsidRDefault="00522113">
      <w:pPr>
        <w:spacing w:before="15" w:line="105" w:lineRule="exact"/>
      </w:pPr>
    </w:p>
    <w:p w14:paraId="013054BB" w14:textId="77777777" w:rsidR="00522113" w:rsidRDefault="00522113">
      <w:pPr>
        <w:spacing w:line="195" w:lineRule="exact"/>
      </w:pPr>
    </w:p>
    <w:p w14:paraId="362F3458" w14:textId="77777777" w:rsidR="00522113" w:rsidRDefault="00B51388">
      <w:pPr>
        <w:ind w:left="105"/>
      </w:pPr>
      <w:r>
        <w:rPr>
          <w:noProof/>
        </w:rPr>
        <w:lastRenderedPageBreak/>
        <w:drawing>
          <wp:inline distT="0" distB="0" distL="0" distR="0" wp14:anchorId="5B77372C" wp14:editId="078C834E">
            <wp:extent cx="5924550" cy="161925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png"/>
                    <pic:cNvPicPr/>
                  </pic:nvPicPr>
                  <pic:blipFill>
                    <a:blip r:embed="rId359" cstate="print"/>
                    <a:stretch>
                      <a:fillRect/>
                    </a:stretch>
                  </pic:blipFill>
                  <pic:spPr>
                    <a:xfrm>
                      <a:off x="0" y="0"/>
                      <a:ext cx="5924550" cy="1619250"/>
                    </a:xfrm>
                    <a:prstGeom prst="rect">
                      <a:avLst/>
                    </a:prstGeom>
                  </pic:spPr>
                </pic:pic>
              </a:graphicData>
            </a:graphic>
          </wp:inline>
        </w:drawing>
      </w:r>
    </w:p>
    <w:p w14:paraId="4BF7E677" w14:textId="77777777" w:rsidR="00522113" w:rsidRDefault="00522113">
      <w:pPr>
        <w:spacing w:before="15" w:line="180" w:lineRule="exact"/>
      </w:pPr>
    </w:p>
    <w:p w14:paraId="00514803" w14:textId="77777777" w:rsidR="00522113" w:rsidRDefault="00522113">
      <w:pPr>
        <w:spacing w:line="195" w:lineRule="exact"/>
      </w:pPr>
    </w:p>
    <w:p w14:paraId="49445A54" w14:textId="77777777" w:rsidR="00522113" w:rsidRDefault="00B51388">
      <w:pPr>
        <w:spacing w:before="15"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Caso as informações preenchidas para o cadastro de uma fiscalização eventual se coincida com os dados de uma fiscalização planejada, se</w:t>
      </w:r>
      <w:r>
        <w:rPr>
          <w:rFonts w:ascii="Calibri" w:eastAsia="Calibri" w:hAnsi="Calibri" w:cs="Calibri"/>
          <w:spacing w:val="15"/>
          <w:sz w:val="24"/>
        </w:rPr>
        <w:t>r</w:t>
      </w:r>
      <w:r>
        <w:rPr>
          <w:rFonts w:ascii="Calibri" w:eastAsia="Calibri" w:hAnsi="Calibri" w:cs="Calibri"/>
          <w:sz w:val="24"/>
        </w:rPr>
        <w:t>á mostrada uma mensagem informando que já existe</w:t>
      </w:r>
      <w:r>
        <w:rPr>
          <w:rFonts w:ascii="Calibri" w:eastAsia="Calibri" w:hAnsi="Calibri" w:cs="Calibri"/>
          <w:sz w:val="24"/>
        </w:rPr>
        <w:t xml:space="preserve"> uma fiscalização planejada, sendo possível realizar o cadastro da fiscalização planejada ou dar continuidade ao cadastro da fiscalização eventual sem vincular ao planejamento.</w:t>
      </w:r>
    </w:p>
    <w:p w14:paraId="5E4A2E0B" w14:textId="77777777" w:rsidR="00522113" w:rsidRDefault="00522113">
      <w:pPr>
        <w:spacing w:before="15" w:line="225" w:lineRule="exact"/>
      </w:pPr>
    </w:p>
    <w:p w14:paraId="5ED548F1" w14:textId="77777777" w:rsidR="00522113" w:rsidRDefault="00B51388">
      <w:pPr>
        <w:ind w:left="105"/>
      </w:pPr>
      <w:r>
        <w:rPr>
          <w:noProof/>
        </w:rPr>
        <w:drawing>
          <wp:inline distT="0" distB="0" distL="0" distR="0" wp14:anchorId="34960587" wp14:editId="7A5EDCBD">
            <wp:extent cx="5924550" cy="304800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png"/>
                    <pic:cNvPicPr/>
                  </pic:nvPicPr>
                  <pic:blipFill>
                    <a:blip r:embed="rId361" cstate="print"/>
                    <a:stretch>
                      <a:fillRect/>
                    </a:stretch>
                  </pic:blipFill>
                  <pic:spPr>
                    <a:xfrm>
                      <a:off x="0" y="0"/>
                      <a:ext cx="5924550" cy="3048000"/>
                    </a:xfrm>
                    <a:prstGeom prst="rect">
                      <a:avLst/>
                    </a:prstGeom>
                  </pic:spPr>
                </pic:pic>
              </a:graphicData>
            </a:graphic>
          </wp:inline>
        </w:drawing>
      </w:r>
    </w:p>
    <w:p w14:paraId="375C2370" w14:textId="77777777" w:rsidR="00522113" w:rsidRDefault="00B51388">
      <w:pPr>
        <w:spacing w:before="105"/>
        <w:ind w:left="105"/>
      </w:pPr>
      <w:r>
        <w:rPr>
          <w:noProof/>
        </w:rPr>
        <w:lastRenderedPageBreak/>
        <w:drawing>
          <wp:inline distT="0" distB="0" distL="0" distR="0" wp14:anchorId="2447308E" wp14:editId="5A1E6EA8">
            <wp:extent cx="5924550" cy="3162300"/>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png"/>
                    <pic:cNvPicPr/>
                  </pic:nvPicPr>
                  <pic:blipFill>
                    <a:blip r:embed="rId362" cstate="print"/>
                    <a:stretch>
                      <a:fillRect/>
                    </a:stretch>
                  </pic:blipFill>
                  <pic:spPr>
                    <a:xfrm>
                      <a:off x="0" y="0"/>
                      <a:ext cx="5924550" cy="3162300"/>
                    </a:xfrm>
                    <a:prstGeom prst="rect">
                      <a:avLst/>
                    </a:prstGeom>
                  </pic:spPr>
                </pic:pic>
              </a:graphicData>
            </a:graphic>
          </wp:inline>
        </w:drawing>
      </w:r>
    </w:p>
    <w:p w14:paraId="64C84A04" w14:textId="77777777" w:rsidR="00522113" w:rsidRDefault="00522113">
      <w:pPr>
        <w:spacing w:before="15" w:line="165" w:lineRule="exact"/>
      </w:pPr>
    </w:p>
    <w:p w14:paraId="72CC5C7C" w14:textId="77777777" w:rsidR="00522113" w:rsidRDefault="00522113">
      <w:pPr>
        <w:spacing w:line="195" w:lineRule="exact"/>
      </w:pPr>
    </w:p>
    <w:p w14:paraId="2504E381" w14:textId="77777777" w:rsidR="00522113" w:rsidRDefault="00B51388">
      <w:pPr>
        <w:spacing w:before="15" w:line="357" w:lineRule="auto"/>
        <w:ind w:left="105" w:right="75"/>
        <w:jc w:val="both"/>
      </w:pPr>
      <w:r>
        <w:rPr>
          <w:rFonts w:ascii="Calibri" w:eastAsia="Calibri" w:hAnsi="Calibri" w:cs="Calibri"/>
          <w:sz w:val="24"/>
        </w:rPr>
        <w:t xml:space="preserve">As informações serão apresentadas separadas por abas: </w:t>
      </w:r>
      <w:r>
        <w:rPr>
          <w:rFonts w:ascii="Calibri" w:eastAsia="Calibri" w:hAnsi="Calibri" w:cs="Calibri"/>
          <w:b/>
          <w:sz w:val="24"/>
        </w:rPr>
        <w:t>Dados da Fiscaliza</w:t>
      </w:r>
      <w:r>
        <w:rPr>
          <w:rFonts w:ascii="Calibri" w:eastAsia="Calibri" w:hAnsi="Calibri" w:cs="Calibri"/>
          <w:b/>
          <w:sz w:val="24"/>
        </w:rPr>
        <w:t>ção, Dados do Bem, Constatações, Execução da Fiscalização e Observações.</w:t>
      </w:r>
    </w:p>
    <w:p w14:paraId="4798996A" w14:textId="77777777" w:rsidR="00522113" w:rsidRDefault="00522113">
      <w:pPr>
        <w:spacing w:line="195" w:lineRule="exact"/>
      </w:pPr>
    </w:p>
    <w:p w14:paraId="44425146" w14:textId="77777777" w:rsidR="00522113" w:rsidRDefault="00B51388">
      <w:pPr>
        <w:spacing w:line="357" w:lineRule="auto"/>
        <w:ind w:left="105" w:right="75"/>
        <w:jc w:val="both"/>
      </w:pPr>
      <w:r>
        <w:rPr>
          <w:rFonts w:ascii="Calibri" w:eastAsia="Calibri" w:hAnsi="Calibri" w:cs="Calibri"/>
          <w:sz w:val="24"/>
        </w:rPr>
        <w:t xml:space="preserve">Ao selecionar a opção  </w:t>
      </w:r>
      <w:r>
        <w:rPr>
          <w:noProof/>
        </w:rPr>
        <w:drawing>
          <wp:inline distT="0" distB="0" distL="0" distR="0" wp14:anchorId="5C881046" wp14:editId="6AE54730">
            <wp:extent cx="762000" cy="257175"/>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png"/>
                    <pic:cNvPicPr/>
                  </pic:nvPicPr>
                  <pic:blipFill>
                    <a:blip r:embed="rId329" cstate="print"/>
                    <a:stretch>
                      <a:fillRect/>
                    </a:stretch>
                  </pic:blipFill>
                  <pic:spPr>
                    <a:xfrm>
                      <a:off x="0" y="0"/>
                      <a:ext cx="762000" cy="257175"/>
                    </a:xfrm>
                    <a:prstGeom prst="rect">
                      <a:avLst/>
                    </a:prstGeom>
                  </pic:spPr>
                </pic:pic>
              </a:graphicData>
            </a:graphic>
          </wp:inline>
        </w:drawing>
      </w:r>
      <w:r>
        <w:rPr>
          <w:rFonts w:ascii="Calibri" w:eastAsia="Calibri" w:hAnsi="Calibri" w:cs="Calibri"/>
          <w:sz w:val="24"/>
        </w:rPr>
        <w:t xml:space="preserve"> o numero da fiscalização será mostrado e também as abas de Fotos e Documentos.</w:t>
      </w:r>
    </w:p>
    <w:p w14:paraId="3F34B522" w14:textId="77777777" w:rsidR="00522113" w:rsidRDefault="00522113">
      <w:pPr>
        <w:spacing w:before="15" w:line="120" w:lineRule="exact"/>
      </w:pPr>
    </w:p>
    <w:p w14:paraId="6415B6DC" w14:textId="77777777" w:rsidR="00522113" w:rsidRDefault="00522113">
      <w:pPr>
        <w:spacing w:line="195" w:lineRule="exact"/>
      </w:pPr>
    </w:p>
    <w:p w14:paraId="30150A23" w14:textId="77777777" w:rsidR="00522113" w:rsidRDefault="00B51388">
      <w:pPr>
        <w:spacing w:line="435" w:lineRule="exact"/>
        <w:ind w:left="105" w:right="45"/>
        <w:jc w:val="both"/>
      </w:pP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selecionar</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opção</w:t>
      </w:r>
      <w:r>
        <w:rPr>
          <w:rFonts w:ascii="Calibri" w:eastAsia="Calibri" w:hAnsi="Calibri" w:cs="Calibri"/>
          <w:spacing w:val="45"/>
          <w:sz w:val="24"/>
        </w:rPr>
        <w:t xml:space="preserve"> </w:t>
      </w:r>
      <w:r>
        <w:rPr>
          <w:noProof/>
        </w:rPr>
        <w:drawing>
          <wp:inline distT="0" distB="0" distL="0" distR="0" wp14:anchorId="78E8DCA4" wp14:editId="1865887A">
            <wp:extent cx="1476375" cy="304800"/>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png"/>
                    <pic:cNvPicPr/>
                  </pic:nvPicPr>
                  <pic:blipFill>
                    <a:blip r:embed="rId330" cstate="print"/>
                    <a:stretch>
                      <a:fillRect/>
                    </a:stretch>
                  </pic:blipFill>
                  <pic:spPr>
                    <a:xfrm>
                      <a:off x="0" y="0"/>
                      <a:ext cx="1476375" cy="304800"/>
                    </a:xfrm>
                    <a:prstGeom prst="rect">
                      <a:avLst/>
                    </a:prstGeom>
                  </pic:spPr>
                </pic:pic>
              </a:graphicData>
            </a:graphic>
          </wp:inline>
        </w:drawing>
      </w:r>
      <w:r>
        <w:rPr>
          <w:rFonts w:ascii="Calibri" w:eastAsia="Calibri" w:hAnsi="Calibri" w:cs="Calibri"/>
          <w:sz w:val="24"/>
        </w:rPr>
        <w:t>as</w:t>
      </w:r>
      <w:r>
        <w:rPr>
          <w:rFonts w:ascii="Calibri" w:eastAsia="Calibri" w:hAnsi="Calibri" w:cs="Calibri"/>
          <w:spacing w:val="45"/>
          <w:sz w:val="24"/>
        </w:rPr>
        <w:t xml:space="preserve"> </w:t>
      </w:r>
      <w:r>
        <w:rPr>
          <w:rFonts w:ascii="Calibri" w:eastAsia="Calibri" w:hAnsi="Calibri" w:cs="Calibri"/>
          <w:sz w:val="24"/>
        </w:rPr>
        <w:t>informações</w:t>
      </w:r>
      <w:r>
        <w:rPr>
          <w:rFonts w:ascii="Calibri" w:eastAsia="Calibri" w:hAnsi="Calibri" w:cs="Calibri"/>
          <w:spacing w:val="45"/>
          <w:sz w:val="24"/>
        </w:rPr>
        <w:t xml:space="preserve"> </w:t>
      </w:r>
      <w:r>
        <w:rPr>
          <w:rFonts w:ascii="Calibri" w:eastAsia="Calibri" w:hAnsi="Calibri" w:cs="Calibri"/>
          <w:sz w:val="24"/>
        </w:rPr>
        <w:t>da</w:t>
      </w:r>
      <w:r>
        <w:rPr>
          <w:rFonts w:ascii="Calibri" w:eastAsia="Calibri" w:hAnsi="Calibri" w:cs="Calibri"/>
          <w:spacing w:val="45"/>
          <w:sz w:val="24"/>
        </w:rPr>
        <w:t xml:space="preserve"> </w:t>
      </w:r>
      <w:r>
        <w:rPr>
          <w:rFonts w:ascii="Calibri" w:eastAsia="Calibri" w:hAnsi="Calibri" w:cs="Calibri"/>
          <w:sz w:val="24"/>
        </w:rPr>
        <w:t>fiscalização</w:t>
      </w:r>
      <w:r>
        <w:rPr>
          <w:rFonts w:ascii="Calibri" w:eastAsia="Calibri" w:hAnsi="Calibri" w:cs="Calibri"/>
          <w:spacing w:val="45"/>
          <w:sz w:val="24"/>
        </w:rPr>
        <w:t xml:space="preserve"> </w:t>
      </w:r>
      <w:r>
        <w:rPr>
          <w:rFonts w:ascii="Calibri" w:eastAsia="Calibri" w:hAnsi="Calibri" w:cs="Calibri"/>
          <w:sz w:val="24"/>
        </w:rPr>
        <w:t xml:space="preserve">serão armazenadas </w:t>
      </w:r>
      <w:r>
        <w:rPr>
          <w:rFonts w:ascii="Calibri" w:eastAsia="Calibri" w:hAnsi="Calibri" w:cs="Calibri"/>
          <w:spacing w:val="45"/>
          <w:sz w:val="24"/>
        </w:rPr>
        <w:t xml:space="preserve"> </w:t>
      </w:r>
      <w:r>
        <w:rPr>
          <w:rFonts w:ascii="Calibri" w:eastAsia="Calibri" w:hAnsi="Calibri" w:cs="Calibri"/>
          <w:sz w:val="24"/>
        </w:rPr>
        <w:t xml:space="preserve">e </w:t>
      </w:r>
      <w:r>
        <w:rPr>
          <w:rFonts w:ascii="Calibri" w:eastAsia="Calibri" w:hAnsi="Calibri" w:cs="Calibri"/>
          <w:spacing w:val="45"/>
          <w:sz w:val="24"/>
        </w:rPr>
        <w:t xml:space="preserve"> </w:t>
      </w:r>
      <w:r>
        <w:rPr>
          <w:rFonts w:ascii="Calibri" w:eastAsia="Calibri" w:hAnsi="Calibri" w:cs="Calibri"/>
          <w:sz w:val="24"/>
        </w:rPr>
        <w:t xml:space="preserve">não  </w:t>
      </w:r>
      <w:r>
        <w:rPr>
          <w:rFonts w:ascii="Calibri" w:eastAsia="Calibri" w:hAnsi="Calibri" w:cs="Calibri"/>
          <w:spacing w:val="-15"/>
          <w:sz w:val="24"/>
        </w:rPr>
        <w:t xml:space="preserve"> </w:t>
      </w:r>
      <w:r>
        <w:rPr>
          <w:rFonts w:ascii="Calibri" w:eastAsia="Calibri" w:hAnsi="Calibri" w:cs="Calibri"/>
          <w:sz w:val="24"/>
        </w:rPr>
        <w:t xml:space="preserve">será </w:t>
      </w:r>
      <w:r>
        <w:rPr>
          <w:rFonts w:ascii="Calibri" w:eastAsia="Calibri" w:hAnsi="Calibri" w:cs="Calibri"/>
          <w:spacing w:val="45"/>
          <w:sz w:val="24"/>
        </w:rPr>
        <w:t xml:space="preserve"> </w:t>
      </w:r>
      <w:r>
        <w:rPr>
          <w:rFonts w:ascii="Calibri" w:eastAsia="Calibri" w:hAnsi="Calibri" w:cs="Calibri"/>
          <w:sz w:val="24"/>
        </w:rPr>
        <w:t xml:space="preserve">mais </w:t>
      </w:r>
      <w:r>
        <w:rPr>
          <w:rFonts w:ascii="Calibri" w:eastAsia="Calibri" w:hAnsi="Calibri" w:cs="Calibri"/>
          <w:spacing w:val="45"/>
          <w:sz w:val="24"/>
        </w:rPr>
        <w:t xml:space="preserve"> </w:t>
      </w:r>
      <w:r>
        <w:rPr>
          <w:rFonts w:ascii="Calibri" w:eastAsia="Calibri" w:hAnsi="Calibri" w:cs="Calibri"/>
          <w:sz w:val="24"/>
        </w:rPr>
        <w:t xml:space="preserve">permitido </w:t>
      </w:r>
      <w:r>
        <w:rPr>
          <w:rFonts w:ascii="Calibri" w:eastAsia="Calibri" w:hAnsi="Calibri" w:cs="Calibri"/>
          <w:spacing w:val="45"/>
          <w:sz w:val="24"/>
        </w:rPr>
        <w:t xml:space="preserve"> </w:t>
      </w:r>
      <w:r>
        <w:rPr>
          <w:rFonts w:ascii="Calibri" w:eastAsia="Calibri" w:hAnsi="Calibri" w:cs="Calibri"/>
          <w:sz w:val="24"/>
        </w:rPr>
        <w:t xml:space="preserve">editar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 xml:space="preserve">informações </w:t>
      </w:r>
      <w:r>
        <w:rPr>
          <w:rFonts w:ascii="Calibri" w:eastAsia="Calibri" w:hAnsi="Calibri" w:cs="Calibri"/>
          <w:spacing w:val="45"/>
          <w:sz w:val="24"/>
        </w:rPr>
        <w:t xml:space="preserve"> </w:t>
      </w:r>
      <w:r>
        <w:rPr>
          <w:rFonts w:ascii="Calibri" w:eastAsia="Calibri" w:hAnsi="Calibri" w:cs="Calibri"/>
          <w:sz w:val="24"/>
        </w:rPr>
        <w:t xml:space="preserve">da </w:t>
      </w:r>
      <w:r>
        <w:rPr>
          <w:rFonts w:ascii="Calibri" w:eastAsia="Calibri" w:hAnsi="Calibri" w:cs="Calibri"/>
          <w:spacing w:val="45"/>
          <w:sz w:val="24"/>
        </w:rPr>
        <w:t xml:space="preserve"> </w:t>
      </w:r>
      <w:r>
        <w:rPr>
          <w:rFonts w:ascii="Calibri" w:eastAsia="Calibri" w:hAnsi="Calibri" w:cs="Calibri"/>
          <w:sz w:val="24"/>
        </w:rPr>
        <w:t>fiscalização cadastrada, apenas gerar o Laudo de Vistoria.</w:t>
      </w:r>
    </w:p>
    <w:p w14:paraId="3232AFFD" w14:textId="77777777" w:rsidR="00522113" w:rsidRDefault="00B51388">
      <w:pPr>
        <w:numPr>
          <w:ilvl w:val="1"/>
          <w:numId w:val="67"/>
        </w:numPr>
        <w:spacing w:line="435" w:lineRule="exact"/>
        <w:ind w:right="45"/>
        <w:jc w:val="both"/>
      </w:pPr>
      <w:r>
        <w:rPr>
          <w:rFonts w:ascii="Calibri" w:eastAsia="Calibri" w:hAnsi="Calibri" w:cs="Calibri"/>
          <w:sz w:val="24"/>
        </w:rPr>
        <w:t xml:space="preserve">Para as novas Fiscalizações cadastradas, o sistema deverá apresentar o campo Nº Processo SEI somente como </w:t>
      </w:r>
      <w:r>
        <w:rPr>
          <w:rFonts w:ascii="Calibri" w:eastAsia="Calibri" w:hAnsi="Calibri" w:cs="Calibri"/>
          <w:sz w:val="24"/>
        </w:rPr>
        <w:t>leitura.</w:t>
      </w:r>
    </w:p>
    <w:p w14:paraId="5D965D7E" w14:textId="77777777" w:rsidR="00522113" w:rsidRDefault="00B51388">
      <w:pPr>
        <w:numPr>
          <w:ilvl w:val="1"/>
          <w:numId w:val="67"/>
        </w:numPr>
        <w:spacing w:line="435" w:lineRule="exact"/>
        <w:ind w:right="45"/>
        <w:jc w:val="both"/>
      </w:pPr>
      <w:r>
        <w:rPr>
          <w:rFonts w:ascii="Calibri" w:eastAsia="Calibri" w:hAnsi="Calibri" w:cs="Calibri"/>
          <w:sz w:val="24"/>
        </w:rPr>
        <w:t>Ao concluir a Fiscalização, o sistema deverá gravar todos os documentos gerados (Laudo de Vistoria, Auto de Infração, Notificação e Termo de Embargo) em um processo SEI criado automaticamente pelo FISCALIS. Após a criação do processo, o sistema de</w:t>
      </w:r>
      <w:r>
        <w:rPr>
          <w:rFonts w:ascii="Calibri" w:eastAsia="Calibri" w:hAnsi="Calibri" w:cs="Calibri"/>
          <w:sz w:val="24"/>
        </w:rPr>
        <w:t>verá buscar o número SEI gerado, gravar na base de dados associando a Fiscalização e informar no campo Nº Processo SEI.</w:t>
      </w:r>
    </w:p>
    <w:p w14:paraId="6C8D89C8" w14:textId="77777777" w:rsidR="00522113" w:rsidRDefault="00B51388">
      <w:pPr>
        <w:numPr>
          <w:ilvl w:val="2"/>
          <w:numId w:val="67"/>
        </w:numPr>
        <w:spacing w:line="435" w:lineRule="exact"/>
        <w:ind w:right="45"/>
        <w:jc w:val="both"/>
      </w:pPr>
      <w:r>
        <w:rPr>
          <w:rFonts w:ascii="Calibri" w:eastAsia="Calibri" w:hAnsi="Calibri" w:cs="Calibri"/>
          <w:sz w:val="24"/>
        </w:rPr>
        <w:t>O sistema deverá usar a Unidade para o SEI igual ao Estado da Fiscalização.</w:t>
      </w:r>
    </w:p>
    <w:p w14:paraId="0CEBA3C9" w14:textId="77777777" w:rsidR="00522113" w:rsidRDefault="00B51388">
      <w:pPr>
        <w:numPr>
          <w:ilvl w:val="2"/>
          <w:numId w:val="67"/>
        </w:numPr>
        <w:spacing w:line="435" w:lineRule="exact"/>
        <w:ind w:right="45"/>
        <w:jc w:val="both"/>
      </w:pPr>
      <w:r>
        <w:rPr>
          <w:rFonts w:ascii="Calibri" w:eastAsia="Calibri" w:hAnsi="Calibri" w:cs="Calibri"/>
          <w:sz w:val="24"/>
        </w:rPr>
        <w:t>O Auto de Infração deverá ser inserido utilizando o tipo Aut</w:t>
      </w:r>
      <w:r>
        <w:rPr>
          <w:rFonts w:ascii="Calibri" w:eastAsia="Calibri" w:hAnsi="Calibri" w:cs="Calibri"/>
          <w:sz w:val="24"/>
        </w:rPr>
        <w:t>o de Infração – Portaria 187/2010 de código 1115 (Teste - 1020 / Homologação - 1122).</w:t>
      </w:r>
    </w:p>
    <w:p w14:paraId="46F71FAD" w14:textId="77777777" w:rsidR="00522113" w:rsidRDefault="00B51388">
      <w:pPr>
        <w:numPr>
          <w:ilvl w:val="2"/>
          <w:numId w:val="67"/>
        </w:numPr>
        <w:spacing w:line="435" w:lineRule="exact"/>
        <w:ind w:right="45"/>
        <w:jc w:val="both"/>
      </w:pPr>
      <w:r>
        <w:rPr>
          <w:rFonts w:ascii="Calibri" w:eastAsia="Calibri" w:hAnsi="Calibri" w:cs="Calibri"/>
          <w:sz w:val="24"/>
        </w:rPr>
        <w:t>A Notificação deverá ser inserida utilizando o tipo Notificação p/ Apresent. de Doc. - Portaria 187/10 de código 1117 (Teste - 1022 / Homologação - 1124).</w:t>
      </w:r>
    </w:p>
    <w:p w14:paraId="1186F888" w14:textId="77777777" w:rsidR="00522113" w:rsidRDefault="00B51388">
      <w:pPr>
        <w:numPr>
          <w:ilvl w:val="2"/>
          <w:numId w:val="67"/>
        </w:numPr>
        <w:spacing w:line="435" w:lineRule="exact"/>
        <w:ind w:right="45"/>
        <w:jc w:val="both"/>
      </w:pPr>
      <w:r>
        <w:rPr>
          <w:rFonts w:ascii="Calibri" w:eastAsia="Calibri" w:hAnsi="Calibri" w:cs="Calibri"/>
          <w:sz w:val="24"/>
        </w:rPr>
        <w:lastRenderedPageBreak/>
        <w:t>O Termo de Emba</w:t>
      </w:r>
      <w:r>
        <w:rPr>
          <w:rFonts w:ascii="Calibri" w:eastAsia="Calibri" w:hAnsi="Calibri" w:cs="Calibri"/>
          <w:sz w:val="24"/>
        </w:rPr>
        <w:t>rgo deverá ser inserido utilizando o tipo Termo de Embargo – Portaria 187/2010 de código 1116 (Teste - 1021 / Homologação - 1123).</w:t>
      </w:r>
    </w:p>
    <w:p w14:paraId="01F9343B" w14:textId="77777777" w:rsidR="00522113" w:rsidRDefault="00B51388">
      <w:pPr>
        <w:numPr>
          <w:ilvl w:val="2"/>
          <w:numId w:val="67"/>
        </w:numPr>
        <w:spacing w:line="435" w:lineRule="exact"/>
        <w:ind w:right="45"/>
        <w:jc w:val="both"/>
      </w:pPr>
      <w:r>
        <w:rPr>
          <w:rFonts w:ascii="Calibri" w:eastAsia="Calibri" w:hAnsi="Calibri" w:cs="Calibri"/>
          <w:sz w:val="24"/>
        </w:rPr>
        <w:t xml:space="preserve">O Laudo de Vistoria deverá ser inserido utilizando o tipo Laudo de Fiscalização de código 1119 (Teste - 1024 / Homologação - </w:t>
      </w:r>
      <w:r>
        <w:rPr>
          <w:rFonts w:ascii="Calibri" w:eastAsia="Calibri" w:hAnsi="Calibri" w:cs="Calibri"/>
          <w:sz w:val="24"/>
        </w:rPr>
        <w:t>1126).</w:t>
      </w:r>
    </w:p>
    <w:p w14:paraId="50555F19" w14:textId="77777777" w:rsidR="00522113" w:rsidRDefault="00522113">
      <w:pPr>
        <w:numPr>
          <w:ilvl w:val="1"/>
          <w:numId w:val="67"/>
        </w:numPr>
        <w:spacing w:line="435" w:lineRule="exact"/>
        <w:ind w:right="45"/>
        <w:jc w:val="both"/>
      </w:pPr>
    </w:p>
    <w:p w14:paraId="762E2D9A" w14:textId="77777777" w:rsidR="00522113" w:rsidRDefault="00522113">
      <w:pPr>
        <w:spacing w:line="195" w:lineRule="exact"/>
      </w:pPr>
    </w:p>
    <w:p w14:paraId="649876E3" w14:textId="77777777" w:rsidR="00522113" w:rsidRDefault="00B51388">
      <w:pPr>
        <w:spacing w:line="357" w:lineRule="auto"/>
        <w:ind w:left="105" w:right="75"/>
        <w:jc w:val="both"/>
      </w:pPr>
      <w:r>
        <w:rPr>
          <w:rFonts w:ascii="Calibri" w:eastAsia="Calibri" w:hAnsi="Calibri" w:cs="Calibri"/>
          <w:b/>
          <w:sz w:val="24"/>
        </w:rPr>
        <w:t xml:space="preserve">Importante: </w:t>
      </w:r>
      <w:r>
        <w:rPr>
          <w:rFonts w:ascii="Calibri" w:eastAsia="Calibri" w:hAnsi="Calibri" w:cs="Calibri"/>
          <w:sz w:val="24"/>
        </w:rPr>
        <w:t xml:space="preserve">Um vez que for selecionado a opção Salvar, a fiscalização será mostrada na lista de fiscalizações cadastradas. Para editar, cancelar ou excluir a fiscalização é necessário acessar no menu </w:t>
      </w:r>
      <w:r>
        <w:rPr>
          <w:rFonts w:ascii="Calibri" w:eastAsia="Calibri" w:hAnsi="Calibri" w:cs="Calibri"/>
          <w:b/>
          <w:sz w:val="24"/>
        </w:rPr>
        <w:t>Fiscalização &gt; Pesquisa &gt; Fiscalizações Cadastr</w:t>
      </w:r>
      <w:r>
        <w:rPr>
          <w:rFonts w:ascii="Calibri" w:eastAsia="Calibri" w:hAnsi="Calibri" w:cs="Calibri"/>
          <w:b/>
          <w:sz w:val="24"/>
        </w:rPr>
        <w:t>adas.</w:t>
      </w:r>
    </w:p>
    <w:p w14:paraId="4815CBBD" w14:textId="77777777" w:rsidR="00522113" w:rsidRDefault="00B51388">
      <w:pPr>
        <w:spacing w:before="105"/>
        <w:ind w:left="105"/>
      </w:pPr>
      <w:r>
        <w:rPr>
          <w:noProof/>
        </w:rPr>
        <w:drawing>
          <wp:inline distT="0" distB="0" distL="0" distR="0" wp14:anchorId="0A315E68" wp14:editId="22FF6418">
            <wp:extent cx="5924550" cy="5905500"/>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png"/>
                    <pic:cNvPicPr/>
                  </pic:nvPicPr>
                  <pic:blipFill>
                    <a:blip r:embed="rId363" cstate="print"/>
                    <a:stretch>
                      <a:fillRect/>
                    </a:stretch>
                  </pic:blipFill>
                  <pic:spPr>
                    <a:xfrm>
                      <a:off x="0" y="0"/>
                      <a:ext cx="5924550" cy="5905500"/>
                    </a:xfrm>
                    <a:prstGeom prst="rect">
                      <a:avLst/>
                    </a:prstGeom>
                  </pic:spPr>
                </pic:pic>
              </a:graphicData>
            </a:graphic>
          </wp:inline>
        </w:drawing>
      </w:r>
    </w:p>
    <w:p w14:paraId="0735F35F" w14:textId="77777777" w:rsidR="00522113" w:rsidRDefault="00522113">
      <w:pPr>
        <w:spacing w:before="15" w:line="165" w:lineRule="exact"/>
      </w:pPr>
    </w:p>
    <w:p w14:paraId="3BC63198" w14:textId="77777777" w:rsidR="00522113" w:rsidRDefault="00522113">
      <w:pPr>
        <w:spacing w:line="195" w:lineRule="exact"/>
      </w:pPr>
    </w:p>
    <w:p w14:paraId="3D6962E5" w14:textId="77777777" w:rsidR="00522113" w:rsidRDefault="00B51388">
      <w:pPr>
        <w:spacing w:before="15" w:line="357" w:lineRule="auto"/>
        <w:ind w:left="105" w:right="60"/>
        <w:jc w:val="both"/>
      </w:pPr>
      <w:r>
        <w:rPr>
          <w:rFonts w:ascii="Calibri" w:eastAsia="Calibri" w:hAnsi="Calibri" w:cs="Calibri"/>
          <w:sz w:val="24"/>
        </w:rPr>
        <w:t>Nos campos Responsável e Proprietário são do tipo auto complete, conforme for sendo digitado,</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filtrada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pessoas,</w:t>
      </w:r>
      <w:r>
        <w:rPr>
          <w:rFonts w:ascii="Calibri" w:eastAsia="Calibri" w:hAnsi="Calibri" w:cs="Calibri"/>
          <w:spacing w:val="-15"/>
          <w:sz w:val="24"/>
        </w:rPr>
        <w:t xml:space="preserve"> </w:t>
      </w:r>
      <w:r>
        <w:rPr>
          <w:rFonts w:ascii="Calibri" w:eastAsia="Calibri" w:hAnsi="Calibri" w:cs="Calibri"/>
          <w:sz w:val="24"/>
        </w:rPr>
        <w:t>sendo</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também</w:t>
      </w:r>
      <w:r>
        <w:rPr>
          <w:rFonts w:ascii="Calibri" w:eastAsia="Calibri" w:hAnsi="Calibri" w:cs="Calibri"/>
          <w:spacing w:val="-15"/>
          <w:sz w:val="24"/>
        </w:rPr>
        <w:t xml:space="preserve"> </w:t>
      </w:r>
      <w:r>
        <w:rPr>
          <w:rFonts w:ascii="Calibri" w:eastAsia="Calibri" w:hAnsi="Calibri" w:cs="Calibri"/>
          <w:sz w:val="24"/>
        </w:rPr>
        <w:t>cadastrar</w:t>
      </w:r>
      <w:r>
        <w:rPr>
          <w:rFonts w:ascii="Calibri" w:eastAsia="Calibri" w:hAnsi="Calibri" w:cs="Calibri"/>
          <w:spacing w:val="-15"/>
          <w:sz w:val="24"/>
        </w:rPr>
        <w:t xml:space="preserve"> </w:t>
      </w:r>
      <w:r>
        <w:rPr>
          <w:rFonts w:ascii="Calibri" w:eastAsia="Calibri" w:hAnsi="Calibri" w:cs="Calibri"/>
          <w:sz w:val="24"/>
        </w:rPr>
        <w:t>uma</w:t>
      </w:r>
      <w:r>
        <w:rPr>
          <w:rFonts w:ascii="Calibri" w:eastAsia="Calibri" w:hAnsi="Calibri" w:cs="Calibri"/>
          <w:spacing w:val="-15"/>
          <w:sz w:val="24"/>
        </w:rPr>
        <w:t xml:space="preserve"> </w:t>
      </w:r>
      <w:r>
        <w:rPr>
          <w:rFonts w:ascii="Calibri" w:eastAsia="Calibri" w:hAnsi="Calibri" w:cs="Calibri"/>
          <w:sz w:val="24"/>
        </w:rPr>
        <w:t>nova</w:t>
      </w:r>
      <w:r>
        <w:rPr>
          <w:rFonts w:ascii="Calibri" w:eastAsia="Calibri" w:hAnsi="Calibri" w:cs="Calibri"/>
          <w:spacing w:val="-15"/>
          <w:sz w:val="24"/>
        </w:rPr>
        <w:t xml:space="preserve"> </w:t>
      </w:r>
      <w:r>
        <w:rPr>
          <w:rFonts w:ascii="Calibri" w:eastAsia="Calibri" w:hAnsi="Calibri" w:cs="Calibri"/>
          <w:sz w:val="24"/>
        </w:rPr>
        <w:t>pessoa através</w:t>
      </w:r>
      <w:r>
        <w:rPr>
          <w:rFonts w:ascii="Calibri" w:eastAsia="Calibri" w:hAnsi="Calibri" w:cs="Calibri"/>
          <w:spacing w:val="30"/>
          <w:sz w:val="24"/>
        </w:rPr>
        <w:t xml:space="preserve"> </w:t>
      </w:r>
      <w:r>
        <w:rPr>
          <w:rFonts w:ascii="Calibri" w:eastAsia="Calibri" w:hAnsi="Calibri" w:cs="Calibri"/>
          <w:sz w:val="24"/>
        </w:rPr>
        <w:t>da</w:t>
      </w:r>
      <w:r>
        <w:rPr>
          <w:rFonts w:ascii="Calibri" w:eastAsia="Calibri" w:hAnsi="Calibri" w:cs="Calibri"/>
          <w:spacing w:val="30"/>
          <w:sz w:val="24"/>
        </w:rPr>
        <w:t xml:space="preserve"> </w:t>
      </w:r>
      <w:r>
        <w:rPr>
          <w:rFonts w:ascii="Calibri" w:eastAsia="Calibri" w:hAnsi="Calibri" w:cs="Calibri"/>
          <w:sz w:val="24"/>
        </w:rPr>
        <w:t>opção</w:t>
      </w:r>
      <w:r>
        <w:rPr>
          <w:rFonts w:ascii="Calibri" w:eastAsia="Calibri" w:hAnsi="Calibri" w:cs="Calibri"/>
          <w:spacing w:val="45"/>
          <w:sz w:val="24"/>
        </w:rPr>
        <w:t xml:space="preserve"> </w:t>
      </w:r>
      <w:r>
        <w:rPr>
          <w:noProof/>
        </w:rPr>
        <w:lastRenderedPageBreak/>
        <w:drawing>
          <wp:inline distT="0" distB="0" distL="0" distR="0" wp14:anchorId="3AAFBBEB" wp14:editId="02C8FFFD">
            <wp:extent cx="266700" cy="276225"/>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png"/>
                    <pic:cNvPicPr/>
                  </pic:nvPicPr>
                  <pic:blipFill>
                    <a:blip r:embed="rId364" cstate="print"/>
                    <a:stretch>
                      <a:fillRect/>
                    </a:stretch>
                  </pic:blipFill>
                  <pic:spPr>
                    <a:xfrm>
                      <a:off x="0" y="0"/>
                      <a:ext cx="266700" cy="276225"/>
                    </a:xfrm>
                    <a:prstGeom prst="rect">
                      <a:avLst/>
                    </a:prstGeom>
                  </pic:spPr>
                </pic:pic>
              </a:graphicData>
            </a:graphic>
          </wp:inline>
        </w:drawing>
      </w:r>
      <w:r>
        <w:rPr>
          <w:sz w:val="24"/>
        </w:rPr>
        <w:t xml:space="preserve"> </w:t>
      </w:r>
      <w:r>
        <w:rPr>
          <w:rFonts w:ascii="Calibri" w:eastAsia="Calibri" w:hAnsi="Calibri" w:cs="Calibri"/>
          <w:sz w:val="24"/>
        </w:rPr>
        <w:t>e</w:t>
      </w:r>
      <w:r>
        <w:rPr>
          <w:rFonts w:ascii="Calibri" w:eastAsia="Calibri" w:hAnsi="Calibri" w:cs="Calibri"/>
          <w:spacing w:val="30"/>
          <w:sz w:val="24"/>
        </w:rPr>
        <w:t xml:space="preserve"> </w:t>
      </w:r>
      <w:r>
        <w:rPr>
          <w:rFonts w:ascii="Calibri" w:eastAsia="Calibri" w:hAnsi="Calibri" w:cs="Calibri"/>
          <w:sz w:val="24"/>
        </w:rPr>
        <w:t>visualizar</w:t>
      </w:r>
      <w:r>
        <w:rPr>
          <w:rFonts w:ascii="Calibri" w:eastAsia="Calibri" w:hAnsi="Calibri" w:cs="Calibri"/>
          <w:spacing w:val="30"/>
          <w:sz w:val="24"/>
        </w:rPr>
        <w:t xml:space="preserve"> </w:t>
      </w:r>
      <w:r>
        <w:rPr>
          <w:rFonts w:ascii="Calibri" w:eastAsia="Calibri" w:hAnsi="Calibri" w:cs="Calibri"/>
          <w:sz w:val="24"/>
        </w:rPr>
        <w:t>as</w:t>
      </w:r>
      <w:r>
        <w:rPr>
          <w:rFonts w:ascii="Calibri" w:eastAsia="Calibri" w:hAnsi="Calibri" w:cs="Calibri"/>
          <w:spacing w:val="30"/>
          <w:sz w:val="24"/>
        </w:rPr>
        <w:t xml:space="preserve"> </w:t>
      </w:r>
      <w:r>
        <w:rPr>
          <w:rFonts w:ascii="Calibri" w:eastAsia="Calibri" w:hAnsi="Calibri" w:cs="Calibri"/>
          <w:sz w:val="24"/>
        </w:rPr>
        <w:t>informações</w:t>
      </w:r>
      <w:r>
        <w:rPr>
          <w:rFonts w:ascii="Calibri" w:eastAsia="Calibri" w:hAnsi="Calibri" w:cs="Calibri"/>
          <w:spacing w:val="30"/>
          <w:sz w:val="24"/>
        </w:rPr>
        <w:t xml:space="preserve"> </w:t>
      </w:r>
      <w:r>
        <w:rPr>
          <w:rFonts w:ascii="Calibri" w:eastAsia="Calibri" w:hAnsi="Calibri" w:cs="Calibri"/>
          <w:sz w:val="24"/>
        </w:rPr>
        <w:t>da</w:t>
      </w:r>
      <w:r>
        <w:rPr>
          <w:rFonts w:ascii="Calibri" w:eastAsia="Calibri" w:hAnsi="Calibri" w:cs="Calibri"/>
          <w:spacing w:val="30"/>
          <w:sz w:val="24"/>
        </w:rPr>
        <w:t xml:space="preserve"> </w:t>
      </w:r>
      <w:r>
        <w:rPr>
          <w:rFonts w:ascii="Calibri" w:eastAsia="Calibri" w:hAnsi="Calibri" w:cs="Calibri"/>
          <w:sz w:val="24"/>
        </w:rPr>
        <w:t>pessoa</w:t>
      </w:r>
      <w:r>
        <w:rPr>
          <w:rFonts w:ascii="Calibri" w:eastAsia="Calibri" w:hAnsi="Calibri" w:cs="Calibri"/>
          <w:spacing w:val="30"/>
          <w:sz w:val="24"/>
        </w:rPr>
        <w:t xml:space="preserve"> </w:t>
      </w:r>
      <w:r>
        <w:rPr>
          <w:rFonts w:ascii="Calibri" w:eastAsia="Calibri" w:hAnsi="Calibri" w:cs="Calibri"/>
          <w:sz w:val="24"/>
        </w:rPr>
        <w:t>selecionada</w:t>
      </w:r>
      <w:r>
        <w:rPr>
          <w:rFonts w:ascii="Calibri" w:eastAsia="Calibri" w:hAnsi="Calibri" w:cs="Calibri"/>
          <w:spacing w:val="30"/>
          <w:sz w:val="24"/>
        </w:rPr>
        <w:t xml:space="preserve"> </w:t>
      </w:r>
      <w:r>
        <w:rPr>
          <w:rFonts w:ascii="Calibri" w:eastAsia="Calibri" w:hAnsi="Calibri" w:cs="Calibri"/>
          <w:sz w:val="24"/>
        </w:rPr>
        <w:t xml:space="preserve">através da opção </w:t>
      </w:r>
      <w:r>
        <w:rPr>
          <w:noProof/>
        </w:rPr>
        <w:drawing>
          <wp:inline distT="0" distB="0" distL="0" distR="0" wp14:anchorId="741149AD" wp14:editId="5644579A">
            <wp:extent cx="285750" cy="266700"/>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png"/>
                    <pic:cNvPicPr/>
                  </pic:nvPicPr>
                  <pic:blipFill>
                    <a:blip r:embed="rId365" cstate="print"/>
                    <a:stretch>
                      <a:fillRect/>
                    </a:stretch>
                  </pic:blipFill>
                  <pic:spPr>
                    <a:xfrm>
                      <a:off x="0" y="0"/>
                      <a:ext cx="285750" cy="266700"/>
                    </a:xfrm>
                    <a:prstGeom prst="rect">
                      <a:avLst/>
                    </a:prstGeom>
                  </pic:spPr>
                </pic:pic>
              </a:graphicData>
            </a:graphic>
          </wp:inline>
        </w:drawing>
      </w:r>
      <w:r>
        <w:rPr>
          <w:sz w:val="24"/>
        </w:rPr>
        <w:t xml:space="preserve"> .</w:t>
      </w:r>
    </w:p>
    <w:p w14:paraId="0F03BA65" w14:textId="77777777" w:rsidR="00522113" w:rsidRDefault="00B51388">
      <w:pPr>
        <w:spacing w:before="105"/>
        <w:ind w:left="105"/>
      </w:pPr>
      <w:r>
        <w:rPr>
          <w:noProof/>
        </w:rPr>
        <w:drawing>
          <wp:inline distT="0" distB="0" distL="0" distR="0" wp14:anchorId="16E19321" wp14:editId="66D606D8">
            <wp:extent cx="5924550" cy="5505450"/>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png"/>
                    <pic:cNvPicPr/>
                  </pic:nvPicPr>
                  <pic:blipFill>
                    <a:blip r:embed="rId366" cstate="print"/>
                    <a:stretch>
                      <a:fillRect/>
                    </a:stretch>
                  </pic:blipFill>
                  <pic:spPr>
                    <a:xfrm>
                      <a:off x="0" y="0"/>
                      <a:ext cx="5924550" cy="5505450"/>
                    </a:xfrm>
                    <a:prstGeom prst="rect">
                      <a:avLst/>
                    </a:prstGeom>
                  </pic:spPr>
                </pic:pic>
              </a:graphicData>
            </a:graphic>
          </wp:inline>
        </w:drawing>
      </w:r>
    </w:p>
    <w:p w14:paraId="1D1267F2" w14:textId="77777777" w:rsidR="00522113" w:rsidRDefault="00522113">
      <w:pPr>
        <w:spacing w:before="15" w:line="165" w:lineRule="exact"/>
      </w:pPr>
    </w:p>
    <w:p w14:paraId="662A6BAE" w14:textId="77777777" w:rsidR="00522113" w:rsidRDefault="00522113">
      <w:pPr>
        <w:spacing w:line="195" w:lineRule="exact"/>
      </w:pPr>
    </w:p>
    <w:p w14:paraId="0471D7F8" w14:textId="77777777" w:rsidR="00522113" w:rsidRDefault="00B51388">
      <w:pPr>
        <w:spacing w:before="15" w:line="360" w:lineRule="auto"/>
        <w:ind w:left="105" w:right="75"/>
        <w:jc w:val="both"/>
      </w:pPr>
      <w:r>
        <w:rPr>
          <w:rFonts w:ascii="Calibri" w:eastAsia="Calibri" w:hAnsi="Calibri" w:cs="Calibri"/>
          <w:sz w:val="24"/>
        </w:rPr>
        <w:t xml:space="preserve">O campo </w:t>
      </w:r>
      <w:r>
        <w:rPr>
          <w:rFonts w:ascii="Calibri" w:eastAsia="Calibri" w:hAnsi="Calibri" w:cs="Calibri"/>
          <w:b/>
          <w:sz w:val="24"/>
        </w:rPr>
        <w:t xml:space="preserve">Uso do Imóvel </w:t>
      </w:r>
      <w:r>
        <w:rPr>
          <w:rFonts w:ascii="Calibri" w:eastAsia="Calibri" w:hAnsi="Calibri" w:cs="Calibri"/>
          <w:sz w:val="24"/>
        </w:rPr>
        <w:t>permite informar mais de uma opção. O campo é auto complete, ou seja, conforme for preenchendo as informações no campo será mostrada a lista com as opções.</w:t>
      </w:r>
    </w:p>
    <w:p w14:paraId="1E76EBD6" w14:textId="77777777" w:rsidR="00522113" w:rsidRDefault="00B51388">
      <w:pPr>
        <w:spacing w:line="336" w:lineRule="auto"/>
        <w:ind w:left="105" w:right="45"/>
        <w:jc w:val="both"/>
      </w:pPr>
      <w:r>
        <w:rPr>
          <w:rFonts w:ascii="Calibri" w:eastAsia="Calibri" w:hAnsi="Calibri" w:cs="Calibri"/>
          <w:sz w:val="24"/>
        </w:rPr>
        <w:t xml:space="preserve">No campo </w:t>
      </w:r>
      <w:r>
        <w:rPr>
          <w:rFonts w:ascii="Calibri" w:eastAsia="Calibri" w:hAnsi="Calibri" w:cs="Calibri"/>
          <w:b/>
          <w:sz w:val="24"/>
        </w:rPr>
        <w:t xml:space="preserve">Verificação de Estado de </w:t>
      </w:r>
      <w:r>
        <w:rPr>
          <w:rFonts w:ascii="Calibri" w:eastAsia="Calibri" w:hAnsi="Calibri" w:cs="Calibri"/>
          <w:b/>
          <w:sz w:val="24"/>
        </w:rPr>
        <w:t>Conservação</w:t>
      </w:r>
      <w:r>
        <w:rPr>
          <w:sz w:val="24"/>
        </w:rPr>
        <w:t>,</w:t>
      </w:r>
      <w:r>
        <w:rPr>
          <w:rFonts w:ascii="Calibri" w:eastAsia="Calibri" w:hAnsi="Calibri" w:cs="Calibri"/>
          <w:sz w:val="24"/>
        </w:rPr>
        <w:t xml:space="preserve"> quando o resultado da análise for ocorrências a opção</w:t>
      </w:r>
      <w:r>
        <w:rPr>
          <w:rFonts w:ascii="Calibri" w:eastAsia="Calibri" w:hAnsi="Calibri" w:cs="Calibri"/>
          <w:spacing w:val="45"/>
          <w:sz w:val="24"/>
        </w:rPr>
        <w:t xml:space="preserve"> </w:t>
      </w:r>
      <w:r>
        <w:rPr>
          <w:noProof/>
        </w:rPr>
        <w:drawing>
          <wp:inline distT="0" distB="0" distL="0" distR="0" wp14:anchorId="3BD16C9A" wp14:editId="6C402B81">
            <wp:extent cx="628650" cy="304800"/>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png"/>
                    <pic:cNvPicPr/>
                  </pic:nvPicPr>
                  <pic:blipFill>
                    <a:blip r:embed="rId367" cstate="print"/>
                    <a:stretch>
                      <a:fillRect/>
                    </a:stretch>
                  </pic:blipFill>
                  <pic:spPr>
                    <a:xfrm>
                      <a:off x="0" y="0"/>
                      <a:ext cx="628650" cy="304800"/>
                    </a:xfrm>
                    <a:prstGeom prst="rect">
                      <a:avLst/>
                    </a:prstGeom>
                  </pic:spPr>
                </pic:pic>
              </a:graphicData>
            </a:graphic>
          </wp:inline>
        </w:drawing>
      </w:r>
      <w:r>
        <w:rPr>
          <w:spacing w:val="-15"/>
          <w:sz w:val="24"/>
        </w:rPr>
        <w:t xml:space="preserve"> </w:t>
      </w:r>
      <w:r>
        <w:rPr>
          <w:rFonts w:ascii="Calibri" w:eastAsia="Calibri" w:hAnsi="Calibri" w:cs="Calibri"/>
          <w:sz w:val="24"/>
        </w:rPr>
        <w:t xml:space="preserve">será habilitada, sendo obrigatório o preenchimento das informações. (ver tópico </w:t>
      </w:r>
      <w:hyperlink w:anchor="_topic_VerificacaodoEstadodeConservacao">
        <w:r>
          <w:rPr>
            <w:rStyle w:val="Hyperlink"/>
            <w:rFonts w:ascii="Calibri" w:eastAsia="Calibri" w:hAnsi="Calibri" w:cs="Calibri"/>
            <w:sz w:val="24"/>
          </w:rPr>
          <w:t>Verificação do Estado de Conservação</w:t>
        </w:r>
      </w:hyperlink>
      <w:r>
        <w:rPr>
          <w:rFonts w:ascii="Calibri" w:eastAsia="Calibri" w:hAnsi="Calibri" w:cs="Calibri"/>
          <w:sz w:val="24"/>
        </w:rPr>
        <w:t>).</w:t>
      </w:r>
    </w:p>
    <w:p w14:paraId="534220B2" w14:textId="77777777" w:rsidR="00522113" w:rsidRDefault="00B51388">
      <w:pPr>
        <w:spacing w:before="60" w:line="360" w:lineRule="auto"/>
        <w:ind w:left="105" w:right="75"/>
        <w:jc w:val="both"/>
      </w:pPr>
      <w:r>
        <w:rPr>
          <w:rFonts w:ascii="Calibri" w:eastAsia="Calibri" w:hAnsi="Calibri" w:cs="Calibri"/>
          <w:sz w:val="24"/>
        </w:rPr>
        <w:t xml:space="preserve">No campo </w:t>
      </w:r>
      <w:r>
        <w:rPr>
          <w:rFonts w:ascii="Calibri" w:eastAsia="Calibri" w:hAnsi="Calibri" w:cs="Calibri"/>
          <w:b/>
          <w:sz w:val="24"/>
        </w:rPr>
        <w:t>Intervenções Encontradas</w:t>
      </w:r>
      <w:r>
        <w:rPr>
          <w:rFonts w:ascii="Calibri" w:eastAsia="Calibri" w:hAnsi="Calibri" w:cs="Calibri"/>
          <w:sz w:val="24"/>
        </w:rPr>
        <w:t xml:space="preserve">, quando a opção </w:t>
      </w:r>
      <w:r>
        <w:rPr>
          <w:rFonts w:ascii="Calibri" w:eastAsia="Calibri" w:hAnsi="Calibri" w:cs="Calibri"/>
          <w:b/>
          <w:sz w:val="24"/>
        </w:rPr>
        <w:t xml:space="preserve">Sim </w:t>
      </w:r>
      <w:r>
        <w:rPr>
          <w:rFonts w:ascii="Calibri" w:eastAsia="Calibri" w:hAnsi="Calibri" w:cs="Calibri"/>
          <w:sz w:val="24"/>
        </w:rPr>
        <w:t>for selecionada o campo Tipos de Intervenção será habilitado, sendo de preenchimento obrigatório</w:t>
      </w:r>
      <w:r>
        <w:rPr>
          <w:sz w:val="24"/>
        </w:rPr>
        <w:t>.</w:t>
      </w:r>
      <w:r>
        <w:rPr>
          <w:rFonts w:ascii="Calibri" w:eastAsia="Calibri" w:hAnsi="Calibri" w:cs="Calibri"/>
          <w:sz w:val="24"/>
        </w:rPr>
        <w:t xml:space="preserve"> O campo é auto comple</w:t>
      </w:r>
      <w:r>
        <w:rPr>
          <w:rFonts w:ascii="Calibri" w:eastAsia="Calibri" w:hAnsi="Calibri" w:cs="Calibri"/>
          <w:sz w:val="24"/>
        </w:rPr>
        <w:t>te, ou seja, conforme for preenchendo as informações no campo será mostrada a lista com as opções.</w:t>
      </w:r>
    </w:p>
    <w:p w14:paraId="2AED3018" w14:textId="77777777" w:rsidR="00522113" w:rsidRDefault="00522113">
      <w:pPr>
        <w:spacing w:before="15" w:line="225" w:lineRule="exact"/>
      </w:pPr>
    </w:p>
    <w:p w14:paraId="685AE3FB" w14:textId="77777777" w:rsidR="00522113" w:rsidRDefault="00B51388">
      <w:pPr>
        <w:ind w:left="105" w:right="90"/>
        <w:jc w:val="both"/>
      </w:pP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campo</w:t>
      </w:r>
      <w:r>
        <w:rPr>
          <w:rFonts w:ascii="Calibri" w:eastAsia="Calibri" w:hAnsi="Calibri" w:cs="Calibri"/>
          <w:spacing w:val="15"/>
          <w:sz w:val="24"/>
        </w:rPr>
        <w:t xml:space="preserve"> </w:t>
      </w:r>
      <w:r>
        <w:rPr>
          <w:rFonts w:ascii="Calibri" w:eastAsia="Calibri" w:hAnsi="Calibri" w:cs="Calibri"/>
          <w:b/>
          <w:sz w:val="24"/>
        </w:rPr>
        <w:t>Irregularidades</w:t>
      </w:r>
      <w:r>
        <w:rPr>
          <w:rFonts w:ascii="Calibri" w:eastAsia="Calibri" w:hAnsi="Calibri" w:cs="Calibri"/>
          <w:b/>
          <w:spacing w:val="15"/>
          <w:sz w:val="24"/>
        </w:rPr>
        <w:t xml:space="preserve"> </w:t>
      </w:r>
      <w:r>
        <w:rPr>
          <w:rFonts w:ascii="Calibri" w:eastAsia="Calibri" w:hAnsi="Calibri" w:cs="Calibri"/>
          <w:b/>
          <w:sz w:val="24"/>
        </w:rPr>
        <w:t>Encontradas</w:t>
      </w:r>
      <w:r>
        <w:rPr>
          <w:sz w:val="24"/>
        </w:rPr>
        <w:t>,</w:t>
      </w:r>
      <w:r>
        <w:rPr>
          <w:rFonts w:ascii="Calibri" w:eastAsia="Calibri" w:hAnsi="Calibri" w:cs="Calibri"/>
          <w:sz w:val="24"/>
        </w:rPr>
        <w:t xml:space="preserve"> quando 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b/>
          <w:sz w:val="24"/>
        </w:rPr>
        <w:t xml:space="preserve">Sim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 xml:space="preserve">selecionada a opção </w:t>
      </w:r>
      <w:r>
        <w:rPr>
          <w:noProof/>
        </w:rPr>
        <w:lastRenderedPageBreak/>
        <w:drawing>
          <wp:inline distT="0" distB="0" distL="0" distR="0" wp14:anchorId="74D1F2B7" wp14:editId="35594440">
            <wp:extent cx="1428750" cy="276225"/>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png"/>
                    <pic:cNvPicPr/>
                  </pic:nvPicPr>
                  <pic:blipFill>
                    <a:blip r:embed="rId368" cstate="print"/>
                    <a:stretch>
                      <a:fillRect/>
                    </a:stretch>
                  </pic:blipFill>
                  <pic:spPr>
                    <a:xfrm>
                      <a:off x="0" y="0"/>
                      <a:ext cx="1428750" cy="276225"/>
                    </a:xfrm>
                    <a:prstGeom prst="rect">
                      <a:avLst/>
                    </a:prstGeom>
                  </pic:spPr>
                </pic:pic>
              </a:graphicData>
            </a:graphic>
          </wp:inline>
        </w:drawing>
      </w:r>
      <w:r>
        <w:rPr>
          <w:rFonts w:ascii="Calibri" w:eastAsia="Calibri" w:hAnsi="Calibri" w:cs="Calibri"/>
          <w:sz w:val="24"/>
        </w:rPr>
        <w:t xml:space="preserve"> e </w:t>
      </w:r>
      <w:r>
        <w:rPr>
          <w:rFonts w:ascii="Calibri" w:eastAsia="Calibri" w:hAnsi="Calibri" w:cs="Calibri"/>
          <w:spacing w:val="30"/>
          <w:sz w:val="24"/>
        </w:rPr>
        <w:t xml:space="preserve"> </w:t>
      </w:r>
      <w:r>
        <w:rPr>
          <w:rFonts w:ascii="Calibri" w:eastAsia="Calibri" w:hAnsi="Calibri" w:cs="Calibri"/>
          <w:sz w:val="24"/>
        </w:rPr>
        <w:t xml:space="preserve">o </w:t>
      </w:r>
      <w:r>
        <w:rPr>
          <w:rFonts w:ascii="Calibri" w:eastAsia="Calibri" w:hAnsi="Calibri" w:cs="Calibri"/>
          <w:spacing w:val="30"/>
          <w:sz w:val="24"/>
        </w:rPr>
        <w:t xml:space="preserve"> </w:t>
      </w:r>
      <w:r>
        <w:rPr>
          <w:rFonts w:ascii="Calibri" w:eastAsia="Calibri" w:hAnsi="Calibri" w:cs="Calibri"/>
          <w:sz w:val="24"/>
        </w:rPr>
        <w:t xml:space="preserve">campo </w:t>
      </w:r>
      <w:r>
        <w:rPr>
          <w:rFonts w:ascii="Calibri" w:eastAsia="Calibri" w:hAnsi="Calibri" w:cs="Calibri"/>
          <w:spacing w:val="30"/>
          <w:sz w:val="24"/>
        </w:rPr>
        <w:t xml:space="preserve"> </w:t>
      </w:r>
      <w:r>
        <w:rPr>
          <w:rFonts w:ascii="Calibri" w:eastAsia="Calibri" w:hAnsi="Calibri" w:cs="Calibri"/>
          <w:sz w:val="24"/>
        </w:rPr>
        <w:t xml:space="preserve">Responsável </w:t>
      </w:r>
      <w:r>
        <w:rPr>
          <w:rFonts w:ascii="Calibri" w:eastAsia="Calibri" w:hAnsi="Calibri" w:cs="Calibri"/>
          <w:spacing w:val="30"/>
          <w:sz w:val="24"/>
        </w:rPr>
        <w:t xml:space="preserve"> </w:t>
      </w:r>
      <w:r>
        <w:rPr>
          <w:rFonts w:ascii="Calibri" w:eastAsia="Calibri" w:hAnsi="Calibri" w:cs="Calibri"/>
          <w:sz w:val="24"/>
        </w:rPr>
        <w:t xml:space="preserve">pelas </w:t>
      </w:r>
      <w:r>
        <w:rPr>
          <w:rFonts w:ascii="Calibri" w:eastAsia="Calibri" w:hAnsi="Calibri" w:cs="Calibri"/>
          <w:spacing w:val="30"/>
          <w:sz w:val="24"/>
        </w:rPr>
        <w:t xml:space="preserve"> </w:t>
      </w:r>
      <w:r>
        <w:rPr>
          <w:rFonts w:ascii="Calibri" w:eastAsia="Calibri" w:hAnsi="Calibri" w:cs="Calibri"/>
          <w:sz w:val="24"/>
        </w:rPr>
        <w:t xml:space="preserve">Irregularidades/Danos </w:t>
      </w:r>
      <w:r>
        <w:rPr>
          <w:rFonts w:ascii="Calibri" w:eastAsia="Calibri" w:hAnsi="Calibri" w:cs="Calibri"/>
          <w:spacing w:val="30"/>
          <w:sz w:val="24"/>
        </w:rPr>
        <w:t xml:space="preserve"> </w:t>
      </w:r>
      <w:r>
        <w:rPr>
          <w:rFonts w:ascii="Calibri" w:eastAsia="Calibri" w:hAnsi="Calibri" w:cs="Calibri"/>
          <w:sz w:val="24"/>
        </w:rPr>
        <w:t>serão habilitados, sendo obrigatório o preenchimento de ambas as informações.</w:t>
      </w:r>
    </w:p>
    <w:p w14:paraId="01E8F72B" w14:textId="77777777" w:rsidR="00522113" w:rsidRDefault="00522113">
      <w:pPr>
        <w:spacing w:before="15" w:line="105" w:lineRule="exact"/>
      </w:pPr>
    </w:p>
    <w:p w14:paraId="615EDE12" w14:textId="77777777" w:rsidR="00522113" w:rsidRDefault="00522113">
      <w:pPr>
        <w:spacing w:line="195" w:lineRule="exact"/>
      </w:pPr>
    </w:p>
    <w:p w14:paraId="0F7A5440" w14:textId="77777777" w:rsidR="00522113" w:rsidRDefault="00B51388">
      <w:pPr>
        <w:spacing w:line="357" w:lineRule="auto"/>
        <w:ind w:left="105" w:right="75"/>
        <w:jc w:val="both"/>
      </w:pPr>
      <w:r>
        <w:rPr>
          <w:rFonts w:ascii="Calibri" w:eastAsia="Calibri" w:hAnsi="Calibri" w:cs="Calibri"/>
          <w:sz w:val="24"/>
        </w:rPr>
        <w:t>No tópico Obras, quando a opção</w:t>
      </w:r>
      <w:r>
        <w:rPr>
          <w:rFonts w:ascii="Calibri" w:eastAsia="Calibri" w:hAnsi="Calibri" w:cs="Calibri"/>
          <w:spacing w:val="15"/>
          <w:sz w:val="24"/>
        </w:rPr>
        <w:t xml:space="preserve"> </w:t>
      </w:r>
      <w:r>
        <w:rPr>
          <w:rFonts w:ascii="Calibri" w:eastAsia="Calibri" w:hAnsi="Calibri" w:cs="Calibri"/>
          <w:b/>
          <w:sz w:val="24"/>
        </w:rPr>
        <w:t xml:space="preserve">Sim </w:t>
      </w:r>
      <w:r>
        <w:rPr>
          <w:rFonts w:ascii="Calibri" w:eastAsia="Calibri" w:hAnsi="Calibri" w:cs="Calibri"/>
          <w:sz w:val="24"/>
        </w:rPr>
        <w:t xml:space="preserve">for selecionada no campo </w:t>
      </w:r>
      <w:r>
        <w:rPr>
          <w:rFonts w:ascii="Calibri" w:eastAsia="Calibri" w:hAnsi="Calibri" w:cs="Calibri"/>
          <w:b/>
          <w:sz w:val="24"/>
        </w:rPr>
        <w:t>Em Andamento</w:t>
      </w:r>
      <w:r>
        <w:rPr>
          <w:sz w:val="24"/>
        </w:rPr>
        <w:t>,</w:t>
      </w:r>
      <w:r>
        <w:rPr>
          <w:rFonts w:ascii="Calibri" w:eastAsia="Calibri" w:hAnsi="Calibri" w:cs="Calibri"/>
          <w:sz w:val="24"/>
        </w:rPr>
        <w:t xml:space="preserve"> será habilitado o campo </w:t>
      </w:r>
      <w:r>
        <w:rPr>
          <w:rFonts w:ascii="Calibri" w:eastAsia="Calibri" w:hAnsi="Calibri" w:cs="Calibri"/>
          <w:b/>
          <w:sz w:val="24"/>
        </w:rPr>
        <w:t>Obra Autorizada</w:t>
      </w:r>
      <w:r>
        <w:rPr>
          <w:sz w:val="24"/>
        </w:rPr>
        <w:t>,</w:t>
      </w:r>
      <w:r>
        <w:rPr>
          <w:rFonts w:ascii="Calibri" w:eastAsia="Calibri" w:hAnsi="Calibri" w:cs="Calibri"/>
          <w:sz w:val="24"/>
        </w:rPr>
        <w:t xml:space="preserve"> sendo de preenchimento obrigatório</w:t>
      </w:r>
      <w:r>
        <w:rPr>
          <w:sz w:val="24"/>
        </w:rPr>
        <w:t>.</w:t>
      </w:r>
    </w:p>
    <w:p w14:paraId="62FEE175" w14:textId="77777777" w:rsidR="00522113" w:rsidRDefault="00522113">
      <w:pPr>
        <w:spacing w:line="240" w:lineRule="exact"/>
      </w:pPr>
    </w:p>
    <w:p w14:paraId="671C26E9" w14:textId="77777777" w:rsidR="00522113" w:rsidRDefault="00B51388">
      <w:pPr>
        <w:ind w:left="105" w:right="75"/>
        <w:jc w:val="both"/>
      </w:pPr>
      <w:r>
        <w:rPr>
          <w:rFonts w:ascii="Calibri" w:eastAsia="Calibri" w:hAnsi="Calibri" w:cs="Calibri"/>
          <w:sz w:val="24"/>
        </w:rPr>
        <w:t xml:space="preserve">Quando no campo </w:t>
      </w:r>
      <w:r>
        <w:rPr>
          <w:rFonts w:ascii="Calibri" w:eastAsia="Calibri" w:hAnsi="Calibri" w:cs="Calibri"/>
          <w:b/>
          <w:sz w:val="24"/>
        </w:rPr>
        <w:t xml:space="preserve">Obra Autorizada </w:t>
      </w:r>
      <w:r>
        <w:rPr>
          <w:rFonts w:ascii="Calibri" w:eastAsia="Calibri" w:hAnsi="Calibri" w:cs="Calibri"/>
          <w:sz w:val="24"/>
        </w:rPr>
        <w:t xml:space="preserve">for informado a opção </w:t>
      </w:r>
      <w:r>
        <w:rPr>
          <w:rFonts w:ascii="Calibri" w:eastAsia="Calibri" w:hAnsi="Calibri" w:cs="Calibri"/>
          <w:b/>
          <w:sz w:val="24"/>
        </w:rPr>
        <w:t xml:space="preserve">Sim </w:t>
      </w:r>
      <w:r>
        <w:rPr>
          <w:rFonts w:ascii="Calibri" w:eastAsia="Calibri" w:hAnsi="Calibri" w:cs="Calibri"/>
          <w:sz w:val="24"/>
        </w:rPr>
        <w:t xml:space="preserve">será habilitado o campo </w:t>
      </w:r>
      <w:r>
        <w:rPr>
          <w:rFonts w:ascii="Calibri" w:eastAsia="Calibri" w:hAnsi="Calibri" w:cs="Calibri"/>
          <w:b/>
          <w:sz w:val="24"/>
        </w:rPr>
        <w:t>Em conformidade com o projeto aprovado</w:t>
      </w:r>
      <w:r>
        <w:rPr>
          <w:sz w:val="24"/>
        </w:rPr>
        <w:t>,</w:t>
      </w:r>
      <w:r>
        <w:rPr>
          <w:rFonts w:ascii="Calibri" w:eastAsia="Calibri" w:hAnsi="Calibri" w:cs="Calibri"/>
          <w:sz w:val="24"/>
        </w:rPr>
        <w:t xml:space="preserve"> sendo de preenchimento obrigatório.</w:t>
      </w:r>
    </w:p>
    <w:p w14:paraId="3E0D9794" w14:textId="77777777" w:rsidR="00522113" w:rsidRDefault="00522113">
      <w:pPr>
        <w:spacing w:before="15" w:line="180" w:lineRule="exact"/>
      </w:pPr>
    </w:p>
    <w:p w14:paraId="2A7CE7ED" w14:textId="77777777" w:rsidR="00522113" w:rsidRDefault="00522113">
      <w:pPr>
        <w:spacing w:line="195" w:lineRule="exact"/>
      </w:pPr>
    </w:p>
    <w:p w14:paraId="14DA3CCD" w14:textId="77777777" w:rsidR="00522113" w:rsidRDefault="00B51388">
      <w:pPr>
        <w:spacing w:line="357" w:lineRule="auto"/>
        <w:ind w:left="105" w:right="75"/>
        <w:jc w:val="both"/>
      </w:pPr>
      <w:r>
        <w:rPr>
          <w:rFonts w:ascii="Calibri" w:eastAsia="Calibri" w:hAnsi="Calibri" w:cs="Calibri"/>
          <w:sz w:val="24"/>
        </w:rPr>
        <w:t>No tópico Danos, quando a opção</w:t>
      </w:r>
      <w:r>
        <w:rPr>
          <w:rFonts w:ascii="Calibri" w:eastAsia="Calibri" w:hAnsi="Calibri" w:cs="Calibri"/>
          <w:spacing w:val="15"/>
          <w:sz w:val="24"/>
        </w:rPr>
        <w:t xml:space="preserve"> </w:t>
      </w:r>
      <w:r>
        <w:rPr>
          <w:rFonts w:ascii="Calibri" w:eastAsia="Calibri" w:hAnsi="Calibri" w:cs="Calibri"/>
          <w:b/>
          <w:sz w:val="24"/>
        </w:rPr>
        <w:t xml:space="preserve">Sim </w:t>
      </w:r>
      <w:r>
        <w:rPr>
          <w:rFonts w:ascii="Calibri" w:eastAsia="Calibri" w:hAnsi="Calibri" w:cs="Calibri"/>
          <w:sz w:val="24"/>
        </w:rPr>
        <w:t xml:space="preserve">for selecionada no campo </w:t>
      </w:r>
      <w:r>
        <w:rPr>
          <w:rFonts w:ascii="Calibri" w:eastAsia="Calibri" w:hAnsi="Calibri" w:cs="Calibri"/>
          <w:b/>
          <w:sz w:val="24"/>
        </w:rPr>
        <w:t>Existe Dano</w:t>
      </w:r>
      <w:r>
        <w:rPr>
          <w:sz w:val="24"/>
        </w:rPr>
        <w:t>,</w:t>
      </w:r>
      <w:r>
        <w:rPr>
          <w:rFonts w:ascii="Calibri" w:eastAsia="Calibri" w:hAnsi="Calibri" w:cs="Calibri"/>
          <w:sz w:val="24"/>
        </w:rPr>
        <w:t xml:space="preserve"> será habilitado o camp</w:t>
      </w:r>
      <w:r>
        <w:rPr>
          <w:rFonts w:ascii="Calibri" w:eastAsia="Calibri" w:hAnsi="Calibri" w:cs="Calibri"/>
          <w:sz w:val="24"/>
        </w:rPr>
        <w:t xml:space="preserve">o </w:t>
      </w:r>
      <w:r>
        <w:rPr>
          <w:rFonts w:ascii="Calibri" w:eastAsia="Calibri" w:hAnsi="Calibri" w:cs="Calibri"/>
          <w:b/>
          <w:sz w:val="24"/>
        </w:rPr>
        <w:t>Tipo de Dano</w:t>
      </w:r>
      <w:r>
        <w:rPr>
          <w:sz w:val="24"/>
        </w:rPr>
        <w:t>,</w:t>
      </w:r>
      <w:r>
        <w:rPr>
          <w:rFonts w:ascii="Calibri" w:eastAsia="Calibri" w:hAnsi="Calibri" w:cs="Calibri"/>
          <w:sz w:val="24"/>
        </w:rPr>
        <w:t xml:space="preserve"> sendo de preenchimento obrigatório.</w:t>
      </w:r>
    </w:p>
    <w:p w14:paraId="135B45D0" w14:textId="77777777" w:rsidR="00522113" w:rsidRDefault="00B51388">
      <w:pPr>
        <w:spacing w:line="336" w:lineRule="auto"/>
        <w:ind w:left="105" w:right="45"/>
        <w:jc w:val="both"/>
      </w:pPr>
      <w:r>
        <w:rPr>
          <w:rFonts w:ascii="Calibri" w:eastAsia="Calibri" w:hAnsi="Calibri" w:cs="Calibri"/>
          <w:sz w:val="24"/>
        </w:rPr>
        <w:t>No campo "</w:t>
      </w:r>
      <w:r>
        <w:rPr>
          <w:rFonts w:ascii="Calibri" w:eastAsia="Calibri" w:hAnsi="Calibri" w:cs="Calibri"/>
          <w:b/>
          <w:sz w:val="24"/>
        </w:rPr>
        <w:t>Risco - Verificação do Estado de Risco"</w:t>
      </w:r>
      <w:r>
        <w:rPr>
          <w:sz w:val="24"/>
        </w:rPr>
        <w:t>,</w:t>
      </w:r>
      <w:r>
        <w:rPr>
          <w:rFonts w:ascii="Calibri" w:eastAsia="Calibri" w:hAnsi="Calibri" w:cs="Calibri"/>
          <w:sz w:val="24"/>
        </w:rPr>
        <w:t xml:space="preserve"> quando o resultado da análise for </w:t>
      </w:r>
      <w:r>
        <w:rPr>
          <w:rFonts w:ascii="Calibri" w:eastAsia="Calibri" w:hAnsi="Calibri" w:cs="Calibri"/>
          <w:b/>
          <w:sz w:val="24"/>
        </w:rPr>
        <w:t>verificação</w:t>
      </w:r>
      <w:r>
        <w:rPr>
          <w:rFonts w:ascii="Calibri" w:eastAsia="Calibri" w:hAnsi="Calibri" w:cs="Calibri"/>
          <w:sz w:val="24"/>
        </w:rPr>
        <w:t xml:space="preserve"> a opção</w:t>
      </w:r>
      <w:r>
        <w:rPr>
          <w:rFonts w:ascii="Calibri" w:eastAsia="Calibri" w:hAnsi="Calibri" w:cs="Calibri"/>
          <w:spacing w:val="45"/>
          <w:sz w:val="24"/>
        </w:rPr>
        <w:t xml:space="preserve"> </w:t>
      </w:r>
      <w:r>
        <w:rPr>
          <w:noProof/>
        </w:rPr>
        <w:drawing>
          <wp:inline distT="0" distB="0" distL="0" distR="0" wp14:anchorId="3C9C2923" wp14:editId="4DE2EE0B">
            <wp:extent cx="628650" cy="30480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png"/>
                    <pic:cNvPicPr/>
                  </pic:nvPicPr>
                  <pic:blipFill>
                    <a:blip r:embed="rId367" cstate="print"/>
                    <a:stretch>
                      <a:fillRect/>
                    </a:stretch>
                  </pic:blipFill>
                  <pic:spPr>
                    <a:xfrm>
                      <a:off x="0" y="0"/>
                      <a:ext cx="628650" cy="304800"/>
                    </a:xfrm>
                    <a:prstGeom prst="rect">
                      <a:avLst/>
                    </a:prstGeom>
                  </pic:spPr>
                </pic:pic>
              </a:graphicData>
            </a:graphic>
          </wp:inline>
        </w:drawing>
      </w:r>
      <w:r>
        <w:rPr>
          <w:spacing w:val="-15"/>
          <w:sz w:val="24"/>
        </w:rPr>
        <w:t xml:space="preserve"> </w:t>
      </w:r>
      <w:r>
        <w:rPr>
          <w:rFonts w:ascii="Calibri" w:eastAsia="Calibri" w:hAnsi="Calibri" w:cs="Calibri"/>
          <w:sz w:val="24"/>
        </w:rPr>
        <w:t>será habilitada, sendo obrigatório o preenchimento das informações. (ver tópico "</w:t>
      </w:r>
      <w:hyperlink w:anchor="_topic_VerificacaodoEstadodeRisco">
        <w:r>
          <w:rPr>
            <w:rStyle w:val="Hyperlink"/>
            <w:rFonts w:ascii="Calibri" w:eastAsia="Calibri" w:hAnsi="Calibri" w:cs="Calibri"/>
            <w:sz w:val="24"/>
          </w:rPr>
          <w:t>Verificação do Estado de Risco</w:t>
        </w:r>
      </w:hyperlink>
      <w:r>
        <w:rPr>
          <w:rFonts w:ascii="Calibri" w:eastAsia="Calibri" w:hAnsi="Calibri" w:cs="Calibri"/>
          <w:sz w:val="24"/>
        </w:rPr>
        <w:t>").</w:t>
      </w:r>
    </w:p>
    <w:p w14:paraId="2F91FF06" w14:textId="77777777" w:rsidR="00522113" w:rsidRDefault="00B51388">
      <w:pPr>
        <w:spacing w:before="105"/>
        <w:ind w:left="105"/>
      </w:pPr>
      <w:r>
        <w:rPr>
          <w:noProof/>
        </w:rPr>
        <w:lastRenderedPageBreak/>
        <w:drawing>
          <wp:inline distT="0" distB="0" distL="0" distR="0" wp14:anchorId="15D2FD08" wp14:editId="5A41D7FF">
            <wp:extent cx="5924550" cy="6877050"/>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png"/>
                    <pic:cNvPicPr/>
                  </pic:nvPicPr>
                  <pic:blipFill>
                    <a:blip r:embed="rId369" cstate="print"/>
                    <a:stretch>
                      <a:fillRect/>
                    </a:stretch>
                  </pic:blipFill>
                  <pic:spPr>
                    <a:xfrm>
                      <a:off x="0" y="0"/>
                      <a:ext cx="5924550" cy="6877050"/>
                    </a:xfrm>
                    <a:prstGeom prst="rect">
                      <a:avLst/>
                    </a:prstGeom>
                  </pic:spPr>
                </pic:pic>
              </a:graphicData>
            </a:graphic>
          </wp:inline>
        </w:drawing>
      </w:r>
    </w:p>
    <w:p w14:paraId="0EF16771" w14:textId="77777777" w:rsidR="00522113" w:rsidRDefault="00522113">
      <w:pPr>
        <w:spacing w:before="15" w:line="165" w:lineRule="exact"/>
      </w:pPr>
    </w:p>
    <w:p w14:paraId="5E1A20DB" w14:textId="77777777" w:rsidR="00522113" w:rsidRDefault="00522113">
      <w:pPr>
        <w:spacing w:line="195" w:lineRule="exact"/>
      </w:pPr>
    </w:p>
    <w:p w14:paraId="2B6B645A" w14:textId="77777777" w:rsidR="00522113" w:rsidRDefault="00B51388">
      <w:pPr>
        <w:spacing w:before="15" w:line="357" w:lineRule="auto"/>
        <w:ind w:left="105" w:right="75"/>
      </w:pPr>
      <w:r>
        <w:rPr>
          <w:rFonts w:ascii="Calibri" w:eastAsia="Calibri" w:hAnsi="Calibri" w:cs="Calibri"/>
          <w:sz w:val="24"/>
        </w:rPr>
        <w:t>Para finalizar o cadastro</w:t>
      </w:r>
      <w:r>
        <w:rPr>
          <w:rFonts w:ascii="Calibri" w:eastAsia="Calibri" w:hAnsi="Calibri" w:cs="Calibri"/>
          <w:spacing w:val="-15"/>
          <w:sz w:val="24"/>
        </w:rPr>
        <w:t xml:space="preserve"> </w:t>
      </w:r>
      <w:r>
        <w:rPr>
          <w:rFonts w:ascii="Calibri" w:eastAsia="Calibri" w:hAnsi="Calibri" w:cs="Calibri"/>
          <w:sz w:val="24"/>
        </w:rPr>
        <w:t xml:space="preserve">de uma fiscalização é necessário informar pelo menos um fiscal na </w:t>
      </w:r>
      <w:r>
        <w:rPr>
          <w:rFonts w:ascii="Calibri" w:eastAsia="Calibri" w:hAnsi="Calibri" w:cs="Calibri"/>
          <w:sz w:val="24"/>
        </w:rPr>
        <w:t>aba de Execução da Fiscalização.</w:t>
      </w:r>
    </w:p>
    <w:p w14:paraId="51F58EA9" w14:textId="77777777" w:rsidR="00522113" w:rsidRDefault="00522113">
      <w:pPr>
        <w:spacing w:before="15" w:line="240" w:lineRule="exact"/>
      </w:pPr>
    </w:p>
    <w:p w14:paraId="546ECB8D" w14:textId="77777777" w:rsidR="00522113" w:rsidRDefault="00B51388">
      <w:pPr>
        <w:spacing w:line="357" w:lineRule="auto"/>
        <w:ind w:left="105" w:right="75"/>
      </w:pPr>
      <w:r>
        <w:rPr>
          <w:rFonts w:ascii="Calibri" w:eastAsia="Calibri" w:hAnsi="Calibri" w:cs="Calibri"/>
          <w:sz w:val="24"/>
        </w:rPr>
        <w:t xml:space="preserve">Quando  for  marcada  a  opção  </w:t>
      </w:r>
      <w:r>
        <w:rPr>
          <w:rFonts w:ascii="Calibri" w:eastAsia="Calibri" w:hAnsi="Calibri" w:cs="Calibri"/>
          <w:b/>
          <w:sz w:val="24"/>
        </w:rPr>
        <w:t>Fiscalização</w:t>
      </w:r>
      <w:r>
        <w:rPr>
          <w:rFonts w:ascii="Calibri" w:eastAsia="Calibri" w:hAnsi="Calibri" w:cs="Calibri"/>
          <w:b/>
          <w:spacing w:val="60"/>
          <w:sz w:val="24"/>
        </w:rPr>
        <w:t xml:space="preserve"> </w:t>
      </w:r>
      <w:r>
        <w:rPr>
          <w:rFonts w:ascii="Calibri" w:eastAsia="Calibri" w:hAnsi="Calibri" w:cs="Calibri"/>
          <w:b/>
          <w:sz w:val="24"/>
        </w:rPr>
        <w:t>não  acompanhada  por  colaborador</w:t>
      </w:r>
      <w:r>
        <w:rPr>
          <w:sz w:val="24"/>
        </w:rPr>
        <w:t>,</w:t>
      </w:r>
      <w:r>
        <w:rPr>
          <w:rFonts w:ascii="Calibri" w:eastAsia="Calibri" w:hAnsi="Calibri" w:cs="Calibri"/>
          <w:spacing w:val="60"/>
          <w:sz w:val="24"/>
        </w:rPr>
        <w:t xml:space="preserve"> </w:t>
      </w:r>
      <w:r>
        <w:rPr>
          <w:rFonts w:ascii="Calibri" w:eastAsia="Calibri" w:hAnsi="Calibri" w:cs="Calibri"/>
          <w:sz w:val="24"/>
        </w:rPr>
        <w:t>os seguintes campos serão desabilitados: Função</w:t>
      </w:r>
      <w:r>
        <w:rPr>
          <w:sz w:val="24"/>
        </w:rPr>
        <w:t>,</w:t>
      </w:r>
      <w:r>
        <w:rPr>
          <w:rFonts w:ascii="Calibri" w:eastAsia="Calibri" w:hAnsi="Calibri" w:cs="Calibri"/>
          <w:sz w:val="24"/>
        </w:rPr>
        <w:t xml:space="preserve"> Nome, Qtd. Diárias e Número PCDP.</w:t>
      </w:r>
    </w:p>
    <w:p w14:paraId="3983B81D" w14:textId="77777777" w:rsidR="00522113" w:rsidRDefault="00522113">
      <w:pPr>
        <w:spacing w:before="105"/>
        <w:ind w:left="105"/>
      </w:pPr>
    </w:p>
    <w:p w14:paraId="0D3B0CDA" w14:textId="77777777" w:rsidR="00522113" w:rsidRDefault="00522113">
      <w:pPr>
        <w:spacing w:before="15" w:line="285" w:lineRule="exact"/>
      </w:pPr>
    </w:p>
    <w:p w14:paraId="2D68B248" w14:textId="77777777" w:rsidR="00522113" w:rsidRDefault="00B51388">
      <w:pPr>
        <w:spacing w:before="15"/>
        <w:ind w:left="105"/>
      </w:pPr>
      <w:r>
        <w:rPr>
          <w:rFonts w:ascii="Calibri" w:eastAsia="Calibri" w:hAnsi="Calibri" w:cs="Calibri"/>
          <w:sz w:val="22"/>
        </w:rPr>
        <w:t>A aba Fotos será apresentada depois que a Fiscalização f</w:t>
      </w:r>
      <w:r>
        <w:rPr>
          <w:rFonts w:ascii="Calibri" w:eastAsia="Calibri" w:hAnsi="Calibri" w:cs="Calibri"/>
          <w:sz w:val="22"/>
        </w:rPr>
        <w:t>or salva pela primeira vez</w:t>
      </w:r>
      <w:r>
        <w:rPr>
          <w:sz w:val="22"/>
        </w:rPr>
        <w:t>.</w:t>
      </w:r>
    </w:p>
    <w:p w14:paraId="248C38A5" w14:textId="77777777" w:rsidR="00522113" w:rsidRDefault="00522113">
      <w:pPr>
        <w:spacing w:before="15" w:line="255" w:lineRule="exact"/>
      </w:pPr>
    </w:p>
    <w:p w14:paraId="3265C62B" w14:textId="77777777" w:rsidR="00522113" w:rsidRDefault="00B51388">
      <w:pPr>
        <w:ind w:left="105"/>
      </w:pPr>
      <w:r>
        <w:rPr>
          <w:noProof/>
        </w:rPr>
        <w:lastRenderedPageBreak/>
        <w:drawing>
          <wp:inline distT="0" distB="0" distL="0" distR="0" wp14:anchorId="2B084567" wp14:editId="775B4C3E">
            <wp:extent cx="5924550" cy="2609850"/>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png"/>
                    <pic:cNvPicPr/>
                  </pic:nvPicPr>
                  <pic:blipFill>
                    <a:blip r:embed="rId370" cstate="print"/>
                    <a:stretch>
                      <a:fillRect/>
                    </a:stretch>
                  </pic:blipFill>
                  <pic:spPr>
                    <a:xfrm>
                      <a:off x="0" y="0"/>
                      <a:ext cx="5924550" cy="2609850"/>
                    </a:xfrm>
                    <a:prstGeom prst="rect">
                      <a:avLst/>
                    </a:prstGeom>
                  </pic:spPr>
                </pic:pic>
              </a:graphicData>
            </a:graphic>
          </wp:inline>
        </w:drawing>
      </w:r>
    </w:p>
    <w:p w14:paraId="05702A41" w14:textId="77777777" w:rsidR="00522113" w:rsidRDefault="00522113">
      <w:pPr>
        <w:spacing w:before="15" w:line="180" w:lineRule="exact"/>
      </w:pPr>
    </w:p>
    <w:p w14:paraId="3B11AFCB" w14:textId="77777777" w:rsidR="00522113" w:rsidRDefault="00522113">
      <w:pPr>
        <w:spacing w:line="195" w:lineRule="exact"/>
      </w:pPr>
    </w:p>
    <w:p w14:paraId="3091D0B8" w14:textId="77777777" w:rsidR="00522113" w:rsidRDefault="00B51388">
      <w:pPr>
        <w:spacing w:line="314" w:lineRule="auto"/>
        <w:ind w:left="105" w:right="45"/>
      </w:pP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adicionar</w:t>
      </w:r>
      <w:r>
        <w:rPr>
          <w:rFonts w:ascii="Calibri" w:eastAsia="Calibri" w:hAnsi="Calibri" w:cs="Calibri"/>
          <w:spacing w:val="-15"/>
          <w:sz w:val="24"/>
        </w:rPr>
        <w:t xml:space="preserve"> </w:t>
      </w:r>
      <w:r>
        <w:rPr>
          <w:rFonts w:ascii="Calibri" w:eastAsia="Calibri" w:hAnsi="Calibri" w:cs="Calibri"/>
          <w:sz w:val="24"/>
        </w:rPr>
        <w:t>fotos</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opção </w:t>
      </w:r>
      <w:r>
        <w:rPr>
          <w:noProof/>
        </w:rPr>
        <w:drawing>
          <wp:inline distT="0" distB="0" distL="0" distR="0" wp14:anchorId="0488DFD6" wp14:editId="11FFCB38">
            <wp:extent cx="1323975" cy="266700"/>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png"/>
                    <pic:cNvPicPr/>
                  </pic:nvPicPr>
                  <pic:blipFill>
                    <a:blip r:embed="rId346" cstate="print"/>
                    <a:stretch>
                      <a:fillRect/>
                    </a:stretch>
                  </pic:blipFill>
                  <pic:spPr>
                    <a:xfrm>
                      <a:off x="0" y="0"/>
                      <a:ext cx="1323975" cy="266700"/>
                    </a:xfrm>
                    <a:prstGeom prst="rect">
                      <a:avLst/>
                    </a:prstGeom>
                  </pic:spPr>
                </pic:pic>
              </a:graphicData>
            </a:graphic>
          </wp:inline>
        </w:drawing>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permitido adicionar mais de uma foto por vez. (ver tópico "</w:t>
      </w:r>
      <w:hyperlink w:anchor="_topic_Fotos">
        <w:r>
          <w:rPr>
            <w:rStyle w:val="Hyperlink"/>
            <w:rFonts w:ascii="Calibri" w:eastAsia="Calibri" w:hAnsi="Calibri" w:cs="Calibri"/>
            <w:sz w:val="24"/>
          </w:rPr>
          <w:t>Fotos</w:t>
        </w:r>
      </w:hyperlink>
      <w:r>
        <w:rPr>
          <w:rFonts w:ascii="Calibri" w:eastAsia="Calibri" w:hAnsi="Calibri" w:cs="Calibri"/>
          <w:sz w:val="24"/>
        </w:rPr>
        <w:t>").</w:t>
      </w:r>
    </w:p>
    <w:p w14:paraId="6500F1BE" w14:textId="77777777" w:rsidR="00522113" w:rsidRDefault="00B51388">
      <w:pPr>
        <w:ind w:left="105"/>
      </w:pPr>
      <w:r>
        <w:rPr>
          <w:rFonts w:ascii="Calibri" w:eastAsia="Calibri" w:hAnsi="Calibri" w:cs="Calibri"/>
          <w:sz w:val="22"/>
        </w:rPr>
        <w:t>A aba Documentos será apresentada depois que a Fiscalização for salva pela primeira vez.</w:t>
      </w:r>
    </w:p>
    <w:p w14:paraId="7046EA20" w14:textId="77777777" w:rsidR="00522113" w:rsidRDefault="00522113">
      <w:pPr>
        <w:spacing w:before="105"/>
        <w:ind w:left="105"/>
      </w:pPr>
    </w:p>
    <w:p w14:paraId="6B90C13D" w14:textId="77777777" w:rsidR="00522113" w:rsidRDefault="00B51388">
      <w:pPr>
        <w:spacing w:before="15" w:line="165" w:lineRule="exact"/>
      </w:pPr>
      <w:r>
        <w:rPr>
          <w:noProof/>
        </w:rPr>
        <w:drawing>
          <wp:inline distT="0" distB="0" distL="0" distR="0" wp14:anchorId="1D23D8D8" wp14:editId="0342A479">
            <wp:extent cx="5991225" cy="56007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png"/>
                    <pic:cNvPicPr/>
                  </pic:nvPicPr>
                  <pic:blipFill>
                    <a:blip r:embed="rId371" cstate="print"/>
                    <a:stretch>
                      <a:fillRect/>
                    </a:stretch>
                  </pic:blipFill>
                  <pic:spPr>
                    <a:xfrm>
                      <a:off x="0" y="0"/>
                      <a:ext cx="5991225" cy="5600700"/>
                    </a:xfrm>
                    <a:prstGeom prst="rect">
                      <a:avLst/>
                    </a:prstGeom>
                  </pic:spPr>
                </pic:pic>
              </a:graphicData>
            </a:graphic>
          </wp:inline>
        </w:drawing>
      </w:r>
    </w:p>
    <w:p w14:paraId="2B52257E" w14:textId="77777777" w:rsidR="00522113" w:rsidRDefault="00522113">
      <w:pPr>
        <w:spacing w:line="195" w:lineRule="exact"/>
      </w:pPr>
    </w:p>
    <w:p w14:paraId="09750EA5" w14:textId="77777777" w:rsidR="00522113" w:rsidRDefault="00B51388">
      <w:pPr>
        <w:spacing w:before="15" w:line="357" w:lineRule="auto"/>
        <w:ind w:left="105" w:right="75"/>
      </w:pPr>
      <w:r>
        <w:rPr>
          <w:rFonts w:ascii="Calibri" w:eastAsia="Calibri" w:hAnsi="Calibri" w:cs="Calibri"/>
          <w:sz w:val="24"/>
        </w:rPr>
        <w:t xml:space="preserve">Não há limites para o cadastro de documentos. Após o cadastro será possível imprimir, </w:t>
      </w:r>
      <w:r>
        <w:rPr>
          <w:rFonts w:ascii="Calibri" w:eastAsia="Calibri" w:hAnsi="Calibri" w:cs="Calibri"/>
          <w:sz w:val="24"/>
        </w:rPr>
        <w:t>editar e excluir os documentos.</w:t>
      </w:r>
    </w:p>
    <w:p w14:paraId="6ABF886F" w14:textId="77777777" w:rsidR="00522113" w:rsidRDefault="00522113">
      <w:pPr>
        <w:spacing w:line="240" w:lineRule="exact"/>
      </w:pPr>
    </w:p>
    <w:p w14:paraId="50E208E1" w14:textId="77777777" w:rsidR="00522113" w:rsidRDefault="00B51388">
      <w:pPr>
        <w:ind w:left="105"/>
      </w:pPr>
      <w:r>
        <w:rPr>
          <w:rFonts w:ascii="Calibri" w:eastAsia="Calibri" w:hAnsi="Calibri" w:cs="Calibri"/>
          <w:sz w:val="24"/>
        </w:rPr>
        <w:t xml:space="preserve">Para cadastrar documentos ver tópico </w:t>
      </w:r>
      <w:r>
        <w:rPr>
          <w:rFonts w:ascii="Calibri" w:eastAsia="Calibri" w:hAnsi="Calibri" w:cs="Calibri"/>
          <w:b/>
          <w:sz w:val="22"/>
        </w:rPr>
        <w:t>"</w:t>
      </w:r>
      <w:hyperlink w:anchor="_topic_Documentos">
        <w:r>
          <w:rPr>
            <w:rStyle w:val="Hyperlink"/>
            <w:rFonts w:ascii="Calibri" w:eastAsia="Calibri" w:hAnsi="Calibri" w:cs="Calibri"/>
            <w:b/>
            <w:sz w:val="22"/>
          </w:rPr>
          <w:t>Documentos</w:t>
        </w:r>
      </w:hyperlink>
      <w:r>
        <w:rPr>
          <w:rFonts w:ascii="Calibri" w:eastAsia="Calibri" w:hAnsi="Calibri" w:cs="Calibri"/>
          <w:b/>
          <w:sz w:val="22"/>
        </w:rPr>
        <w:t>"</w:t>
      </w:r>
      <w:r>
        <w:rPr>
          <w:b/>
          <w:sz w:val="24"/>
        </w:rPr>
        <w:t>.</w:t>
      </w:r>
    </w:p>
    <w:p w14:paraId="0A7B7190" w14:textId="77777777" w:rsidR="00522113" w:rsidRDefault="00522113">
      <w:pPr>
        <w:spacing w:before="15" w:line="105" w:lineRule="exact"/>
      </w:pPr>
    </w:p>
    <w:p w14:paraId="3CC06247" w14:textId="77777777" w:rsidR="00522113" w:rsidRDefault="00522113">
      <w:pPr>
        <w:spacing w:line="195" w:lineRule="exact"/>
      </w:pPr>
    </w:p>
    <w:p w14:paraId="3B8703C7" w14:textId="77777777" w:rsidR="00522113" w:rsidRDefault="00522113">
      <w:pPr>
        <w:spacing w:line="195" w:lineRule="exact"/>
      </w:pPr>
    </w:p>
    <w:p w14:paraId="45A8B5CB" w14:textId="77777777" w:rsidR="00522113" w:rsidRDefault="00522113">
      <w:pPr>
        <w:spacing w:before="15" w:line="195" w:lineRule="exact"/>
      </w:pPr>
    </w:p>
    <w:p w14:paraId="7453180A" w14:textId="77777777" w:rsidR="00522113" w:rsidRDefault="00522113">
      <w:pPr>
        <w:spacing w:before="15" w:line="195" w:lineRule="exact"/>
      </w:pPr>
    </w:p>
    <w:p w14:paraId="32CE3C0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72">
        <w:r>
          <w:rPr>
            <w:rFonts w:ascii="Tahoma" w:eastAsia="Tahoma" w:hAnsi="Tahoma" w:cs="Tahoma"/>
            <w:i/>
            <w:color w:val="6666FF"/>
          </w:rPr>
          <w:t>Easily create Web Help sites</w:t>
        </w:r>
      </w:hyperlink>
    </w:p>
    <w:p w14:paraId="2CE1D74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br w:type="textWrapping" w:clear="all"/>
      </w:r>
      <w:bookmarkStart w:id="163" w:name="_topic_Multiplosimoveis"/>
      <w:bookmarkEnd w:id="163"/>
      <w:r>
        <w:rPr>
          <w:rFonts w:ascii="Tahoma" w:eastAsia="Tahoma" w:hAnsi="Tahoma" w:cs="Tahoma"/>
          <w:i/>
          <w:color w:val="243F60"/>
          <w:sz w:val="22"/>
        </w:rPr>
        <w:t>Múltiplos imóvei</w:t>
      </w:r>
      <w:r>
        <w:rPr>
          <w:rFonts w:ascii="Tahoma" w:eastAsia="Tahoma" w:hAnsi="Tahoma" w:cs="Tahoma"/>
          <w:i/>
          <w:color w:val="243F60"/>
          <w:sz w:val="22"/>
        </w:rPr>
        <w:t>s</w:t>
      </w:r>
    </w:p>
    <w:p w14:paraId="6F0B6BA4" w14:textId="77777777" w:rsidR="00522113" w:rsidRDefault="00B51388">
      <w:pPr>
        <w:spacing w:line="357" w:lineRule="auto"/>
        <w:ind w:left="105" w:right="75"/>
        <w:jc w:val="both"/>
      </w:pPr>
      <w:r>
        <w:rPr>
          <w:rFonts w:ascii="Calibri" w:eastAsia="Calibri" w:hAnsi="Calibri" w:cs="Calibri"/>
          <w:sz w:val="24"/>
        </w:rPr>
        <w:t>Ao selecionar a "</w:t>
      </w:r>
      <w:r>
        <w:rPr>
          <w:rFonts w:ascii="Calibri" w:eastAsia="Calibri" w:hAnsi="Calibri" w:cs="Calibri"/>
          <w:b/>
          <w:sz w:val="24"/>
        </w:rPr>
        <w:t>Natureza: Bem Imóvel</w:t>
      </w:r>
      <w:r>
        <w:rPr>
          <w:rFonts w:ascii="Calibri" w:eastAsia="Calibri" w:hAnsi="Calibri" w:cs="Calibri"/>
          <w:sz w:val="24"/>
        </w:rPr>
        <w:t xml:space="preserve">", referente aos tipos </w:t>
      </w:r>
      <w:r>
        <w:rPr>
          <w:rFonts w:ascii="Calibri" w:eastAsia="Calibri" w:hAnsi="Calibri" w:cs="Calibri"/>
          <w:b/>
          <w:sz w:val="24"/>
        </w:rPr>
        <w:t>"Conjuntos Urbano", "Conjuntos Arquitetônicos" ou "Áreas de Entorno"</w:t>
      </w:r>
      <w:r>
        <w:rPr>
          <w:rFonts w:ascii="Calibri" w:eastAsia="Calibri" w:hAnsi="Calibri" w:cs="Calibri"/>
          <w:sz w:val="24"/>
        </w:rPr>
        <w:t xml:space="preserve">, o sistema permitir o usuário selecionar </w:t>
      </w:r>
      <w:r>
        <w:rPr>
          <w:rFonts w:ascii="Calibri" w:eastAsia="Calibri" w:hAnsi="Calibri" w:cs="Calibri"/>
          <w:b/>
          <w:sz w:val="24"/>
        </w:rPr>
        <w:t>"</w:t>
      </w:r>
      <w:hyperlink w:anchor="_topic_Multiplosimoveis">
        <w:r>
          <w:rPr>
            <w:rStyle w:val="Hyperlink"/>
            <w:rFonts w:ascii="Calibri" w:eastAsia="Calibri" w:hAnsi="Calibri" w:cs="Calibri"/>
            <w:b/>
            <w:sz w:val="24"/>
          </w:rPr>
          <w:t>Múltiplos imóveis</w:t>
        </w:r>
      </w:hyperlink>
      <w:r>
        <w:rPr>
          <w:rFonts w:ascii="Calibri" w:eastAsia="Calibri" w:hAnsi="Calibri" w:cs="Calibri"/>
          <w:b/>
          <w:sz w:val="24"/>
        </w:rPr>
        <w:t>"</w:t>
      </w:r>
      <w:r>
        <w:rPr>
          <w:rFonts w:ascii="Calibri" w:eastAsia="Calibri" w:hAnsi="Calibri" w:cs="Calibri"/>
          <w:sz w:val="24"/>
        </w:rPr>
        <w:t>.</w:t>
      </w:r>
    </w:p>
    <w:p w14:paraId="242D7807" w14:textId="77777777" w:rsidR="00522113" w:rsidRDefault="00B51388">
      <w:pPr>
        <w:numPr>
          <w:ilvl w:val="1"/>
          <w:numId w:val="68"/>
        </w:numPr>
        <w:spacing w:line="357" w:lineRule="auto"/>
        <w:ind w:right="75"/>
        <w:jc w:val="both"/>
      </w:pPr>
      <w:r>
        <w:rPr>
          <w:rFonts w:ascii="Calibri" w:eastAsia="Calibri" w:hAnsi="Calibri" w:cs="Calibri"/>
          <w:b/>
          <w:sz w:val="24"/>
        </w:rPr>
        <w:t xml:space="preserve">Conjuntos Urbano: </w:t>
      </w:r>
      <w:r>
        <w:rPr>
          <w:rFonts w:ascii="Calibri" w:eastAsia="Calibri" w:hAnsi="Calibri" w:cs="Calibri"/>
          <w:sz w:val="24"/>
        </w:rPr>
        <w:t xml:space="preserve">Esta funcionalidade permite que o usuário possa cadastrar uma fiscalização, para um Bem de natureza Bem Imóvel do Tipo Conjunto Urbano ou do tipo Entorno, permitindo </w:t>
      </w:r>
      <w:r>
        <w:rPr>
          <w:rFonts w:ascii="Calibri" w:eastAsia="Calibri" w:hAnsi="Calibri" w:cs="Calibri"/>
          <w:sz w:val="24"/>
        </w:rPr>
        <w:t>selecionar múltiplos imóveis.</w:t>
      </w:r>
    </w:p>
    <w:p w14:paraId="7F626B59" w14:textId="77777777" w:rsidR="00522113" w:rsidRDefault="00B51388">
      <w:pPr>
        <w:numPr>
          <w:ilvl w:val="1"/>
          <w:numId w:val="68"/>
        </w:numPr>
        <w:spacing w:line="357" w:lineRule="auto"/>
        <w:ind w:right="75"/>
        <w:jc w:val="both"/>
      </w:pPr>
      <w:r>
        <w:rPr>
          <w:rFonts w:ascii="Calibri" w:eastAsia="Calibri" w:hAnsi="Calibri" w:cs="Calibri"/>
          <w:b/>
          <w:sz w:val="24"/>
        </w:rPr>
        <w:t xml:space="preserve">Conjuntos Arquitetônicos: </w:t>
      </w:r>
      <w:r>
        <w:rPr>
          <w:rFonts w:ascii="Calibri" w:eastAsia="Calibri" w:hAnsi="Calibri" w:cs="Calibri"/>
          <w:sz w:val="24"/>
        </w:rPr>
        <w:t>Esta funcionalidade permite que o usuário possa cadastrar uma fiscalização, para um Bem de natureza Bem Imóvel do Tipo Conjunto Arquitetônico ou do tipo Entorno, permitindo selecionar múltiplos imóvei</w:t>
      </w:r>
      <w:r>
        <w:rPr>
          <w:rFonts w:ascii="Calibri" w:eastAsia="Calibri" w:hAnsi="Calibri" w:cs="Calibri"/>
          <w:sz w:val="24"/>
        </w:rPr>
        <w:t>s.</w:t>
      </w:r>
    </w:p>
    <w:p w14:paraId="7DBD281E" w14:textId="77777777" w:rsidR="00522113" w:rsidRDefault="00B51388">
      <w:pPr>
        <w:numPr>
          <w:ilvl w:val="0"/>
          <w:numId w:val="68"/>
        </w:numPr>
        <w:spacing w:line="357" w:lineRule="auto"/>
        <w:ind w:right="75"/>
        <w:jc w:val="both"/>
      </w:pPr>
      <w:r>
        <w:rPr>
          <w:rFonts w:ascii="Calibri" w:eastAsia="Calibri" w:hAnsi="Calibri" w:cs="Calibri"/>
          <w:b/>
          <w:sz w:val="24"/>
        </w:rPr>
        <w:t>Regra de Negocio</w:t>
      </w:r>
    </w:p>
    <w:p w14:paraId="5CB91197" w14:textId="77777777" w:rsidR="00522113" w:rsidRDefault="00B51388">
      <w:pPr>
        <w:numPr>
          <w:ilvl w:val="1"/>
          <w:numId w:val="68"/>
        </w:numPr>
        <w:spacing w:line="357" w:lineRule="auto"/>
        <w:ind w:right="75"/>
        <w:jc w:val="both"/>
      </w:pPr>
      <w:r>
        <w:rPr>
          <w:rFonts w:ascii="Calibri" w:eastAsia="Calibri" w:hAnsi="Calibri" w:cs="Calibri"/>
          <w:sz w:val="24"/>
        </w:rPr>
        <w:lastRenderedPageBreak/>
        <w:t>O sistema apenas deverá permitir a exclusão de Fiscalizações de Múltiplos Imóveis que estejam na situação igual a Não Concluída.</w:t>
      </w:r>
    </w:p>
    <w:p w14:paraId="42E4B016" w14:textId="77777777" w:rsidR="00522113" w:rsidRDefault="00B51388">
      <w:pPr>
        <w:numPr>
          <w:ilvl w:val="2"/>
          <w:numId w:val="68"/>
        </w:numPr>
        <w:spacing w:line="357" w:lineRule="auto"/>
        <w:ind w:right="75"/>
        <w:jc w:val="both"/>
      </w:pPr>
      <w:r>
        <w:rPr>
          <w:rFonts w:ascii="Calibri" w:eastAsia="Calibri" w:hAnsi="Calibri" w:cs="Calibri"/>
          <w:sz w:val="24"/>
        </w:rPr>
        <w:t>Caso o usuário confirme a ação de excluir para uma Fiscalização de Múltiplos Imóveis, o sistema deverá apre</w:t>
      </w:r>
      <w:r>
        <w:rPr>
          <w:rFonts w:ascii="Calibri" w:eastAsia="Calibri" w:hAnsi="Calibri" w:cs="Calibri"/>
          <w:sz w:val="24"/>
        </w:rPr>
        <w:t>sentar uma nova mensagem de confirmação, se deseja excluir/cancelar ou não as Fiscalizações Associadas. Caso o usuário não confirme, o sistema deverá manter as Fiscalizações Associadas e excluir apenas a Fiscalização de Múltiplos Imóveis.</w:t>
      </w:r>
    </w:p>
    <w:p w14:paraId="5A441ADA" w14:textId="77777777" w:rsidR="00522113" w:rsidRDefault="00B51388">
      <w:pPr>
        <w:numPr>
          <w:ilvl w:val="3"/>
          <w:numId w:val="68"/>
        </w:numPr>
        <w:spacing w:line="357" w:lineRule="auto"/>
        <w:ind w:right="75"/>
        <w:jc w:val="both"/>
      </w:pPr>
      <w:r>
        <w:rPr>
          <w:rFonts w:ascii="Calibri" w:eastAsia="Calibri" w:hAnsi="Calibri" w:cs="Calibri"/>
          <w:sz w:val="24"/>
        </w:rPr>
        <w:t>Mensagem: "Deseja</w:t>
      </w:r>
      <w:r>
        <w:rPr>
          <w:rFonts w:ascii="Calibri" w:eastAsia="Calibri" w:hAnsi="Calibri" w:cs="Calibri"/>
          <w:sz w:val="24"/>
        </w:rPr>
        <w:t xml:space="preserve"> realmente excluir/cancelar as Fiscalizações Associadas? Após confirmar, não poderá ser desfeita a ação.".</w:t>
      </w:r>
    </w:p>
    <w:p w14:paraId="01C6F564" w14:textId="77777777" w:rsidR="00522113" w:rsidRDefault="00B51388">
      <w:pPr>
        <w:numPr>
          <w:ilvl w:val="1"/>
          <w:numId w:val="68"/>
        </w:numPr>
        <w:spacing w:line="357" w:lineRule="auto"/>
        <w:ind w:right="75"/>
        <w:jc w:val="both"/>
      </w:pPr>
      <w:r>
        <w:rPr>
          <w:rFonts w:ascii="Calibri" w:eastAsia="Calibri" w:hAnsi="Calibri" w:cs="Calibri"/>
          <w:sz w:val="24"/>
        </w:rPr>
        <w:t>O sistema apenas deverá permitir o cancelamento de Fiscalizações de Múltiplos Imóveis que estejam na situação igual a Concluída.</w:t>
      </w:r>
    </w:p>
    <w:p w14:paraId="48C0A8C9" w14:textId="77777777" w:rsidR="00522113" w:rsidRDefault="00B51388">
      <w:pPr>
        <w:numPr>
          <w:ilvl w:val="2"/>
          <w:numId w:val="68"/>
        </w:numPr>
        <w:spacing w:line="357" w:lineRule="auto"/>
        <w:ind w:right="75"/>
        <w:jc w:val="both"/>
      </w:pPr>
      <w:r>
        <w:rPr>
          <w:rFonts w:ascii="Calibri" w:eastAsia="Calibri" w:hAnsi="Calibri" w:cs="Calibri"/>
          <w:sz w:val="24"/>
        </w:rPr>
        <w:t xml:space="preserve">Caso o </w:t>
      </w:r>
      <w:r>
        <w:rPr>
          <w:rFonts w:ascii="Calibri" w:eastAsia="Calibri" w:hAnsi="Calibri" w:cs="Calibri"/>
          <w:sz w:val="24"/>
        </w:rPr>
        <w:t>usuário confirme a ação de cancelar para uma Fiscalização de Múltiplos Imóveis, o sistema deverá apresentar uma nova mensagem de confirmação, se deseja cancelar ou não as Fiscalizações Associadas. Caso o usuário não confirme, o sistema deverá manter as Fis</w:t>
      </w:r>
      <w:r>
        <w:rPr>
          <w:rFonts w:ascii="Calibri" w:eastAsia="Calibri" w:hAnsi="Calibri" w:cs="Calibri"/>
          <w:sz w:val="24"/>
        </w:rPr>
        <w:t>calizações Associadas como Concluída e cancelar apenas a Fiscalização de Múltiplos Imóveis.</w:t>
      </w:r>
    </w:p>
    <w:p w14:paraId="22180E5A" w14:textId="77777777" w:rsidR="00522113" w:rsidRDefault="00B51388">
      <w:pPr>
        <w:numPr>
          <w:ilvl w:val="3"/>
          <w:numId w:val="68"/>
        </w:numPr>
        <w:spacing w:line="357" w:lineRule="auto"/>
        <w:ind w:right="75"/>
        <w:jc w:val="both"/>
      </w:pPr>
      <w:r>
        <w:rPr>
          <w:rFonts w:ascii="Calibri" w:eastAsia="Calibri" w:hAnsi="Calibri" w:cs="Calibri"/>
          <w:sz w:val="24"/>
        </w:rPr>
        <w:t>Mensagem: "Deseja realmente excluir/cancelar as Fiscalizações Associadas? Após confirmar, não poderá ser desfeita a ação.".</w:t>
      </w:r>
    </w:p>
    <w:p w14:paraId="0FEB4952" w14:textId="77777777" w:rsidR="00522113" w:rsidRDefault="00B51388">
      <w:pPr>
        <w:numPr>
          <w:ilvl w:val="1"/>
          <w:numId w:val="68"/>
        </w:numPr>
        <w:spacing w:line="357" w:lineRule="auto"/>
        <w:ind w:right="75"/>
        <w:jc w:val="both"/>
      </w:pPr>
      <w:r>
        <w:rPr>
          <w:rFonts w:ascii="Calibri" w:eastAsia="Calibri" w:hAnsi="Calibri" w:cs="Calibri"/>
          <w:sz w:val="24"/>
        </w:rPr>
        <w:t>O sistema não deverá permitir as Fiscali</w:t>
      </w:r>
      <w:r>
        <w:rPr>
          <w:rFonts w:ascii="Calibri" w:eastAsia="Calibri" w:hAnsi="Calibri" w:cs="Calibri"/>
          <w:sz w:val="24"/>
        </w:rPr>
        <w:t>zações dos Imóveis Fiscalizados, ou Fiscalizações associadas, serem excluídas/canceladas.</w:t>
      </w:r>
    </w:p>
    <w:p w14:paraId="50689239" w14:textId="77777777" w:rsidR="00522113" w:rsidRDefault="00B51388">
      <w:pPr>
        <w:numPr>
          <w:ilvl w:val="2"/>
          <w:numId w:val="68"/>
        </w:numPr>
        <w:spacing w:line="357" w:lineRule="auto"/>
        <w:ind w:right="75"/>
        <w:jc w:val="both"/>
      </w:pPr>
      <w:r>
        <w:rPr>
          <w:rFonts w:ascii="Calibri" w:eastAsia="Calibri" w:hAnsi="Calibri" w:cs="Calibri"/>
          <w:sz w:val="24"/>
        </w:rPr>
        <w:t>Mensagem: "Fiscalizações associadas a uma Fiscalização de Múltiplos Imóveis, não pode ser &lt;excluída/cancelada&gt;, a não ser que a Fiscalização de Múltiplos Imóveis seja</w:t>
      </w:r>
      <w:r>
        <w:rPr>
          <w:rFonts w:ascii="Calibri" w:eastAsia="Calibri" w:hAnsi="Calibri" w:cs="Calibri"/>
          <w:sz w:val="24"/>
        </w:rPr>
        <w:t xml:space="preserve"> &lt;excluída/cancelada&gt;.".</w:t>
      </w:r>
    </w:p>
    <w:p w14:paraId="56BE80D4" w14:textId="77777777" w:rsidR="00522113" w:rsidRDefault="00B51388">
      <w:pPr>
        <w:numPr>
          <w:ilvl w:val="1"/>
          <w:numId w:val="68"/>
        </w:numPr>
        <w:spacing w:line="357" w:lineRule="auto"/>
        <w:ind w:right="75"/>
        <w:jc w:val="both"/>
      </w:pPr>
      <w:r>
        <w:rPr>
          <w:rFonts w:ascii="Calibri" w:eastAsia="Calibri" w:hAnsi="Calibri" w:cs="Calibri"/>
          <w:sz w:val="24"/>
        </w:rPr>
        <w:t xml:space="preserve">Ao tentar excluir/cancelar uma Fiscalização de um Bem de natureza Bem Imóvel do Tipo Conjunto Urbano ou do tipo Entorno, ou seja uma Fiscalização de Múltiplos Imóveis, o sistema deverá mostrar uma mensagem de confirmação informado </w:t>
      </w:r>
      <w:r>
        <w:rPr>
          <w:rFonts w:ascii="Calibri" w:eastAsia="Calibri" w:hAnsi="Calibri" w:cs="Calibri"/>
          <w:sz w:val="24"/>
        </w:rPr>
        <w:t>sobre as consequências em relação as Fiscalizações associadas a ela.</w:t>
      </w:r>
    </w:p>
    <w:p w14:paraId="656122F9" w14:textId="77777777" w:rsidR="00522113" w:rsidRDefault="00B51388">
      <w:pPr>
        <w:numPr>
          <w:ilvl w:val="2"/>
          <w:numId w:val="68"/>
        </w:numPr>
        <w:spacing w:line="357" w:lineRule="auto"/>
        <w:ind w:right="75"/>
        <w:jc w:val="both"/>
      </w:pPr>
      <w:r>
        <w:rPr>
          <w:rFonts w:ascii="Calibri" w:eastAsia="Calibri" w:hAnsi="Calibri" w:cs="Calibri"/>
          <w:sz w:val="24"/>
        </w:rPr>
        <w:t>Mensagem: "Deseja realmente &lt;excluir/cancelar&gt; está Fiscalização? Ao realizar tal ação, o sistema irá &lt;excluir/cancelar&gt; as Fiscalizações associadas a esta Fiscalização.".</w:t>
      </w:r>
    </w:p>
    <w:p w14:paraId="5A87A21E" w14:textId="77777777" w:rsidR="00522113" w:rsidRDefault="00522113">
      <w:pPr>
        <w:spacing w:line="357" w:lineRule="auto"/>
        <w:ind w:left="465" w:right="75"/>
        <w:jc w:val="both"/>
      </w:pPr>
    </w:p>
    <w:p w14:paraId="206335D0" w14:textId="77777777" w:rsidR="00522113" w:rsidRDefault="00B51388">
      <w:pPr>
        <w:numPr>
          <w:ilvl w:val="0"/>
          <w:numId w:val="68"/>
        </w:numPr>
        <w:spacing w:line="357" w:lineRule="auto"/>
        <w:ind w:right="75"/>
        <w:jc w:val="both"/>
      </w:pPr>
      <w:r>
        <w:rPr>
          <w:rFonts w:ascii="Calibri" w:eastAsia="Calibri" w:hAnsi="Calibri" w:cs="Calibri"/>
          <w:b/>
          <w:sz w:val="24"/>
        </w:rPr>
        <w:t>Tela - Multipl</w:t>
      </w:r>
      <w:r>
        <w:rPr>
          <w:rFonts w:ascii="Calibri" w:eastAsia="Calibri" w:hAnsi="Calibri" w:cs="Calibri"/>
          <w:b/>
          <w:sz w:val="24"/>
        </w:rPr>
        <w:t>os Imóveis</w:t>
      </w:r>
    </w:p>
    <w:p w14:paraId="19142908" w14:textId="77777777" w:rsidR="00522113" w:rsidRDefault="00B51388">
      <w:pPr>
        <w:spacing w:line="357" w:lineRule="auto"/>
        <w:ind w:left="105" w:right="75"/>
        <w:jc w:val="both"/>
      </w:pPr>
      <w:r>
        <w:rPr>
          <w:noProof/>
        </w:rPr>
        <w:lastRenderedPageBreak/>
        <w:drawing>
          <wp:inline distT="0" distB="0" distL="0" distR="0" wp14:anchorId="2EAC6CCE" wp14:editId="27D6F32E">
            <wp:extent cx="5924550" cy="2219325"/>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png"/>
                    <pic:cNvPicPr/>
                  </pic:nvPicPr>
                  <pic:blipFill>
                    <a:blip r:embed="rId373" cstate="print"/>
                    <a:stretch>
                      <a:fillRect/>
                    </a:stretch>
                  </pic:blipFill>
                  <pic:spPr>
                    <a:xfrm>
                      <a:off x="0" y="0"/>
                      <a:ext cx="5924550" cy="2219325"/>
                    </a:xfrm>
                    <a:prstGeom prst="rect">
                      <a:avLst/>
                    </a:prstGeom>
                  </pic:spPr>
                </pic:pic>
              </a:graphicData>
            </a:graphic>
          </wp:inline>
        </w:drawing>
      </w:r>
    </w:p>
    <w:p w14:paraId="3576E1C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74">
        <w:r>
          <w:rPr>
            <w:rFonts w:ascii="Tahoma" w:eastAsia="Tahoma" w:hAnsi="Tahoma" w:cs="Tahoma"/>
            <w:i/>
            <w:color w:val="6666FF"/>
          </w:rPr>
          <w:t>Free Qt Help documentation generator</w:t>
        </w:r>
      </w:hyperlink>
    </w:p>
    <w:p w14:paraId="2CC0B99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64" w:name="_topic_Abas2"/>
      <w:bookmarkEnd w:id="164"/>
      <w:r>
        <w:rPr>
          <w:rFonts w:ascii="Tahoma" w:eastAsia="Tahoma" w:hAnsi="Tahoma" w:cs="Tahoma"/>
          <w:i/>
          <w:color w:val="243F60"/>
          <w:sz w:val="22"/>
        </w:rPr>
        <w:t>Abas</w:t>
      </w:r>
    </w:p>
    <w:p w14:paraId="789D4420" w14:textId="77777777" w:rsidR="00522113" w:rsidRDefault="00B51388">
      <w:r>
        <w:t xml:space="preserve">Ao acionar o </w:t>
      </w:r>
      <w:r>
        <w:rPr>
          <w:b/>
        </w:rPr>
        <w:t xml:space="preserve">Próximo </w:t>
      </w:r>
      <w:r>
        <w:t>na tela</w:t>
      </w:r>
      <w:r>
        <w:rPr>
          <w:b/>
        </w:rPr>
        <w:t xml:space="preserve"> "Nova Fiscalização", </w:t>
      </w:r>
      <w:r>
        <w:t xml:space="preserve">caso tenha sido selecionada a opção </w:t>
      </w:r>
      <w:r>
        <w:rPr>
          <w:b/>
        </w:rPr>
        <w:t>Entorno</w:t>
      </w:r>
      <w:r>
        <w:t xml:space="preserve"> ou um Bem da Natureza igual a </w:t>
      </w:r>
      <w:r>
        <w:rPr>
          <w:b/>
        </w:rPr>
        <w:t>Bem Imóvel e Tipo igual a "Conjunto Urbano" ou "Conjuntos Arquitetônicos"</w:t>
      </w:r>
      <w:r>
        <w:t xml:space="preserve">, o sistema deverá apresentar as abas </w:t>
      </w:r>
      <w:r>
        <w:rPr>
          <w:b/>
        </w:rPr>
        <w:t>Dados da Fiscalização, Imóveis Fiscalizados, Constatações, Execução da Fiscalização, Observações e Fotos.</w:t>
      </w:r>
    </w:p>
    <w:p w14:paraId="444B7124" w14:textId="77777777" w:rsidR="00522113" w:rsidRDefault="00522113"/>
    <w:p w14:paraId="1D40531D" w14:textId="77777777" w:rsidR="00522113" w:rsidRDefault="00B51388">
      <w:r>
        <w:rPr>
          <w:noProof/>
        </w:rPr>
        <w:drawing>
          <wp:inline distT="0" distB="0" distL="0" distR="0" wp14:anchorId="7C3BFC1B" wp14:editId="24439431">
            <wp:extent cx="5991225" cy="2276475"/>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png"/>
                    <pic:cNvPicPr/>
                  </pic:nvPicPr>
                  <pic:blipFill>
                    <a:blip r:embed="rId375" cstate="print"/>
                    <a:stretch>
                      <a:fillRect/>
                    </a:stretch>
                  </pic:blipFill>
                  <pic:spPr>
                    <a:xfrm>
                      <a:off x="0" y="0"/>
                      <a:ext cx="5991225" cy="2276475"/>
                    </a:xfrm>
                    <a:prstGeom prst="rect">
                      <a:avLst/>
                    </a:prstGeom>
                  </pic:spPr>
                </pic:pic>
              </a:graphicData>
            </a:graphic>
          </wp:inline>
        </w:drawing>
      </w:r>
    </w:p>
    <w:p w14:paraId="47C13BA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76">
        <w:r>
          <w:rPr>
            <w:rFonts w:ascii="Tahoma" w:eastAsia="Tahoma" w:hAnsi="Tahoma" w:cs="Tahoma"/>
            <w:i/>
            <w:color w:val="6666FF"/>
          </w:rPr>
          <w:t>Full-f</w:t>
        </w:r>
        <w:r>
          <w:rPr>
            <w:rFonts w:ascii="Tahoma" w:eastAsia="Tahoma" w:hAnsi="Tahoma" w:cs="Tahoma"/>
            <w:i/>
            <w:color w:val="6666FF"/>
          </w:rPr>
          <w:t>eatured Help generator</w:t>
        </w:r>
      </w:hyperlink>
    </w:p>
    <w:p w14:paraId="5B195CE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65" w:name="_topic_DadosdaFiscalizacao1"/>
      <w:bookmarkEnd w:id="165"/>
      <w:r>
        <w:rPr>
          <w:rFonts w:ascii="Tahoma" w:eastAsia="Tahoma" w:hAnsi="Tahoma" w:cs="Tahoma"/>
          <w:i/>
          <w:color w:val="243F60"/>
          <w:sz w:val="22"/>
        </w:rPr>
        <w:t>Dados da Fiscalização</w:t>
      </w:r>
    </w:p>
    <w:p w14:paraId="770D62A7" w14:textId="77777777" w:rsidR="00522113" w:rsidRDefault="00B51388">
      <w:r>
        <w:t xml:space="preserve">Ao acionar o </w:t>
      </w:r>
      <w:r>
        <w:rPr>
          <w:b/>
        </w:rPr>
        <w:t xml:space="preserve">Próximo </w:t>
      </w:r>
      <w:r>
        <w:t>na tela</w:t>
      </w:r>
      <w:r>
        <w:rPr>
          <w:b/>
        </w:rPr>
        <w:t xml:space="preserve"> "Nova Fiscalização", </w:t>
      </w:r>
      <w:r>
        <w:t xml:space="preserve">caso tenha sido selecionada a opção </w:t>
      </w:r>
      <w:r>
        <w:rPr>
          <w:b/>
        </w:rPr>
        <w:t>Entorno</w:t>
      </w:r>
      <w:r>
        <w:t xml:space="preserve"> ou um Be</w:t>
      </w:r>
      <w:r>
        <w:t xml:space="preserve">m da Natureza igual a </w:t>
      </w:r>
      <w:r>
        <w:rPr>
          <w:b/>
        </w:rPr>
        <w:t>Bem Imóvel e Tipo igual a "Conjunto Urbano" ou "Conjuntos Arquitetônicos"</w:t>
      </w:r>
      <w:r>
        <w:t xml:space="preserve">, o sistema redirecionar o usuário para a aba </w:t>
      </w:r>
      <w:r>
        <w:rPr>
          <w:b/>
        </w:rPr>
        <w:t>Dados da Fiscalização.</w:t>
      </w:r>
    </w:p>
    <w:p w14:paraId="578E99FA" w14:textId="77777777" w:rsidR="00522113" w:rsidRDefault="00522113"/>
    <w:p w14:paraId="14B5E8A9" w14:textId="77777777" w:rsidR="00522113" w:rsidRDefault="00B51388">
      <w:pPr>
        <w:numPr>
          <w:ilvl w:val="0"/>
          <w:numId w:val="69"/>
        </w:numPr>
      </w:pPr>
      <w:r>
        <w:rPr>
          <w:b/>
        </w:rPr>
        <w:t>Importante:</w:t>
      </w:r>
    </w:p>
    <w:p w14:paraId="21AB50E5" w14:textId="77777777" w:rsidR="00522113" w:rsidRDefault="00B51388">
      <w:pPr>
        <w:numPr>
          <w:ilvl w:val="1"/>
          <w:numId w:val="69"/>
        </w:numPr>
      </w:pPr>
      <w:r>
        <w:t>O campo Nº Termo Embargo apenas deverá ser exibido quando for selecionada a opç</w:t>
      </w:r>
      <w:r>
        <w:t>ão Verificação do Cumprimento do Embargo no campo Motivo.</w:t>
      </w:r>
    </w:p>
    <w:p w14:paraId="444B2F31" w14:textId="77777777" w:rsidR="00522113" w:rsidRDefault="00B51388">
      <w:pPr>
        <w:numPr>
          <w:ilvl w:val="1"/>
          <w:numId w:val="69"/>
        </w:numPr>
      </w:pPr>
      <w:r>
        <w:t>O campo Nº Auto de Infração deverá ser exibido quando for selecionada a opção Verificação da Reversão do Dano ou Complementação do Procedimento no campo Motivo.</w:t>
      </w:r>
    </w:p>
    <w:p w14:paraId="135E4804" w14:textId="77777777" w:rsidR="00522113" w:rsidRDefault="00B51388">
      <w:pPr>
        <w:numPr>
          <w:ilvl w:val="1"/>
          <w:numId w:val="69"/>
        </w:numPr>
      </w:pPr>
      <w:r>
        <w:rPr>
          <w:b/>
        </w:rPr>
        <w:t>Ações</w:t>
      </w:r>
      <w:r>
        <w:t>:</w:t>
      </w:r>
    </w:p>
    <w:p w14:paraId="22FD736F" w14:textId="77777777" w:rsidR="00522113" w:rsidRDefault="00B51388">
      <w:pPr>
        <w:numPr>
          <w:ilvl w:val="2"/>
          <w:numId w:val="69"/>
        </w:numPr>
      </w:pPr>
      <w:r>
        <w:rPr>
          <w:b/>
        </w:rPr>
        <w:t>Salvar</w:t>
      </w:r>
      <w:r>
        <w:t>: Ao acionar esta opção,</w:t>
      </w:r>
      <w:r>
        <w:t xml:space="preserve"> o sistema deverá salvar os dados preenchidos em todas as abas da fiscalização.</w:t>
      </w:r>
    </w:p>
    <w:p w14:paraId="704222B7" w14:textId="77777777" w:rsidR="00522113" w:rsidRDefault="00B51388">
      <w:pPr>
        <w:numPr>
          <w:ilvl w:val="2"/>
          <w:numId w:val="69"/>
        </w:numPr>
      </w:pPr>
      <w:r>
        <w:rPr>
          <w:b/>
        </w:rPr>
        <w:t>Concluir</w:t>
      </w:r>
      <w:r>
        <w:t xml:space="preserve"> </w:t>
      </w:r>
      <w:r>
        <w:rPr>
          <w:b/>
        </w:rPr>
        <w:t>Fiscalização</w:t>
      </w:r>
      <w:r>
        <w:t>: Ao acionar esta opção, o sistema deverá apresentar mensagem, e ao ser confirmado, concluir o preenchimento da fiscalização.</w:t>
      </w:r>
    </w:p>
    <w:p w14:paraId="343ACBEE" w14:textId="77777777" w:rsidR="00522113" w:rsidRDefault="00B51388">
      <w:pPr>
        <w:numPr>
          <w:ilvl w:val="3"/>
          <w:numId w:val="69"/>
        </w:numPr>
      </w:pPr>
      <w:r>
        <w:t xml:space="preserve">Mensagem: "Deseja concluir a </w:t>
      </w:r>
      <w:r>
        <w:t>fiscalização? Após a conclusão não será mais permitido alterar suas informações."</w:t>
      </w:r>
    </w:p>
    <w:p w14:paraId="4EAE3045" w14:textId="77777777" w:rsidR="00522113" w:rsidRDefault="00B51388">
      <w:pPr>
        <w:numPr>
          <w:ilvl w:val="2"/>
          <w:numId w:val="69"/>
        </w:numPr>
      </w:pPr>
      <w:r>
        <w:rPr>
          <w:b/>
        </w:rPr>
        <w:lastRenderedPageBreak/>
        <w:t>Voltar</w:t>
      </w:r>
      <w:r>
        <w:t>: Ao acionar esta opção, o sistema deverá direcionar o usuário para a tela de pesquisa de Atividades Programadas ou Fiscalizações Cadastradas, conforme de onde o usuári</w:t>
      </w:r>
      <w:r>
        <w:t>o iniciou o fluxo.</w:t>
      </w:r>
    </w:p>
    <w:p w14:paraId="0B7E937F" w14:textId="77777777" w:rsidR="00522113" w:rsidRDefault="00522113"/>
    <w:p w14:paraId="11ED2D1B" w14:textId="77777777" w:rsidR="00522113" w:rsidRDefault="00B51388">
      <w:pPr>
        <w:numPr>
          <w:ilvl w:val="0"/>
          <w:numId w:val="69"/>
        </w:numPr>
      </w:pPr>
      <w:r>
        <w:rPr>
          <w:b/>
        </w:rPr>
        <w:t>Tela - Dados da Fiscalização</w:t>
      </w:r>
    </w:p>
    <w:p w14:paraId="52E8209A" w14:textId="77777777" w:rsidR="00522113" w:rsidRDefault="00B51388">
      <w:r>
        <w:rPr>
          <w:noProof/>
        </w:rPr>
        <w:drawing>
          <wp:inline distT="0" distB="0" distL="0" distR="0" wp14:anchorId="4F98E35B" wp14:editId="375705CE">
            <wp:extent cx="5991225" cy="2276475"/>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png"/>
                    <pic:cNvPicPr/>
                  </pic:nvPicPr>
                  <pic:blipFill>
                    <a:blip r:embed="rId375" cstate="print"/>
                    <a:stretch>
                      <a:fillRect/>
                    </a:stretch>
                  </pic:blipFill>
                  <pic:spPr>
                    <a:xfrm>
                      <a:off x="0" y="0"/>
                      <a:ext cx="5991225" cy="2276475"/>
                    </a:xfrm>
                    <a:prstGeom prst="rect">
                      <a:avLst/>
                    </a:prstGeom>
                  </pic:spPr>
                </pic:pic>
              </a:graphicData>
            </a:graphic>
          </wp:inline>
        </w:drawing>
      </w:r>
    </w:p>
    <w:p w14:paraId="2E378BD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77">
        <w:r>
          <w:rPr>
            <w:rFonts w:ascii="Tahoma" w:eastAsia="Tahoma" w:hAnsi="Tahoma" w:cs="Tahoma"/>
            <w:i/>
            <w:color w:val="6666FF"/>
          </w:rPr>
          <w:t>Benefits of a Help Authoring Tool</w:t>
        </w:r>
      </w:hyperlink>
    </w:p>
    <w:p w14:paraId="23FC6D0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66" w:name="_topic_ImoveisFiscalizados2"/>
      <w:bookmarkEnd w:id="166"/>
      <w:r>
        <w:rPr>
          <w:rFonts w:ascii="Tahoma" w:eastAsia="Tahoma" w:hAnsi="Tahoma" w:cs="Tahoma"/>
          <w:i/>
          <w:color w:val="243F60"/>
          <w:sz w:val="22"/>
        </w:rPr>
        <w:t>Imóveis Fiscalizados</w:t>
      </w:r>
    </w:p>
    <w:p w14:paraId="25F08389" w14:textId="77777777" w:rsidR="00522113" w:rsidRDefault="00B51388">
      <w:r>
        <w:t>Na aba "</w:t>
      </w:r>
      <w:hyperlink w:anchor="_topic_ImoveisFiscalizados2">
        <w:r>
          <w:rPr>
            <w:rStyle w:val="Hyperlink"/>
          </w:rPr>
          <w:t>Imóveis Fiscalizados</w:t>
        </w:r>
      </w:hyperlink>
      <w:r>
        <w:t xml:space="preserve">", o usuário poderá cadastrar os imóveis fiscalizado da Fiscalização. </w:t>
      </w:r>
    </w:p>
    <w:p w14:paraId="16F2E342" w14:textId="77777777" w:rsidR="00522113" w:rsidRDefault="00522113"/>
    <w:p w14:paraId="7F050F33" w14:textId="77777777" w:rsidR="00522113" w:rsidRDefault="00B51388">
      <w:r>
        <w:rPr>
          <w:b/>
        </w:rPr>
        <w:t xml:space="preserve">Detalhamento de Campo - Imóveis Fiscalizados </w:t>
      </w:r>
    </w:p>
    <w:p w14:paraId="00250886" w14:textId="77777777" w:rsidR="00522113" w:rsidRDefault="00B51388">
      <w:pPr>
        <w:numPr>
          <w:ilvl w:val="1"/>
          <w:numId w:val="69"/>
        </w:numPr>
      </w:pPr>
      <w:r>
        <w:rPr>
          <w:b/>
        </w:rPr>
        <w:t>Unidade</w:t>
      </w:r>
      <w:r>
        <w:t>: Apresenta a unidade do Bem. Somente leitura.</w:t>
      </w:r>
    </w:p>
    <w:p w14:paraId="27C4ACDC" w14:textId="77777777" w:rsidR="00522113" w:rsidRDefault="00B51388">
      <w:pPr>
        <w:numPr>
          <w:ilvl w:val="1"/>
          <w:numId w:val="69"/>
        </w:numPr>
      </w:pPr>
      <w:r>
        <w:rPr>
          <w:b/>
        </w:rPr>
        <w:t>Tipo d</w:t>
      </w:r>
      <w:r>
        <w:rPr>
          <w:b/>
        </w:rPr>
        <w:t>e Fiscalização</w:t>
      </w:r>
      <w:r>
        <w:t>: Apresenta o tipo da Fiscalização, podendo ser Eventual ou Planejada. Somente leitura.</w:t>
      </w:r>
    </w:p>
    <w:p w14:paraId="3F2845E5" w14:textId="77777777" w:rsidR="00522113" w:rsidRDefault="00B51388">
      <w:pPr>
        <w:numPr>
          <w:ilvl w:val="1"/>
          <w:numId w:val="69"/>
        </w:numPr>
      </w:pPr>
      <w:r>
        <w:rPr>
          <w:b/>
        </w:rPr>
        <w:t>Tipo de Ação</w:t>
      </w:r>
      <w:r>
        <w:t>: Apresenta o tipo de ação, podendo ser Bem ou Atividade. Somente leitura.</w:t>
      </w:r>
    </w:p>
    <w:p w14:paraId="070E3F7B" w14:textId="77777777" w:rsidR="00522113" w:rsidRDefault="00B51388">
      <w:pPr>
        <w:numPr>
          <w:ilvl w:val="1"/>
          <w:numId w:val="69"/>
        </w:numPr>
      </w:pPr>
      <w:r>
        <w:rPr>
          <w:b/>
        </w:rPr>
        <w:t>Diárias Estimadas</w:t>
      </w:r>
      <w:r>
        <w:t>: Apresenta a quantidade de diárias estimadas para</w:t>
      </w:r>
      <w:r>
        <w:t xml:space="preserve"> a fiscalização. Somente leitura.</w:t>
      </w:r>
    </w:p>
    <w:p w14:paraId="48A60AA1" w14:textId="77777777" w:rsidR="00522113" w:rsidRDefault="00B51388">
      <w:pPr>
        <w:numPr>
          <w:ilvl w:val="1"/>
          <w:numId w:val="69"/>
        </w:numPr>
      </w:pPr>
      <w:r>
        <w:rPr>
          <w:b/>
        </w:rPr>
        <w:t>Código IPHAN</w:t>
      </w:r>
      <w:r>
        <w:t>: Apresenta o código do IPHAN para o Bem da fiscalização. Somente leitura.</w:t>
      </w:r>
    </w:p>
    <w:p w14:paraId="24F29E21" w14:textId="77777777" w:rsidR="00522113" w:rsidRDefault="00B51388">
      <w:pPr>
        <w:numPr>
          <w:ilvl w:val="1"/>
          <w:numId w:val="69"/>
        </w:numPr>
      </w:pPr>
      <w:r>
        <w:rPr>
          <w:b/>
        </w:rPr>
        <w:t>Identificação</w:t>
      </w:r>
      <w:r>
        <w:t xml:space="preserve"> </w:t>
      </w:r>
      <w:r>
        <w:rPr>
          <w:b/>
        </w:rPr>
        <w:t>do Bem</w:t>
      </w:r>
      <w:r>
        <w:t>: Apresenta o nome do Bem da fiscalização. Somente leitura.</w:t>
      </w:r>
    </w:p>
    <w:p w14:paraId="0AA91116" w14:textId="77777777" w:rsidR="00522113" w:rsidRDefault="00B51388">
      <w:pPr>
        <w:numPr>
          <w:ilvl w:val="1"/>
          <w:numId w:val="69"/>
        </w:numPr>
      </w:pPr>
      <w:r>
        <w:rPr>
          <w:b/>
        </w:rPr>
        <w:t>Aba Imóveis Fiscalizados</w:t>
      </w:r>
    </w:p>
    <w:p w14:paraId="13013C35" w14:textId="77777777" w:rsidR="00522113" w:rsidRDefault="00B51388">
      <w:pPr>
        <w:numPr>
          <w:ilvl w:val="2"/>
          <w:numId w:val="69"/>
        </w:numPr>
      </w:pPr>
      <w:r>
        <w:rPr>
          <w:b/>
        </w:rPr>
        <w:t>Setor</w:t>
      </w:r>
      <w:r>
        <w:t>: Lista os setores cadast</w:t>
      </w:r>
      <w:r>
        <w:t xml:space="preserve">rados no sistema. Seleção única. Campo autocompletado. Campo não obrigatório. </w:t>
      </w:r>
    </w:p>
    <w:p w14:paraId="316F6E1C" w14:textId="77777777" w:rsidR="00522113" w:rsidRDefault="00B51388">
      <w:pPr>
        <w:numPr>
          <w:ilvl w:val="3"/>
          <w:numId w:val="69"/>
        </w:numPr>
      </w:pPr>
      <w:r>
        <w:t>O sistema deverá buscar no campo Setor, setores ativos cadastrados na funcionalidade Setorização.</w:t>
      </w:r>
    </w:p>
    <w:p w14:paraId="1ADFEC22" w14:textId="77777777" w:rsidR="00522113" w:rsidRDefault="00B51388">
      <w:pPr>
        <w:numPr>
          <w:ilvl w:val="2"/>
          <w:numId w:val="69"/>
        </w:numPr>
      </w:pPr>
      <w:r>
        <w:rPr>
          <w:b/>
        </w:rPr>
        <w:t>Busca de Imóveis no SICG</w:t>
      </w:r>
      <w:r>
        <w:t xml:space="preserve">: Lista os Bens cadastrados no SICG. Seleção </w:t>
      </w:r>
      <w:r>
        <w:t>única. Campo autocompletado. Campo não obrigatório.</w:t>
      </w:r>
    </w:p>
    <w:p w14:paraId="1B72A487" w14:textId="77777777" w:rsidR="00522113" w:rsidRDefault="00B51388">
      <w:pPr>
        <w:numPr>
          <w:ilvl w:val="3"/>
          <w:numId w:val="69"/>
        </w:numPr>
      </w:pPr>
      <w:r>
        <w:t xml:space="preserve">O sistema deverá buscar no campo Busca de Imóveis no SICG, os Bens cadastrados no SICG que possuem a Natureza igual a Bem Imóvel, com exceção dos Bens que possuem a Natureza igual a Bem Imóvel e os Tipos </w:t>
      </w:r>
      <w:r>
        <w:t>iguais a Conjunto Urbano e Conjunto Arquitetônico.</w:t>
      </w:r>
    </w:p>
    <w:p w14:paraId="181E9029" w14:textId="77777777" w:rsidR="00522113" w:rsidRDefault="00B51388">
      <w:pPr>
        <w:numPr>
          <w:ilvl w:val="2"/>
          <w:numId w:val="69"/>
        </w:numPr>
      </w:pPr>
      <w:r>
        <w:rPr>
          <w:b/>
        </w:rPr>
        <w:t>Imóveis Fiscalizados</w:t>
      </w:r>
      <w:r>
        <w:t>: Apresenta a lista de Imóveis adicionados e fiscalizados durante a Fiscalização. Campo obrigatório.</w:t>
      </w:r>
    </w:p>
    <w:p w14:paraId="678D2273" w14:textId="77777777" w:rsidR="00522113" w:rsidRDefault="00B51388">
      <w:pPr>
        <w:numPr>
          <w:ilvl w:val="3"/>
          <w:numId w:val="69"/>
        </w:numPr>
      </w:pPr>
      <w:r>
        <w:t>Ao ser adicionado um Imóvel , na lista Imóveis Fiscalizados, o sistema deverá adicio</w:t>
      </w:r>
      <w:r>
        <w:t>nar o respectivo Imóvel na tabela presente aba Constatações.</w:t>
      </w:r>
    </w:p>
    <w:p w14:paraId="2C6F8067" w14:textId="77777777" w:rsidR="00522113" w:rsidRDefault="00B51388">
      <w:pPr>
        <w:numPr>
          <w:ilvl w:val="3"/>
          <w:numId w:val="69"/>
        </w:numPr>
      </w:pPr>
      <w:r>
        <w:t>Ao ser removido um Imóvel , na lista Imóveis Fiscalizados, o sistema deverá remover o respectivo Imóvel na tabela presente aba Constatações.</w:t>
      </w:r>
    </w:p>
    <w:p w14:paraId="4C9DB51A" w14:textId="77777777" w:rsidR="00522113" w:rsidRDefault="00B51388">
      <w:pPr>
        <w:numPr>
          <w:ilvl w:val="3"/>
          <w:numId w:val="69"/>
        </w:numPr>
      </w:pPr>
      <w:r>
        <w:t>O sistema deverá permitir, utilizando o sistema de arr</w:t>
      </w:r>
      <w:r>
        <w:t>aste-e-solte, ordenar a ordem de apresentação dos Imóveis adicionados na lista Imóveis Fiscalizados. Esta ordem deverá ser refletida na aba Constatações.</w:t>
      </w:r>
    </w:p>
    <w:p w14:paraId="59397D70" w14:textId="77777777" w:rsidR="00522113" w:rsidRDefault="00B51388">
      <w:pPr>
        <w:numPr>
          <w:ilvl w:val="1"/>
          <w:numId w:val="69"/>
        </w:numPr>
      </w:pPr>
      <w:r>
        <w:rPr>
          <w:b/>
        </w:rPr>
        <w:t>Ações</w:t>
      </w:r>
      <w:r>
        <w:t>:</w:t>
      </w:r>
    </w:p>
    <w:p w14:paraId="0D8E071C" w14:textId="77777777" w:rsidR="00522113" w:rsidRDefault="00B51388">
      <w:pPr>
        <w:numPr>
          <w:ilvl w:val="2"/>
          <w:numId w:val="69"/>
        </w:numPr>
      </w:pPr>
      <w:r>
        <w:rPr>
          <w:b/>
        </w:rPr>
        <w:t>+ (Adicionar Imóvel)</w:t>
      </w:r>
      <w:r>
        <w:t>: Ao acionar esta opção, o sistema deverá adicionar o Imóvel selecionado na</w:t>
      </w:r>
      <w:r>
        <w:t xml:space="preserve"> lista Imóveis Fiscalizados.</w:t>
      </w:r>
    </w:p>
    <w:p w14:paraId="1CB37359" w14:textId="77777777" w:rsidR="00522113" w:rsidRDefault="00B51388">
      <w:pPr>
        <w:numPr>
          <w:ilvl w:val="2"/>
          <w:numId w:val="69"/>
        </w:numPr>
      </w:pPr>
      <w:r>
        <w:rPr>
          <w:b/>
        </w:rPr>
        <w:t>+ Cadastrar Bem</w:t>
      </w:r>
      <w:r>
        <w:t xml:space="preserve"> - SICG: Ao acionar esta opção, o sistema deverá abrir em uma </w:t>
      </w:r>
      <w:r>
        <w:lastRenderedPageBreak/>
        <w:t>nova aba, o sistema SICG (http://sicg.iphan.gov.br/sicg/bens/incluir).</w:t>
      </w:r>
    </w:p>
    <w:p w14:paraId="2B5CDD53" w14:textId="77777777" w:rsidR="00522113" w:rsidRDefault="00B51388">
      <w:pPr>
        <w:numPr>
          <w:ilvl w:val="2"/>
          <w:numId w:val="69"/>
        </w:numPr>
      </w:pPr>
      <w:r>
        <w:rPr>
          <w:b/>
        </w:rPr>
        <w:t>Excluir Imóvel Fiscalizado</w:t>
      </w:r>
      <w:r>
        <w:t xml:space="preserve">: Ao acionar esta opção, o sistema deverá apresentar </w:t>
      </w:r>
      <w:r>
        <w:t>mensagem, e ao ser confirmado, o sistema deverá excluir o respectivo Imóvel da lista de Bens Fiscalizados.</w:t>
      </w:r>
    </w:p>
    <w:p w14:paraId="24A37147" w14:textId="77777777" w:rsidR="00522113" w:rsidRDefault="00B51388">
      <w:pPr>
        <w:numPr>
          <w:ilvl w:val="3"/>
          <w:numId w:val="69"/>
        </w:numPr>
      </w:pPr>
      <w:r>
        <w:t>Mensagem: "Deseja realmente remover este Imóvel?".</w:t>
      </w:r>
    </w:p>
    <w:p w14:paraId="2D3D6625" w14:textId="77777777" w:rsidR="00522113" w:rsidRDefault="00B51388">
      <w:pPr>
        <w:numPr>
          <w:ilvl w:val="3"/>
          <w:numId w:val="69"/>
        </w:numPr>
      </w:pPr>
      <w:r>
        <w:t>Ao acionar a exclusão de um Imóvel cujo o sistema já gerou uma Fiscalização para o respectivo Bem,</w:t>
      </w:r>
      <w:r>
        <w:t xml:space="preserve"> o sistema deverá apresentar uma mensagem de confirmação da exclusão da Fiscalização associada. Ao confirmar a exclusão o sistema deverá excluir, caso não concluída ou cancelar caso concluída, a fiscalização associada ao respectivo Imóvel.</w:t>
      </w:r>
    </w:p>
    <w:p w14:paraId="27845982" w14:textId="77777777" w:rsidR="00522113" w:rsidRDefault="00B51388">
      <w:pPr>
        <w:numPr>
          <w:ilvl w:val="4"/>
          <w:numId w:val="69"/>
        </w:numPr>
      </w:pPr>
      <w:r>
        <w:rPr>
          <w:b/>
        </w:rPr>
        <w:t>Mensagem</w:t>
      </w:r>
      <w:r>
        <w:t>: "Foi i</w:t>
      </w:r>
      <w:r>
        <w:t>dentificado que o respectivo Imóvel tem uma Fiscalização associada a esta Fiscalização. Deseja realmente remover este Imóvel da listagem? Caso clique em "sim", a mesma será cancelada/excluída!".</w:t>
      </w:r>
    </w:p>
    <w:p w14:paraId="1B6A8F52" w14:textId="77777777" w:rsidR="00522113" w:rsidRDefault="00B51388">
      <w:pPr>
        <w:numPr>
          <w:ilvl w:val="2"/>
          <w:numId w:val="69"/>
        </w:numPr>
      </w:pPr>
      <w:r>
        <w:rPr>
          <w:b/>
        </w:rPr>
        <w:t>Salvar</w:t>
      </w:r>
      <w:r>
        <w:t>: Ao acionar esta opção, o sistema deverá salvar os dad</w:t>
      </w:r>
      <w:r>
        <w:t>os preenchidos nas abas.</w:t>
      </w:r>
    </w:p>
    <w:p w14:paraId="6208EE04" w14:textId="77777777" w:rsidR="00522113" w:rsidRDefault="00B51388">
      <w:pPr>
        <w:numPr>
          <w:ilvl w:val="2"/>
          <w:numId w:val="69"/>
        </w:numPr>
      </w:pPr>
      <w:r>
        <w:rPr>
          <w:b/>
        </w:rPr>
        <w:t>Concluir</w:t>
      </w:r>
      <w:r>
        <w:t xml:space="preserve"> </w:t>
      </w:r>
      <w:r>
        <w:rPr>
          <w:b/>
        </w:rPr>
        <w:t>Fiscalização</w:t>
      </w:r>
      <w:r>
        <w:t>: Ao acionar esta opção, o sistema deverá apresentar mensagem, e ao ser confirmado, concluir o preenchimento da fiscalização.</w:t>
      </w:r>
    </w:p>
    <w:p w14:paraId="0B9FF642" w14:textId="77777777" w:rsidR="00522113" w:rsidRDefault="00B51388">
      <w:pPr>
        <w:numPr>
          <w:ilvl w:val="3"/>
          <w:numId w:val="69"/>
        </w:numPr>
      </w:pPr>
      <w:r>
        <w:rPr>
          <w:b/>
        </w:rPr>
        <w:t>Mensagem</w:t>
      </w:r>
      <w:r>
        <w:t xml:space="preserve">: "Deseja concluir a fiscalização? Após a conclusão não será mais </w:t>
      </w:r>
      <w:r>
        <w:t>permitido alterar suas informações."</w:t>
      </w:r>
    </w:p>
    <w:p w14:paraId="12B6FD8C" w14:textId="77777777" w:rsidR="00522113" w:rsidRDefault="00B51388">
      <w:pPr>
        <w:numPr>
          <w:ilvl w:val="3"/>
          <w:numId w:val="69"/>
        </w:numPr>
      </w:pPr>
      <w:r>
        <w:t>O sistema não deverá permitir salvar os dados da fiscalização, sem que haja ao menos um Bem na lista Imóveis Fiscalizados.</w:t>
      </w:r>
    </w:p>
    <w:p w14:paraId="1129A6D9" w14:textId="77777777" w:rsidR="00522113" w:rsidRDefault="00B51388">
      <w:pPr>
        <w:numPr>
          <w:ilvl w:val="4"/>
          <w:numId w:val="69"/>
        </w:numPr>
      </w:pPr>
      <w:r>
        <w:rPr>
          <w:b/>
        </w:rPr>
        <w:t>Mensagem</w:t>
      </w:r>
      <w:r>
        <w:t>: "Ao menos deverá ser incluído um Imóvel na lista Imóveis Fiscalizados.".</w:t>
      </w:r>
    </w:p>
    <w:p w14:paraId="05F29526" w14:textId="77777777" w:rsidR="00522113" w:rsidRDefault="00B51388">
      <w:pPr>
        <w:numPr>
          <w:ilvl w:val="2"/>
          <w:numId w:val="69"/>
        </w:numPr>
      </w:pPr>
      <w:r>
        <w:rPr>
          <w:b/>
        </w:rPr>
        <w:t>Voltar</w:t>
      </w:r>
      <w:r>
        <w:t>: Ao ac</w:t>
      </w:r>
      <w:r>
        <w:t>ionar esta opção, o sistema deverá direcionar o usuário para a tela de pesquisa de Atividades Programadas ou Fiscalizações Cadastradas, conforme de onde o usuário iniciou o fluxo.</w:t>
      </w:r>
    </w:p>
    <w:p w14:paraId="46507CC4" w14:textId="77777777" w:rsidR="00522113" w:rsidRDefault="00B51388">
      <w:pPr>
        <w:numPr>
          <w:ilvl w:val="2"/>
          <w:numId w:val="69"/>
        </w:numPr>
      </w:pPr>
      <w:r>
        <w:rPr>
          <w:b/>
        </w:rPr>
        <w:t>Fiscalização não incidente em imóvel</w:t>
      </w:r>
      <w:r>
        <w:t>: Ao acionar esta opção, o sistema dever</w:t>
      </w:r>
      <w:r>
        <w:t>á apresentar a modal para justificativa da fiscalização não incidir em um imóvel.</w:t>
      </w:r>
    </w:p>
    <w:p w14:paraId="18CF3A41" w14:textId="77777777" w:rsidR="00522113" w:rsidRDefault="00B51388">
      <w:pPr>
        <w:numPr>
          <w:ilvl w:val="3"/>
          <w:numId w:val="69"/>
        </w:numPr>
      </w:pPr>
      <w:r>
        <w:t>Ao confirmar a Justificativa, o sistema deverá direcionar o usuário para uma tela, tendo como modelo, uma fiscalização de bem do tipo Edificação, carregando todos os dados sa</w:t>
      </w:r>
      <w:r>
        <w:t>lvos previamente pelo usuário, mantendo o conjunto como o Bem a ser fiscalizado, sem permitir gerar fiscalizações filhas.</w:t>
      </w:r>
    </w:p>
    <w:p w14:paraId="60FA9B4A" w14:textId="77777777" w:rsidR="00522113" w:rsidRDefault="00522113"/>
    <w:p w14:paraId="09245142" w14:textId="77777777" w:rsidR="00522113" w:rsidRDefault="00522113"/>
    <w:p w14:paraId="514E0F9E" w14:textId="77777777" w:rsidR="00522113" w:rsidRDefault="00B51388">
      <w:pPr>
        <w:numPr>
          <w:ilvl w:val="0"/>
          <w:numId w:val="69"/>
        </w:numPr>
      </w:pPr>
      <w:r>
        <w:rPr>
          <w:b/>
        </w:rPr>
        <w:t xml:space="preserve">Tela - Imóveis Fiscalizados </w:t>
      </w:r>
    </w:p>
    <w:p w14:paraId="3AB9F48B" w14:textId="77777777" w:rsidR="00522113" w:rsidRDefault="00B51388">
      <w:r>
        <w:rPr>
          <w:noProof/>
        </w:rPr>
        <w:drawing>
          <wp:inline distT="0" distB="0" distL="0" distR="0" wp14:anchorId="20869152" wp14:editId="6581B654">
            <wp:extent cx="5991225" cy="2743200"/>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png"/>
                    <pic:cNvPicPr/>
                  </pic:nvPicPr>
                  <pic:blipFill>
                    <a:blip r:embed="rId378" cstate="print"/>
                    <a:stretch>
                      <a:fillRect/>
                    </a:stretch>
                  </pic:blipFill>
                  <pic:spPr>
                    <a:xfrm>
                      <a:off x="0" y="0"/>
                      <a:ext cx="5991225" cy="2743200"/>
                    </a:xfrm>
                    <a:prstGeom prst="rect">
                      <a:avLst/>
                    </a:prstGeom>
                  </pic:spPr>
                </pic:pic>
              </a:graphicData>
            </a:graphic>
          </wp:inline>
        </w:drawing>
      </w:r>
    </w:p>
    <w:p w14:paraId="0AE751A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79">
        <w:r>
          <w:rPr>
            <w:rFonts w:ascii="Tahoma" w:eastAsia="Tahoma" w:hAnsi="Tahoma" w:cs="Tahoma"/>
            <w:i/>
            <w:color w:val="6666FF"/>
          </w:rPr>
          <w:t>News and information about help authoring tools and software</w:t>
        </w:r>
      </w:hyperlink>
    </w:p>
    <w:p w14:paraId="6734A01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67" w:name="_topic_Constatacoes2"/>
      <w:bookmarkEnd w:id="167"/>
      <w:r>
        <w:rPr>
          <w:rFonts w:ascii="Tahoma" w:eastAsia="Tahoma" w:hAnsi="Tahoma" w:cs="Tahoma"/>
          <w:i/>
          <w:color w:val="243F60"/>
          <w:sz w:val="22"/>
        </w:rPr>
        <w:lastRenderedPageBreak/>
        <w:t>Constatações</w:t>
      </w:r>
    </w:p>
    <w:p w14:paraId="68EDF761" w14:textId="77777777" w:rsidR="00522113" w:rsidRDefault="00B51388">
      <w:r>
        <w:t>Na aba "</w:t>
      </w:r>
      <w:hyperlink w:anchor="_topic_Constatacoes2">
        <w:r>
          <w:rPr>
            <w:rStyle w:val="Hyperlink"/>
          </w:rPr>
          <w:t>Constatações</w:t>
        </w:r>
      </w:hyperlink>
      <w:r>
        <w:t xml:space="preserve">", o usuário poderá cadastrar as constatações fiscalizado da Fiscalização. </w:t>
      </w:r>
    </w:p>
    <w:p w14:paraId="0C383575" w14:textId="77777777" w:rsidR="00522113" w:rsidRDefault="00522113"/>
    <w:p w14:paraId="63678E96" w14:textId="77777777" w:rsidR="00522113" w:rsidRDefault="00B51388">
      <w:r>
        <w:rPr>
          <w:b/>
        </w:rPr>
        <w:t xml:space="preserve">Detalhamento de Campo - Constatações </w:t>
      </w:r>
    </w:p>
    <w:p w14:paraId="16D5FC77" w14:textId="77777777" w:rsidR="00522113" w:rsidRDefault="00B51388">
      <w:pPr>
        <w:numPr>
          <w:ilvl w:val="1"/>
          <w:numId w:val="69"/>
        </w:numPr>
      </w:pPr>
      <w:r>
        <w:rPr>
          <w:b/>
        </w:rPr>
        <w:t>Unidade</w:t>
      </w:r>
      <w:r>
        <w:t>: Apresenta a unida</w:t>
      </w:r>
      <w:r>
        <w:t>de do Bem. Somente leitura.</w:t>
      </w:r>
    </w:p>
    <w:p w14:paraId="2A433141" w14:textId="77777777" w:rsidR="00522113" w:rsidRDefault="00B51388">
      <w:pPr>
        <w:numPr>
          <w:ilvl w:val="1"/>
          <w:numId w:val="69"/>
        </w:numPr>
      </w:pPr>
      <w:r>
        <w:rPr>
          <w:b/>
        </w:rPr>
        <w:t>Tipo de Fiscalização</w:t>
      </w:r>
      <w:r>
        <w:t>: Apresenta o tipo da Fiscalização, podendo ser Eventual ou Planejada. Somente leitura.</w:t>
      </w:r>
    </w:p>
    <w:p w14:paraId="6EC56426" w14:textId="77777777" w:rsidR="00522113" w:rsidRDefault="00B51388">
      <w:pPr>
        <w:numPr>
          <w:ilvl w:val="1"/>
          <w:numId w:val="69"/>
        </w:numPr>
      </w:pPr>
      <w:r>
        <w:rPr>
          <w:b/>
        </w:rPr>
        <w:t>Tipo de Ação</w:t>
      </w:r>
      <w:r>
        <w:t>: Apresenta o tipo de ação, podendo ser Bem ou Atividade. Somente leitura.</w:t>
      </w:r>
    </w:p>
    <w:p w14:paraId="25A00855" w14:textId="77777777" w:rsidR="00522113" w:rsidRDefault="00B51388">
      <w:pPr>
        <w:numPr>
          <w:ilvl w:val="1"/>
          <w:numId w:val="69"/>
        </w:numPr>
      </w:pPr>
      <w:r>
        <w:rPr>
          <w:b/>
        </w:rPr>
        <w:t>Diárias Estimadas</w:t>
      </w:r>
      <w:r>
        <w:t>: Apresenta a qu</w:t>
      </w:r>
      <w:r>
        <w:t>antidade de diárias estimadas para a fiscalização. Somente leitura.</w:t>
      </w:r>
    </w:p>
    <w:p w14:paraId="076C688B" w14:textId="77777777" w:rsidR="00522113" w:rsidRDefault="00B51388">
      <w:pPr>
        <w:numPr>
          <w:ilvl w:val="1"/>
          <w:numId w:val="69"/>
        </w:numPr>
      </w:pPr>
      <w:r>
        <w:rPr>
          <w:b/>
        </w:rPr>
        <w:t>Código IPHAN</w:t>
      </w:r>
      <w:r>
        <w:t>: Apresenta o código do IPHAN para o Bem da fiscalização. Somente leitura.</w:t>
      </w:r>
    </w:p>
    <w:p w14:paraId="64F350CB" w14:textId="77777777" w:rsidR="00522113" w:rsidRDefault="00B51388">
      <w:pPr>
        <w:numPr>
          <w:ilvl w:val="1"/>
          <w:numId w:val="69"/>
        </w:numPr>
      </w:pPr>
      <w:r>
        <w:rPr>
          <w:b/>
        </w:rPr>
        <w:t>Identificação</w:t>
      </w:r>
      <w:r>
        <w:t xml:space="preserve"> </w:t>
      </w:r>
      <w:r>
        <w:rPr>
          <w:b/>
        </w:rPr>
        <w:t>do Bem</w:t>
      </w:r>
      <w:r>
        <w:t>: Apresenta o nome do Bem da fiscalização. Somente leitura.</w:t>
      </w:r>
    </w:p>
    <w:p w14:paraId="656F73B4" w14:textId="77777777" w:rsidR="00522113" w:rsidRDefault="00B51388">
      <w:pPr>
        <w:numPr>
          <w:ilvl w:val="1"/>
          <w:numId w:val="69"/>
        </w:numPr>
      </w:pPr>
      <w:r>
        <w:rPr>
          <w:b/>
        </w:rPr>
        <w:t>Aba Constatações</w:t>
      </w:r>
    </w:p>
    <w:p w14:paraId="7FB6B92C" w14:textId="77777777" w:rsidR="00522113" w:rsidRDefault="00B51388">
      <w:pPr>
        <w:numPr>
          <w:ilvl w:val="2"/>
          <w:numId w:val="61"/>
        </w:numPr>
      </w:pPr>
      <w:r>
        <w:rPr>
          <w:b/>
        </w:rPr>
        <w:t>Importante:</w:t>
      </w:r>
    </w:p>
    <w:p w14:paraId="1FEAC5B2" w14:textId="77777777" w:rsidR="00522113" w:rsidRDefault="00B51388">
      <w:pPr>
        <w:numPr>
          <w:ilvl w:val="3"/>
          <w:numId w:val="61"/>
        </w:numPr>
      </w:pPr>
      <w:r>
        <w:rPr>
          <w:rFonts w:ascii="Calibri" w:eastAsia="Calibri" w:hAnsi="Calibri" w:cs="Calibri"/>
          <w:sz w:val="24"/>
        </w:rPr>
        <w:t>Ao selecionar a opção Verificação da Reversão do Dano na aba Dados da Fiscalização, deverá ser alterado o campo Existe Dano pelo campo Dano na aba Constatações e ser carregada suas devidas opções.</w:t>
      </w:r>
    </w:p>
    <w:p w14:paraId="0CAF091F" w14:textId="77777777" w:rsidR="00522113" w:rsidRDefault="00B51388">
      <w:pPr>
        <w:numPr>
          <w:ilvl w:val="3"/>
          <w:numId w:val="61"/>
        </w:numPr>
      </w:pPr>
      <w:r>
        <w:rPr>
          <w:rFonts w:ascii="Calibri" w:eastAsia="Calibri" w:hAnsi="Calibri" w:cs="Calibri"/>
          <w:sz w:val="24"/>
        </w:rPr>
        <w:t xml:space="preserve">O campo Tipo de Dano apenas deverá ser exibido </w:t>
      </w:r>
      <w:r>
        <w:rPr>
          <w:rFonts w:ascii="Calibri" w:eastAsia="Calibri" w:hAnsi="Calibri" w:cs="Calibri"/>
          <w:sz w:val="24"/>
        </w:rPr>
        <w:t>quando for selecionada a opção Novo Dano no campo Dano.</w:t>
      </w:r>
    </w:p>
    <w:p w14:paraId="31FD9A5E" w14:textId="77777777" w:rsidR="00522113" w:rsidRDefault="00B51388">
      <w:pPr>
        <w:numPr>
          <w:ilvl w:val="3"/>
          <w:numId w:val="61"/>
        </w:numPr>
      </w:pPr>
      <w:r>
        <w:rPr>
          <w:rFonts w:ascii="Calibri" w:eastAsia="Calibri" w:hAnsi="Calibri" w:cs="Calibri"/>
          <w:sz w:val="24"/>
        </w:rPr>
        <w:t>O campo Constatação apenas deverá ser exibido quando for selecionada a opção Novo Dano no campo Dano.</w:t>
      </w:r>
    </w:p>
    <w:p w14:paraId="6917D326" w14:textId="77777777" w:rsidR="00522113" w:rsidRDefault="00B51388">
      <w:pPr>
        <w:numPr>
          <w:ilvl w:val="3"/>
          <w:numId w:val="61"/>
        </w:numPr>
      </w:pPr>
      <w:r>
        <w:rPr>
          <w:rFonts w:ascii="Calibri" w:eastAsia="Calibri" w:hAnsi="Calibri" w:cs="Calibri"/>
          <w:sz w:val="24"/>
        </w:rPr>
        <w:t xml:space="preserve">Caso o usuário não informe o número do AI na aba Dados da Fiscalização antes de </w:t>
      </w:r>
      <w:r>
        <w:rPr>
          <w:rFonts w:ascii="Calibri" w:eastAsia="Calibri" w:hAnsi="Calibri" w:cs="Calibri"/>
          <w:sz w:val="24"/>
        </w:rPr>
        <w:t>selecionar a opção Novo Dano no campo Dano, o sistema deverá informar como número do auto de infração no campo Constatação a nomenclatura Não Informado. Após a inserção do número do AI então o sistema deverá carregar normalmente o número no campo Constataç</w:t>
      </w:r>
      <w:r>
        <w:rPr>
          <w:rFonts w:ascii="Calibri" w:eastAsia="Calibri" w:hAnsi="Calibri" w:cs="Calibri"/>
          <w:sz w:val="24"/>
        </w:rPr>
        <w:t>ão.</w:t>
      </w:r>
    </w:p>
    <w:p w14:paraId="520C5230" w14:textId="77777777" w:rsidR="00522113" w:rsidRDefault="00B51388">
      <w:pPr>
        <w:numPr>
          <w:ilvl w:val="3"/>
          <w:numId w:val="61"/>
        </w:numPr>
      </w:pPr>
      <w:r>
        <w:rPr>
          <w:rFonts w:ascii="Calibri" w:eastAsia="Calibri" w:hAnsi="Calibri" w:cs="Calibri"/>
          <w:sz w:val="24"/>
        </w:rPr>
        <w:t>Ao selecionar a opção Novo Dano no campo Dano, o sistema deverá apresentar uma mensagem de alerta. Assim como não poderá permitir a conclusão da fiscalização sem ao menos um Auto de Infração cadastrado.</w:t>
      </w:r>
    </w:p>
    <w:p w14:paraId="3DB9DF2B" w14:textId="77777777" w:rsidR="00522113" w:rsidRDefault="00B51388">
      <w:pPr>
        <w:numPr>
          <w:ilvl w:val="4"/>
          <w:numId w:val="61"/>
        </w:numPr>
      </w:pPr>
      <w:r>
        <w:rPr>
          <w:rFonts w:ascii="Calibri" w:eastAsia="Calibri" w:hAnsi="Calibri" w:cs="Calibri"/>
          <w:sz w:val="24"/>
        </w:rPr>
        <w:t>Mensagem: "Devido ao novo dano, deverá ser cadast</w:t>
      </w:r>
      <w:r>
        <w:rPr>
          <w:rFonts w:ascii="Calibri" w:eastAsia="Calibri" w:hAnsi="Calibri" w:cs="Calibri"/>
          <w:sz w:val="24"/>
        </w:rPr>
        <w:t>rado obrigatoriamente ao menos um Auto de Infração.".</w:t>
      </w:r>
    </w:p>
    <w:p w14:paraId="1EB34565" w14:textId="77777777" w:rsidR="00522113" w:rsidRDefault="00B51388">
      <w:pPr>
        <w:numPr>
          <w:ilvl w:val="3"/>
          <w:numId w:val="61"/>
        </w:numPr>
      </w:pPr>
      <w:r>
        <w:rPr>
          <w:rFonts w:ascii="Calibri" w:eastAsia="Calibri" w:hAnsi="Calibri" w:cs="Calibri"/>
          <w:sz w:val="24"/>
        </w:rPr>
        <w:t xml:space="preserve">Caso seja selecionada a opção Agravamento dos Danos Constatados no AI nº &lt;Número AI em Dados da Fiscalização&gt; em Constatação e ao concluir a fiscalização, o sistema deverá apresentar pop up perguntando </w:t>
      </w:r>
      <w:r>
        <w:rPr>
          <w:rFonts w:ascii="Calibri" w:eastAsia="Calibri" w:hAnsi="Calibri" w:cs="Calibri"/>
          <w:sz w:val="24"/>
        </w:rPr>
        <w:t xml:space="preserve">se deve ser cancelado o Auto de Infração informado no campo Nº Auto de Infração na aba Dados da Fiscalização. Se selecionado SIM, o auto de infração anterior deve ser cancelado. Se selecionado NÃO, o sistema deve emitir um alerta informando que há mais de </w:t>
      </w:r>
      <w:r>
        <w:rPr>
          <w:rFonts w:ascii="Calibri" w:eastAsia="Calibri" w:hAnsi="Calibri" w:cs="Calibri"/>
          <w:sz w:val="24"/>
        </w:rPr>
        <w:t>um auto de infração abarcando os mesmos danos.</w:t>
      </w:r>
    </w:p>
    <w:p w14:paraId="5E7A0630" w14:textId="77777777" w:rsidR="00522113" w:rsidRDefault="00B51388">
      <w:pPr>
        <w:numPr>
          <w:ilvl w:val="4"/>
          <w:numId w:val="61"/>
        </w:numPr>
      </w:pPr>
      <w:r>
        <w:rPr>
          <w:rFonts w:ascii="Calibri" w:eastAsia="Calibri" w:hAnsi="Calibri" w:cs="Calibri"/>
          <w:sz w:val="24"/>
        </w:rPr>
        <w:t>Mensagem pop cancelamento: "Deseja cancelar o Auto de Infração informado no campo Nº Auto de Infração?" (Sim/Não).</w:t>
      </w:r>
    </w:p>
    <w:p w14:paraId="0A4C38C1" w14:textId="77777777" w:rsidR="00522113" w:rsidRDefault="00B51388">
      <w:pPr>
        <w:numPr>
          <w:ilvl w:val="4"/>
          <w:numId w:val="61"/>
        </w:numPr>
      </w:pPr>
      <w:r>
        <w:rPr>
          <w:rFonts w:ascii="Calibri" w:eastAsia="Calibri" w:hAnsi="Calibri" w:cs="Calibri"/>
          <w:sz w:val="24"/>
        </w:rPr>
        <w:t>Mensagem de alerta: "Se o novo auto de infração emitido contempla a totalidade dos danos comet</w:t>
      </w:r>
      <w:r>
        <w:rPr>
          <w:rFonts w:ascii="Calibri" w:eastAsia="Calibri" w:hAnsi="Calibri" w:cs="Calibri"/>
          <w:sz w:val="24"/>
        </w:rPr>
        <w:t>idos ao bem tombado, o primeiro deve ser cancelado, pois o autuado não pode responder administrativamente multiplas vezes pela mesma infração".</w:t>
      </w:r>
    </w:p>
    <w:p w14:paraId="292A0B5F" w14:textId="77777777" w:rsidR="00522113" w:rsidRDefault="00B51388">
      <w:pPr>
        <w:numPr>
          <w:ilvl w:val="3"/>
          <w:numId w:val="61"/>
        </w:numPr>
      </w:pPr>
      <w:r>
        <w:rPr>
          <w:rFonts w:ascii="Calibri" w:eastAsia="Calibri" w:hAnsi="Calibri" w:cs="Calibri"/>
          <w:sz w:val="24"/>
        </w:rPr>
        <w:t>O campo Responsável pelas Irregularidades/Danos deverá ser apresentado, em caso de motivo igual a Verificação da</w:t>
      </w:r>
      <w:r>
        <w:rPr>
          <w:rFonts w:ascii="Calibri" w:eastAsia="Calibri" w:hAnsi="Calibri" w:cs="Calibri"/>
          <w:sz w:val="24"/>
        </w:rPr>
        <w:t xml:space="preserve"> Reversão do </w:t>
      </w:r>
      <w:r>
        <w:rPr>
          <w:rFonts w:ascii="Calibri" w:eastAsia="Calibri" w:hAnsi="Calibri" w:cs="Calibri"/>
          <w:sz w:val="24"/>
        </w:rPr>
        <w:lastRenderedPageBreak/>
        <w:t>Dano, quando o campo Irregularidades Encontradas estiver igual a Sim ou o campo Dano estiver igual a Novo Dano.</w:t>
      </w:r>
    </w:p>
    <w:p w14:paraId="4D030B63" w14:textId="77777777" w:rsidR="00522113" w:rsidRDefault="00B51388">
      <w:pPr>
        <w:numPr>
          <w:ilvl w:val="2"/>
          <w:numId w:val="69"/>
        </w:numPr>
      </w:pPr>
      <w:r>
        <w:rPr>
          <w:b/>
        </w:rPr>
        <w:t>Ações</w:t>
      </w:r>
      <w:r>
        <w:t>:</w:t>
      </w:r>
    </w:p>
    <w:p w14:paraId="08D8A092" w14:textId="77777777" w:rsidR="00522113" w:rsidRDefault="00B51388">
      <w:pPr>
        <w:numPr>
          <w:ilvl w:val="3"/>
          <w:numId w:val="69"/>
        </w:numPr>
      </w:pPr>
      <w:r>
        <w:rPr>
          <w:b/>
        </w:rPr>
        <w:t>Executar Fiscalização</w:t>
      </w:r>
      <w:r>
        <w:t>: Ao acionar esta opção, o sistema confirma o direcionamento, e ao confirmar, o usuário será encaminhad</w:t>
      </w:r>
      <w:r>
        <w:t>o para a fiscalização respectiva do imóvel.</w:t>
      </w:r>
    </w:p>
    <w:p w14:paraId="7994BF14" w14:textId="77777777" w:rsidR="00522113" w:rsidRDefault="00B51388">
      <w:pPr>
        <w:numPr>
          <w:ilvl w:val="4"/>
          <w:numId w:val="69"/>
        </w:numPr>
      </w:pPr>
      <w:r>
        <w:t>Mensagem: "Deseja realmente ser encaminhado para o cadastro da fiscalização específica do imóvel selecionado? Caso não tenha salvo os dados, os mesmos serão perdidos.".</w:t>
      </w:r>
    </w:p>
    <w:p w14:paraId="5A734B64" w14:textId="77777777" w:rsidR="00522113" w:rsidRDefault="00B51388">
      <w:pPr>
        <w:numPr>
          <w:ilvl w:val="3"/>
          <w:numId w:val="69"/>
        </w:numPr>
      </w:pPr>
      <w:r>
        <w:rPr>
          <w:b/>
        </w:rPr>
        <w:t>X (Excluir)</w:t>
      </w:r>
      <w:r>
        <w:t>: Ao acionar esta opção, o siste</w:t>
      </w:r>
      <w:r>
        <w:t>ma deverá excluir a respectiva opção selecionada do respectivo campo.</w:t>
      </w:r>
    </w:p>
    <w:p w14:paraId="14200F2D" w14:textId="77777777" w:rsidR="00522113" w:rsidRDefault="00B51388">
      <w:pPr>
        <w:numPr>
          <w:ilvl w:val="3"/>
          <w:numId w:val="69"/>
        </w:numPr>
      </w:pPr>
      <w:r>
        <w:rPr>
          <w:b/>
        </w:rPr>
        <w:t>Salvar</w:t>
      </w:r>
      <w:r>
        <w:t>: Ao acionar esta opção, o sistema deverá salvar os dados preenchidos nas abas.</w:t>
      </w:r>
    </w:p>
    <w:p w14:paraId="2CF2EEA4" w14:textId="77777777" w:rsidR="00522113" w:rsidRDefault="00B51388">
      <w:pPr>
        <w:numPr>
          <w:ilvl w:val="3"/>
          <w:numId w:val="69"/>
        </w:numPr>
      </w:pPr>
      <w:r>
        <w:rPr>
          <w:b/>
        </w:rPr>
        <w:t>Concluir Fiscalização</w:t>
      </w:r>
      <w:r>
        <w:t>: Ao acionar esta opção, o sistema deverá apresentar mensagem, e ao ser confirm</w:t>
      </w:r>
      <w:r>
        <w:t>ado, concluir o preenchimento da fiscalização.</w:t>
      </w:r>
    </w:p>
    <w:p w14:paraId="7EB9D361" w14:textId="77777777" w:rsidR="00522113" w:rsidRDefault="00B51388">
      <w:pPr>
        <w:numPr>
          <w:ilvl w:val="4"/>
          <w:numId w:val="69"/>
        </w:numPr>
      </w:pPr>
      <w:r>
        <w:rPr>
          <w:b/>
        </w:rPr>
        <w:t>Mensagem</w:t>
      </w:r>
      <w:r>
        <w:t>: "Deseja concluir a fiscalização? Após a conclusão não será mais permitido alterar suas informações."</w:t>
      </w:r>
    </w:p>
    <w:p w14:paraId="39EF2D38" w14:textId="77777777" w:rsidR="00522113" w:rsidRDefault="00B51388">
      <w:pPr>
        <w:numPr>
          <w:ilvl w:val="3"/>
          <w:numId w:val="69"/>
        </w:numPr>
      </w:pPr>
      <w:r>
        <w:rPr>
          <w:b/>
        </w:rPr>
        <w:t>Voltar</w:t>
      </w:r>
      <w:r>
        <w:t>: Ao acionar esta opção, o sistema deverá direcionar o usuário para a tela de pesquisa de At</w:t>
      </w:r>
      <w:r>
        <w:t>ividades Programadas ou Fiscalizações Cadastradas, conforme de onde o usuário iniciou o fluxo.</w:t>
      </w:r>
    </w:p>
    <w:p w14:paraId="27A69649" w14:textId="77777777" w:rsidR="00522113" w:rsidRDefault="00522113">
      <w:pPr>
        <w:ind w:left="360"/>
      </w:pPr>
    </w:p>
    <w:p w14:paraId="3CE0394C" w14:textId="77777777" w:rsidR="00522113" w:rsidRDefault="00B51388">
      <w:pPr>
        <w:numPr>
          <w:ilvl w:val="0"/>
          <w:numId w:val="69"/>
        </w:numPr>
      </w:pPr>
      <w:r>
        <w:rPr>
          <w:b/>
        </w:rPr>
        <w:t>Tela - Constatações</w:t>
      </w:r>
    </w:p>
    <w:p w14:paraId="0102FD18" w14:textId="77777777" w:rsidR="00522113" w:rsidRDefault="00B51388">
      <w:r>
        <w:rPr>
          <w:noProof/>
        </w:rPr>
        <w:drawing>
          <wp:inline distT="0" distB="0" distL="0" distR="0" wp14:anchorId="3C3C8F8E" wp14:editId="7A5C08A8">
            <wp:extent cx="5991225" cy="4333875"/>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png"/>
                    <pic:cNvPicPr/>
                  </pic:nvPicPr>
                  <pic:blipFill>
                    <a:blip r:embed="rId380" cstate="print"/>
                    <a:stretch>
                      <a:fillRect/>
                    </a:stretch>
                  </pic:blipFill>
                  <pic:spPr>
                    <a:xfrm>
                      <a:off x="0" y="0"/>
                      <a:ext cx="5991225" cy="4333875"/>
                    </a:xfrm>
                    <a:prstGeom prst="rect">
                      <a:avLst/>
                    </a:prstGeom>
                  </pic:spPr>
                </pic:pic>
              </a:graphicData>
            </a:graphic>
          </wp:inline>
        </w:drawing>
      </w:r>
    </w:p>
    <w:p w14:paraId="6AB4251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81">
        <w:r>
          <w:rPr>
            <w:rFonts w:ascii="Tahoma" w:eastAsia="Tahoma" w:hAnsi="Tahoma" w:cs="Tahoma"/>
            <w:i/>
            <w:color w:val="6666FF"/>
          </w:rPr>
          <w:t>Free HTML Help documentation generator</w:t>
        </w:r>
      </w:hyperlink>
    </w:p>
    <w:p w14:paraId="1BFF8CA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68" w:name="_topic_ExecucaodaFiscalizacao1"/>
      <w:bookmarkEnd w:id="168"/>
      <w:r>
        <w:rPr>
          <w:rFonts w:ascii="Tahoma" w:eastAsia="Tahoma" w:hAnsi="Tahoma" w:cs="Tahoma"/>
          <w:i/>
          <w:color w:val="243F60"/>
          <w:sz w:val="22"/>
        </w:rPr>
        <w:t>Execução da Fiscalização</w:t>
      </w:r>
    </w:p>
    <w:p w14:paraId="35C3581B" w14:textId="77777777" w:rsidR="00522113" w:rsidRDefault="00B51388">
      <w:r>
        <w:t>Na aba "</w:t>
      </w:r>
      <w:hyperlink w:anchor="_topic_ExecucaodaFiscalizacao1">
        <w:r>
          <w:rPr>
            <w:rStyle w:val="Hyperlink"/>
          </w:rPr>
          <w:t>Execução da Fiscalização</w:t>
        </w:r>
      </w:hyperlink>
      <w:r>
        <w:t xml:space="preserve">", o usuário poderá executar as Fiscalização. </w:t>
      </w:r>
    </w:p>
    <w:p w14:paraId="2217C632" w14:textId="77777777" w:rsidR="00522113" w:rsidRDefault="00522113"/>
    <w:p w14:paraId="051B4376" w14:textId="77777777" w:rsidR="00522113" w:rsidRDefault="00B51388">
      <w:pPr>
        <w:numPr>
          <w:ilvl w:val="0"/>
          <w:numId w:val="69"/>
        </w:numPr>
      </w:pPr>
      <w:r>
        <w:rPr>
          <w:b/>
        </w:rPr>
        <w:t xml:space="preserve">Detalhamento de Campo - Execução da Fiscalização </w:t>
      </w:r>
    </w:p>
    <w:p w14:paraId="01F7AA70" w14:textId="77777777" w:rsidR="00522113" w:rsidRDefault="00B51388">
      <w:pPr>
        <w:numPr>
          <w:ilvl w:val="1"/>
          <w:numId w:val="69"/>
        </w:numPr>
      </w:pPr>
      <w:r>
        <w:rPr>
          <w:b/>
        </w:rPr>
        <w:t>Unidade</w:t>
      </w:r>
      <w:r>
        <w:t>: Apresenta a unidade do Bem. Somente leitura.</w:t>
      </w:r>
    </w:p>
    <w:p w14:paraId="15523061" w14:textId="77777777" w:rsidR="00522113" w:rsidRDefault="00B51388">
      <w:pPr>
        <w:numPr>
          <w:ilvl w:val="1"/>
          <w:numId w:val="69"/>
        </w:numPr>
      </w:pPr>
      <w:r>
        <w:rPr>
          <w:b/>
        </w:rPr>
        <w:lastRenderedPageBreak/>
        <w:t>Tipo de Fiscalização</w:t>
      </w:r>
      <w:r>
        <w:t>: A</w:t>
      </w:r>
      <w:r>
        <w:t>presenta o tipo da Fiscalização, podendo ser Eventual ou Planejada. Somente leitura.</w:t>
      </w:r>
    </w:p>
    <w:p w14:paraId="0D16BABB" w14:textId="77777777" w:rsidR="00522113" w:rsidRDefault="00B51388">
      <w:pPr>
        <w:numPr>
          <w:ilvl w:val="1"/>
          <w:numId w:val="69"/>
        </w:numPr>
      </w:pPr>
      <w:r>
        <w:rPr>
          <w:b/>
        </w:rPr>
        <w:t>Tipo de Ação</w:t>
      </w:r>
      <w:r>
        <w:t>: Apresenta o tipo de ação, podendo ser Bem ou Atividade. Somente leitura.</w:t>
      </w:r>
    </w:p>
    <w:p w14:paraId="3C0658F9" w14:textId="77777777" w:rsidR="00522113" w:rsidRDefault="00B51388">
      <w:pPr>
        <w:numPr>
          <w:ilvl w:val="1"/>
          <w:numId w:val="69"/>
        </w:numPr>
      </w:pPr>
      <w:r>
        <w:rPr>
          <w:b/>
        </w:rPr>
        <w:t>Diárias Estimadas</w:t>
      </w:r>
      <w:r>
        <w:t xml:space="preserve">: Apresenta a quantidade de diárias estimadas para a fiscalização. </w:t>
      </w:r>
      <w:r>
        <w:t>Somente leitura.</w:t>
      </w:r>
    </w:p>
    <w:p w14:paraId="5A901568" w14:textId="77777777" w:rsidR="00522113" w:rsidRDefault="00B51388">
      <w:pPr>
        <w:numPr>
          <w:ilvl w:val="1"/>
          <w:numId w:val="69"/>
        </w:numPr>
      </w:pPr>
      <w:r>
        <w:rPr>
          <w:b/>
        </w:rPr>
        <w:t>Código IPHAN</w:t>
      </w:r>
      <w:r>
        <w:t>: Apresenta o código do IPHAN para o Bem da fiscalização. Somente leitura.</w:t>
      </w:r>
    </w:p>
    <w:p w14:paraId="64922586" w14:textId="77777777" w:rsidR="00522113" w:rsidRDefault="00B51388">
      <w:pPr>
        <w:numPr>
          <w:ilvl w:val="1"/>
          <w:numId w:val="69"/>
        </w:numPr>
      </w:pPr>
      <w:r>
        <w:rPr>
          <w:b/>
        </w:rPr>
        <w:t>Identificação</w:t>
      </w:r>
      <w:r>
        <w:t xml:space="preserve"> </w:t>
      </w:r>
      <w:r>
        <w:rPr>
          <w:b/>
        </w:rPr>
        <w:t>do Bem</w:t>
      </w:r>
      <w:r>
        <w:t>: Apresenta o nome do Bem da fiscalização. Somente leitura.</w:t>
      </w:r>
    </w:p>
    <w:p w14:paraId="55B6715A" w14:textId="77777777" w:rsidR="00522113" w:rsidRDefault="00B51388">
      <w:pPr>
        <w:numPr>
          <w:ilvl w:val="1"/>
          <w:numId w:val="69"/>
        </w:numPr>
      </w:pPr>
      <w:r>
        <w:rPr>
          <w:b/>
        </w:rPr>
        <w:t>Aba Execução da Fiscalização</w:t>
      </w:r>
    </w:p>
    <w:p w14:paraId="53276435" w14:textId="77777777" w:rsidR="00522113" w:rsidRDefault="00B51388">
      <w:pPr>
        <w:numPr>
          <w:ilvl w:val="2"/>
          <w:numId w:val="69"/>
        </w:numPr>
      </w:pPr>
      <w:r>
        <w:rPr>
          <w:b/>
        </w:rPr>
        <w:t>- Fiscais que Realizaram a Fiscalização</w:t>
      </w:r>
    </w:p>
    <w:p w14:paraId="293C2F47" w14:textId="77777777" w:rsidR="00522113" w:rsidRDefault="00B51388">
      <w:pPr>
        <w:numPr>
          <w:ilvl w:val="3"/>
          <w:numId w:val="69"/>
        </w:numPr>
      </w:pPr>
      <w:r>
        <w:rPr>
          <w:b/>
        </w:rPr>
        <w:t>Nom</w:t>
      </w:r>
      <w:r>
        <w:rPr>
          <w:b/>
        </w:rPr>
        <w:t>e</w:t>
      </w:r>
      <w:r>
        <w:t>: Campo que permite informar o nome de um Fiscal que realizou a Fiscalização. Campo obrigatório.</w:t>
      </w:r>
    </w:p>
    <w:p w14:paraId="04EE9176" w14:textId="77777777" w:rsidR="00522113" w:rsidRDefault="00B51388">
      <w:pPr>
        <w:numPr>
          <w:ilvl w:val="3"/>
          <w:numId w:val="69"/>
        </w:numPr>
      </w:pPr>
      <w:r>
        <w:rPr>
          <w:b/>
        </w:rPr>
        <w:t>Qtd. Diárias</w:t>
      </w:r>
      <w:r>
        <w:t>: Campo que permite informar a quantidade de diárias utilizadas na Fiscalização pelo respectivo Fiscal. Campo não obrigatório.</w:t>
      </w:r>
    </w:p>
    <w:p w14:paraId="4F4F071A" w14:textId="77777777" w:rsidR="00522113" w:rsidRDefault="00B51388">
      <w:pPr>
        <w:numPr>
          <w:ilvl w:val="3"/>
          <w:numId w:val="69"/>
        </w:numPr>
      </w:pPr>
      <w:r>
        <w:rPr>
          <w:b/>
        </w:rPr>
        <w:t>Número PCDP</w:t>
      </w:r>
      <w:r>
        <w:t xml:space="preserve">: Campo </w:t>
      </w:r>
      <w:r>
        <w:t>que permite informar o número PCDP. Campo não obrigatório.</w:t>
      </w:r>
    </w:p>
    <w:p w14:paraId="25D042DE" w14:textId="77777777" w:rsidR="00522113" w:rsidRDefault="00B51388">
      <w:pPr>
        <w:numPr>
          <w:ilvl w:val="3"/>
          <w:numId w:val="69"/>
        </w:numPr>
      </w:pPr>
      <w:r>
        <w:rPr>
          <w:b/>
        </w:rPr>
        <w:t>Transporte Aéreo</w:t>
      </w:r>
      <w:r>
        <w:t>: Campo que permite informar se houve a utilização ou não de transporte aéreo.Padrão: Desmarcado.</w:t>
      </w:r>
    </w:p>
    <w:p w14:paraId="41A210FF" w14:textId="77777777" w:rsidR="00522113" w:rsidRDefault="00B51388">
      <w:pPr>
        <w:numPr>
          <w:ilvl w:val="3"/>
          <w:numId w:val="69"/>
        </w:numPr>
      </w:pPr>
      <w:r>
        <w:rPr>
          <w:b/>
        </w:rPr>
        <w:t>Local de Partida</w:t>
      </w:r>
      <w:r>
        <w:t>: Campo que permite informar o local de partida do transporte aéreo</w:t>
      </w:r>
      <w:r>
        <w:t>. Campo obrigatório.</w:t>
      </w:r>
    </w:p>
    <w:p w14:paraId="0172D205" w14:textId="77777777" w:rsidR="00522113" w:rsidRDefault="00B51388">
      <w:pPr>
        <w:numPr>
          <w:ilvl w:val="3"/>
          <w:numId w:val="69"/>
        </w:numPr>
      </w:pPr>
      <w:r>
        <w:rPr>
          <w:b/>
        </w:rPr>
        <w:t>Local de Chegada</w:t>
      </w:r>
      <w:r>
        <w:t>: Campo que permite informar o local de chegada do transporte aéreo. Campo obrigatório.</w:t>
      </w:r>
    </w:p>
    <w:p w14:paraId="2CEFB2F4" w14:textId="77777777" w:rsidR="00522113" w:rsidRDefault="00B51388">
      <w:pPr>
        <w:numPr>
          <w:ilvl w:val="3"/>
          <w:numId w:val="69"/>
        </w:numPr>
      </w:pPr>
      <w:r>
        <w:rPr>
          <w:b/>
        </w:rPr>
        <w:t>Transporte Marítimo</w:t>
      </w:r>
      <w:r>
        <w:t>: Campo que permite informar se houve a utilização ou não de transporte marítimo. Padrão: Desmarcado.</w:t>
      </w:r>
    </w:p>
    <w:p w14:paraId="02B109C5" w14:textId="77777777" w:rsidR="00522113" w:rsidRDefault="00B51388">
      <w:pPr>
        <w:numPr>
          <w:ilvl w:val="3"/>
          <w:numId w:val="69"/>
        </w:numPr>
      </w:pPr>
      <w:r>
        <w:rPr>
          <w:b/>
        </w:rPr>
        <w:t>Local de P</w:t>
      </w:r>
      <w:r>
        <w:rPr>
          <w:b/>
        </w:rPr>
        <w:t>artida</w:t>
      </w:r>
      <w:r>
        <w:t>: Campo que permite informar o local de partida do transporte marítimo. Campo obrigatório.</w:t>
      </w:r>
    </w:p>
    <w:p w14:paraId="5CD08259" w14:textId="77777777" w:rsidR="00522113" w:rsidRDefault="00B51388">
      <w:pPr>
        <w:numPr>
          <w:ilvl w:val="3"/>
          <w:numId w:val="69"/>
        </w:numPr>
      </w:pPr>
      <w:r>
        <w:rPr>
          <w:b/>
        </w:rPr>
        <w:t>Local de Chegada</w:t>
      </w:r>
      <w:r>
        <w:t>: Campo que permite informar o local de chegada do transporte marítimo. Campo obrigatório.</w:t>
      </w:r>
    </w:p>
    <w:p w14:paraId="4625863C" w14:textId="77777777" w:rsidR="00522113" w:rsidRDefault="00B51388">
      <w:pPr>
        <w:numPr>
          <w:ilvl w:val="3"/>
          <w:numId w:val="69"/>
        </w:numPr>
      </w:pPr>
      <w:r>
        <w:rPr>
          <w:b/>
        </w:rPr>
        <w:t>Ações</w:t>
      </w:r>
      <w:r>
        <w:t>:</w:t>
      </w:r>
    </w:p>
    <w:p w14:paraId="289B8231" w14:textId="77777777" w:rsidR="00522113" w:rsidRDefault="00B51388">
      <w:pPr>
        <w:numPr>
          <w:ilvl w:val="4"/>
          <w:numId w:val="69"/>
        </w:numPr>
      </w:pPr>
      <w:r>
        <w:rPr>
          <w:b/>
        </w:rPr>
        <w:t>+ (Incluir Rota)</w:t>
      </w:r>
      <w:r>
        <w:t xml:space="preserve">: Ao acionar esta </w:t>
      </w:r>
      <w:r>
        <w:t>opção, o sistema deverá incluir a possibilidade de inclusão de mais um Item na rota.</w:t>
      </w:r>
    </w:p>
    <w:p w14:paraId="70DE55D5" w14:textId="77777777" w:rsidR="00522113" w:rsidRDefault="00B51388">
      <w:pPr>
        <w:numPr>
          <w:ilvl w:val="4"/>
          <w:numId w:val="69"/>
        </w:numPr>
      </w:pPr>
      <w:r>
        <w:rPr>
          <w:b/>
        </w:rPr>
        <w:t>- (Remover Rota)</w:t>
      </w:r>
      <w:r>
        <w:t>: Ao acionar esta opção, o sistema deverá remover o respectivo Item na rota.</w:t>
      </w:r>
    </w:p>
    <w:p w14:paraId="1C8FC9E3" w14:textId="77777777" w:rsidR="00522113" w:rsidRDefault="00B51388">
      <w:pPr>
        <w:numPr>
          <w:ilvl w:val="4"/>
          <w:numId w:val="69"/>
        </w:numPr>
      </w:pPr>
      <w:r>
        <w:rPr>
          <w:b/>
        </w:rPr>
        <w:t>Inserir</w:t>
      </w:r>
      <w:r>
        <w:t xml:space="preserve">: Ao acionar esta opção, o sistema deverá incluir os dados preenchidos </w:t>
      </w:r>
      <w:r>
        <w:t>de Fiscais que Realizaram a Fiscalização na tabela.</w:t>
      </w:r>
    </w:p>
    <w:p w14:paraId="5340C688" w14:textId="77777777" w:rsidR="00522113" w:rsidRDefault="00B51388">
      <w:pPr>
        <w:numPr>
          <w:ilvl w:val="3"/>
          <w:numId w:val="69"/>
        </w:numPr>
      </w:pPr>
      <w:r>
        <w:rPr>
          <w:b/>
        </w:rPr>
        <w:t>- Fiscais que Realizaram a Fiscalização (Adicionados)</w:t>
      </w:r>
    </w:p>
    <w:p w14:paraId="770D2AAA" w14:textId="77777777" w:rsidR="00522113" w:rsidRDefault="00B51388">
      <w:pPr>
        <w:numPr>
          <w:ilvl w:val="4"/>
          <w:numId w:val="69"/>
        </w:numPr>
      </w:pPr>
      <w:r>
        <w:rPr>
          <w:b/>
        </w:rPr>
        <w:t>Nome</w:t>
      </w:r>
      <w:r>
        <w:t>: Apresenta o nome de um Fiscal que realizou a Fiscalização. Campo somente leitura.</w:t>
      </w:r>
    </w:p>
    <w:p w14:paraId="4F2AC51A" w14:textId="77777777" w:rsidR="00522113" w:rsidRDefault="00B51388">
      <w:pPr>
        <w:numPr>
          <w:ilvl w:val="4"/>
          <w:numId w:val="69"/>
        </w:numPr>
      </w:pPr>
      <w:r>
        <w:rPr>
          <w:b/>
        </w:rPr>
        <w:t>Qtd. Diárias</w:t>
      </w:r>
      <w:r>
        <w:t xml:space="preserve">: Apresenta a quantidade de diárias utilizadas na </w:t>
      </w:r>
      <w:r>
        <w:t>Fiscalização pelo respectivo Fiscal. Campo somente leitura.</w:t>
      </w:r>
    </w:p>
    <w:p w14:paraId="36D84E56" w14:textId="77777777" w:rsidR="00522113" w:rsidRDefault="00B51388">
      <w:pPr>
        <w:numPr>
          <w:ilvl w:val="4"/>
          <w:numId w:val="69"/>
        </w:numPr>
      </w:pPr>
      <w:r>
        <w:rPr>
          <w:b/>
        </w:rPr>
        <w:t>Número PCDP</w:t>
      </w:r>
      <w:r>
        <w:t>: Apresenta o número PCDP. Campo somente leitura.</w:t>
      </w:r>
    </w:p>
    <w:p w14:paraId="2342158E" w14:textId="77777777" w:rsidR="00522113" w:rsidRDefault="00B51388">
      <w:pPr>
        <w:numPr>
          <w:ilvl w:val="4"/>
          <w:numId w:val="69"/>
        </w:numPr>
      </w:pPr>
      <w:r>
        <w:rPr>
          <w:b/>
        </w:rPr>
        <w:t>Transporte Aéreo</w:t>
      </w:r>
      <w:r>
        <w:t>: Apresenta se houve a utilização ou não de transporte aéreo. Campo somente leitura.</w:t>
      </w:r>
    </w:p>
    <w:p w14:paraId="3941BA09" w14:textId="77777777" w:rsidR="00522113" w:rsidRDefault="00B51388">
      <w:pPr>
        <w:numPr>
          <w:ilvl w:val="5"/>
          <w:numId w:val="69"/>
        </w:numPr>
      </w:pPr>
      <w:r>
        <w:rPr>
          <w:b/>
        </w:rPr>
        <w:t>Opções</w:t>
      </w:r>
      <w:r>
        <w:t>: Sim ou Não.</w:t>
      </w:r>
    </w:p>
    <w:p w14:paraId="298AAFC1" w14:textId="77777777" w:rsidR="00522113" w:rsidRDefault="00B51388">
      <w:pPr>
        <w:numPr>
          <w:ilvl w:val="4"/>
          <w:numId w:val="69"/>
        </w:numPr>
      </w:pPr>
      <w:r>
        <w:rPr>
          <w:b/>
        </w:rPr>
        <w:t>Transporte Mar</w:t>
      </w:r>
      <w:r>
        <w:rPr>
          <w:b/>
        </w:rPr>
        <w:t>ítimo</w:t>
      </w:r>
      <w:r>
        <w:t>: Apresenta se houve a utilização ou não de transporte marítimo. Campo somente leitura.</w:t>
      </w:r>
    </w:p>
    <w:p w14:paraId="488559B4" w14:textId="77777777" w:rsidR="00522113" w:rsidRDefault="00B51388">
      <w:pPr>
        <w:numPr>
          <w:ilvl w:val="5"/>
          <w:numId w:val="69"/>
        </w:numPr>
      </w:pPr>
      <w:r>
        <w:rPr>
          <w:b/>
        </w:rPr>
        <w:t>Opções</w:t>
      </w:r>
      <w:r>
        <w:t>: Sim ou Não.</w:t>
      </w:r>
    </w:p>
    <w:p w14:paraId="3ECF1905" w14:textId="77777777" w:rsidR="00522113" w:rsidRDefault="00B51388">
      <w:pPr>
        <w:numPr>
          <w:ilvl w:val="3"/>
          <w:numId w:val="69"/>
        </w:numPr>
      </w:pPr>
      <w:r>
        <w:rPr>
          <w:b/>
        </w:rPr>
        <w:t>Ações:</w:t>
      </w:r>
    </w:p>
    <w:p w14:paraId="29FFAB5C" w14:textId="77777777" w:rsidR="00522113" w:rsidRDefault="00B51388">
      <w:pPr>
        <w:numPr>
          <w:ilvl w:val="4"/>
          <w:numId w:val="69"/>
        </w:numPr>
      </w:pPr>
      <w:r>
        <w:rPr>
          <w:b/>
        </w:rPr>
        <w:t>Alterar</w:t>
      </w:r>
      <w:r>
        <w:t xml:space="preserve"> </w:t>
      </w:r>
      <w:r>
        <w:rPr>
          <w:b/>
        </w:rPr>
        <w:t>Fiscal</w:t>
      </w:r>
      <w:r>
        <w:t xml:space="preserve">: Ao acionar esta opção, o sistema deverá permitir ao usuário a alteração dos dados do Fiscal que realizou a </w:t>
      </w:r>
      <w:r>
        <w:t>Fiscalização.</w:t>
      </w:r>
    </w:p>
    <w:p w14:paraId="505DBA65" w14:textId="77777777" w:rsidR="00522113" w:rsidRDefault="00B51388">
      <w:pPr>
        <w:numPr>
          <w:ilvl w:val="4"/>
          <w:numId w:val="69"/>
        </w:numPr>
      </w:pPr>
      <w:r>
        <w:rPr>
          <w:b/>
        </w:rPr>
        <w:t>Excluir</w:t>
      </w:r>
      <w:r>
        <w:t xml:space="preserve"> </w:t>
      </w:r>
      <w:r>
        <w:rPr>
          <w:b/>
        </w:rPr>
        <w:t>Fiscal</w:t>
      </w:r>
      <w:r>
        <w:t>: Ao acionar esta opção, o sistema deverá apresentar mensagem de confirmação e ao confirmar, deverá ser excluído os dados do Fiscal que realizou a Fiscalização.</w:t>
      </w:r>
    </w:p>
    <w:p w14:paraId="36C48397" w14:textId="77777777" w:rsidR="00522113" w:rsidRDefault="00B51388">
      <w:pPr>
        <w:numPr>
          <w:ilvl w:val="5"/>
          <w:numId w:val="69"/>
        </w:numPr>
      </w:pPr>
      <w:r>
        <w:rPr>
          <w:b/>
        </w:rPr>
        <w:t>Mensagem</w:t>
      </w:r>
      <w:r>
        <w:t>: "Tem certeza que deseja remover este registro?".</w:t>
      </w:r>
    </w:p>
    <w:p w14:paraId="2BF91BF6" w14:textId="77777777" w:rsidR="00522113" w:rsidRDefault="00B51388">
      <w:pPr>
        <w:numPr>
          <w:ilvl w:val="3"/>
          <w:numId w:val="69"/>
        </w:numPr>
      </w:pPr>
      <w:r>
        <w:rPr>
          <w:b/>
        </w:rPr>
        <w:t>- Colabo</w:t>
      </w:r>
      <w:r>
        <w:rPr>
          <w:b/>
        </w:rPr>
        <w:t>radores</w:t>
      </w:r>
    </w:p>
    <w:p w14:paraId="0EB2799F" w14:textId="77777777" w:rsidR="00522113" w:rsidRDefault="00B51388">
      <w:pPr>
        <w:numPr>
          <w:ilvl w:val="4"/>
          <w:numId w:val="69"/>
        </w:numPr>
      </w:pPr>
      <w:r>
        <w:rPr>
          <w:b/>
        </w:rPr>
        <w:t>Fiscalização não acompanhada por colaborador</w:t>
      </w:r>
      <w:r>
        <w:t xml:space="preserve">: Campo que permite informar se a Fiscalização foi ou não acompanhada de Colaboradores do IPHAN que não são Fiscais. Ao selecionar esta opção, o sistema não deverá permitir o cadastro de nenhum </w:t>
      </w:r>
      <w:r>
        <w:lastRenderedPageBreak/>
        <w:t>Colaborado</w:t>
      </w:r>
      <w:r>
        <w:t>r na lista e remover todos os Colaboradores previamente cadastrados.</w:t>
      </w:r>
    </w:p>
    <w:p w14:paraId="6FF086A6" w14:textId="77777777" w:rsidR="00522113" w:rsidRDefault="00B51388">
      <w:pPr>
        <w:numPr>
          <w:ilvl w:val="4"/>
          <w:numId w:val="69"/>
        </w:numPr>
      </w:pPr>
      <w:r>
        <w:rPr>
          <w:b/>
        </w:rPr>
        <w:t>Função</w:t>
      </w:r>
      <w:r>
        <w:t>: Campo que permite informar a função do Colaborador. Campo obrigatório.</w:t>
      </w:r>
    </w:p>
    <w:p w14:paraId="796A8FDA" w14:textId="77777777" w:rsidR="00522113" w:rsidRDefault="00B51388">
      <w:pPr>
        <w:numPr>
          <w:ilvl w:val="4"/>
          <w:numId w:val="69"/>
        </w:numPr>
      </w:pPr>
      <w:r>
        <w:rPr>
          <w:b/>
        </w:rPr>
        <w:t>Nome</w:t>
      </w:r>
      <w:r>
        <w:t>: Campo que permite informar o nome do Colaborador. A busca do nome deverá ser realizado na funcionalida</w:t>
      </w:r>
      <w:r>
        <w:t>de Colaboradores e conforme a função previamente selecionada. Campo obrigatório.</w:t>
      </w:r>
    </w:p>
    <w:p w14:paraId="081DA0A6" w14:textId="77777777" w:rsidR="00522113" w:rsidRDefault="00B51388">
      <w:pPr>
        <w:numPr>
          <w:ilvl w:val="4"/>
          <w:numId w:val="69"/>
        </w:numPr>
      </w:pPr>
      <w:r>
        <w:rPr>
          <w:b/>
        </w:rPr>
        <w:t>Qtd. Diárias</w:t>
      </w:r>
      <w:r>
        <w:t>: Campo que permite informar a quantidade de diárias da Fiscalização.</w:t>
      </w:r>
    </w:p>
    <w:p w14:paraId="73A8BCEB" w14:textId="77777777" w:rsidR="00522113" w:rsidRDefault="00B51388">
      <w:pPr>
        <w:numPr>
          <w:ilvl w:val="4"/>
          <w:numId w:val="69"/>
        </w:numPr>
      </w:pPr>
      <w:r>
        <w:rPr>
          <w:b/>
        </w:rPr>
        <w:t>Número PCDP</w:t>
      </w:r>
      <w:r>
        <w:t>: Campo que permite informar o número PCDP.</w:t>
      </w:r>
    </w:p>
    <w:p w14:paraId="2B64818D" w14:textId="77777777" w:rsidR="00522113" w:rsidRDefault="00B51388">
      <w:pPr>
        <w:numPr>
          <w:ilvl w:val="4"/>
          <w:numId w:val="69"/>
        </w:numPr>
      </w:pPr>
      <w:r>
        <w:rPr>
          <w:b/>
        </w:rPr>
        <w:t>Transporte Aéreo</w:t>
      </w:r>
      <w:r>
        <w:t>: Campo que permite in</w:t>
      </w:r>
      <w:r>
        <w:t>formar se houve a utilização ou não de transporte aéreo.</w:t>
      </w:r>
    </w:p>
    <w:p w14:paraId="49CAD391" w14:textId="77777777" w:rsidR="00522113" w:rsidRDefault="00B51388">
      <w:pPr>
        <w:numPr>
          <w:ilvl w:val="5"/>
          <w:numId w:val="69"/>
        </w:numPr>
      </w:pPr>
      <w:r>
        <w:rPr>
          <w:b/>
        </w:rPr>
        <w:t>Padrão</w:t>
      </w:r>
      <w:r>
        <w:t>: Desmarcado.</w:t>
      </w:r>
    </w:p>
    <w:p w14:paraId="0523373F" w14:textId="77777777" w:rsidR="00522113" w:rsidRDefault="00B51388">
      <w:pPr>
        <w:numPr>
          <w:ilvl w:val="4"/>
          <w:numId w:val="69"/>
        </w:numPr>
      </w:pPr>
      <w:r>
        <w:rPr>
          <w:b/>
        </w:rPr>
        <w:t>Local de Partida</w:t>
      </w:r>
      <w:r>
        <w:t>: Campo que permite informar o local de partida do transporte aéreo. Campo obrigatório.</w:t>
      </w:r>
    </w:p>
    <w:p w14:paraId="330B2FFF" w14:textId="77777777" w:rsidR="00522113" w:rsidRDefault="00B51388">
      <w:pPr>
        <w:numPr>
          <w:ilvl w:val="4"/>
          <w:numId w:val="69"/>
        </w:numPr>
      </w:pPr>
      <w:r>
        <w:rPr>
          <w:b/>
        </w:rPr>
        <w:t>Local de Chegada</w:t>
      </w:r>
      <w:r>
        <w:t>: Campo que permite informar o local de chegada do transpor</w:t>
      </w:r>
      <w:r>
        <w:t>te aéreo. Campo obrigatório.</w:t>
      </w:r>
    </w:p>
    <w:p w14:paraId="4F3D27BF" w14:textId="77777777" w:rsidR="00522113" w:rsidRDefault="00B51388">
      <w:pPr>
        <w:numPr>
          <w:ilvl w:val="4"/>
          <w:numId w:val="69"/>
        </w:numPr>
      </w:pPr>
      <w:r>
        <w:rPr>
          <w:b/>
        </w:rPr>
        <w:t>Transporte Marítimo</w:t>
      </w:r>
      <w:r>
        <w:t>: Campo que permite informar se houve a utilização ou não de transporte marítimo.</w:t>
      </w:r>
    </w:p>
    <w:p w14:paraId="782AA99E" w14:textId="77777777" w:rsidR="00522113" w:rsidRDefault="00B51388">
      <w:pPr>
        <w:numPr>
          <w:ilvl w:val="4"/>
          <w:numId w:val="69"/>
        </w:numPr>
      </w:pPr>
      <w:r>
        <w:rPr>
          <w:b/>
        </w:rPr>
        <w:t>Local de Partida</w:t>
      </w:r>
      <w:r>
        <w:t>: Campo que permite informar o local de partida do transporte marítimo. Campo obrigatório.</w:t>
      </w:r>
    </w:p>
    <w:p w14:paraId="17BA0D6F" w14:textId="77777777" w:rsidR="00522113" w:rsidRDefault="00B51388">
      <w:pPr>
        <w:numPr>
          <w:ilvl w:val="4"/>
          <w:numId w:val="69"/>
        </w:numPr>
      </w:pPr>
      <w:r>
        <w:rPr>
          <w:b/>
        </w:rPr>
        <w:t xml:space="preserve">Local de </w:t>
      </w:r>
      <w:r>
        <w:rPr>
          <w:b/>
        </w:rPr>
        <w:t>Chegada</w:t>
      </w:r>
      <w:r>
        <w:t>: Campo que permite informar o local de chegada do transporte marítimo. Campo obrigatório.</w:t>
      </w:r>
    </w:p>
    <w:p w14:paraId="57A218B0" w14:textId="77777777" w:rsidR="00522113" w:rsidRDefault="00B51388">
      <w:pPr>
        <w:numPr>
          <w:ilvl w:val="4"/>
          <w:numId w:val="69"/>
        </w:numPr>
      </w:pPr>
      <w:r>
        <w:rPr>
          <w:b/>
        </w:rPr>
        <w:t>Total de Diárias utilizadas</w:t>
      </w:r>
      <w:r>
        <w:t>: Apresenta o somatório de todos os números apresentados em Qtd. Diárias, tanto para Fiscais quanto para Colaboradores.</w:t>
      </w:r>
    </w:p>
    <w:p w14:paraId="009A0F14" w14:textId="77777777" w:rsidR="00522113" w:rsidRDefault="00B51388">
      <w:pPr>
        <w:numPr>
          <w:ilvl w:val="3"/>
          <w:numId w:val="69"/>
        </w:numPr>
      </w:pPr>
      <w:r>
        <w:rPr>
          <w:b/>
        </w:rPr>
        <w:t>Ações</w:t>
      </w:r>
      <w:r>
        <w:t>:</w:t>
      </w:r>
    </w:p>
    <w:p w14:paraId="31411E66" w14:textId="77777777" w:rsidR="00522113" w:rsidRDefault="00B51388">
      <w:pPr>
        <w:numPr>
          <w:ilvl w:val="4"/>
          <w:numId w:val="69"/>
        </w:numPr>
      </w:pPr>
      <w:r>
        <w:rPr>
          <w:b/>
        </w:rPr>
        <w:t>+ (I</w:t>
      </w:r>
      <w:r>
        <w:rPr>
          <w:b/>
        </w:rPr>
        <w:t>ncluir Rota)</w:t>
      </w:r>
      <w:r>
        <w:t>: Ao acionar esta opção, o sistema deverá incluir a possibilidade de inclusão de mais um Item na rota.</w:t>
      </w:r>
    </w:p>
    <w:p w14:paraId="2A38085F" w14:textId="77777777" w:rsidR="00522113" w:rsidRDefault="00B51388">
      <w:pPr>
        <w:numPr>
          <w:ilvl w:val="4"/>
          <w:numId w:val="69"/>
        </w:numPr>
      </w:pPr>
      <w:r>
        <w:rPr>
          <w:b/>
        </w:rPr>
        <w:t>- (Remover Rota)</w:t>
      </w:r>
      <w:r>
        <w:t>: Ao acionar esta opção, o sistema deverá remover o respectivo Item na rota.</w:t>
      </w:r>
    </w:p>
    <w:p w14:paraId="42A5F745" w14:textId="77777777" w:rsidR="00522113" w:rsidRDefault="00B51388">
      <w:pPr>
        <w:numPr>
          <w:ilvl w:val="4"/>
          <w:numId w:val="69"/>
        </w:numPr>
      </w:pPr>
      <w:r>
        <w:rPr>
          <w:b/>
        </w:rPr>
        <w:t>Inserir</w:t>
      </w:r>
      <w:r>
        <w:t>: Ao acionar esta opção, o sistema deverá</w:t>
      </w:r>
      <w:r>
        <w:t xml:space="preserve"> incluir os dados preenchidos de Fiscais que Realizaram a Fiscalização na tabela.</w:t>
      </w:r>
    </w:p>
    <w:p w14:paraId="740BF096" w14:textId="77777777" w:rsidR="00522113" w:rsidRDefault="00B51388">
      <w:pPr>
        <w:numPr>
          <w:ilvl w:val="3"/>
          <w:numId w:val="69"/>
        </w:numPr>
      </w:pPr>
      <w:r>
        <w:rPr>
          <w:b/>
        </w:rPr>
        <w:t>- Colaboradores (Adicionados)</w:t>
      </w:r>
    </w:p>
    <w:p w14:paraId="09199CD6" w14:textId="77777777" w:rsidR="00522113" w:rsidRDefault="00B51388">
      <w:pPr>
        <w:numPr>
          <w:ilvl w:val="4"/>
          <w:numId w:val="69"/>
        </w:numPr>
      </w:pPr>
      <w:r>
        <w:rPr>
          <w:b/>
        </w:rPr>
        <w:t>Função/Nome</w:t>
      </w:r>
      <w:r>
        <w:t>: Apresenta a função e o nome do Colaborador que realizou a Fiscalização. Campo somente leitura.</w:t>
      </w:r>
    </w:p>
    <w:p w14:paraId="36A27869" w14:textId="77777777" w:rsidR="00522113" w:rsidRDefault="00B51388">
      <w:pPr>
        <w:numPr>
          <w:ilvl w:val="4"/>
          <w:numId w:val="69"/>
        </w:numPr>
      </w:pPr>
      <w:r>
        <w:rPr>
          <w:b/>
        </w:rPr>
        <w:t>Qtd. Diárias</w:t>
      </w:r>
      <w:r>
        <w:t>: Apresenta a quantidade</w:t>
      </w:r>
      <w:r>
        <w:t xml:space="preserve"> de diárias utilizadas na Fiscalização pelo respectivo Colaborador. Campo somente leitura.</w:t>
      </w:r>
    </w:p>
    <w:p w14:paraId="11F2369A" w14:textId="77777777" w:rsidR="00522113" w:rsidRDefault="00B51388">
      <w:pPr>
        <w:numPr>
          <w:ilvl w:val="4"/>
          <w:numId w:val="69"/>
        </w:numPr>
      </w:pPr>
      <w:r>
        <w:rPr>
          <w:b/>
        </w:rPr>
        <w:t>Número PCDP</w:t>
      </w:r>
      <w:r>
        <w:t>: Apresenta o número PCDP. Campo somente leitura.</w:t>
      </w:r>
    </w:p>
    <w:p w14:paraId="14257F59" w14:textId="77777777" w:rsidR="00522113" w:rsidRDefault="00B51388">
      <w:pPr>
        <w:numPr>
          <w:ilvl w:val="4"/>
          <w:numId w:val="69"/>
        </w:numPr>
      </w:pPr>
      <w:r>
        <w:rPr>
          <w:b/>
        </w:rPr>
        <w:t>Transporte Aéreo</w:t>
      </w:r>
      <w:r>
        <w:t>: Apresenta se houve a utilização ou não de transporte aéreo. Campo somente leitura.</w:t>
      </w:r>
    </w:p>
    <w:p w14:paraId="7D934528" w14:textId="77777777" w:rsidR="00522113" w:rsidRDefault="00B51388">
      <w:pPr>
        <w:numPr>
          <w:ilvl w:val="5"/>
          <w:numId w:val="69"/>
        </w:numPr>
      </w:pPr>
      <w:r>
        <w:t>Opç</w:t>
      </w:r>
      <w:r>
        <w:t>ões: Sim ou Não.</w:t>
      </w:r>
    </w:p>
    <w:p w14:paraId="15D108D8" w14:textId="77777777" w:rsidR="00522113" w:rsidRDefault="00B51388">
      <w:pPr>
        <w:numPr>
          <w:ilvl w:val="4"/>
          <w:numId w:val="69"/>
        </w:numPr>
      </w:pPr>
      <w:r>
        <w:rPr>
          <w:b/>
        </w:rPr>
        <w:t>Transporte Marítimo</w:t>
      </w:r>
      <w:r>
        <w:t>: Apresenta se houve a utilização ou não de transporte marítimo. Campo somente leitura.</w:t>
      </w:r>
    </w:p>
    <w:p w14:paraId="0F4CFCF2" w14:textId="77777777" w:rsidR="00522113" w:rsidRDefault="00B51388">
      <w:pPr>
        <w:numPr>
          <w:ilvl w:val="5"/>
          <w:numId w:val="69"/>
        </w:numPr>
      </w:pPr>
      <w:r>
        <w:rPr>
          <w:b/>
        </w:rPr>
        <w:t>Opções</w:t>
      </w:r>
      <w:r>
        <w:t>: Sim ou Não.</w:t>
      </w:r>
    </w:p>
    <w:p w14:paraId="1790856A" w14:textId="77777777" w:rsidR="00522113" w:rsidRDefault="00B51388">
      <w:pPr>
        <w:numPr>
          <w:ilvl w:val="3"/>
          <w:numId w:val="69"/>
        </w:numPr>
      </w:pPr>
      <w:r>
        <w:rPr>
          <w:b/>
        </w:rPr>
        <w:t>Ações</w:t>
      </w:r>
      <w:r>
        <w:t>:</w:t>
      </w:r>
    </w:p>
    <w:p w14:paraId="1E5B0183" w14:textId="77777777" w:rsidR="00522113" w:rsidRDefault="00B51388">
      <w:pPr>
        <w:numPr>
          <w:ilvl w:val="4"/>
          <w:numId w:val="69"/>
        </w:numPr>
      </w:pPr>
      <w:r>
        <w:rPr>
          <w:b/>
        </w:rPr>
        <w:t>Alterar Colaborador</w:t>
      </w:r>
      <w:r>
        <w:t>: Ao acionar esta opção, o sistema deverá permitir ao usuário a alteração dos dados do</w:t>
      </w:r>
      <w:r>
        <w:t xml:space="preserve"> Colaborador que realizou a Fiscalização.</w:t>
      </w:r>
    </w:p>
    <w:p w14:paraId="2455B570" w14:textId="77777777" w:rsidR="00522113" w:rsidRDefault="00B51388">
      <w:pPr>
        <w:numPr>
          <w:ilvl w:val="4"/>
          <w:numId w:val="69"/>
        </w:numPr>
      </w:pPr>
      <w:r>
        <w:rPr>
          <w:b/>
        </w:rPr>
        <w:t>Excluir Colaborador</w:t>
      </w:r>
      <w:r>
        <w:t>: Ao acionar esta opção, o sistema deverá apresentar mensagem de confirmação e ao confirmar, deverá ser excluído os dados do Colaborador que realizou a Fiscalização.</w:t>
      </w:r>
    </w:p>
    <w:p w14:paraId="071E6208" w14:textId="77777777" w:rsidR="00522113" w:rsidRDefault="00B51388">
      <w:pPr>
        <w:numPr>
          <w:ilvl w:val="5"/>
          <w:numId w:val="69"/>
        </w:numPr>
      </w:pPr>
      <w:r>
        <w:t xml:space="preserve">Mensagem: "Tem certeza que </w:t>
      </w:r>
      <w:r>
        <w:t>deseja remover este registro?".</w:t>
      </w:r>
    </w:p>
    <w:p w14:paraId="33A3864D" w14:textId="77777777" w:rsidR="00522113" w:rsidRDefault="00B51388">
      <w:pPr>
        <w:numPr>
          <w:ilvl w:val="4"/>
          <w:numId w:val="69"/>
        </w:numPr>
      </w:pPr>
      <w:r>
        <w:rPr>
          <w:b/>
        </w:rPr>
        <w:t>Salvar</w:t>
      </w:r>
      <w:r>
        <w:t>: Ao acionar esta opção, o sistema deverá salvar os dados preenchidos nas abas.</w:t>
      </w:r>
    </w:p>
    <w:p w14:paraId="2364170F" w14:textId="77777777" w:rsidR="00522113" w:rsidRDefault="00B51388">
      <w:pPr>
        <w:numPr>
          <w:ilvl w:val="4"/>
          <w:numId w:val="69"/>
        </w:numPr>
      </w:pPr>
      <w:r>
        <w:rPr>
          <w:b/>
        </w:rPr>
        <w:t>Concluir Fiscalização</w:t>
      </w:r>
      <w:r>
        <w:t>: Ao acionar esta opção, o sistema deverá apresentar mensagem, e ao ser confirmado, concluir o preenchimento da fisca</w:t>
      </w:r>
      <w:r>
        <w:t>lização.</w:t>
      </w:r>
    </w:p>
    <w:p w14:paraId="51D5612E" w14:textId="77777777" w:rsidR="00522113" w:rsidRDefault="00B51388">
      <w:pPr>
        <w:numPr>
          <w:ilvl w:val="5"/>
          <w:numId w:val="69"/>
        </w:numPr>
      </w:pPr>
      <w:r>
        <w:rPr>
          <w:b/>
        </w:rPr>
        <w:t>Mensagem</w:t>
      </w:r>
      <w:r>
        <w:t>: "Deseja concluir a fiscalização? Após a conclusão não será mais permitido alterar suas informações."</w:t>
      </w:r>
    </w:p>
    <w:p w14:paraId="01FE0D89" w14:textId="77777777" w:rsidR="00522113" w:rsidRDefault="00B51388">
      <w:pPr>
        <w:numPr>
          <w:ilvl w:val="4"/>
          <w:numId w:val="69"/>
        </w:numPr>
      </w:pPr>
      <w:r>
        <w:rPr>
          <w:b/>
        </w:rPr>
        <w:lastRenderedPageBreak/>
        <w:t>Voltar</w:t>
      </w:r>
      <w:r>
        <w:t xml:space="preserve">: Ao acionar esta opção, o sistema deverá direcionar o usuário para a tela de pesquisa de Atividades Programadas ou Fiscalizações </w:t>
      </w:r>
      <w:r>
        <w:t>Cadastradas, conforme de onde o usuário iniciou o fluxo.</w:t>
      </w:r>
    </w:p>
    <w:p w14:paraId="0A5A02DC" w14:textId="77777777" w:rsidR="00522113" w:rsidRDefault="00522113">
      <w:pPr>
        <w:ind w:left="1440"/>
      </w:pPr>
    </w:p>
    <w:p w14:paraId="3A2C6D58" w14:textId="77777777" w:rsidR="00522113" w:rsidRDefault="00B51388">
      <w:r>
        <w:rPr>
          <w:b/>
        </w:rPr>
        <w:t xml:space="preserve">Tela - Execução da Fiscalização </w:t>
      </w:r>
    </w:p>
    <w:p w14:paraId="556B9503" w14:textId="77777777" w:rsidR="00522113" w:rsidRDefault="00B51388">
      <w:r>
        <w:rPr>
          <w:noProof/>
        </w:rPr>
        <w:drawing>
          <wp:inline distT="0" distB="0" distL="0" distR="0" wp14:anchorId="37C51F93" wp14:editId="20591EB3">
            <wp:extent cx="5991225" cy="638175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png"/>
                    <pic:cNvPicPr/>
                  </pic:nvPicPr>
                  <pic:blipFill>
                    <a:blip r:embed="rId382" cstate="print"/>
                    <a:stretch>
                      <a:fillRect/>
                    </a:stretch>
                  </pic:blipFill>
                  <pic:spPr>
                    <a:xfrm>
                      <a:off x="0" y="0"/>
                      <a:ext cx="5991225" cy="6381750"/>
                    </a:xfrm>
                    <a:prstGeom prst="rect">
                      <a:avLst/>
                    </a:prstGeom>
                  </pic:spPr>
                </pic:pic>
              </a:graphicData>
            </a:graphic>
          </wp:inline>
        </w:drawing>
      </w:r>
    </w:p>
    <w:p w14:paraId="1B406CA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83">
        <w:r>
          <w:rPr>
            <w:rFonts w:ascii="Tahoma" w:eastAsia="Tahoma" w:hAnsi="Tahoma" w:cs="Tahoma"/>
            <w:i/>
            <w:color w:val="6666FF"/>
          </w:rPr>
          <w:t>Easily create EPub books</w:t>
        </w:r>
      </w:hyperlink>
    </w:p>
    <w:p w14:paraId="1195375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69" w:name="_topic_Observacoes2"/>
      <w:bookmarkEnd w:id="169"/>
      <w:r>
        <w:rPr>
          <w:rFonts w:ascii="Tahoma" w:eastAsia="Tahoma" w:hAnsi="Tahoma" w:cs="Tahoma"/>
          <w:i/>
          <w:color w:val="243F60"/>
          <w:sz w:val="22"/>
        </w:rPr>
        <w:t>Observações</w:t>
      </w:r>
    </w:p>
    <w:p w14:paraId="24788A9A" w14:textId="77777777" w:rsidR="00522113" w:rsidRDefault="00B51388">
      <w:r>
        <w:t>Na aba "</w:t>
      </w:r>
      <w:hyperlink w:anchor="_topic_Observacoes2">
        <w:r>
          <w:rPr>
            <w:rStyle w:val="Hyperlink"/>
          </w:rPr>
          <w:t>Observações</w:t>
        </w:r>
      </w:hyperlink>
      <w:r>
        <w:t>", o</w:t>
      </w:r>
      <w:r>
        <w:t xml:space="preserve"> usuário poderá informar alguma observação. </w:t>
      </w:r>
    </w:p>
    <w:p w14:paraId="3F69FDCD" w14:textId="77777777" w:rsidR="00522113" w:rsidRDefault="00522113"/>
    <w:p w14:paraId="603A82BA" w14:textId="77777777" w:rsidR="00522113" w:rsidRDefault="00B51388">
      <w:r>
        <w:rPr>
          <w:b/>
        </w:rPr>
        <w:t xml:space="preserve">Detalhamento de Campo - Observação </w:t>
      </w:r>
    </w:p>
    <w:p w14:paraId="3FB610EE" w14:textId="77777777" w:rsidR="00522113" w:rsidRDefault="00B51388">
      <w:pPr>
        <w:numPr>
          <w:ilvl w:val="1"/>
          <w:numId w:val="69"/>
        </w:numPr>
      </w:pPr>
      <w:r>
        <w:rPr>
          <w:b/>
        </w:rPr>
        <w:t>Unidade</w:t>
      </w:r>
      <w:r>
        <w:t>: Apresenta a unidade do Bem. Somente leitura.</w:t>
      </w:r>
    </w:p>
    <w:p w14:paraId="46B461DD" w14:textId="77777777" w:rsidR="00522113" w:rsidRDefault="00B51388">
      <w:pPr>
        <w:numPr>
          <w:ilvl w:val="1"/>
          <w:numId w:val="69"/>
        </w:numPr>
      </w:pPr>
      <w:r>
        <w:rPr>
          <w:b/>
        </w:rPr>
        <w:t>Tipo de Fiscalização</w:t>
      </w:r>
      <w:r>
        <w:t>: Apresenta o tipo da Fiscalização, podendo ser Eventual ou Planejada. Somente leitura.</w:t>
      </w:r>
    </w:p>
    <w:p w14:paraId="111B283D" w14:textId="77777777" w:rsidR="00522113" w:rsidRDefault="00B51388">
      <w:pPr>
        <w:numPr>
          <w:ilvl w:val="1"/>
          <w:numId w:val="69"/>
        </w:numPr>
      </w:pPr>
      <w:r>
        <w:rPr>
          <w:b/>
        </w:rPr>
        <w:t>Tipo de Ação</w:t>
      </w:r>
      <w:r>
        <w:t>: Apresenta o tipo de ação, podendo ser Bem ou Atividade. Somente leitura.</w:t>
      </w:r>
    </w:p>
    <w:p w14:paraId="59E3748A" w14:textId="77777777" w:rsidR="00522113" w:rsidRDefault="00B51388">
      <w:pPr>
        <w:numPr>
          <w:ilvl w:val="1"/>
          <w:numId w:val="69"/>
        </w:numPr>
      </w:pPr>
      <w:r>
        <w:rPr>
          <w:b/>
        </w:rPr>
        <w:t>Diárias Estimadas</w:t>
      </w:r>
      <w:r>
        <w:t>: Apresenta a quantidade de diárias estimadas para a fiscalização. Somente leitura.</w:t>
      </w:r>
    </w:p>
    <w:p w14:paraId="05FABDCF" w14:textId="77777777" w:rsidR="00522113" w:rsidRDefault="00B51388">
      <w:pPr>
        <w:numPr>
          <w:ilvl w:val="1"/>
          <w:numId w:val="69"/>
        </w:numPr>
      </w:pPr>
      <w:r>
        <w:rPr>
          <w:b/>
        </w:rPr>
        <w:lastRenderedPageBreak/>
        <w:t>Código IPHAN</w:t>
      </w:r>
      <w:r>
        <w:t>: Apresenta o código do IPHAN para o Bem da fiscalização. Somente le</w:t>
      </w:r>
      <w:r>
        <w:t>itura.</w:t>
      </w:r>
    </w:p>
    <w:p w14:paraId="7F506259" w14:textId="77777777" w:rsidR="00522113" w:rsidRDefault="00B51388">
      <w:pPr>
        <w:numPr>
          <w:ilvl w:val="1"/>
          <w:numId w:val="69"/>
        </w:numPr>
      </w:pPr>
      <w:r>
        <w:rPr>
          <w:b/>
        </w:rPr>
        <w:t>Identificação</w:t>
      </w:r>
      <w:r>
        <w:t xml:space="preserve"> </w:t>
      </w:r>
      <w:r>
        <w:rPr>
          <w:b/>
        </w:rPr>
        <w:t>do Bem</w:t>
      </w:r>
      <w:r>
        <w:t>: Apresenta o nome do Bem da fiscalização. Somente leitura.</w:t>
      </w:r>
    </w:p>
    <w:p w14:paraId="49D9DA5B" w14:textId="77777777" w:rsidR="00522113" w:rsidRDefault="00B51388">
      <w:pPr>
        <w:numPr>
          <w:ilvl w:val="1"/>
          <w:numId w:val="69"/>
        </w:numPr>
      </w:pPr>
      <w:r>
        <w:rPr>
          <w:b/>
        </w:rPr>
        <w:t>Aba Observações</w:t>
      </w:r>
    </w:p>
    <w:p w14:paraId="459AAFCC" w14:textId="77777777" w:rsidR="00522113" w:rsidRDefault="00B51388">
      <w:pPr>
        <w:numPr>
          <w:ilvl w:val="2"/>
          <w:numId w:val="69"/>
        </w:numPr>
      </w:pPr>
      <w:r>
        <w:rPr>
          <w:b/>
        </w:rPr>
        <w:t>Observações</w:t>
      </w:r>
      <w:r>
        <w:t>: Campo que permite informar observações sobre a fiscalização ao Bem. Hint: "Informe as observações".</w:t>
      </w:r>
    </w:p>
    <w:p w14:paraId="5A56FDAC" w14:textId="77777777" w:rsidR="00522113" w:rsidRDefault="00B51388">
      <w:pPr>
        <w:numPr>
          <w:ilvl w:val="2"/>
          <w:numId w:val="69"/>
        </w:numPr>
      </w:pPr>
      <w:r>
        <w:rPr>
          <w:b/>
        </w:rPr>
        <w:t>Ações</w:t>
      </w:r>
      <w:r>
        <w:t>:</w:t>
      </w:r>
    </w:p>
    <w:p w14:paraId="564EA426" w14:textId="77777777" w:rsidR="00522113" w:rsidRDefault="00B51388">
      <w:pPr>
        <w:numPr>
          <w:ilvl w:val="3"/>
          <w:numId w:val="69"/>
        </w:numPr>
      </w:pPr>
      <w:r>
        <w:rPr>
          <w:b/>
        </w:rPr>
        <w:t>Salvar</w:t>
      </w:r>
      <w:r>
        <w:t xml:space="preserve">: Ao acionar esta </w:t>
      </w:r>
      <w:r>
        <w:t>opção, o sistema deverá salvar os dados preenchidos nas abas.</w:t>
      </w:r>
    </w:p>
    <w:p w14:paraId="21FC1887" w14:textId="77777777" w:rsidR="00522113" w:rsidRDefault="00B51388">
      <w:pPr>
        <w:numPr>
          <w:ilvl w:val="3"/>
          <w:numId w:val="69"/>
        </w:numPr>
      </w:pPr>
      <w:r>
        <w:rPr>
          <w:b/>
        </w:rPr>
        <w:t>Concluir</w:t>
      </w:r>
      <w:r>
        <w:t xml:space="preserve"> </w:t>
      </w:r>
      <w:r>
        <w:rPr>
          <w:b/>
        </w:rPr>
        <w:t>Fiscalização</w:t>
      </w:r>
      <w:r>
        <w:t>: Ao acionar esta opção, o sistema deverá apresentar mensagem, e ao ser confirmado, concluir o preenchimento da fiscalização.</w:t>
      </w:r>
    </w:p>
    <w:p w14:paraId="5F45BAE6" w14:textId="77777777" w:rsidR="00522113" w:rsidRDefault="00B51388">
      <w:pPr>
        <w:numPr>
          <w:ilvl w:val="4"/>
          <w:numId w:val="69"/>
        </w:numPr>
      </w:pPr>
      <w:r>
        <w:rPr>
          <w:b/>
        </w:rPr>
        <w:t>Mensagem</w:t>
      </w:r>
      <w:r>
        <w:t xml:space="preserve">: "Deseja concluir a </w:t>
      </w:r>
      <w:r>
        <w:t>fiscalização? Após a conclusão não será mais permitido alterar suas informações."</w:t>
      </w:r>
    </w:p>
    <w:p w14:paraId="111FEAD1" w14:textId="77777777" w:rsidR="00522113" w:rsidRDefault="00B51388">
      <w:pPr>
        <w:numPr>
          <w:ilvl w:val="3"/>
          <w:numId w:val="69"/>
        </w:numPr>
      </w:pPr>
      <w:r>
        <w:rPr>
          <w:b/>
        </w:rPr>
        <w:t>Voltar</w:t>
      </w:r>
      <w:r>
        <w:t>: Ao acionar esta opção, o sistema deverá direcionar o usuário para a tela de pesquisa de Atividades Programadas ou Fiscalizações Cadastradas, conforme de onde o usuári</w:t>
      </w:r>
      <w:r>
        <w:t>o iniciou o fluxo.</w:t>
      </w:r>
    </w:p>
    <w:p w14:paraId="107FFE90" w14:textId="77777777" w:rsidR="00522113" w:rsidRDefault="00B51388">
      <w:r>
        <w:rPr>
          <w:b/>
        </w:rPr>
        <w:t>Tela - Observação</w:t>
      </w:r>
    </w:p>
    <w:p w14:paraId="19559B5A" w14:textId="77777777" w:rsidR="00522113" w:rsidRDefault="00B51388">
      <w:r>
        <w:rPr>
          <w:noProof/>
        </w:rPr>
        <w:drawing>
          <wp:inline distT="0" distB="0" distL="0" distR="0" wp14:anchorId="15FB79C5" wp14:editId="6B7B2BA4">
            <wp:extent cx="5991225" cy="2343150"/>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png"/>
                    <pic:cNvPicPr/>
                  </pic:nvPicPr>
                  <pic:blipFill>
                    <a:blip r:embed="rId384" cstate="print"/>
                    <a:stretch>
                      <a:fillRect/>
                    </a:stretch>
                  </pic:blipFill>
                  <pic:spPr>
                    <a:xfrm>
                      <a:off x="0" y="0"/>
                      <a:ext cx="5991225" cy="2343150"/>
                    </a:xfrm>
                    <a:prstGeom prst="rect">
                      <a:avLst/>
                    </a:prstGeom>
                  </pic:spPr>
                </pic:pic>
              </a:graphicData>
            </a:graphic>
          </wp:inline>
        </w:drawing>
      </w:r>
    </w:p>
    <w:p w14:paraId="043598A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85">
        <w:r>
          <w:rPr>
            <w:rFonts w:ascii="Tahoma" w:eastAsia="Tahoma" w:hAnsi="Tahoma" w:cs="Tahoma"/>
            <w:i/>
            <w:color w:val="6666FF"/>
          </w:rPr>
          <w:t>Create help files for the Qt Help Framework</w:t>
        </w:r>
      </w:hyperlink>
    </w:p>
    <w:p w14:paraId="172DE0B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70" w:name="_topic_Fotos2"/>
      <w:bookmarkEnd w:id="170"/>
      <w:r>
        <w:rPr>
          <w:rFonts w:ascii="Tahoma" w:eastAsia="Tahoma" w:hAnsi="Tahoma" w:cs="Tahoma"/>
          <w:i/>
          <w:color w:val="243F60"/>
          <w:sz w:val="22"/>
        </w:rPr>
        <w:t>Fotos</w:t>
      </w:r>
    </w:p>
    <w:p w14:paraId="5611853F" w14:textId="77777777" w:rsidR="00522113" w:rsidRDefault="00B51388">
      <w:r>
        <w:t>Na aba "</w:t>
      </w:r>
      <w:hyperlink w:anchor="_topic_ExecucaodaFiscalizacao1">
        <w:r>
          <w:rPr>
            <w:rStyle w:val="Hyperlink"/>
          </w:rPr>
          <w:t>Execução da Fiscalização</w:t>
        </w:r>
      </w:hyperlink>
      <w:r>
        <w:t xml:space="preserve">", o usuário poderá executar as Fiscalização. </w:t>
      </w:r>
    </w:p>
    <w:p w14:paraId="79319C66" w14:textId="77777777" w:rsidR="00522113" w:rsidRDefault="00522113"/>
    <w:p w14:paraId="7F49DF13" w14:textId="77777777" w:rsidR="00522113" w:rsidRDefault="00B51388">
      <w:r>
        <w:rPr>
          <w:b/>
        </w:rPr>
        <w:t xml:space="preserve">Detalhamento de Campo - Execução da Fiscalização </w:t>
      </w:r>
    </w:p>
    <w:p w14:paraId="4FFFDD01" w14:textId="77777777" w:rsidR="00522113" w:rsidRDefault="00B51388">
      <w:pPr>
        <w:numPr>
          <w:ilvl w:val="1"/>
          <w:numId w:val="69"/>
        </w:numPr>
      </w:pPr>
      <w:r>
        <w:rPr>
          <w:b/>
        </w:rPr>
        <w:t>Unidade</w:t>
      </w:r>
      <w:r>
        <w:t>: Apresenta a unidade do Bem. Somente leitura.</w:t>
      </w:r>
    </w:p>
    <w:p w14:paraId="25CE4801" w14:textId="77777777" w:rsidR="00522113" w:rsidRDefault="00B51388">
      <w:pPr>
        <w:numPr>
          <w:ilvl w:val="1"/>
          <w:numId w:val="69"/>
        </w:numPr>
      </w:pPr>
      <w:r>
        <w:rPr>
          <w:b/>
        </w:rPr>
        <w:t>Tipo de Fiscalização</w:t>
      </w:r>
      <w:r>
        <w:t>: Apresenta o tipo da Fiscalização, poden</w:t>
      </w:r>
      <w:r>
        <w:t>do ser Eventual ou Planejada. Somente leitura.</w:t>
      </w:r>
    </w:p>
    <w:p w14:paraId="75AD23A1" w14:textId="77777777" w:rsidR="00522113" w:rsidRDefault="00B51388">
      <w:pPr>
        <w:numPr>
          <w:ilvl w:val="1"/>
          <w:numId w:val="69"/>
        </w:numPr>
      </w:pPr>
      <w:r>
        <w:rPr>
          <w:b/>
        </w:rPr>
        <w:t>Tipo de Ação</w:t>
      </w:r>
      <w:r>
        <w:t>: Apresenta o tipo de ação, podendo ser Bem ou Atividade. Somente leitura.</w:t>
      </w:r>
    </w:p>
    <w:p w14:paraId="0E3CCC74" w14:textId="77777777" w:rsidR="00522113" w:rsidRDefault="00B51388">
      <w:pPr>
        <w:numPr>
          <w:ilvl w:val="1"/>
          <w:numId w:val="69"/>
        </w:numPr>
      </w:pPr>
      <w:r>
        <w:rPr>
          <w:b/>
        </w:rPr>
        <w:t>Diárias Estimadas</w:t>
      </w:r>
      <w:r>
        <w:t>: Apresenta a quantidade de diárias estimadas para a fiscalização. Somente leitura.</w:t>
      </w:r>
    </w:p>
    <w:p w14:paraId="4D7C4672" w14:textId="77777777" w:rsidR="00522113" w:rsidRDefault="00B51388">
      <w:pPr>
        <w:numPr>
          <w:ilvl w:val="1"/>
          <w:numId w:val="69"/>
        </w:numPr>
      </w:pPr>
      <w:r>
        <w:rPr>
          <w:b/>
        </w:rPr>
        <w:t>Código IPHAN</w:t>
      </w:r>
      <w:r>
        <w:t>: Apresen</w:t>
      </w:r>
      <w:r>
        <w:t>ta o código do IPHAN para o Bem da fiscalização. Somente leitura.</w:t>
      </w:r>
    </w:p>
    <w:p w14:paraId="33A7681E" w14:textId="77777777" w:rsidR="00522113" w:rsidRDefault="00B51388">
      <w:pPr>
        <w:numPr>
          <w:ilvl w:val="1"/>
          <w:numId w:val="69"/>
        </w:numPr>
      </w:pPr>
      <w:r>
        <w:rPr>
          <w:b/>
        </w:rPr>
        <w:t>Identificação</w:t>
      </w:r>
      <w:r>
        <w:t xml:space="preserve"> </w:t>
      </w:r>
      <w:r>
        <w:rPr>
          <w:b/>
        </w:rPr>
        <w:t>do Bem</w:t>
      </w:r>
      <w:r>
        <w:t>: Apresenta o nome do Bem da fiscalização. Somente leitura.</w:t>
      </w:r>
    </w:p>
    <w:p w14:paraId="38522589" w14:textId="77777777" w:rsidR="00522113" w:rsidRDefault="00B51388">
      <w:pPr>
        <w:numPr>
          <w:ilvl w:val="1"/>
          <w:numId w:val="69"/>
        </w:numPr>
      </w:pPr>
      <w:r>
        <w:rPr>
          <w:b/>
        </w:rPr>
        <w:t>Aba Fotos</w:t>
      </w:r>
    </w:p>
    <w:p w14:paraId="4276BC0E" w14:textId="77777777" w:rsidR="00522113" w:rsidRDefault="00B51388">
      <w:pPr>
        <w:numPr>
          <w:ilvl w:val="2"/>
          <w:numId w:val="69"/>
        </w:numPr>
      </w:pPr>
      <w:r>
        <w:rPr>
          <w:b/>
        </w:rPr>
        <w:t>Pesquisar</w:t>
      </w:r>
      <w:r>
        <w:t>: Campo que permite informar uma foto para ser adicionada a fiscalização.</w:t>
      </w:r>
    </w:p>
    <w:p w14:paraId="60194345" w14:textId="77777777" w:rsidR="00522113" w:rsidRDefault="00B51388">
      <w:pPr>
        <w:numPr>
          <w:ilvl w:val="2"/>
          <w:numId w:val="69"/>
        </w:numPr>
      </w:pPr>
      <w:r>
        <w:rPr>
          <w:b/>
        </w:rPr>
        <w:t>Fotos</w:t>
      </w:r>
    </w:p>
    <w:p w14:paraId="44369445" w14:textId="77777777" w:rsidR="00522113" w:rsidRDefault="00B51388">
      <w:pPr>
        <w:numPr>
          <w:ilvl w:val="3"/>
          <w:numId w:val="69"/>
        </w:numPr>
      </w:pPr>
      <w:r>
        <w:rPr>
          <w:b/>
        </w:rPr>
        <w:t>Bem</w:t>
      </w:r>
      <w:r>
        <w:t xml:space="preserve">: </w:t>
      </w:r>
      <w:r>
        <w:t>Lista os Bens Fiscalizados, para que seja informado para qual Bem a foto pertence. Campo obrigatório.</w:t>
      </w:r>
    </w:p>
    <w:p w14:paraId="7CE2EB9C" w14:textId="77777777" w:rsidR="00522113" w:rsidRDefault="00B51388">
      <w:pPr>
        <w:numPr>
          <w:ilvl w:val="4"/>
          <w:numId w:val="69"/>
        </w:numPr>
      </w:pPr>
      <w:r>
        <w:t>Opções: Todos os Bens Fiscalizados da fiscalização.</w:t>
      </w:r>
    </w:p>
    <w:p w14:paraId="2875C9FE" w14:textId="77777777" w:rsidR="00522113" w:rsidRDefault="00B51388">
      <w:pPr>
        <w:numPr>
          <w:ilvl w:val="3"/>
          <w:numId w:val="69"/>
        </w:numPr>
      </w:pPr>
      <w:r>
        <w:rPr>
          <w:b/>
        </w:rPr>
        <w:t>Data</w:t>
      </w:r>
      <w:r>
        <w:t xml:space="preserve"> / </w:t>
      </w:r>
      <w:r>
        <w:rPr>
          <w:b/>
        </w:rPr>
        <w:t>Hora</w:t>
      </w:r>
      <w:r>
        <w:t>: Permite o usuário a informar a data e hora da foto. Campo obrigatório.</w:t>
      </w:r>
    </w:p>
    <w:p w14:paraId="49D2D4BD" w14:textId="77777777" w:rsidR="00522113" w:rsidRDefault="00B51388">
      <w:pPr>
        <w:numPr>
          <w:ilvl w:val="4"/>
          <w:numId w:val="69"/>
        </w:numPr>
      </w:pPr>
      <w:r>
        <w:t>Máscara: DD/MM/AAA</w:t>
      </w:r>
      <w:r>
        <w:t>A HH:MM</w:t>
      </w:r>
    </w:p>
    <w:p w14:paraId="38382ABB" w14:textId="77777777" w:rsidR="00522113" w:rsidRDefault="00B51388">
      <w:pPr>
        <w:numPr>
          <w:ilvl w:val="3"/>
          <w:numId w:val="69"/>
        </w:numPr>
      </w:pPr>
      <w:r>
        <w:rPr>
          <w:b/>
        </w:rPr>
        <w:t>Nome da foto</w:t>
      </w:r>
      <w:r>
        <w:t>: Campo que permite informar o nome da foto. Campo obrigatório.</w:t>
      </w:r>
    </w:p>
    <w:p w14:paraId="5DCC1A21" w14:textId="77777777" w:rsidR="00522113" w:rsidRDefault="00B51388">
      <w:pPr>
        <w:numPr>
          <w:ilvl w:val="3"/>
          <w:numId w:val="69"/>
        </w:numPr>
      </w:pPr>
      <w:r>
        <w:rPr>
          <w:b/>
        </w:rPr>
        <w:t>Comentário</w:t>
      </w:r>
      <w:r>
        <w:t xml:space="preserve">: Campo que permite informar o comentário da foto. Campo </w:t>
      </w:r>
      <w:r>
        <w:lastRenderedPageBreak/>
        <w:t>obrigatório.</w:t>
      </w:r>
    </w:p>
    <w:p w14:paraId="7A1347CA" w14:textId="77777777" w:rsidR="00522113" w:rsidRDefault="00B51388">
      <w:pPr>
        <w:numPr>
          <w:ilvl w:val="2"/>
          <w:numId w:val="69"/>
        </w:numPr>
      </w:pPr>
      <w:r>
        <w:rPr>
          <w:b/>
        </w:rPr>
        <w:t>Ações</w:t>
      </w:r>
      <w:r>
        <w:t>:</w:t>
      </w:r>
    </w:p>
    <w:p w14:paraId="50B60E7D" w14:textId="77777777" w:rsidR="00522113" w:rsidRDefault="00B51388">
      <w:pPr>
        <w:numPr>
          <w:ilvl w:val="3"/>
          <w:numId w:val="69"/>
        </w:numPr>
      </w:pPr>
      <w:r>
        <w:rPr>
          <w:b/>
        </w:rPr>
        <w:t>+Salvar Fotos</w:t>
      </w:r>
      <w:r>
        <w:t xml:space="preserve">: Ao acionar esta opção, o sistema grava somente as fotos incluídas, na </w:t>
      </w:r>
      <w:r>
        <w:t>Fiscalização.</w:t>
      </w:r>
    </w:p>
    <w:p w14:paraId="73569FDB" w14:textId="77777777" w:rsidR="00522113" w:rsidRDefault="00B51388">
      <w:pPr>
        <w:numPr>
          <w:ilvl w:val="3"/>
          <w:numId w:val="69"/>
        </w:numPr>
      </w:pPr>
      <w:r>
        <w:rPr>
          <w:b/>
        </w:rPr>
        <w:t>+Fotos</w:t>
      </w:r>
      <w:r>
        <w:t>: Ao acionar esta opção, o sistema permite selecionar múltiplas fotos para serem adicionadas a Fiscalização.</w:t>
      </w:r>
    </w:p>
    <w:p w14:paraId="5D3F9B94" w14:textId="77777777" w:rsidR="00522113" w:rsidRDefault="00B51388">
      <w:pPr>
        <w:numPr>
          <w:ilvl w:val="4"/>
          <w:numId w:val="69"/>
        </w:numPr>
      </w:pPr>
      <w:r>
        <w:t>A aba Fotos apenas deverá ser exibida após o usuário salvar a primeira vez a Fiscalização com todos os dados obrigatórios preen</w:t>
      </w:r>
      <w:r>
        <w:t>chidos em todas as abas anteriores.</w:t>
      </w:r>
    </w:p>
    <w:p w14:paraId="6C4062E4" w14:textId="77777777" w:rsidR="00522113" w:rsidRDefault="00B51388">
      <w:pPr>
        <w:numPr>
          <w:ilvl w:val="3"/>
          <w:numId w:val="69"/>
        </w:numPr>
      </w:pPr>
      <w:r>
        <w:rPr>
          <w:b/>
        </w:rPr>
        <w:t>Salvar</w:t>
      </w:r>
      <w:r>
        <w:t>: Ao acionar esta opção, o sistema deverá salvar os dados preenchidos nas abas.</w:t>
      </w:r>
    </w:p>
    <w:p w14:paraId="7D1EB4C5" w14:textId="77777777" w:rsidR="00522113" w:rsidRDefault="00B51388">
      <w:pPr>
        <w:numPr>
          <w:ilvl w:val="4"/>
          <w:numId w:val="69"/>
        </w:numPr>
      </w:pPr>
      <w:r>
        <w:t>Ao salvar uma Fiscalização, o sistema deverá criar uma Fiscalização única para cada Imóvel listado em Imóveis Fiscalizados na aba Imóv</w:t>
      </w:r>
      <w:r>
        <w:t>eis Fiscalizados onde o respectivo Imóvel tenha em suas respostas igual a Sim para Irregularidades Encontradas ou Não para Em conformidade com o projeto aprovado ou Sim para Danos. O sistema irá replicar os dados cadastrados da atual Fiscalização para as d</w:t>
      </w:r>
      <w:r>
        <w:t xml:space="preserve">emais, deixando a situação igual a Não Concluída e gerando um novo código para cada Fiscalização conforme regra atual do sistema. A exceção são as fotos na aba Fotos que deverão ir para a Fiscalização do respectivo Bem conforme selecionado para cada Foto. </w:t>
      </w:r>
      <w:r>
        <w:t>Ao realizar a criação de cada Fiscalização individual, o sistema deverá apresentar o direcionamento de cada uma na aba Constatações na ação Executar Fiscalização.</w:t>
      </w:r>
    </w:p>
    <w:p w14:paraId="1E09D1CB" w14:textId="77777777" w:rsidR="00522113" w:rsidRDefault="00B51388">
      <w:pPr>
        <w:numPr>
          <w:ilvl w:val="3"/>
          <w:numId w:val="69"/>
        </w:numPr>
      </w:pPr>
      <w:r>
        <w:rPr>
          <w:b/>
        </w:rPr>
        <w:t>Concluir Fiscalização</w:t>
      </w:r>
      <w:r>
        <w:t xml:space="preserve">: Ao acionar esta opção, o sistema deverá apresentar mensagem, e ao ser </w:t>
      </w:r>
      <w:r>
        <w:t>confirmado, concluir o preenchimento da fiscalização.</w:t>
      </w:r>
    </w:p>
    <w:p w14:paraId="79C225B2" w14:textId="77777777" w:rsidR="00522113" w:rsidRDefault="00B51388">
      <w:pPr>
        <w:numPr>
          <w:ilvl w:val="4"/>
          <w:numId w:val="69"/>
        </w:numPr>
      </w:pPr>
      <w:r>
        <w:rPr>
          <w:b/>
        </w:rPr>
        <w:t>Mensagem</w:t>
      </w:r>
      <w:r>
        <w:t>: "Deseja concluir a fiscalização? Após a conclusão não será mais permitido alterar suas informações."</w:t>
      </w:r>
    </w:p>
    <w:p w14:paraId="282D0C69" w14:textId="77777777" w:rsidR="00522113" w:rsidRDefault="00B51388">
      <w:pPr>
        <w:numPr>
          <w:ilvl w:val="4"/>
          <w:numId w:val="69"/>
        </w:numPr>
      </w:pPr>
      <w:r>
        <w:t>O sistema não deverá permitir salvar ou concluir uma fiscalização sem que haja o preenchime</w:t>
      </w:r>
      <w:r>
        <w:t>nto de todos os campos obrigatórios de todas as abas.</w:t>
      </w:r>
    </w:p>
    <w:p w14:paraId="6341DD9A" w14:textId="77777777" w:rsidR="00522113" w:rsidRDefault="00B51388">
      <w:pPr>
        <w:numPr>
          <w:ilvl w:val="5"/>
          <w:numId w:val="69"/>
        </w:numPr>
      </w:pPr>
      <w:r>
        <w:rPr>
          <w:b/>
        </w:rPr>
        <w:t>Mensagem</w:t>
      </w:r>
      <w:r>
        <w:t>: "&lt;Campo&gt; é de preenchimento obrigatório!".</w:t>
      </w:r>
    </w:p>
    <w:p w14:paraId="70DF4565" w14:textId="77777777" w:rsidR="00522113" w:rsidRDefault="00B51388">
      <w:pPr>
        <w:numPr>
          <w:ilvl w:val="4"/>
          <w:numId w:val="69"/>
        </w:numPr>
      </w:pPr>
      <w:r>
        <w:t>O sistema somente deverá permitir a conclusão da Fiscalização de um Bem de natureza Bem Imóvel do Tipo "Conjunto Urbano", "Conjunto Arquitetônico" ou</w:t>
      </w:r>
      <w:r>
        <w:t xml:space="preserve"> do tipo Entorno, ou seja uma Fiscalização de Multiplos Imóveis, quando as Fiscalizações associadas estiverem com a situação igual a Concluída.</w:t>
      </w:r>
    </w:p>
    <w:p w14:paraId="40761579" w14:textId="77777777" w:rsidR="00522113" w:rsidRDefault="00B51388">
      <w:pPr>
        <w:numPr>
          <w:ilvl w:val="5"/>
          <w:numId w:val="69"/>
        </w:numPr>
      </w:pPr>
      <w:r>
        <w:t>Mensagem: "Por favor, conclua as Fiscalizações associadas antes de concluir esta Fiscalização.".</w:t>
      </w:r>
    </w:p>
    <w:p w14:paraId="0D229E73" w14:textId="77777777" w:rsidR="00522113" w:rsidRDefault="00B51388">
      <w:pPr>
        <w:numPr>
          <w:ilvl w:val="3"/>
          <w:numId w:val="69"/>
        </w:numPr>
      </w:pPr>
      <w:r>
        <w:rPr>
          <w:b/>
        </w:rPr>
        <w:t>Voltar</w:t>
      </w:r>
      <w:r>
        <w:t>: Ao acio</w:t>
      </w:r>
      <w:r>
        <w:t>nar esta opção, o sistema deverá direcionar o usuário para a tela de pesquisa de Atividades Programadas ou Fiscalizações Cadastradas, conforme de onde o usuário iniciou o fluxo.</w:t>
      </w:r>
    </w:p>
    <w:p w14:paraId="04254CF1" w14:textId="77777777" w:rsidR="00522113" w:rsidRDefault="00522113">
      <w:pPr>
        <w:ind w:left="360"/>
      </w:pPr>
    </w:p>
    <w:p w14:paraId="26055EA4" w14:textId="77777777" w:rsidR="00522113" w:rsidRDefault="00B51388">
      <w:r>
        <w:rPr>
          <w:b/>
        </w:rPr>
        <w:t>Tela - Fotos</w:t>
      </w:r>
    </w:p>
    <w:p w14:paraId="370C900C" w14:textId="77777777" w:rsidR="00522113" w:rsidRDefault="00B51388">
      <w:r>
        <w:rPr>
          <w:noProof/>
        </w:rPr>
        <w:lastRenderedPageBreak/>
        <w:drawing>
          <wp:inline distT="0" distB="0" distL="0" distR="0" wp14:anchorId="6F4631CE" wp14:editId="72F19628">
            <wp:extent cx="5991225" cy="4676775"/>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png"/>
                    <pic:cNvPicPr/>
                  </pic:nvPicPr>
                  <pic:blipFill>
                    <a:blip r:embed="rId386" cstate="print"/>
                    <a:stretch>
                      <a:fillRect/>
                    </a:stretch>
                  </pic:blipFill>
                  <pic:spPr>
                    <a:xfrm>
                      <a:off x="0" y="0"/>
                      <a:ext cx="5991225" cy="4676775"/>
                    </a:xfrm>
                    <a:prstGeom prst="rect">
                      <a:avLst/>
                    </a:prstGeom>
                  </pic:spPr>
                </pic:pic>
              </a:graphicData>
            </a:graphic>
          </wp:inline>
        </w:drawing>
      </w:r>
    </w:p>
    <w:p w14:paraId="77FEE75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87">
        <w:r>
          <w:rPr>
            <w:rFonts w:ascii="Tahoma" w:eastAsia="Tahoma" w:hAnsi="Tahoma" w:cs="Tahoma"/>
            <w:i/>
            <w:color w:val="6666FF"/>
          </w:rPr>
          <w:t>Write EPub books for the iPad</w:t>
        </w:r>
      </w:hyperlink>
    </w:p>
    <w:p w14:paraId="08FEADC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71" w:name="_topic_FiscalizacoesAssociadas"/>
      <w:bookmarkEnd w:id="171"/>
      <w:r>
        <w:rPr>
          <w:rFonts w:ascii="Tahoma" w:eastAsia="Tahoma" w:hAnsi="Tahoma" w:cs="Tahoma"/>
          <w:i/>
          <w:color w:val="243F60"/>
          <w:sz w:val="22"/>
        </w:rPr>
        <w:t>Fi</w:t>
      </w:r>
      <w:r>
        <w:rPr>
          <w:rFonts w:ascii="Tahoma" w:eastAsia="Tahoma" w:hAnsi="Tahoma" w:cs="Tahoma"/>
          <w:i/>
          <w:color w:val="243F60"/>
          <w:sz w:val="22"/>
        </w:rPr>
        <w:t>scalizações Associadas</w:t>
      </w:r>
    </w:p>
    <w:p w14:paraId="2D5E9B91" w14:textId="77777777" w:rsidR="00522113" w:rsidRDefault="00B51388">
      <w:r>
        <w:t>Na aba "</w:t>
      </w:r>
      <w:hyperlink w:anchor="_topic_FiscalizacoesAssociadas">
        <w:r>
          <w:rPr>
            <w:rStyle w:val="Hyperlink"/>
          </w:rPr>
          <w:t>Fiscalizações Associadas</w:t>
        </w:r>
      </w:hyperlink>
      <w:r>
        <w:t>" apresenta a lista de fiscalizações associadas, quando esta for uma Fiscalização de Múltiplos Imóveis. No campo "Fiscalização Associadas", o sistema deverá apresentar no form</w:t>
      </w:r>
      <w:r>
        <w:t>ato de lista, no campo Fiscalizações Associadas, todas as Fiscalizações que estão associadas a respectiva associação devido ao comportamento de Conjunto Urbano e Conjunto Arquitetônico.</w:t>
      </w:r>
    </w:p>
    <w:p w14:paraId="2182DA73" w14:textId="77777777" w:rsidR="00522113" w:rsidRDefault="00522113"/>
    <w:p w14:paraId="34034046" w14:textId="77777777" w:rsidR="00522113" w:rsidRDefault="00B51388">
      <w:r>
        <w:t>Ao editar uma fiscalização do tipo "</w:t>
      </w:r>
      <w:r>
        <w:rPr>
          <w:b/>
        </w:rPr>
        <w:t>Múltiplos Imóveis</w:t>
      </w:r>
      <w:r>
        <w:t xml:space="preserve">" referente aos </w:t>
      </w:r>
      <w:r>
        <w:t>tipos "</w:t>
      </w:r>
      <w:r>
        <w:rPr>
          <w:b/>
        </w:rPr>
        <w:t>Conjunto Urbano" e "Conjunto Arquitetônico</w:t>
      </w:r>
      <w:r>
        <w:t>", o sistema apresenta os campos abaixo da seguinte forma:</w:t>
      </w:r>
    </w:p>
    <w:p w14:paraId="7BC596BE" w14:textId="77777777" w:rsidR="00522113" w:rsidRDefault="00522113"/>
    <w:p w14:paraId="6634E4A4" w14:textId="77777777" w:rsidR="00522113" w:rsidRDefault="00B51388">
      <w:pPr>
        <w:numPr>
          <w:ilvl w:val="0"/>
          <w:numId w:val="69"/>
        </w:numPr>
      </w:pPr>
      <w:r>
        <w:rPr>
          <w:b/>
        </w:rPr>
        <w:t xml:space="preserve">Detalhamento de Campo - </w:t>
      </w:r>
      <w:r>
        <w:t>Dados Gerais da Fiscalização</w:t>
      </w:r>
    </w:p>
    <w:p w14:paraId="16345DE5" w14:textId="77777777" w:rsidR="00522113" w:rsidRDefault="00B51388">
      <w:pPr>
        <w:numPr>
          <w:ilvl w:val="1"/>
          <w:numId w:val="69"/>
        </w:numPr>
      </w:pPr>
      <w:r>
        <w:rPr>
          <w:b/>
        </w:rPr>
        <w:t>Dados Gerais da Fiscalização</w:t>
      </w:r>
    </w:p>
    <w:p w14:paraId="7202C665" w14:textId="77777777" w:rsidR="00522113" w:rsidRDefault="00B51388">
      <w:pPr>
        <w:numPr>
          <w:ilvl w:val="2"/>
          <w:numId w:val="69"/>
        </w:numPr>
      </w:pPr>
      <w:r>
        <w:rPr>
          <w:b/>
        </w:rPr>
        <w:t>Código IPHAN</w:t>
      </w:r>
      <w:r>
        <w:t>: Apresenta o código IPHAN do Bem do Tipo Conjunto Ar</w:t>
      </w:r>
      <w:r>
        <w:t>quitetônico da Fiscalização de Múltiplos Imóveis.</w:t>
      </w:r>
    </w:p>
    <w:p w14:paraId="6F821756" w14:textId="77777777" w:rsidR="00522113" w:rsidRDefault="00B51388">
      <w:pPr>
        <w:numPr>
          <w:ilvl w:val="2"/>
          <w:numId w:val="69"/>
        </w:numPr>
      </w:pPr>
      <w:r>
        <w:rPr>
          <w:b/>
        </w:rPr>
        <w:t>Identificação do Bem</w:t>
      </w:r>
      <w:r>
        <w:t>: Apresenta a descrição do Bem do Tipo Conjunto Arquitetônico da Fiscalização de Múltiplos Imóveis ou o Bem para o qual o Entorno foi sinalizado.</w:t>
      </w:r>
    </w:p>
    <w:p w14:paraId="6CC627D0" w14:textId="77777777" w:rsidR="00522113" w:rsidRDefault="00B51388">
      <w:pPr>
        <w:numPr>
          <w:ilvl w:val="3"/>
          <w:numId w:val="69"/>
        </w:numPr>
      </w:pPr>
      <w:r>
        <w:t>Caso seja Entorno, o nome deverá ser "Id</w:t>
      </w:r>
      <w:r>
        <w:t>entificação do Bem - Entorno"</w:t>
      </w:r>
    </w:p>
    <w:p w14:paraId="08F25439" w14:textId="77777777" w:rsidR="00522113" w:rsidRDefault="00B51388">
      <w:pPr>
        <w:numPr>
          <w:ilvl w:val="3"/>
          <w:numId w:val="69"/>
        </w:numPr>
      </w:pPr>
      <w:r>
        <w:t>Os campos Código IPHAN e Identificação do Bem deverão ser incluídos e apresentar os dados do Bem da Fiscalização de Múltiplos Imóveis do Tipo Conjunto Arquitetônico ou do Tipo Entorno, somente nas fiscalizações associadas a um</w:t>
      </w:r>
      <w:r>
        <w:t>a Fiscalização de Múltiplos Imóveis do Tipo Conjunto Arquitetônico ou quando o check box de entorno for marcado</w:t>
      </w:r>
    </w:p>
    <w:p w14:paraId="5395B359" w14:textId="77777777" w:rsidR="00522113" w:rsidRDefault="00B51388">
      <w:pPr>
        <w:numPr>
          <w:ilvl w:val="3"/>
          <w:numId w:val="69"/>
        </w:numPr>
      </w:pPr>
      <w:r>
        <w:t>Os campos Código IPHAN e Identificação do Bem originalmente da tela deverão mudar a sua nomenclatura para Código IPHAN do Imóvel Fiscalizado e I</w:t>
      </w:r>
      <w:r>
        <w:t>dentificação do Imóvel Fiscalizado respectivamente . somente nas fiscalizações associadas a uma Fiscalização de Múltiplos Imóveis do Tipo Conjunto Arquitetônico ou quando o check box de Entorno for marcado.</w:t>
      </w:r>
    </w:p>
    <w:p w14:paraId="310E305B" w14:textId="77777777" w:rsidR="00522113" w:rsidRDefault="00B51388">
      <w:pPr>
        <w:numPr>
          <w:ilvl w:val="2"/>
          <w:numId w:val="69"/>
        </w:numPr>
      </w:pPr>
      <w:r>
        <w:rPr>
          <w:b/>
        </w:rPr>
        <w:lastRenderedPageBreak/>
        <w:t>Código IPHAN do Imóvel Fiscalizado</w:t>
      </w:r>
      <w:r>
        <w:t>: Apresenta o c</w:t>
      </w:r>
      <w:r>
        <w:t>ódigo IPHAN do imóvel fiscalizado.</w:t>
      </w:r>
    </w:p>
    <w:p w14:paraId="0861D06E" w14:textId="77777777" w:rsidR="00522113" w:rsidRDefault="00B51388">
      <w:pPr>
        <w:numPr>
          <w:ilvl w:val="2"/>
          <w:numId w:val="69"/>
        </w:numPr>
      </w:pPr>
      <w:r>
        <w:rPr>
          <w:b/>
        </w:rPr>
        <w:t>Identificação do Imóvel Fiscalizado</w:t>
      </w:r>
      <w:r>
        <w:t>: Apresenta a descrição do imóvel fiscalizado.</w:t>
      </w:r>
    </w:p>
    <w:p w14:paraId="2B85B65F" w14:textId="77777777" w:rsidR="00522113" w:rsidRDefault="00522113"/>
    <w:p w14:paraId="43B22D02" w14:textId="77777777" w:rsidR="00522113" w:rsidRDefault="00B51388">
      <w:r>
        <w:rPr>
          <w:b/>
        </w:rPr>
        <w:t>Tela - Fiscalização Associadas</w:t>
      </w:r>
    </w:p>
    <w:p w14:paraId="25757F0B" w14:textId="77777777" w:rsidR="00522113" w:rsidRDefault="00B51388">
      <w:r>
        <w:rPr>
          <w:noProof/>
        </w:rPr>
        <w:drawing>
          <wp:inline distT="0" distB="0" distL="0" distR="0" wp14:anchorId="391A7325" wp14:editId="46C01A99">
            <wp:extent cx="5991225" cy="3638550"/>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png"/>
                    <pic:cNvPicPr/>
                  </pic:nvPicPr>
                  <pic:blipFill>
                    <a:blip r:embed="rId388" cstate="print"/>
                    <a:stretch>
                      <a:fillRect/>
                    </a:stretch>
                  </pic:blipFill>
                  <pic:spPr>
                    <a:xfrm>
                      <a:off x="0" y="0"/>
                      <a:ext cx="5991225" cy="3638550"/>
                    </a:xfrm>
                    <a:prstGeom prst="rect">
                      <a:avLst/>
                    </a:prstGeom>
                  </pic:spPr>
                </pic:pic>
              </a:graphicData>
            </a:graphic>
          </wp:inline>
        </w:drawing>
      </w:r>
    </w:p>
    <w:p w14:paraId="2797904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89">
        <w:r>
          <w:rPr>
            <w:rFonts w:ascii="Tahoma" w:eastAsia="Tahoma" w:hAnsi="Tahoma" w:cs="Tahoma"/>
            <w:i/>
            <w:color w:val="6666FF"/>
          </w:rPr>
          <w:t>Free help authoring tool</w:t>
        </w:r>
      </w:hyperlink>
    </w:p>
    <w:p w14:paraId="7C85DD7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72" w:name="_topic_LaudodeVistoria"/>
      <w:bookmarkEnd w:id="172"/>
      <w:r>
        <w:rPr>
          <w:rFonts w:ascii="Tahoma" w:eastAsia="Tahoma" w:hAnsi="Tahoma" w:cs="Tahoma"/>
          <w:i/>
          <w:color w:val="243F60"/>
          <w:sz w:val="22"/>
        </w:rPr>
        <w:t>Laudo de Vistoria</w:t>
      </w:r>
    </w:p>
    <w:p w14:paraId="368ED004" w14:textId="77777777" w:rsidR="00522113" w:rsidRDefault="00B51388">
      <w:r>
        <w:t>O sistema gerar o Laudo de Vistoria d</w:t>
      </w:r>
      <w:r>
        <w:t>as Fiscalizações de Natureza "Bem Imóvel e Tipo Conjunto Urbano/Arquitetônico ou Entorno", emitidos pelo sistema.</w:t>
      </w:r>
    </w:p>
    <w:p w14:paraId="1FCEE792" w14:textId="77777777" w:rsidR="00522113" w:rsidRDefault="00522113"/>
    <w:p w14:paraId="5F9695C4" w14:textId="77777777" w:rsidR="00522113" w:rsidRDefault="00B51388">
      <w:pPr>
        <w:numPr>
          <w:ilvl w:val="0"/>
          <w:numId w:val="70"/>
        </w:numPr>
      </w:pPr>
      <w:r>
        <w:rPr>
          <w:b/>
        </w:rPr>
        <w:t xml:space="preserve">Detalhamento do campo - Laudo de Vistoria </w:t>
      </w:r>
    </w:p>
    <w:p w14:paraId="2EFC7637" w14:textId="77777777" w:rsidR="00522113" w:rsidRDefault="00B51388">
      <w:pPr>
        <w:numPr>
          <w:ilvl w:val="1"/>
          <w:numId w:val="70"/>
        </w:numPr>
      </w:pPr>
      <w:r>
        <w:t>Cabeçalho</w:t>
      </w:r>
    </w:p>
    <w:p w14:paraId="264FF90B" w14:textId="77777777" w:rsidR="00522113" w:rsidRDefault="00B51388">
      <w:pPr>
        <w:numPr>
          <w:ilvl w:val="2"/>
          <w:numId w:val="70"/>
        </w:numPr>
      </w:pPr>
      <w:r>
        <w:t>Nº Fiscalização: Apresenta o número da fiscalização.</w:t>
      </w:r>
    </w:p>
    <w:p w14:paraId="6511E566" w14:textId="77777777" w:rsidR="00522113" w:rsidRDefault="00B51388">
      <w:pPr>
        <w:numPr>
          <w:ilvl w:val="3"/>
          <w:numId w:val="70"/>
        </w:numPr>
      </w:pPr>
      <w:r>
        <w:t>Máscara: F99999.AAAA.XX</w:t>
      </w:r>
    </w:p>
    <w:p w14:paraId="7A9A620D" w14:textId="77777777" w:rsidR="00522113" w:rsidRDefault="00B51388">
      <w:pPr>
        <w:numPr>
          <w:ilvl w:val="2"/>
          <w:numId w:val="70"/>
        </w:numPr>
      </w:pPr>
      <w:r>
        <w:t>Página: Apr</w:t>
      </w:r>
      <w:r>
        <w:t>esenta a página atual e o total de páginas do documentos.</w:t>
      </w:r>
    </w:p>
    <w:p w14:paraId="0FB0916D" w14:textId="77777777" w:rsidR="00522113" w:rsidRDefault="00B51388">
      <w:pPr>
        <w:numPr>
          <w:ilvl w:val="2"/>
          <w:numId w:val="70"/>
        </w:numPr>
      </w:pPr>
      <w:r>
        <w:t>Data/Hora: Apresenta a data e hora da fiscalização.</w:t>
      </w:r>
    </w:p>
    <w:p w14:paraId="03C7AA17" w14:textId="77777777" w:rsidR="00522113" w:rsidRDefault="00B51388">
      <w:pPr>
        <w:numPr>
          <w:ilvl w:val="3"/>
          <w:numId w:val="70"/>
        </w:numPr>
      </w:pPr>
      <w:r>
        <w:t>Máscara: DD/MM/AAAA HH:MM:SS</w:t>
      </w:r>
    </w:p>
    <w:p w14:paraId="1DD4DD45" w14:textId="77777777" w:rsidR="00522113" w:rsidRDefault="00B51388">
      <w:pPr>
        <w:numPr>
          <w:ilvl w:val="2"/>
          <w:numId w:val="70"/>
        </w:numPr>
      </w:pPr>
      <w:r>
        <w:t>Motivo: Apresenta o motivo da fiscalização.</w:t>
      </w:r>
    </w:p>
    <w:p w14:paraId="0A395A4A" w14:textId="77777777" w:rsidR="00522113" w:rsidRDefault="00B51388">
      <w:pPr>
        <w:numPr>
          <w:ilvl w:val="1"/>
          <w:numId w:val="70"/>
        </w:numPr>
      </w:pPr>
      <w:r>
        <w:t>Identificação</w:t>
      </w:r>
    </w:p>
    <w:p w14:paraId="55498187" w14:textId="77777777" w:rsidR="00522113" w:rsidRDefault="00B51388">
      <w:pPr>
        <w:numPr>
          <w:ilvl w:val="2"/>
          <w:numId w:val="70"/>
        </w:numPr>
      </w:pPr>
      <w:r>
        <w:t xml:space="preserve">Código IPHAN: Apresenta o código do IPHAN para o Bem da </w:t>
      </w:r>
      <w:r>
        <w:t>fiscalização.</w:t>
      </w:r>
    </w:p>
    <w:p w14:paraId="7FFAFE2B" w14:textId="77777777" w:rsidR="00522113" w:rsidRDefault="00B51388">
      <w:pPr>
        <w:numPr>
          <w:ilvl w:val="2"/>
          <w:numId w:val="70"/>
        </w:numPr>
      </w:pPr>
      <w:r>
        <w:t>Identificação do Bem: Apresenta o nome do Bem da fiscalização.</w:t>
      </w:r>
    </w:p>
    <w:p w14:paraId="5AF5A790" w14:textId="77777777" w:rsidR="00522113" w:rsidRDefault="00B51388">
      <w:pPr>
        <w:numPr>
          <w:ilvl w:val="2"/>
          <w:numId w:val="70"/>
        </w:numPr>
      </w:pPr>
      <w:r>
        <w:t>Natureza: Apresenta a natureza do Bem da fiscalização.</w:t>
      </w:r>
    </w:p>
    <w:p w14:paraId="1D2A278A" w14:textId="77777777" w:rsidR="00522113" w:rsidRDefault="00B51388">
      <w:pPr>
        <w:numPr>
          <w:ilvl w:val="2"/>
          <w:numId w:val="70"/>
        </w:numPr>
      </w:pPr>
      <w:r>
        <w:t>Tipo: Apresenta o tipo da natureza do Bem da fiscalização.</w:t>
      </w:r>
    </w:p>
    <w:p w14:paraId="753BA602" w14:textId="77777777" w:rsidR="00522113" w:rsidRDefault="00B51388">
      <w:pPr>
        <w:numPr>
          <w:ilvl w:val="2"/>
          <w:numId w:val="70"/>
        </w:numPr>
      </w:pPr>
      <w:r>
        <w:t xml:space="preserve">Município: Apresenta o município onde fica localizado o Bem da </w:t>
      </w:r>
      <w:r>
        <w:t>fiscalização.</w:t>
      </w:r>
    </w:p>
    <w:p w14:paraId="0C5C8281" w14:textId="77777777" w:rsidR="00522113" w:rsidRDefault="00B51388">
      <w:pPr>
        <w:numPr>
          <w:ilvl w:val="2"/>
          <w:numId w:val="70"/>
        </w:numPr>
      </w:pPr>
      <w:r>
        <w:t>UF: Apresenta o município onde fica localizado o Bem da fiscalização.</w:t>
      </w:r>
    </w:p>
    <w:p w14:paraId="5407585E" w14:textId="77777777" w:rsidR="00522113" w:rsidRDefault="00B51388">
      <w:pPr>
        <w:numPr>
          <w:ilvl w:val="2"/>
          <w:numId w:val="70"/>
        </w:numPr>
      </w:pPr>
      <w:r>
        <w:t>Bairro: Apresenta o bairro onde fica localizado o Bem da fiscalização.</w:t>
      </w:r>
    </w:p>
    <w:p w14:paraId="38D5EF42" w14:textId="77777777" w:rsidR="00522113" w:rsidRDefault="00B51388">
      <w:pPr>
        <w:numPr>
          <w:ilvl w:val="2"/>
          <w:numId w:val="70"/>
        </w:numPr>
      </w:pPr>
      <w:r>
        <w:t>Endereço: Apresenta o endereço onde fica localizado o Bem da fiscalização.</w:t>
      </w:r>
    </w:p>
    <w:p w14:paraId="02487A0B" w14:textId="77777777" w:rsidR="00522113" w:rsidRDefault="00B51388">
      <w:pPr>
        <w:numPr>
          <w:ilvl w:val="2"/>
          <w:numId w:val="70"/>
        </w:numPr>
      </w:pPr>
      <w:r>
        <w:t xml:space="preserve">CEP: Apresenta o CEP onde </w:t>
      </w:r>
      <w:r>
        <w:t>fica localizado o Bem da fiscalização.</w:t>
      </w:r>
    </w:p>
    <w:p w14:paraId="317E9AEA" w14:textId="77777777" w:rsidR="00522113" w:rsidRDefault="00B51388">
      <w:pPr>
        <w:numPr>
          <w:ilvl w:val="2"/>
          <w:numId w:val="70"/>
        </w:numPr>
      </w:pPr>
      <w:r>
        <w:t>Local Específico: Apresenta a descrição do local específico onde fica localizado o Bem da fiscalização.</w:t>
      </w:r>
    </w:p>
    <w:p w14:paraId="6109CF36" w14:textId="77777777" w:rsidR="00522113" w:rsidRDefault="00B51388">
      <w:pPr>
        <w:numPr>
          <w:ilvl w:val="2"/>
          <w:numId w:val="70"/>
        </w:numPr>
      </w:pPr>
      <w:r>
        <w:t>Propriedade: Apresenta qual o tipo da propriedade onde fica localizado o Bem da fiscalização.</w:t>
      </w:r>
    </w:p>
    <w:p w14:paraId="505F310B" w14:textId="77777777" w:rsidR="00522113" w:rsidRDefault="00B51388">
      <w:pPr>
        <w:numPr>
          <w:ilvl w:val="2"/>
          <w:numId w:val="70"/>
        </w:numPr>
      </w:pPr>
      <w:r>
        <w:lastRenderedPageBreak/>
        <w:t>Regime Ocupação: Ap</w:t>
      </w:r>
      <w:r>
        <w:t>resenta qual o tipo de regime de ocupação do Bem da fiscalização.</w:t>
      </w:r>
    </w:p>
    <w:p w14:paraId="6EE95872" w14:textId="77777777" w:rsidR="00522113" w:rsidRDefault="00B51388">
      <w:pPr>
        <w:numPr>
          <w:ilvl w:val="1"/>
          <w:numId w:val="70"/>
        </w:numPr>
      </w:pPr>
      <w:r>
        <w:t>Imóveis Fiscalizados</w:t>
      </w:r>
    </w:p>
    <w:p w14:paraId="08F30B5F" w14:textId="77777777" w:rsidR="00522113" w:rsidRDefault="00B51388">
      <w:pPr>
        <w:numPr>
          <w:ilvl w:val="2"/>
          <w:numId w:val="70"/>
        </w:numPr>
      </w:pPr>
      <w:r>
        <w:t>Imóvel: Apresenta o nome do Imóvel Fiscalizado.</w:t>
      </w:r>
    </w:p>
    <w:p w14:paraId="6F07FC06" w14:textId="77777777" w:rsidR="00522113" w:rsidRDefault="00B51388">
      <w:pPr>
        <w:numPr>
          <w:ilvl w:val="2"/>
          <w:numId w:val="70"/>
        </w:numPr>
      </w:pPr>
      <w:r>
        <w:t>Estado de Conservação: Apresenta o estado de conservação de um Bem.</w:t>
      </w:r>
    </w:p>
    <w:p w14:paraId="205C5B15" w14:textId="77777777" w:rsidR="00522113" w:rsidRDefault="00B51388">
      <w:pPr>
        <w:numPr>
          <w:ilvl w:val="2"/>
          <w:numId w:val="70"/>
        </w:numPr>
      </w:pPr>
      <w:r>
        <w:t>Estado de Preservação: Apresenta o estado de preserva</w:t>
      </w:r>
      <w:r>
        <w:t>ção de um Bem.</w:t>
      </w:r>
    </w:p>
    <w:p w14:paraId="121EF37F" w14:textId="77777777" w:rsidR="00522113" w:rsidRDefault="00B51388">
      <w:pPr>
        <w:numPr>
          <w:ilvl w:val="2"/>
          <w:numId w:val="70"/>
        </w:numPr>
      </w:pPr>
      <w:r>
        <w:t>Uso do Imóvel: Apresenta o uso atual do imóvel.</w:t>
      </w:r>
    </w:p>
    <w:p w14:paraId="487011D3" w14:textId="77777777" w:rsidR="00522113" w:rsidRDefault="00B51388">
      <w:pPr>
        <w:numPr>
          <w:ilvl w:val="3"/>
          <w:numId w:val="70"/>
        </w:numPr>
      </w:pPr>
      <w:r>
        <w:t>Apresenta as opções separadas por vírgula e entre o último e o penúltimo deve mostrar a junção "e".</w:t>
      </w:r>
    </w:p>
    <w:p w14:paraId="0E689875" w14:textId="77777777" w:rsidR="00522113" w:rsidRDefault="00B51388">
      <w:pPr>
        <w:numPr>
          <w:ilvl w:val="2"/>
          <w:numId w:val="70"/>
        </w:numPr>
      </w:pPr>
      <w:r>
        <w:t>Irregularidades Encontradas</w:t>
      </w:r>
    </w:p>
    <w:p w14:paraId="5DAD7AF2" w14:textId="77777777" w:rsidR="00522113" w:rsidRDefault="00B51388">
      <w:pPr>
        <w:numPr>
          <w:ilvl w:val="3"/>
          <w:numId w:val="70"/>
        </w:numPr>
      </w:pPr>
      <w:r>
        <w:t>Irregularidades Encontradas: Apresenta a lista de irregularidades</w:t>
      </w:r>
      <w:r>
        <w:t xml:space="preserve"> e quais foram encontradas.</w:t>
      </w:r>
    </w:p>
    <w:p w14:paraId="635289D4" w14:textId="77777777" w:rsidR="00522113" w:rsidRDefault="00B51388">
      <w:pPr>
        <w:numPr>
          <w:ilvl w:val="3"/>
          <w:numId w:val="70"/>
        </w:numPr>
      </w:pPr>
      <w:r>
        <w:t>Tipo de Intervenção: Apresenta os tipos de intervenção.</w:t>
      </w:r>
    </w:p>
    <w:p w14:paraId="707E63C7" w14:textId="77777777" w:rsidR="00522113" w:rsidRDefault="00B51388">
      <w:pPr>
        <w:numPr>
          <w:ilvl w:val="4"/>
          <w:numId w:val="70"/>
        </w:numPr>
      </w:pPr>
      <w:r>
        <w:t>Apresenta as opções separadas por vírgula e entre o último e o penúltimo deve mostrar a junção "e".</w:t>
      </w:r>
    </w:p>
    <w:p w14:paraId="3BC6BA5C" w14:textId="77777777" w:rsidR="00522113" w:rsidRDefault="00B51388">
      <w:pPr>
        <w:numPr>
          <w:ilvl w:val="1"/>
          <w:numId w:val="70"/>
        </w:numPr>
      </w:pPr>
      <w:r>
        <w:t>Obras</w:t>
      </w:r>
    </w:p>
    <w:p w14:paraId="51E83902" w14:textId="77777777" w:rsidR="00522113" w:rsidRDefault="00B51388">
      <w:pPr>
        <w:numPr>
          <w:ilvl w:val="2"/>
          <w:numId w:val="70"/>
        </w:numPr>
      </w:pPr>
      <w:r>
        <w:t>Em Andamento: Apresenta se há ou não obras em andamento no respect</w:t>
      </w:r>
      <w:r>
        <w:t>ivo Bem.</w:t>
      </w:r>
    </w:p>
    <w:p w14:paraId="54DFD68B" w14:textId="77777777" w:rsidR="00522113" w:rsidRDefault="00B51388">
      <w:pPr>
        <w:numPr>
          <w:ilvl w:val="2"/>
          <w:numId w:val="70"/>
        </w:numPr>
      </w:pPr>
      <w:r>
        <w:t>Obra Autorizada: Apresenta se a obra é ou não autorizada.</w:t>
      </w:r>
    </w:p>
    <w:p w14:paraId="2A368404" w14:textId="77777777" w:rsidR="00522113" w:rsidRDefault="00B51388">
      <w:pPr>
        <w:numPr>
          <w:ilvl w:val="2"/>
          <w:numId w:val="70"/>
        </w:numPr>
      </w:pPr>
      <w:r>
        <w:t>Em conformidade com o projeto aprovado: Apresenta se a obra está ou não em conformidade com o projeto aprovado.</w:t>
      </w:r>
    </w:p>
    <w:p w14:paraId="0873480D" w14:textId="77777777" w:rsidR="00522113" w:rsidRDefault="00B51388">
      <w:pPr>
        <w:numPr>
          <w:ilvl w:val="1"/>
          <w:numId w:val="70"/>
        </w:numPr>
      </w:pPr>
      <w:r>
        <w:t>Danos</w:t>
      </w:r>
    </w:p>
    <w:p w14:paraId="499FCFD9" w14:textId="77777777" w:rsidR="00522113" w:rsidRDefault="00B51388">
      <w:pPr>
        <w:numPr>
          <w:ilvl w:val="2"/>
          <w:numId w:val="70"/>
        </w:numPr>
      </w:pPr>
      <w:r>
        <w:t>Existe Dano: Apresenta se houve ou não danos ao respectivo Bem.</w:t>
      </w:r>
    </w:p>
    <w:p w14:paraId="12F5895B" w14:textId="77777777" w:rsidR="00522113" w:rsidRDefault="00B51388">
      <w:pPr>
        <w:numPr>
          <w:ilvl w:val="2"/>
          <w:numId w:val="70"/>
        </w:numPr>
      </w:pPr>
      <w:r>
        <w:t>Tipo de Dano: Apresenta se houve dano ou não.</w:t>
      </w:r>
    </w:p>
    <w:p w14:paraId="70A33382" w14:textId="77777777" w:rsidR="00522113" w:rsidRDefault="00B51388">
      <w:pPr>
        <w:numPr>
          <w:ilvl w:val="1"/>
          <w:numId w:val="70"/>
        </w:numPr>
      </w:pPr>
      <w:r>
        <w:t>Observações</w:t>
      </w:r>
    </w:p>
    <w:p w14:paraId="3FFBFF0F" w14:textId="77777777" w:rsidR="00522113" w:rsidRDefault="00B51388">
      <w:pPr>
        <w:numPr>
          <w:ilvl w:val="2"/>
          <w:numId w:val="70"/>
        </w:numPr>
      </w:pPr>
      <w:r>
        <w:t>Observações: Apresenta as observações informadas para a Fiscalização.</w:t>
      </w:r>
    </w:p>
    <w:p w14:paraId="4174AD9A" w14:textId="77777777" w:rsidR="00522113" w:rsidRDefault="00B51388">
      <w:pPr>
        <w:numPr>
          <w:ilvl w:val="1"/>
          <w:numId w:val="70"/>
        </w:numPr>
      </w:pPr>
      <w:r>
        <w:t>Registro Fotográfico</w:t>
      </w:r>
    </w:p>
    <w:p w14:paraId="3434CDE7" w14:textId="77777777" w:rsidR="00522113" w:rsidRDefault="00B51388">
      <w:pPr>
        <w:numPr>
          <w:ilvl w:val="2"/>
          <w:numId w:val="70"/>
        </w:numPr>
      </w:pPr>
      <w:r>
        <w:t>Bem: Apresenta o nome do bem do tipo Conjunto Urbano/Arquitetônico ou Entorno.</w:t>
      </w:r>
    </w:p>
    <w:p w14:paraId="68CBF267" w14:textId="77777777" w:rsidR="00522113" w:rsidRDefault="00B51388">
      <w:pPr>
        <w:numPr>
          <w:ilvl w:val="2"/>
          <w:numId w:val="70"/>
        </w:numPr>
      </w:pPr>
      <w:r>
        <w:t>Imóvel Fiscalizado: Apresent</w:t>
      </w:r>
      <w:r>
        <w:t>a o nome do bem a qual a foto foi associada.</w:t>
      </w:r>
    </w:p>
    <w:p w14:paraId="731F514D" w14:textId="77777777" w:rsidR="00522113" w:rsidRDefault="00B51388">
      <w:pPr>
        <w:numPr>
          <w:ilvl w:val="2"/>
          <w:numId w:val="70"/>
        </w:numPr>
      </w:pPr>
      <w:r>
        <w:t>Data: Apresenta a data e hora da foto.</w:t>
      </w:r>
    </w:p>
    <w:p w14:paraId="137EE8CB" w14:textId="77777777" w:rsidR="00522113" w:rsidRDefault="00B51388">
      <w:pPr>
        <w:numPr>
          <w:ilvl w:val="2"/>
          <w:numId w:val="70"/>
        </w:numPr>
      </w:pPr>
      <w:r>
        <w:t>Legenda: Apresenta a legenda da foto.</w:t>
      </w:r>
    </w:p>
    <w:p w14:paraId="06B563EE" w14:textId="77777777" w:rsidR="00522113" w:rsidRDefault="00B51388">
      <w:pPr>
        <w:numPr>
          <w:ilvl w:val="2"/>
          <w:numId w:val="70"/>
        </w:numPr>
      </w:pPr>
      <w:r>
        <w:t>Comentário: Apresenta o comentário da foto.</w:t>
      </w:r>
    </w:p>
    <w:p w14:paraId="77C74D11" w14:textId="77777777" w:rsidR="00522113" w:rsidRDefault="00522113">
      <w:pPr>
        <w:ind w:left="720"/>
      </w:pPr>
    </w:p>
    <w:p w14:paraId="33E47A71" w14:textId="77777777" w:rsidR="00522113" w:rsidRDefault="00522113">
      <w:pPr>
        <w:ind w:left="720"/>
      </w:pPr>
    </w:p>
    <w:p w14:paraId="5F39FEDD" w14:textId="77777777" w:rsidR="00522113" w:rsidRDefault="00B51388">
      <w:pPr>
        <w:numPr>
          <w:ilvl w:val="0"/>
          <w:numId w:val="70"/>
        </w:numPr>
      </w:pPr>
      <w:r>
        <w:rPr>
          <w:b/>
        </w:rPr>
        <w:t xml:space="preserve">Tela - Laudo de Vistoria </w:t>
      </w:r>
    </w:p>
    <w:p w14:paraId="4EF35EDE" w14:textId="77777777" w:rsidR="00522113" w:rsidRDefault="00522113"/>
    <w:p w14:paraId="698B4AC7" w14:textId="77777777" w:rsidR="00522113" w:rsidRDefault="00B51388">
      <w:r>
        <w:rPr>
          <w:noProof/>
        </w:rPr>
        <w:lastRenderedPageBreak/>
        <w:drawing>
          <wp:inline distT="0" distB="0" distL="0" distR="0" wp14:anchorId="52C93659" wp14:editId="0C36DB36">
            <wp:extent cx="5991225" cy="19992975"/>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png"/>
                    <pic:cNvPicPr/>
                  </pic:nvPicPr>
                  <pic:blipFill>
                    <a:blip r:embed="rId390" cstate="print"/>
                    <a:stretch>
                      <a:fillRect/>
                    </a:stretch>
                  </pic:blipFill>
                  <pic:spPr>
                    <a:xfrm>
                      <a:off x="0" y="0"/>
                      <a:ext cx="5991225" cy="19992975"/>
                    </a:xfrm>
                    <a:prstGeom prst="rect">
                      <a:avLst/>
                    </a:prstGeom>
                  </pic:spPr>
                </pic:pic>
              </a:graphicData>
            </a:graphic>
          </wp:inline>
        </w:drawing>
      </w:r>
    </w:p>
    <w:p w14:paraId="1FC0B63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lastRenderedPageBreak/>
        <w:br w:type="textWrapping" w:clear="all"/>
      </w:r>
      <w:r>
        <w:rPr>
          <w:rFonts w:ascii="Tahoma" w:eastAsia="Tahoma" w:hAnsi="Tahoma" w:cs="Tahoma"/>
          <w:i/>
          <w:color w:val="C0C0C0"/>
        </w:rPr>
        <w:t xml:space="preserve">Created with the Personal Edition of HelpNDoc: </w:t>
      </w:r>
      <w:hyperlink r:id="rId391">
        <w:r>
          <w:rPr>
            <w:rFonts w:ascii="Tahoma" w:eastAsia="Tahoma" w:hAnsi="Tahoma" w:cs="Tahoma"/>
            <w:i/>
            <w:color w:val="6666FF"/>
          </w:rPr>
          <w:t>Write EPub books for the iPad</w:t>
        </w:r>
      </w:hyperlink>
    </w:p>
    <w:p w14:paraId="3F1B5AD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73" w:name="_topic_TipoAtividade"/>
      <w:bookmarkEnd w:id="173"/>
      <w:r>
        <w:rPr>
          <w:rFonts w:ascii="Tahoma" w:eastAsia="Tahoma" w:hAnsi="Tahoma" w:cs="Tahoma"/>
          <w:i/>
          <w:color w:val="243F60"/>
          <w:sz w:val="22"/>
        </w:rPr>
        <w:t>Tipo Atividade</w:t>
      </w:r>
    </w:p>
    <w:p w14:paraId="17788B14" w14:textId="77777777" w:rsidR="00522113" w:rsidRDefault="00B51388">
      <w:pPr>
        <w:spacing w:line="360" w:lineRule="auto"/>
        <w:ind w:left="105" w:right="75"/>
      </w:pPr>
      <w:r>
        <w:rPr>
          <w:rFonts w:ascii="Calibri" w:eastAsia="Calibri" w:hAnsi="Calibri" w:cs="Calibri"/>
          <w:sz w:val="24"/>
        </w:rPr>
        <w:t xml:space="preserve">Para cadastrar uma fiscalização eventual para uma atividade, selecionar no campo </w:t>
      </w:r>
      <w:r>
        <w:rPr>
          <w:rFonts w:ascii="Calibri" w:eastAsia="Calibri" w:hAnsi="Calibri" w:cs="Calibri"/>
          <w:b/>
          <w:sz w:val="24"/>
        </w:rPr>
        <w:t xml:space="preserve">Tipo de Ação </w:t>
      </w:r>
      <w:r>
        <w:rPr>
          <w:rFonts w:ascii="Calibri" w:eastAsia="Calibri" w:hAnsi="Calibri" w:cs="Calibri"/>
          <w:sz w:val="24"/>
        </w:rPr>
        <w:t>a opção Atividade</w:t>
      </w:r>
      <w:r>
        <w:rPr>
          <w:sz w:val="24"/>
        </w:rPr>
        <w:t>.</w:t>
      </w:r>
    </w:p>
    <w:p w14:paraId="067C2EC0" w14:textId="77777777" w:rsidR="00522113" w:rsidRDefault="00B51388">
      <w:pPr>
        <w:spacing w:before="105"/>
        <w:ind w:left="105"/>
      </w:pPr>
      <w:r>
        <w:rPr>
          <w:noProof/>
        </w:rPr>
        <w:drawing>
          <wp:inline distT="0" distB="0" distL="0" distR="0" wp14:anchorId="2F846928" wp14:editId="05C2E266">
            <wp:extent cx="5924550" cy="1581150"/>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png"/>
                    <pic:cNvPicPr/>
                  </pic:nvPicPr>
                  <pic:blipFill>
                    <a:blip r:embed="rId392" cstate="print"/>
                    <a:stretch>
                      <a:fillRect/>
                    </a:stretch>
                  </pic:blipFill>
                  <pic:spPr>
                    <a:xfrm>
                      <a:off x="0" y="0"/>
                      <a:ext cx="5924550" cy="1581150"/>
                    </a:xfrm>
                    <a:prstGeom prst="rect">
                      <a:avLst/>
                    </a:prstGeom>
                  </pic:spPr>
                </pic:pic>
              </a:graphicData>
            </a:graphic>
          </wp:inline>
        </w:drawing>
      </w:r>
    </w:p>
    <w:p w14:paraId="651A1CDE" w14:textId="77777777" w:rsidR="00522113" w:rsidRDefault="00522113">
      <w:pPr>
        <w:spacing w:before="15" w:line="180" w:lineRule="exact"/>
      </w:pPr>
    </w:p>
    <w:p w14:paraId="35D2556E" w14:textId="77777777" w:rsidR="00522113" w:rsidRDefault="00522113">
      <w:pPr>
        <w:spacing w:line="195" w:lineRule="exact"/>
      </w:pPr>
    </w:p>
    <w:p w14:paraId="61241C33" w14:textId="77777777" w:rsidR="00522113" w:rsidRDefault="00B51388">
      <w:pPr>
        <w:spacing w:before="15" w:line="360" w:lineRule="auto"/>
        <w:ind w:left="105" w:right="75"/>
        <w:jc w:val="both"/>
      </w:pPr>
      <w:r>
        <w:rPr>
          <w:rFonts w:ascii="Calibri" w:eastAsia="Calibri" w:hAnsi="Calibri" w:cs="Calibri"/>
          <w:sz w:val="24"/>
        </w:rPr>
        <w:t>Para o cadastro de um fiscalização do tipo atividade o setor é uma informação obrigatória. O campo será mostrado após o preenchimento do ca</w:t>
      </w:r>
      <w:r>
        <w:rPr>
          <w:rFonts w:ascii="Calibri" w:eastAsia="Calibri" w:hAnsi="Calibri" w:cs="Calibri"/>
          <w:sz w:val="24"/>
        </w:rPr>
        <w:t>mpo unidade.</w:t>
      </w:r>
    </w:p>
    <w:p w14:paraId="415AB60E" w14:textId="77777777" w:rsidR="00522113" w:rsidRDefault="00522113">
      <w:pPr>
        <w:spacing w:before="15" w:line="225" w:lineRule="exact"/>
      </w:pPr>
    </w:p>
    <w:p w14:paraId="500715A5" w14:textId="77777777" w:rsidR="00522113" w:rsidRDefault="00B51388">
      <w:pPr>
        <w:ind w:left="105"/>
      </w:pPr>
      <w:r>
        <w:rPr>
          <w:noProof/>
        </w:rPr>
        <w:drawing>
          <wp:inline distT="0" distB="0" distL="0" distR="0" wp14:anchorId="207425BE" wp14:editId="22D8B6D4">
            <wp:extent cx="5924550" cy="1619250"/>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png"/>
                    <pic:cNvPicPr/>
                  </pic:nvPicPr>
                  <pic:blipFill>
                    <a:blip r:embed="rId393" cstate="print"/>
                    <a:stretch>
                      <a:fillRect/>
                    </a:stretch>
                  </pic:blipFill>
                  <pic:spPr>
                    <a:xfrm>
                      <a:off x="0" y="0"/>
                      <a:ext cx="5924550" cy="1619250"/>
                    </a:xfrm>
                    <a:prstGeom prst="rect">
                      <a:avLst/>
                    </a:prstGeom>
                  </pic:spPr>
                </pic:pic>
              </a:graphicData>
            </a:graphic>
          </wp:inline>
        </w:drawing>
      </w:r>
    </w:p>
    <w:p w14:paraId="3AD63D9F" w14:textId="77777777" w:rsidR="00522113" w:rsidRDefault="00522113">
      <w:pPr>
        <w:spacing w:before="15" w:line="180" w:lineRule="exact"/>
      </w:pPr>
    </w:p>
    <w:p w14:paraId="4806DF11" w14:textId="77777777" w:rsidR="00522113" w:rsidRDefault="00522113">
      <w:pPr>
        <w:spacing w:line="195" w:lineRule="exact"/>
      </w:pPr>
    </w:p>
    <w:p w14:paraId="4AA87501"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Caso a unidade e atividade informada não possua setor vinculado</w:t>
      </w:r>
      <w:r>
        <w:rPr>
          <w:sz w:val="24"/>
        </w:rPr>
        <w:t>,</w:t>
      </w:r>
      <w:r>
        <w:rPr>
          <w:rFonts w:ascii="Calibri" w:eastAsia="Calibri" w:hAnsi="Calibri" w:cs="Calibri"/>
          <w:sz w:val="24"/>
        </w:rPr>
        <w:t xml:space="preserve"> será mostrada a mensagem informando que é necessário informar o setor para dar continuidade ao cadastro. Para cadastrar setores ver o tópico </w:t>
      </w:r>
      <w:hyperlink w:anchor="_topic_CadastrarSetores">
        <w:r>
          <w:rPr>
            <w:rStyle w:val="Hyperlink"/>
            <w:rFonts w:ascii="Calibri" w:eastAsia="Calibri" w:hAnsi="Calibri" w:cs="Calibri"/>
            <w:sz w:val="24"/>
          </w:rPr>
          <w:t>Cadastrar Setores</w:t>
        </w:r>
      </w:hyperlink>
      <w:r>
        <w:rPr>
          <w:rFonts w:ascii="Calibri" w:eastAsia="Calibri" w:hAnsi="Calibri" w:cs="Calibri"/>
          <w:b/>
          <w:sz w:val="22"/>
        </w:rPr>
        <w:t>.</w:t>
      </w:r>
    </w:p>
    <w:p w14:paraId="3B9D7B6F" w14:textId="77777777" w:rsidR="00522113" w:rsidRDefault="00B51388">
      <w:pPr>
        <w:spacing w:before="105"/>
        <w:ind w:left="105"/>
      </w:pPr>
      <w:r>
        <w:rPr>
          <w:noProof/>
        </w:rPr>
        <w:lastRenderedPageBreak/>
        <w:drawing>
          <wp:inline distT="0" distB="0" distL="0" distR="0" wp14:anchorId="6EEA9D75" wp14:editId="39A7856B">
            <wp:extent cx="5924550" cy="3048000"/>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png"/>
                    <pic:cNvPicPr/>
                  </pic:nvPicPr>
                  <pic:blipFill>
                    <a:blip r:embed="rId394" cstate="print"/>
                    <a:stretch>
                      <a:fillRect/>
                    </a:stretch>
                  </pic:blipFill>
                  <pic:spPr>
                    <a:xfrm>
                      <a:off x="0" y="0"/>
                      <a:ext cx="5924550" cy="3048000"/>
                    </a:xfrm>
                    <a:prstGeom prst="rect">
                      <a:avLst/>
                    </a:prstGeom>
                  </pic:spPr>
                </pic:pic>
              </a:graphicData>
            </a:graphic>
          </wp:inline>
        </w:drawing>
      </w:r>
    </w:p>
    <w:p w14:paraId="23952386" w14:textId="77777777" w:rsidR="00522113" w:rsidRDefault="00522113">
      <w:pPr>
        <w:spacing w:before="15" w:line="180" w:lineRule="exact"/>
      </w:pPr>
    </w:p>
    <w:p w14:paraId="2B80891F" w14:textId="77777777" w:rsidR="00522113" w:rsidRDefault="00522113">
      <w:pPr>
        <w:spacing w:line="195" w:lineRule="exact"/>
      </w:pPr>
    </w:p>
    <w:p w14:paraId="7D194200" w14:textId="77777777" w:rsidR="00522113" w:rsidRDefault="00B51388">
      <w:pPr>
        <w:spacing w:before="15"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 xml:space="preserve">Caso as informações preenchidas para o cadastro de uma fiscalização eventual se coincida com os dados de uma fiscalização </w:t>
      </w:r>
      <w:r>
        <w:rPr>
          <w:rFonts w:ascii="Calibri" w:eastAsia="Calibri" w:hAnsi="Calibri" w:cs="Calibri"/>
          <w:sz w:val="24"/>
        </w:rPr>
        <w:t>planejada, será mostrada uma mensagem informando que já existe uma fiscalização planejada, sendo possível realizar o cadastro da fiscalização planejada ou dar continuidade ao cadastro da fiscalização eventual sem vincular ao planejamento.</w:t>
      </w:r>
    </w:p>
    <w:p w14:paraId="4D05EEBD" w14:textId="77777777" w:rsidR="00522113" w:rsidRDefault="00522113">
      <w:pPr>
        <w:spacing w:before="15" w:line="225" w:lineRule="exact"/>
      </w:pPr>
    </w:p>
    <w:p w14:paraId="77A4A27F" w14:textId="77777777" w:rsidR="00522113" w:rsidRDefault="00B51388">
      <w:pPr>
        <w:ind w:left="105"/>
      </w:pPr>
      <w:r>
        <w:rPr>
          <w:noProof/>
        </w:rPr>
        <w:drawing>
          <wp:inline distT="0" distB="0" distL="0" distR="0" wp14:anchorId="6AB633B5" wp14:editId="6AEA9EC9">
            <wp:extent cx="5924550" cy="3048000"/>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png"/>
                    <pic:cNvPicPr/>
                  </pic:nvPicPr>
                  <pic:blipFill>
                    <a:blip r:embed="rId328" cstate="print"/>
                    <a:stretch>
                      <a:fillRect/>
                    </a:stretch>
                  </pic:blipFill>
                  <pic:spPr>
                    <a:xfrm>
                      <a:off x="0" y="0"/>
                      <a:ext cx="5924550" cy="3048000"/>
                    </a:xfrm>
                    <a:prstGeom prst="rect">
                      <a:avLst/>
                    </a:prstGeom>
                  </pic:spPr>
                </pic:pic>
              </a:graphicData>
            </a:graphic>
          </wp:inline>
        </w:drawing>
      </w:r>
    </w:p>
    <w:p w14:paraId="01FADA2D" w14:textId="77777777" w:rsidR="00522113" w:rsidRDefault="00522113">
      <w:pPr>
        <w:spacing w:before="15" w:line="180" w:lineRule="exact"/>
      </w:pPr>
    </w:p>
    <w:p w14:paraId="0F90A387" w14:textId="77777777" w:rsidR="00522113" w:rsidRDefault="00522113">
      <w:pPr>
        <w:spacing w:line="195" w:lineRule="exact"/>
      </w:pPr>
    </w:p>
    <w:p w14:paraId="3ADE27D8" w14:textId="77777777" w:rsidR="00522113" w:rsidRDefault="00B51388">
      <w:pPr>
        <w:spacing w:line="360" w:lineRule="auto"/>
        <w:ind w:left="105" w:right="75"/>
        <w:jc w:val="both"/>
      </w:pPr>
      <w:r>
        <w:rPr>
          <w:rFonts w:ascii="Calibri" w:eastAsia="Calibri" w:hAnsi="Calibri" w:cs="Calibri"/>
          <w:sz w:val="24"/>
        </w:rPr>
        <w:t>As informaçõ</w:t>
      </w:r>
      <w:r>
        <w:rPr>
          <w:rFonts w:ascii="Calibri" w:eastAsia="Calibri" w:hAnsi="Calibri" w:cs="Calibri"/>
          <w:sz w:val="24"/>
        </w:rPr>
        <w:t xml:space="preserve">es serão apresentadas separadas por abas: </w:t>
      </w:r>
      <w:r>
        <w:rPr>
          <w:rFonts w:ascii="Calibri" w:eastAsia="Calibri" w:hAnsi="Calibri" w:cs="Calibri"/>
          <w:b/>
          <w:sz w:val="24"/>
        </w:rPr>
        <w:t>Dados da Fisca</w:t>
      </w:r>
      <w:r>
        <w:rPr>
          <w:rFonts w:ascii="Calibri" w:eastAsia="Calibri" w:hAnsi="Calibri" w:cs="Calibri"/>
          <w:b/>
          <w:spacing w:val="15"/>
          <w:sz w:val="24"/>
        </w:rPr>
        <w:t>l</w:t>
      </w:r>
      <w:r>
        <w:rPr>
          <w:rFonts w:ascii="Calibri" w:eastAsia="Calibri" w:hAnsi="Calibri" w:cs="Calibri"/>
          <w:b/>
          <w:sz w:val="24"/>
        </w:rPr>
        <w:t>ização, Dados da Atividade, Constatações, Execução da Fiscalização e Observações.</w:t>
      </w:r>
    </w:p>
    <w:p w14:paraId="77AB63FB" w14:textId="77777777" w:rsidR="00522113" w:rsidRDefault="00B51388">
      <w:pPr>
        <w:spacing w:before="15" w:line="357" w:lineRule="auto"/>
        <w:ind w:left="105" w:right="75"/>
        <w:jc w:val="both"/>
      </w:pPr>
      <w:r>
        <w:rPr>
          <w:rFonts w:ascii="Calibri" w:eastAsia="Calibri" w:hAnsi="Calibri" w:cs="Calibri"/>
          <w:sz w:val="24"/>
        </w:rPr>
        <w:t xml:space="preserve">Ao selecionar a opção </w:t>
      </w:r>
      <w:r>
        <w:rPr>
          <w:noProof/>
        </w:rPr>
        <w:drawing>
          <wp:inline distT="0" distB="0" distL="0" distR="0" wp14:anchorId="45DA84C6" wp14:editId="6B246E3A">
            <wp:extent cx="762000" cy="257175"/>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png"/>
                    <pic:cNvPicPr/>
                  </pic:nvPicPr>
                  <pic:blipFill>
                    <a:blip r:embed="rId329" cstate="print"/>
                    <a:stretch>
                      <a:fillRect/>
                    </a:stretch>
                  </pic:blipFill>
                  <pic:spPr>
                    <a:xfrm>
                      <a:off x="0" y="0"/>
                      <a:ext cx="762000" cy="257175"/>
                    </a:xfrm>
                    <a:prstGeom prst="rect">
                      <a:avLst/>
                    </a:prstGeom>
                  </pic:spPr>
                </pic:pic>
              </a:graphicData>
            </a:graphic>
          </wp:inline>
        </w:drawing>
      </w:r>
      <w:r>
        <w:rPr>
          <w:rFonts w:ascii="Calibri" w:eastAsia="Calibri" w:hAnsi="Calibri" w:cs="Calibri"/>
          <w:sz w:val="24"/>
        </w:rPr>
        <w:t xml:space="preserve"> o número da fiscalização será mostrado e também a aba de </w:t>
      </w:r>
      <w:r>
        <w:rPr>
          <w:rFonts w:ascii="Calibri" w:eastAsia="Calibri" w:hAnsi="Calibri" w:cs="Calibri"/>
          <w:sz w:val="24"/>
        </w:rPr>
        <w:lastRenderedPageBreak/>
        <w:t>Fotos.</w:t>
      </w:r>
    </w:p>
    <w:p w14:paraId="05277E36" w14:textId="77777777" w:rsidR="00522113" w:rsidRDefault="00522113">
      <w:pPr>
        <w:spacing w:before="15" w:line="225" w:lineRule="exact"/>
      </w:pPr>
    </w:p>
    <w:p w14:paraId="572191FE" w14:textId="77777777" w:rsidR="00522113" w:rsidRDefault="00B51388">
      <w:pPr>
        <w:spacing w:line="304" w:lineRule="auto"/>
        <w:ind w:left="105" w:right="45"/>
        <w:jc w:val="both"/>
      </w:pP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selecionar</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opção</w:t>
      </w:r>
      <w:r>
        <w:rPr>
          <w:rFonts w:ascii="Calibri" w:eastAsia="Calibri" w:hAnsi="Calibri" w:cs="Calibri"/>
          <w:spacing w:val="45"/>
          <w:sz w:val="24"/>
        </w:rPr>
        <w:t xml:space="preserve"> </w:t>
      </w:r>
      <w:r>
        <w:rPr>
          <w:noProof/>
        </w:rPr>
        <w:drawing>
          <wp:inline distT="0" distB="0" distL="0" distR="0" wp14:anchorId="6FA5A027" wp14:editId="3FFDE663">
            <wp:extent cx="1476375" cy="304800"/>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png"/>
                    <pic:cNvPicPr/>
                  </pic:nvPicPr>
                  <pic:blipFill>
                    <a:blip r:embed="rId330" cstate="print"/>
                    <a:stretch>
                      <a:fillRect/>
                    </a:stretch>
                  </pic:blipFill>
                  <pic:spPr>
                    <a:xfrm>
                      <a:off x="0" y="0"/>
                      <a:ext cx="1476375" cy="304800"/>
                    </a:xfrm>
                    <a:prstGeom prst="rect">
                      <a:avLst/>
                    </a:prstGeom>
                  </pic:spPr>
                </pic:pic>
              </a:graphicData>
            </a:graphic>
          </wp:inline>
        </w:drawing>
      </w:r>
      <w:r>
        <w:rPr>
          <w:spacing w:val="45"/>
          <w:sz w:val="24"/>
        </w:rPr>
        <w:t xml:space="preserve"> </w:t>
      </w:r>
      <w:r>
        <w:rPr>
          <w:rFonts w:ascii="Calibri" w:eastAsia="Calibri" w:hAnsi="Calibri" w:cs="Calibri"/>
          <w:sz w:val="24"/>
        </w:rPr>
        <w:t>as</w:t>
      </w:r>
      <w:r>
        <w:rPr>
          <w:rFonts w:ascii="Calibri" w:eastAsia="Calibri" w:hAnsi="Calibri" w:cs="Calibri"/>
          <w:spacing w:val="45"/>
          <w:sz w:val="24"/>
        </w:rPr>
        <w:t xml:space="preserve"> </w:t>
      </w:r>
      <w:r>
        <w:rPr>
          <w:rFonts w:ascii="Calibri" w:eastAsia="Calibri" w:hAnsi="Calibri" w:cs="Calibri"/>
          <w:sz w:val="24"/>
        </w:rPr>
        <w:t>informações</w:t>
      </w:r>
      <w:r>
        <w:rPr>
          <w:rFonts w:ascii="Calibri" w:eastAsia="Calibri" w:hAnsi="Calibri" w:cs="Calibri"/>
          <w:spacing w:val="45"/>
          <w:sz w:val="24"/>
        </w:rPr>
        <w:t xml:space="preserve"> </w:t>
      </w:r>
      <w:r>
        <w:rPr>
          <w:rFonts w:ascii="Calibri" w:eastAsia="Calibri" w:hAnsi="Calibri" w:cs="Calibri"/>
          <w:sz w:val="24"/>
        </w:rPr>
        <w:t>da</w:t>
      </w:r>
      <w:r>
        <w:rPr>
          <w:rFonts w:ascii="Calibri" w:eastAsia="Calibri" w:hAnsi="Calibri" w:cs="Calibri"/>
          <w:spacing w:val="45"/>
          <w:sz w:val="24"/>
        </w:rPr>
        <w:t xml:space="preserve"> </w:t>
      </w:r>
      <w:r>
        <w:rPr>
          <w:rFonts w:ascii="Calibri" w:eastAsia="Calibri" w:hAnsi="Calibri" w:cs="Calibri"/>
          <w:sz w:val="24"/>
        </w:rPr>
        <w:t>fiscalização</w:t>
      </w:r>
      <w:r>
        <w:rPr>
          <w:rFonts w:ascii="Calibri" w:eastAsia="Calibri" w:hAnsi="Calibri" w:cs="Calibri"/>
          <w:spacing w:val="45"/>
          <w:sz w:val="24"/>
        </w:rPr>
        <w:t xml:space="preserve"> </w:t>
      </w:r>
      <w:r>
        <w:rPr>
          <w:rFonts w:ascii="Calibri" w:eastAsia="Calibri" w:hAnsi="Calibri" w:cs="Calibri"/>
          <w:sz w:val="24"/>
        </w:rPr>
        <w:t xml:space="preserve">serão armazenadas </w:t>
      </w:r>
      <w:r>
        <w:rPr>
          <w:rFonts w:ascii="Calibri" w:eastAsia="Calibri" w:hAnsi="Calibri" w:cs="Calibri"/>
          <w:spacing w:val="45"/>
          <w:sz w:val="24"/>
        </w:rPr>
        <w:t xml:space="preserve"> </w:t>
      </w:r>
      <w:r>
        <w:rPr>
          <w:rFonts w:ascii="Calibri" w:eastAsia="Calibri" w:hAnsi="Calibri" w:cs="Calibri"/>
          <w:sz w:val="24"/>
        </w:rPr>
        <w:t xml:space="preserve">e </w:t>
      </w:r>
      <w:r>
        <w:rPr>
          <w:rFonts w:ascii="Calibri" w:eastAsia="Calibri" w:hAnsi="Calibri" w:cs="Calibri"/>
          <w:spacing w:val="45"/>
          <w:sz w:val="24"/>
        </w:rPr>
        <w:t xml:space="preserve"> </w:t>
      </w:r>
      <w:r>
        <w:rPr>
          <w:rFonts w:ascii="Calibri" w:eastAsia="Calibri" w:hAnsi="Calibri" w:cs="Calibri"/>
          <w:sz w:val="24"/>
        </w:rPr>
        <w:t xml:space="preserve">não  </w:t>
      </w:r>
      <w:r>
        <w:rPr>
          <w:rFonts w:ascii="Calibri" w:eastAsia="Calibri" w:hAnsi="Calibri" w:cs="Calibri"/>
          <w:spacing w:val="-15"/>
          <w:sz w:val="24"/>
        </w:rPr>
        <w:t xml:space="preserve"> </w:t>
      </w:r>
      <w:r>
        <w:rPr>
          <w:rFonts w:ascii="Calibri" w:eastAsia="Calibri" w:hAnsi="Calibri" w:cs="Calibri"/>
          <w:sz w:val="24"/>
        </w:rPr>
        <w:t xml:space="preserve">será </w:t>
      </w:r>
      <w:r>
        <w:rPr>
          <w:rFonts w:ascii="Calibri" w:eastAsia="Calibri" w:hAnsi="Calibri" w:cs="Calibri"/>
          <w:spacing w:val="45"/>
          <w:sz w:val="24"/>
        </w:rPr>
        <w:t xml:space="preserve"> </w:t>
      </w:r>
      <w:r>
        <w:rPr>
          <w:rFonts w:ascii="Calibri" w:eastAsia="Calibri" w:hAnsi="Calibri" w:cs="Calibri"/>
          <w:sz w:val="24"/>
        </w:rPr>
        <w:t xml:space="preserve">mais </w:t>
      </w:r>
      <w:r>
        <w:rPr>
          <w:rFonts w:ascii="Calibri" w:eastAsia="Calibri" w:hAnsi="Calibri" w:cs="Calibri"/>
          <w:spacing w:val="45"/>
          <w:sz w:val="24"/>
        </w:rPr>
        <w:t xml:space="preserve"> </w:t>
      </w:r>
      <w:r>
        <w:rPr>
          <w:rFonts w:ascii="Calibri" w:eastAsia="Calibri" w:hAnsi="Calibri" w:cs="Calibri"/>
          <w:sz w:val="24"/>
        </w:rPr>
        <w:t xml:space="preserve">permitido </w:t>
      </w:r>
      <w:r>
        <w:rPr>
          <w:rFonts w:ascii="Calibri" w:eastAsia="Calibri" w:hAnsi="Calibri" w:cs="Calibri"/>
          <w:spacing w:val="45"/>
          <w:sz w:val="24"/>
        </w:rPr>
        <w:t xml:space="preserve"> </w:t>
      </w:r>
      <w:r>
        <w:rPr>
          <w:rFonts w:ascii="Calibri" w:eastAsia="Calibri" w:hAnsi="Calibri" w:cs="Calibri"/>
          <w:sz w:val="24"/>
        </w:rPr>
        <w:t xml:space="preserve">editar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 xml:space="preserve">informações </w:t>
      </w:r>
      <w:r>
        <w:rPr>
          <w:rFonts w:ascii="Calibri" w:eastAsia="Calibri" w:hAnsi="Calibri" w:cs="Calibri"/>
          <w:spacing w:val="45"/>
          <w:sz w:val="24"/>
        </w:rPr>
        <w:t xml:space="preserve"> </w:t>
      </w:r>
      <w:r>
        <w:rPr>
          <w:rFonts w:ascii="Calibri" w:eastAsia="Calibri" w:hAnsi="Calibri" w:cs="Calibri"/>
          <w:sz w:val="24"/>
        </w:rPr>
        <w:t xml:space="preserve">da </w:t>
      </w:r>
      <w:r>
        <w:rPr>
          <w:rFonts w:ascii="Calibri" w:eastAsia="Calibri" w:hAnsi="Calibri" w:cs="Calibri"/>
          <w:spacing w:val="45"/>
          <w:sz w:val="24"/>
        </w:rPr>
        <w:t xml:space="preserve"> </w:t>
      </w:r>
      <w:r>
        <w:rPr>
          <w:rFonts w:ascii="Calibri" w:eastAsia="Calibri" w:hAnsi="Calibri" w:cs="Calibri"/>
          <w:sz w:val="24"/>
        </w:rPr>
        <w:t>fiscalização cadastrada, apenas imprimir as suas inform</w:t>
      </w:r>
      <w:r>
        <w:rPr>
          <w:rFonts w:ascii="Calibri" w:eastAsia="Calibri" w:hAnsi="Calibri" w:cs="Calibri"/>
          <w:sz w:val="24"/>
        </w:rPr>
        <w:t>ações.</w:t>
      </w:r>
    </w:p>
    <w:p w14:paraId="3DEA95D7" w14:textId="77777777" w:rsidR="00522113" w:rsidRDefault="00B51388">
      <w:pPr>
        <w:numPr>
          <w:ilvl w:val="1"/>
          <w:numId w:val="67"/>
        </w:numPr>
        <w:spacing w:line="435" w:lineRule="exact"/>
        <w:ind w:right="45"/>
        <w:jc w:val="both"/>
      </w:pPr>
      <w:r>
        <w:rPr>
          <w:rFonts w:ascii="Calibri" w:eastAsia="Calibri" w:hAnsi="Calibri" w:cs="Calibri"/>
          <w:sz w:val="24"/>
        </w:rPr>
        <w:t>Para as novas Fiscalizações cadastradas, o sistema deverá apresentar o campo Nº Processo SEI somente como leitura.</w:t>
      </w:r>
    </w:p>
    <w:p w14:paraId="6B832767" w14:textId="77777777" w:rsidR="00522113" w:rsidRDefault="00B51388">
      <w:pPr>
        <w:numPr>
          <w:ilvl w:val="1"/>
          <w:numId w:val="67"/>
        </w:numPr>
        <w:spacing w:line="435" w:lineRule="exact"/>
        <w:ind w:right="45"/>
        <w:jc w:val="both"/>
      </w:pPr>
      <w:r>
        <w:rPr>
          <w:rFonts w:ascii="Calibri" w:eastAsia="Calibri" w:hAnsi="Calibri" w:cs="Calibri"/>
          <w:sz w:val="24"/>
        </w:rPr>
        <w:t>Ao concluir a Fiscalização, o sistema deverá gravar todos os documentos gerados (Laudo de Vistoria, Auto de Infração, Notificação e Te</w:t>
      </w:r>
      <w:r>
        <w:rPr>
          <w:rFonts w:ascii="Calibri" w:eastAsia="Calibri" w:hAnsi="Calibri" w:cs="Calibri"/>
          <w:sz w:val="24"/>
        </w:rPr>
        <w:t>rmo de Embargo) em um processo SEI criado automaticamente pelo FISCALIS. Após a criação do processo, o sistema deverá buscar o número SEI gerado, gravar na base de dados associando a Fiscalização e informar no campo Nº Processo SEI.</w:t>
      </w:r>
    </w:p>
    <w:p w14:paraId="218B9381" w14:textId="77777777" w:rsidR="00522113" w:rsidRDefault="00B51388">
      <w:pPr>
        <w:numPr>
          <w:ilvl w:val="2"/>
          <w:numId w:val="67"/>
        </w:numPr>
        <w:spacing w:line="435" w:lineRule="exact"/>
        <w:ind w:right="45"/>
        <w:jc w:val="both"/>
      </w:pPr>
      <w:r>
        <w:rPr>
          <w:rFonts w:ascii="Calibri" w:eastAsia="Calibri" w:hAnsi="Calibri" w:cs="Calibri"/>
          <w:sz w:val="24"/>
        </w:rPr>
        <w:t>O sistema deverá usar a</w:t>
      </w:r>
      <w:r>
        <w:rPr>
          <w:rFonts w:ascii="Calibri" w:eastAsia="Calibri" w:hAnsi="Calibri" w:cs="Calibri"/>
          <w:sz w:val="24"/>
        </w:rPr>
        <w:t xml:space="preserve"> Unidade para o SEI igual ao Estado da Fiscalização.</w:t>
      </w:r>
    </w:p>
    <w:p w14:paraId="02A683B9" w14:textId="77777777" w:rsidR="00522113" w:rsidRDefault="00B51388">
      <w:pPr>
        <w:numPr>
          <w:ilvl w:val="2"/>
          <w:numId w:val="67"/>
        </w:numPr>
        <w:spacing w:line="435" w:lineRule="exact"/>
        <w:ind w:right="45"/>
        <w:jc w:val="both"/>
      </w:pPr>
      <w:r>
        <w:rPr>
          <w:rFonts w:ascii="Calibri" w:eastAsia="Calibri" w:hAnsi="Calibri" w:cs="Calibri"/>
          <w:sz w:val="24"/>
        </w:rPr>
        <w:t>O Auto de Infração deverá ser inserido utilizando o tipo Auto de Infração – Portaria 187/2010 de código 1115 (Teste - 1020 / Homologação - 1122).</w:t>
      </w:r>
    </w:p>
    <w:p w14:paraId="49180B1A" w14:textId="77777777" w:rsidR="00522113" w:rsidRDefault="00B51388">
      <w:pPr>
        <w:numPr>
          <w:ilvl w:val="2"/>
          <w:numId w:val="67"/>
        </w:numPr>
        <w:spacing w:line="435" w:lineRule="exact"/>
        <w:ind w:right="45"/>
        <w:jc w:val="both"/>
      </w:pPr>
      <w:r>
        <w:rPr>
          <w:rFonts w:ascii="Calibri" w:eastAsia="Calibri" w:hAnsi="Calibri" w:cs="Calibri"/>
          <w:sz w:val="24"/>
        </w:rPr>
        <w:t>A Notificação deverá ser inserida utilizando o tipo Notif</w:t>
      </w:r>
      <w:r>
        <w:rPr>
          <w:rFonts w:ascii="Calibri" w:eastAsia="Calibri" w:hAnsi="Calibri" w:cs="Calibri"/>
          <w:sz w:val="24"/>
        </w:rPr>
        <w:t>icação p/ Apresent. de Doc. - Portaria 187/10 de código 1117 (Teste - 1022 / Homologação - 1124).</w:t>
      </w:r>
    </w:p>
    <w:p w14:paraId="3A6EB572" w14:textId="77777777" w:rsidR="00522113" w:rsidRDefault="00B51388">
      <w:pPr>
        <w:numPr>
          <w:ilvl w:val="2"/>
          <w:numId w:val="67"/>
        </w:numPr>
        <w:spacing w:line="435" w:lineRule="exact"/>
        <w:ind w:right="45"/>
        <w:jc w:val="both"/>
      </w:pPr>
      <w:r>
        <w:rPr>
          <w:rFonts w:ascii="Calibri" w:eastAsia="Calibri" w:hAnsi="Calibri" w:cs="Calibri"/>
          <w:sz w:val="24"/>
        </w:rPr>
        <w:t>O Termo de Embargo deverá ser inserido utilizando o tipo Termo de Embargo – Portaria 187/2010 de código 1116 (Teste - 1021 / Homologação - 1123).</w:t>
      </w:r>
    </w:p>
    <w:p w14:paraId="4433AE74" w14:textId="77777777" w:rsidR="00522113" w:rsidRDefault="00B51388">
      <w:pPr>
        <w:numPr>
          <w:ilvl w:val="2"/>
          <w:numId w:val="67"/>
        </w:numPr>
        <w:spacing w:line="435" w:lineRule="exact"/>
        <w:ind w:right="45"/>
        <w:jc w:val="both"/>
      </w:pPr>
      <w:r>
        <w:rPr>
          <w:rFonts w:ascii="Calibri" w:eastAsia="Calibri" w:hAnsi="Calibri" w:cs="Calibri"/>
          <w:sz w:val="24"/>
        </w:rPr>
        <w:t>O Laudo de V</w:t>
      </w:r>
      <w:r>
        <w:rPr>
          <w:rFonts w:ascii="Calibri" w:eastAsia="Calibri" w:hAnsi="Calibri" w:cs="Calibri"/>
          <w:sz w:val="24"/>
        </w:rPr>
        <w:t>istoria deverá ser inserido utilizando o tipo Laudo de Fiscalização de código 1119 (Teste - 1024 / Homologação - 1126).</w:t>
      </w:r>
    </w:p>
    <w:p w14:paraId="0DB88264" w14:textId="77777777" w:rsidR="00522113" w:rsidRDefault="00522113">
      <w:pPr>
        <w:spacing w:before="15" w:line="180" w:lineRule="exact"/>
      </w:pPr>
    </w:p>
    <w:p w14:paraId="7A6EFF88" w14:textId="77777777" w:rsidR="00522113" w:rsidRDefault="00522113">
      <w:pPr>
        <w:spacing w:line="195" w:lineRule="exact"/>
      </w:pPr>
    </w:p>
    <w:p w14:paraId="0F4DF002"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Um vez que for selecionado a opção Salvar, a fiscalização será mostrada na lista de fiscalizações cadastradas. Para editar</w:t>
      </w:r>
      <w:r>
        <w:rPr>
          <w:rFonts w:ascii="Calibri" w:eastAsia="Calibri" w:hAnsi="Calibri" w:cs="Calibri"/>
          <w:sz w:val="24"/>
        </w:rPr>
        <w:t>, cancelar ou excluir a fiscalização é necessário acessar no menu Fiscalização &gt; Pesquisa &gt; Fiscalizações Cadastradas.</w:t>
      </w:r>
    </w:p>
    <w:p w14:paraId="3BFD29E9" w14:textId="77777777" w:rsidR="00522113" w:rsidRDefault="00B51388">
      <w:pPr>
        <w:numPr>
          <w:ilvl w:val="0"/>
          <w:numId w:val="59"/>
        </w:numPr>
        <w:spacing w:line="360" w:lineRule="auto"/>
        <w:ind w:right="75"/>
        <w:jc w:val="both"/>
      </w:pPr>
      <w:r>
        <w:rPr>
          <w:rFonts w:ascii="Calibri" w:eastAsia="Calibri" w:hAnsi="Calibri" w:cs="Calibri"/>
          <w:sz w:val="24"/>
        </w:rPr>
        <w:t>Quando o tipo de atividade for Empreendimento, deverão ser incluídos os campos</w:t>
      </w:r>
      <w:r>
        <w:rPr>
          <w:rFonts w:ascii="Calibri" w:eastAsia="Calibri" w:hAnsi="Calibri" w:cs="Calibri"/>
          <w:b/>
          <w:sz w:val="24"/>
        </w:rPr>
        <w:t xml:space="preserve"> Nível, Nº Processo SEI e Bens Cadastrados na Área.</w:t>
      </w:r>
    </w:p>
    <w:p w14:paraId="7A3D976C" w14:textId="77777777" w:rsidR="00522113" w:rsidRDefault="00B51388">
      <w:pPr>
        <w:numPr>
          <w:ilvl w:val="1"/>
          <w:numId w:val="59"/>
        </w:numPr>
        <w:spacing w:line="360" w:lineRule="auto"/>
        <w:ind w:right="75"/>
        <w:jc w:val="both"/>
      </w:pPr>
      <w:r>
        <w:rPr>
          <w:rFonts w:ascii="Calibri" w:eastAsia="Calibri" w:hAnsi="Calibri" w:cs="Calibri"/>
          <w:sz w:val="24"/>
        </w:rPr>
        <w:t xml:space="preserve">O campo Bens Cadastrados na Área deverão apresentar os dados dos campos </w:t>
      </w:r>
      <w:r>
        <w:rPr>
          <w:rFonts w:ascii="Calibri" w:eastAsia="Calibri" w:hAnsi="Calibri" w:cs="Calibri"/>
          <w:b/>
          <w:sz w:val="24"/>
        </w:rPr>
        <w:t>Bens Cadastrados na Área ou Bens Cadastrados na Área do Empreendimento</w:t>
      </w:r>
      <w:r>
        <w:rPr>
          <w:rFonts w:ascii="Calibri" w:eastAsia="Calibri" w:hAnsi="Calibri" w:cs="Calibri"/>
          <w:sz w:val="24"/>
        </w:rPr>
        <w:t xml:space="preserve"> presente no cadastro do setor. Caso não haja bens, o sistema deverá apresentar a quantidade 0 (zero).</w:t>
      </w:r>
    </w:p>
    <w:p w14:paraId="27E70AE3" w14:textId="77777777" w:rsidR="00522113" w:rsidRDefault="00522113">
      <w:pPr>
        <w:spacing w:before="15" w:line="135" w:lineRule="exact"/>
      </w:pPr>
    </w:p>
    <w:p w14:paraId="65997BA8" w14:textId="77777777" w:rsidR="00522113" w:rsidRDefault="00B51388">
      <w:pPr>
        <w:ind w:left="105"/>
      </w:pPr>
      <w:r>
        <w:rPr>
          <w:noProof/>
        </w:rPr>
        <w:lastRenderedPageBreak/>
        <w:drawing>
          <wp:inline distT="0" distB="0" distL="0" distR="0" wp14:anchorId="0A7C454D" wp14:editId="5C7B4C93">
            <wp:extent cx="5924550" cy="3714750"/>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png"/>
                    <pic:cNvPicPr/>
                  </pic:nvPicPr>
                  <pic:blipFill>
                    <a:blip r:embed="rId395" cstate="print"/>
                    <a:stretch>
                      <a:fillRect/>
                    </a:stretch>
                  </pic:blipFill>
                  <pic:spPr>
                    <a:xfrm>
                      <a:off x="0" y="0"/>
                      <a:ext cx="5924550" cy="3714750"/>
                    </a:xfrm>
                    <a:prstGeom prst="rect">
                      <a:avLst/>
                    </a:prstGeom>
                  </pic:spPr>
                </pic:pic>
              </a:graphicData>
            </a:graphic>
          </wp:inline>
        </w:drawing>
      </w:r>
    </w:p>
    <w:p w14:paraId="4C29CA07" w14:textId="77777777" w:rsidR="00522113" w:rsidRDefault="00B51388">
      <w:pPr>
        <w:spacing w:before="105"/>
        <w:ind w:left="105"/>
      </w:pPr>
      <w:r>
        <w:rPr>
          <w:noProof/>
        </w:rPr>
        <w:drawing>
          <wp:inline distT="0" distB="0" distL="0" distR="0" wp14:anchorId="013586B0" wp14:editId="7D7CB4E6">
            <wp:extent cx="5924550" cy="5238750"/>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png"/>
                    <pic:cNvPicPr/>
                  </pic:nvPicPr>
                  <pic:blipFill>
                    <a:blip r:embed="rId396" cstate="print"/>
                    <a:stretch>
                      <a:fillRect/>
                    </a:stretch>
                  </pic:blipFill>
                  <pic:spPr>
                    <a:xfrm>
                      <a:off x="0" y="0"/>
                      <a:ext cx="5924550" cy="5238750"/>
                    </a:xfrm>
                    <a:prstGeom prst="rect">
                      <a:avLst/>
                    </a:prstGeom>
                  </pic:spPr>
                </pic:pic>
              </a:graphicData>
            </a:graphic>
          </wp:inline>
        </w:drawing>
      </w:r>
    </w:p>
    <w:p w14:paraId="7A383AE4" w14:textId="77777777" w:rsidR="00522113" w:rsidRDefault="00522113">
      <w:pPr>
        <w:spacing w:before="15" w:line="180" w:lineRule="exact"/>
      </w:pPr>
    </w:p>
    <w:p w14:paraId="5A38408D" w14:textId="77777777" w:rsidR="00522113" w:rsidRDefault="00522113">
      <w:pPr>
        <w:spacing w:line="195" w:lineRule="exact"/>
      </w:pPr>
    </w:p>
    <w:p w14:paraId="3B1147A6" w14:textId="77777777" w:rsidR="00522113" w:rsidRDefault="00B51388">
      <w:pPr>
        <w:spacing w:before="15" w:line="357" w:lineRule="auto"/>
        <w:ind w:left="105" w:right="75"/>
        <w:jc w:val="both"/>
      </w:pPr>
      <w:r>
        <w:rPr>
          <w:rFonts w:ascii="Calibri" w:eastAsia="Calibri" w:hAnsi="Calibri" w:cs="Calibri"/>
          <w:sz w:val="24"/>
        </w:rPr>
        <w:t xml:space="preserve">Os campos </w:t>
      </w:r>
      <w:r>
        <w:rPr>
          <w:rFonts w:ascii="Calibri" w:eastAsia="Calibri" w:hAnsi="Calibri" w:cs="Calibri"/>
          <w:b/>
          <w:sz w:val="24"/>
        </w:rPr>
        <w:t xml:space="preserve">Constatou Irregularidades/Infrações, Constatou Danos e Foram emitidos documentos </w:t>
      </w:r>
      <w:r>
        <w:rPr>
          <w:rFonts w:ascii="Calibri" w:eastAsia="Calibri" w:hAnsi="Calibri" w:cs="Calibri"/>
          <w:sz w:val="24"/>
        </w:rPr>
        <w:t>quando marcados será apresentado um campo de descrição para preenchimento das informações referente a cada item selecionado. A descrição será de preenchimento obriga</w:t>
      </w:r>
      <w:r>
        <w:rPr>
          <w:rFonts w:ascii="Calibri" w:eastAsia="Calibri" w:hAnsi="Calibri" w:cs="Calibri"/>
          <w:sz w:val="24"/>
        </w:rPr>
        <w:t>tório.</w:t>
      </w:r>
    </w:p>
    <w:p w14:paraId="20F690C3" w14:textId="77777777" w:rsidR="00522113" w:rsidRDefault="00B51388">
      <w:pPr>
        <w:spacing w:before="105"/>
        <w:ind w:left="105"/>
      </w:pPr>
      <w:r>
        <w:rPr>
          <w:noProof/>
        </w:rPr>
        <w:drawing>
          <wp:inline distT="0" distB="0" distL="0" distR="0" wp14:anchorId="3434C6C8" wp14:editId="67BAA2F9">
            <wp:extent cx="5924550" cy="676275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png"/>
                    <pic:cNvPicPr/>
                  </pic:nvPicPr>
                  <pic:blipFill>
                    <a:blip r:embed="rId397" cstate="print"/>
                    <a:stretch>
                      <a:fillRect/>
                    </a:stretch>
                  </pic:blipFill>
                  <pic:spPr>
                    <a:xfrm>
                      <a:off x="0" y="0"/>
                      <a:ext cx="5924550" cy="6762750"/>
                    </a:xfrm>
                    <a:prstGeom prst="rect">
                      <a:avLst/>
                    </a:prstGeom>
                  </pic:spPr>
                </pic:pic>
              </a:graphicData>
            </a:graphic>
          </wp:inline>
        </w:drawing>
      </w:r>
    </w:p>
    <w:p w14:paraId="2E1C3A12" w14:textId="77777777" w:rsidR="00522113" w:rsidRDefault="00522113">
      <w:pPr>
        <w:spacing w:before="15" w:line="165" w:lineRule="exact"/>
      </w:pPr>
    </w:p>
    <w:p w14:paraId="0BEC84FB" w14:textId="77777777" w:rsidR="00522113" w:rsidRDefault="00522113">
      <w:pPr>
        <w:spacing w:line="195" w:lineRule="exact"/>
      </w:pPr>
    </w:p>
    <w:p w14:paraId="0BB64CC1" w14:textId="77777777" w:rsidR="00522113" w:rsidRDefault="00B51388">
      <w:pPr>
        <w:spacing w:before="15" w:line="357" w:lineRule="auto"/>
        <w:ind w:left="105" w:right="75"/>
      </w:pPr>
      <w:r>
        <w:rPr>
          <w:rFonts w:ascii="Calibri" w:eastAsia="Calibri" w:hAnsi="Calibri" w:cs="Calibri"/>
          <w:sz w:val="24"/>
        </w:rPr>
        <w:t>Para finalizar o cadastro</w:t>
      </w:r>
      <w:r>
        <w:rPr>
          <w:rFonts w:ascii="Calibri" w:eastAsia="Calibri" w:hAnsi="Calibri" w:cs="Calibri"/>
          <w:spacing w:val="-15"/>
          <w:sz w:val="24"/>
        </w:rPr>
        <w:t xml:space="preserve"> </w:t>
      </w:r>
      <w:r>
        <w:rPr>
          <w:rFonts w:ascii="Calibri" w:eastAsia="Calibri" w:hAnsi="Calibri" w:cs="Calibri"/>
          <w:sz w:val="24"/>
        </w:rPr>
        <w:t>de uma fiscalização é necessário informar pelo menos um fiscal na aba de Execução da Fiscalização.</w:t>
      </w:r>
    </w:p>
    <w:p w14:paraId="6BAB4B19" w14:textId="77777777" w:rsidR="00522113" w:rsidRDefault="00522113">
      <w:pPr>
        <w:spacing w:before="15" w:line="240" w:lineRule="exact"/>
      </w:pPr>
    </w:p>
    <w:p w14:paraId="256CE6C2" w14:textId="77777777" w:rsidR="00522113" w:rsidRDefault="00B51388">
      <w:pPr>
        <w:spacing w:line="357" w:lineRule="auto"/>
        <w:ind w:left="105" w:right="75"/>
      </w:pPr>
      <w:r>
        <w:rPr>
          <w:rFonts w:ascii="Calibri" w:eastAsia="Calibri" w:hAnsi="Calibri" w:cs="Calibri"/>
          <w:sz w:val="24"/>
        </w:rPr>
        <w:lastRenderedPageBreak/>
        <w:t xml:space="preserve">Quando  for  marcada  a  opção  </w:t>
      </w:r>
      <w:r>
        <w:rPr>
          <w:rFonts w:ascii="Calibri" w:eastAsia="Calibri" w:hAnsi="Calibri" w:cs="Calibri"/>
          <w:b/>
          <w:sz w:val="24"/>
        </w:rPr>
        <w:t>Fiscalização</w:t>
      </w:r>
      <w:r>
        <w:rPr>
          <w:rFonts w:ascii="Calibri" w:eastAsia="Calibri" w:hAnsi="Calibri" w:cs="Calibri"/>
          <w:b/>
          <w:spacing w:val="60"/>
          <w:sz w:val="24"/>
        </w:rPr>
        <w:t xml:space="preserve"> </w:t>
      </w:r>
      <w:r>
        <w:rPr>
          <w:rFonts w:ascii="Calibri" w:eastAsia="Calibri" w:hAnsi="Calibri" w:cs="Calibri"/>
          <w:b/>
          <w:sz w:val="24"/>
        </w:rPr>
        <w:t>não  acompanhada  por  colaborador</w:t>
      </w:r>
      <w:r>
        <w:rPr>
          <w:sz w:val="24"/>
        </w:rPr>
        <w:t>,</w:t>
      </w:r>
      <w:r>
        <w:rPr>
          <w:rFonts w:ascii="Calibri" w:eastAsia="Calibri" w:hAnsi="Calibri" w:cs="Calibri"/>
          <w:spacing w:val="60"/>
          <w:sz w:val="24"/>
        </w:rPr>
        <w:t xml:space="preserve"> </w:t>
      </w:r>
      <w:r>
        <w:rPr>
          <w:rFonts w:ascii="Calibri" w:eastAsia="Calibri" w:hAnsi="Calibri" w:cs="Calibri"/>
          <w:sz w:val="24"/>
        </w:rPr>
        <w:t>os seguintes campos serão desabilitado</w:t>
      </w:r>
      <w:r>
        <w:rPr>
          <w:rFonts w:ascii="Calibri" w:eastAsia="Calibri" w:hAnsi="Calibri" w:cs="Calibri"/>
          <w:sz w:val="24"/>
        </w:rPr>
        <w:t>s: Função</w:t>
      </w:r>
      <w:r>
        <w:rPr>
          <w:sz w:val="24"/>
        </w:rPr>
        <w:t>,</w:t>
      </w:r>
      <w:r>
        <w:rPr>
          <w:rFonts w:ascii="Calibri" w:eastAsia="Calibri" w:hAnsi="Calibri" w:cs="Calibri"/>
          <w:sz w:val="24"/>
        </w:rPr>
        <w:t xml:space="preserve"> Nome, Qtd. Diárias e Número PCDP.</w:t>
      </w:r>
    </w:p>
    <w:p w14:paraId="5DDD70E0" w14:textId="77777777" w:rsidR="00522113" w:rsidRDefault="00B51388">
      <w:pPr>
        <w:spacing w:before="105"/>
        <w:ind w:left="105"/>
      </w:pPr>
      <w:r>
        <w:rPr>
          <w:noProof/>
        </w:rPr>
        <w:drawing>
          <wp:inline distT="0" distB="0" distL="0" distR="0" wp14:anchorId="7E0B0CC2" wp14:editId="08F57AAC">
            <wp:extent cx="5924550" cy="3209925"/>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png"/>
                    <pic:cNvPicPr/>
                  </pic:nvPicPr>
                  <pic:blipFill>
                    <a:blip r:embed="rId398" cstate="print"/>
                    <a:stretch>
                      <a:fillRect/>
                    </a:stretch>
                  </pic:blipFill>
                  <pic:spPr>
                    <a:xfrm>
                      <a:off x="0" y="0"/>
                      <a:ext cx="5924550" cy="3209925"/>
                    </a:xfrm>
                    <a:prstGeom prst="rect">
                      <a:avLst/>
                    </a:prstGeom>
                  </pic:spPr>
                </pic:pic>
              </a:graphicData>
            </a:graphic>
          </wp:inline>
        </w:drawing>
      </w:r>
    </w:p>
    <w:p w14:paraId="13401765" w14:textId="77777777" w:rsidR="00522113" w:rsidRDefault="00522113">
      <w:pPr>
        <w:spacing w:before="15" w:line="285" w:lineRule="exact"/>
      </w:pPr>
    </w:p>
    <w:p w14:paraId="1CCE4540" w14:textId="77777777" w:rsidR="00522113" w:rsidRDefault="00B51388">
      <w:pPr>
        <w:spacing w:before="15"/>
        <w:ind w:left="105"/>
      </w:pPr>
      <w:r>
        <w:rPr>
          <w:rFonts w:ascii="Calibri" w:eastAsia="Calibri" w:hAnsi="Calibri" w:cs="Calibri"/>
          <w:sz w:val="22"/>
        </w:rPr>
        <w:t>A aba Fotos será apresentada depois que a Fiscalização for salva pela primeira vez</w:t>
      </w:r>
      <w:r>
        <w:rPr>
          <w:sz w:val="22"/>
        </w:rPr>
        <w:t>.</w:t>
      </w:r>
    </w:p>
    <w:p w14:paraId="30436DA3" w14:textId="77777777" w:rsidR="00522113" w:rsidRDefault="00522113">
      <w:pPr>
        <w:spacing w:before="15" w:line="255" w:lineRule="exact"/>
      </w:pPr>
    </w:p>
    <w:p w14:paraId="25D1C156" w14:textId="77777777" w:rsidR="00522113" w:rsidRDefault="00B51388">
      <w:pPr>
        <w:ind w:left="105"/>
      </w:pPr>
      <w:r>
        <w:rPr>
          <w:noProof/>
        </w:rPr>
        <w:drawing>
          <wp:inline distT="0" distB="0" distL="0" distR="0" wp14:anchorId="4C6FC644" wp14:editId="7715F7DD">
            <wp:extent cx="5924550" cy="3552825"/>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png"/>
                    <pic:cNvPicPr/>
                  </pic:nvPicPr>
                  <pic:blipFill>
                    <a:blip r:embed="rId399" cstate="print"/>
                    <a:stretch>
                      <a:fillRect/>
                    </a:stretch>
                  </pic:blipFill>
                  <pic:spPr>
                    <a:xfrm>
                      <a:off x="0" y="0"/>
                      <a:ext cx="5924550" cy="3552825"/>
                    </a:xfrm>
                    <a:prstGeom prst="rect">
                      <a:avLst/>
                    </a:prstGeom>
                  </pic:spPr>
                </pic:pic>
              </a:graphicData>
            </a:graphic>
          </wp:inline>
        </w:drawing>
      </w:r>
    </w:p>
    <w:p w14:paraId="7AF2BFC7" w14:textId="77777777" w:rsidR="00522113" w:rsidRDefault="00522113">
      <w:pPr>
        <w:spacing w:before="15" w:line="180" w:lineRule="exact"/>
      </w:pPr>
    </w:p>
    <w:p w14:paraId="4DB436B2" w14:textId="77777777" w:rsidR="00522113" w:rsidRDefault="00522113">
      <w:pPr>
        <w:spacing w:line="195" w:lineRule="exact"/>
      </w:pPr>
    </w:p>
    <w:p w14:paraId="15A318D1" w14:textId="77777777" w:rsidR="00522113" w:rsidRDefault="00B51388">
      <w:pPr>
        <w:spacing w:line="314" w:lineRule="auto"/>
        <w:ind w:left="105" w:right="45"/>
      </w:pP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adicionar</w:t>
      </w:r>
      <w:r>
        <w:rPr>
          <w:rFonts w:ascii="Calibri" w:eastAsia="Calibri" w:hAnsi="Calibri" w:cs="Calibri"/>
          <w:spacing w:val="-15"/>
          <w:sz w:val="24"/>
        </w:rPr>
        <w:t xml:space="preserve"> </w:t>
      </w:r>
      <w:r>
        <w:rPr>
          <w:rFonts w:ascii="Calibri" w:eastAsia="Calibri" w:hAnsi="Calibri" w:cs="Calibri"/>
          <w:sz w:val="24"/>
        </w:rPr>
        <w:t>fotos</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opção </w:t>
      </w:r>
      <w:r>
        <w:rPr>
          <w:noProof/>
        </w:rPr>
        <w:drawing>
          <wp:inline distT="0" distB="0" distL="0" distR="0" wp14:anchorId="20D2DF56" wp14:editId="54CE9812">
            <wp:extent cx="1323975" cy="266700"/>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png"/>
                    <pic:cNvPicPr/>
                  </pic:nvPicPr>
                  <pic:blipFill>
                    <a:blip r:embed="rId346" cstate="print"/>
                    <a:stretch>
                      <a:fillRect/>
                    </a:stretch>
                  </pic:blipFill>
                  <pic:spPr>
                    <a:xfrm>
                      <a:off x="0" y="0"/>
                      <a:ext cx="1323975" cy="266700"/>
                    </a:xfrm>
                    <a:prstGeom prst="rect">
                      <a:avLst/>
                    </a:prstGeom>
                  </pic:spPr>
                </pic:pic>
              </a:graphicData>
            </a:graphic>
          </wp:inline>
        </w:drawing>
      </w:r>
      <w:r>
        <w:rPr>
          <w:rFonts w:ascii="Calibri" w:eastAsia="Calibri" w:hAnsi="Calibri" w:cs="Calibri"/>
          <w:sz w:val="24"/>
        </w:rPr>
        <w:t>. É</w:t>
      </w:r>
      <w:r>
        <w:rPr>
          <w:rFonts w:ascii="Calibri" w:eastAsia="Calibri" w:hAnsi="Calibri" w:cs="Calibri"/>
          <w:spacing w:val="-15"/>
          <w:sz w:val="24"/>
        </w:rPr>
        <w:t xml:space="preserve"> </w:t>
      </w:r>
      <w:r>
        <w:rPr>
          <w:rFonts w:ascii="Calibri" w:eastAsia="Calibri" w:hAnsi="Calibri" w:cs="Calibri"/>
          <w:sz w:val="24"/>
        </w:rPr>
        <w:t>permitido adicionar mais de uma foto por vez</w:t>
      </w:r>
      <w:r>
        <w:rPr>
          <w:sz w:val="24"/>
        </w:rPr>
        <w:t xml:space="preserve">. </w:t>
      </w:r>
      <w:r>
        <w:rPr>
          <w:rFonts w:ascii="Calibri" w:eastAsia="Calibri" w:hAnsi="Calibri" w:cs="Calibri"/>
          <w:sz w:val="24"/>
        </w:rPr>
        <w:t xml:space="preserve">Para </w:t>
      </w:r>
      <w:r>
        <w:rPr>
          <w:rFonts w:ascii="Calibri" w:eastAsia="Calibri" w:hAnsi="Calibri" w:cs="Calibri"/>
          <w:sz w:val="24"/>
        </w:rPr>
        <w:t>cadastrar fotos ver tópico "</w:t>
      </w:r>
      <w:hyperlink w:anchor="_topic_Fotos1">
        <w:r>
          <w:rPr>
            <w:rStyle w:val="Hyperlink"/>
            <w:rFonts w:ascii="Calibri" w:eastAsia="Calibri" w:hAnsi="Calibri" w:cs="Calibri"/>
            <w:sz w:val="24"/>
          </w:rPr>
          <w:t>Fotos</w:t>
        </w:r>
      </w:hyperlink>
      <w:r>
        <w:rPr>
          <w:rFonts w:ascii="Calibri" w:eastAsia="Calibri" w:hAnsi="Calibri" w:cs="Calibri"/>
          <w:sz w:val="24"/>
        </w:rPr>
        <w:t>".</w:t>
      </w:r>
    </w:p>
    <w:p w14:paraId="2CFBCEB6" w14:textId="77777777" w:rsidR="00522113" w:rsidRDefault="00522113">
      <w:pPr>
        <w:spacing w:before="15" w:line="180" w:lineRule="exact"/>
      </w:pPr>
    </w:p>
    <w:p w14:paraId="5335EC37" w14:textId="77777777" w:rsidR="00522113" w:rsidRDefault="00522113">
      <w:pPr>
        <w:spacing w:before="15" w:line="180" w:lineRule="exact"/>
      </w:pPr>
    </w:p>
    <w:p w14:paraId="56B3DA7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lastRenderedPageBreak/>
        <w:t xml:space="preserve">Created with the Personal Edition of HelpNDoc: </w:t>
      </w:r>
      <w:hyperlink r:id="rId400">
        <w:r>
          <w:rPr>
            <w:rFonts w:ascii="Tahoma" w:eastAsia="Tahoma" w:hAnsi="Tahoma" w:cs="Tahoma"/>
            <w:i/>
            <w:color w:val="6666FF"/>
          </w:rPr>
          <w:t>Easily create iPhone documentation</w:t>
        </w:r>
      </w:hyperlink>
    </w:p>
    <w:p w14:paraId="4CD1C57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174" w:name="_topic_Pesquisar"/>
      <w:bookmarkEnd w:id="174"/>
      <w:r>
        <w:rPr>
          <w:rFonts w:ascii="Tahoma" w:eastAsia="Tahoma" w:hAnsi="Tahoma" w:cs="Tahoma"/>
          <w:color w:val="243F60"/>
          <w:sz w:val="22"/>
        </w:rPr>
        <w:t>Pesqui</w:t>
      </w:r>
      <w:r>
        <w:rPr>
          <w:rFonts w:ascii="Tahoma" w:eastAsia="Tahoma" w:hAnsi="Tahoma" w:cs="Tahoma"/>
          <w:color w:val="243F60"/>
          <w:sz w:val="22"/>
        </w:rPr>
        <w:t>sar</w:t>
      </w:r>
    </w:p>
    <w:p w14:paraId="2690B707" w14:textId="77777777" w:rsidR="00522113" w:rsidRDefault="00B51388">
      <w:pPr>
        <w:ind w:left="105"/>
      </w:pPr>
      <w:r>
        <w:rPr>
          <w:rFonts w:ascii="Calibri" w:eastAsia="Calibri" w:hAnsi="Calibri" w:cs="Calibri"/>
          <w:sz w:val="24"/>
        </w:rPr>
        <w:t>É possível realizar as seguintes pesquisas referente as fiscalizações:</w:t>
      </w:r>
    </w:p>
    <w:p w14:paraId="18CA50C0" w14:textId="77777777" w:rsidR="00522113" w:rsidRDefault="00B51388">
      <w:pPr>
        <w:tabs>
          <w:tab w:val="left" w:pos="885"/>
        </w:tabs>
        <w:spacing w:before="60" w:line="352" w:lineRule="auto"/>
        <w:ind w:left="885" w:right="75" w:hanging="360"/>
      </w:pPr>
      <w:r>
        <w:rPr>
          <w:sz w:val="24"/>
        </w:rPr>
        <w:sym w:font="Symbol" w:char="00B7"/>
      </w:r>
      <w:r>
        <w:rPr>
          <w:sz w:val="24"/>
        </w:rPr>
        <w:tab/>
      </w:r>
      <w:r>
        <w:rPr>
          <w:rFonts w:ascii="Calibri" w:eastAsia="Calibri" w:hAnsi="Calibri" w:cs="Calibri"/>
          <w:b/>
          <w:sz w:val="24"/>
        </w:rPr>
        <w:t>Fiscalizações</w:t>
      </w:r>
      <w:r>
        <w:rPr>
          <w:rFonts w:ascii="Calibri" w:eastAsia="Calibri" w:hAnsi="Calibri" w:cs="Calibri"/>
          <w:b/>
          <w:spacing w:val="30"/>
          <w:sz w:val="24"/>
        </w:rPr>
        <w:t xml:space="preserve"> </w:t>
      </w:r>
      <w:r>
        <w:rPr>
          <w:rFonts w:ascii="Calibri" w:eastAsia="Calibri" w:hAnsi="Calibri" w:cs="Calibri"/>
          <w:b/>
          <w:sz w:val="24"/>
        </w:rPr>
        <w:t>Cadastradas</w:t>
      </w:r>
      <w:r>
        <w:rPr>
          <w:rFonts w:ascii="Calibri" w:eastAsia="Calibri" w:hAnsi="Calibri" w:cs="Calibri"/>
          <w:spacing w:val="30"/>
          <w:sz w:val="24"/>
        </w:rPr>
        <w:t xml:space="preserve"> </w:t>
      </w:r>
      <w:r>
        <w:rPr>
          <w:rFonts w:ascii="Calibri" w:eastAsia="Calibri" w:hAnsi="Calibri" w:cs="Calibri"/>
          <w:sz w:val="24"/>
        </w:rPr>
        <w:t>–</w:t>
      </w:r>
      <w:r>
        <w:rPr>
          <w:rFonts w:ascii="Calibri" w:eastAsia="Calibri" w:hAnsi="Calibri" w:cs="Calibri"/>
          <w:spacing w:val="30"/>
          <w:sz w:val="24"/>
        </w:rPr>
        <w:t xml:space="preserve"> </w:t>
      </w:r>
      <w:r>
        <w:rPr>
          <w:rFonts w:ascii="Calibri" w:eastAsia="Calibri" w:hAnsi="Calibri" w:cs="Calibri"/>
          <w:sz w:val="24"/>
        </w:rPr>
        <w:t>Permite</w:t>
      </w:r>
      <w:r>
        <w:rPr>
          <w:rFonts w:ascii="Calibri" w:eastAsia="Calibri" w:hAnsi="Calibri" w:cs="Calibri"/>
          <w:spacing w:val="30"/>
          <w:sz w:val="24"/>
        </w:rPr>
        <w:t xml:space="preserve"> </w:t>
      </w:r>
      <w:r>
        <w:rPr>
          <w:rFonts w:ascii="Calibri" w:eastAsia="Calibri" w:hAnsi="Calibri" w:cs="Calibri"/>
          <w:sz w:val="24"/>
        </w:rPr>
        <w:t>consultar</w:t>
      </w:r>
      <w:r>
        <w:rPr>
          <w:rFonts w:ascii="Calibri" w:eastAsia="Calibri" w:hAnsi="Calibri" w:cs="Calibri"/>
          <w:spacing w:val="30"/>
          <w:sz w:val="24"/>
        </w:rPr>
        <w:t xml:space="preserve"> </w:t>
      </w:r>
      <w:r>
        <w:rPr>
          <w:rFonts w:ascii="Calibri" w:eastAsia="Calibri" w:hAnsi="Calibri" w:cs="Calibri"/>
          <w:sz w:val="24"/>
        </w:rPr>
        <w:t>as</w:t>
      </w:r>
      <w:r>
        <w:rPr>
          <w:rFonts w:ascii="Calibri" w:eastAsia="Calibri" w:hAnsi="Calibri" w:cs="Calibri"/>
          <w:spacing w:val="30"/>
          <w:sz w:val="24"/>
        </w:rPr>
        <w:t xml:space="preserve"> </w:t>
      </w:r>
      <w:r>
        <w:rPr>
          <w:rFonts w:ascii="Calibri" w:eastAsia="Calibri" w:hAnsi="Calibri" w:cs="Calibri"/>
          <w:sz w:val="24"/>
        </w:rPr>
        <w:t>fiscalizações</w:t>
      </w:r>
      <w:r>
        <w:rPr>
          <w:rFonts w:ascii="Calibri" w:eastAsia="Calibri" w:hAnsi="Calibri" w:cs="Calibri"/>
          <w:spacing w:val="30"/>
          <w:sz w:val="24"/>
        </w:rPr>
        <w:t xml:space="preserve"> </w:t>
      </w:r>
      <w:r>
        <w:rPr>
          <w:rFonts w:ascii="Calibri" w:eastAsia="Calibri" w:hAnsi="Calibri" w:cs="Calibri"/>
          <w:sz w:val="24"/>
        </w:rPr>
        <w:t>cadastradas</w:t>
      </w:r>
      <w:r>
        <w:rPr>
          <w:rFonts w:ascii="Calibri" w:eastAsia="Calibri" w:hAnsi="Calibri" w:cs="Calibri"/>
          <w:spacing w:val="30"/>
          <w:sz w:val="24"/>
        </w:rPr>
        <w:t xml:space="preserve"> </w:t>
      </w:r>
      <w:r>
        <w:rPr>
          <w:rFonts w:ascii="Calibri" w:eastAsia="Calibri" w:hAnsi="Calibri" w:cs="Calibri"/>
          <w:sz w:val="24"/>
        </w:rPr>
        <w:t>de um planejamento ou as eventuais, realizadas fora do planejamento</w:t>
      </w:r>
    </w:p>
    <w:p w14:paraId="24889AFC" w14:textId="77777777" w:rsidR="00522113" w:rsidRDefault="00B51388">
      <w:pPr>
        <w:spacing w:before="15"/>
        <w:ind w:left="525"/>
      </w:pPr>
      <w:r>
        <w:rPr>
          <w:sz w:val="24"/>
        </w:rPr>
        <w:sym w:font="Symbol" w:char="00B7"/>
      </w:r>
      <w:r>
        <w:rPr>
          <w:sz w:val="24"/>
        </w:rPr>
        <w:t xml:space="preserve">   </w:t>
      </w:r>
      <w:r>
        <w:rPr>
          <w:b/>
          <w:spacing w:val="15"/>
          <w:sz w:val="24"/>
        </w:rPr>
        <w:t xml:space="preserve"> </w:t>
      </w:r>
      <w:r>
        <w:rPr>
          <w:rFonts w:ascii="Calibri" w:eastAsia="Calibri" w:hAnsi="Calibri" w:cs="Calibri"/>
          <w:b/>
          <w:sz w:val="24"/>
        </w:rPr>
        <w:t>Auto de Infração</w:t>
      </w:r>
      <w:r>
        <w:rPr>
          <w:rFonts w:ascii="Calibri" w:eastAsia="Calibri" w:hAnsi="Calibri" w:cs="Calibri"/>
          <w:sz w:val="24"/>
        </w:rPr>
        <w:t xml:space="preserve"> – Permite consultar os autos de infrações cadastrados.</w:t>
      </w:r>
    </w:p>
    <w:p w14:paraId="27AE8918" w14:textId="77777777" w:rsidR="00522113" w:rsidRDefault="00522113">
      <w:pPr>
        <w:spacing w:before="15" w:line="135" w:lineRule="exact"/>
      </w:pPr>
    </w:p>
    <w:p w14:paraId="6DCE257F" w14:textId="77777777" w:rsidR="00522113" w:rsidRDefault="00B51388">
      <w:pPr>
        <w:ind w:left="525"/>
      </w:pPr>
      <w:r>
        <w:rPr>
          <w:sz w:val="24"/>
        </w:rPr>
        <w:sym w:font="Symbol" w:char="00B7"/>
      </w:r>
      <w:r>
        <w:rPr>
          <w:sz w:val="24"/>
        </w:rPr>
        <w:t xml:space="preserve">   </w:t>
      </w:r>
      <w:r>
        <w:rPr>
          <w:spacing w:val="15"/>
          <w:sz w:val="24"/>
        </w:rPr>
        <w:t xml:space="preserve"> </w:t>
      </w:r>
      <w:r>
        <w:rPr>
          <w:rFonts w:ascii="Calibri" w:eastAsia="Calibri" w:hAnsi="Calibri" w:cs="Calibri"/>
          <w:b/>
          <w:sz w:val="24"/>
        </w:rPr>
        <w:t>Notificação</w:t>
      </w:r>
      <w:r>
        <w:rPr>
          <w:rFonts w:ascii="Calibri" w:eastAsia="Calibri" w:hAnsi="Calibri" w:cs="Calibri"/>
          <w:sz w:val="24"/>
        </w:rPr>
        <w:t xml:space="preserve"> – Permite consultar as notificações cadastradas</w:t>
      </w:r>
    </w:p>
    <w:p w14:paraId="188179CB" w14:textId="77777777" w:rsidR="00522113" w:rsidRDefault="00522113">
      <w:pPr>
        <w:spacing w:before="15" w:line="135" w:lineRule="exact"/>
      </w:pPr>
    </w:p>
    <w:p w14:paraId="3A2A0F94" w14:textId="77777777" w:rsidR="00522113" w:rsidRDefault="00B51388">
      <w:pPr>
        <w:ind w:left="525"/>
      </w:pPr>
      <w:r>
        <w:rPr>
          <w:sz w:val="24"/>
        </w:rPr>
        <w:sym w:font="Symbol" w:char="00B7"/>
      </w:r>
      <w:r>
        <w:rPr>
          <w:sz w:val="24"/>
        </w:rPr>
        <w:t xml:space="preserve">   </w:t>
      </w:r>
      <w:r>
        <w:rPr>
          <w:spacing w:val="15"/>
          <w:sz w:val="24"/>
        </w:rPr>
        <w:t xml:space="preserve"> </w:t>
      </w:r>
      <w:r>
        <w:rPr>
          <w:rFonts w:ascii="Calibri" w:eastAsia="Calibri" w:hAnsi="Calibri" w:cs="Calibri"/>
          <w:b/>
          <w:sz w:val="24"/>
        </w:rPr>
        <w:t>Termo de Embargo</w:t>
      </w:r>
      <w:r>
        <w:rPr>
          <w:rFonts w:ascii="Calibri" w:eastAsia="Calibri" w:hAnsi="Calibri" w:cs="Calibri"/>
          <w:sz w:val="24"/>
        </w:rPr>
        <w:t xml:space="preserve"> – Permite consultar os termos de embargo cadastrados</w:t>
      </w:r>
    </w:p>
    <w:p w14:paraId="7AA46865" w14:textId="77777777" w:rsidR="00522113" w:rsidRDefault="00522113">
      <w:pPr>
        <w:ind w:left="525"/>
      </w:pPr>
    </w:p>
    <w:p w14:paraId="1045DD6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01">
        <w:r>
          <w:rPr>
            <w:rFonts w:ascii="Tahoma" w:eastAsia="Tahoma" w:hAnsi="Tahoma" w:cs="Tahoma"/>
            <w:i/>
            <w:color w:val="6666FF"/>
          </w:rPr>
          <w:t>Free Web Help generator</w:t>
        </w:r>
      </w:hyperlink>
    </w:p>
    <w:p w14:paraId="634BBC37" w14:textId="77777777" w:rsidR="00522113" w:rsidRDefault="00B51388">
      <w:r>
        <w:br w:type="page"/>
      </w:r>
    </w:p>
    <w:p w14:paraId="6B80773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lastRenderedPageBreak/>
        <w:br w:type="textWrapping" w:clear="all"/>
      </w:r>
      <w:bookmarkStart w:id="175" w:name="_topic_FiscalizacoesCadastradas"/>
      <w:bookmarkEnd w:id="175"/>
      <w:r>
        <w:rPr>
          <w:rFonts w:ascii="Tahoma" w:eastAsia="Tahoma" w:hAnsi="Tahoma" w:cs="Tahoma"/>
          <w:i/>
          <w:color w:val="243F60"/>
          <w:sz w:val="22"/>
        </w:rPr>
        <w:t>Fiscalizações Cadastradas</w:t>
      </w:r>
    </w:p>
    <w:p w14:paraId="3A6ABF77" w14:textId="77777777" w:rsidR="00522113" w:rsidRDefault="00B51388">
      <w:pPr>
        <w:spacing w:line="360" w:lineRule="auto"/>
        <w:ind w:left="105" w:right="75"/>
        <w:jc w:val="both"/>
      </w:pPr>
      <w:r>
        <w:rPr>
          <w:rFonts w:ascii="Calibri" w:eastAsia="Calibri" w:hAnsi="Calibri" w:cs="Calibri"/>
          <w:sz w:val="24"/>
        </w:rPr>
        <w:t>Para consultar as fiscalizações cadastradas selecionar o menu Fiscalização</w:t>
      </w:r>
      <w:r>
        <w:rPr>
          <w:sz w:val="24"/>
        </w:rPr>
        <w:t>,</w:t>
      </w:r>
      <w:r>
        <w:rPr>
          <w:rFonts w:ascii="Calibri" w:eastAsia="Calibri" w:hAnsi="Calibri" w:cs="Calibri"/>
          <w:sz w:val="24"/>
        </w:rPr>
        <w:t xml:space="preserve"> depois Pesquisa e por fim Fiscalizações Cadastradas. Será mostrada a lista de fiscalizações cadastradas.</w:t>
      </w:r>
    </w:p>
    <w:p w14:paraId="2C401884" w14:textId="77777777" w:rsidR="00522113" w:rsidRDefault="00522113">
      <w:pPr>
        <w:spacing w:before="15" w:line="225" w:lineRule="exact"/>
      </w:pPr>
    </w:p>
    <w:p w14:paraId="31F94317" w14:textId="77777777" w:rsidR="00522113" w:rsidRDefault="00B51388">
      <w:pPr>
        <w:ind w:left="105"/>
      </w:pPr>
      <w:r>
        <w:rPr>
          <w:noProof/>
        </w:rPr>
        <w:drawing>
          <wp:inline distT="0" distB="0" distL="0" distR="0" wp14:anchorId="14ACBC5D" wp14:editId="41C2FCC0">
            <wp:extent cx="5924550" cy="3114675"/>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png"/>
                    <pic:cNvPicPr/>
                  </pic:nvPicPr>
                  <pic:blipFill>
                    <a:blip r:embed="rId402" cstate="print"/>
                    <a:stretch>
                      <a:fillRect/>
                    </a:stretch>
                  </pic:blipFill>
                  <pic:spPr>
                    <a:xfrm>
                      <a:off x="0" y="0"/>
                      <a:ext cx="5924550" cy="3114675"/>
                    </a:xfrm>
                    <a:prstGeom prst="rect">
                      <a:avLst/>
                    </a:prstGeom>
                  </pic:spPr>
                </pic:pic>
              </a:graphicData>
            </a:graphic>
          </wp:inline>
        </w:drawing>
      </w:r>
    </w:p>
    <w:p w14:paraId="428F999B" w14:textId="77777777" w:rsidR="00522113" w:rsidRDefault="00522113">
      <w:pPr>
        <w:spacing w:before="15" w:line="180" w:lineRule="exact"/>
      </w:pPr>
    </w:p>
    <w:p w14:paraId="1A049764" w14:textId="77777777" w:rsidR="00522113" w:rsidRDefault="00522113">
      <w:pPr>
        <w:spacing w:line="195" w:lineRule="exact"/>
      </w:pPr>
    </w:p>
    <w:p w14:paraId="3D30A721" w14:textId="77777777" w:rsidR="00522113" w:rsidRDefault="00B51388">
      <w:pPr>
        <w:spacing w:before="15"/>
        <w:ind w:left="105"/>
      </w:pPr>
      <w:r>
        <w:rPr>
          <w:rFonts w:ascii="Calibri" w:eastAsia="Calibri" w:hAnsi="Calibri" w:cs="Calibri"/>
          <w:sz w:val="24"/>
        </w:rPr>
        <w:t>É possível realizar as seguintes ações:</w:t>
      </w:r>
    </w:p>
    <w:p w14:paraId="0E8861A0" w14:textId="77777777" w:rsidR="00522113" w:rsidRDefault="00522113">
      <w:pPr>
        <w:spacing w:before="15" w:line="180" w:lineRule="exact"/>
      </w:pPr>
    </w:p>
    <w:p w14:paraId="2115F94A" w14:textId="77777777" w:rsidR="00522113" w:rsidRDefault="00522113">
      <w:pPr>
        <w:spacing w:line="195" w:lineRule="exact"/>
      </w:pPr>
    </w:p>
    <w:p w14:paraId="63094E44" w14:textId="77777777" w:rsidR="00522113" w:rsidRDefault="00B51388">
      <w:pPr>
        <w:tabs>
          <w:tab w:val="left" w:pos="825"/>
        </w:tabs>
        <w:spacing w:line="357" w:lineRule="auto"/>
        <w:ind w:left="825" w:right="75" w:hanging="360"/>
        <w:jc w:val="both"/>
      </w:pPr>
      <w:r>
        <w:rPr>
          <w:sz w:val="24"/>
        </w:rPr>
        <w:sym w:font="Symbol" w:char="00B7"/>
      </w:r>
      <w:r>
        <w:rPr>
          <w:sz w:val="24"/>
        </w:rPr>
        <w:tab/>
      </w:r>
      <w:r>
        <w:rPr>
          <w:rFonts w:ascii="Calibri" w:eastAsia="Calibri" w:hAnsi="Calibri" w:cs="Calibri"/>
          <w:b/>
          <w:sz w:val="24"/>
        </w:rPr>
        <w:t>Visualizar</w:t>
      </w:r>
      <w:r>
        <w:rPr>
          <w:rFonts w:ascii="Calibri" w:eastAsia="Calibri" w:hAnsi="Calibri" w:cs="Calibri"/>
          <w:b/>
          <w:spacing w:val="45"/>
          <w:sz w:val="24"/>
        </w:rPr>
        <w:t xml:space="preserve"> </w:t>
      </w:r>
      <w:r>
        <w:rPr>
          <w:rFonts w:ascii="Calibri" w:eastAsia="Calibri" w:hAnsi="Calibri" w:cs="Calibri"/>
          <w:b/>
          <w:sz w:val="24"/>
        </w:rPr>
        <w:t>e</w:t>
      </w:r>
      <w:r>
        <w:rPr>
          <w:rFonts w:ascii="Calibri" w:eastAsia="Calibri" w:hAnsi="Calibri" w:cs="Calibri"/>
          <w:b/>
          <w:spacing w:val="45"/>
          <w:sz w:val="24"/>
        </w:rPr>
        <w:t xml:space="preserve"> </w:t>
      </w:r>
      <w:r>
        <w:rPr>
          <w:rFonts w:ascii="Calibri" w:eastAsia="Calibri" w:hAnsi="Calibri" w:cs="Calibri"/>
          <w:b/>
          <w:sz w:val="24"/>
        </w:rPr>
        <w:t>Editar</w:t>
      </w:r>
      <w:r>
        <w:rPr>
          <w:rFonts w:ascii="Calibri" w:eastAsia="Calibri" w:hAnsi="Calibri" w:cs="Calibri"/>
          <w:b/>
          <w:spacing w:val="45"/>
          <w:sz w:val="24"/>
        </w:rPr>
        <w:t xml:space="preserve"> </w:t>
      </w:r>
      <w:r>
        <w:rPr>
          <w:rFonts w:ascii="Calibri" w:eastAsia="Calibri" w:hAnsi="Calibri" w:cs="Calibri"/>
          <w:b/>
          <w:sz w:val="24"/>
        </w:rPr>
        <w:t>uma</w:t>
      </w:r>
      <w:r>
        <w:rPr>
          <w:rFonts w:ascii="Calibri" w:eastAsia="Calibri" w:hAnsi="Calibri" w:cs="Calibri"/>
          <w:b/>
          <w:spacing w:val="45"/>
          <w:sz w:val="24"/>
        </w:rPr>
        <w:t xml:space="preserve"> </w:t>
      </w:r>
      <w:r>
        <w:rPr>
          <w:rFonts w:ascii="Calibri" w:eastAsia="Calibri" w:hAnsi="Calibri" w:cs="Calibri"/>
          <w:b/>
          <w:sz w:val="24"/>
        </w:rPr>
        <w:t>fiscalização</w:t>
      </w:r>
      <w:r>
        <w:rPr>
          <w:rFonts w:ascii="Calibri" w:eastAsia="Calibri" w:hAnsi="Calibri" w:cs="Calibri"/>
          <w:sz w:val="24"/>
        </w:rPr>
        <w:t>:</w:t>
      </w:r>
      <w:r>
        <w:rPr>
          <w:rFonts w:ascii="Calibri" w:eastAsia="Calibri" w:hAnsi="Calibri" w:cs="Calibri"/>
          <w:spacing w:val="45"/>
          <w:sz w:val="24"/>
        </w:rPr>
        <w:t xml:space="preserve"> </w:t>
      </w:r>
      <w:r>
        <w:rPr>
          <w:rFonts w:ascii="Calibri" w:eastAsia="Calibri" w:hAnsi="Calibri" w:cs="Calibri"/>
          <w:sz w:val="24"/>
        </w:rPr>
        <w:t>Para</w:t>
      </w:r>
      <w:r>
        <w:rPr>
          <w:rFonts w:ascii="Calibri" w:eastAsia="Calibri" w:hAnsi="Calibri" w:cs="Calibri"/>
          <w:spacing w:val="45"/>
          <w:sz w:val="24"/>
        </w:rPr>
        <w:t xml:space="preserve"> </w:t>
      </w:r>
      <w:r>
        <w:rPr>
          <w:rFonts w:ascii="Calibri" w:eastAsia="Calibri" w:hAnsi="Calibri" w:cs="Calibri"/>
          <w:sz w:val="24"/>
        </w:rPr>
        <w:t>realizar</w:t>
      </w:r>
      <w:r>
        <w:rPr>
          <w:rFonts w:ascii="Calibri" w:eastAsia="Calibri" w:hAnsi="Calibri" w:cs="Calibri"/>
          <w:spacing w:val="45"/>
          <w:sz w:val="24"/>
        </w:rPr>
        <w:t xml:space="preserve"> </w:t>
      </w:r>
      <w:r>
        <w:rPr>
          <w:rFonts w:ascii="Calibri" w:eastAsia="Calibri" w:hAnsi="Calibri" w:cs="Calibri"/>
          <w:sz w:val="24"/>
        </w:rPr>
        <w:t>esta</w:t>
      </w:r>
      <w:r>
        <w:rPr>
          <w:rFonts w:ascii="Calibri" w:eastAsia="Calibri" w:hAnsi="Calibri" w:cs="Calibri"/>
          <w:spacing w:val="45"/>
          <w:sz w:val="24"/>
        </w:rPr>
        <w:t xml:space="preserve"> </w:t>
      </w:r>
      <w:r>
        <w:rPr>
          <w:rFonts w:ascii="Calibri" w:eastAsia="Calibri" w:hAnsi="Calibri" w:cs="Calibri"/>
          <w:sz w:val="24"/>
        </w:rPr>
        <w:t>ação,</w:t>
      </w:r>
      <w:r>
        <w:rPr>
          <w:rFonts w:ascii="Calibri" w:eastAsia="Calibri" w:hAnsi="Calibri" w:cs="Calibri"/>
          <w:spacing w:val="45"/>
          <w:sz w:val="24"/>
        </w:rPr>
        <w:t xml:space="preserve"> </w:t>
      </w:r>
      <w:r>
        <w:rPr>
          <w:rFonts w:ascii="Calibri" w:eastAsia="Calibri" w:hAnsi="Calibri" w:cs="Calibri"/>
          <w:sz w:val="24"/>
        </w:rPr>
        <w:t>selecionar</w:t>
      </w:r>
      <w:r>
        <w:rPr>
          <w:rFonts w:ascii="Calibri" w:eastAsia="Calibri" w:hAnsi="Calibri" w:cs="Calibri"/>
          <w:spacing w:val="45"/>
          <w:sz w:val="24"/>
        </w:rPr>
        <w:t xml:space="preserve"> </w:t>
      </w:r>
      <w:r>
        <w:rPr>
          <w:rFonts w:ascii="Calibri" w:eastAsia="Calibri" w:hAnsi="Calibri" w:cs="Calibri"/>
          <w:sz w:val="24"/>
        </w:rPr>
        <w:t xml:space="preserve">uma coluna do </w:t>
      </w:r>
      <w:r>
        <w:rPr>
          <w:rFonts w:ascii="Calibri" w:eastAsia="Calibri" w:hAnsi="Calibri" w:cs="Calibri"/>
          <w:sz w:val="24"/>
        </w:rPr>
        <w:t>registro apresentado na lista de fiscalizações.</w:t>
      </w:r>
      <w:r>
        <w:rPr>
          <w:rFonts w:ascii="Calibri" w:eastAsia="Calibri" w:hAnsi="Calibri" w:cs="Calibri"/>
          <w:spacing w:val="15"/>
          <w:sz w:val="24"/>
        </w:rPr>
        <w:t xml:space="preserve"> </w:t>
      </w:r>
      <w:r>
        <w:rPr>
          <w:rFonts w:ascii="Calibri" w:eastAsia="Calibri" w:hAnsi="Calibri" w:cs="Calibri"/>
          <w:sz w:val="24"/>
        </w:rPr>
        <w:t xml:space="preserve">Serão mostradas as informações da fiscalização conforme o seu tipo, ou seja, Bem ou Atividade. (ver tópicos </w:t>
      </w:r>
      <w:r>
        <w:rPr>
          <w:rFonts w:ascii="Calibri" w:eastAsia="Calibri" w:hAnsi="Calibri" w:cs="Calibri"/>
          <w:b/>
          <w:sz w:val="22"/>
        </w:rPr>
        <w:t>"</w:t>
      </w:r>
      <w:hyperlink w:anchor="_topic_FiscalizacaoTipoBem">
        <w:r>
          <w:rPr>
            <w:rStyle w:val="Hyperlink"/>
            <w:rFonts w:ascii="Calibri" w:eastAsia="Calibri" w:hAnsi="Calibri" w:cs="Calibri"/>
            <w:b/>
            <w:sz w:val="22"/>
          </w:rPr>
          <w:t>Fiscalização Tipo Bem</w:t>
        </w:r>
      </w:hyperlink>
      <w:r>
        <w:rPr>
          <w:rFonts w:ascii="Calibri" w:eastAsia="Calibri" w:hAnsi="Calibri" w:cs="Calibri"/>
          <w:b/>
          <w:sz w:val="22"/>
        </w:rPr>
        <w:t xml:space="preserve">" </w:t>
      </w:r>
      <w:r>
        <w:rPr>
          <w:rFonts w:ascii="Calibri" w:eastAsia="Calibri" w:hAnsi="Calibri" w:cs="Calibri"/>
          <w:sz w:val="24"/>
        </w:rPr>
        <w:t xml:space="preserve">ou </w:t>
      </w:r>
      <w:r>
        <w:rPr>
          <w:rFonts w:ascii="Calibri" w:eastAsia="Calibri" w:hAnsi="Calibri" w:cs="Calibri"/>
          <w:b/>
          <w:sz w:val="22"/>
        </w:rPr>
        <w:t xml:space="preserve"> "</w:t>
      </w:r>
      <w:hyperlink w:anchor="_topic_FiscalizacaoTipoAtividade">
        <w:r>
          <w:rPr>
            <w:rStyle w:val="Hyperlink"/>
            <w:rFonts w:ascii="Calibri" w:eastAsia="Calibri" w:hAnsi="Calibri" w:cs="Calibri"/>
            <w:b/>
            <w:sz w:val="22"/>
          </w:rPr>
          <w:t>Fiscalização Tipo Atividade</w:t>
        </w:r>
      </w:hyperlink>
      <w:r>
        <w:rPr>
          <w:rFonts w:ascii="Calibri" w:eastAsia="Calibri" w:hAnsi="Calibri" w:cs="Calibri"/>
          <w:b/>
          <w:sz w:val="22"/>
        </w:rPr>
        <w:t>"</w:t>
      </w:r>
      <w:r>
        <w:rPr>
          <w:rFonts w:ascii="Calibri" w:eastAsia="Calibri" w:hAnsi="Calibri" w:cs="Calibri"/>
          <w:sz w:val="24"/>
        </w:rPr>
        <w:t>)</w:t>
      </w:r>
    </w:p>
    <w:p w14:paraId="770C845B" w14:textId="77777777" w:rsidR="00522113" w:rsidRDefault="00B51388">
      <w:pPr>
        <w:spacing w:before="15"/>
        <w:ind w:left="465"/>
      </w:pPr>
      <w:r>
        <w:rPr>
          <w:sz w:val="24"/>
        </w:rPr>
        <w:sym w:font="Symbol" w:char="00B7"/>
      </w:r>
      <w:r>
        <w:rPr>
          <w:sz w:val="24"/>
        </w:rPr>
        <w:t xml:space="preserve">   </w:t>
      </w:r>
      <w:r>
        <w:rPr>
          <w:spacing w:val="15"/>
          <w:sz w:val="24"/>
        </w:rPr>
        <w:t xml:space="preserve"> </w:t>
      </w:r>
      <w:r>
        <w:rPr>
          <w:rFonts w:ascii="Calibri" w:eastAsia="Calibri" w:hAnsi="Calibri" w:cs="Calibri"/>
          <w:b/>
          <w:sz w:val="24"/>
        </w:rPr>
        <w:t>Imprimir</w:t>
      </w:r>
      <w:r>
        <w:rPr>
          <w:rFonts w:ascii="Calibri" w:eastAsia="Calibri" w:hAnsi="Calibri" w:cs="Calibri"/>
          <w:sz w:val="24"/>
        </w:rPr>
        <w:t>: O sistema apresenta a</w:t>
      </w:r>
      <w:r>
        <w:rPr>
          <w:rFonts w:ascii="Calibri" w:eastAsia="Calibri" w:hAnsi="Calibri" w:cs="Calibri"/>
          <w:sz w:val="24"/>
        </w:rPr>
        <w:t xml:space="preserve"> opção </w:t>
      </w:r>
      <w:r>
        <w:rPr>
          <w:noProof/>
        </w:rPr>
        <w:drawing>
          <wp:inline distT="0" distB="0" distL="0" distR="0" wp14:anchorId="706717BB" wp14:editId="3E0653CD">
            <wp:extent cx="247650" cy="247650"/>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png"/>
                    <pic:cNvPicPr/>
                  </pic:nvPicPr>
                  <pic:blipFill>
                    <a:blip r:embed="rId403" cstate="print"/>
                    <a:stretch>
                      <a:fillRect/>
                    </a:stretch>
                  </pic:blipFill>
                  <pic:spPr>
                    <a:xfrm>
                      <a:off x="0" y="0"/>
                      <a:ext cx="247650" cy="247650"/>
                    </a:xfrm>
                    <a:prstGeom prst="rect">
                      <a:avLst/>
                    </a:prstGeom>
                  </pic:spPr>
                </pic:pic>
              </a:graphicData>
            </a:graphic>
          </wp:inline>
        </w:drawing>
      </w:r>
      <w:r>
        <w:rPr>
          <w:rFonts w:ascii="Calibri" w:eastAsia="Calibri" w:hAnsi="Calibri" w:cs="Calibri"/>
          <w:sz w:val="24"/>
        </w:rPr>
        <w:t>, para as fiscalizações com a situação “</w:t>
      </w:r>
      <w:r>
        <w:rPr>
          <w:rFonts w:ascii="Calibri" w:eastAsia="Calibri" w:hAnsi="Calibri" w:cs="Calibri"/>
          <w:b/>
          <w:sz w:val="24"/>
        </w:rPr>
        <w:t>Concluída</w:t>
      </w:r>
      <w:r>
        <w:rPr>
          <w:rFonts w:ascii="Calibri" w:eastAsia="Calibri" w:hAnsi="Calibri" w:cs="Calibri"/>
          <w:sz w:val="24"/>
        </w:rPr>
        <w:t>”. Ao acionar a opção, o sistema gerar o “</w:t>
      </w:r>
      <w:hyperlink w:anchor="_topic_Imprimir_LaudodeVistoria">
        <w:r>
          <w:rPr>
            <w:rStyle w:val="Hyperlink"/>
            <w:rFonts w:ascii="Calibri" w:eastAsia="Calibri" w:hAnsi="Calibri" w:cs="Calibri"/>
            <w:sz w:val="24"/>
          </w:rPr>
          <w:t>Laudo de Vistoria</w:t>
        </w:r>
      </w:hyperlink>
      <w:r>
        <w:rPr>
          <w:rFonts w:ascii="Calibri" w:eastAsia="Calibri" w:hAnsi="Calibri" w:cs="Calibri"/>
          <w:sz w:val="24"/>
        </w:rPr>
        <w:t xml:space="preserve">”, </w:t>
      </w:r>
      <w:r>
        <w:rPr>
          <w:rFonts w:ascii="Calibri" w:eastAsia="Calibri" w:hAnsi="Calibri" w:cs="Calibri"/>
          <w:sz w:val="24"/>
        </w:rPr>
        <w:t>no formato PDF.</w:t>
      </w:r>
    </w:p>
    <w:p w14:paraId="363E885A" w14:textId="77777777" w:rsidR="00522113" w:rsidRDefault="00B51388">
      <w:pPr>
        <w:numPr>
          <w:ilvl w:val="2"/>
          <w:numId w:val="72"/>
        </w:numPr>
        <w:spacing w:before="15"/>
      </w:pPr>
      <w:r>
        <w:rPr>
          <w:rFonts w:ascii="Calibri" w:eastAsia="Calibri" w:hAnsi="Calibri" w:cs="Calibri"/>
          <w:sz w:val="24"/>
        </w:rPr>
        <w:t xml:space="preserve">O sistema não deverá apresentar a opção </w:t>
      </w:r>
      <w:r>
        <w:rPr>
          <w:rFonts w:ascii="Calibri" w:eastAsia="Calibri" w:hAnsi="Calibri" w:cs="Calibri"/>
          <w:b/>
          <w:sz w:val="24"/>
        </w:rPr>
        <w:t>"Constatou Dano</w:t>
      </w:r>
      <w:r>
        <w:rPr>
          <w:rFonts w:ascii="Calibri" w:eastAsia="Calibri" w:hAnsi="Calibri" w:cs="Calibri"/>
          <w:sz w:val="24"/>
        </w:rPr>
        <w:t>", ao imprimir uma fiscalização do tipo "</w:t>
      </w:r>
      <w:r>
        <w:rPr>
          <w:rFonts w:ascii="Calibri" w:eastAsia="Calibri" w:hAnsi="Calibri" w:cs="Calibri"/>
          <w:b/>
          <w:sz w:val="24"/>
        </w:rPr>
        <w:t>Atividade - Comércio de Obras de Arte e Leilões".</w:t>
      </w:r>
    </w:p>
    <w:p w14:paraId="1801B0C0" w14:textId="77777777" w:rsidR="00522113" w:rsidRDefault="00B51388">
      <w:pPr>
        <w:ind w:left="465"/>
      </w:pPr>
      <w:r>
        <w:rPr>
          <w:sz w:val="24"/>
        </w:rPr>
        <w:sym w:font="Symbol" w:char="00B7"/>
      </w:r>
      <w:r>
        <w:rPr>
          <w:sz w:val="24"/>
        </w:rPr>
        <w:t xml:space="preserve">   </w:t>
      </w:r>
      <w:r>
        <w:rPr>
          <w:spacing w:val="15"/>
          <w:sz w:val="24"/>
        </w:rPr>
        <w:t xml:space="preserve"> </w:t>
      </w:r>
      <w:r>
        <w:rPr>
          <w:rFonts w:ascii="Calibri" w:eastAsia="Calibri" w:hAnsi="Calibri" w:cs="Calibri"/>
          <w:b/>
          <w:sz w:val="24"/>
        </w:rPr>
        <w:t>Cancelar</w:t>
      </w:r>
      <w:r>
        <w:rPr>
          <w:rFonts w:ascii="Calibri" w:eastAsia="Calibri" w:hAnsi="Calibri" w:cs="Calibri"/>
          <w:sz w:val="24"/>
        </w:rPr>
        <w:t xml:space="preserve">: para realizar esta ação selecionar a opção </w:t>
      </w:r>
      <w:r>
        <w:rPr>
          <w:noProof/>
        </w:rPr>
        <w:drawing>
          <wp:inline distT="0" distB="0" distL="0" distR="0" wp14:anchorId="13C9A47C" wp14:editId="39B7E7B0">
            <wp:extent cx="228600" cy="190500"/>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png"/>
                    <pic:cNvPicPr/>
                  </pic:nvPicPr>
                  <pic:blipFill>
                    <a:blip r:embed="rId404" cstate="print"/>
                    <a:stretch>
                      <a:fillRect/>
                    </a:stretch>
                  </pic:blipFill>
                  <pic:spPr>
                    <a:xfrm>
                      <a:off x="0" y="0"/>
                      <a:ext cx="228600" cy="190500"/>
                    </a:xfrm>
                    <a:prstGeom prst="rect">
                      <a:avLst/>
                    </a:prstGeom>
                  </pic:spPr>
                </pic:pic>
              </a:graphicData>
            </a:graphic>
          </wp:inline>
        </w:drawing>
      </w:r>
      <w:r>
        <w:rPr>
          <w:rFonts w:ascii="Calibri" w:eastAsia="Calibri" w:hAnsi="Calibri" w:cs="Calibri"/>
          <w:sz w:val="24"/>
        </w:rPr>
        <w:t>. O sistema deverá permitir somente</w:t>
      </w:r>
      <w:r>
        <w:rPr>
          <w:rFonts w:ascii="Calibri" w:eastAsia="Calibri" w:hAnsi="Calibri" w:cs="Calibri"/>
          <w:sz w:val="24"/>
        </w:rPr>
        <w:t xml:space="preserve"> o cancelamento de uma fiscalização, quando o usuário possuir o perfil Administrador ou quando o usuário for o mesmo que realizou o cadastro da fiscalização.</w:t>
      </w:r>
    </w:p>
    <w:p w14:paraId="13E6773E" w14:textId="77777777" w:rsidR="00522113" w:rsidRDefault="00B51388">
      <w:pPr>
        <w:tabs>
          <w:tab w:val="left" w:pos="825"/>
        </w:tabs>
        <w:spacing w:before="60" w:line="355" w:lineRule="auto"/>
        <w:ind w:left="825" w:right="75" w:hanging="360"/>
      </w:pPr>
      <w:r>
        <w:rPr>
          <w:sz w:val="24"/>
        </w:rPr>
        <w:sym w:font="Symbol" w:char="00B7"/>
      </w:r>
      <w:r>
        <w:rPr>
          <w:sz w:val="24"/>
        </w:rPr>
        <w:tab/>
      </w:r>
      <w:r>
        <w:rPr>
          <w:rFonts w:ascii="Calibri" w:eastAsia="Calibri" w:hAnsi="Calibri" w:cs="Calibri"/>
          <w:b/>
          <w:sz w:val="24"/>
        </w:rPr>
        <w:t>Vincular</w:t>
      </w:r>
      <w:r>
        <w:rPr>
          <w:rFonts w:ascii="Calibri" w:eastAsia="Calibri" w:hAnsi="Calibri" w:cs="Calibri"/>
          <w:sz w:val="24"/>
        </w:rPr>
        <w:t xml:space="preserve"> </w:t>
      </w:r>
      <w:r>
        <w:rPr>
          <w:rFonts w:ascii="Calibri" w:eastAsia="Calibri" w:hAnsi="Calibri" w:cs="Calibri"/>
          <w:spacing w:val="30"/>
          <w:sz w:val="24"/>
        </w:rPr>
        <w:t xml:space="preserve"> </w:t>
      </w:r>
      <w:r>
        <w:rPr>
          <w:rFonts w:ascii="Calibri" w:eastAsia="Calibri" w:hAnsi="Calibri" w:cs="Calibri"/>
          <w:b/>
          <w:sz w:val="24"/>
        </w:rPr>
        <w:t>Fiscalização</w:t>
      </w:r>
      <w:r>
        <w:rPr>
          <w:rFonts w:ascii="Calibri" w:eastAsia="Calibri" w:hAnsi="Calibri" w:cs="Calibri"/>
          <w:sz w:val="24"/>
        </w:rPr>
        <w:t xml:space="preserve">: </w:t>
      </w:r>
      <w:r>
        <w:rPr>
          <w:rFonts w:ascii="Calibri" w:eastAsia="Calibri" w:hAnsi="Calibri" w:cs="Calibri"/>
          <w:spacing w:val="45"/>
          <w:sz w:val="24"/>
        </w:rPr>
        <w:t xml:space="preserve"> </w:t>
      </w:r>
      <w:r>
        <w:rPr>
          <w:rFonts w:ascii="Calibri" w:eastAsia="Calibri" w:hAnsi="Calibri" w:cs="Calibri"/>
          <w:sz w:val="24"/>
        </w:rPr>
        <w:t xml:space="preserve">Está </w:t>
      </w:r>
      <w:r>
        <w:rPr>
          <w:rFonts w:ascii="Calibri" w:eastAsia="Calibri" w:hAnsi="Calibri" w:cs="Calibri"/>
          <w:spacing w:val="45"/>
          <w:sz w:val="24"/>
        </w:rPr>
        <w:t xml:space="preserve"> </w:t>
      </w:r>
      <w:r>
        <w:rPr>
          <w:rFonts w:ascii="Calibri" w:eastAsia="Calibri" w:hAnsi="Calibri" w:cs="Calibri"/>
          <w:sz w:val="24"/>
        </w:rPr>
        <w:t xml:space="preserve">ação </w:t>
      </w:r>
      <w:r>
        <w:rPr>
          <w:rFonts w:ascii="Calibri" w:eastAsia="Calibri" w:hAnsi="Calibri" w:cs="Calibri"/>
          <w:spacing w:val="30"/>
          <w:sz w:val="24"/>
        </w:rPr>
        <w:t xml:space="preserve"> </w:t>
      </w:r>
      <w:r>
        <w:rPr>
          <w:rFonts w:ascii="Calibri" w:eastAsia="Calibri" w:hAnsi="Calibri" w:cs="Calibri"/>
          <w:sz w:val="24"/>
        </w:rPr>
        <w:t xml:space="preserve">permite </w:t>
      </w:r>
      <w:r>
        <w:rPr>
          <w:rFonts w:ascii="Calibri" w:eastAsia="Calibri" w:hAnsi="Calibri" w:cs="Calibri"/>
          <w:spacing w:val="30"/>
          <w:sz w:val="24"/>
        </w:rPr>
        <w:t xml:space="preserve"> </w:t>
      </w:r>
      <w:r>
        <w:rPr>
          <w:rFonts w:ascii="Calibri" w:eastAsia="Calibri" w:hAnsi="Calibri" w:cs="Calibri"/>
          <w:sz w:val="24"/>
        </w:rPr>
        <w:t xml:space="preserve">que </w:t>
      </w:r>
      <w:r>
        <w:rPr>
          <w:rFonts w:ascii="Calibri" w:eastAsia="Calibri" w:hAnsi="Calibri" w:cs="Calibri"/>
          <w:spacing w:val="30"/>
          <w:sz w:val="24"/>
        </w:rPr>
        <w:t xml:space="preserve"> </w:t>
      </w:r>
      <w:r>
        <w:rPr>
          <w:rFonts w:ascii="Calibri" w:eastAsia="Calibri" w:hAnsi="Calibri" w:cs="Calibri"/>
          <w:sz w:val="24"/>
        </w:rPr>
        <w:t xml:space="preserve">uma </w:t>
      </w:r>
      <w:r>
        <w:rPr>
          <w:rFonts w:ascii="Calibri" w:eastAsia="Calibri" w:hAnsi="Calibri" w:cs="Calibri"/>
          <w:spacing w:val="30"/>
          <w:sz w:val="24"/>
        </w:rPr>
        <w:t xml:space="preserve"> </w:t>
      </w:r>
      <w:r>
        <w:rPr>
          <w:rFonts w:ascii="Calibri" w:eastAsia="Calibri" w:hAnsi="Calibri" w:cs="Calibri"/>
          <w:sz w:val="24"/>
        </w:rPr>
        <w:t xml:space="preserve">fiscalização </w:t>
      </w:r>
      <w:r>
        <w:rPr>
          <w:rFonts w:ascii="Calibri" w:eastAsia="Calibri" w:hAnsi="Calibri" w:cs="Calibri"/>
          <w:spacing w:val="30"/>
          <w:sz w:val="24"/>
        </w:rPr>
        <w:t xml:space="preserve"> </w:t>
      </w:r>
      <w:r>
        <w:rPr>
          <w:rFonts w:ascii="Calibri" w:eastAsia="Calibri" w:hAnsi="Calibri" w:cs="Calibri"/>
          <w:sz w:val="24"/>
        </w:rPr>
        <w:t>cadastrada eventualmente</w:t>
      </w:r>
      <w:r>
        <w:rPr>
          <w:rFonts w:ascii="Calibri" w:eastAsia="Calibri" w:hAnsi="Calibri" w:cs="Calibri"/>
          <w:spacing w:val="30"/>
          <w:sz w:val="24"/>
        </w:rPr>
        <w:t xml:space="preserve"> </w:t>
      </w:r>
      <w:r>
        <w:rPr>
          <w:rFonts w:ascii="Calibri" w:eastAsia="Calibri" w:hAnsi="Calibri" w:cs="Calibri"/>
          <w:sz w:val="24"/>
        </w:rPr>
        <w:t>s</w:t>
      </w:r>
      <w:r>
        <w:rPr>
          <w:rFonts w:ascii="Calibri" w:eastAsia="Calibri" w:hAnsi="Calibri" w:cs="Calibri"/>
          <w:sz w:val="24"/>
        </w:rPr>
        <w:t>eja</w:t>
      </w:r>
      <w:r>
        <w:rPr>
          <w:rFonts w:ascii="Calibri" w:eastAsia="Calibri" w:hAnsi="Calibri" w:cs="Calibri"/>
          <w:spacing w:val="30"/>
          <w:sz w:val="24"/>
        </w:rPr>
        <w:t xml:space="preserve"> </w:t>
      </w:r>
      <w:r>
        <w:rPr>
          <w:rFonts w:ascii="Calibri" w:eastAsia="Calibri" w:hAnsi="Calibri" w:cs="Calibri"/>
          <w:sz w:val="24"/>
        </w:rPr>
        <w:t>vinculada</w:t>
      </w:r>
      <w:r>
        <w:rPr>
          <w:rFonts w:ascii="Calibri" w:eastAsia="Calibri" w:hAnsi="Calibri" w:cs="Calibri"/>
          <w:spacing w:val="30"/>
          <w:sz w:val="24"/>
        </w:rPr>
        <w:t xml:space="preserve"> </w:t>
      </w:r>
      <w:r>
        <w:rPr>
          <w:rFonts w:ascii="Calibri" w:eastAsia="Calibri" w:hAnsi="Calibri" w:cs="Calibri"/>
          <w:sz w:val="24"/>
        </w:rPr>
        <w:t>a</w:t>
      </w:r>
      <w:r>
        <w:rPr>
          <w:rFonts w:ascii="Calibri" w:eastAsia="Calibri" w:hAnsi="Calibri" w:cs="Calibri"/>
          <w:spacing w:val="30"/>
          <w:sz w:val="24"/>
        </w:rPr>
        <w:t xml:space="preserve"> </w:t>
      </w:r>
      <w:r>
        <w:rPr>
          <w:rFonts w:ascii="Calibri" w:eastAsia="Calibri" w:hAnsi="Calibri" w:cs="Calibri"/>
          <w:sz w:val="24"/>
        </w:rPr>
        <w:t>um</w:t>
      </w:r>
      <w:r>
        <w:rPr>
          <w:rFonts w:ascii="Calibri" w:eastAsia="Calibri" w:hAnsi="Calibri" w:cs="Calibri"/>
          <w:spacing w:val="30"/>
          <w:sz w:val="24"/>
        </w:rPr>
        <w:t xml:space="preserve"> </w:t>
      </w:r>
      <w:r>
        <w:rPr>
          <w:rFonts w:ascii="Calibri" w:eastAsia="Calibri" w:hAnsi="Calibri" w:cs="Calibri"/>
          <w:sz w:val="24"/>
        </w:rPr>
        <w:t>planejamento</w:t>
      </w:r>
      <w:r>
        <w:rPr>
          <w:sz w:val="24"/>
        </w:rPr>
        <w:t>,</w:t>
      </w:r>
      <w:r>
        <w:rPr>
          <w:rFonts w:ascii="Calibri" w:eastAsia="Calibri" w:hAnsi="Calibri" w:cs="Calibri"/>
          <w:spacing w:val="30"/>
          <w:sz w:val="24"/>
        </w:rPr>
        <w:t xml:space="preserve"> </w:t>
      </w:r>
      <w:r>
        <w:rPr>
          <w:rFonts w:ascii="Calibri" w:eastAsia="Calibri" w:hAnsi="Calibri" w:cs="Calibri"/>
          <w:sz w:val="24"/>
        </w:rPr>
        <w:t>sendo</w:t>
      </w:r>
      <w:r>
        <w:rPr>
          <w:rFonts w:ascii="Calibri" w:eastAsia="Calibri" w:hAnsi="Calibri" w:cs="Calibri"/>
          <w:spacing w:val="30"/>
          <w:sz w:val="24"/>
        </w:rPr>
        <w:t xml:space="preserve"> </w:t>
      </w:r>
      <w:r>
        <w:rPr>
          <w:rFonts w:ascii="Calibri" w:eastAsia="Calibri" w:hAnsi="Calibri" w:cs="Calibri"/>
          <w:sz w:val="24"/>
        </w:rPr>
        <w:t xml:space="preserve">assim considerada uma ação planejada. Para realizar esta ação selecionar a opção  </w:t>
      </w:r>
      <w:r>
        <w:rPr>
          <w:noProof/>
        </w:rPr>
        <w:drawing>
          <wp:inline distT="0" distB="0" distL="0" distR="0" wp14:anchorId="5F401F15" wp14:editId="39F541CB">
            <wp:extent cx="285750" cy="285750"/>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png"/>
                    <pic:cNvPicPr/>
                  </pic:nvPicPr>
                  <pic:blipFill>
                    <a:blip r:embed="rId405" cstate="print"/>
                    <a:stretch>
                      <a:fillRect/>
                    </a:stretch>
                  </pic:blipFill>
                  <pic:spPr>
                    <a:xfrm>
                      <a:off x="0" y="0"/>
                      <a:ext cx="285750" cy="285750"/>
                    </a:xfrm>
                    <a:prstGeom prst="rect">
                      <a:avLst/>
                    </a:prstGeom>
                  </pic:spPr>
                </pic:pic>
              </a:graphicData>
            </a:graphic>
          </wp:inline>
        </w:drawing>
      </w:r>
      <w:r>
        <w:rPr>
          <w:rFonts w:ascii="Calibri" w:eastAsia="Calibri" w:hAnsi="Calibri" w:cs="Calibri"/>
          <w:sz w:val="24"/>
        </w:rPr>
        <w:t>.</w:t>
      </w:r>
    </w:p>
    <w:p w14:paraId="0B792F90" w14:textId="77777777" w:rsidR="00522113" w:rsidRDefault="00522113">
      <w:pPr>
        <w:spacing w:before="15" w:line="135" w:lineRule="exact"/>
      </w:pPr>
    </w:p>
    <w:p w14:paraId="432256F8" w14:textId="77777777" w:rsidR="00522113" w:rsidRDefault="00B51388">
      <w:pPr>
        <w:tabs>
          <w:tab w:val="left" w:pos="825"/>
        </w:tabs>
        <w:spacing w:line="352" w:lineRule="auto"/>
        <w:ind w:left="825" w:right="60" w:hanging="360"/>
      </w:pPr>
      <w:r>
        <w:rPr>
          <w:sz w:val="24"/>
        </w:rPr>
        <w:sym w:font="Symbol" w:char="00B7"/>
      </w:r>
      <w:r>
        <w:rPr>
          <w:sz w:val="24"/>
        </w:rPr>
        <w:tab/>
      </w:r>
      <w:r>
        <w:rPr>
          <w:rFonts w:ascii="Calibri" w:eastAsia="Calibri" w:hAnsi="Calibri" w:cs="Calibri"/>
          <w:b/>
          <w:sz w:val="24"/>
        </w:rPr>
        <w:t>Excluir</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realizar</w:t>
      </w:r>
      <w:r>
        <w:rPr>
          <w:rFonts w:ascii="Calibri" w:eastAsia="Calibri" w:hAnsi="Calibri" w:cs="Calibri"/>
          <w:spacing w:val="15"/>
          <w:sz w:val="24"/>
        </w:rPr>
        <w:t xml:space="preserve"> </w:t>
      </w:r>
      <w:r>
        <w:rPr>
          <w:rFonts w:ascii="Calibri" w:eastAsia="Calibri" w:hAnsi="Calibri" w:cs="Calibri"/>
          <w:sz w:val="24"/>
        </w:rPr>
        <w:t>esta</w:t>
      </w:r>
      <w:r>
        <w:rPr>
          <w:rFonts w:ascii="Calibri" w:eastAsia="Calibri" w:hAnsi="Calibri" w:cs="Calibri"/>
          <w:spacing w:val="15"/>
          <w:sz w:val="24"/>
        </w:rPr>
        <w:t xml:space="preserve"> </w:t>
      </w:r>
      <w:r>
        <w:rPr>
          <w:rFonts w:ascii="Calibri" w:eastAsia="Calibri" w:hAnsi="Calibri" w:cs="Calibri"/>
          <w:sz w:val="24"/>
        </w:rPr>
        <w:t>ação</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necessário</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sz w:val="24"/>
        </w:rPr>
        <w:t>registros</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lista</w:t>
      </w:r>
      <w:r>
        <w:rPr>
          <w:rFonts w:ascii="Calibri" w:eastAsia="Calibri" w:hAnsi="Calibri" w:cs="Calibri"/>
          <w:spacing w:val="15"/>
          <w:sz w:val="24"/>
        </w:rPr>
        <w:t xml:space="preserve"> </w:t>
      </w:r>
      <w:r>
        <w:rPr>
          <w:rFonts w:ascii="Calibri" w:eastAsia="Calibri" w:hAnsi="Calibri" w:cs="Calibri"/>
          <w:sz w:val="24"/>
        </w:rPr>
        <w:t xml:space="preserve">que deseja excluir e selecionar a opção </w:t>
      </w:r>
      <w:r>
        <w:rPr>
          <w:noProof/>
        </w:rPr>
        <w:drawing>
          <wp:inline distT="0" distB="0" distL="0" distR="0" wp14:anchorId="10E9E86F" wp14:editId="78869C13">
            <wp:extent cx="1028700" cy="266700"/>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png"/>
                    <pic:cNvPicPr/>
                  </pic:nvPicPr>
                  <pic:blipFill>
                    <a:blip r:embed="rId406" cstate="print"/>
                    <a:stretch>
                      <a:fillRect/>
                    </a:stretch>
                  </pic:blipFill>
                  <pic:spPr>
                    <a:xfrm>
                      <a:off x="0" y="0"/>
                      <a:ext cx="1028700" cy="266700"/>
                    </a:xfrm>
                    <a:prstGeom prst="rect">
                      <a:avLst/>
                    </a:prstGeom>
                  </pic:spPr>
                </pic:pic>
              </a:graphicData>
            </a:graphic>
          </wp:inline>
        </w:drawing>
      </w:r>
      <w:r>
        <w:t xml:space="preserve">. </w:t>
      </w:r>
      <w:r>
        <w:rPr>
          <w:rFonts w:ascii="Calibri" w:eastAsia="Calibri" w:hAnsi="Calibri" w:cs="Calibri"/>
          <w:sz w:val="24"/>
        </w:rPr>
        <w:t xml:space="preserve">O sistema deverá permitir somente a </w:t>
      </w:r>
      <w:r>
        <w:rPr>
          <w:rFonts w:ascii="Calibri" w:eastAsia="Calibri" w:hAnsi="Calibri" w:cs="Calibri"/>
          <w:sz w:val="24"/>
        </w:rPr>
        <w:lastRenderedPageBreak/>
        <w:t>exclusão de uma fiscalização, quando o usuário possuir o perfil Administrador ou quando o usuário for o mesmo que realizou o cadastro da fiscalização.</w:t>
      </w:r>
    </w:p>
    <w:p w14:paraId="176F2FA7" w14:textId="77777777" w:rsidR="00522113" w:rsidRDefault="00B51388">
      <w:pPr>
        <w:pStyle w:val="PargrafodaLista"/>
        <w:numPr>
          <w:ilvl w:val="1"/>
          <w:numId w:val="71"/>
        </w:numPr>
        <w:spacing w:line="352" w:lineRule="auto"/>
        <w:ind w:right="60"/>
      </w:pPr>
      <w:r>
        <w:rPr>
          <w:rFonts w:ascii="Calibri" w:eastAsia="Calibri" w:hAnsi="Calibri" w:cs="Calibri"/>
          <w:sz w:val="24"/>
        </w:rPr>
        <w:t xml:space="preserve">Mensagem: "Você não </w:t>
      </w:r>
      <w:r>
        <w:rPr>
          <w:rFonts w:ascii="Calibri" w:eastAsia="Calibri" w:hAnsi="Calibri" w:cs="Calibri"/>
          <w:sz w:val="24"/>
        </w:rPr>
        <w:t>pode excluir uma fiscalização que não cadastrou.".</w:t>
      </w:r>
    </w:p>
    <w:p w14:paraId="1F83DF0E" w14:textId="77777777" w:rsidR="00522113" w:rsidRDefault="00522113">
      <w:pPr>
        <w:spacing w:before="15" w:line="180" w:lineRule="exact"/>
      </w:pPr>
    </w:p>
    <w:p w14:paraId="2110D735"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Só</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possível cancelar</w:t>
      </w:r>
      <w:r>
        <w:rPr>
          <w:rFonts w:ascii="Calibri" w:eastAsia="Calibri" w:hAnsi="Calibri" w:cs="Calibri"/>
          <w:spacing w:val="-15"/>
          <w:sz w:val="24"/>
        </w:rPr>
        <w:t xml:space="preserve"> </w:t>
      </w:r>
      <w:r>
        <w:rPr>
          <w:rFonts w:ascii="Calibri" w:eastAsia="Calibri" w:hAnsi="Calibri" w:cs="Calibri"/>
          <w:sz w:val="24"/>
        </w:rPr>
        <w:t>fiscalizações que estejam</w:t>
      </w:r>
      <w:r>
        <w:rPr>
          <w:rFonts w:ascii="Calibri" w:eastAsia="Calibri" w:hAnsi="Calibri" w:cs="Calibri"/>
          <w:spacing w:val="-15"/>
          <w:sz w:val="24"/>
        </w:rPr>
        <w:t xml:space="preserve"> </w:t>
      </w:r>
      <w:r>
        <w:rPr>
          <w:rFonts w:ascii="Calibri" w:eastAsia="Calibri" w:hAnsi="Calibri" w:cs="Calibri"/>
          <w:sz w:val="24"/>
        </w:rPr>
        <w:t>na</w:t>
      </w:r>
      <w:r>
        <w:rPr>
          <w:rFonts w:ascii="Calibri" w:eastAsia="Calibri" w:hAnsi="Calibri" w:cs="Calibri"/>
          <w:spacing w:val="-15"/>
          <w:sz w:val="24"/>
        </w:rPr>
        <w:t xml:space="preserve"> </w:t>
      </w:r>
      <w:r>
        <w:rPr>
          <w:rFonts w:ascii="Calibri" w:eastAsia="Calibri" w:hAnsi="Calibri" w:cs="Calibri"/>
          <w:sz w:val="24"/>
        </w:rPr>
        <w:t>situação concluída.</w:t>
      </w:r>
      <w:r>
        <w:rPr>
          <w:rFonts w:ascii="Calibri" w:eastAsia="Calibri" w:hAnsi="Calibri" w:cs="Calibri"/>
          <w:spacing w:val="-15"/>
          <w:sz w:val="24"/>
        </w:rPr>
        <w:t xml:space="preserve"> </w:t>
      </w:r>
      <w:r>
        <w:rPr>
          <w:rFonts w:ascii="Calibri" w:eastAsia="Calibri" w:hAnsi="Calibri" w:cs="Calibri"/>
          <w:sz w:val="24"/>
        </w:rPr>
        <w:t>Para as</w:t>
      </w:r>
      <w:r>
        <w:rPr>
          <w:rFonts w:ascii="Calibri" w:eastAsia="Calibri" w:hAnsi="Calibri" w:cs="Calibri"/>
          <w:spacing w:val="-15"/>
          <w:sz w:val="24"/>
        </w:rPr>
        <w:t xml:space="preserve"> </w:t>
      </w:r>
      <w:r>
        <w:rPr>
          <w:rFonts w:ascii="Calibri" w:eastAsia="Calibri" w:hAnsi="Calibri" w:cs="Calibri"/>
          <w:sz w:val="24"/>
        </w:rPr>
        <w:t>fiscalizações</w:t>
      </w:r>
      <w:r>
        <w:rPr>
          <w:rFonts w:ascii="Calibri" w:eastAsia="Calibri" w:hAnsi="Calibri" w:cs="Calibri"/>
          <w:spacing w:val="-15"/>
          <w:sz w:val="24"/>
        </w:rPr>
        <w:t xml:space="preserve"> </w:t>
      </w:r>
      <w:r>
        <w:rPr>
          <w:rFonts w:ascii="Calibri" w:eastAsia="Calibri" w:hAnsi="Calibri" w:cs="Calibri"/>
          <w:sz w:val="24"/>
        </w:rPr>
        <w:t>com</w:t>
      </w:r>
      <w:r>
        <w:rPr>
          <w:rFonts w:ascii="Calibri" w:eastAsia="Calibri" w:hAnsi="Calibri" w:cs="Calibri"/>
          <w:spacing w:val="-15"/>
          <w:sz w:val="24"/>
        </w:rPr>
        <w:t xml:space="preserve"> </w:t>
      </w:r>
      <w:r>
        <w:rPr>
          <w:rFonts w:ascii="Calibri" w:eastAsia="Calibri" w:hAnsi="Calibri" w:cs="Calibri"/>
          <w:sz w:val="24"/>
        </w:rPr>
        <w:t>situação</w:t>
      </w:r>
      <w:r>
        <w:rPr>
          <w:rFonts w:ascii="Calibri" w:eastAsia="Calibri" w:hAnsi="Calibri" w:cs="Calibri"/>
          <w:spacing w:val="-15"/>
          <w:sz w:val="24"/>
        </w:rPr>
        <w:t xml:space="preserve"> </w:t>
      </w:r>
      <w:r>
        <w:rPr>
          <w:rFonts w:ascii="Calibri" w:eastAsia="Calibri" w:hAnsi="Calibri" w:cs="Calibri"/>
          <w:sz w:val="24"/>
        </w:rPr>
        <w:t>não</w:t>
      </w:r>
      <w:r>
        <w:rPr>
          <w:rFonts w:ascii="Calibri" w:eastAsia="Calibri" w:hAnsi="Calibri" w:cs="Calibri"/>
          <w:spacing w:val="-15"/>
          <w:sz w:val="24"/>
        </w:rPr>
        <w:t xml:space="preserve"> </w:t>
      </w:r>
      <w:r>
        <w:rPr>
          <w:rFonts w:ascii="Calibri" w:eastAsia="Calibri" w:hAnsi="Calibri" w:cs="Calibri"/>
          <w:sz w:val="24"/>
        </w:rPr>
        <w:t>concluída</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excluir.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exclusão</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permitida somente para as fiscaliza</w:t>
      </w:r>
      <w:r>
        <w:rPr>
          <w:rFonts w:ascii="Calibri" w:eastAsia="Calibri" w:hAnsi="Calibri" w:cs="Calibri"/>
          <w:sz w:val="24"/>
        </w:rPr>
        <w:t>ções não concluídas.</w:t>
      </w:r>
    </w:p>
    <w:p w14:paraId="1E1CCBCC" w14:textId="77777777" w:rsidR="00522113" w:rsidRDefault="00522113">
      <w:pPr>
        <w:spacing w:before="15" w:line="225" w:lineRule="exact"/>
      </w:pPr>
    </w:p>
    <w:p w14:paraId="51C305C9"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a opção de editar uma fiscalização será conforme a permissão do usuário e também se a mesma possui como integrante o</w:t>
      </w:r>
      <w:r>
        <w:rPr>
          <w:rFonts w:ascii="Calibri" w:eastAsia="Calibri" w:hAnsi="Calibri" w:cs="Calibri"/>
          <w:spacing w:val="-15"/>
          <w:sz w:val="24"/>
        </w:rPr>
        <w:t xml:space="preserve"> </w:t>
      </w:r>
      <w:r>
        <w:rPr>
          <w:rFonts w:ascii="Calibri" w:eastAsia="Calibri" w:hAnsi="Calibri" w:cs="Calibri"/>
          <w:sz w:val="24"/>
        </w:rPr>
        <w:t>usuário que solicitou visualizar e editar a fiscalização. O usuário poderá editar somente as fiscalizaçõe</w:t>
      </w:r>
      <w:r>
        <w:rPr>
          <w:rFonts w:ascii="Calibri" w:eastAsia="Calibri" w:hAnsi="Calibri" w:cs="Calibri"/>
          <w:sz w:val="24"/>
        </w:rPr>
        <w:t>s em que ele faz parte da equipe que executou a fiscalização ou se seu perfil for administrador</w:t>
      </w:r>
      <w:r>
        <w:rPr>
          <w:sz w:val="24"/>
        </w:rPr>
        <w:t>.</w:t>
      </w:r>
    </w:p>
    <w:p w14:paraId="41C1BE18"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Deverá ser incluída a opção Data de Realização no campo Colunas da Listagem. Deverá ser incluída a coluna Data de Realização no resultado da pesqui</w:t>
      </w:r>
      <w:r>
        <w:rPr>
          <w:rFonts w:ascii="Calibri" w:eastAsia="Calibri" w:hAnsi="Calibri" w:cs="Calibri"/>
          <w:sz w:val="24"/>
        </w:rPr>
        <w:t>sa de fiscalizações cadastradas.</w:t>
      </w:r>
    </w:p>
    <w:p w14:paraId="40A682E6" w14:textId="77777777" w:rsidR="00522113" w:rsidRDefault="00B51388">
      <w:pPr>
        <w:numPr>
          <w:ilvl w:val="0"/>
          <w:numId w:val="38"/>
        </w:numPr>
        <w:spacing w:before="15" w:line="360" w:lineRule="auto"/>
        <w:ind w:right="75"/>
        <w:jc w:val="both"/>
      </w:pPr>
      <w:r>
        <w:rPr>
          <w:rFonts w:ascii="Calibri" w:eastAsia="Calibri" w:hAnsi="Calibri" w:cs="Calibri"/>
          <w:b/>
          <w:sz w:val="24"/>
        </w:rPr>
        <w:t xml:space="preserve">Importante: </w:t>
      </w:r>
      <w:r>
        <w:rPr>
          <w:rFonts w:ascii="Calibri" w:eastAsia="Calibri" w:hAnsi="Calibri" w:cs="Calibri"/>
          <w:sz w:val="24"/>
        </w:rPr>
        <w:t>Ao selecionar a opção Todas as UF's, o sistema deverá buscar os registros em todas as unidades cadastradas no sistema e presente nos registros.</w:t>
      </w:r>
    </w:p>
    <w:p w14:paraId="4EF885C6" w14:textId="77777777" w:rsidR="00522113" w:rsidRDefault="00B51388">
      <w:pPr>
        <w:numPr>
          <w:ilvl w:val="1"/>
          <w:numId w:val="38"/>
        </w:numPr>
        <w:spacing w:before="15" w:line="360" w:lineRule="auto"/>
        <w:ind w:right="75"/>
        <w:jc w:val="both"/>
      </w:pPr>
      <w:r>
        <w:rPr>
          <w:rFonts w:ascii="Calibri" w:eastAsia="Calibri" w:hAnsi="Calibri" w:cs="Calibri"/>
          <w:sz w:val="24"/>
        </w:rPr>
        <w:t>A opção Todas as UF's deverá ser a primeira opção da lista.</w:t>
      </w:r>
    </w:p>
    <w:p w14:paraId="2F30DD10" w14:textId="77777777" w:rsidR="00522113" w:rsidRDefault="00522113">
      <w:pPr>
        <w:spacing w:before="15" w:line="165" w:lineRule="exact"/>
      </w:pPr>
    </w:p>
    <w:p w14:paraId="009D8A6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07">
        <w:r>
          <w:rPr>
            <w:rFonts w:ascii="Tahoma" w:eastAsia="Tahoma" w:hAnsi="Tahoma" w:cs="Tahoma"/>
            <w:i/>
            <w:color w:val="6666FF"/>
          </w:rPr>
          <w:t>Full-featured Documentation generator</w:t>
        </w:r>
      </w:hyperlink>
    </w:p>
    <w:p w14:paraId="36D25D5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76" w:name="_topic_FiscalizacaoTipoBem"/>
      <w:bookmarkEnd w:id="176"/>
      <w:r>
        <w:rPr>
          <w:rFonts w:ascii="Tahoma" w:eastAsia="Tahoma" w:hAnsi="Tahoma" w:cs="Tahoma"/>
          <w:i/>
          <w:color w:val="243F60"/>
          <w:sz w:val="22"/>
        </w:rPr>
        <w:t>Fiscalização Tipo Bem</w:t>
      </w:r>
    </w:p>
    <w:p w14:paraId="3F54A67B" w14:textId="77777777" w:rsidR="00522113" w:rsidRDefault="00B51388">
      <w:pPr>
        <w:spacing w:line="357" w:lineRule="auto"/>
        <w:ind w:left="105" w:right="75"/>
      </w:pPr>
      <w:r>
        <w:rPr>
          <w:rFonts w:ascii="Calibri" w:eastAsia="Calibri" w:hAnsi="Calibri" w:cs="Calibri"/>
          <w:sz w:val="24"/>
        </w:rPr>
        <w:t xml:space="preserve">Ao selecionar uma ação na listagem de atividades que seja do </w:t>
      </w:r>
      <w:r>
        <w:rPr>
          <w:rFonts w:ascii="Calibri" w:eastAsia="Calibri" w:hAnsi="Calibri" w:cs="Calibri"/>
          <w:b/>
          <w:sz w:val="24"/>
        </w:rPr>
        <w:t>tipo bem</w:t>
      </w:r>
      <w:r>
        <w:rPr>
          <w:rFonts w:ascii="Calibri" w:eastAsia="Calibri" w:hAnsi="Calibri" w:cs="Calibri"/>
          <w:sz w:val="24"/>
        </w:rPr>
        <w:t>, será mostrado as informações para o preenchimento de uma</w:t>
      </w:r>
      <w:r>
        <w:rPr>
          <w:rFonts w:ascii="Calibri" w:eastAsia="Calibri" w:hAnsi="Calibri" w:cs="Calibri"/>
          <w:b/>
          <w:sz w:val="24"/>
        </w:rPr>
        <w:t xml:space="preserve"> fiscalização do tipo bem</w:t>
      </w:r>
      <w:r>
        <w:rPr>
          <w:rFonts w:ascii="Calibri" w:eastAsia="Calibri" w:hAnsi="Calibri" w:cs="Calibri"/>
          <w:sz w:val="24"/>
        </w:rPr>
        <w:t>.</w:t>
      </w:r>
    </w:p>
    <w:p w14:paraId="2D839EFE" w14:textId="77777777" w:rsidR="00522113" w:rsidRDefault="00B51388">
      <w:pPr>
        <w:spacing w:line="357" w:lineRule="auto"/>
        <w:ind w:left="105" w:right="75"/>
      </w:pPr>
      <w:r>
        <w:rPr>
          <w:rFonts w:ascii="Calibri" w:eastAsia="Calibri" w:hAnsi="Calibri" w:cs="Calibri"/>
          <w:sz w:val="24"/>
        </w:rPr>
        <w:t xml:space="preserve">O sistema permite que o usuário possa cadastrar uma fiscalização, para um Bem de natureza </w:t>
      </w:r>
      <w:r>
        <w:rPr>
          <w:rFonts w:ascii="Calibri" w:eastAsia="Calibri" w:hAnsi="Calibri" w:cs="Calibri"/>
          <w:b/>
          <w:sz w:val="24"/>
        </w:rPr>
        <w:t>“Arqueológic</w:t>
      </w:r>
      <w:r>
        <w:rPr>
          <w:rFonts w:ascii="Calibri" w:eastAsia="Calibri" w:hAnsi="Calibri" w:cs="Calibri"/>
          <w:b/>
          <w:sz w:val="24"/>
        </w:rPr>
        <w:t xml:space="preserve">o”, “Paleontológico”, “Paisagístico”, “Móvel ou Integrado”, "Bem Imóvel do Tipo Conjunto Urbano ou do tipo Entorno" e "Bem Imóvel do Tipo Conjunto Arquitetônico ou do tipo Entorno". </w:t>
      </w:r>
      <w:r>
        <w:rPr>
          <w:rFonts w:ascii="Calibri" w:eastAsia="Calibri" w:hAnsi="Calibri" w:cs="Calibri"/>
          <w:sz w:val="24"/>
        </w:rPr>
        <w:t xml:space="preserve"> sendo que o sistema deverá seguir o mesmo fluxo atual, porém com as modif</w:t>
      </w:r>
      <w:r>
        <w:rPr>
          <w:rFonts w:ascii="Calibri" w:eastAsia="Calibri" w:hAnsi="Calibri" w:cs="Calibri"/>
          <w:sz w:val="24"/>
        </w:rPr>
        <w:t>icações abaixo para as abas Dados do Bem e Constatações, quando for um Bem de natureza:</w:t>
      </w:r>
    </w:p>
    <w:p w14:paraId="2D7735BD" w14:textId="77777777" w:rsidR="00522113" w:rsidRDefault="00B51388">
      <w:pPr>
        <w:pStyle w:val="PargrafodaLista"/>
        <w:numPr>
          <w:ilvl w:val="0"/>
          <w:numId w:val="56"/>
        </w:numPr>
      </w:pPr>
      <w:r>
        <w:rPr>
          <w:rFonts w:ascii="Calibri" w:eastAsia="Calibri" w:hAnsi="Calibri" w:cs="Calibri"/>
          <w:b/>
          <w:sz w:val="24"/>
        </w:rPr>
        <w:t>Arqueológico</w:t>
      </w:r>
      <w:r>
        <w:rPr>
          <w:rFonts w:ascii="Calibri" w:eastAsia="Calibri" w:hAnsi="Calibri" w:cs="Calibri"/>
          <w:sz w:val="24"/>
        </w:rPr>
        <w:t>: Quando a fiscalização for para um Bem de natureza Arqueológico do tipo acervo, artefato ou coleção, bem como para todos os tipos de bem Móvel ou Integrado</w:t>
      </w:r>
      <w:r>
        <w:rPr>
          <w:rFonts w:ascii="Calibri" w:eastAsia="Calibri" w:hAnsi="Calibri" w:cs="Calibri"/>
          <w:sz w:val="24"/>
        </w:rPr>
        <w:t>, não deverá ser apresentado o campo Regime de Ocupação na aba Dados do Bem.</w:t>
      </w:r>
    </w:p>
    <w:p w14:paraId="515567BB" w14:textId="77777777" w:rsidR="00522113" w:rsidRDefault="00B51388">
      <w:pPr>
        <w:pStyle w:val="PargrafodaLista"/>
        <w:numPr>
          <w:ilvl w:val="0"/>
          <w:numId w:val="56"/>
        </w:numPr>
        <w:spacing w:line="357" w:lineRule="auto"/>
        <w:ind w:right="75"/>
      </w:pPr>
      <w:r>
        <w:rPr>
          <w:rFonts w:ascii="Calibri" w:eastAsia="Calibri" w:hAnsi="Calibri" w:cs="Calibri"/>
          <w:b/>
          <w:sz w:val="24"/>
        </w:rPr>
        <w:t>Arqueológico, Paleontológico, Paisagístico e Móvel ou Integrado:</w:t>
      </w:r>
    </w:p>
    <w:p w14:paraId="54794321" w14:textId="77777777" w:rsidR="00522113" w:rsidRDefault="00B51388">
      <w:pPr>
        <w:pStyle w:val="PargrafodaLista"/>
        <w:numPr>
          <w:ilvl w:val="1"/>
          <w:numId w:val="56"/>
        </w:numPr>
        <w:spacing w:line="357" w:lineRule="auto"/>
        <w:ind w:right="75"/>
      </w:pPr>
      <w:r>
        <w:rPr>
          <w:rFonts w:ascii="Calibri" w:eastAsia="Calibri" w:hAnsi="Calibri" w:cs="Calibri"/>
          <w:sz w:val="24"/>
        </w:rPr>
        <w:t>O sistema não deverá ser apresentado o campo Uso do Imóvel na aba Constatações.</w:t>
      </w:r>
    </w:p>
    <w:p w14:paraId="4B112CCB" w14:textId="77777777" w:rsidR="00522113" w:rsidRDefault="00B51388">
      <w:pPr>
        <w:pStyle w:val="PargrafodaLista"/>
        <w:numPr>
          <w:ilvl w:val="1"/>
          <w:numId w:val="56"/>
        </w:numPr>
        <w:spacing w:line="357" w:lineRule="auto"/>
        <w:ind w:right="75"/>
      </w:pPr>
      <w:r>
        <w:rPr>
          <w:rFonts w:ascii="Calibri" w:eastAsia="Calibri" w:hAnsi="Calibri" w:cs="Calibri"/>
          <w:sz w:val="24"/>
        </w:rPr>
        <w:lastRenderedPageBreak/>
        <w:t>O sistema não deverá ser apresenta</w:t>
      </w:r>
      <w:r>
        <w:rPr>
          <w:rFonts w:ascii="Calibri" w:eastAsia="Calibri" w:hAnsi="Calibri" w:cs="Calibri"/>
          <w:sz w:val="24"/>
        </w:rPr>
        <w:t>do a tabela Verificação do Estado de Conservação na aba Constatações.</w:t>
      </w:r>
    </w:p>
    <w:p w14:paraId="6CF03F7C" w14:textId="77777777" w:rsidR="00522113" w:rsidRDefault="00B51388">
      <w:pPr>
        <w:pStyle w:val="PargrafodaLista"/>
        <w:numPr>
          <w:ilvl w:val="1"/>
          <w:numId w:val="56"/>
        </w:numPr>
        <w:spacing w:line="357" w:lineRule="auto"/>
        <w:ind w:right="75"/>
      </w:pPr>
      <w:r>
        <w:rPr>
          <w:rFonts w:ascii="Calibri" w:eastAsia="Calibri" w:hAnsi="Calibri" w:cs="Calibri"/>
          <w:color w:val="190000"/>
          <w:sz w:val="24"/>
        </w:rPr>
        <w:t>O sistema deverá ser apresentado o campo Descrição do Estado Atual do Bem na aba Constatações.</w:t>
      </w:r>
    </w:p>
    <w:p w14:paraId="57C06CC9" w14:textId="77777777" w:rsidR="00522113" w:rsidRDefault="00B51388">
      <w:pPr>
        <w:pStyle w:val="PargrafodaLista"/>
        <w:numPr>
          <w:ilvl w:val="0"/>
          <w:numId w:val="56"/>
        </w:numPr>
        <w:spacing w:line="357" w:lineRule="auto"/>
        <w:ind w:right="75"/>
      </w:pPr>
      <w:r>
        <w:rPr>
          <w:rFonts w:ascii="Calibri" w:eastAsia="Calibri" w:hAnsi="Calibri" w:cs="Calibri"/>
          <w:b/>
          <w:color w:val="190000"/>
          <w:sz w:val="24"/>
        </w:rPr>
        <w:t>Bem Imóvel do Tipo Conjunto Urbano ou do tipo Entorno</w:t>
      </w:r>
      <w:r>
        <w:rPr>
          <w:rFonts w:ascii="Calibri" w:eastAsia="Calibri" w:hAnsi="Calibri" w:cs="Calibri"/>
          <w:color w:val="190000"/>
          <w:sz w:val="24"/>
        </w:rPr>
        <w:t>, permitindo selecionar múltiplos imóv</w:t>
      </w:r>
      <w:r>
        <w:rPr>
          <w:rFonts w:ascii="Calibri" w:eastAsia="Calibri" w:hAnsi="Calibri" w:cs="Calibri"/>
          <w:color w:val="190000"/>
          <w:sz w:val="24"/>
        </w:rPr>
        <w:t>eis.</w:t>
      </w:r>
    </w:p>
    <w:p w14:paraId="0C1A34DD" w14:textId="77777777" w:rsidR="00522113" w:rsidRDefault="00B51388">
      <w:pPr>
        <w:pStyle w:val="PargrafodaLista"/>
        <w:numPr>
          <w:ilvl w:val="1"/>
          <w:numId w:val="56"/>
        </w:numPr>
        <w:spacing w:line="357" w:lineRule="auto"/>
        <w:ind w:right="75"/>
      </w:pPr>
      <w:r>
        <w:rPr>
          <w:rFonts w:ascii="Calibri" w:eastAsia="Calibri" w:hAnsi="Calibri" w:cs="Calibri"/>
          <w:color w:val="190000"/>
          <w:sz w:val="24"/>
        </w:rPr>
        <w:t xml:space="preserve">Deverá ser incluído o campo </w:t>
      </w:r>
      <w:r>
        <w:rPr>
          <w:rFonts w:ascii="Calibri" w:eastAsia="Calibri" w:hAnsi="Calibri" w:cs="Calibri"/>
          <w:b/>
          <w:color w:val="190000"/>
          <w:sz w:val="24"/>
        </w:rPr>
        <w:t>Entorno</w:t>
      </w:r>
      <w:r>
        <w:rPr>
          <w:rFonts w:ascii="Calibri" w:eastAsia="Calibri" w:hAnsi="Calibri" w:cs="Calibri"/>
          <w:color w:val="190000"/>
          <w:sz w:val="24"/>
        </w:rPr>
        <w:t xml:space="preserve">, que ao ser selecionado e ser acionado o botão </w:t>
      </w:r>
      <w:r>
        <w:rPr>
          <w:rFonts w:ascii="Calibri" w:eastAsia="Calibri" w:hAnsi="Calibri" w:cs="Calibri"/>
          <w:b/>
          <w:color w:val="190000"/>
          <w:sz w:val="24"/>
        </w:rPr>
        <w:t>Próximo</w:t>
      </w:r>
      <w:r>
        <w:rPr>
          <w:rFonts w:ascii="Calibri" w:eastAsia="Calibri" w:hAnsi="Calibri" w:cs="Calibri"/>
          <w:color w:val="190000"/>
          <w:sz w:val="24"/>
        </w:rPr>
        <w:t>, o sistema deverá seguir o fluxo de múltiplos imóveis presente para Conjunto Urbano, independente da Natureza e Tipo do bem.</w:t>
      </w:r>
    </w:p>
    <w:p w14:paraId="646AAD98" w14:textId="77777777" w:rsidR="00522113" w:rsidRDefault="00B51388">
      <w:pPr>
        <w:pStyle w:val="PargrafodaLista"/>
        <w:numPr>
          <w:ilvl w:val="2"/>
          <w:numId w:val="56"/>
        </w:numPr>
        <w:spacing w:line="357" w:lineRule="auto"/>
        <w:ind w:right="75"/>
      </w:pPr>
      <w:r>
        <w:rPr>
          <w:rFonts w:ascii="Calibri" w:eastAsia="Calibri" w:hAnsi="Calibri" w:cs="Calibri"/>
          <w:b/>
          <w:color w:val="190000"/>
          <w:sz w:val="24"/>
        </w:rPr>
        <w:t>Entorno</w:t>
      </w:r>
      <w:r>
        <w:rPr>
          <w:rFonts w:ascii="Calibri" w:eastAsia="Calibri" w:hAnsi="Calibri" w:cs="Calibri"/>
          <w:color w:val="190000"/>
          <w:sz w:val="24"/>
        </w:rPr>
        <w:t>: Campo que permite selecion</w:t>
      </w:r>
      <w:r>
        <w:rPr>
          <w:rFonts w:ascii="Calibri" w:eastAsia="Calibri" w:hAnsi="Calibri" w:cs="Calibri"/>
          <w:color w:val="190000"/>
          <w:sz w:val="24"/>
        </w:rPr>
        <w:t>ar se os imóveis fiscalizados pertencem ao entorno do bem selecionado.</w:t>
      </w:r>
    </w:p>
    <w:p w14:paraId="6B92799B" w14:textId="77777777" w:rsidR="00522113" w:rsidRDefault="00B51388">
      <w:pPr>
        <w:pStyle w:val="PargrafodaLista"/>
        <w:numPr>
          <w:ilvl w:val="2"/>
          <w:numId w:val="56"/>
        </w:numPr>
        <w:spacing w:line="357" w:lineRule="auto"/>
        <w:ind w:right="75"/>
      </w:pPr>
      <w:r>
        <w:rPr>
          <w:rFonts w:ascii="Calibri" w:eastAsia="Calibri" w:hAnsi="Calibri" w:cs="Calibri"/>
          <w:b/>
          <w:color w:val="190000"/>
          <w:sz w:val="24"/>
        </w:rPr>
        <w:t>Próximo</w:t>
      </w:r>
      <w:r>
        <w:rPr>
          <w:rFonts w:ascii="Calibri" w:eastAsia="Calibri" w:hAnsi="Calibri" w:cs="Calibri"/>
          <w:color w:val="190000"/>
          <w:sz w:val="24"/>
        </w:rPr>
        <w:t>: Ao acionar o "</w:t>
      </w:r>
      <w:r>
        <w:rPr>
          <w:rFonts w:ascii="Calibri" w:eastAsia="Calibri" w:hAnsi="Calibri" w:cs="Calibri"/>
          <w:b/>
          <w:color w:val="190000"/>
          <w:sz w:val="24"/>
        </w:rPr>
        <w:t>Próximo</w:t>
      </w:r>
      <w:r>
        <w:rPr>
          <w:rFonts w:ascii="Calibri" w:eastAsia="Calibri" w:hAnsi="Calibri" w:cs="Calibri"/>
          <w:color w:val="190000"/>
          <w:sz w:val="24"/>
        </w:rPr>
        <w:t xml:space="preserve">", e caso tenha sido selecionada a opção Entorno ou um Bem da Natureza igual a </w:t>
      </w:r>
      <w:r>
        <w:rPr>
          <w:rFonts w:ascii="Calibri" w:eastAsia="Calibri" w:hAnsi="Calibri" w:cs="Calibri"/>
          <w:b/>
          <w:color w:val="190000"/>
          <w:sz w:val="24"/>
        </w:rPr>
        <w:t>Bem Imóvel e Tipo igual a Conjunto Urbano</w:t>
      </w:r>
      <w:r>
        <w:rPr>
          <w:rFonts w:ascii="Calibri" w:eastAsia="Calibri" w:hAnsi="Calibri" w:cs="Calibri"/>
          <w:color w:val="190000"/>
          <w:sz w:val="24"/>
        </w:rPr>
        <w:t>, o sistema deverá apresentar as abas Dados da Fiscalização, Bens Fiscalizados, Constatações, Execução da Fiscalização, Observações e Fo</w:t>
      </w:r>
      <w:r>
        <w:rPr>
          <w:rFonts w:ascii="Calibri" w:eastAsia="Calibri" w:hAnsi="Calibri" w:cs="Calibri"/>
          <w:color w:val="190000"/>
          <w:sz w:val="24"/>
        </w:rPr>
        <w:t>tos.</w:t>
      </w:r>
    </w:p>
    <w:p w14:paraId="6D5023E5" w14:textId="77777777" w:rsidR="00522113" w:rsidRDefault="00B51388">
      <w:pPr>
        <w:pStyle w:val="PargrafodaLista"/>
        <w:numPr>
          <w:ilvl w:val="0"/>
          <w:numId w:val="56"/>
        </w:numPr>
        <w:spacing w:line="357" w:lineRule="auto"/>
        <w:ind w:right="75"/>
      </w:pPr>
      <w:r>
        <w:rPr>
          <w:rFonts w:ascii="Calibri" w:eastAsia="Calibri" w:hAnsi="Calibri" w:cs="Calibri"/>
          <w:b/>
          <w:color w:val="190000"/>
          <w:sz w:val="24"/>
        </w:rPr>
        <w:t>Bem Imóvel do Tipo Conjunto Arquitetônico ou do tipo Entorno</w:t>
      </w:r>
      <w:r>
        <w:rPr>
          <w:rFonts w:ascii="Calibri" w:eastAsia="Calibri" w:hAnsi="Calibri" w:cs="Calibri"/>
          <w:color w:val="190000"/>
          <w:sz w:val="24"/>
        </w:rPr>
        <w:t>, permitindo selecionar múltiplos imóveis.</w:t>
      </w:r>
    </w:p>
    <w:p w14:paraId="367DFA4F" w14:textId="77777777" w:rsidR="00522113" w:rsidRDefault="00B51388">
      <w:pPr>
        <w:pStyle w:val="PargrafodaLista"/>
        <w:numPr>
          <w:ilvl w:val="1"/>
          <w:numId w:val="56"/>
        </w:numPr>
        <w:spacing w:line="357" w:lineRule="auto"/>
        <w:ind w:right="75"/>
      </w:pPr>
      <w:r>
        <w:rPr>
          <w:rFonts w:ascii="Calibri" w:eastAsia="Calibri" w:hAnsi="Calibri" w:cs="Calibri"/>
          <w:color w:val="190000"/>
          <w:sz w:val="24"/>
        </w:rPr>
        <w:t xml:space="preserve">Ao acionar o </w:t>
      </w:r>
      <w:r>
        <w:rPr>
          <w:rFonts w:ascii="Calibri" w:eastAsia="Calibri" w:hAnsi="Calibri" w:cs="Calibri"/>
          <w:b/>
          <w:color w:val="190000"/>
          <w:sz w:val="24"/>
        </w:rPr>
        <w:t>Próximo</w:t>
      </w:r>
      <w:r>
        <w:rPr>
          <w:rFonts w:ascii="Calibri" w:eastAsia="Calibri" w:hAnsi="Calibri" w:cs="Calibri"/>
          <w:color w:val="190000"/>
          <w:sz w:val="24"/>
        </w:rPr>
        <w:t xml:space="preserve">, e caso tenha sido selecionado um Bem da Natureza igual a </w:t>
      </w:r>
      <w:r>
        <w:rPr>
          <w:rFonts w:ascii="Calibri" w:eastAsia="Calibri" w:hAnsi="Calibri" w:cs="Calibri"/>
          <w:b/>
          <w:color w:val="190000"/>
          <w:sz w:val="24"/>
        </w:rPr>
        <w:t>Bem Imóvel e Tipo igual a Conjunto Arquitetônico</w:t>
      </w:r>
      <w:r>
        <w:rPr>
          <w:rFonts w:ascii="Calibri" w:eastAsia="Calibri" w:hAnsi="Calibri" w:cs="Calibri"/>
          <w:color w:val="190000"/>
          <w:sz w:val="24"/>
        </w:rPr>
        <w:t>, o sistema deverá ap</w:t>
      </w:r>
      <w:r>
        <w:rPr>
          <w:rFonts w:ascii="Calibri" w:eastAsia="Calibri" w:hAnsi="Calibri" w:cs="Calibri"/>
          <w:color w:val="190000"/>
          <w:sz w:val="24"/>
        </w:rPr>
        <w:t>resentar as abas Dados da Fiscalização, Bens Fiscalizados, Constatações, Execução da Fiscalização, Observações e Fotos.</w:t>
      </w:r>
    </w:p>
    <w:p w14:paraId="19F874C1" w14:textId="77777777" w:rsidR="00522113" w:rsidRDefault="00B51388">
      <w:pPr>
        <w:numPr>
          <w:ilvl w:val="0"/>
          <w:numId w:val="73"/>
        </w:numPr>
        <w:spacing w:line="357" w:lineRule="auto"/>
        <w:ind w:right="75"/>
      </w:pPr>
      <w:r>
        <w:rPr>
          <w:rFonts w:ascii="Calibri" w:eastAsia="Calibri" w:hAnsi="Calibri" w:cs="Calibri"/>
          <w:sz w:val="24"/>
        </w:rPr>
        <w:t>Ao salvar um registro de uma nova fiscalização, caso o sistema detecte que já existe na base de dados um registro de fiscalização que te</w:t>
      </w:r>
      <w:r>
        <w:rPr>
          <w:rFonts w:ascii="Calibri" w:eastAsia="Calibri" w:hAnsi="Calibri" w:cs="Calibri"/>
          <w:sz w:val="24"/>
        </w:rPr>
        <w:t xml:space="preserve">nha a mesma </w:t>
      </w:r>
      <w:r>
        <w:rPr>
          <w:rFonts w:ascii="Calibri" w:eastAsia="Calibri" w:hAnsi="Calibri" w:cs="Calibri"/>
          <w:b/>
          <w:sz w:val="24"/>
        </w:rPr>
        <w:t>unidade, Bem e data</w:t>
      </w:r>
      <w:r>
        <w:rPr>
          <w:rFonts w:ascii="Calibri" w:eastAsia="Calibri" w:hAnsi="Calibri" w:cs="Calibri"/>
          <w:sz w:val="24"/>
        </w:rPr>
        <w:t>, o sistema deverá apresentar uma mensagem de alerta para o usuário.</w:t>
      </w:r>
    </w:p>
    <w:p w14:paraId="6BA3D199" w14:textId="77777777" w:rsidR="00522113" w:rsidRDefault="00B51388">
      <w:pPr>
        <w:pStyle w:val="PargrafodaLista"/>
        <w:numPr>
          <w:ilvl w:val="1"/>
          <w:numId w:val="73"/>
        </w:numPr>
        <w:spacing w:line="357" w:lineRule="auto"/>
        <w:ind w:right="75"/>
      </w:pPr>
      <w:r>
        <w:rPr>
          <w:rFonts w:ascii="Calibri" w:eastAsia="Calibri" w:hAnsi="Calibri" w:cs="Calibri"/>
          <w:sz w:val="24"/>
        </w:rPr>
        <w:t>Caso usuário confirme, o sistema manterá o usuário na tela de cadastro da fiscalização e armazenará o registro na base de dados.</w:t>
      </w:r>
    </w:p>
    <w:p w14:paraId="06ACD159" w14:textId="77777777" w:rsidR="00522113" w:rsidRDefault="00B51388">
      <w:pPr>
        <w:pStyle w:val="PargrafodaLista"/>
        <w:numPr>
          <w:ilvl w:val="1"/>
          <w:numId w:val="73"/>
        </w:numPr>
        <w:spacing w:line="357" w:lineRule="auto"/>
        <w:ind w:right="75"/>
      </w:pPr>
      <w:r>
        <w:rPr>
          <w:rFonts w:ascii="Calibri" w:eastAsia="Calibri" w:hAnsi="Calibri" w:cs="Calibri"/>
          <w:sz w:val="24"/>
        </w:rPr>
        <w:t xml:space="preserve">Caso o usuário não </w:t>
      </w:r>
      <w:r>
        <w:rPr>
          <w:rFonts w:ascii="Calibri" w:eastAsia="Calibri" w:hAnsi="Calibri" w:cs="Calibri"/>
          <w:sz w:val="24"/>
        </w:rPr>
        <w:t>confirme, o sistema não armazenará o registro da base de dados e retornará o usuário para a tela de pesquisa de fiscalizações.</w:t>
      </w:r>
    </w:p>
    <w:p w14:paraId="2EE7F310" w14:textId="77777777" w:rsidR="00522113" w:rsidRDefault="00B51388">
      <w:pPr>
        <w:pStyle w:val="PargrafodaLista"/>
        <w:numPr>
          <w:ilvl w:val="2"/>
          <w:numId w:val="73"/>
        </w:numPr>
        <w:spacing w:line="357" w:lineRule="auto"/>
        <w:ind w:right="75"/>
      </w:pPr>
      <w:r>
        <w:rPr>
          <w:rFonts w:ascii="Calibri" w:eastAsia="Calibri" w:hAnsi="Calibri" w:cs="Calibri"/>
          <w:b/>
          <w:sz w:val="24"/>
        </w:rPr>
        <w:t>Mensagem</w:t>
      </w:r>
      <w:r>
        <w:rPr>
          <w:rFonts w:ascii="Calibri" w:eastAsia="Calibri" w:hAnsi="Calibri" w:cs="Calibri"/>
          <w:sz w:val="24"/>
        </w:rPr>
        <w:t>: "O sistema já possui uma Fiscalização cadastrada para este Bem/Atividade nesta data. Deseja continuar com este registro</w:t>
      </w:r>
      <w:r>
        <w:rPr>
          <w:rFonts w:ascii="Calibri" w:eastAsia="Calibri" w:hAnsi="Calibri" w:cs="Calibri"/>
          <w:sz w:val="24"/>
        </w:rPr>
        <w:t>?". (Sim/Não)</w:t>
      </w:r>
    </w:p>
    <w:p w14:paraId="13647B57" w14:textId="77777777" w:rsidR="00522113" w:rsidRDefault="00522113">
      <w:pPr>
        <w:spacing w:before="15" w:line="165" w:lineRule="exact"/>
      </w:pPr>
    </w:p>
    <w:p w14:paraId="10DC79DF" w14:textId="77777777" w:rsidR="00522113" w:rsidRDefault="00522113">
      <w:pPr>
        <w:spacing w:before="15" w:line="165" w:lineRule="exact"/>
      </w:pPr>
    </w:p>
    <w:p w14:paraId="753C1B8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08">
        <w:r>
          <w:rPr>
            <w:rFonts w:ascii="Tahoma" w:eastAsia="Tahoma" w:hAnsi="Tahoma" w:cs="Tahoma"/>
            <w:i/>
            <w:color w:val="6666FF"/>
          </w:rPr>
          <w:t>Produce online help for Qt applications</w:t>
        </w:r>
      </w:hyperlink>
    </w:p>
    <w:p w14:paraId="1DF8063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7"/>
      </w:pPr>
      <w:r>
        <w:rPr>
          <w:sz w:val="1"/>
        </w:rPr>
        <w:lastRenderedPageBreak/>
        <w:br w:type="textWrapping" w:clear="all"/>
      </w:r>
      <w:bookmarkStart w:id="177" w:name="_topic_Abas"/>
      <w:bookmarkEnd w:id="177"/>
      <w:r>
        <w:rPr>
          <w:rFonts w:ascii="Tahoma" w:eastAsia="Tahoma" w:hAnsi="Tahoma" w:cs="Tahoma"/>
          <w:i/>
          <w:color w:val="243F60"/>
          <w:sz w:val="22"/>
        </w:rPr>
        <w:t>Abas</w:t>
      </w:r>
    </w:p>
    <w:p w14:paraId="4F146565" w14:textId="77777777" w:rsidR="00522113" w:rsidRDefault="00B51388">
      <w:pPr>
        <w:spacing w:line="357" w:lineRule="auto"/>
        <w:ind w:left="105" w:right="75"/>
      </w:pPr>
      <w:r>
        <w:rPr>
          <w:rFonts w:ascii="Calibri" w:eastAsia="Calibri" w:hAnsi="Calibri" w:cs="Calibri"/>
          <w:sz w:val="24"/>
        </w:rPr>
        <w:t xml:space="preserve">Ao selecionar uma ação na listagem de atividades que seja do </w:t>
      </w:r>
      <w:r>
        <w:rPr>
          <w:rFonts w:ascii="Calibri" w:eastAsia="Calibri" w:hAnsi="Calibri" w:cs="Calibri"/>
          <w:b/>
          <w:sz w:val="24"/>
        </w:rPr>
        <w:t>tipo bem</w:t>
      </w:r>
      <w:r>
        <w:rPr>
          <w:rFonts w:ascii="Calibri" w:eastAsia="Calibri" w:hAnsi="Calibri" w:cs="Calibri"/>
          <w:sz w:val="24"/>
        </w:rPr>
        <w:t>, será mostrado as informações para o preenchimento de uma</w:t>
      </w:r>
      <w:r>
        <w:rPr>
          <w:rFonts w:ascii="Calibri" w:eastAsia="Calibri" w:hAnsi="Calibri" w:cs="Calibri"/>
          <w:b/>
          <w:sz w:val="24"/>
        </w:rPr>
        <w:t xml:space="preserve"> fiscalização do tipo be</w:t>
      </w:r>
      <w:r>
        <w:rPr>
          <w:rFonts w:ascii="Calibri" w:eastAsia="Calibri" w:hAnsi="Calibri" w:cs="Calibri"/>
          <w:b/>
          <w:sz w:val="24"/>
        </w:rPr>
        <w:t xml:space="preserve">m </w:t>
      </w:r>
      <w:r>
        <w:rPr>
          <w:rFonts w:ascii="Calibri" w:eastAsia="Calibri" w:hAnsi="Calibri" w:cs="Calibri"/>
          <w:sz w:val="24"/>
        </w:rPr>
        <w:t>com as seguintes abas:</w:t>
      </w:r>
    </w:p>
    <w:p w14:paraId="5C82AA9B" w14:textId="77777777" w:rsidR="00522113" w:rsidRDefault="00B51388">
      <w:pPr>
        <w:numPr>
          <w:ilvl w:val="1"/>
          <w:numId w:val="57"/>
        </w:numPr>
        <w:spacing w:line="357" w:lineRule="auto"/>
        <w:ind w:right="75"/>
      </w:pPr>
      <w:r>
        <w:rPr>
          <w:rFonts w:ascii="Calibri" w:eastAsia="Calibri" w:hAnsi="Calibri" w:cs="Calibri"/>
          <w:b/>
          <w:sz w:val="24"/>
        </w:rPr>
        <w:t>Dados da Fiscalização</w:t>
      </w:r>
    </w:p>
    <w:p w14:paraId="1BD7F120" w14:textId="77777777" w:rsidR="00522113" w:rsidRDefault="00B51388">
      <w:pPr>
        <w:numPr>
          <w:ilvl w:val="1"/>
          <w:numId w:val="57"/>
        </w:numPr>
        <w:spacing w:line="357" w:lineRule="auto"/>
        <w:ind w:right="75"/>
      </w:pPr>
      <w:r>
        <w:rPr>
          <w:rFonts w:ascii="Calibri" w:eastAsia="Calibri" w:hAnsi="Calibri" w:cs="Calibri"/>
          <w:b/>
          <w:sz w:val="24"/>
        </w:rPr>
        <w:t>Dados do Bem</w:t>
      </w:r>
    </w:p>
    <w:p w14:paraId="464A12EB" w14:textId="77777777" w:rsidR="00522113" w:rsidRDefault="00B51388">
      <w:pPr>
        <w:numPr>
          <w:ilvl w:val="1"/>
          <w:numId w:val="57"/>
        </w:numPr>
        <w:spacing w:line="357" w:lineRule="auto"/>
        <w:ind w:right="75"/>
      </w:pPr>
      <w:r>
        <w:rPr>
          <w:rFonts w:ascii="Calibri" w:eastAsia="Calibri" w:hAnsi="Calibri" w:cs="Calibri"/>
          <w:b/>
          <w:sz w:val="24"/>
        </w:rPr>
        <w:t>Constatações</w:t>
      </w:r>
    </w:p>
    <w:p w14:paraId="22C4A75A" w14:textId="77777777" w:rsidR="00522113" w:rsidRDefault="00B51388">
      <w:pPr>
        <w:numPr>
          <w:ilvl w:val="1"/>
          <w:numId w:val="57"/>
        </w:numPr>
        <w:spacing w:line="357" w:lineRule="auto"/>
        <w:ind w:right="75"/>
      </w:pPr>
      <w:r>
        <w:rPr>
          <w:rFonts w:ascii="Calibri" w:eastAsia="Calibri" w:hAnsi="Calibri" w:cs="Calibri"/>
          <w:b/>
          <w:sz w:val="24"/>
        </w:rPr>
        <w:t>Execução da Fiscalização</w:t>
      </w:r>
    </w:p>
    <w:p w14:paraId="6D54E356" w14:textId="77777777" w:rsidR="00522113" w:rsidRDefault="00B51388">
      <w:pPr>
        <w:numPr>
          <w:ilvl w:val="1"/>
          <w:numId w:val="57"/>
        </w:numPr>
        <w:spacing w:line="357" w:lineRule="auto"/>
        <w:ind w:right="75"/>
      </w:pPr>
      <w:r>
        <w:rPr>
          <w:rFonts w:ascii="Calibri" w:eastAsia="Calibri" w:hAnsi="Calibri" w:cs="Calibri"/>
          <w:b/>
          <w:sz w:val="24"/>
        </w:rPr>
        <w:t>Observações</w:t>
      </w:r>
    </w:p>
    <w:p w14:paraId="6CA24A8F" w14:textId="77777777" w:rsidR="00522113" w:rsidRDefault="00B51388">
      <w:pPr>
        <w:numPr>
          <w:ilvl w:val="1"/>
          <w:numId w:val="57"/>
        </w:numPr>
        <w:spacing w:line="357" w:lineRule="auto"/>
        <w:ind w:right="75"/>
      </w:pPr>
      <w:r>
        <w:rPr>
          <w:rFonts w:ascii="Calibri" w:eastAsia="Calibri" w:hAnsi="Calibri" w:cs="Calibri"/>
          <w:b/>
          <w:sz w:val="24"/>
        </w:rPr>
        <w:t>Fotos</w:t>
      </w:r>
    </w:p>
    <w:p w14:paraId="29133494" w14:textId="77777777" w:rsidR="00522113" w:rsidRDefault="00B51388">
      <w:pPr>
        <w:numPr>
          <w:ilvl w:val="1"/>
          <w:numId w:val="57"/>
        </w:numPr>
        <w:spacing w:line="357" w:lineRule="auto"/>
        <w:ind w:right="75"/>
      </w:pPr>
      <w:r>
        <w:rPr>
          <w:rFonts w:ascii="Calibri" w:eastAsia="Calibri" w:hAnsi="Calibri" w:cs="Calibri"/>
          <w:b/>
          <w:sz w:val="24"/>
        </w:rPr>
        <w:t>Documentos</w:t>
      </w:r>
    </w:p>
    <w:p w14:paraId="60D4E981" w14:textId="77777777" w:rsidR="00522113" w:rsidRDefault="00522113">
      <w:pPr>
        <w:spacing w:line="357" w:lineRule="auto"/>
        <w:ind w:left="465" w:right="75"/>
      </w:pPr>
    </w:p>
    <w:p w14:paraId="630EEE9A" w14:textId="77777777" w:rsidR="00522113" w:rsidRDefault="00B51388">
      <w:pPr>
        <w:spacing w:line="420" w:lineRule="auto"/>
      </w:pPr>
      <w:r>
        <w:rPr>
          <w:rFonts w:ascii="Calibri" w:eastAsia="Calibri" w:hAnsi="Calibri" w:cs="Calibri"/>
          <w:sz w:val="24"/>
        </w:rPr>
        <w:t>Ao incluir um nova fiscalização da natureza "</w:t>
      </w:r>
      <w:r>
        <w:rPr>
          <w:rFonts w:ascii="Calibri" w:eastAsia="Calibri" w:hAnsi="Calibri" w:cs="Calibri"/>
          <w:b/>
          <w:sz w:val="24"/>
        </w:rPr>
        <w:t>Bem Imóvel</w:t>
      </w:r>
      <w:r>
        <w:rPr>
          <w:rFonts w:ascii="Calibri" w:eastAsia="Calibri" w:hAnsi="Calibri" w:cs="Calibri"/>
          <w:sz w:val="24"/>
        </w:rPr>
        <w:t>", do "</w:t>
      </w:r>
      <w:r>
        <w:rPr>
          <w:rFonts w:ascii="Calibri" w:eastAsia="Calibri" w:hAnsi="Calibri" w:cs="Calibri"/>
          <w:b/>
          <w:sz w:val="24"/>
        </w:rPr>
        <w:t>Tipo Conjunto Urbano</w:t>
      </w:r>
      <w:r>
        <w:rPr>
          <w:rFonts w:ascii="Calibri" w:eastAsia="Calibri" w:hAnsi="Calibri" w:cs="Calibri"/>
          <w:sz w:val="24"/>
        </w:rPr>
        <w:t>" ou "</w:t>
      </w:r>
      <w:r>
        <w:rPr>
          <w:rFonts w:ascii="Calibri" w:eastAsia="Calibri" w:hAnsi="Calibri" w:cs="Calibri"/>
          <w:b/>
          <w:sz w:val="24"/>
        </w:rPr>
        <w:t>Tipo Conjunto Arquitetônico</w:t>
      </w:r>
      <w:r>
        <w:rPr>
          <w:rFonts w:ascii="Calibri" w:eastAsia="Calibri" w:hAnsi="Calibri" w:cs="Calibri"/>
          <w:sz w:val="24"/>
        </w:rPr>
        <w:t>" ou do "</w:t>
      </w:r>
      <w:r>
        <w:rPr>
          <w:rFonts w:ascii="Calibri" w:eastAsia="Calibri" w:hAnsi="Calibri" w:cs="Calibri"/>
          <w:b/>
          <w:sz w:val="24"/>
        </w:rPr>
        <w:t>Tipo</w:t>
      </w:r>
      <w:r>
        <w:rPr>
          <w:rFonts w:ascii="Calibri" w:eastAsia="Calibri" w:hAnsi="Calibri" w:cs="Calibri"/>
          <w:sz w:val="24"/>
        </w:rPr>
        <w:t xml:space="preserve"> "</w:t>
      </w:r>
      <w:r>
        <w:rPr>
          <w:rFonts w:ascii="Calibri" w:eastAsia="Calibri" w:hAnsi="Calibri" w:cs="Calibri"/>
          <w:b/>
          <w:sz w:val="24"/>
        </w:rPr>
        <w:t>Entorno</w:t>
      </w:r>
      <w:r>
        <w:rPr>
          <w:rFonts w:ascii="Calibri" w:eastAsia="Calibri" w:hAnsi="Calibri" w:cs="Calibri"/>
          <w:sz w:val="24"/>
        </w:rPr>
        <w:t>", o sistema apresenta as seguintes abas, com os campos conforme "</w:t>
      </w:r>
      <w:r>
        <w:rPr>
          <w:rFonts w:ascii="Calibri" w:eastAsia="Calibri" w:hAnsi="Calibri" w:cs="Calibri"/>
          <w:b/>
          <w:sz w:val="24"/>
        </w:rPr>
        <w:t>Natureza</w:t>
      </w:r>
      <w:r>
        <w:rPr>
          <w:rFonts w:ascii="Calibri" w:eastAsia="Calibri" w:hAnsi="Calibri" w:cs="Calibri"/>
          <w:sz w:val="24"/>
        </w:rPr>
        <w:t>" e "</w:t>
      </w:r>
      <w:r>
        <w:rPr>
          <w:rFonts w:ascii="Calibri" w:eastAsia="Calibri" w:hAnsi="Calibri" w:cs="Calibri"/>
          <w:b/>
          <w:sz w:val="24"/>
        </w:rPr>
        <w:t>Tipo</w:t>
      </w:r>
      <w:r>
        <w:rPr>
          <w:rFonts w:ascii="Calibri" w:eastAsia="Calibri" w:hAnsi="Calibri" w:cs="Calibri"/>
          <w:sz w:val="24"/>
        </w:rPr>
        <w:t>".</w:t>
      </w:r>
    </w:p>
    <w:p w14:paraId="4EE463A2" w14:textId="77777777" w:rsidR="00522113" w:rsidRDefault="00B51388">
      <w:pPr>
        <w:numPr>
          <w:ilvl w:val="1"/>
          <w:numId w:val="57"/>
        </w:numPr>
        <w:spacing w:line="420" w:lineRule="auto"/>
      </w:pPr>
      <w:r>
        <w:rPr>
          <w:rFonts w:ascii="Calibri" w:eastAsia="Calibri" w:hAnsi="Calibri" w:cs="Calibri"/>
          <w:b/>
          <w:sz w:val="24"/>
        </w:rPr>
        <w:t>Dados da Fiscalização</w:t>
      </w:r>
    </w:p>
    <w:p w14:paraId="2ACF27F4" w14:textId="77777777" w:rsidR="00522113" w:rsidRDefault="00B51388">
      <w:pPr>
        <w:numPr>
          <w:ilvl w:val="1"/>
          <w:numId w:val="57"/>
        </w:numPr>
        <w:spacing w:line="420" w:lineRule="auto"/>
      </w:pPr>
      <w:r>
        <w:rPr>
          <w:rFonts w:ascii="Calibri" w:eastAsia="Calibri" w:hAnsi="Calibri" w:cs="Calibri"/>
          <w:b/>
          <w:sz w:val="24"/>
        </w:rPr>
        <w:t>Imóveis Fiscalizados</w:t>
      </w:r>
    </w:p>
    <w:p w14:paraId="683C76E8" w14:textId="77777777" w:rsidR="00522113" w:rsidRDefault="00B51388">
      <w:pPr>
        <w:numPr>
          <w:ilvl w:val="1"/>
          <w:numId w:val="57"/>
        </w:numPr>
        <w:spacing w:line="420" w:lineRule="auto"/>
      </w:pPr>
      <w:r>
        <w:rPr>
          <w:rFonts w:ascii="Calibri" w:eastAsia="Calibri" w:hAnsi="Calibri" w:cs="Calibri"/>
          <w:b/>
          <w:sz w:val="24"/>
        </w:rPr>
        <w:t>Constatações</w:t>
      </w:r>
    </w:p>
    <w:p w14:paraId="72AA961E" w14:textId="77777777" w:rsidR="00522113" w:rsidRDefault="00B51388">
      <w:pPr>
        <w:numPr>
          <w:ilvl w:val="1"/>
          <w:numId w:val="57"/>
        </w:numPr>
        <w:spacing w:line="420" w:lineRule="auto"/>
      </w:pPr>
      <w:r>
        <w:rPr>
          <w:rFonts w:ascii="Calibri" w:eastAsia="Calibri" w:hAnsi="Calibri" w:cs="Calibri"/>
          <w:b/>
          <w:sz w:val="24"/>
        </w:rPr>
        <w:t>Execução da Fiscalização</w:t>
      </w:r>
    </w:p>
    <w:p w14:paraId="154DF60F" w14:textId="77777777" w:rsidR="00522113" w:rsidRDefault="00B51388">
      <w:pPr>
        <w:numPr>
          <w:ilvl w:val="1"/>
          <w:numId w:val="57"/>
        </w:numPr>
        <w:spacing w:line="420" w:lineRule="auto"/>
      </w:pPr>
      <w:r>
        <w:rPr>
          <w:rFonts w:ascii="Calibri" w:eastAsia="Calibri" w:hAnsi="Calibri" w:cs="Calibri"/>
          <w:b/>
          <w:sz w:val="24"/>
        </w:rPr>
        <w:t>Observações</w:t>
      </w:r>
    </w:p>
    <w:p w14:paraId="6AE56C59" w14:textId="77777777" w:rsidR="00522113" w:rsidRDefault="00B51388">
      <w:pPr>
        <w:numPr>
          <w:ilvl w:val="1"/>
          <w:numId w:val="57"/>
        </w:numPr>
        <w:spacing w:line="420" w:lineRule="auto"/>
      </w:pPr>
      <w:r>
        <w:rPr>
          <w:rFonts w:ascii="Calibri" w:eastAsia="Calibri" w:hAnsi="Calibri" w:cs="Calibri"/>
          <w:b/>
          <w:sz w:val="24"/>
        </w:rPr>
        <w:t>Fotos</w:t>
      </w:r>
    </w:p>
    <w:p w14:paraId="7E7A766F" w14:textId="77777777" w:rsidR="00522113" w:rsidRDefault="00522113">
      <w:pPr>
        <w:spacing w:line="420" w:lineRule="auto"/>
      </w:pPr>
    </w:p>
    <w:p w14:paraId="3B1E73F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09">
        <w:r>
          <w:rPr>
            <w:rFonts w:ascii="Tahoma" w:eastAsia="Tahoma" w:hAnsi="Tahoma" w:cs="Tahoma"/>
            <w:i/>
            <w:color w:val="6666FF"/>
          </w:rPr>
          <w:t>Easily create PDF Help documents</w:t>
        </w:r>
      </w:hyperlink>
    </w:p>
    <w:p w14:paraId="1A52A28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78" w:name="_topic_DadosdaFiscalizacao"/>
      <w:bookmarkEnd w:id="178"/>
      <w:r>
        <w:rPr>
          <w:rFonts w:ascii="Tahoma" w:eastAsia="Tahoma" w:hAnsi="Tahoma" w:cs="Tahoma"/>
          <w:i/>
          <w:color w:val="243F60"/>
          <w:sz w:val="22"/>
        </w:rPr>
        <w:t>Dados da Fiscalização</w:t>
      </w:r>
    </w:p>
    <w:p w14:paraId="6F31841B" w14:textId="77777777" w:rsidR="00522113" w:rsidRDefault="00B51388">
      <w:pPr>
        <w:spacing w:line="360" w:lineRule="auto"/>
        <w:ind w:left="105" w:right="75"/>
      </w:pPr>
      <w:r>
        <w:rPr>
          <w:rFonts w:ascii="Calibri" w:eastAsia="Calibri" w:hAnsi="Calibri" w:cs="Calibri"/>
          <w:sz w:val="24"/>
        </w:rPr>
        <w:t>Na aba "</w:t>
      </w:r>
      <w:r>
        <w:rPr>
          <w:rFonts w:ascii="Calibri" w:eastAsia="Calibri" w:hAnsi="Calibri" w:cs="Calibri"/>
          <w:b/>
          <w:sz w:val="24"/>
        </w:rPr>
        <w:t>Dados da Fiscalização</w:t>
      </w:r>
      <w:r>
        <w:rPr>
          <w:rFonts w:ascii="Calibri" w:eastAsia="Calibri" w:hAnsi="Calibri" w:cs="Calibri"/>
          <w:sz w:val="24"/>
        </w:rPr>
        <w:t xml:space="preserve">", o </w:t>
      </w:r>
      <w:r>
        <w:rPr>
          <w:rFonts w:ascii="Calibri" w:eastAsia="Calibri" w:hAnsi="Calibri" w:cs="Calibri"/>
          <w:sz w:val="24"/>
        </w:rPr>
        <w:t>usuário irá informar os dados da fiscalização.</w:t>
      </w:r>
    </w:p>
    <w:p w14:paraId="59A5FE10" w14:textId="77777777" w:rsidR="00522113" w:rsidRDefault="00522113">
      <w:pPr>
        <w:spacing w:before="15" w:line="240" w:lineRule="exact"/>
      </w:pPr>
    </w:p>
    <w:p w14:paraId="50108833" w14:textId="77777777" w:rsidR="00522113" w:rsidRDefault="00B51388">
      <w:pPr>
        <w:ind w:left="105"/>
      </w:pPr>
      <w:r>
        <w:rPr>
          <w:noProof/>
        </w:rPr>
        <w:lastRenderedPageBreak/>
        <w:drawing>
          <wp:inline distT="0" distB="0" distL="0" distR="0" wp14:anchorId="5F1E761E" wp14:editId="2EA6486C">
            <wp:extent cx="5448300" cy="3114675"/>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png"/>
                    <pic:cNvPicPr/>
                  </pic:nvPicPr>
                  <pic:blipFill>
                    <a:blip r:embed="rId410" cstate="print"/>
                    <a:stretch>
                      <a:fillRect/>
                    </a:stretch>
                  </pic:blipFill>
                  <pic:spPr>
                    <a:xfrm>
                      <a:off x="0" y="0"/>
                      <a:ext cx="5448300" cy="3114675"/>
                    </a:xfrm>
                    <a:prstGeom prst="rect">
                      <a:avLst/>
                    </a:prstGeom>
                  </pic:spPr>
                </pic:pic>
              </a:graphicData>
            </a:graphic>
          </wp:inline>
        </w:drawing>
      </w:r>
    </w:p>
    <w:p w14:paraId="2545E4F2" w14:textId="77777777" w:rsidR="00522113" w:rsidRDefault="00522113">
      <w:pPr>
        <w:spacing w:before="15" w:line="180" w:lineRule="exact"/>
      </w:pPr>
    </w:p>
    <w:p w14:paraId="056CD848" w14:textId="77777777" w:rsidR="00522113" w:rsidRDefault="00522113">
      <w:pPr>
        <w:spacing w:line="195" w:lineRule="exact"/>
      </w:pPr>
    </w:p>
    <w:p w14:paraId="3BB1F6C2" w14:textId="77777777" w:rsidR="00522113" w:rsidRDefault="00B51388">
      <w:pPr>
        <w:spacing w:before="15" w:line="357" w:lineRule="auto"/>
        <w:ind w:left="105" w:right="75"/>
        <w:jc w:val="both"/>
      </w:pPr>
      <w:r>
        <w:rPr>
          <w:rFonts w:ascii="Calibri" w:eastAsia="Calibri" w:hAnsi="Calibri" w:cs="Calibri"/>
          <w:sz w:val="24"/>
        </w:rPr>
        <w:t xml:space="preserve">Ao selecionar a opção </w:t>
      </w:r>
      <w:r>
        <w:rPr>
          <w:noProof/>
        </w:rPr>
        <w:drawing>
          <wp:inline distT="0" distB="0" distL="0" distR="0" wp14:anchorId="3C3523D0" wp14:editId="5DABAE77">
            <wp:extent cx="762000" cy="257175"/>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png"/>
                    <pic:cNvPicPr/>
                  </pic:nvPicPr>
                  <pic:blipFill>
                    <a:blip r:embed="rId329" cstate="print"/>
                    <a:stretch>
                      <a:fillRect/>
                    </a:stretch>
                  </pic:blipFill>
                  <pic:spPr>
                    <a:xfrm>
                      <a:off x="0" y="0"/>
                      <a:ext cx="762000" cy="257175"/>
                    </a:xfrm>
                    <a:prstGeom prst="rect">
                      <a:avLst/>
                    </a:prstGeom>
                  </pic:spPr>
                </pic:pic>
              </a:graphicData>
            </a:graphic>
          </wp:inline>
        </w:drawing>
      </w:r>
      <w:r>
        <w:rPr>
          <w:rFonts w:ascii="Calibri" w:eastAsia="Calibri" w:hAnsi="Calibri" w:cs="Calibri"/>
          <w:sz w:val="24"/>
        </w:rPr>
        <w:t xml:space="preserve"> o numero da fiscalização será mostrado e também as abas de Fotos e Documentos.</w:t>
      </w:r>
    </w:p>
    <w:p w14:paraId="35543796" w14:textId="77777777" w:rsidR="00522113" w:rsidRDefault="00522113">
      <w:pPr>
        <w:spacing w:before="15" w:line="225" w:lineRule="exact"/>
      </w:pPr>
    </w:p>
    <w:p w14:paraId="7AE5376D" w14:textId="77777777" w:rsidR="00522113" w:rsidRDefault="00B51388">
      <w:pPr>
        <w:spacing w:line="304" w:lineRule="auto"/>
        <w:ind w:left="105" w:right="45"/>
        <w:jc w:val="both"/>
      </w:pPr>
      <w:r>
        <w:rPr>
          <w:rFonts w:ascii="Calibri" w:eastAsia="Calibri" w:hAnsi="Calibri" w:cs="Calibri"/>
          <w:sz w:val="24"/>
        </w:rPr>
        <w:t>Ao</w:t>
      </w:r>
      <w:r>
        <w:rPr>
          <w:rFonts w:ascii="Calibri" w:eastAsia="Calibri" w:hAnsi="Calibri" w:cs="Calibri"/>
          <w:spacing w:val="45"/>
          <w:sz w:val="24"/>
        </w:rPr>
        <w:t xml:space="preserve"> </w:t>
      </w:r>
      <w:r>
        <w:rPr>
          <w:rFonts w:ascii="Calibri" w:eastAsia="Calibri" w:hAnsi="Calibri" w:cs="Calibri"/>
          <w:sz w:val="24"/>
        </w:rPr>
        <w:t>selecionar</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opção</w:t>
      </w:r>
      <w:r>
        <w:rPr>
          <w:rFonts w:ascii="Calibri" w:eastAsia="Calibri" w:hAnsi="Calibri" w:cs="Calibri"/>
          <w:spacing w:val="45"/>
          <w:sz w:val="24"/>
        </w:rPr>
        <w:t xml:space="preserve"> </w:t>
      </w:r>
      <w:r>
        <w:rPr>
          <w:noProof/>
        </w:rPr>
        <w:drawing>
          <wp:inline distT="0" distB="0" distL="0" distR="0" wp14:anchorId="1E50E526" wp14:editId="20739515">
            <wp:extent cx="1476375" cy="304800"/>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png"/>
                    <pic:cNvPicPr/>
                  </pic:nvPicPr>
                  <pic:blipFill>
                    <a:blip r:embed="rId330" cstate="print"/>
                    <a:stretch>
                      <a:fillRect/>
                    </a:stretch>
                  </pic:blipFill>
                  <pic:spPr>
                    <a:xfrm>
                      <a:off x="0" y="0"/>
                      <a:ext cx="1476375" cy="304800"/>
                    </a:xfrm>
                    <a:prstGeom prst="rect">
                      <a:avLst/>
                    </a:prstGeom>
                  </pic:spPr>
                </pic:pic>
              </a:graphicData>
            </a:graphic>
          </wp:inline>
        </w:drawing>
      </w:r>
      <w:r>
        <w:rPr>
          <w:spacing w:val="45"/>
          <w:sz w:val="24"/>
        </w:rPr>
        <w:t xml:space="preserve"> </w:t>
      </w:r>
      <w:r>
        <w:rPr>
          <w:rFonts w:ascii="Calibri" w:eastAsia="Calibri" w:hAnsi="Calibri" w:cs="Calibri"/>
          <w:sz w:val="24"/>
        </w:rPr>
        <w:t>as</w:t>
      </w:r>
      <w:r>
        <w:rPr>
          <w:rFonts w:ascii="Calibri" w:eastAsia="Calibri" w:hAnsi="Calibri" w:cs="Calibri"/>
          <w:spacing w:val="45"/>
          <w:sz w:val="24"/>
        </w:rPr>
        <w:t xml:space="preserve"> </w:t>
      </w:r>
      <w:r>
        <w:rPr>
          <w:rFonts w:ascii="Calibri" w:eastAsia="Calibri" w:hAnsi="Calibri" w:cs="Calibri"/>
          <w:sz w:val="24"/>
        </w:rPr>
        <w:t>informações</w:t>
      </w:r>
      <w:r>
        <w:rPr>
          <w:rFonts w:ascii="Calibri" w:eastAsia="Calibri" w:hAnsi="Calibri" w:cs="Calibri"/>
          <w:spacing w:val="45"/>
          <w:sz w:val="24"/>
        </w:rPr>
        <w:t xml:space="preserve"> </w:t>
      </w:r>
      <w:r>
        <w:rPr>
          <w:rFonts w:ascii="Calibri" w:eastAsia="Calibri" w:hAnsi="Calibri" w:cs="Calibri"/>
          <w:sz w:val="24"/>
        </w:rPr>
        <w:t>da</w:t>
      </w:r>
      <w:r>
        <w:rPr>
          <w:rFonts w:ascii="Calibri" w:eastAsia="Calibri" w:hAnsi="Calibri" w:cs="Calibri"/>
          <w:spacing w:val="45"/>
          <w:sz w:val="24"/>
        </w:rPr>
        <w:t xml:space="preserve"> </w:t>
      </w:r>
      <w:r>
        <w:rPr>
          <w:rFonts w:ascii="Calibri" w:eastAsia="Calibri" w:hAnsi="Calibri" w:cs="Calibri"/>
          <w:sz w:val="24"/>
        </w:rPr>
        <w:t>fiscalização</w:t>
      </w:r>
      <w:r>
        <w:rPr>
          <w:rFonts w:ascii="Calibri" w:eastAsia="Calibri" w:hAnsi="Calibri" w:cs="Calibri"/>
          <w:spacing w:val="45"/>
          <w:sz w:val="24"/>
        </w:rPr>
        <w:t xml:space="preserve"> </w:t>
      </w:r>
      <w:r>
        <w:rPr>
          <w:rFonts w:ascii="Calibri" w:eastAsia="Calibri" w:hAnsi="Calibri" w:cs="Calibri"/>
          <w:sz w:val="24"/>
        </w:rPr>
        <w:t xml:space="preserve">serão armazenadas </w:t>
      </w:r>
      <w:r>
        <w:rPr>
          <w:rFonts w:ascii="Calibri" w:eastAsia="Calibri" w:hAnsi="Calibri" w:cs="Calibri"/>
          <w:spacing w:val="45"/>
          <w:sz w:val="24"/>
        </w:rPr>
        <w:t xml:space="preserve"> </w:t>
      </w:r>
      <w:r>
        <w:rPr>
          <w:rFonts w:ascii="Calibri" w:eastAsia="Calibri" w:hAnsi="Calibri" w:cs="Calibri"/>
          <w:sz w:val="24"/>
        </w:rPr>
        <w:t xml:space="preserve">e </w:t>
      </w:r>
      <w:r>
        <w:rPr>
          <w:rFonts w:ascii="Calibri" w:eastAsia="Calibri" w:hAnsi="Calibri" w:cs="Calibri"/>
          <w:spacing w:val="45"/>
          <w:sz w:val="24"/>
        </w:rPr>
        <w:t xml:space="preserve"> </w:t>
      </w:r>
      <w:r>
        <w:rPr>
          <w:rFonts w:ascii="Calibri" w:eastAsia="Calibri" w:hAnsi="Calibri" w:cs="Calibri"/>
          <w:sz w:val="24"/>
        </w:rPr>
        <w:t xml:space="preserve">não  </w:t>
      </w:r>
      <w:r>
        <w:rPr>
          <w:rFonts w:ascii="Calibri" w:eastAsia="Calibri" w:hAnsi="Calibri" w:cs="Calibri"/>
          <w:spacing w:val="-15"/>
          <w:sz w:val="24"/>
        </w:rPr>
        <w:t xml:space="preserve"> </w:t>
      </w:r>
      <w:r>
        <w:rPr>
          <w:rFonts w:ascii="Calibri" w:eastAsia="Calibri" w:hAnsi="Calibri" w:cs="Calibri"/>
          <w:sz w:val="24"/>
        </w:rPr>
        <w:t xml:space="preserve">será </w:t>
      </w:r>
      <w:r>
        <w:rPr>
          <w:rFonts w:ascii="Calibri" w:eastAsia="Calibri" w:hAnsi="Calibri" w:cs="Calibri"/>
          <w:spacing w:val="45"/>
          <w:sz w:val="24"/>
        </w:rPr>
        <w:t xml:space="preserve"> </w:t>
      </w:r>
      <w:r>
        <w:rPr>
          <w:rFonts w:ascii="Calibri" w:eastAsia="Calibri" w:hAnsi="Calibri" w:cs="Calibri"/>
          <w:sz w:val="24"/>
        </w:rPr>
        <w:t xml:space="preserve">mais </w:t>
      </w:r>
      <w:r>
        <w:rPr>
          <w:rFonts w:ascii="Calibri" w:eastAsia="Calibri" w:hAnsi="Calibri" w:cs="Calibri"/>
          <w:spacing w:val="45"/>
          <w:sz w:val="24"/>
        </w:rPr>
        <w:t xml:space="preserve"> </w:t>
      </w:r>
      <w:r>
        <w:rPr>
          <w:rFonts w:ascii="Calibri" w:eastAsia="Calibri" w:hAnsi="Calibri" w:cs="Calibri"/>
          <w:sz w:val="24"/>
        </w:rPr>
        <w:t xml:space="preserve">permitido </w:t>
      </w:r>
      <w:r>
        <w:rPr>
          <w:rFonts w:ascii="Calibri" w:eastAsia="Calibri" w:hAnsi="Calibri" w:cs="Calibri"/>
          <w:spacing w:val="45"/>
          <w:sz w:val="24"/>
        </w:rPr>
        <w:t xml:space="preserve"> </w:t>
      </w:r>
      <w:r>
        <w:rPr>
          <w:rFonts w:ascii="Calibri" w:eastAsia="Calibri" w:hAnsi="Calibri" w:cs="Calibri"/>
          <w:sz w:val="24"/>
        </w:rPr>
        <w:t xml:space="preserve">editar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 xml:space="preserve">informações </w:t>
      </w:r>
      <w:r>
        <w:rPr>
          <w:rFonts w:ascii="Calibri" w:eastAsia="Calibri" w:hAnsi="Calibri" w:cs="Calibri"/>
          <w:spacing w:val="45"/>
          <w:sz w:val="24"/>
        </w:rPr>
        <w:t xml:space="preserve"> </w:t>
      </w:r>
      <w:r>
        <w:rPr>
          <w:rFonts w:ascii="Calibri" w:eastAsia="Calibri" w:hAnsi="Calibri" w:cs="Calibri"/>
          <w:sz w:val="24"/>
        </w:rPr>
        <w:t xml:space="preserve">da </w:t>
      </w:r>
      <w:r>
        <w:rPr>
          <w:rFonts w:ascii="Calibri" w:eastAsia="Calibri" w:hAnsi="Calibri" w:cs="Calibri"/>
          <w:spacing w:val="45"/>
          <w:sz w:val="24"/>
        </w:rPr>
        <w:t xml:space="preserve"> </w:t>
      </w:r>
      <w:r>
        <w:rPr>
          <w:rFonts w:ascii="Calibri" w:eastAsia="Calibri" w:hAnsi="Calibri" w:cs="Calibri"/>
          <w:sz w:val="24"/>
        </w:rPr>
        <w:t>fiscalização Cadastrada</w:t>
      </w:r>
      <w:r>
        <w:rPr>
          <w:sz w:val="24"/>
        </w:rPr>
        <w:t>,</w:t>
      </w:r>
      <w:r>
        <w:rPr>
          <w:rFonts w:ascii="Calibri" w:eastAsia="Calibri" w:hAnsi="Calibri" w:cs="Calibri"/>
          <w:sz w:val="24"/>
        </w:rPr>
        <w:t xml:space="preserve"> apenas gerar o </w:t>
      </w:r>
      <w:r>
        <w:rPr>
          <w:rFonts w:ascii="Calibri" w:eastAsia="Calibri" w:hAnsi="Calibri" w:cs="Calibri"/>
          <w:b/>
          <w:sz w:val="24"/>
        </w:rPr>
        <w:t>Laudo de Vistoria</w:t>
      </w:r>
      <w:r>
        <w:rPr>
          <w:rFonts w:ascii="Calibri" w:eastAsia="Calibri" w:hAnsi="Calibri" w:cs="Calibri"/>
          <w:sz w:val="24"/>
        </w:rPr>
        <w:t>.</w:t>
      </w:r>
    </w:p>
    <w:p w14:paraId="468C4ACE" w14:textId="77777777" w:rsidR="00522113" w:rsidRDefault="00B51388">
      <w:pPr>
        <w:pStyle w:val="PargrafodaLista"/>
        <w:numPr>
          <w:ilvl w:val="0"/>
          <w:numId w:val="74"/>
        </w:numPr>
        <w:spacing w:before="15"/>
      </w:pPr>
      <w:r>
        <w:rPr>
          <w:rFonts w:ascii="Calibri" w:eastAsia="Calibri" w:hAnsi="Calibri" w:cs="Calibri"/>
          <w:b/>
          <w:sz w:val="24"/>
        </w:rPr>
        <w:t>Bem</w:t>
      </w:r>
    </w:p>
    <w:p w14:paraId="0F1EA492" w14:textId="77777777" w:rsidR="00522113" w:rsidRDefault="00B51388">
      <w:pPr>
        <w:pStyle w:val="PargrafodaLista"/>
        <w:numPr>
          <w:ilvl w:val="1"/>
          <w:numId w:val="74"/>
        </w:numPr>
        <w:spacing w:before="15"/>
      </w:pPr>
      <w:r>
        <w:rPr>
          <w:rFonts w:ascii="Calibri" w:eastAsia="Calibri" w:hAnsi="Calibri" w:cs="Calibri"/>
          <w:b/>
          <w:sz w:val="24"/>
        </w:rPr>
        <w:t>1</w:t>
      </w:r>
      <w:r>
        <w:rPr>
          <w:rFonts w:ascii="Calibri" w:eastAsia="Calibri" w:hAnsi="Calibri" w:cs="Calibri"/>
          <w:sz w:val="24"/>
        </w:rPr>
        <w:t>. IDENTIFICAÇÃO</w:t>
      </w:r>
    </w:p>
    <w:p w14:paraId="259C1F73" w14:textId="77777777" w:rsidR="00522113" w:rsidRDefault="00B51388">
      <w:pPr>
        <w:pStyle w:val="PargrafodaLista"/>
        <w:numPr>
          <w:ilvl w:val="1"/>
          <w:numId w:val="74"/>
        </w:numPr>
        <w:spacing w:before="15"/>
      </w:pPr>
      <w:r>
        <w:rPr>
          <w:rFonts w:ascii="Calibri" w:eastAsia="Calibri" w:hAnsi="Calibri" w:cs="Calibri"/>
          <w:b/>
          <w:sz w:val="24"/>
        </w:rPr>
        <w:t>2</w:t>
      </w:r>
      <w:r>
        <w:rPr>
          <w:rFonts w:ascii="Calibri" w:eastAsia="Calibri" w:hAnsi="Calibri" w:cs="Calibri"/>
          <w:sz w:val="24"/>
        </w:rPr>
        <w:t>. SITUAÇÃO DO BEM</w:t>
      </w:r>
    </w:p>
    <w:p w14:paraId="716F5145" w14:textId="77777777" w:rsidR="00522113" w:rsidRDefault="00B51388">
      <w:pPr>
        <w:pStyle w:val="PargrafodaLista"/>
        <w:numPr>
          <w:ilvl w:val="1"/>
          <w:numId w:val="74"/>
        </w:numPr>
        <w:spacing w:before="15"/>
      </w:pPr>
      <w:r>
        <w:rPr>
          <w:rFonts w:ascii="Calibri" w:eastAsia="Calibri" w:hAnsi="Calibri" w:cs="Calibri"/>
          <w:b/>
          <w:sz w:val="24"/>
        </w:rPr>
        <w:t>3</w:t>
      </w:r>
      <w:r>
        <w:rPr>
          <w:rFonts w:ascii="Calibri" w:eastAsia="Calibri" w:hAnsi="Calibri" w:cs="Calibri"/>
          <w:sz w:val="24"/>
        </w:rPr>
        <w:t>. INTERVENÇÕES</w:t>
      </w:r>
    </w:p>
    <w:p w14:paraId="568DC3BE" w14:textId="77777777" w:rsidR="00522113" w:rsidRDefault="00B51388">
      <w:pPr>
        <w:pStyle w:val="PargrafodaLista"/>
        <w:numPr>
          <w:ilvl w:val="1"/>
          <w:numId w:val="74"/>
        </w:numPr>
        <w:spacing w:before="15"/>
      </w:pPr>
      <w:r>
        <w:rPr>
          <w:rFonts w:ascii="Calibri" w:eastAsia="Calibri" w:hAnsi="Calibri" w:cs="Calibri"/>
          <w:b/>
          <w:sz w:val="24"/>
        </w:rPr>
        <w:t>4</w:t>
      </w:r>
      <w:r>
        <w:rPr>
          <w:rFonts w:ascii="Calibri" w:eastAsia="Calibri" w:hAnsi="Calibri" w:cs="Calibri"/>
          <w:sz w:val="24"/>
        </w:rPr>
        <w:t>. IRREGULARIDADES</w:t>
      </w:r>
    </w:p>
    <w:p w14:paraId="179B3DA5" w14:textId="77777777" w:rsidR="00522113" w:rsidRDefault="00B51388">
      <w:pPr>
        <w:pStyle w:val="PargrafodaLista"/>
        <w:numPr>
          <w:ilvl w:val="1"/>
          <w:numId w:val="74"/>
        </w:numPr>
        <w:spacing w:before="15"/>
      </w:pPr>
      <w:r>
        <w:rPr>
          <w:rFonts w:ascii="Calibri" w:eastAsia="Calibri" w:hAnsi="Calibri" w:cs="Calibri"/>
          <w:b/>
          <w:sz w:val="24"/>
        </w:rPr>
        <w:t>5</w:t>
      </w:r>
      <w:r>
        <w:rPr>
          <w:rFonts w:ascii="Calibri" w:eastAsia="Calibri" w:hAnsi="Calibri" w:cs="Calibri"/>
          <w:sz w:val="24"/>
        </w:rPr>
        <w:t>. OBRAS</w:t>
      </w:r>
    </w:p>
    <w:p w14:paraId="3998B2D1" w14:textId="77777777" w:rsidR="00522113" w:rsidRDefault="00B51388">
      <w:pPr>
        <w:pStyle w:val="PargrafodaLista"/>
        <w:numPr>
          <w:ilvl w:val="1"/>
          <w:numId w:val="74"/>
        </w:numPr>
        <w:spacing w:before="15"/>
      </w:pPr>
      <w:r>
        <w:rPr>
          <w:rFonts w:ascii="Calibri" w:eastAsia="Calibri" w:hAnsi="Calibri" w:cs="Calibri"/>
          <w:b/>
          <w:sz w:val="24"/>
        </w:rPr>
        <w:t>6</w:t>
      </w:r>
      <w:r>
        <w:rPr>
          <w:rFonts w:ascii="Calibri" w:eastAsia="Calibri" w:hAnsi="Calibri" w:cs="Calibri"/>
          <w:sz w:val="24"/>
        </w:rPr>
        <w:t>. DANOS</w:t>
      </w:r>
    </w:p>
    <w:p w14:paraId="3210C788" w14:textId="77777777" w:rsidR="00522113" w:rsidRDefault="00B51388">
      <w:pPr>
        <w:pStyle w:val="PargrafodaLista"/>
        <w:numPr>
          <w:ilvl w:val="1"/>
          <w:numId w:val="74"/>
        </w:numPr>
        <w:spacing w:before="15"/>
      </w:pPr>
      <w:r>
        <w:rPr>
          <w:rFonts w:ascii="Calibri" w:eastAsia="Calibri" w:hAnsi="Calibri" w:cs="Calibri"/>
          <w:b/>
          <w:sz w:val="24"/>
        </w:rPr>
        <w:t>7</w:t>
      </w:r>
      <w:r>
        <w:rPr>
          <w:rFonts w:ascii="Calibri" w:eastAsia="Calibri" w:hAnsi="Calibri" w:cs="Calibri"/>
          <w:sz w:val="24"/>
        </w:rPr>
        <w:t>. RESPONSÁVEL PELAS IRREGULARIDADES/DANOS</w:t>
      </w:r>
    </w:p>
    <w:p w14:paraId="48C36A72" w14:textId="77777777" w:rsidR="00522113" w:rsidRDefault="00B51388">
      <w:pPr>
        <w:pStyle w:val="PargrafodaLista"/>
        <w:numPr>
          <w:ilvl w:val="1"/>
          <w:numId w:val="74"/>
        </w:numPr>
        <w:spacing w:before="15"/>
      </w:pPr>
      <w:r>
        <w:rPr>
          <w:rFonts w:ascii="Calibri" w:eastAsia="Calibri" w:hAnsi="Calibri" w:cs="Calibri"/>
          <w:b/>
          <w:sz w:val="24"/>
        </w:rPr>
        <w:t>8</w:t>
      </w:r>
      <w:r>
        <w:rPr>
          <w:rFonts w:ascii="Calibri" w:eastAsia="Calibri" w:hAnsi="Calibri" w:cs="Calibri"/>
          <w:sz w:val="24"/>
        </w:rPr>
        <w:t>. VERIFICAÇÃO DO EST</w:t>
      </w:r>
      <w:r>
        <w:rPr>
          <w:rFonts w:ascii="Calibri" w:eastAsia="Calibri" w:hAnsi="Calibri" w:cs="Calibri"/>
          <w:sz w:val="24"/>
        </w:rPr>
        <w:t>ADO DE RISCO</w:t>
      </w:r>
    </w:p>
    <w:p w14:paraId="0BD7808B" w14:textId="77777777" w:rsidR="00522113" w:rsidRDefault="00B51388">
      <w:pPr>
        <w:pStyle w:val="PargrafodaLista"/>
        <w:numPr>
          <w:ilvl w:val="1"/>
          <w:numId w:val="74"/>
        </w:numPr>
        <w:spacing w:before="15"/>
      </w:pPr>
      <w:r>
        <w:rPr>
          <w:rFonts w:ascii="Calibri" w:eastAsia="Calibri" w:hAnsi="Calibri" w:cs="Calibri"/>
          <w:b/>
          <w:sz w:val="24"/>
        </w:rPr>
        <w:t>9.</w:t>
      </w:r>
      <w:r>
        <w:rPr>
          <w:rFonts w:ascii="Calibri" w:eastAsia="Calibri" w:hAnsi="Calibri" w:cs="Calibri"/>
          <w:sz w:val="24"/>
        </w:rPr>
        <w:t xml:space="preserve"> OBSERVAÇÕES</w:t>
      </w:r>
    </w:p>
    <w:p w14:paraId="656B01E7" w14:textId="77777777" w:rsidR="00522113" w:rsidRDefault="00B51388">
      <w:pPr>
        <w:pStyle w:val="PargrafodaLista"/>
        <w:numPr>
          <w:ilvl w:val="1"/>
          <w:numId w:val="74"/>
        </w:numPr>
        <w:spacing w:before="15"/>
      </w:pPr>
      <w:r>
        <w:rPr>
          <w:rFonts w:ascii="Calibri" w:eastAsia="Calibri" w:hAnsi="Calibri" w:cs="Calibri"/>
          <w:b/>
          <w:sz w:val="24"/>
        </w:rPr>
        <w:t>10</w:t>
      </w:r>
      <w:r>
        <w:rPr>
          <w:rFonts w:ascii="Calibri" w:eastAsia="Calibri" w:hAnsi="Calibri" w:cs="Calibri"/>
          <w:sz w:val="24"/>
        </w:rPr>
        <w:t>. DOCUMENTOS DE FISCALIZAÇÃO</w:t>
      </w:r>
    </w:p>
    <w:p w14:paraId="5534D79A" w14:textId="77777777" w:rsidR="00522113" w:rsidRDefault="00B51388">
      <w:pPr>
        <w:pStyle w:val="PargrafodaLista"/>
        <w:numPr>
          <w:ilvl w:val="1"/>
          <w:numId w:val="74"/>
        </w:numPr>
        <w:spacing w:before="15"/>
      </w:pPr>
      <w:r>
        <w:rPr>
          <w:rFonts w:ascii="Calibri" w:eastAsia="Calibri" w:hAnsi="Calibri" w:cs="Calibri"/>
          <w:b/>
          <w:sz w:val="24"/>
        </w:rPr>
        <w:t>11</w:t>
      </w:r>
      <w:r>
        <w:rPr>
          <w:rFonts w:ascii="Calibri" w:eastAsia="Calibri" w:hAnsi="Calibri" w:cs="Calibri"/>
          <w:sz w:val="24"/>
        </w:rPr>
        <w:t>. REGISTRO FOTOGRÁFICO</w:t>
      </w:r>
    </w:p>
    <w:p w14:paraId="6740233B" w14:textId="77777777" w:rsidR="00522113" w:rsidRDefault="00522113">
      <w:pPr>
        <w:spacing w:line="195" w:lineRule="exact"/>
      </w:pPr>
    </w:p>
    <w:p w14:paraId="22948B0B"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 xml:space="preserve">Um vez que for selecionado a opção Salvar, a fiscalização será mostrada na lista de fiscalizações cadastradas. Para editar, cancelar ou excluir a </w:t>
      </w:r>
      <w:r>
        <w:rPr>
          <w:rFonts w:ascii="Calibri" w:eastAsia="Calibri" w:hAnsi="Calibri" w:cs="Calibri"/>
          <w:sz w:val="24"/>
        </w:rPr>
        <w:t>fiscalização é necessário acessar no menu Fiscalização &gt; Pesquisa &gt; Fiscalizações Cadastradas.</w:t>
      </w:r>
    </w:p>
    <w:p w14:paraId="37A6DB18" w14:textId="77777777" w:rsidR="00522113" w:rsidRDefault="00522113">
      <w:pPr>
        <w:spacing w:line="360" w:lineRule="auto"/>
        <w:ind w:left="105" w:right="75"/>
        <w:jc w:val="both"/>
      </w:pPr>
    </w:p>
    <w:p w14:paraId="1730071B" w14:textId="77777777" w:rsidR="00522113" w:rsidRDefault="00522113">
      <w:pPr>
        <w:spacing w:line="360" w:lineRule="auto"/>
        <w:ind w:left="105" w:right="75"/>
        <w:jc w:val="both"/>
      </w:pPr>
    </w:p>
    <w:p w14:paraId="288D530D" w14:textId="77777777" w:rsidR="00522113" w:rsidRDefault="00522113">
      <w:pPr>
        <w:spacing w:before="15" w:line="135" w:lineRule="exact"/>
      </w:pPr>
    </w:p>
    <w:p w14:paraId="50B7F50F" w14:textId="77777777" w:rsidR="00522113" w:rsidRDefault="00522113">
      <w:pPr>
        <w:spacing w:before="15" w:line="135" w:lineRule="exact"/>
      </w:pPr>
    </w:p>
    <w:p w14:paraId="3C412A6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11">
        <w:r>
          <w:rPr>
            <w:rFonts w:ascii="Tahoma" w:eastAsia="Tahoma" w:hAnsi="Tahoma" w:cs="Tahoma"/>
            <w:i/>
            <w:color w:val="6666FF"/>
          </w:rPr>
          <w:t>Write eBooks for the K</w:t>
        </w:r>
        <w:r>
          <w:rPr>
            <w:rFonts w:ascii="Tahoma" w:eastAsia="Tahoma" w:hAnsi="Tahoma" w:cs="Tahoma"/>
            <w:i/>
            <w:color w:val="6666FF"/>
          </w:rPr>
          <w:t>indle</w:t>
        </w:r>
      </w:hyperlink>
    </w:p>
    <w:p w14:paraId="2B045EC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79" w:name="_topic_DadosdoBem"/>
      <w:bookmarkEnd w:id="179"/>
      <w:r>
        <w:rPr>
          <w:rFonts w:ascii="Tahoma" w:eastAsia="Tahoma" w:hAnsi="Tahoma" w:cs="Tahoma"/>
          <w:i/>
          <w:color w:val="243F60"/>
          <w:sz w:val="22"/>
        </w:rPr>
        <w:t>Dados do Bem</w:t>
      </w:r>
    </w:p>
    <w:p w14:paraId="61B3C177" w14:textId="77777777" w:rsidR="00522113" w:rsidRDefault="00B51388">
      <w:pPr>
        <w:spacing w:line="360" w:lineRule="auto"/>
        <w:ind w:left="105" w:right="75"/>
      </w:pPr>
      <w:r>
        <w:rPr>
          <w:rFonts w:ascii="Calibri" w:eastAsia="Calibri" w:hAnsi="Calibri" w:cs="Calibri"/>
          <w:sz w:val="24"/>
        </w:rPr>
        <w:t>Na aba "</w:t>
      </w:r>
      <w:r>
        <w:rPr>
          <w:rFonts w:ascii="Calibri" w:eastAsia="Calibri" w:hAnsi="Calibri" w:cs="Calibri"/>
          <w:b/>
          <w:sz w:val="24"/>
        </w:rPr>
        <w:t>Dados do Bem</w:t>
      </w:r>
      <w:r>
        <w:rPr>
          <w:rFonts w:ascii="Calibri" w:eastAsia="Calibri" w:hAnsi="Calibri" w:cs="Calibri"/>
          <w:sz w:val="24"/>
        </w:rPr>
        <w:t>", o usuário irá informar os dados do bem.</w:t>
      </w:r>
    </w:p>
    <w:p w14:paraId="4811EAA4" w14:textId="77777777" w:rsidR="00522113" w:rsidRDefault="00B51388">
      <w:pPr>
        <w:spacing w:line="360" w:lineRule="auto"/>
        <w:ind w:left="105" w:right="75"/>
      </w:pPr>
      <w:r>
        <w:rPr>
          <w:noProof/>
        </w:rPr>
        <w:drawing>
          <wp:inline distT="0" distB="0" distL="0" distR="0" wp14:anchorId="0D2B1BE7" wp14:editId="49DA1527">
            <wp:extent cx="5924550" cy="2933700"/>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png"/>
                    <pic:cNvPicPr/>
                  </pic:nvPicPr>
                  <pic:blipFill>
                    <a:blip r:embed="rId412" cstate="print"/>
                    <a:stretch>
                      <a:fillRect/>
                    </a:stretch>
                  </pic:blipFill>
                  <pic:spPr>
                    <a:xfrm>
                      <a:off x="0" y="0"/>
                      <a:ext cx="5924550" cy="2933700"/>
                    </a:xfrm>
                    <a:prstGeom prst="rect">
                      <a:avLst/>
                    </a:prstGeom>
                  </pic:spPr>
                </pic:pic>
              </a:graphicData>
            </a:graphic>
          </wp:inline>
        </w:drawing>
      </w:r>
    </w:p>
    <w:p w14:paraId="72636B71" w14:textId="77777777" w:rsidR="00522113" w:rsidRDefault="00522113"/>
    <w:p w14:paraId="6B1DD465" w14:textId="77777777" w:rsidR="00522113" w:rsidRDefault="00B51388">
      <w:pPr>
        <w:numPr>
          <w:ilvl w:val="0"/>
          <w:numId w:val="75"/>
        </w:numPr>
        <w:spacing w:before="60" w:line="360" w:lineRule="auto"/>
        <w:ind w:right="75"/>
        <w:jc w:val="both"/>
      </w:pPr>
      <w:r>
        <w:rPr>
          <w:rFonts w:ascii="Calibri" w:eastAsia="Calibri" w:hAnsi="Calibri" w:cs="Calibri"/>
          <w:sz w:val="24"/>
        </w:rPr>
        <w:t xml:space="preserve">Nos campos </w:t>
      </w:r>
      <w:r>
        <w:rPr>
          <w:rFonts w:ascii="Calibri" w:eastAsia="Calibri" w:hAnsi="Calibri" w:cs="Calibri"/>
          <w:sz w:val="24"/>
        </w:rPr>
        <w:t>Responsável e Proprietário são do tipo auto complete, conforme for sendo digitado,</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filtrada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lista</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pessoas,</w:t>
      </w:r>
      <w:r>
        <w:rPr>
          <w:rFonts w:ascii="Calibri" w:eastAsia="Calibri" w:hAnsi="Calibri" w:cs="Calibri"/>
          <w:spacing w:val="-15"/>
          <w:sz w:val="24"/>
        </w:rPr>
        <w:t xml:space="preserve"> </w:t>
      </w:r>
      <w:r>
        <w:rPr>
          <w:rFonts w:ascii="Calibri" w:eastAsia="Calibri" w:hAnsi="Calibri" w:cs="Calibri"/>
          <w:sz w:val="24"/>
        </w:rPr>
        <w:t>sendo</w:t>
      </w:r>
      <w:r>
        <w:rPr>
          <w:rFonts w:ascii="Calibri" w:eastAsia="Calibri" w:hAnsi="Calibri" w:cs="Calibri"/>
          <w:spacing w:val="-15"/>
          <w:sz w:val="24"/>
        </w:rPr>
        <w:t xml:space="preserve"> </w:t>
      </w:r>
      <w:r>
        <w:rPr>
          <w:rFonts w:ascii="Calibri" w:eastAsia="Calibri" w:hAnsi="Calibri" w:cs="Calibri"/>
          <w:sz w:val="24"/>
        </w:rPr>
        <w:t>possível</w:t>
      </w:r>
      <w:r>
        <w:rPr>
          <w:rFonts w:ascii="Calibri" w:eastAsia="Calibri" w:hAnsi="Calibri" w:cs="Calibri"/>
          <w:spacing w:val="-15"/>
          <w:sz w:val="24"/>
        </w:rPr>
        <w:t xml:space="preserve"> </w:t>
      </w:r>
      <w:r>
        <w:rPr>
          <w:rFonts w:ascii="Calibri" w:eastAsia="Calibri" w:hAnsi="Calibri" w:cs="Calibri"/>
          <w:sz w:val="24"/>
        </w:rPr>
        <w:t>também</w:t>
      </w:r>
      <w:r>
        <w:rPr>
          <w:rFonts w:ascii="Calibri" w:eastAsia="Calibri" w:hAnsi="Calibri" w:cs="Calibri"/>
          <w:spacing w:val="-15"/>
          <w:sz w:val="24"/>
        </w:rPr>
        <w:t xml:space="preserve"> </w:t>
      </w:r>
      <w:r>
        <w:rPr>
          <w:rFonts w:ascii="Calibri" w:eastAsia="Calibri" w:hAnsi="Calibri" w:cs="Calibri"/>
          <w:sz w:val="24"/>
        </w:rPr>
        <w:t>cadastrar</w:t>
      </w:r>
      <w:r>
        <w:rPr>
          <w:rFonts w:ascii="Calibri" w:eastAsia="Calibri" w:hAnsi="Calibri" w:cs="Calibri"/>
          <w:spacing w:val="-15"/>
          <w:sz w:val="24"/>
        </w:rPr>
        <w:t xml:space="preserve"> </w:t>
      </w:r>
      <w:r>
        <w:rPr>
          <w:rFonts w:ascii="Calibri" w:eastAsia="Calibri" w:hAnsi="Calibri" w:cs="Calibri"/>
          <w:sz w:val="24"/>
        </w:rPr>
        <w:t>uma</w:t>
      </w:r>
      <w:r>
        <w:rPr>
          <w:rFonts w:ascii="Calibri" w:eastAsia="Calibri" w:hAnsi="Calibri" w:cs="Calibri"/>
          <w:spacing w:val="-15"/>
          <w:sz w:val="24"/>
        </w:rPr>
        <w:t xml:space="preserve"> </w:t>
      </w:r>
      <w:r>
        <w:rPr>
          <w:rFonts w:ascii="Calibri" w:eastAsia="Calibri" w:hAnsi="Calibri" w:cs="Calibri"/>
          <w:sz w:val="24"/>
        </w:rPr>
        <w:t>nova</w:t>
      </w:r>
      <w:r>
        <w:rPr>
          <w:rFonts w:ascii="Calibri" w:eastAsia="Calibri" w:hAnsi="Calibri" w:cs="Calibri"/>
          <w:spacing w:val="-15"/>
          <w:sz w:val="24"/>
        </w:rPr>
        <w:t xml:space="preserve"> </w:t>
      </w:r>
      <w:r>
        <w:rPr>
          <w:rFonts w:ascii="Calibri" w:eastAsia="Calibri" w:hAnsi="Calibri" w:cs="Calibri"/>
          <w:sz w:val="24"/>
        </w:rPr>
        <w:t>pessoa através</w:t>
      </w:r>
      <w:r>
        <w:rPr>
          <w:rFonts w:ascii="Calibri" w:eastAsia="Calibri" w:hAnsi="Calibri" w:cs="Calibri"/>
          <w:spacing w:val="30"/>
          <w:sz w:val="24"/>
        </w:rPr>
        <w:t xml:space="preserve"> </w:t>
      </w:r>
      <w:r>
        <w:rPr>
          <w:rFonts w:ascii="Calibri" w:eastAsia="Calibri" w:hAnsi="Calibri" w:cs="Calibri"/>
          <w:sz w:val="24"/>
        </w:rPr>
        <w:t>da</w:t>
      </w:r>
      <w:r>
        <w:rPr>
          <w:rFonts w:ascii="Calibri" w:eastAsia="Calibri" w:hAnsi="Calibri" w:cs="Calibri"/>
          <w:spacing w:val="30"/>
          <w:sz w:val="24"/>
        </w:rPr>
        <w:t xml:space="preserve"> </w:t>
      </w:r>
      <w:r>
        <w:rPr>
          <w:rFonts w:ascii="Calibri" w:eastAsia="Calibri" w:hAnsi="Calibri" w:cs="Calibri"/>
          <w:sz w:val="24"/>
        </w:rPr>
        <w:t xml:space="preserve">opção </w:t>
      </w:r>
      <w:r>
        <w:rPr>
          <w:noProof/>
        </w:rPr>
        <w:drawing>
          <wp:inline distT="0" distB="0" distL="0" distR="0" wp14:anchorId="4E6A67C3" wp14:editId="631B8193">
            <wp:extent cx="276225" cy="266700"/>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png"/>
                    <pic:cNvPicPr/>
                  </pic:nvPicPr>
                  <pic:blipFill>
                    <a:blip r:embed="rId413" cstate="print"/>
                    <a:stretch>
                      <a:fillRect/>
                    </a:stretch>
                  </pic:blipFill>
                  <pic:spPr>
                    <a:xfrm>
                      <a:off x="0" y="0"/>
                      <a:ext cx="276225" cy="266700"/>
                    </a:xfrm>
                    <a:prstGeom prst="rect">
                      <a:avLst/>
                    </a:prstGeom>
                  </pic:spPr>
                </pic:pic>
              </a:graphicData>
            </a:graphic>
          </wp:inline>
        </w:drawing>
      </w:r>
      <w:r>
        <w:rPr>
          <w:rFonts w:ascii="Calibri" w:eastAsia="Calibri" w:hAnsi="Calibri" w:cs="Calibri"/>
          <w:sz w:val="24"/>
        </w:rPr>
        <w:t xml:space="preserve"> e</w:t>
      </w:r>
      <w:r>
        <w:rPr>
          <w:rFonts w:ascii="Calibri" w:eastAsia="Calibri" w:hAnsi="Calibri" w:cs="Calibri"/>
          <w:spacing w:val="30"/>
          <w:sz w:val="24"/>
        </w:rPr>
        <w:t xml:space="preserve"> </w:t>
      </w:r>
      <w:r>
        <w:rPr>
          <w:rFonts w:ascii="Calibri" w:eastAsia="Calibri" w:hAnsi="Calibri" w:cs="Calibri"/>
          <w:sz w:val="24"/>
        </w:rPr>
        <w:t>visualizar</w:t>
      </w:r>
      <w:r>
        <w:rPr>
          <w:rFonts w:ascii="Calibri" w:eastAsia="Calibri" w:hAnsi="Calibri" w:cs="Calibri"/>
          <w:spacing w:val="30"/>
          <w:sz w:val="24"/>
        </w:rPr>
        <w:t xml:space="preserve"> </w:t>
      </w:r>
      <w:r>
        <w:rPr>
          <w:rFonts w:ascii="Calibri" w:eastAsia="Calibri" w:hAnsi="Calibri" w:cs="Calibri"/>
          <w:sz w:val="24"/>
        </w:rPr>
        <w:t>as</w:t>
      </w:r>
      <w:r>
        <w:rPr>
          <w:rFonts w:ascii="Calibri" w:eastAsia="Calibri" w:hAnsi="Calibri" w:cs="Calibri"/>
          <w:spacing w:val="30"/>
          <w:sz w:val="24"/>
        </w:rPr>
        <w:t xml:space="preserve"> </w:t>
      </w:r>
      <w:r>
        <w:rPr>
          <w:rFonts w:ascii="Calibri" w:eastAsia="Calibri" w:hAnsi="Calibri" w:cs="Calibri"/>
          <w:sz w:val="24"/>
        </w:rPr>
        <w:t>informações</w:t>
      </w:r>
      <w:r>
        <w:rPr>
          <w:rFonts w:ascii="Calibri" w:eastAsia="Calibri" w:hAnsi="Calibri" w:cs="Calibri"/>
          <w:spacing w:val="30"/>
          <w:sz w:val="24"/>
        </w:rPr>
        <w:t xml:space="preserve"> </w:t>
      </w:r>
      <w:r>
        <w:rPr>
          <w:rFonts w:ascii="Calibri" w:eastAsia="Calibri" w:hAnsi="Calibri" w:cs="Calibri"/>
          <w:sz w:val="24"/>
        </w:rPr>
        <w:t>da</w:t>
      </w:r>
      <w:r>
        <w:rPr>
          <w:rFonts w:ascii="Calibri" w:eastAsia="Calibri" w:hAnsi="Calibri" w:cs="Calibri"/>
          <w:spacing w:val="30"/>
          <w:sz w:val="24"/>
        </w:rPr>
        <w:t xml:space="preserve"> </w:t>
      </w:r>
      <w:r>
        <w:rPr>
          <w:rFonts w:ascii="Calibri" w:eastAsia="Calibri" w:hAnsi="Calibri" w:cs="Calibri"/>
          <w:sz w:val="24"/>
        </w:rPr>
        <w:t>pessoa</w:t>
      </w:r>
      <w:r>
        <w:rPr>
          <w:rFonts w:ascii="Calibri" w:eastAsia="Calibri" w:hAnsi="Calibri" w:cs="Calibri"/>
          <w:spacing w:val="30"/>
          <w:sz w:val="24"/>
        </w:rPr>
        <w:t xml:space="preserve"> </w:t>
      </w:r>
      <w:r>
        <w:rPr>
          <w:rFonts w:ascii="Calibri" w:eastAsia="Calibri" w:hAnsi="Calibri" w:cs="Calibri"/>
          <w:sz w:val="24"/>
        </w:rPr>
        <w:t>selecionada</w:t>
      </w:r>
      <w:r>
        <w:rPr>
          <w:rFonts w:ascii="Calibri" w:eastAsia="Calibri" w:hAnsi="Calibri" w:cs="Calibri"/>
          <w:spacing w:val="30"/>
          <w:sz w:val="24"/>
        </w:rPr>
        <w:t xml:space="preserve"> </w:t>
      </w:r>
      <w:r>
        <w:rPr>
          <w:rFonts w:ascii="Calibri" w:eastAsia="Calibri" w:hAnsi="Calibri" w:cs="Calibri"/>
          <w:sz w:val="24"/>
        </w:rPr>
        <w:t>através</w:t>
      </w:r>
      <w:r>
        <w:rPr>
          <w:rFonts w:ascii="Calibri" w:eastAsia="Calibri" w:hAnsi="Calibri" w:cs="Calibri"/>
          <w:spacing w:val="30"/>
          <w:sz w:val="24"/>
        </w:rPr>
        <w:t xml:space="preserve"> </w:t>
      </w:r>
      <w:r>
        <w:rPr>
          <w:rFonts w:ascii="Calibri" w:eastAsia="Calibri" w:hAnsi="Calibri" w:cs="Calibri"/>
          <w:sz w:val="24"/>
        </w:rPr>
        <w:t xml:space="preserve">da opção </w:t>
      </w:r>
      <w:r>
        <w:rPr>
          <w:noProof/>
        </w:rPr>
        <w:drawing>
          <wp:inline distT="0" distB="0" distL="0" distR="0" wp14:anchorId="3146C729" wp14:editId="035332CF">
            <wp:extent cx="276225" cy="276225"/>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png"/>
                    <pic:cNvPicPr/>
                  </pic:nvPicPr>
                  <pic:blipFill>
                    <a:blip r:embed="rId414" cstate="print"/>
                    <a:stretch>
                      <a:fillRect/>
                    </a:stretch>
                  </pic:blipFill>
                  <pic:spPr>
                    <a:xfrm>
                      <a:off x="0" y="0"/>
                      <a:ext cx="276225" cy="276225"/>
                    </a:xfrm>
                    <a:prstGeom prst="rect">
                      <a:avLst/>
                    </a:prstGeom>
                  </pic:spPr>
                </pic:pic>
              </a:graphicData>
            </a:graphic>
          </wp:inline>
        </w:drawing>
      </w:r>
      <w:r>
        <w:rPr>
          <w:rFonts w:ascii="Calibri" w:eastAsia="Calibri" w:hAnsi="Calibri" w:cs="Calibri"/>
          <w:sz w:val="24"/>
        </w:rPr>
        <w:t xml:space="preserve"> </w:t>
      </w:r>
      <w:r>
        <w:rPr>
          <w:sz w:val="24"/>
        </w:rPr>
        <w:t>.</w:t>
      </w:r>
    </w:p>
    <w:p w14:paraId="726A1AC1" w14:textId="77777777" w:rsidR="00522113" w:rsidRDefault="00B51388">
      <w:pPr>
        <w:numPr>
          <w:ilvl w:val="1"/>
          <w:numId w:val="75"/>
        </w:numPr>
        <w:spacing w:line="448" w:lineRule="auto"/>
        <w:ind w:right="75"/>
        <w:jc w:val="both"/>
      </w:pPr>
      <w:r>
        <w:rPr>
          <w:rFonts w:ascii="Calibri" w:eastAsia="Calibri" w:hAnsi="Calibri" w:cs="Calibri"/>
          <w:b/>
          <w:sz w:val="24"/>
        </w:rPr>
        <w:t>+Proprietário</w:t>
      </w:r>
      <w:r>
        <w:rPr>
          <w:rFonts w:ascii="Calibri" w:eastAsia="Calibri" w:hAnsi="Calibri" w:cs="Calibri"/>
          <w:sz w:val="24"/>
        </w:rPr>
        <w:t>: Ao acionar esta opção, o sistema deverá duplicar o grupo de dados de proprietário, seguindo as mesmas validações e ações.</w:t>
      </w:r>
    </w:p>
    <w:p w14:paraId="6B9145E3" w14:textId="77777777" w:rsidR="00522113" w:rsidRDefault="00B51388">
      <w:pPr>
        <w:numPr>
          <w:ilvl w:val="1"/>
          <w:numId w:val="75"/>
        </w:numPr>
        <w:spacing w:line="448" w:lineRule="auto"/>
        <w:ind w:right="75"/>
        <w:jc w:val="both"/>
      </w:pPr>
      <w:r>
        <w:rPr>
          <w:rFonts w:ascii="Calibri" w:eastAsia="Calibri" w:hAnsi="Calibri" w:cs="Calibri"/>
          <w:b/>
          <w:sz w:val="24"/>
        </w:rPr>
        <w:t>Remover Proprietário</w:t>
      </w:r>
      <w:r>
        <w:rPr>
          <w:rFonts w:ascii="Calibri" w:eastAsia="Calibri" w:hAnsi="Calibri" w:cs="Calibri"/>
          <w:sz w:val="24"/>
        </w:rPr>
        <w:t>: Ao acionar esta opção, o sistema deverá remover o respectivo grupo de dados de propr</w:t>
      </w:r>
      <w:r>
        <w:rPr>
          <w:rFonts w:ascii="Calibri" w:eastAsia="Calibri" w:hAnsi="Calibri" w:cs="Calibri"/>
          <w:sz w:val="24"/>
        </w:rPr>
        <w:t>ietário.</w:t>
      </w:r>
    </w:p>
    <w:p w14:paraId="3F330555" w14:textId="77777777" w:rsidR="00522113" w:rsidRDefault="00B51388">
      <w:pPr>
        <w:numPr>
          <w:ilvl w:val="1"/>
          <w:numId w:val="75"/>
        </w:numPr>
        <w:spacing w:line="448" w:lineRule="auto"/>
        <w:ind w:right="75"/>
        <w:jc w:val="both"/>
      </w:pPr>
      <w:r>
        <w:rPr>
          <w:rFonts w:ascii="Calibri" w:eastAsia="Calibri" w:hAnsi="Calibri" w:cs="Calibri"/>
          <w:b/>
          <w:sz w:val="24"/>
        </w:rPr>
        <w:t>+Responsável</w:t>
      </w:r>
      <w:r>
        <w:rPr>
          <w:rFonts w:ascii="Calibri" w:eastAsia="Calibri" w:hAnsi="Calibri" w:cs="Calibri"/>
          <w:sz w:val="24"/>
        </w:rPr>
        <w:t>: Ao acionar esta opção, o sistema deverá duplicar o grupo de dados de responsável, seguindo as mesmas validações e ações.</w:t>
      </w:r>
    </w:p>
    <w:p w14:paraId="23606F10" w14:textId="77777777" w:rsidR="00522113" w:rsidRDefault="00B51388">
      <w:pPr>
        <w:numPr>
          <w:ilvl w:val="1"/>
          <w:numId w:val="75"/>
        </w:numPr>
        <w:spacing w:line="448" w:lineRule="auto"/>
        <w:ind w:right="75"/>
        <w:jc w:val="both"/>
      </w:pPr>
      <w:r>
        <w:rPr>
          <w:rFonts w:ascii="Calibri" w:eastAsia="Calibri" w:hAnsi="Calibri" w:cs="Calibri"/>
          <w:b/>
          <w:sz w:val="24"/>
        </w:rPr>
        <w:t>Remover Responsável</w:t>
      </w:r>
      <w:r>
        <w:rPr>
          <w:rFonts w:ascii="Calibri" w:eastAsia="Calibri" w:hAnsi="Calibri" w:cs="Calibri"/>
          <w:sz w:val="24"/>
        </w:rPr>
        <w:t>: Ao acionar esta opção, o sistema deverá remover o respectivo grupo de dados de responsável.</w:t>
      </w:r>
    </w:p>
    <w:p w14:paraId="459182D7" w14:textId="77777777" w:rsidR="00522113" w:rsidRDefault="00B51388">
      <w:pPr>
        <w:numPr>
          <w:ilvl w:val="0"/>
          <w:numId w:val="75"/>
        </w:numPr>
        <w:spacing w:line="448" w:lineRule="auto"/>
        <w:ind w:right="75"/>
      </w:pPr>
      <w:r>
        <w:rPr>
          <w:rFonts w:ascii="Calibri" w:eastAsia="Calibri" w:hAnsi="Calibri" w:cs="Calibri"/>
          <w:sz w:val="24"/>
        </w:rPr>
        <w:t>O sistema deverá validar que ao menos o Proprietário ou o Responsável foram preenchidos, caso as opções “Não identificado” não estejam selecionados.</w:t>
      </w:r>
    </w:p>
    <w:p w14:paraId="7A555DA0" w14:textId="77777777" w:rsidR="00522113" w:rsidRDefault="00B51388">
      <w:pPr>
        <w:numPr>
          <w:ilvl w:val="1"/>
          <w:numId w:val="75"/>
        </w:numPr>
        <w:spacing w:line="448" w:lineRule="auto"/>
        <w:ind w:right="75"/>
      </w:pPr>
      <w:r>
        <w:rPr>
          <w:rFonts w:ascii="Calibri" w:eastAsia="Calibri" w:hAnsi="Calibri" w:cs="Calibri"/>
          <w:b/>
          <w:sz w:val="24"/>
        </w:rPr>
        <w:t>Mensagem</w:t>
      </w:r>
      <w:r>
        <w:rPr>
          <w:rFonts w:ascii="Calibri" w:eastAsia="Calibri" w:hAnsi="Calibri" w:cs="Calibri"/>
          <w:sz w:val="24"/>
        </w:rPr>
        <w:t>: "É obrigatório o preenchimento de um Responsável ou Proprietário do Bem.".</w:t>
      </w:r>
    </w:p>
    <w:p w14:paraId="37F5B611" w14:textId="77777777" w:rsidR="00522113" w:rsidRDefault="00B51388">
      <w:pPr>
        <w:numPr>
          <w:ilvl w:val="0"/>
          <w:numId w:val="75"/>
        </w:numPr>
        <w:spacing w:line="448" w:lineRule="auto"/>
        <w:ind w:right="75"/>
      </w:pPr>
      <w:r>
        <w:rPr>
          <w:rFonts w:ascii="Calibri" w:eastAsia="Calibri" w:hAnsi="Calibri" w:cs="Calibri"/>
          <w:sz w:val="24"/>
        </w:rPr>
        <w:t>Ao realizar a marcaçã</w:t>
      </w:r>
      <w:r>
        <w:rPr>
          <w:rFonts w:ascii="Calibri" w:eastAsia="Calibri" w:hAnsi="Calibri" w:cs="Calibri"/>
          <w:sz w:val="24"/>
        </w:rPr>
        <w:t>o do campo “</w:t>
      </w:r>
      <w:r>
        <w:rPr>
          <w:rFonts w:ascii="Calibri" w:eastAsia="Calibri" w:hAnsi="Calibri" w:cs="Calibri"/>
          <w:b/>
          <w:sz w:val="24"/>
        </w:rPr>
        <w:t>Não Identificado</w:t>
      </w:r>
      <w:r>
        <w:rPr>
          <w:rFonts w:ascii="Calibri" w:eastAsia="Calibri" w:hAnsi="Calibri" w:cs="Calibri"/>
          <w:sz w:val="24"/>
        </w:rPr>
        <w:t>”, o sistema deverá desfazer as seleções/inserções e bloquear (somente leitura) o campo Responsável ou Proprietário relacionado.</w:t>
      </w:r>
    </w:p>
    <w:p w14:paraId="6856763A" w14:textId="77777777" w:rsidR="00522113" w:rsidRDefault="00522113">
      <w:pPr>
        <w:spacing w:line="448" w:lineRule="auto"/>
        <w:ind w:right="75"/>
      </w:pPr>
    </w:p>
    <w:p w14:paraId="580276E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15">
        <w:r>
          <w:rPr>
            <w:rFonts w:ascii="Tahoma" w:eastAsia="Tahoma" w:hAnsi="Tahoma" w:cs="Tahoma"/>
            <w:i/>
            <w:color w:val="6666FF"/>
          </w:rPr>
          <w:t>Create iPhone web-based documentation</w:t>
        </w:r>
      </w:hyperlink>
    </w:p>
    <w:p w14:paraId="71990C2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0" w:name="_topic_ImoveisFiscalizados"/>
      <w:bookmarkEnd w:id="180"/>
      <w:r>
        <w:rPr>
          <w:rFonts w:ascii="Tahoma" w:eastAsia="Tahoma" w:hAnsi="Tahoma" w:cs="Tahoma"/>
          <w:i/>
          <w:color w:val="243F60"/>
          <w:sz w:val="22"/>
        </w:rPr>
        <w:t>Imóveis Fiscalizados</w:t>
      </w:r>
    </w:p>
    <w:p w14:paraId="17734A5F" w14:textId="77777777" w:rsidR="00522113" w:rsidRDefault="00B51388">
      <w:r>
        <w:t xml:space="preserve">Ao incluir um nova </w:t>
      </w:r>
      <w:r>
        <w:t>fiscalização da natureza "</w:t>
      </w:r>
      <w:r>
        <w:rPr>
          <w:b/>
        </w:rPr>
        <w:t>Bem Imóvel</w:t>
      </w:r>
      <w:r>
        <w:t xml:space="preserve">", </w:t>
      </w:r>
      <w:r>
        <w:rPr>
          <w:b/>
        </w:rPr>
        <w:t>"Bem Imóvel", do "Tipo Conjunto Urbano" ou "Tipo Conjunto Arquitetônico" ou do "Tipo "Entorno</w:t>
      </w:r>
      <w:r>
        <w:t>", o sistema apresenta a aba "Imóveis</w:t>
      </w:r>
      <w:r>
        <w:rPr>
          <w:b/>
        </w:rPr>
        <w:t xml:space="preserve"> Fiscalizados</w:t>
      </w:r>
      <w:r>
        <w:t>" ao invés da aba "</w:t>
      </w:r>
      <w:r>
        <w:rPr>
          <w:b/>
        </w:rPr>
        <w:t>Dados do Bem</w:t>
      </w:r>
      <w:r>
        <w:t xml:space="preserve">". </w:t>
      </w:r>
    </w:p>
    <w:p w14:paraId="3CF8E612" w14:textId="77777777" w:rsidR="00522113" w:rsidRDefault="00522113"/>
    <w:p w14:paraId="339F05EC" w14:textId="77777777" w:rsidR="00522113" w:rsidRDefault="00B51388">
      <w:pPr>
        <w:numPr>
          <w:ilvl w:val="0"/>
          <w:numId w:val="60"/>
        </w:numPr>
      </w:pPr>
      <w:r>
        <w:rPr>
          <w:b/>
        </w:rPr>
        <w:t xml:space="preserve">Detalhamento de campo - Aba - Imóveis </w:t>
      </w:r>
      <w:r>
        <w:rPr>
          <w:b/>
        </w:rPr>
        <w:t>Fiscalizados</w:t>
      </w:r>
    </w:p>
    <w:p w14:paraId="76B31037" w14:textId="77777777" w:rsidR="00522113" w:rsidRDefault="00B51388">
      <w:pPr>
        <w:numPr>
          <w:ilvl w:val="1"/>
          <w:numId w:val="60"/>
        </w:numPr>
      </w:pPr>
      <w:r>
        <w:rPr>
          <w:b/>
        </w:rPr>
        <w:t>Unidade</w:t>
      </w:r>
      <w:r>
        <w:t>: Apresenta a unidade do Bem.</w:t>
      </w:r>
    </w:p>
    <w:p w14:paraId="4E81F3E2" w14:textId="77777777" w:rsidR="00522113" w:rsidRDefault="00B51388">
      <w:pPr>
        <w:numPr>
          <w:ilvl w:val="1"/>
          <w:numId w:val="60"/>
        </w:numPr>
      </w:pPr>
      <w:r>
        <w:rPr>
          <w:b/>
        </w:rPr>
        <w:t>Tipo de Fiscalização</w:t>
      </w:r>
      <w:r>
        <w:t>: Apresenta o tipo da Fiscalização, podendo ser Eventual ou Planejada.</w:t>
      </w:r>
    </w:p>
    <w:p w14:paraId="6A760023" w14:textId="77777777" w:rsidR="00522113" w:rsidRDefault="00B51388">
      <w:pPr>
        <w:numPr>
          <w:ilvl w:val="1"/>
          <w:numId w:val="60"/>
        </w:numPr>
      </w:pPr>
      <w:r>
        <w:rPr>
          <w:b/>
        </w:rPr>
        <w:t>Tipo de Ação</w:t>
      </w:r>
      <w:r>
        <w:t>: Apresenta o tipo de ação, podendo ser Bem ou Atividade.</w:t>
      </w:r>
    </w:p>
    <w:p w14:paraId="4BF03327" w14:textId="77777777" w:rsidR="00522113" w:rsidRDefault="00B51388">
      <w:pPr>
        <w:numPr>
          <w:ilvl w:val="1"/>
          <w:numId w:val="60"/>
        </w:numPr>
      </w:pPr>
      <w:r>
        <w:rPr>
          <w:b/>
        </w:rPr>
        <w:t>Diárias Estimadas</w:t>
      </w:r>
      <w:r>
        <w:t xml:space="preserve">: Apresenta a quantidade de </w:t>
      </w:r>
      <w:r>
        <w:t>diárias estimadas para a fiscalização.</w:t>
      </w:r>
    </w:p>
    <w:p w14:paraId="58E74359" w14:textId="77777777" w:rsidR="00522113" w:rsidRDefault="00B51388">
      <w:pPr>
        <w:numPr>
          <w:ilvl w:val="1"/>
          <w:numId w:val="60"/>
        </w:numPr>
      </w:pPr>
      <w:r>
        <w:rPr>
          <w:b/>
        </w:rPr>
        <w:t>Código IPHAN</w:t>
      </w:r>
      <w:r>
        <w:t>: Apresenta o código do IPHAN para o Bem da fiscalização.</w:t>
      </w:r>
    </w:p>
    <w:p w14:paraId="3B0F818D" w14:textId="77777777" w:rsidR="00522113" w:rsidRDefault="00B51388">
      <w:pPr>
        <w:numPr>
          <w:ilvl w:val="1"/>
          <w:numId w:val="60"/>
        </w:numPr>
      </w:pPr>
      <w:r>
        <w:rPr>
          <w:b/>
        </w:rPr>
        <w:t>Identificação</w:t>
      </w:r>
      <w:r>
        <w:t xml:space="preserve"> </w:t>
      </w:r>
      <w:r>
        <w:rPr>
          <w:b/>
        </w:rPr>
        <w:t>do Bem</w:t>
      </w:r>
      <w:r>
        <w:t>: Apresenta o nome do Bem da fiscalização.</w:t>
      </w:r>
    </w:p>
    <w:p w14:paraId="5CE9DE5B" w14:textId="77777777" w:rsidR="00522113" w:rsidRDefault="00522113">
      <w:pPr>
        <w:ind w:left="360"/>
      </w:pPr>
    </w:p>
    <w:p w14:paraId="130424A0" w14:textId="77777777" w:rsidR="00522113" w:rsidRDefault="00B51388">
      <w:pPr>
        <w:numPr>
          <w:ilvl w:val="2"/>
          <w:numId w:val="60"/>
        </w:numPr>
        <w:spacing w:line="360" w:lineRule="auto"/>
        <w:ind w:right="75"/>
        <w:jc w:val="both"/>
      </w:pPr>
      <w:r>
        <w:rPr>
          <w:rFonts w:ascii="Calibri" w:eastAsia="Calibri" w:hAnsi="Calibri" w:cs="Calibri"/>
          <w:color w:val="190000"/>
          <w:sz w:val="24"/>
        </w:rPr>
        <w:t xml:space="preserve">Os campos </w:t>
      </w:r>
      <w:r>
        <w:rPr>
          <w:rFonts w:ascii="Calibri" w:eastAsia="Calibri" w:hAnsi="Calibri" w:cs="Calibri"/>
          <w:b/>
          <w:color w:val="190000"/>
          <w:sz w:val="24"/>
        </w:rPr>
        <w:t>Código IPHAN</w:t>
      </w:r>
      <w:r>
        <w:rPr>
          <w:rFonts w:ascii="Calibri" w:eastAsia="Calibri" w:hAnsi="Calibri" w:cs="Calibri"/>
          <w:color w:val="190000"/>
          <w:sz w:val="24"/>
        </w:rPr>
        <w:t xml:space="preserve"> e</w:t>
      </w:r>
      <w:r>
        <w:rPr>
          <w:rFonts w:ascii="Calibri" w:eastAsia="Calibri" w:hAnsi="Calibri" w:cs="Calibri"/>
          <w:b/>
          <w:color w:val="190000"/>
          <w:sz w:val="24"/>
        </w:rPr>
        <w:t xml:space="preserve"> Identificação do Bem</w:t>
      </w:r>
      <w:r>
        <w:rPr>
          <w:rFonts w:ascii="Calibri" w:eastAsia="Calibri" w:hAnsi="Calibri" w:cs="Calibri"/>
          <w:color w:val="190000"/>
          <w:sz w:val="24"/>
        </w:rPr>
        <w:t xml:space="preserve"> deverão ser incluídos e apresentar os</w:t>
      </w:r>
      <w:r>
        <w:rPr>
          <w:rFonts w:ascii="Calibri" w:eastAsia="Calibri" w:hAnsi="Calibri" w:cs="Calibri"/>
          <w:color w:val="190000"/>
          <w:sz w:val="24"/>
        </w:rPr>
        <w:t xml:space="preserve"> dados do </w:t>
      </w:r>
      <w:r>
        <w:rPr>
          <w:rFonts w:ascii="Calibri" w:eastAsia="Calibri" w:hAnsi="Calibri" w:cs="Calibri"/>
          <w:b/>
          <w:color w:val="190000"/>
          <w:sz w:val="24"/>
        </w:rPr>
        <w:t>Bem da Fiscalização</w:t>
      </w:r>
      <w:r>
        <w:rPr>
          <w:rFonts w:ascii="Calibri" w:eastAsia="Calibri" w:hAnsi="Calibri" w:cs="Calibri"/>
          <w:color w:val="190000"/>
          <w:sz w:val="24"/>
        </w:rPr>
        <w:t xml:space="preserve"> de </w:t>
      </w:r>
      <w:r>
        <w:rPr>
          <w:rFonts w:ascii="Calibri" w:eastAsia="Calibri" w:hAnsi="Calibri" w:cs="Calibri"/>
          <w:b/>
          <w:color w:val="190000"/>
          <w:sz w:val="24"/>
        </w:rPr>
        <w:t>Múltiplos Imóveis do Tipo Conjunto Arquitetônico ou Tipo Conjunto Urbano ou do Tipo Entorno</w:t>
      </w:r>
      <w:r>
        <w:rPr>
          <w:rFonts w:ascii="Calibri" w:eastAsia="Calibri" w:hAnsi="Calibri" w:cs="Calibri"/>
          <w:color w:val="190000"/>
          <w:sz w:val="24"/>
        </w:rPr>
        <w:t xml:space="preserve">, somente nas fiscalizações associadas a uma </w:t>
      </w:r>
      <w:r>
        <w:rPr>
          <w:rFonts w:ascii="Calibri" w:eastAsia="Calibri" w:hAnsi="Calibri" w:cs="Calibri"/>
          <w:b/>
          <w:color w:val="190000"/>
          <w:sz w:val="24"/>
        </w:rPr>
        <w:t>Fiscalização de Múltiplos Imóveis do Tipo Conjunto Arquitetônico</w:t>
      </w:r>
      <w:r>
        <w:rPr>
          <w:rFonts w:ascii="Calibri" w:eastAsia="Calibri" w:hAnsi="Calibri" w:cs="Calibri"/>
          <w:color w:val="190000"/>
          <w:sz w:val="24"/>
        </w:rPr>
        <w:t xml:space="preserve"> ou quando o check box </w:t>
      </w:r>
      <w:r>
        <w:rPr>
          <w:rFonts w:ascii="Calibri" w:eastAsia="Calibri" w:hAnsi="Calibri" w:cs="Calibri"/>
          <w:color w:val="190000"/>
          <w:sz w:val="24"/>
        </w:rPr>
        <w:t xml:space="preserve">de entorno for marcado. </w:t>
      </w:r>
    </w:p>
    <w:p w14:paraId="20FDC041" w14:textId="77777777" w:rsidR="00522113" w:rsidRDefault="00B51388">
      <w:pPr>
        <w:numPr>
          <w:ilvl w:val="2"/>
          <w:numId w:val="60"/>
        </w:numPr>
        <w:spacing w:line="360" w:lineRule="auto"/>
        <w:ind w:right="75"/>
        <w:jc w:val="both"/>
      </w:pPr>
      <w:r>
        <w:rPr>
          <w:rFonts w:ascii="Calibri" w:eastAsia="Calibri" w:hAnsi="Calibri" w:cs="Calibri"/>
          <w:color w:val="190000"/>
          <w:sz w:val="24"/>
        </w:rPr>
        <w:t xml:space="preserve">Os campos </w:t>
      </w:r>
      <w:r>
        <w:rPr>
          <w:rFonts w:ascii="Calibri" w:eastAsia="Calibri" w:hAnsi="Calibri" w:cs="Calibri"/>
          <w:b/>
          <w:color w:val="190000"/>
          <w:sz w:val="24"/>
        </w:rPr>
        <w:t>Código IPHAN</w:t>
      </w:r>
      <w:r>
        <w:rPr>
          <w:rFonts w:ascii="Calibri" w:eastAsia="Calibri" w:hAnsi="Calibri" w:cs="Calibri"/>
          <w:color w:val="190000"/>
          <w:sz w:val="24"/>
        </w:rPr>
        <w:t xml:space="preserve"> e </w:t>
      </w:r>
      <w:r>
        <w:rPr>
          <w:rFonts w:ascii="Calibri" w:eastAsia="Calibri" w:hAnsi="Calibri" w:cs="Calibri"/>
          <w:b/>
          <w:color w:val="190000"/>
          <w:sz w:val="24"/>
        </w:rPr>
        <w:t>Identificação do Bem</w:t>
      </w:r>
      <w:r>
        <w:rPr>
          <w:rFonts w:ascii="Calibri" w:eastAsia="Calibri" w:hAnsi="Calibri" w:cs="Calibri"/>
          <w:color w:val="190000"/>
          <w:sz w:val="24"/>
        </w:rPr>
        <w:t xml:space="preserve"> originalmente da tela deverão mudar a sua nomenclatura para </w:t>
      </w:r>
      <w:r>
        <w:rPr>
          <w:rFonts w:ascii="Calibri" w:eastAsia="Calibri" w:hAnsi="Calibri" w:cs="Calibri"/>
          <w:b/>
          <w:color w:val="190000"/>
          <w:sz w:val="24"/>
        </w:rPr>
        <w:t>Código IPHAN</w:t>
      </w:r>
      <w:r>
        <w:rPr>
          <w:rFonts w:ascii="Calibri" w:eastAsia="Calibri" w:hAnsi="Calibri" w:cs="Calibri"/>
          <w:color w:val="190000"/>
          <w:sz w:val="24"/>
        </w:rPr>
        <w:t xml:space="preserve"> do </w:t>
      </w:r>
      <w:r>
        <w:rPr>
          <w:rFonts w:ascii="Calibri" w:eastAsia="Calibri" w:hAnsi="Calibri" w:cs="Calibri"/>
          <w:b/>
          <w:color w:val="190000"/>
          <w:sz w:val="24"/>
        </w:rPr>
        <w:t>Imóvel Fiscalizado e Identificação do Imóvel Fiscalizado</w:t>
      </w:r>
      <w:r>
        <w:rPr>
          <w:rFonts w:ascii="Calibri" w:eastAsia="Calibri" w:hAnsi="Calibri" w:cs="Calibri"/>
          <w:color w:val="190000"/>
          <w:sz w:val="24"/>
        </w:rPr>
        <w:t xml:space="preserve"> respectivamente, somente nas fiscalizações associada</w:t>
      </w:r>
      <w:r>
        <w:rPr>
          <w:rFonts w:ascii="Calibri" w:eastAsia="Calibri" w:hAnsi="Calibri" w:cs="Calibri"/>
          <w:color w:val="190000"/>
          <w:sz w:val="24"/>
        </w:rPr>
        <w:t xml:space="preserve">s a uma </w:t>
      </w:r>
      <w:r>
        <w:rPr>
          <w:rFonts w:ascii="Calibri" w:eastAsia="Calibri" w:hAnsi="Calibri" w:cs="Calibri"/>
          <w:b/>
          <w:color w:val="190000"/>
          <w:sz w:val="24"/>
        </w:rPr>
        <w:t>Fiscalização de Múltiplos Imóveis do Tipo Conjunto Arquitetônico ou Tipo Conjunto Urbano</w:t>
      </w:r>
      <w:r>
        <w:rPr>
          <w:rFonts w:ascii="Calibri" w:eastAsia="Calibri" w:hAnsi="Calibri" w:cs="Calibri"/>
          <w:color w:val="190000"/>
          <w:sz w:val="24"/>
        </w:rPr>
        <w:t xml:space="preserve"> ou quando o check box de Entorno for marcado.</w:t>
      </w:r>
    </w:p>
    <w:p w14:paraId="41C544F2" w14:textId="77777777" w:rsidR="00522113" w:rsidRDefault="00B51388">
      <w:pPr>
        <w:numPr>
          <w:ilvl w:val="1"/>
          <w:numId w:val="60"/>
        </w:numPr>
      </w:pPr>
      <w:r>
        <w:rPr>
          <w:b/>
        </w:rPr>
        <w:t>Aba Imóveis Fiscalizados</w:t>
      </w:r>
    </w:p>
    <w:p w14:paraId="47F2CEC1" w14:textId="77777777" w:rsidR="00522113" w:rsidRDefault="00B51388">
      <w:pPr>
        <w:numPr>
          <w:ilvl w:val="2"/>
          <w:numId w:val="60"/>
        </w:numPr>
      </w:pPr>
      <w:r>
        <w:rPr>
          <w:b/>
        </w:rPr>
        <w:t>Setor</w:t>
      </w:r>
      <w:r>
        <w:t>: Lista os setores cadastrados no sistema. Campo autocompletado. Campo não obrigató</w:t>
      </w:r>
      <w:r>
        <w:t>rio.</w:t>
      </w:r>
    </w:p>
    <w:p w14:paraId="48F2AFF5" w14:textId="77777777" w:rsidR="00522113" w:rsidRDefault="00B51388">
      <w:pPr>
        <w:numPr>
          <w:ilvl w:val="3"/>
          <w:numId w:val="60"/>
        </w:numPr>
      </w:pPr>
      <w:r>
        <w:t>O sistema deverá buscar no campo Setor, setores ativos cadastrados na funcionalidade Setorização.</w:t>
      </w:r>
    </w:p>
    <w:p w14:paraId="21552EC9" w14:textId="77777777" w:rsidR="00522113" w:rsidRDefault="00B51388">
      <w:pPr>
        <w:numPr>
          <w:ilvl w:val="2"/>
          <w:numId w:val="60"/>
        </w:numPr>
      </w:pPr>
      <w:r>
        <w:rPr>
          <w:b/>
        </w:rPr>
        <w:t>Busca de Imóveis no SICG</w:t>
      </w:r>
      <w:r>
        <w:t>: Lista os Bens cadastrados no SICG. Seleção única. Campo autocompletado. Campo não obrigatório.</w:t>
      </w:r>
    </w:p>
    <w:p w14:paraId="5BF09442" w14:textId="77777777" w:rsidR="00522113" w:rsidRDefault="00B51388">
      <w:pPr>
        <w:numPr>
          <w:ilvl w:val="3"/>
          <w:numId w:val="60"/>
        </w:numPr>
      </w:pPr>
      <w:r>
        <w:t>O sistema deverá buscar no campo</w:t>
      </w:r>
      <w:r>
        <w:t xml:space="preserve"> Busca de Imóveis no SICG, os Bens cadastrados no SICG que possuem a Natureza igual a Bem Imóvel, com exceção dos Bens que possuem a Natureza igual a Bem Imóvel e os Tipos iguais a Conjunto Urbano e Conjunto Arquitetônico</w:t>
      </w:r>
    </w:p>
    <w:p w14:paraId="37748D81" w14:textId="77777777" w:rsidR="00522113" w:rsidRDefault="00B51388">
      <w:pPr>
        <w:numPr>
          <w:ilvl w:val="2"/>
          <w:numId w:val="60"/>
        </w:numPr>
      </w:pPr>
      <w:r>
        <w:rPr>
          <w:b/>
        </w:rPr>
        <w:t>Imóveis Fiscalizados</w:t>
      </w:r>
      <w:r>
        <w:t xml:space="preserve">: </w:t>
      </w:r>
      <w:r>
        <w:t>Apresenta a lista de Imóveis adicionados e fiscalizados durante a Fiscalização. Campo obrigatório.</w:t>
      </w:r>
    </w:p>
    <w:p w14:paraId="0D656C6D" w14:textId="77777777" w:rsidR="00522113" w:rsidRDefault="00B51388">
      <w:pPr>
        <w:numPr>
          <w:ilvl w:val="3"/>
          <w:numId w:val="60"/>
        </w:numPr>
      </w:pPr>
      <w:r>
        <w:t>O sistema deverá permitir, utilizando o sistema de arraste-e-solte, ordenar a ordem de apresentação dos Imóveis adicionados na lista Imóveis Fiscalizados. Es</w:t>
      </w:r>
      <w:r>
        <w:t>ta ordem deverá ser refletida na aba Constatações.</w:t>
      </w:r>
    </w:p>
    <w:p w14:paraId="06FD4DEB" w14:textId="77777777" w:rsidR="00522113" w:rsidRDefault="00B51388">
      <w:pPr>
        <w:numPr>
          <w:ilvl w:val="2"/>
          <w:numId w:val="60"/>
        </w:numPr>
      </w:pPr>
      <w:r>
        <w:rPr>
          <w:b/>
        </w:rPr>
        <w:t>Ações</w:t>
      </w:r>
      <w:r>
        <w:t>:</w:t>
      </w:r>
    </w:p>
    <w:p w14:paraId="3EA2EC50" w14:textId="77777777" w:rsidR="00522113" w:rsidRDefault="00B51388">
      <w:pPr>
        <w:numPr>
          <w:ilvl w:val="3"/>
          <w:numId w:val="60"/>
        </w:numPr>
      </w:pPr>
      <w:r>
        <w:rPr>
          <w:b/>
        </w:rPr>
        <w:t>+ (Adicionar Imóvel)</w:t>
      </w:r>
      <w:r>
        <w:t>: Ao acionar esta opção, o sistema deverá adicionar o Imóvel selecionado na lista Imóveis Fiscalizados.</w:t>
      </w:r>
    </w:p>
    <w:p w14:paraId="0B509EE5" w14:textId="77777777" w:rsidR="00522113" w:rsidRDefault="00B51388">
      <w:pPr>
        <w:numPr>
          <w:ilvl w:val="4"/>
          <w:numId w:val="60"/>
        </w:numPr>
      </w:pPr>
      <w:r>
        <w:t xml:space="preserve">Ao ser adicionado um Imóvel , na lista Imóveis Fiscalizados, o </w:t>
      </w:r>
      <w:r>
        <w:t>sistema deverá adicionar o respectivo Imóvel na tabela presente aba Constatações.</w:t>
      </w:r>
    </w:p>
    <w:p w14:paraId="2EEC64E6" w14:textId="77777777" w:rsidR="00522113" w:rsidRDefault="00B51388">
      <w:pPr>
        <w:numPr>
          <w:ilvl w:val="3"/>
          <w:numId w:val="60"/>
        </w:numPr>
      </w:pPr>
      <w:r>
        <w:rPr>
          <w:b/>
        </w:rPr>
        <w:t>+ Cadastrar Bem - SICG</w:t>
      </w:r>
      <w:r>
        <w:t>: Ao acionar esta opção, o sistema deverá abrir em uma nova aba, o sistema SICG (http://sicg.iphan.gov.br/sicg/bens/incluir).</w:t>
      </w:r>
    </w:p>
    <w:p w14:paraId="3DE79DC0" w14:textId="77777777" w:rsidR="00522113" w:rsidRDefault="00B51388">
      <w:pPr>
        <w:numPr>
          <w:ilvl w:val="3"/>
          <w:numId w:val="60"/>
        </w:numPr>
      </w:pPr>
      <w:r>
        <w:rPr>
          <w:b/>
        </w:rPr>
        <w:t>Excluir Imóvel Fiscalizado</w:t>
      </w:r>
      <w:r>
        <w:t>: Ao acionar esta opção, o sistema deverá apresentar mensagem, e ao ser confirmado, o sistema deverá excluir o respectivo Imóvel da lista de Bens Fiscalizados.</w:t>
      </w:r>
    </w:p>
    <w:p w14:paraId="799BB28D" w14:textId="77777777" w:rsidR="00522113" w:rsidRDefault="00B51388">
      <w:pPr>
        <w:numPr>
          <w:ilvl w:val="4"/>
          <w:numId w:val="60"/>
        </w:numPr>
      </w:pPr>
      <w:r>
        <w:t>Mensagem: "Deseja realmente remover este Imóvel?".</w:t>
      </w:r>
    </w:p>
    <w:p w14:paraId="651DC953" w14:textId="77777777" w:rsidR="00522113" w:rsidRDefault="00B51388">
      <w:pPr>
        <w:numPr>
          <w:ilvl w:val="4"/>
          <w:numId w:val="60"/>
        </w:numPr>
      </w:pPr>
      <w:r>
        <w:t xml:space="preserve">Ao ser removido um Imóvel , na lista Imóveis </w:t>
      </w:r>
      <w:r>
        <w:t>Fiscalizados, o sistema deverá remover o respectivo Imóvel na tabela presente aba Constatações.</w:t>
      </w:r>
    </w:p>
    <w:p w14:paraId="42C169F7" w14:textId="77777777" w:rsidR="00522113" w:rsidRDefault="00B51388">
      <w:pPr>
        <w:numPr>
          <w:ilvl w:val="4"/>
          <w:numId w:val="60"/>
        </w:numPr>
      </w:pPr>
      <w:r>
        <w:t>Ao acionar a exclusão de um Imóvel cujo o sistema já gerou uma Fiscalização para o respectivo Bem, o sistema deverá apresentar uma mensagem de confirmação da ex</w:t>
      </w:r>
      <w:r>
        <w:t>clusão da Fiscalização associada. Ao confirmar a exclusão o sistema deverá excluir, caso não concluída ou cancelar caso concluída, a fiscalização associada ao respectivo Imóvel.</w:t>
      </w:r>
    </w:p>
    <w:p w14:paraId="110B0964" w14:textId="77777777" w:rsidR="00522113" w:rsidRDefault="00B51388">
      <w:pPr>
        <w:numPr>
          <w:ilvl w:val="5"/>
          <w:numId w:val="60"/>
        </w:numPr>
      </w:pPr>
      <w:r>
        <w:t>Mensagem: "Foi identificado que o respectivo Imóvel tem uma Fiscalização assoc</w:t>
      </w:r>
      <w:r>
        <w:t>iada a esta Fiscalização. Deseja realmente remover este Imóvel da listagem? Caso clique em "sim", a mesma será cancelada/excluída!".</w:t>
      </w:r>
    </w:p>
    <w:p w14:paraId="6F7400F1" w14:textId="77777777" w:rsidR="00522113" w:rsidRDefault="00B51388">
      <w:pPr>
        <w:numPr>
          <w:ilvl w:val="3"/>
          <w:numId w:val="60"/>
        </w:numPr>
      </w:pPr>
      <w:r>
        <w:rPr>
          <w:b/>
        </w:rPr>
        <w:t>Salvar</w:t>
      </w:r>
      <w:r>
        <w:t>: Ao acionar esta opção, o sistema deverá salvar os dados preenchidos nas abas.</w:t>
      </w:r>
    </w:p>
    <w:p w14:paraId="5054FF8E" w14:textId="77777777" w:rsidR="00522113" w:rsidRDefault="00B51388">
      <w:pPr>
        <w:numPr>
          <w:ilvl w:val="4"/>
          <w:numId w:val="60"/>
        </w:numPr>
      </w:pPr>
      <w:r>
        <w:t xml:space="preserve">O sistema não deverá permitir salvar </w:t>
      </w:r>
      <w:r>
        <w:t>os dados da fiscalização, sem que haja ao menos um Bem na lista Imóveis Fiscalizados.</w:t>
      </w:r>
    </w:p>
    <w:p w14:paraId="67DCDAE7" w14:textId="77777777" w:rsidR="00522113" w:rsidRDefault="00B51388">
      <w:pPr>
        <w:numPr>
          <w:ilvl w:val="5"/>
          <w:numId w:val="60"/>
        </w:numPr>
      </w:pPr>
      <w:r>
        <w:t>Mensagem: "Ao menos deverá ser incluído um Imóvel na lista Imóveis Fiscalizados.".</w:t>
      </w:r>
    </w:p>
    <w:p w14:paraId="1EC6B479" w14:textId="77777777" w:rsidR="00522113" w:rsidRDefault="00B51388">
      <w:pPr>
        <w:numPr>
          <w:ilvl w:val="3"/>
          <w:numId w:val="60"/>
        </w:numPr>
      </w:pPr>
      <w:r>
        <w:rPr>
          <w:b/>
        </w:rPr>
        <w:t>Concluir Fiscalização</w:t>
      </w:r>
      <w:r>
        <w:t>: Ao acionar esta opção, o sistema deverá apresentar mensagem, e a</w:t>
      </w:r>
      <w:r>
        <w:t>o ser confirmado, concluir o preenchimento da fiscalização.</w:t>
      </w:r>
    </w:p>
    <w:p w14:paraId="480656A8" w14:textId="77777777" w:rsidR="00522113" w:rsidRDefault="00B51388">
      <w:pPr>
        <w:numPr>
          <w:ilvl w:val="4"/>
          <w:numId w:val="60"/>
        </w:numPr>
      </w:pPr>
      <w:r>
        <w:rPr>
          <w:b/>
        </w:rPr>
        <w:t>Mensagem</w:t>
      </w:r>
      <w:r>
        <w:t>: "Deseja concluir a fiscalização? Após a conclusão não será mais permitido alterar suas informações."</w:t>
      </w:r>
    </w:p>
    <w:p w14:paraId="3637368F" w14:textId="77777777" w:rsidR="00522113" w:rsidRDefault="00B51388">
      <w:pPr>
        <w:numPr>
          <w:ilvl w:val="3"/>
          <w:numId w:val="60"/>
        </w:numPr>
      </w:pPr>
      <w:r>
        <w:rPr>
          <w:b/>
        </w:rPr>
        <w:t>Voltar</w:t>
      </w:r>
      <w:r>
        <w:t>: Ao acionar esta opção, o sistema deverá direcionar o usuário para a tela de p</w:t>
      </w:r>
      <w:r>
        <w:t>esquisa de Atividades Programadas ou Fiscalizações Cadastradas, conforme de onde o usuário iniciou o fluxo.</w:t>
      </w:r>
    </w:p>
    <w:p w14:paraId="7F34E962" w14:textId="77777777" w:rsidR="00522113" w:rsidRDefault="00B51388">
      <w:pPr>
        <w:numPr>
          <w:ilvl w:val="2"/>
          <w:numId w:val="69"/>
        </w:numPr>
      </w:pPr>
      <w:r>
        <w:rPr>
          <w:b/>
        </w:rPr>
        <w:t>Fiscalização não incidente em imóvel</w:t>
      </w:r>
      <w:r>
        <w:t>: Ao acionar esta opção, o sistema deverá apresentar a modal para justificativa da fiscalização não incidir em u</w:t>
      </w:r>
      <w:r>
        <w:t>m imóvel.</w:t>
      </w:r>
    </w:p>
    <w:p w14:paraId="2BEA41D9" w14:textId="77777777" w:rsidR="00522113" w:rsidRDefault="00B51388">
      <w:pPr>
        <w:numPr>
          <w:ilvl w:val="3"/>
          <w:numId w:val="69"/>
        </w:numPr>
      </w:pPr>
      <w:r>
        <w:t>Ao confirmar a Justificativa, o sistema deverá direcionar o usuário para uma tela, tendo como modelo, uma fiscalização de bem do tipo Edificação, carregando todos os dados salvos previamente pelo usuário, mantendo o conjunto como o Bem a ser fisc</w:t>
      </w:r>
      <w:r>
        <w:t>alizado, sem permitir gerar fiscalizações filhas.</w:t>
      </w:r>
    </w:p>
    <w:p w14:paraId="54ECF560" w14:textId="77777777" w:rsidR="00522113" w:rsidRDefault="00522113">
      <w:pPr>
        <w:ind w:left="1080"/>
      </w:pPr>
    </w:p>
    <w:p w14:paraId="218E5206" w14:textId="77777777" w:rsidR="00522113" w:rsidRDefault="00B51388">
      <w:pPr>
        <w:numPr>
          <w:ilvl w:val="0"/>
          <w:numId w:val="60"/>
        </w:numPr>
      </w:pPr>
      <w:r>
        <w:rPr>
          <w:b/>
        </w:rPr>
        <w:t>Regras Gerais</w:t>
      </w:r>
    </w:p>
    <w:p w14:paraId="6BED641A" w14:textId="77777777" w:rsidR="00522113" w:rsidRDefault="00B51388">
      <w:pPr>
        <w:numPr>
          <w:ilvl w:val="1"/>
          <w:numId w:val="60"/>
        </w:numPr>
        <w:jc w:val="both"/>
      </w:pPr>
      <w:r>
        <w:t xml:space="preserve">O sistema somente deverá permitir a conclusão da Fiscalização de um Bem de natureza </w:t>
      </w:r>
      <w:r>
        <w:rPr>
          <w:b/>
        </w:rPr>
        <w:t>"Bem Imóvel", do "Tipo Conjunto Urbano" ou "Tipo Conjunto Arquitetônico" ou do "Tipo "Entorno"</w:t>
      </w:r>
      <w:r>
        <w:t>, ou seja uma</w:t>
      </w:r>
      <w:r>
        <w:t xml:space="preserve"> Fiscalização de Multiplos Imóveis, quando as Fiscalizações associadas estiverem com a situação igual a Concluída.</w:t>
      </w:r>
    </w:p>
    <w:p w14:paraId="0D2634EE" w14:textId="77777777" w:rsidR="00522113" w:rsidRDefault="00B51388">
      <w:pPr>
        <w:numPr>
          <w:ilvl w:val="2"/>
          <w:numId w:val="60"/>
        </w:numPr>
        <w:jc w:val="both"/>
      </w:pPr>
      <w:r>
        <w:rPr>
          <w:b/>
        </w:rPr>
        <w:t>Mensagem</w:t>
      </w:r>
      <w:r>
        <w:t>: "Por favor, conclua as Fiscalizações associadas antes de concluir esta Fiscalização.".</w:t>
      </w:r>
    </w:p>
    <w:p w14:paraId="0DC94F21" w14:textId="77777777" w:rsidR="00522113" w:rsidRDefault="00B51388">
      <w:pPr>
        <w:numPr>
          <w:ilvl w:val="1"/>
          <w:numId w:val="60"/>
        </w:numPr>
        <w:jc w:val="both"/>
      </w:pPr>
      <w:r>
        <w:t xml:space="preserve">Ao salvar uma Fiscalização, o sistema </w:t>
      </w:r>
      <w:r>
        <w:t>deverá criar uma Fiscalização única para cada Imóvel listado em Imóveis Fiscalizados na aba Imóveis Fiscalizados onde o respectivo Imóvel tenha em suas respostas igual a Sim para Irregularidades Encontradas ou Não para Em conformidade com o projeto aprovad</w:t>
      </w:r>
      <w:r>
        <w:t xml:space="preserve">o ou Sim para Danos. O sistema irá replicar os dados cadastrados da atual Fiscalização para as demais, deixando a situação igual a Não Concluída e gerando um novo código para cada Fiscalização conforme regra atual do sistema. A exceção são as fotos na aba </w:t>
      </w:r>
      <w:r>
        <w:t>Fotos que deverão ir para a Fiscalização do respectivo Bem conforme selecionado para cada Foto. Ao realizar a criação de cada Fiscalização individual, o sistema deverá apresentar o direcionamento de cada uma na aba Constatações na ação Executar Fiscalizaçã</w:t>
      </w:r>
      <w:r>
        <w:t>o.</w:t>
      </w:r>
    </w:p>
    <w:p w14:paraId="7EED4F18" w14:textId="77777777" w:rsidR="00522113" w:rsidRDefault="00B51388">
      <w:pPr>
        <w:numPr>
          <w:ilvl w:val="1"/>
          <w:numId w:val="60"/>
        </w:numPr>
        <w:jc w:val="both"/>
      </w:pPr>
      <w:r>
        <w:t>O sistema apenas deverá permitir a exclusão de Fiscalizações de Múltiplos Imóveis que estejam na situação igual a Não Concluída.</w:t>
      </w:r>
    </w:p>
    <w:p w14:paraId="71004F11" w14:textId="77777777" w:rsidR="00522113" w:rsidRDefault="00B51388">
      <w:pPr>
        <w:numPr>
          <w:ilvl w:val="2"/>
          <w:numId w:val="60"/>
        </w:numPr>
        <w:jc w:val="both"/>
      </w:pPr>
      <w:r>
        <w:t>Caso o usuário confirme a ação de excluir para uma Fiscalização de Múltiplos Imóveis, o sistema deverá apresentar uma nova m</w:t>
      </w:r>
      <w:r>
        <w:t>ensagem de confirmação, se deseja excluir/cancelar ou não as Fiscalizações Associadas. Caso o usuário não confirme, o sistema deverá manter as Fiscalizações Associadas e excluir apenas a Fiscalização de Múltiplos Imóveis.</w:t>
      </w:r>
    </w:p>
    <w:p w14:paraId="33E6290D" w14:textId="77777777" w:rsidR="00522113" w:rsidRDefault="00B51388">
      <w:pPr>
        <w:numPr>
          <w:ilvl w:val="3"/>
          <w:numId w:val="60"/>
        </w:numPr>
        <w:jc w:val="both"/>
      </w:pPr>
      <w:r>
        <w:rPr>
          <w:b/>
        </w:rPr>
        <w:t>Mensagem</w:t>
      </w:r>
      <w:r>
        <w:t>: "Deseja realmente exclui</w:t>
      </w:r>
      <w:r>
        <w:t>r/cancelar as Fiscalizações Associadas? Após confirmar, não poderá ser desfeita a ação.".</w:t>
      </w:r>
    </w:p>
    <w:p w14:paraId="1FC1A487" w14:textId="77777777" w:rsidR="00522113" w:rsidRDefault="00B51388">
      <w:pPr>
        <w:numPr>
          <w:ilvl w:val="1"/>
          <w:numId w:val="60"/>
        </w:numPr>
        <w:jc w:val="both"/>
      </w:pPr>
      <w:r>
        <w:t>O sistema apenas deverá permitir o cancelamento de Fiscalizações de Múltiplos Imóveis que estejam na situação igual a Concluída.</w:t>
      </w:r>
    </w:p>
    <w:p w14:paraId="62D1897C" w14:textId="77777777" w:rsidR="00522113" w:rsidRDefault="00B51388">
      <w:pPr>
        <w:numPr>
          <w:ilvl w:val="2"/>
          <w:numId w:val="60"/>
        </w:numPr>
        <w:jc w:val="both"/>
      </w:pPr>
      <w:r>
        <w:t>Caso o usuário confirme a ação de can</w:t>
      </w:r>
      <w:r>
        <w:t>celar para uma Fiscalização de Múltiplos Imóveis, o sistema deverá apresentar uma nova mensagem de confirmação, se deseja cancelar ou não as Fiscalizações Associadas. Caso o usuário não confirme, o sistema deverá manter as Fiscalizações Associadas como Con</w:t>
      </w:r>
      <w:r>
        <w:t>cluída e cancelar apenas a Fiscalização de Múltiplos Imóveis.</w:t>
      </w:r>
    </w:p>
    <w:p w14:paraId="1B944DF7" w14:textId="77777777" w:rsidR="00522113" w:rsidRDefault="00B51388">
      <w:pPr>
        <w:numPr>
          <w:ilvl w:val="3"/>
          <w:numId w:val="60"/>
        </w:numPr>
        <w:jc w:val="both"/>
      </w:pPr>
      <w:r>
        <w:rPr>
          <w:b/>
        </w:rPr>
        <w:t>Mensagem</w:t>
      </w:r>
      <w:r>
        <w:t>: "Deseja realmente excluir/cancelar as Fiscalizações Associadas? Após confirmar, não poderá ser desfeita a ação.".</w:t>
      </w:r>
    </w:p>
    <w:p w14:paraId="237FB022" w14:textId="77777777" w:rsidR="00522113" w:rsidRDefault="00B51388">
      <w:pPr>
        <w:numPr>
          <w:ilvl w:val="1"/>
          <w:numId w:val="60"/>
        </w:numPr>
        <w:jc w:val="both"/>
      </w:pPr>
      <w:r>
        <w:t>O sistema não deverá permitir as Fiscalizações dos Imóveis Fiscalizado</w:t>
      </w:r>
      <w:r>
        <w:t>s, ou Fiscalizações associadas, serem excluídas/canceladas.</w:t>
      </w:r>
    </w:p>
    <w:p w14:paraId="7494D30D" w14:textId="77777777" w:rsidR="00522113" w:rsidRDefault="00B51388">
      <w:pPr>
        <w:numPr>
          <w:ilvl w:val="2"/>
          <w:numId w:val="60"/>
        </w:numPr>
        <w:jc w:val="both"/>
      </w:pPr>
      <w:r>
        <w:rPr>
          <w:b/>
        </w:rPr>
        <w:t>Mensagem</w:t>
      </w:r>
      <w:r>
        <w:t>: "Fiscalizações associadas a uma Fiscalização de Múltiplos Imóveis, não pode ser &lt;excluída/cancelada&gt;, a não ser que a Fiscalização de Múltiplos Imóveis seja &lt;excluída/cancelada&gt;.".</w:t>
      </w:r>
    </w:p>
    <w:p w14:paraId="0C719D9A" w14:textId="77777777" w:rsidR="00522113" w:rsidRDefault="00B51388">
      <w:pPr>
        <w:numPr>
          <w:ilvl w:val="1"/>
          <w:numId w:val="60"/>
        </w:numPr>
        <w:jc w:val="both"/>
      </w:pPr>
      <w:r>
        <w:t>Ao te</w:t>
      </w:r>
      <w:r>
        <w:t xml:space="preserve">ntar excluir/cancelar uma Fiscalização de um Bem de natureza </w:t>
      </w:r>
      <w:r>
        <w:rPr>
          <w:b/>
        </w:rPr>
        <w:t xml:space="preserve">Bem Imóvel do Tipo Conjunto Urbano ou </w:t>
      </w:r>
      <w:r>
        <w:rPr>
          <w:rFonts w:ascii="Calibri" w:eastAsia="Calibri" w:hAnsi="Calibri" w:cs="Calibri"/>
          <w:b/>
          <w:color w:val="190000"/>
          <w:sz w:val="24"/>
        </w:rPr>
        <w:t>Tipo Conjunto Urbano</w:t>
      </w:r>
      <w:r>
        <w:rPr>
          <w:b/>
        </w:rPr>
        <w:t xml:space="preserve"> ou do tipo Entorno</w:t>
      </w:r>
      <w:r>
        <w:t xml:space="preserve">, ou seja uma Fiscalização de Múltiplos Imóveis, o sistema deverá mostrar uma mensagem de confirmação informado sobre </w:t>
      </w:r>
      <w:r>
        <w:t>as consequências em relação as Fiscalizações associadas a ela.</w:t>
      </w:r>
    </w:p>
    <w:p w14:paraId="7DB7C46E" w14:textId="77777777" w:rsidR="00522113" w:rsidRDefault="00B51388">
      <w:pPr>
        <w:numPr>
          <w:ilvl w:val="2"/>
          <w:numId w:val="60"/>
        </w:numPr>
        <w:jc w:val="both"/>
      </w:pPr>
      <w:r>
        <w:rPr>
          <w:b/>
        </w:rPr>
        <w:t>Mensagem</w:t>
      </w:r>
      <w:r>
        <w:t>: "Deseja realmente &lt;excluir/cancelar&gt; está Fiscalização? Ao realizar tal ação, o sistema irá &lt;excluir/cancelar&gt; as Fiscalizações associadas a esta Fiscalização.".</w:t>
      </w:r>
    </w:p>
    <w:p w14:paraId="0DF7A59A" w14:textId="77777777" w:rsidR="00522113" w:rsidRDefault="00522113">
      <w:pPr>
        <w:jc w:val="both"/>
      </w:pPr>
    </w:p>
    <w:p w14:paraId="7098BF50" w14:textId="77777777" w:rsidR="00522113" w:rsidRDefault="00B51388">
      <w:r>
        <w:rPr>
          <w:noProof/>
        </w:rPr>
        <w:drawing>
          <wp:inline distT="0" distB="0" distL="0" distR="0" wp14:anchorId="29D0EA8B" wp14:editId="4EC2AAF1">
            <wp:extent cx="5991225" cy="432435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png"/>
                    <pic:cNvPicPr/>
                  </pic:nvPicPr>
                  <pic:blipFill>
                    <a:blip r:embed="rId334" cstate="print"/>
                    <a:stretch>
                      <a:fillRect/>
                    </a:stretch>
                  </pic:blipFill>
                  <pic:spPr>
                    <a:xfrm>
                      <a:off x="0" y="0"/>
                      <a:ext cx="5991225" cy="4324350"/>
                    </a:xfrm>
                    <a:prstGeom prst="rect">
                      <a:avLst/>
                    </a:prstGeom>
                  </pic:spPr>
                </pic:pic>
              </a:graphicData>
            </a:graphic>
          </wp:inline>
        </w:drawing>
      </w:r>
    </w:p>
    <w:p w14:paraId="2EF04D02" w14:textId="77777777" w:rsidR="00522113" w:rsidRDefault="00522113">
      <w:pPr>
        <w:ind w:left="1080"/>
      </w:pPr>
    </w:p>
    <w:p w14:paraId="53C723C3" w14:textId="77777777" w:rsidR="00522113" w:rsidRDefault="00522113"/>
    <w:p w14:paraId="19B3C81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w:t>
      </w:r>
      <w:r>
        <w:rPr>
          <w:rFonts w:ascii="Tahoma" w:eastAsia="Tahoma" w:hAnsi="Tahoma" w:cs="Tahoma"/>
          <w:i/>
          <w:color w:val="C0C0C0"/>
        </w:rPr>
        <w:t xml:space="preserve">e Personal Edition of HelpNDoc: </w:t>
      </w:r>
      <w:hyperlink r:id="rId416">
        <w:r>
          <w:rPr>
            <w:rFonts w:ascii="Tahoma" w:eastAsia="Tahoma" w:hAnsi="Tahoma" w:cs="Tahoma"/>
            <w:i/>
            <w:color w:val="6666FF"/>
          </w:rPr>
          <w:t>Write eBooks for the Kindle</w:t>
        </w:r>
      </w:hyperlink>
    </w:p>
    <w:p w14:paraId="21108C9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1" w:name="_topic_Constatacoes"/>
      <w:bookmarkEnd w:id="181"/>
      <w:r>
        <w:rPr>
          <w:rFonts w:ascii="Tahoma" w:eastAsia="Tahoma" w:hAnsi="Tahoma" w:cs="Tahoma"/>
          <w:i/>
          <w:color w:val="243F60"/>
          <w:sz w:val="22"/>
        </w:rPr>
        <w:t>Constatações</w:t>
      </w:r>
    </w:p>
    <w:p w14:paraId="12EEACCA" w14:textId="77777777" w:rsidR="00522113" w:rsidRDefault="00B51388">
      <w:pPr>
        <w:spacing w:line="360" w:lineRule="auto"/>
        <w:ind w:left="105" w:right="75"/>
      </w:pPr>
      <w:r>
        <w:rPr>
          <w:rFonts w:ascii="Calibri" w:eastAsia="Calibri" w:hAnsi="Calibri" w:cs="Calibri"/>
          <w:sz w:val="24"/>
        </w:rPr>
        <w:t>Na aba "</w:t>
      </w:r>
      <w:r>
        <w:rPr>
          <w:rFonts w:ascii="Calibri" w:eastAsia="Calibri" w:hAnsi="Calibri" w:cs="Calibri"/>
          <w:b/>
          <w:sz w:val="24"/>
        </w:rPr>
        <w:t>Constatações</w:t>
      </w:r>
      <w:r>
        <w:rPr>
          <w:rFonts w:ascii="Calibri" w:eastAsia="Calibri" w:hAnsi="Calibri" w:cs="Calibri"/>
          <w:sz w:val="24"/>
        </w:rPr>
        <w:t xml:space="preserve">", o usuário irá informar os dados da constatações e verificações do Estado de </w:t>
      </w:r>
      <w:r>
        <w:rPr>
          <w:rFonts w:ascii="Calibri" w:eastAsia="Calibri" w:hAnsi="Calibri" w:cs="Calibri"/>
          <w:sz w:val="24"/>
        </w:rPr>
        <w:t>Conservação.</w:t>
      </w:r>
    </w:p>
    <w:p w14:paraId="696787BD" w14:textId="77777777" w:rsidR="00522113" w:rsidRDefault="00522113">
      <w:pPr>
        <w:spacing w:before="15" w:line="240" w:lineRule="exact"/>
      </w:pPr>
    </w:p>
    <w:p w14:paraId="43CF4D01" w14:textId="77777777" w:rsidR="00522113" w:rsidRDefault="00B51388">
      <w:pPr>
        <w:ind w:left="105"/>
      </w:pPr>
      <w:r>
        <w:rPr>
          <w:noProof/>
        </w:rPr>
        <w:drawing>
          <wp:inline distT="0" distB="0" distL="0" distR="0" wp14:anchorId="1D24C53B" wp14:editId="26AF2E91">
            <wp:extent cx="5438775" cy="6581775"/>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png"/>
                    <pic:cNvPicPr/>
                  </pic:nvPicPr>
                  <pic:blipFill>
                    <a:blip r:embed="rId417" cstate="print"/>
                    <a:stretch>
                      <a:fillRect/>
                    </a:stretch>
                  </pic:blipFill>
                  <pic:spPr>
                    <a:xfrm>
                      <a:off x="0" y="0"/>
                      <a:ext cx="5438775" cy="6581775"/>
                    </a:xfrm>
                    <a:prstGeom prst="rect">
                      <a:avLst/>
                    </a:prstGeom>
                  </pic:spPr>
                </pic:pic>
              </a:graphicData>
            </a:graphic>
          </wp:inline>
        </w:drawing>
      </w:r>
    </w:p>
    <w:p w14:paraId="02C9F60F" w14:textId="77777777" w:rsidR="00522113" w:rsidRDefault="00B51388">
      <w:pPr>
        <w:numPr>
          <w:ilvl w:val="0"/>
          <w:numId w:val="62"/>
        </w:numPr>
        <w:spacing w:before="60" w:line="360" w:lineRule="auto"/>
        <w:ind w:right="75"/>
        <w:jc w:val="both"/>
      </w:pPr>
      <w:r>
        <w:rPr>
          <w:rFonts w:ascii="Calibri" w:eastAsia="Calibri" w:hAnsi="Calibri" w:cs="Calibri"/>
          <w:sz w:val="24"/>
        </w:rPr>
        <w:t xml:space="preserve">O campo </w:t>
      </w:r>
      <w:r>
        <w:rPr>
          <w:rFonts w:ascii="Calibri" w:eastAsia="Calibri" w:hAnsi="Calibri" w:cs="Calibri"/>
          <w:b/>
          <w:sz w:val="24"/>
        </w:rPr>
        <w:t xml:space="preserve">Uso do Imóvel </w:t>
      </w:r>
      <w:r>
        <w:rPr>
          <w:rFonts w:ascii="Calibri" w:eastAsia="Calibri" w:hAnsi="Calibri" w:cs="Calibri"/>
          <w:sz w:val="24"/>
        </w:rPr>
        <w:t>permite informar mais de uma opção. O campo é auto complete, ou seja, conforme for preenchendo as informações no campo será mostrada a lista com as opções.</w:t>
      </w:r>
    </w:p>
    <w:p w14:paraId="18F156FF" w14:textId="77777777" w:rsidR="00522113" w:rsidRDefault="00B51388">
      <w:pPr>
        <w:numPr>
          <w:ilvl w:val="0"/>
          <w:numId w:val="62"/>
        </w:numPr>
        <w:ind w:right="90"/>
        <w:jc w:val="both"/>
      </w:pPr>
      <w:r>
        <w:rPr>
          <w:rFonts w:ascii="Calibri" w:eastAsia="Calibri" w:hAnsi="Calibri" w:cs="Calibri"/>
          <w:sz w:val="24"/>
        </w:rPr>
        <w:t>No</w:t>
      </w:r>
      <w:r>
        <w:rPr>
          <w:rFonts w:ascii="Calibri" w:eastAsia="Calibri" w:hAnsi="Calibri" w:cs="Calibri"/>
          <w:spacing w:val="30"/>
          <w:sz w:val="24"/>
        </w:rPr>
        <w:t xml:space="preserve"> </w:t>
      </w:r>
      <w:r>
        <w:rPr>
          <w:rFonts w:ascii="Calibri" w:eastAsia="Calibri" w:hAnsi="Calibri" w:cs="Calibri"/>
          <w:sz w:val="24"/>
        </w:rPr>
        <w:t>campo</w:t>
      </w:r>
      <w:r>
        <w:rPr>
          <w:rFonts w:ascii="Calibri" w:eastAsia="Calibri" w:hAnsi="Calibri" w:cs="Calibri"/>
          <w:spacing w:val="30"/>
          <w:sz w:val="24"/>
        </w:rPr>
        <w:t xml:space="preserve"> </w:t>
      </w:r>
      <w:r>
        <w:rPr>
          <w:rFonts w:ascii="Calibri" w:eastAsia="Calibri" w:hAnsi="Calibri" w:cs="Calibri"/>
          <w:b/>
          <w:sz w:val="24"/>
        </w:rPr>
        <w:t>Verificação</w:t>
      </w:r>
      <w:r>
        <w:rPr>
          <w:rFonts w:ascii="Calibri" w:eastAsia="Calibri" w:hAnsi="Calibri" w:cs="Calibri"/>
          <w:b/>
          <w:spacing w:val="30"/>
          <w:sz w:val="24"/>
        </w:rPr>
        <w:t xml:space="preserve"> </w:t>
      </w:r>
      <w:r>
        <w:rPr>
          <w:rFonts w:ascii="Calibri" w:eastAsia="Calibri" w:hAnsi="Calibri" w:cs="Calibri"/>
          <w:b/>
          <w:sz w:val="24"/>
        </w:rPr>
        <w:t>de</w:t>
      </w:r>
      <w:r>
        <w:rPr>
          <w:rFonts w:ascii="Calibri" w:eastAsia="Calibri" w:hAnsi="Calibri" w:cs="Calibri"/>
          <w:b/>
          <w:spacing w:val="30"/>
          <w:sz w:val="24"/>
        </w:rPr>
        <w:t xml:space="preserve"> </w:t>
      </w:r>
      <w:r>
        <w:rPr>
          <w:rFonts w:ascii="Calibri" w:eastAsia="Calibri" w:hAnsi="Calibri" w:cs="Calibri"/>
          <w:b/>
          <w:sz w:val="24"/>
        </w:rPr>
        <w:t>Estado</w:t>
      </w:r>
      <w:r>
        <w:rPr>
          <w:rFonts w:ascii="Calibri" w:eastAsia="Calibri" w:hAnsi="Calibri" w:cs="Calibri"/>
          <w:b/>
          <w:spacing w:val="30"/>
          <w:sz w:val="24"/>
        </w:rPr>
        <w:t xml:space="preserve"> </w:t>
      </w:r>
      <w:r>
        <w:rPr>
          <w:rFonts w:ascii="Calibri" w:eastAsia="Calibri" w:hAnsi="Calibri" w:cs="Calibri"/>
          <w:b/>
          <w:sz w:val="24"/>
        </w:rPr>
        <w:t>de</w:t>
      </w:r>
      <w:r>
        <w:rPr>
          <w:rFonts w:ascii="Calibri" w:eastAsia="Calibri" w:hAnsi="Calibri" w:cs="Calibri"/>
          <w:b/>
          <w:spacing w:val="30"/>
          <w:sz w:val="24"/>
        </w:rPr>
        <w:t xml:space="preserve"> </w:t>
      </w:r>
      <w:r>
        <w:rPr>
          <w:rFonts w:ascii="Calibri" w:eastAsia="Calibri" w:hAnsi="Calibri" w:cs="Calibri"/>
          <w:b/>
          <w:sz w:val="24"/>
        </w:rPr>
        <w:t>Conservação</w:t>
      </w:r>
      <w:r>
        <w:rPr>
          <w:sz w:val="24"/>
        </w:rPr>
        <w:t>,</w:t>
      </w:r>
      <w:r>
        <w:rPr>
          <w:rFonts w:ascii="Calibri" w:eastAsia="Calibri" w:hAnsi="Calibri" w:cs="Calibri"/>
          <w:spacing w:val="30"/>
          <w:sz w:val="24"/>
        </w:rPr>
        <w:t xml:space="preserve"> </w:t>
      </w:r>
      <w:r>
        <w:rPr>
          <w:rFonts w:ascii="Calibri" w:eastAsia="Calibri" w:hAnsi="Calibri" w:cs="Calibri"/>
          <w:sz w:val="24"/>
        </w:rPr>
        <w:t>quando</w:t>
      </w:r>
      <w:r>
        <w:rPr>
          <w:rFonts w:ascii="Calibri" w:eastAsia="Calibri" w:hAnsi="Calibri" w:cs="Calibri"/>
          <w:spacing w:val="30"/>
          <w:sz w:val="24"/>
        </w:rPr>
        <w:t xml:space="preserve"> </w:t>
      </w:r>
      <w:r>
        <w:rPr>
          <w:rFonts w:ascii="Calibri" w:eastAsia="Calibri" w:hAnsi="Calibri" w:cs="Calibri"/>
          <w:sz w:val="24"/>
        </w:rPr>
        <w:t>o</w:t>
      </w:r>
      <w:r>
        <w:rPr>
          <w:rFonts w:ascii="Calibri" w:eastAsia="Calibri" w:hAnsi="Calibri" w:cs="Calibri"/>
          <w:spacing w:val="30"/>
          <w:sz w:val="24"/>
        </w:rPr>
        <w:t xml:space="preserve"> </w:t>
      </w:r>
      <w:r>
        <w:rPr>
          <w:rFonts w:ascii="Calibri" w:eastAsia="Calibri" w:hAnsi="Calibri" w:cs="Calibri"/>
          <w:sz w:val="24"/>
        </w:rPr>
        <w:t>result</w:t>
      </w:r>
      <w:r>
        <w:rPr>
          <w:rFonts w:ascii="Calibri" w:eastAsia="Calibri" w:hAnsi="Calibri" w:cs="Calibri"/>
          <w:sz w:val="24"/>
        </w:rPr>
        <w:t>ado</w:t>
      </w:r>
      <w:r>
        <w:rPr>
          <w:rFonts w:ascii="Calibri" w:eastAsia="Calibri" w:hAnsi="Calibri" w:cs="Calibri"/>
          <w:spacing w:val="30"/>
          <w:sz w:val="24"/>
        </w:rPr>
        <w:t xml:space="preserve"> </w:t>
      </w:r>
      <w:r>
        <w:rPr>
          <w:rFonts w:ascii="Calibri" w:eastAsia="Calibri" w:hAnsi="Calibri" w:cs="Calibri"/>
          <w:sz w:val="24"/>
        </w:rPr>
        <w:t>da</w:t>
      </w:r>
      <w:r>
        <w:rPr>
          <w:rFonts w:ascii="Calibri" w:eastAsia="Calibri" w:hAnsi="Calibri" w:cs="Calibri"/>
          <w:spacing w:val="30"/>
          <w:sz w:val="24"/>
        </w:rPr>
        <w:t xml:space="preserve"> </w:t>
      </w:r>
      <w:r>
        <w:rPr>
          <w:rFonts w:ascii="Calibri" w:eastAsia="Calibri" w:hAnsi="Calibri" w:cs="Calibri"/>
          <w:sz w:val="24"/>
        </w:rPr>
        <w:t>análise</w:t>
      </w:r>
      <w:r>
        <w:rPr>
          <w:rFonts w:ascii="Calibri" w:eastAsia="Calibri" w:hAnsi="Calibri" w:cs="Calibri"/>
          <w:spacing w:val="30"/>
          <w:sz w:val="24"/>
        </w:rPr>
        <w:t xml:space="preserve"> </w:t>
      </w:r>
      <w:r>
        <w:rPr>
          <w:rFonts w:ascii="Calibri" w:eastAsia="Calibri" w:hAnsi="Calibri" w:cs="Calibri"/>
          <w:sz w:val="24"/>
        </w:rPr>
        <w:t>for ocorrências a opção</w:t>
      </w:r>
      <w:r>
        <w:rPr>
          <w:rFonts w:ascii="Calibri" w:eastAsia="Calibri" w:hAnsi="Calibri" w:cs="Calibri"/>
          <w:spacing w:val="45"/>
          <w:sz w:val="24"/>
        </w:rPr>
        <w:t xml:space="preserve"> </w:t>
      </w:r>
      <w:r>
        <w:rPr>
          <w:noProof/>
        </w:rPr>
        <w:drawing>
          <wp:inline distT="0" distB="0" distL="0" distR="0" wp14:anchorId="299A4B1E" wp14:editId="1F407A98">
            <wp:extent cx="628650" cy="304800"/>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png"/>
                    <pic:cNvPicPr/>
                  </pic:nvPicPr>
                  <pic:blipFill>
                    <a:blip r:embed="rId367" cstate="print"/>
                    <a:stretch>
                      <a:fillRect/>
                    </a:stretch>
                  </pic:blipFill>
                  <pic:spPr>
                    <a:xfrm>
                      <a:off x="0" y="0"/>
                      <a:ext cx="628650" cy="304800"/>
                    </a:xfrm>
                    <a:prstGeom prst="rect">
                      <a:avLst/>
                    </a:prstGeom>
                  </pic:spPr>
                </pic:pic>
              </a:graphicData>
            </a:graphic>
          </wp:inline>
        </w:drawing>
      </w:r>
      <w:r>
        <w:rPr>
          <w:spacing w:val="-15"/>
          <w:sz w:val="24"/>
        </w:rPr>
        <w:t xml:space="preserve"> </w:t>
      </w:r>
      <w:r>
        <w:rPr>
          <w:rFonts w:ascii="Calibri" w:eastAsia="Calibri" w:hAnsi="Calibri" w:cs="Calibri"/>
          <w:sz w:val="24"/>
        </w:rPr>
        <w:t>será habilitada, sendo obrigatório o preenchimento das informações</w:t>
      </w:r>
      <w:r>
        <w:rPr>
          <w:sz w:val="24"/>
        </w:rPr>
        <w:t>.</w:t>
      </w:r>
    </w:p>
    <w:p w14:paraId="7DA33B4B" w14:textId="77777777" w:rsidR="00522113" w:rsidRDefault="00522113">
      <w:pPr>
        <w:spacing w:before="15" w:line="285" w:lineRule="exact"/>
      </w:pPr>
    </w:p>
    <w:p w14:paraId="7A26A819" w14:textId="77777777" w:rsidR="00522113" w:rsidRDefault="00B51388">
      <w:pPr>
        <w:numPr>
          <w:ilvl w:val="0"/>
          <w:numId w:val="62"/>
        </w:numPr>
        <w:spacing w:line="360" w:lineRule="auto"/>
        <w:ind w:right="75"/>
        <w:jc w:val="both"/>
      </w:pPr>
      <w:r>
        <w:rPr>
          <w:rFonts w:ascii="Calibri" w:eastAsia="Calibri" w:hAnsi="Calibri" w:cs="Calibri"/>
          <w:sz w:val="24"/>
        </w:rPr>
        <w:t xml:space="preserve">No campo </w:t>
      </w:r>
      <w:r>
        <w:rPr>
          <w:rFonts w:ascii="Calibri" w:eastAsia="Calibri" w:hAnsi="Calibri" w:cs="Calibri"/>
          <w:b/>
          <w:sz w:val="24"/>
        </w:rPr>
        <w:t>Intervenções Encontradas</w:t>
      </w:r>
      <w:r>
        <w:rPr>
          <w:rFonts w:ascii="Calibri" w:eastAsia="Calibri" w:hAnsi="Calibri" w:cs="Calibri"/>
          <w:sz w:val="24"/>
        </w:rPr>
        <w:t xml:space="preserve">, quando a opção </w:t>
      </w:r>
      <w:r>
        <w:rPr>
          <w:rFonts w:ascii="Calibri" w:eastAsia="Calibri" w:hAnsi="Calibri" w:cs="Calibri"/>
          <w:b/>
          <w:sz w:val="24"/>
        </w:rPr>
        <w:t xml:space="preserve">Sim </w:t>
      </w:r>
      <w:r>
        <w:rPr>
          <w:rFonts w:ascii="Calibri" w:eastAsia="Calibri" w:hAnsi="Calibri" w:cs="Calibri"/>
          <w:sz w:val="24"/>
        </w:rPr>
        <w:t xml:space="preserve">for selecionada o campo Tipos de Intervenção será habilitado, sendo de </w:t>
      </w:r>
      <w:r>
        <w:rPr>
          <w:rFonts w:ascii="Calibri" w:eastAsia="Calibri" w:hAnsi="Calibri" w:cs="Calibri"/>
          <w:sz w:val="24"/>
        </w:rPr>
        <w:t>preenchimento obrigatório</w:t>
      </w:r>
      <w:r>
        <w:rPr>
          <w:sz w:val="24"/>
        </w:rPr>
        <w:t>.</w:t>
      </w:r>
      <w:r>
        <w:rPr>
          <w:rFonts w:ascii="Calibri" w:eastAsia="Calibri" w:hAnsi="Calibri" w:cs="Calibri"/>
          <w:sz w:val="24"/>
        </w:rPr>
        <w:t xml:space="preserve"> O campo é auto complete, ou seja, conforme for preenchendo as informações no campo será mostrada a lista com as opções.</w:t>
      </w:r>
    </w:p>
    <w:p w14:paraId="380BD107" w14:textId="77777777" w:rsidR="00522113" w:rsidRDefault="00B51388">
      <w:pPr>
        <w:numPr>
          <w:ilvl w:val="0"/>
          <w:numId w:val="62"/>
        </w:numPr>
        <w:ind w:right="90"/>
        <w:jc w:val="both"/>
      </w:pPr>
      <w:r>
        <w:rPr>
          <w:rFonts w:ascii="Calibri" w:eastAsia="Calibri" w:hAnsi="Calibri" w:cs="Calibri"/>
          <w:sz w:val="24"/>
        </w:rPr>
        <w:t>No</w:t>
      </w:r>
      <w:r>
        <w:rPr>
          <w:rFonts w:ascii="Calibri" w:eastAsia="Calibri" w:hAnsi="Calibri" w:cs="Calibri"/>
          <w:spacing w:val="15"/>
          <w:sz w:val="24"/>
        </w:rPr>
        <w:t xml:space="preserve"> </w:t>
      </w:r>
      <w:r>
        <w:rPr>
          <w:rFonts w:ascii="Calibri" w:eastAsia="Calibri" w:hAnsi="Calibri" w:cs="Calibri"/>
          <w:sz w:val="24"/>
        </w:rPr>
        <w:t>campo</w:t>
      </w:r>
      <w:r>
        <w:rPr>
          <w:rFonts w:ascii="Calibri" w:eastAsia="Calibri" w:hAnsi="Calibri" w:cs="Calibri"/>
          <w:spacing w:val="15"/>
          <w:sz w:val="24"/>
        </w:rPr>
        <w:t xml:space="preserve"> </w:t>
      </w:r>
      <w:r>
        <w:rPr>
          <w:rFonts w:ascii="Calibri" w:eastAsia="Calibri" w:hAnsi="Calibri" w:cs="Calibri"/>
          <w:b/>
          <w:sz w:val="24"/>
        </w:rPr>
        <w:t>Irregularidades</w:t>
      </w:r>
      <w:r>
        <w:rPr>
          <w:rFonts w:ascii="Calibri" w:eastAsia="Calibri" w:hAnsi="Calibri" w:cs="Calibri"/>
          <w:b/>
          <w:spacing w:val="15"/>
          <w:sz w:val="24"/>
        </w:rPr>
        <w:t xml:space="preserve"> </w:t>
      </w:r>
      <w:r>
        <w:rPr>
          <w:rFonts w:ascii="Calibri" w:eastAsia="Calibri" w:hAnsi="Calibri" w:cs="Calibri"/>
          <w:b/>
          <w:sz w:val="24"/>
        </w:rPr>
        <w:t>Encontradas</w:t>
      </w:r>
      <w:r>
        <w:rPr>
          <w:sz w:val="24"/>
        </w:rPr>
        <w:t>,</w:t>
      </w:r>
      <w:r>
        <w:rPr>
          <w:rFonts w:ascii="Calibri" w:eastAsia="Calibri" w:hAnsi="Calibri" w:cs="Calibri"/>
          <w:sz w:val="24"/>
        </w:rPr>
        <w:t xml:space="preserve"> quando a</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15"/>
          <w:sz w:val="24"/>
        </w:rPr>
        <w:t xml:space="preserve"> </w:t>
      </w:r>
      <w:r>
        <w:rPr>
          <w:rFonts w:ascii="Calibri" w:eastAsia="Calibri" w:hAnsi="Calibri" w:cs="Calibri"/>
          <w:b/>
          <w:sz w:val="24"/>
        </w:rPr>
        <w:t xml:space="preserve">Sim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 xml:space="preserve">selecionada a opção </w:t>
      </w:r>
      <w:r>
        <w:rPr>
          <w:noProof/>
        </w:rPr>
        <w:drawing>
          <wp:inline distT="0" distB="0" distL="0" distR="0" wp14:anchorId="07ABD1A5" wp14:editId="659651CC">
            <wp:extent cx="1428750" cy="276225"/>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png"/>
                    <pic:cNvPicPr/>
                  </pic:nvPicPr>
                  <pic:blipFill>
                    <a:blip r:embed="rId368" cstate="print"/>
                    <a:stretch>
                      <a:fillRect/>
                    </a:stretch>
                  </pic:blipFill>
                  <pic:spPr>
                    <a:xfrm>
                      <a:off x="0" y="0"/>
                      <a:ext cx="1428750" cy="276225"/>
                    </a:xfrm>
                    <a:prstGeom prst="rect">
                      <a:avLst/>
                    </a:prstGeom>
                  </pic:spPr>
                </pic:pic>
              </a:graphicData>
            </a:graphic>
          </wp:inline>
        </w:drawing>
      </w:r>
      <w:r>
        <w:rPr>
          <w:rFonts w:ascii="Calibri" w:eastAsia="Calibri" w:hAnsi="Calibri" w:cs="Calibri"/>
          <w:sz w:val="24"/>
        </w:rPr>
        <w:t xml:space="preserve">e </w:t>
      </w:r>
      <w:r>
        <w:rPr>
          <w:rFonts w:ascii="Calibri" w:eastAsia="Calibri" w:hAnsi="Calibri" w:cs="Calibri"/>
          <w:spacing w:val="30"/>
          <w:sz w:val="24"/>
        </w:rPr>
        <w:t xml:space="preserve"> </w:t>
      </w:r>
      <w:r>
        <w:rPr>
          <w:rFonts w:ascii="Calibri" w:eastAsia="Calibri" w:hAnsi="Calibri" w:cs="Calibri"/>
          <w:sz w:val="24"/>
        </w:rPr>
        <w:t xml:space="preserve">o </w:t>
      </w:r>
      <w:r>
        <w:rPr>
          <w:rFonts w:ascii="Calibri" w:eastAsia="Calibri" w:hAnsi="Calibri" w:cs="Calibri"/>
          <w:spacing w:val="30"/>
          <w:sz w:val="24"/>
        </w:rPr>
        <w:t xml:space="preserve"> </w:t>
      </w:r>
      <w:r>
        <w:rPr>
          <w:rFonts w:ascii="Calibri" w:eastAsia="Calibri" w:hAnsi="Calibri" w:cs="Calibri"/>
          <w:sz w:val="24"/>
        </w:rPr>
        <w:t xml:space="preserve">campo </w:t>
      </w:r>
      <w:r>
        <w:rPr>
          <w:rFonts w:ascii="Calibri" w:eastAsia="Calibri" w:hAnsi="Calibri" w:cs="Calibri"/>
          <w:spacing w:val="30"/>
          <w:sz w:val="24"/>
        </w:rPr>
        <w:t xml:space="preserve"> </w:t>
      </w:r>
      <w:r>
        <w:rPr>
          <w:rFonts w:ascii="Calibri" w:eastAsia="Calibri" w:hAnsi="Calibri" w:cs="Calibri"/>
          <w:sz w:val="24"/>
        </w:rPr>
        <w:t xml:space="preserve">Responsável </w:t>
      </w:r>
      <w:r>
        <w:rPr>
          <w:rFonts w:ascii="Calibri" w:eastAsia="Calibri" w:hAnsi="Calibri" w:cs="Calibri"/>
          <w:spacing w:val="30"/>
          <w:sz w:val="24"/>
        </w:rPr>
        <w:t xml:space="preserve"> </w:t>
      </w:r>
      <w:r>
        <w:rPr>
          <w:rFonts w:ascii="Calibri" w:eastAsia="Calibri" w:hAnsi="Calibri" w:cs="Calibri"/>
          <w:sz w:val="24"/>
        </w:rPr>
        <w:t>p</w:t>
      </w:r>
      <w:r>
        <w:rPr>
          <w:rFonts w:ascii="Calibri" w:eastAsia="Calibri" w:hAnsi="Calibri" w:cs="Calibri"/>
          <w:sz w:val="24"/>
        </w:rPr>
        <w:t xml:space="preserve">elas </w:t>
      </w:r>
      <w:r>
        <w:rPr>
          <w:rFonts w:ascii="Calibri" w:eastAsia="Calibri" w:hAnsi="Calibri" w:cs="Calibri"/>
          <w:spacing w:val="30"/>
          <w:sz w:val="24"/>
        </w:rPr>
        <w:t xml:space="preserve"> </w:t>
      </w:r>
      <w:r>
        <w:rPr>
          <w:rFonts w:ascii="Calibri" w:eastAsia="Calibri" w:hAnsi="Calibri" w:cs="Calibri"/>
          <w:sz w:val="24"/>
        </w:rPr>
        <w:t xml:space="preserve">Irregularidades/Danos </w:t>
      </w:r>
      <w:r>
        <w:rPr>
          <w:rFonts w:ascii="Calibri" w:eastAsia="Calibri" w:hAnsi="Calibri" w:cs="Calibri"/>
          <w:spacing w:val="30"/>
          <w:sz w:val="24"/>
        </w:rPr>
        <w:t xml:space="preserve"> </w:t>
      </w:r>
      <w:r>
        <w:rPr>
          <w:rFonts w:ascii="Calibri" w:eastAsia="Calibri" w:hAnsi="Calibri" w:cs="Calibri"/>
          <w:sz w:val="24"/>
        </w:rPr>
        <w:t>serão habilitados</w:t>
      </w:r>
      <w:r>
        <w:rPr>
          <w:sz w:val="24"/>
        </w:rPr>
        <w:t>,</w:t>
      </w:r>
      <w:r>
        <w:rPr>
          <w:rFonts w:ascii="Calibri" w:eastAsia="Calibri" w:hAnsi="Calibri" w:cs="Calibri"/>
          <w:sz w:val="24"/>
        </w:rPr>
        <w:t xml:space="preserve"> sendo obrigatório o preenchimento de ambas as informações.</w:t>
      </w:r>
    </w:p>
    <w:p w14:paraId="385EBC74" w14:textId="77777777" w:rsidR="00522113" w:rsidRDefault="00522113">
      <w:pPr>
        <w:spacing w:before="15" w:line="105" w:lineRule="exact"/>
      </w:pPr>
    </w:p>
    <w:p w14:paraId="25708FD9" w14:textId="77777777" w:rsidR="00522113" w:rsidRDefault="00522113">
      <w:pPr>
        <w:spacing w:line="195" w:lineRule="exact"/>
      </w:pPr>
    </w:p>
    <w:p w14:paraId="6A4B4C46" w14:textId="77777777" w:rsidR="00522113" w:rsidRDefault="00B51388">
      <w:pPr>
        <w:numPr>
          <w:ilvl w:val="0"/>
          <w:numId w:val="62"/>
        </w:numPr>
        <w:spacing w:line="360" w:lineRule="auto"/>
        <w:ind w:right="75"/>
        <w:jc w:val="both"/>
      </w:pPr>
      <w:r>
        <w:rPr>
          <w:rFonts w:ascii="Calibri" w:eastAsia="Calibri" w:hAnsi="Calibri" w:cs="Calibri"/>
          <w:sz w:val="24"/>
        </w:rPr>
        <w:t>No tópico Obras, quando a opção</w:t>
      </w:r>
      <w:r>
        <w:rPr>
          <w:rFonts w:ascii="Calibri" w:eastAsia="Calibri" w:hAnsi="Calibri" w:cs="Calibri"/>
          <w:spacing w:val="15"/>
          <w:sz w:val="24"/>
        </w:rPr>
        <w:t xml:space="preserve"> </w:t>
      </w:r>
      <w:r>
        <w:rPr>
          <w:rFonts w:ascii="Calibri" w:eastAsia="Calibri" w:hAnsi="Calibri" w:cs="Calibri"/>
          <w:b/>
          <w:sz w:val="24"/>
        </w:rPr>
        <w:t xml:space="preserve">Sim </w:t>
      </w:r>
      <w:r>
        <w:rPr>
          <w:rFonts w:ascii="Calibri" w:eastAsia="Calibri" w:hAnsi="Calibri" w:cs="Calibri"/>
          <w:sz w:val="24"/>
        </w:rPr>
        <w:t xml:space="preserve">for selecionada no campo </w:t>
      </w:r>
      <w:r>
        <w:rPr>
          <w:rFonts w:ascii="Calibri" w:eastAsia="Calibri" w:hAnsi="Calibri" w:cs="Calibri"/>
          <w:b/>
          <w:sz w:val="24"/>
        </w:rPr>
        <w:t>Em Andamento</w:t>
      </w:r>
      <w:r>
        <w:rPr>
          <w:sz w:val="24"/>
        </w:rPr>
        <w:t>,</w:t>
      </w:r>
      <w:r>
        <w:rPr>
          <w:rFonts w:ascii="Calibri" w:eastAsia="Calibri" w:hAnsi="Calibri" w:cs="Calibri"/>
          <w:sz w:val="24"/>
        </w:rPr>
        <w:t xml:space="preserve"> será habilitado o campo </w:t>
      </w:r>
      <w:r>
        <w:rPr>
          <w:rFonts w:ascii="Calibri" w:eastAsia="Calibri" w:hAnsi="Calibri" w:cs="Calibri"/>
          <w:b/>
          <w:sz w:val="24"/>
        </w:rPr>
        <w:t>Obra Autorizada</w:t>
      </w:r>
      <w:r>
        <w:rPr>
          <w:sz w:val="24"/>
        </w:rPr>
        <w:t>,</w:t>
      </w:r>
      <w:r>
        <w:rPr>
          <w:rFonts w:ascii="Calibri" w:eastAsia="Calibri" w:hAnsi="Calibri" w:cs="Calibri"/>
          <w:sz w:val="24"/>
        </w:rPr>
        <w:t xml:space="preserve"> sendo de preenchimento obrigató</w:t>
      </w:r>
      <w:r>
        <w:rPr>
          <w:rFonts w:ascii="Calibri" w:eastAsia="Calibri" w:hAnsi="Calibri" w:cs="Calibri"/>
          <w:sz w:val="24"/>
        </w:rPr>
        <w:t>rio</w:t>
      </w:r>
      <w:r>
        <w:rPr>
          <w:sz w:val="24"/>
        </w:rPr>
        <w:t>.</w:t>
      </w:r>
    </w:p>
    <w:p w14:paraId="65BA0E77" w14:textId="77777777" w:rsidR="00522113" w:rsidRDefault="00522113">
      <w:pPr>
        <w:spacing w:before="15" w:line="225" w:lineRule="exact"/>
      </w:pPr>
    </w:p>
    <w:p w14:paraId="2DC9E0CB" w14:textId="77777777" w:rsidR="00522113" w:rsidRDefault="00B51388">
      <w:pPr>
        <w:numPr>
          <w:ilvl w:val="0"/>
          <w:numId w:val="62"/>
        </w:numPr>
        <w:ind w:right="75"/>
        <w:jc w:val="both"/>
      </w:pPr>
      <w:r>
        <w:rPr>
          <w:rFonts w:ascii="Calibri" w:eastAsia="Calibri" w:hAnsi="Calibri" w:cs="Calibri"/>
          <w:sz w:val="24"/>
        </w:rPr>
        <w:t xml:space="preserve">Quando no campo </w:t>
      </w:r>
      <w:r>
        <w:rPr>
          <w:rFonts w:ascii="Calibri" w:eastAsia="Calibri" w:hAnsi="Calibri" w:cs="Calibri"/>
          <w:b/>
          <w:sz w:val="24"/>
        </w:rPr>
        <w:t xml:space="preserve">Obra Autorizada </w:t>
      </w:r>
      <w:r>
        <w:rPr>
          <w:rFonts w:ascii="Calibri" w:eastAsia="Calibri" w:hAnsi="Calibri" w:cs="Calibri"/>
          <w:sz w:val="24"/>
        </w:rPr>
        <w:t xml:space="preserve">for informado a opção </w:t>
      </w:r>
      <w:r>
        <w:rPr>
          <w:rFonts w:ascii="Calibri" w:eastAsia="Calibri" w:hAnsi="Calibri" w:cs="Calibri"/>
          <w:b/>
          <w:sz w:val="24"/>
        </w:rPr>
        <w:t xml:space="preserve">Sim </w:t>
      </w:r>
      <w:r>
        <w:rPr>
          <w:rFonts w:ascii="Calibri" w:eastAsia="Calibri" w:hAnsi="Calibri" w:cs="Calibri"/>
          <w:sz w:val="24"/>
        </w:rPr>
        <w:t xml:space="preserve">será habilitado o campo </w:t>
      </w:r>
      <w:r>
        <w:rPr>
          <w:rFonts w:ascii="Calibri" w:eastAsia="Calibri" w:hAnsi="Calibri" w:cs="Calibri"/>
          <w:b/>
          <w:sz w:val="24"/>
        </w:rPr>
        <w:t>Em conformidade com o projeto aprovado</w:t>
      </w:r>
      <w:r>
        <w:rPr>
          <w:sz w:val="24"/>
        </w:rPr>
        <w:t>,</w:t>
      </w:r>
      <w:r>
        <w:rPr>
          <w:rFonts w:ascii="Calibri" w:eastAsia="Calibri" w:hAnsi="Calibri" w:cs="Calibri"/>
          <w:sz w:val="24"/>
        </w:rPr>
        <w:t xml:space="preserve"> sendo de preenchimento obrigatório.</w:t>
      </w:r>
    </w:p>
    <w:p w14:paraId="34C1A55D" w14:textId="77777777" w:rsidR="00522113" w:rsidRDefault="00522113">
      <w:pPr>
        <w:spacing w:before="15" w:line="180" w:lineRule="exact"/>
      </w:pPr>
    </w:p>
    <w:p w14:paraId="03F19D8E" w14:textId="77777777" w:rsidR="00522113" w:rsidRDefault="00522113">
      <w:pPr>
        <w:spacing w:line="195" w:lineRule="exact"/>
      </w:pPr>
    </w:p>
    <w:p w14:paraId="67360FF9" w14:textId="77777777" w:rsidR="00522113" w:rsidRDefault="00B51388">
      <w:pPr>
        <w:numPr>
          <w:ilvl w:val="0"/>
          <w:numId w:val="62"/>
        </w:numPr>
        <w:spacing w:line="357" w:lineRule="auto"/>
        <w:ind w:right="75"/>
        <w:jc w:val="both"/>
      </w:pPr>
      <w:r>
        <w:rPr>
          <w:rFonts w:ascii="Calibri" w:eastAsia="Calibri" w:hAnsi="Calibri" w:cs="Calibri"/>
          <w:sz w:val="24"/>
        </w:rPr>
        <w:t xml:space="preserve">No tópico Danos, quando a opção </w:t>
      </w:r>
      <w:r>
        <w:rPr>
          <w:rFonts w:ascii="Calibri" w:eastAsia="Calibri" w:hAnsi="Calibri" w:cs="Calibri"/>
          <w:b/>
          <w:sz w:val="24"/>
        </w:rPr>
        <w:t xml:space="preserve">Sim </w:t>
      </w:r>
      <w:r>
        <w:rPr>
          <w:rFonts w:ascii="Calibri" w:eastAsia="Calibri" w:hAnsi="Calibri" w:cs="Calibri"/>
          <w:sz w:val="24"/>
        </w:rPr>
        <w:t xml:space="preserve">for selecionada no campo </w:t>
      </w:r>
      <w:r>
        <w:rPr>
          <w:rFonts w:ascii="Calibri" w:eastAsia="Calibri" w:hAnsi="Calibri" w:cs="Calibri"/>
          <w:b/>
          <w:sz w:val="24"/>
        </w:rPr>
        <w:t>Existe Dano</w:t>
      </w:r>
      <w:r>
        <w:rPr>
          <w:sz w:val="24"/>
        </w:rPr>
        <w:t>,</w:t>
      </w:r>
      <w:r>
        <w:rPr>
          <w:rFonts w:ascii="Calibri" w:eastAsia="Calibri" w:hAnsi="Calibri" w:cs="Calibri"/>
          <w:sz w:val="24"/>
        </w:rPr>
        <w:t xml:space="preserve"> será habilitado o campo </w:t>
      </w:r>
      <w:r>
        <w:rPr>
          <w:rFonts w:ascii="Calibri" w:eastAsia="Calibri" w:hAnsi="Calibri" w:cs="Calibri"/>
          <w:b/>
          <w:sz w:val="24"/>
        </w:rPr>
        <w:t>Tipo de Dano</w:t>
      </w:r>
      <w:r>
        <w:rPr>
          <w:sz w:val="24"/>
        </w:rPr>
        <w:t>,</w:t>
      </w:r>
      <w:r>
        <w:rPr>
          <w:rFonts w:ascii="Calibri" w:eastAsia="Calibri" w:hAnsi="Calibri" w:cs="Calibri"/>
          <w:sz w:val="24"/>
        </w:rPr>
        <w:t xml:space="preserve"> sendo de preenchimento obrigatório.</w:t>
      </w:r>
    </w:p>
    <w:p w14:paraId="200FB6EC" w14:textId="77777777" w:rsidR="00522113" w:rsidRDefault="00522113"/>
    <w:p w14:paraId="15E9520E" w14:textId="77777777" w:rsidR="00522113" w:rsidRDefault="00B51388">
      <w:pPr>
        <w:numPr>
          <w:ilvl w:val="0"/>
          <w:numId w:val="62"/>
        </w:numPr>
        <w:spacing w:line="360" w:lineRule="auto"/>
        <w:ind w:right="75"/>
      </w:pPr>
      <w:r>
        <w:rPr>
          <w:rFonts w:ascii="Calibri" w:eastAsia="Calibri" w:hAnsi="Calibri" w:cs="Calibri"/>
          <w:sz w:val="24"/>
        </w:rPr>
        <w:t>Ao incluir um nova fiscalização da natureza "</w:t>
      </w:r>
      <w:r>
        <w:rPr>
          <w:rFonts w:ascii="Calibri" w:eastAsia="Calibri" w:hAnsi="Calibri" w:cs="Calibri"/>
          <w:b/>
          <w:sz w:val="24"/>
        </w:rPr>
        <w:t>Bem Imóvel</w:t>
      </w:r>
      <w:r>
        <w:rPr>
          <w:rFonts w:ascii="Calibri" w:eastAsia="Calibri" w:hAnsi="Calibri" w:cs="Calibri"/>
          <w:sz w:val="24"/>
        </w:rPr>
        <w:t>", do "</w:t>
      </w:r>
      <w:r>
        <w:rPr>
          <w:rFonts w:ascii="Calibri" w:eastAsia="Calibri" w:hAnsi="Calibri" w:cs="Calibri"/>
          <w:b/>
          <w:sz w:val="24"/>
        </w:rPr>
        <w:t>Tipo Conjunto Urbano</w:t>
      </w:r>
      <w:r>
        <w:rPr>
          <w:rFonts w:ascii="Calibri" w:eastAsia="Calibri" w:hAnsi="Calibri" w:cs="Calibri"/>
          <w:sz w:val="24"/>
        </w:rPr>
        <w:t>" ou do tipo "</w:t>
      </w:r>
      <w:r>
        <w:rPr>
          <w:rFonts w:ascii="Calibri" w:eastAsia="Calibri" w:hAnsi="Calibri" w:cs="Calibri"/>
          <w:b/>
          <w:sz w:val="24"/>
        </w:rPr>
        <w:t>Entorno</w:t>
      </w:r>
      <w:r>
        <w:rPr>
          <w:rFonts w:ascii="Calibri" w:eastAsia="Calibri" w:hAnsi="Calibri" w:cs="Calibri"/>
          <w:sz w:val="24"/>
        </w:rPr>
        <w:t>", o sistema apresenta a aba "</w:t>
      </w:r>
      <w:r>
        <w:rPr>
          <w:rFonts w:ascii="Calibri" w:eastAsia="Calibri" w:hAnsi="Calibri" w:cs="Calibri"/>
          <w:b/>
          <w:sz w:val="24"/>
        </w:rPr>
        <w:t>Constatações</w:t>
      </w:r>
      <w:r>
        <w:rPr>
          <w:rFonts w:ascii="Calibri" w:eastAsia="Calibri" w:hAnsi="Calibri" w:cs="Calibri"/>
          <w:sz w:val="24"/>
        </w:rPr>
        <w:t>" com os seguintes campos:</w:t>
      </w:r>
    </w:p>
    <w:p w14:paraId="32FDA027" w14:textId="77777777" w:rsidR="00522113" w:rsidRDefault="00B51388">
      <w:pPr>
        <w:numPr>
          <w:ilvl w:val="0"/>
          <w:numId w:val="62"/>
        </w:numPr>
        <w:spacing w:line="360" w:lineRule="auto"/>
        <w:ind w:right="75"/>
      </w:pPr>
      <w:r>
        <w:rPr>
          <w:rFonts w:ascii="Calibri" w:eastAsia="Calibri" w:hAnsi="Calibri" w:cs="Calibri"/>
          <w:sz w:val="24"/>
        </w:rPr>
        <w:t>Aba Cons</w:t>
      </w:r>
      <w:r>
        <w:rPr>
          <w:rFonts w:ascii="Calibri" w:eastAsia="Calibri" w:hAnsi="Calibri" w:cs="Calibri"/>
          <w:sz w:val="24"/>
        </w:rPr>
        <w:t>tatações</w:t>
      </w:r>
    </w:p>
    <w:p w14:paraId="46F5D36E" w14:textId="77777777" w:rsidR="00522113" w:rsidRDefault="00B51388">
      <w:pPr>
        <w:numPr>
          <w:ilvl w:val="1"/>
          <w:numId w:val="62"/>
        </w:numPr>
        <w:spacing w:line="360" w:lineRule="auto"/>
        <w:ind w:right="75"/>
      </w:pPr>
      <w:r>
        <w:rPr>
          <w:rFonts w:ascii="Calibri" w:eastAsia="Calibri" w:hAnsi="Calibri" w:cs="Calibri"/>
          <w:b/>
          <w:sz w:val="24"/>
        </w:rPr>
        <w:t>Imóveis Fiscalizados</w:t>
      </w:r>
      <w:r>
        <w:rPr>
          <w:rFonts w:ascii="Calibri" w:eastAsia="Calibri" w:hAnsi="Calibri" w:cs="Calibri"/>
          <w:sz w:val="24"/>
        </w:rPr>
        <w:t>: Apresenta o nome do Imóvel Fiscalizado. Campo somente leitura.</w:t>
      </w:r>
    </w:p>
    <w:p w14:paraId="5FBD05F1" w14:textId="77777777" w:rsidR="00522113" w:rsidRDefault="00B51388">
      <w:pPr>
        <w:numPr>
          <w:ilvl w:val="1"/>
          <w:numId w:val="62"/>
        </w:numPr>
        <w:spacing w:line="360" w:lineRule="auto"/>
        <w:ind w:right="75"/>
      </w:pPr>
      <w:r>
        <w:rPr>
          <w:rFonts w:ascii="Calibri" w:eastAsia="Calibri" w:hAnsi="Calibri" w:cs="Calibri"/>
          <w:b/>
          <w:sz w:val="24"/>
        </w:rPr>
        <w:t>Estado de Conservação</w:t>
      </w:r>
      <w:r>
        <w:rPr>
          <w:rFonts w:ascii="Calibri" w:eastAsia="Calibri" w:hAnsi="Calibri" w:cs="Calibri"/>
          <w:sz w:val="24"/>
        </w:rPr>
        <w:t>: Lista as opções do estado de conservação de um Bem. Seleção única. Campo obrigatório.</w:t>
      </w:r>
    </w:p>
    <w:p w14:paraId="7199C65D" w14:textId="77777777" w:rsidR="00522113" w:rsidRDefault="00B51388">
      <w:pPr>
        <w:numPr>
          <w:ilvl w:val="2"/>
          <w:numId w:val="62"/>
        </w:numPr>
        <w:spacing w:line="360" w:lineRule="auto"/>
        <w:ind w:right="75"/>
      </w:pPr>
      <w:r>
        <w:rPr>
          <w:rFonts w:ascii="Calibri" w:eastAsia="Calibri" w:hAnsi="Calibri" w:cs="Calibri"/>
          <w:b/>
          <w:sz w:val="24"/>
        </w:rPr>
        <w:t>Opções</w:t>
      </w:r>
      <w:r>
        <w:rPr>
          <w:rFonts w:ascii="Calibri" w:eastAsia="Calibri" w:hAnsi="Calibri" w:cs="Calibri"/>
          <w:sz w:val="24"/>
        </w:rPr>
        <w:t>: Bom, Péssimo, Regular e Ruim.</w:t>
      </w:r>
    </w:p>
    <w:p w14:paraId="335BD97E" w14:textId="77777777" w:rsidR="00522113" w:rsidRDefault="00B51388">
      <w:pPr>
        <w:numPr>
          <w:ilvl w:val="1"/>
          <w:numId w:val="62"/>
        </w:numPr>
        <w:spacing w:line="360" w:lineRule="auto"/>
        <w:ind w:right="75"/>
      </w:pPr>
      <w:r>
        <w:rPr>
          <w:rFonts w:ascii="Calibri" w:eastAsia="Calibri" w:hAnsi="Calibri" w:cs="Calibri"/>
          <w:b/>
          <w:sz w:val="24"/>
        </w:rPr>
        <w:t>Estado de Prese</w:t>
      </w:r>
      <w:r>
        <w:rPr>
          <w:rFonts w:ascii="Calibri" w:eastAsia="Calibri" w:hAnsi="Calibri" w:cs="Calibri"/>
          <w:b/>
          <w:sz w:val="24"/>
        </w:rPr>
        <w:t>rvação</w:t>
      </w:r>
      <w:r>
        <w:rPr>
          <w:rFonts w:ascii="Calibri" w:eastAsia="Calibri" w:hAnsi="Calibri" w:cs="Calibri"/>
          <w:sz w:val="24"/>
        </w:rPr>
        <w:t>: Lista as opções do estado de preservação de um Bem. Seleção única. Campo obrigatório.</w:t>
      </w:r>
    </w:p>
    <w:p w14:paraId="65B38C6A" w14:textId="77777777" w:rsidR="00522113" w:rsidRDefault="00B51388">
      <w:pPr>
        <w:numPr>
          <w:ilvl w:val="2"/>
          <w:numId w:val="62"/>
        </w:numPr>
        <w:spacing w:line="360" w:lineRule="auto"/>
        <w:ind w:right="75"/>
      </w:pPr>
      <w:r>
        <w:rPr>
          <w:rFonts w:ascii="Calibri" w:eastAsia="Calibri" w:hAnsi="Calibri" w:cs="Calibri"/>
          <w:sz w:val="24"/>
        </w:rPr>
        <w:t>Opções: Descaracterizado, Muito Alterado, Pouco Alterado e Íntegro.</w:t>
      </w:r>
    </w:p>
    <w:p w14:paraId="341EAFF3" w14:textId="77777777" w:rsidR="00522113" w:rsidRDefault="00B51388">
      <w:pPr>
        <w:numPr>
          <w:ilvl w:val="1"/>
          <w:numId w:val="62"/>
        </w:numPr>
        <w:spacing w:line="360" w:lineRule="auto"/>
        <w:ind w:right="75"/>
      </w:pPr>
      <w:r>
        <w:rPr>
          <w:rFonts w:ascii="Calibri" w:eastAsia="Calibri" w:hAnsi="Calibri" w:cs="Calibri"/>
          <w:b/>
          <w:sz w:val="24"/>
        </w:rPr>
        <w:t>Uso do Imóvel</w:t>
      </w:r>
      <w:r>
        <w:rPr>
          <w:rFonts w:ascii="Calibri" w:eastAsia="Calibri" w:hAnsi="Calibri" w:cs="Calibri"/>
          <w:sz w:val="24"/>
        </w:rPr>
        <w:t>: Lista as opções de uso atual do imóvel. Múltipla seleção. Campo obrigatório.</w:t>
      </w:r>
    </w:p>
    <w:p w14:paraId="1850D745" w14:textId="77777777" w:rsidR="00522113" w:rsidRDefault="00B51388">
      <w:pPr>
        <w:numPr>
          <w:ilvl w:val="2"/>
          <w:numId w:val="62"/>
        </w:numPr>
        <w:spacing w:line="360" w:lineRule="auto"/>
        <w:ind w:right="75"/>
      </w:pPr>
      <w:r>
        <w:rPr>
          <w:rFonts w:ascii="Calibri" w:eastAsia="Calibri" w:hAnsi="Calibri" w:cs="Calibri"/>
          <w:b/>
          <w:sz w:val="24"/>
        </w:rPr>
        <w:t>Op</w:t>
      </w:r>
      <w:r>
        <w:rPr>
          <w:rFonts w:ascii="Calibri" w:eastAsia="Calibri" w:hAnsi="Calibri" w:cs="Calibri"/>
          <w:b/>
          <w:sz w:val="24"/>
        </w:rPr>
        <w:t>ções</w:t>
      </w:r>
      <w:r>
        <w:rPr>
          <w:rFonts w:ascii="Calibri" w:eastAsia="Calibri" w:hAnsi="Calibri" w:cs="Calibri"/>
          <w:sz w:val="24"/>
        </w:rPr>
        <w:t>: Administrativo, Armazenamento, Comercial, Cultural, Educacional, Esportivo, Estação, Industrial, Religioso, Residencial, SuperEstrutura e Outro.</w:t>
      </w:r>
    </w:p>
    <w:p w14:paraId="705F2B4F" w14:textId="77777777" w:rsidR="00522113" w:rsidRDefault="00B51388">
      <w:pPr>
        <w:numPr>
          <w:ilvl w:val="1"/>
          <w:numId w:val="62"/>
        </w:numPr>
        <w:spacing w:line="360" w:lineRule="auto"/>
        <w:ind w:right="75"/>
      </w:pPr>
      <w:r>
        <w:rPr>
          <w:rFonts w:ascii="Calibri" w:eastAsia="Calibri" w:hAnsi="Calibri" w:cs="Calibri"/>
          <w:b/>
          <w:sz w:val="24"/>
        </w:rPr>
        <w:t>Irregularidades Encontradas</w:t>
      </w:r>
      <w:r>
        <w:rPr>
          <w:rFonts w:ascii="Calibri" w:eastAsia="Calibri" w:hAnsi="Calibri" w:cs="Calibri"/>
          <w:sz w:val="24"/>
        </w:rPr>
        <w:t xml:space="preserve">: </w:t>
      </w:r>
    </w:p>
    <w:p w14:paraId="0E0D6D37" w14:textId="77777777" w:rsidR="00522113" w:rsidRDefault="00B51388">
      <w:pPr>
        <w:numPr>
          <w:ilvl w:val="2"/>
          <w:numId w:val="62"/>
        </w:numPr>
        <w:spacing w:line="360" w:lineRule="auto"/>
        <w:ind w:right="75"/>
      </w:pPr>
      <w:r>
        <w:rPr>
          <w:rFonts w:ascii="Calibri" w:eastAsia="Calibri" w:hAnsi="Calibri" w:cs="Calibri"/>
          <w:b/>
          <w:sz w:val="24"/>
        </w:rPr>
        <w:t>Irregularidades Encontradas</w:t>
      </w:r>
      <w:r>
        <w:rPr>
          <w:rFonts w:ascii="Calibri" w:eastAsia="Calibri" w:hAnsi="Calibri" w:cs="Calibri"/>
          <w:sz w:val="24"/>
        </w:rPr>
        <w:t>: Lista que permite selecionar se houve ou não i</w:t>
      </w:r>
      <w:r>
        <w:rPr>
          <w:rFonts w:ascii="Calibri" w:eastAsia="Calibri" w:hAnsi="Calibri" w:cs="Calibri"/>
          <w:sz w:val="24"/>
        </w:rPr>
        <w:t>rregularidades encontradas na fiscalização para o respectivo Bem. Seleção única. Campo obrigatório.</w:t>
      </w:r>
    </w:p>
    <w:p w14:paraId="34237FAB" w14:textId="77777777" w:rsidR="00522113" w:rsidRDefault="00B51388">
      <w:pPr>
        <w:numPr>
          <w:ilvl w:val="3"/>
          <w:numId w:val="62"/>
        </w:numPr>
        <w:spacing w:line="360" w:lineRule="auto"/>
        <w:ind w:right="75"/>
      </w:pPr>
      <w:r>
        <w:rPr>
          <w:rFonts w:ascii="Calibri" w:eastAsia="Calibri" w:hAnsi="Calibri" w:cs="Calibri"/>
          <w:b/>
          <w:sz w:val="24"/>
        </w:rPr>
        <w:t>Opções</w:t>
      </w:r>
      <w:r>
        <w:rPr>
          <w:rFonts w:ascii="Calibri" w:eastAsia="Calibri" w:hAnsi="Calibri" w:cs="Calibri"/>
          <w:sz w:val="24"/>
        </w:rPr>
        <w:t>: Sim e Não.</w:t>
      </w:r>
    </w:p>
    <w:p w14:paraId="50E58ECC" w14:textId="77777777" w:rsidR="00522113" w:rsidRDefault="00B51388">
      <w:pPr>
        <w:numPr>
          <w:ilvl w:val="2"/>
          <w:numId w:val="62"/>
        </w:numPr>
        <w:spacing w:line="360" w:lineRule="auto"/>
        <w:ind w:right="75"/>
      </w:pPr>
      <w:r>
        <w:rPr>
          <w:rFonts w:ascii="Calibri" w:eastAsia="Calibri" w:hAnsi="Calibri" w:cs="Calibri"/>
          <w:b/>
          <w:sz w:val="24"/>
        </w:rPr>
        <w:t>Irregularidades</w:t>
      </w:r>
      <w:r>
        <w:rPr>
          <w:rFonts w:ascii="Calibri" w:eastAsia="Calibri" w:hAnsi="Calibri" w:cs="Calibri"/>
          <w:sz w:val="24"/>
        </w:rPr>
        <w:t xml:space="preserve">: Campo visível somente se a opção Sim estiver marcada no campo Irregularidades encontradas. Lista que permite </w:t>
      </w:r>
      <w:r>
        <w:rPr>
          <w:rFonts w:ascii="Calibri" w:eastAsia="Calibri" w:hAnsi="Calibri" w:cs="Calibri"/>
          <w:sz w:val="24"/>
        </w:rPr>
        <w:t>selecionar se a irregularidade encontrada. Múltipla Seleção.</w:t>
      </w:r>
    </w:p>
    <w:p w14:paraId="11A4137C" w14:textId="77777777" w:rsidR="00522113" w:rsidRDefault="00B51388">
      <w:pPr>
        <w:numPr>
          <w:ilvl w:val="3"/>
          <w:numId w:val="62"/>
        </w:numPr>
        <w:spacing w:line="360" w:lineRule="auto"/>
        <w:ind w:right="75"/>
      </w:pPr>
      <w:r>
        <w:rPr>
          <w:rFonts w:ascii="Calibri" w:eastAsia="Calibri" w:hAnsi="Calibri" w:cs="Calibri"/>
          <w:b/>
          <w:sz w:val="24"/>
        </w:rPr>
        <w:t>Opções</w:t>
      </w:r>
      <w:r>
        <w:rPr>
          <w:rFonts w:ascii="Calibri" w:eastAsia="Calibri" w:hAnsi="Calibri" w:cs="Calibri"/>
          <w:sz w:val="24"/>
        </w:rPr>
        <w:t>: Intervenção na vizinhança sem autorização, Intervenção sem autorização, Não comunicar transferência, Não informar necessidade de obras, Não registrar no cartório e Obras em desacordo ao p</w:t>
      </w:r>
      <w:r>
        <w:rPr>
          <w:rFonts w:ascii="Calibri" w:eastAsia="Calibri" w:hAnsi="Calibri" w:cs="Calibri"/>
          <w:sz w:val="24"/>
        </w:rPr>
        <w:t>rojeto aprovado.</w:t>
      </w:r>
    </w:p>
    <w:p w14:paraId="5E8C3AAF" w14:textId="77777777" w:rsidR="00522113" w:rsidRDefault="00B51388">
      <w:pPr>
        <w:numPr>
          <w:ilvl w:val="2"/>
          <w:numId w:val="62"/>
        </w:numPr>
        <w:spacing w:line="360" w:lineRule="auto"/>
        <w:ind w:right="75"/>
      </w:pPr>
      <w:r>
        <w:rPr>
          <w:rFonts w:ascii="Calibri" w:eastAsia="Calibri" w:hAnsi="Calibri" w:cs="Calibri"/>
          <w:b/>
          <w:sz w:val="24"/>
        </w:rPr>
        <w:t>Tipo de Intervenção</w:t>
      </w:r>
      <w:r>
        <w:rPr>
          <w:rFonts w:ascii="Calibri" w:eastAsia="Calibri" w:hAnsi="Calibri" w:cs="Calibri"/>
          <w:sz w:val="24"/>
        </w:rPr>
        <w:t>: Campo visível somente se a opção Sim estiver marcada no campo Irregularidades encontradas e em pelo menos marcada uma das opções das quais sejam "intervenção na vizinhança sem autorização", "Intervenção sem autorização</w:t>
      </w:r>
      <w:r>
        <w:rPr>
          <w:rFonts w:ascii="Calibri" w:eastAsia="Calibri" w:hAnsi="Calibri" w:cs="Calibri"/>
          <w:sz w:val="24"/>
        </w:rPr>
        <w:t>", "obras em desacordo ao projeto aprovado". Lista que permite selecionar se o tipo de intervenção. Seleção única.</w:t>
      </w:r>
    </w:p>
    <w:p w14:paraId="44B44615" w14:textId="77777777" w:rsidR="00522113" w:rsidRDefault="00B51388">
      <w:pPr>
        <w:numPr>
          <w:ilvl w:val="3"/>
          <w:numId w:val="62"/>
        </w:numPr>
        <w:spacing w:line="360" w:lineRule="auto"/>
        <w:ind w:right="75"/>
      </w:pPr>
      <w:r>
        <w:rPr>
          <w:rFonts w:ascii="Calibri" w:eastAsia="Calibri" w:hAnsi="Calibri" w:cs="Calibri"/>
          <w:b/>
          <w:sz w:val="24"/>
        </w:rPr>
        <w:t>Opções</w:t>
      </w:r>
      <w:r>
        <w:rPr>
          <w:rFonts w:ascii="Calibri" w:eastAsia="Calibri" w:hAnsi="Calibri" w:cs="Calibri"/>
          <w:sz w:val="24"/>
        </w:rPr>
        <w:t xml:space="preserve">: Demolição, Equipamentos Publicitários ou de Sinalização, Instalações Provisórias, Reforma ou Construção Nova, Reforma Simplificada e </w:t>
      </w:r>
      <w:r>
        <w:rPr>
          <w:rFonts w:ascii="Calibri" w:eastAsia="Calibri" w:hAnsi="Calibri" w:cs="Calibri"/>
          <w:sz w:val="24"/>
        </w:rPr>
        <w:t>Restauração.</w:t>
      </w:r>
    </w:p>
    <w:p w14:paraId="52F16CCB" w14:textId="77777777" w:rsidR="00522113" w:rsidRDefault="00B51388">
      <w:pPr>
        <w:numPr>
          <w:ilvl w:val="1"/>
          <w:numId w:val="62"/>
        </w:numPr>
        <w:spacing w:line="360" w:lineRule="auto"/>
        <w:ind w:right="75"/>
      </w:pPr>
      <w:r>
        <w:rPr>
          <w:rFonts w:ascii="Calibri" w:eastAsia="Calibri" w:hAnsi="Calibri" w:cs="Calibri"/>
          <w:b/>
          <w:sz w:val="24"/>
        </w:rPr>
        <w:t>Obras</w:t>
      </w:r>
      <w:r>
        <w:rPr>
          <w:rFonts w:ascii="Calibri" w:eastAsia="Calibri" w:hAnsi="Calibri" w:cs="Calibri"/>
          <w:sz w:val="24"/>
        </w:rPr>
        <w:t xml:space="preserve">: </w:t>
      </w:r>
    </w:p>
    <w:p w14:paraId="12E7876F" w14:textId="77777777" w:rsidR="00522113" w:rsidRDefault="00B51388">
      <w:pPr>
        <w:numPr>
          <w:ilvl w:val="2"/>
          <w:numId w:val="62"/>
        </w:numPr>
        <w:spacing w:line="360" w:lineRule="auto"/>
        <w:ind w:right="75"/>
      </w:pPr>
      <w:r>
        <w:rPr>
          <w:rFonts w:ascii="Calibri" w:eastAsia="Calibri" w:hAnsi="Calibri" w:cs="Calibri"/>
          <w:b/>
          <w:sz w:val="24"/>
        </w:rPr>
        <w:t>Em Andamento</w:t>
      </w:r>
      <w:r>
        <w:rPr>
          <w:rFonts w:ascii="Calibri" w:eastAsia="Calibri" w:hAnsi="Calibri" w:cs="Calibri"/>
          <w:sz w:val="24"/>
        </w:rPr>
        <w:t>: Lista que permite selecionar se há ou não obras em andamento no respectivo Bem. Seleção única. Campo obrigatório.</w:t>
      </w:r>
    </w:p>
    <w:p w14:paraId="57435F13" w14:textId="77777777" w:rsidR="00522113" w:rsidRDefault="00B51388">
      <w:pPr>
        <w:numPr>
          <w:ilvl w:val="3"/>
          <w:numId w:val="62"/>
        </w:numPr>
        <w:spacing w:line="360" w:lineRule="auto"/>
        <w:ind w:right="75"/>
      </w:pPr>
      <w:r>
        <w:rPr>
          <w:rFonts w:ascii="Calibri" w:eastAsia="Calibri" w:hAnsi="Calibri" w:cs="Calibri"/>
          <w:sz w:val="24"/>
        </w:rPr>
        <w:t>Opções: Sim e Não.</w:t>
      </w:r>
    </w:p>
    <w:p w14:paraId="4EA34D1E" w14:textId="77777777" w:rsidR="00522113" w:rsidRDefault="00B51388">
      <w:pPr>
        <w:numPr>
          <w:ilvl w:val="2"/>
          <w:numId w:val="62"/>
        </w:numPr>
        <w:spacing w:line="360" w:lineRule="auto"/>
        <w:ind w:right="75"/>
      </w:pPr>
      <w:r>
        <w:rPr>
          <w:rFonts w:ascii="Calibri" w:eastAsia="Calibri" w:hAnsi="Calibri" w:cs="Calibri"/>
          <w:b/>
          <w:sz w:val="24"/>
        </w:rPr>
        <w:t>Obra Autorizada</w:t>
      </w:r>
      <w:r>
        <w:rPr>
          <w:rFonts w:ascii="Calibri" w:eastAsia="Calibri" w:hAnsi="Calibri" w:cs="Calibri"/>
          <w:sz w:val="24"/>
        </w:rPr>
        <w:t>: Lista que permite selecionar se a obra é ou não autorizada. Seleção úni</w:t>
      </w:r>
      <w:r>
        <w:rPr>
          <w:rFonts w:ascii="Calibri" w:eastAsia="Calibri" w:hAnsi="Calibri" w:cs="Calibri"/>
          <w:sz w:val="24"/>
        </w:rPr>
        <w:t>ca. Campo obrigatório. Campo obrigatório. Campo visível somente se a opção Sim estiver marcada no campo Em Andamento.</w:t>
      </w:r>
    </w:p>
    <w:p w14:paraId="69D26358" w14:textId="77777777" w:rsidR="00522113" w:rsidRDefault="00B51388">
      <w:pPr>
        <w:numPr>
          <w:ilvl w:val="3"/>
          <w:numId w:val="62"/>
        </w:numPr>
        <w:spacing w:line="360" w:lineRule="auto"/>
        <w:ind w:right="75"/>
      </w:pPr>
      <w:r>
        <w:rPr>
          <w:rFonts w:ascii="Calibri" w:eastAsia="Calibri" w:hAnsi="Calibri" w:cs="Calibri"/>
          <w:sz w:val="24"/>
        </w:rPr>
        <w:t>Opções: Sim e Não.</w:t>
      </w:r>
    </w:p>
    <w:p w14:paraId="473A12F1" w14:textId="77777777" w:rsidR="00522113" w:rsidRDefault="00B51388">
      <w:pPr>
        <w:numPr>
          <w:ilvl w:val="2"/>
          <w:numId w:val="62"/>
        </w:numPr>
        <w:spacing w:line="360" w:lineRule="auto"/>
        <w:ind w:right="75"/>
      </w:pPr>
      <w:r>
        <w:rPr>
          <w:rFonts w:ascii="Calibri" w:eastAsia="Calibri" w:hAnsi="Calibri" w:cs="Calibri"/>
          <w:b/>
          <w:sz w:val="24"/>
        </w:rPr>
        <w:t>Em conformidade</w:t>
      </w:r>
      <w:r>
        <w:rPr>
          <w:rFonts w:ascii="Calibri" w:eastAsia="Calibri" w:hAnsi="Calibri" w:cs="Calibri"/>
          <w:sz w:val="24"/>
        </w:rPr>
        <w:t xml:space="preserve"> </w:t>
      </w:r>
      <w:r>
        <w:rPr>
          <w:rFonts w:ascii="Calibri" w:eastAsia="Calibri" w:hAnsi="Calibri" w:cs="Calibri"/>
          <w:b/>
          <w:sz w:val="24"/>
        </w:rPr>
        <w:t>com o projeto aprovado</w:t>
      </w:r>
      <w:r>
        <w:rPr>
          <w:rFonts w:ascii="Calibri" w:eastAsia="Calibri" w:hAnsi="Calibri" w:cs="Calibri"/>
          <w:sz w:val="24"/>
        </w:rPr>
        <w:t>: Lista que permite selecionar se a obra está ou não em conformidade com o projet</w:t>
      </w:r>
      <w:r>
        <w:rPr>
          <w:rFonts w:ascii="Calibri" w:eastAsia="Calibri" w:hAnsi="Calibri" w:cs="Calibri"/>
          <w:sz w:val="24"/>
        </w:rPr>
        <w:t>o aprovado. Seleção única. Campo obrigatório. Campo visível somente se a opção Sim estiver marcada no campo Obra Autorizada.</w:t>
      </w:r>
    </w:p>
    <w:p w14:paraId="19F57794" w14:textId="77777777" w:rsidR="00522113" w:rsidRDefault="00B51388">
      <w:pPr>
        <w:numPr>
          <w:ilvl w:val="3"/>
          <w:numId w:val="62"/>
        </w:numPr>
        <w:spacing w:line="360" w:lineRule="auto"/>
        <w:ind w:right="75"/>
      </w:pPr>
      <w:r>
        <w:rPr>
          <w:rFonts w:ascii="Calibri" w:eastAsia="Calibri" w:hAnsi="Calibri" w:cs="Calibri"/>
          <w:sz w:val="24"/>
        </w:rPr>
        <w:t>Opções: Sim e Não.</w:t>
      </w:r>
    </w:p>
    <w:p w14:paraId="78F91BF0" w14:textId="77777777" w:rsidR="00522113" w:rsidRDefault="00B51388">
      <w:pPr>
        <w:numPr>
          <w:ilvl w:val="1"/>
          <w:numId w:val="62"/>
        </w:numPr>
        <w:spacing w:line="360" w:lineRule="auto"/>
        <w:ind w:right="75"/>
      </w:pPr>
      <w:r>
        <w:rPr>
          <w:rFonts w:ascii="Calibri" w:eastAsia="Calibri" w:hAnsi="Calibri" w:cs="Calibri"/>
          <w:b/>
          <w:sz w:val="24"/>
        </w:rPr>
        <w:t>Danos</w:t>
      </w:r>
      <w:r>
        <w:rPr>
          <w:rFonts w:ascii="Calibri" w:eastAsia="Calibri" w:hAnsi="Calibri" w:cs="Calibri"/>
          <w:sz w:val="24"/>
        </w:rPr>
        <w:t xml:space="preserve">: Lista que permite selecionar se houve ou não danos ao respectivo Bem. Seleção única. Campo não </w:t>
      </w:r>
      <w:r>
        <w:rPr>
          <w:rFonts w:ascii="Calibri" w:eastAsia="Calibri" w:hAnsi="Calibri" w:cs="Calibri"/>
          <w:sz w:val="24"/>
        </w:rPr>
        <w:t>obrigatório.</w:t>
      </w:r>
    </w:p>
    <w:p w14:paraId="07B1C8B7" w14:textId="77777777" w:rsidR="00522113" w:rsidRDefault="00B51388">
      <w:pPr>
        <w:numPr>
          <w:ilvl w:val="2"/>
          <w:numId w:val="62"/>
        </w:numPr>
        <w:spacing w:line="360" w:lineRule="auto"/>
        <w:ind w:right="75"/>
      </w:pPr>
      <w:r>
        <w:rPr>
          <w:rFonts w:ascii="Calibri" w:eastAsia="Calibri" w:hAnsi="Calibri" w:cs="Calibri"/>
          <w:b/>
          <w:sz w:val="24"/>
        </w:rPr>
        <w:t>Opções</w:t>
      </w:r>
      <w:r>
        <w:rPr>
          <w:rFonts w:ascii="Calibri" w:eastAsia="Calibri" w:hAnsi="Calibri" w:cs="Calibri"/>
          <w:sz w:val="24"/>
        </w:rPr>
        <w:t>: Sim e Não.</w:t>
      </w:r>
    </w:p>
    <w:p w14:paraId="4A6DD824" w14:textId="77777777" w:rsidR="00522113" w:rsidRDefault="00B51388">
      <w:pPr>
        <w:numPr>
          <w:ilvl w:val="1"/>
          <w:numId w:val="62"/>
        </w:numPr>
        <w:spacing w:line="360" w:lineRule="auto"/>
        <w:ind w:right="75"/>
      </w:pPr>
      <w:r>
        <w:rPr>
          <w:rFonts w:ascii="Calibri" w:eastAsia="Calibri" w:hAnsi="Calibri" w:cs="Calibri"/>
          <w:b/>
          <w:sz w:val="24"/>
        </w:rPr>
        <w:t>Tipo de Dano</w:t>
      </w:r>
      <w:r>
        <w:rPr>
          <w:rFonts w:ascii="Calibri" w:eastAsia="Calibri" w:hAnsi="Calibri" w:cs="Calibri"/>
          <w:sz w:val="24"/>
        </w:rPr>
        <w:t>: Lista que permite selecionar se houve dano ou não. Seleção única. Campo obrigatório. Campo visível somente se a opção Sim estiver marcada no campo Danos.</w:t>
      </w:r>
    </w:p>
    <w:p w14:paraId="7309B7BD" w14:textId="77777777" w:rsidR="00522113" w:rsidRDefault="00B51388">
      <w:pPr>
        <w:numPr>
          <w:ilvl w:val="2"/>
          <w:numId w:val="62"/>
        </w:numPr>
        <w:spacing w:line="360" w:lineRule="auto"/>
        <w:ind w:right="75"/>
      </w:pPr>
      <w:r>
        <w:rPr>
          <w:rFonts w:ascii="Calibri" w:eastAsia="Calibri" w:hAnsi="Calibri" w:cs="Calibri"/>
          <w:b/>
          <w:sz w:val="24"/>
        </w:rPr>
        <w:t>Opções</w:t>
      </w:r>
      <w:r>
        <w:rPr>
          <w:rFonts w:ascii="Calibri" w:eastAsia="Calibri" w:hAnsi="Calibri" w:cs="Calibri"/>
          <w:sz w:val="24"/>
        </w:rPr>
        <w:t>: Dano Reparável e Dano Irreparável.</w:t>
      </w:r>
    </w:p>
    <w:p w14:paraId="56DAC59F" w14:textId="77777777" w:rsidR="00522113" w:rsidRDefault="00B51388">
      <w:pPr>
        <w:numPr>
          <w:ilvl w:val="1"/>
          <w:numId w:val="62"/>
        </w:numPr>
        <w:spacing w:line="360" w:lineRule="auto"/>
        <w:ind w:right="75"/>
      </w:pPr>
      <w:r>
        <w:rPr>
          <w:rFonts w:ascii="Calibri" w:eastAsia="Calibri" w:hAnsi="Calibri" w:cs="Calibri"/>
          <w:b/>
          <w:sz w:val="24"/>
        </w:rPr>
        <w:t>Ações</w:t>
      </w:r>
      <w:r>
        <w:rPr>
          <w:rFonts w:ascii="Calibri" w:eastAsia="Calibri" w:hAnsi="Calibri" w:cs="Calibri"/>
          <w:sz w:val="24"/>
        </w:rPr>
        <w:t>:</w:t>
      </w:r>
    </w:p>
    <w:p w14:paraId="21DC3743" w14:textId="77777777" w:rsidR="00522113" w:rsidRDefault="00B51388">
      <w:pPr>
        <w:numPr>
          <w:ilvl w:val="1"/>
          <w:numId w:val="62"/>
        </w:numPr>
        <w:spacing w:line="360" w:lineRule="auto"/>
        <w:ind w:right="75"/>
      </w:pPr>
      <w:r>
        <w:rPr>
          <w:rFonts w:ascii="Calibri" w:eastAsia="Calibri" w:hAnsi="Calibri" w:cs="Calibri"/>
          <w:b/>
          <w:sz w:val="24"/>
        </w:rPr>
        <w:t>Execut</w:t>
      </w:r>
      <w:r>
        <w:rPr>
          <w:rFonts w:ascii="Calibri" w:eastAsia="Calibri" w:hAnsi="Calibri" w:cs="Calibri"/>
          <w:b/>
          <w:sz w:val="24"/>
        </w:rPr>
        <w:t>ar Fiscalização</w:t>
      </w:r>
      <w:r>
        <w:rPr>
          <w:rFonts w:ascii="Calibri" w:eastAsia="Calibri" w:hAnsi="Calibri" w:cs="Calibri"/>
          <w:sz w:val="24"/>
        </w:rPr>
        <w:t>: Ao acionar esta opção, o sistema confirma o direcionamento, e ao confirmar, o usuário será encaminhado para a fiscalização respectiva do imóvel.</w:t>
      </w:r>
    </w:p>
    <w:p w14:paraId="1840B84B" w14:textId="77777777" w:rsidR="00522113" w:rsidRDefault="00B51388">
      <w:pPr>
        <w:numPr>
          <w:ilvl w:val="2"/>
          <w:numId w:val="62"/>
        </w:numPr>
        <w:spacing w:line="360" w:lineRule="auto"/>
        <w:ind w:right="75"/>
      </w:pPr>
      <w:r>
        <w:rPr>
          <w:rFonts w:ascii="Calibri" w:eastAsia="Calibri" w:hAnsi="Calibri" w:cs="Calibri"/>
          <w:b/>
          <w:sz w:val="24"/>
        </w:rPr>
        <w:t>Mensagem</w:t>
      </w:r>
      <w:r>
        <w:rPr>
          <w:rFonts w:ascii="Calibri" w:eastAsia="Calibri" w:hAnsi="Calibri" w:cs="Calibri"/>
          <w:sz w:val="24"/>
        </w:rPr>
        <w:t>: "Deseja realmente ser encaminhado para o cadastro da fiscalização específica do imóv</w:t>
      </w:r>
      <w:r>
        <w:rPr>
          <w:rFonts w:ascii="Calibri" w:eastAsia="Calibri" w:hAnsi="Calibri" w:cs="Calibri"/>
          <w:sz w:val="24"/>
        </w:rPr>
        <w:t>el selecionado? Caso não tenha salvo os dados, os mesmos serão perdidos.".</w:t>
      </w:r>
    </w:p>
    <w:p w14:paraId="05EADC82" w14:textId="77777777" w:rsidR="00522113" w:rsidRDefault="00B51388">
      <w:pPr>
        <w:numPr>
          <w:ilvl w:val="1"/>
          <w:numId w:val="62"/>
        </w:numPr>
        <w:spacing w:line="360" w:lineRule="auto"/>
        <w:ind w:right="75"/>
      </w:pPr>
      <w:r>
        <w:rPr>
          <w:rFonts w:ascii="Calibri" w:eastAsia="Calibri" w:hAnsi="Calibri" w:cs="Calibri"/>
          <w:b/>
          <w:sz w:val="24"/>
        </w:rPr>
        <w:t>X (Excluir)</w:t>
      </w:r>
      <w:r>
        <w:rPr>
          <w:rFonts w:ascii="Calibri" w:eastAsia="Calibri" w:hAnsi="Calibri" w:cs="Calibri"/>
          <w:sz w:val="24"/>
        </w:rPr>
        <w:t>: Ao acionar esta opção, o sistema deverá excluir a respectiva opção selecionada do respectivo campo.</w:t>
      </w:r>
    </w:p>
    <w:p w14:paraId="1E1A10BD" w14:textId="77777777" w:rsidR="00522113" w:rsidRDefault="00B51388">
      <w:pPr>
        <w:numPr>
          <w:ilvl w:val="1"/>
          <w:numId w:val="62"/>
        </w:numPr>
        <w:spacing w:line="360" w:lineRule="auto"/>
        <w:ind w:right="75"/>
      </w:pPr>
      <w:r>
        <w:rPr>
          <w:rFonts w:ascii="Calibri" w:eastAsia="Calibri" w:hAnsi="Calibri" w:cs="Calibri"/>
          <w:b/>
          <w:sz w:val="24"/>
        </w:rPr>
        <w:t>Salvar</w:t>
      </w:r>
      <w:r>
        <w:rPr>
          <w:rFonts w:ascii="Calibri" w:eastAsia="Calibri" w:hAnsi="Calibri" w:cs="Calibri"/>
          <w:sz w:val="24"/>
        </w:rPr>
        <w:t>: Ao acionar esta opção, o sistema deverá salvar os dados pree</w:t>
      </w:r>
      <w:r>
        <w:rPr>
          <w:rFonts w:ascii="Calibri" w:eastAsia="Calibri" w:hAnsi="Calibri" w:cs="Calibri"/>
          <w:sz w:val="24"/>
        </w:rPr>
        <w:t>nchidos nas abas.</w:t>
      </w:r>
    </w:p>
    <w:p w14:paraId="6900EE43" w14:textId="77777777" w:rsidR="00522113" w:rsidRDefault="00B51388">
      <w:pPr>
        <w:numPr>
          <w:ilvl w:val="1"/>
          <w:numId w:val="62"/>
        </w:numPr>
        <w:spacing w:line="360" w:lineRule="auto"/>
        <w:ind w:right="75"/>
      </w:pPr>
      <w:r>
        <w:rPr>
          <w:rFonts w:ascii="Calibri" w:eastAsia="Calibri" w:hAnsi="Calibri" w:cs="Calibri"/>
          <w:b/>
          <w:sz w:val="24"/>
        </w:rPr>
        <w:t>Concluir</w:t>
      </w:r>
      <w:r>
        <w:rPr>
          <w:rFonts w:ascii="Calibri" w:eastAsia="Calibri" w:hAnsi="Calibri" w:cs="Calibri"/>
          <w:sz w:val="24"/>
        </w:rPr>
        <w:t xml:space="preserve"> </w:t>
      </w:r>
      <w:r>
        <w:rPr>
          <w:rFonts w:ascii="Calibri" w:eastAsia="Calibri" w:hAnsi="Calibri" w:cs="Calibri"/>
          <w:b/>
          <w:sz w:val="24"/>
        </w:rPr>
        <w:t>Fiscalização</w:t>
      </w:r>
      <w:r>
        <w:rPr>
          <w:rFonts w:ascii="Calibri" w:eastAsia="Calibri" w:hAnsi="Calibri" w:cs="Calibri"/>
          <w:sz w:val="24"/>
        </w:rPr>
        <w:t>: Ao acionar esta opção, o sistema deverá apresentar mensagem, e ao ser confirmado, concluir o preenchimento da fiscalização.</w:t>
      </w:r>
    </w:p>
    <w:p w14:paraId="63C164BE" w14:textId="77777777" w:rsidR="00522113" w:rsidRDefault="00B51388">
      <w:pPr>
        <w:numPr>
          <w:ilvl w:val="2"/>
          <w:numId w:val="62"/>
        </w:numPr>
        <w:spacing w:line="360" w:lineRule="auto"/>
        <w:ind w:right="75"/>
      </w:pPr>
      <w:r>
        <w:rPr>
          <w:rFonts w:ascii="Calibri" w:eastAsia="Calibri" w:hAnsi="Calibri" w:cs="Calibri"/>
          <w:b/>
          <w:sz w:val="24"/>
        </w:rPr>
        <w:t>Mensagem</w:t>
      </w:r>
      <w:r>
        <w:rPr>
          <w:rFonts w:ascii="Calibri" w:eastAsia="Calibri" w:hAnsi="Calibri" w:cs="Calibri"/>
          <w:sz w:val="24"/>
        </w:rPr>
        <w:t>: "Deseja concluir a fiscalização? Após a conclusão não será mais permitido alterar</w:t>
      </w:r>
      <w:r>
        <w:rPr>
          <w:rFonts w:ascii="Calibri" w:eastAsia="Calibri" w:hAnsi="Calibri" w:cs="Calibri"/>
          <w:sz w:val="24"/>
        </w:rPr>
        <w:t xml:space="preserve"> suas informações."</w:t>
      </w:r>
    </w:p>
    <w:p w14:paraId="0D42B627" w14:textId="77777777" w:rsidR="00522113" w:rsidRDefault="00B51388">
      <w:pPr>
        <w:numPr>
          <w:ilvl w:val="1"/>
          <w:numId w:val="62"/>
        </w:numPr>
        <w:spacing w:line="360" w:lineRule="auto"/>
        <w:ind w:right="75"/>
      </w:pPr>
      <w:r>
        <w:rPr>
          <w:rFonts w:ascii="Calibri" w:eastAsia="Calibri" w:hAnsi="Calibri" w:cs="Calibri"/>
          <w:b/>
          <w:sz w:val="24"/>
        </w:rPr>
        <w:t>Voltar</w:t>
      </w:r>
      <w:r>
        <w:rPr>
          <w:rFonts w:ascii="Calibri" w:eastAsia="Calibri" w:hAnsi="Calibri" w:cs="Calibri"/>
          <w:sz w:val="24"/>
        </w:rPr>
        <w:t>: Ao acionar esta opção, o sistema deverá direcionar o usuário para a tela de pesquisa de Atividades Programadas ou Fiscalizações Cadastradas, conforme de onde o usuário iniciou o fluxo.</w:t>
      </w:r>
    </w:p>
    <w:p w14:paraId="5352A393" w14:textId="77777777" w:rsidR="00522113" w:rsidRDefault="00B51388">
      <w:pPr>
        <w:spacing w:line="360" w:lineRule="auto"/>
        <w:ind w:left="105" w:right="75"/>
      </w:pPr>
      <w:r>
        <w:rPr>
          <w:noProof/>
        </w:rPr>
        <w:drawing>
          <wp:inline distT="0" distB="0" distL="0" distR="0" wp14:anchorId="52CCFB6A" wp14:editId="1CD5F876">
            <wp:extent cx="5924550" cy="4200525"/>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png"/>
                    <pic:cNvPicPr/>
                  </pic:nvPicPr>
                  <pic:blipFill>
                    <a:blip r:embed="rId339" cstate="print"/>
                    <a:stretch>
                      <a:fillRect/>
                    </a:stretch>
                  </pic:blipFill>
                  <pic:spPr>
                    <a:xfrm>
                      <a:off x="0" y="0"/>
                      <a:ext cx="5924550" cy="4200525"/>
                    </a:xfrm>
                    <a:prstGeom prst="rect">
                      <a:avLst/>
                    </a:prstGeom>
                  </pic:spPr>
                </pic:pic>
              </a:graphicData>
            </a:graphic>
          </wp:inline>
        </w:drawing>
      </w:r>
    </w:p>
    <w:p w14:paraId="245A1B17" w14:textId="77777777" w:rsidR="00522113" w:rsidRDefault="00522113">
      <w:pPr>
        <w:spacing w:before="15" w:line="165" w:lineRule="exact"/>
      </w:pPr>
    </w:p>
    <w:p w14:paraId="2FCE0F48" w14:textId="77777777" w:rsidR="00522113" w:rsidRDefault="00522113">
      <w:pPr>
        <w:spacing w:before="15" w:line="165" w:lineRule="exact"/>
      </w:pPr>
    </w:p>
    <w:p w14:paraId="0F2D136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18">
        <w:r>
          <w:rPr>
            <w:rFonts w:ascii="Tahoma" w:eastAsia="Tahoma" w:hAnsi="Tahoma" w:cs="Tahoma"/>
            <w:i/>
            <w:color w:val="6666FF"/>
          </w:rPr>
          <w:t>Write EPub books for the iPad</w:t>
        </w:r>
      </w:hyperlink>
    </w:p>
    <w:p w14:paraId="4F4E0C8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2" w:name="_topic_VerificacaodoEstadodeConservacao"/>
      <w:bookmarkEnd w:id="182"/>
      <w:r>
        <w:rPr>
          <w:rFonts w:ascii="Tahoma" w:eastAsia="Tahoma" w:hAnsi="Tahoma" w:cs="Tahoma"/>
          <w:i/>
          <w:color w:val="243F60"/>
          <w:sz w:val="22"/>
        </w:rPr>
        <w:t>Ve</w:t>
      </w:r>
      <w:r>
        <w:rPr>
          <w:rFonts w:ascii="Tahoma" w:eastAsia="Tahoma" w:hAnsi="Tahoma" w:cs="Tahoma"/>
          <w:i/>
          <w:color w:val="243F60"/>
          <w:sz w:val="22"/>
        </w:rPr>
        <w:t>rificação do Estado de Conservação</w:t>
      </w:r>
    </w:p>
    <w:p w14:paraId="00430357" w14:textId="77777777" w:rsidR="00522113" w:rsidRDefault="00B51388">
      <w:pPr>
        <w:spacing w:line="333" w:lineRule="auto"/>
        <w:ind w:left="105" w:right="45"/>
        <w:jc w:val="both"/>
      </w:pPr>
      <w:r>
        <w:rPr>
          <w:rFonts w:ascii="Calibri" w:eastAsia="Calibri" w:hAnsi="Calibri" w:cs="Calibri"/>
          <w:sz w:val="24"/>
        </w:rPr>
        <w:t>Quando</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resultado</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análise</w:t>
      </w:r>
      <w:r>
        <w:rPr>
          <w:rFonts w:ascii="Calibri" w:eastAsia="Calibri" w:hAnsi="Calibri" w:cs="Calibri"/>
          <w:spacing w:val="-15"/>
          <w:sz w:val="24"/>
        </w:rPr>
        <w:t xml:space="preserve">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igual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ocorrência,</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necessário</w:t>
      </w:r>
      <w:r>
        <w:rPr>
          <w:rFonts w:ascii="Calibri" w:eastAsia="Calibri" w:hAnsi="Calibri" w:cs="Calibri"/>
          <w:spacing w:val="-15"/>
          <w:sz w:val="24"/>
        </w:rPr>
        <w:t xml:space="preserve"> </w:t>
      </w:r>
      <w:r>
        <w:rPr>
          <w:rFonts w:ascii="Calibri" w:eastAsia="Calibri" w:hAnsi="Calibri" w:cs="Calibri"/>
          <w:sz w:val="24"/>
        </w:rPr>
        <w:t>preencher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análise da</w:t>
      </w:r>
      <w:r>
        <w:rPr>
          <w:rFonts w:ascii="Calibri" w:eastAsia="Calibri" w:hAnsi="Calibri" w:cs="Calibri"/>
          <w:spacing w:val="15"/>
          <w:sz w:val="24"/>
        </w:rPr>
        <w:t xml:space="preserve"> </w:t>
      </w:r>
      <w:r>
        <w:rPr>
          <w:rFonts w:ascii="Calibri" w:eastAsia="Calibri" w:hAnsi="Calibri" w:cs="Calibri"/>
          <w:sz w:val="24"/>
        </w:rPr>
        <w:t xml:space="preserve">ocorrência. </w:t>
      </w:r>
      <w:r>
        <w:rPr>
          <w:rFonts w:ascii="Calibri" w:eastAsia="Calibri" w:hAnsi="Calibri" w:cs="Calibri"/>
          <w:spacing w:val="15"/>
          <w:sz w:val="24"/>
        </w:rPr>
        <w:t xml:space="preserve"> </w:t>
      </w:r>
      <w:r>
        <w:rPr>
          <w:rFonts w:ascii="Calibri" w:eastAsia="Calibri" w:hAnsi="Calibri" w:cs="Calibri"/>
          <w:sz w:val="24"/>
        </w:rPr>
        <w:t xml:space="preserve">Para </w:t>
      </w:r>
      <w:r>
        <w:rPr>
          <w:rFonts w:ascii="Calibri" w:eastAsia="Calibri" w:hAnsi="Calibri" w:cs="Calibri"/>
          <w:spacing w:val="15"/>
          <w:sz w:val="24"/>
        </w:rPr>
        <w:t xml:space="preserve"> </w:t>
      </w:r>
      <w:r>
        <w:rPr>
          <w:rFonts w:ascii="Calibri" w:eastAsia="Calibri" w:hAnsi="Calibri" w:cs="Calibri"/>
          <w:sz w:val="24"/>
        </w:rPr>
        <w:t xml:space="preserve">preencher </w:t>
      </w:r>
      <w:r>
        <w:rPr>
          <w:rFonts w:ascii="Calibri" w:eastAsia="Calibri" w:hAnsi="Calibri" w:cs="Calibri"/>
          <w:spacing w:val="15"/>
          <w:sz w:val="24"/>
        </w:rPr>
        <w:t xml:space="preserve"> </w:t>
      </w:r>
      <w:r>
        <w:rPr>
          <w:rFonts w:ascii="Calibri" w:eastAsia="Calibri" w:hAnsi="Calibri" w:cs="Calibri"/>
          <w:sz w:val="24"/>
        </w:rPr>
        <w:t xml:space="preserve">selecionar </w:t>
      </w:r>
      <w:r>
        <w:rPr>
          <w:rFonts w:ascii="Calibri" w:eastAsia="Calibri" w:hAnsi="Calibri" w:cs="Calibri"/>
          <w:spacing w:val="15"/>
          <w:sz w:val="24"/>
        </w:rPr>
        <w:t xml:space="preserve"> </w:t>
      </w:r>
      <w:r>
        <w:rPr>
          <w:rFonts w:ascii="Calibri" w:eastAsia="Calibri" w:hAnsi="Calibri" w:cs="Calibri"/>
          <w:sz w:val="24"/>
        </w:rPr>
        <w:t xml:space="preserve">a </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60"/>
          <w:sz w:val="24"/>
        </w:rPr>
        <w:t xml:space="preserve"> </w:t>
      </w:r>
      <w:r>
        <w:rPr>
          <w:noProof/>
        </w:rPr>
        <w:drawing>
          <wp:inline distT="0" distB="0" distL="0" distR="0" wp14:anchorId="57A9905F" wp14:editId="1F146D9F">
            <wp:extent cx="628650" cy="304800"/>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png"/>
                    <pic:cNvPicPr/>
                  </pic:nvPicPr>
                  <pic:blipFill>
                    <a:blip r:embed="rId367" cstate="print"/>
                    <a:stretch>
                      <a:fillRect/>
                    </a:stretch>
                  </pic:blipFill>
                  <pic:spPr>
                    <a:xfrm>
                      <a:off x="0" y="0"/>
                      <a:ext cx="628650" cy="304800"/>
                    </a:xfrm>
                    <a:prstGeom prst="rect">
                      <a:avLst/>
                    </a:prstGeom>
                  </pic:spPr>
                </pic:pic>
              </a:graphicData>
            </a:graphic>
          </wp:inline>
        </w:drawing>
      </w:r>
      <w:r>
        <w:rPr>
          <w:rFonts w:ascii="Calibri" w:eastAsia="Calibri" w:hAnsi="Calibri" w:cs="Calibri"/>
          <w:sz w:val="24"/>
        </w:rPr>
        <w:t xml:space="preserve">. Conforme o objeto avaliado, será apresentada as informações para </w:t>
      </w:r>
      <w:r>
        <w:rPr>
          <w:rFonts w:ascii="Calibri" w:eastAsia="Calibri" w:hAnsi="Calibri" w:cs="Calibri"/>
          <w:sz w:val="24"/>
        </w:rPr>
        <w:t>preenchimento da análise</w:t>
      </w:r>
      <w:r>
        <w:rPr>
          <w:sz w:val="24"/>
        </w:rPr>
        <w:t>.</w:t>
      </w:r>
    </w:p>
    <w:p w14:paraId="25E3DCDA" w14:textId="77777777" w:rsidR="00522113" w:rsidRDefault="00B51388">
      <w:pPr>
        <w:spacing w:before="105"/>
        <w:ind w:left="105"/>
      </w:pPr>
      <w:r>
        <w:rPr>
          <w:noProof/>
        </w:rPr>
        <w:drawing>
          <wp:inline distT="0" distB="0" distL="0" distR="0" wp14:anchorId="6DBE2FD2" wp14:editId="343D7AEF">
            <wp:extent cx="5924550" cy="7172325"/>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png"/>
                    <pic:cNvPicPr/>
                  </pic:nvPicPr>
                  <pic:blipFill>
                    <a:blip r:embed="rId419" cstate="print"/>
                    <a:stretch>
                      <a:fillRect/>
                    </a:stretch>
                  </pic:blipFill>
                  <pic:spPr>
                    <a:xfrm>
                      <a:off x="0" y="0"/>
                      <a:ext cx="5924550" cy="7172325"/>
                    </a:xfrm>
                    <a:prstGeom prst="rect">
                      <a:avLst/>
                    </a:prstGeom>
                  </pic:spPr>
                </pic:pic>
              </a:graphicData>
            </a:graphic>
          </wp:inline>
        </w:drawing>
      </w:r>
    </w:p>
    <w:p w14:paraId="319C4C2C" w14:textId="77777777" w:rsidR="00522113" w:rsidRDefault="00522113">
      <w:pPr>
        <w:spacing w:before="15" w:line="180" w:lineRule="exact"/>
      </w:pPr>
    </w:p>
    <w:p w14:paraId="542305F4" w14:textId="77777777" w:rsidR="00522113" w:rsidRDefault="00522113">
      <w:pPr>
        <w:spacing w:before="15"/>
        <w:ind w:right="120"/>
        <w:jc w:val="right"/>
      </w:pPr>
    </w:p>
    <w:p w14:paraId="5EA856E7" w14:textId="77777777" w:rsidR="00522113" w:rsidRDefault="00B51388">
      <w:pPr>
        <w:spacing w:before="105"/>
        <w:ind w:left="105"/>
      </w:pPr>
      <w:r>
        <w:rPr>
          <w:noProof/>
        </w:rPr>
        <w:drawing>
          <wp:inline distT="0" distB="0" distL="0" distR="0" wp14:anchorId="35A1EF2D" wp14:editId="20616EB6">
            <wp:extent cx="5924550" cy="7753350"/>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png"/>
                    <pic:cNvPicPr/>
                  </pic:nvPicPr>
                  <pic:blipFill>
                    <a:blip r:embed="rId337" cstate="print"/>
                    <a:stretch>
                      <a:fillRect/>
                    </a:stretch>
                  </pic:blipFill>
                  <pic:spPr>
                    <a:xfrm>
                      <a:off x="0" y="0"/>
                      <a:ext cx="5924550" cy="7753350"/>
                    </a:xfrm>
                    <a:prstGeom prst="rect">
                      <a:avLst/>
                    </a:prstGeom>
                  </pic:spPr>
                </pic:pic>
              </a:graphicData>
            </a:graphic>
          </wp:inline>
        </w:drawing>
      </w:r>
    </w:p>
    <w:p w14:paraId="7B1AC005" w14:textId="77777777" w:rsidR="00522113" w:rsidRDefault="00B51388">
      <w:pPr>
        <w:spacing w:before="105"/>
        <w:ind w:left="105"/>
      </w:pPr>
      <w:r>
        <w:rPr>
          <w:noProof/>
        </w:rPr>
        <w:drawing>
          <wp:inline distT="0" distB="0" distL="0" distR="0" wp14:anchorId="54E0FC08" wp14:editId="5631966C">
            <wp:extent cx="5924550" cy="2933700"/>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png"/>
                    <pic:cNvPicPr/>
                  </pic:nvPicPr>
                  <pic:blipFill>
                    <a:blip r:embed="rId338" cstate="print"/>
                    <a:stretch>
                      <a:fillRect/>
                    </a:stretch>
                  </pic:blipFill>
                  <pic:spPr>
                    <a:xfrm>
                      <a:off x="0" y="0"/>
                      <a:ext cx="5924550" cy="2933700"/>
                    </a:xfrm>
                    <a:prstGeom prst="rect">
                      <a:avLst/>
                    </a:prstGeom>
                  </pic:spPr>
                </pic:pic>
              </a:graphicData>
            </a:graphic>
          </wp:inline>
        </w:drawing>
      </w:r>
    </w:p>
    <w:p w14:paraId="4C45736E" w14:textId="77777777" w:rsidR="00522113" w:rsidRDefault="00522113">
      <w:pPr>
        <w:spacing w:before="15" w:line="180" w:lineRule="exact"/>
      </w:pPr>
    </w:p>
    <w:p w14:paraId="1F6A274B" w14:textId="77777777" w:rsidR="00522113" w:rsidRDefault="00522113">
      <w:pPr>
        <w:spacing w:line="195" w:lineRule="exact"/>
      </w:pPr>
    </w:p>
    <w:p w14:paraId="4672240A" w14:textId="77777777" w:rsidR="00522113" w:rsidRDefault="00522113">
      <w:pPr>
        <w:spacing w:line="195" w:lineRule="exact"/>
      </w:pPr>
    </w:p>
    <w:p w14:paraId="23DD6B87" w14:textId="77777777" w:rsidR="00522113" w:rsidRDefault="00B51388">
      <w:pPr>
        <w:spacing w:before="15" w:line="357" w:lineRule="auto"/>
        <w:ind w:left="105" w:right="75"/>
      </w:pPr>
      <w:r>
        <w:rPr>
          <w:rFonts w:ascii="Calibri" w:eastAsia="Calibri" w:hAnsi="Calibri" w:cs="Calibri"/>
          <w:b/>
          <w:sz w:val="24"/>
        </w:rPr>
        <w:t>Importante:</w:t>
      </w:r>
      <w:r>
        <w:rPr>
          <w:rFonts w:ascii="Calibri" w:eastAsia="Calibri" w:hAnsi="Calibri" w:cs="Calibri"/>
          <w:b/>
          <w:spacing w:val="60"/>
          <w:sz w:val="24"/>
        </w:rPr>
        <w:t xml:space="preserve"> </w:t>
      </w:r>
      <w:r>
        <w:rPr>
          <w:rFonts w:ascii="Calibri" w:eastAsia="Calibri" w:hAnsi="Calibri" w:cs="Calibri"/>
          <w:sz w:val="24"/>
        </w:rPr>
        <w:t>Enquanto</w:t>
      </w:r>
      <w:r>
        <w:rPr>
          <w:rFonts w:ascii="Calibri" w:eastAsia="Calibri" w:hAnsi="Calibri" w:cs="Calibri"/>
          <w:spacing w:val="45"/>
          <w:sz w:val="24"/>
        </w:rPr>
        <w:t xml:space="preserve"> </w:t>
      </w:r>
      <w:r>
        <w:rPr>
          <w:rFonts w:ascii="Calibri" w:eastAsia="Calibri" w:hAnsi="Calibri" w:cs="Calibri"/>
          <w:sz w:val="24"/>
        </w:rPr>
        <w:t>todas</w:t>
      </w:r>
      <w:r>
        <w:rPr>
          <w:rFonts w:ascii="Calibri" w:eastAsia="Calibri" w:hAnsi="Calibri" w:cs="Calibri"/>
          <w:spacing w:val="45"/>
          <w:sz w:val="24"/>
        </w:rPr>
        <w:t xml:space="preserve"> </w:t>
      </w:r>
      <w:r>
        <w:rPr>
          <w:rFonts w:ascii="Calibri" w:eastAsia="Calibri" w:hAnsi="Calibri" w:cs="Calibri"/>
          <w:sz w:val="24"/>
        </w:rPr>
        <w:t>as</w:t>
      </w:r>
      <w:r>
        <w:rPr>
          <w:rFonts w:ascii="Calibri" w:eastAsia="Calibri" w:hAnsi="Calibri" w:cs="Calibri"/>
          <w:spacing w:val="60"/>
          <w:sz w:val="24"/>
        </w:rPr>
        <w:t xml:space="preserve"> </w:t>
      </w:r>
      <w:r>
        <w:rPr>
          <w:rFonts w:ascii="Calibri" w:eastAsia="Calibri" w:hAnsi="Calibri" w:cs="Calibri"/>
          <w:sz w:val="24"/>
        </w:rPr>
        <w:t>análises</w:t>
      </w:r>
      <w:r>
        <w:rPr>
          <w:rFonts w:ascii="Calibri" w:eastAsia="Calibri" w:hAnsi="Calibri" w:cs="Calibri"/>
          <w:spacing w:val="45"/>
          <w:sz w:val="24"/>
        </w:rPr>
        <w:t xml:space="preserve"> </w:t>
      </w:r>
      <w:r>
        <w:rPr>
          <w:rFonts w:ascii="Calibri" w:eastAsia="Calibri" w:hAnsi="Calibri" w:cs="Calibri"/>
          <w:sz w:val="24"/>
        </w:rPr>
        <w:t>não</w:t>
      </w:r>
      <w:r>
        <w:rPr>
          <w:rFonts w:ascii="Calibri" w:eastAsia="Calibri" w:hAnsi="Calibri" w:cs="Calibri"/>
          <w:spacing w:val="45"/>
          <w:sz w:val="24"/>
        </w:rPr>
        <w:t xml:space="preserve"> </w:t>
      </w:r>
      <w:r>
        <w:rPr>
          <w:rFonts w:ascii="Calibri" w:eastAsia="Calibri" w:hAnsi="Calibri" w:cs="Calibri"/>
          <w:sz w:val="24"/>
        </w:rPr>
        <w:t>forem</w:t>
      </w:r>
      <w:r>
        <w:rPr>
          <w:rFonts w:ascii="Calibri" w:eastAsia="Calibri" w:hAnsi="Calibri" w:cs="Calibri"/>
          <w:spacing w:val="45"/>
          <w:sz w:val="24"/>
        </w:rPr>
        <w:t xml:space="preserve"> </w:t>
      </w:r>
      <w:r>
        <w:rPr>
          <w:rFonts w:ascii="Calibri" w:eastAsia="Calibri" w:hAnsi="Calibri" w:cs="Calibri"/>
          <w:sz w:val="24"/>
        </w:rPr>
        <w:t>preenchidas,</w:t>
      </w:r>
      <w:r>
        <w:rPr>
          <w:rFonts w:ascii="Calibri" w:eastAsia="Calibri" w:hAnsi="Calibri" w:cs="Calibri"/>
          <w:spacing w:val="45"/>
          <w:sz w:val="24"/>
        </w:rPr>
        <w:t xml:space="preserve"> </w:t>
      </w:r>
      <w:r>
        <w:rPr>
          <w:rFonts w:ascii="Calibri" w:eastAsia="Calibri" w:hAnsi="Calibri" w:cs="Calibri"/>
          <w:sz w:val="24"/>
        </w:rPr>
        <w:t>não</w:t>
      </w:r>
      <w:r>
        <w:rPr>
          <w:rFonts w:ascii="Calibri" w:eastAsia="Calibri" w:hAnsi="Calibri" w:cs="Calibri"/>
          <w:spacing w:val="45"/>
          <w:sz w:val="24"/>
        </w:rPr>
        <w:t xml:space="preserve"> </w:t>
      </w:r>
      <w:r>
        <w:rPr>
          <w:rFonts w:ascii="Calibri" w:eastAsia="Calibri" w:hAnsi="Calibri" w:cs="Calibri"/>
          <w:sz w:val="24"/>
        </w:rPr>
        <w:t>será</w:t>
      </w:r>
      <w:r>
        <w:rPr>
          <w:rFonts w:ascii="Calibri" w:eastAsia="Calibri" w:hAnsi="Calibri" w:cs="Calibri"/>
          <w:spacing w:val="45"/>
          <w:sz w:val="24"/>
        </w:rPr>
        <w:t xml:space="preserve"> </w:t>
      </w:r>
      <w:r>
        <w:rPr>
          <w:rFonts w:ascii="Calibri" w:eastAsia="Calibri" w:hAnsi="Calibri" w:cs="Calibri"/>
          <w:sz w:val="24"/>
        </w:rPr>
        <w:t>possível concluir o cadastro de um fiscalização</w:t>
      </w:r>
      <w:r>
        <w:rPr>
          <w:sz w:val="24"/>
        </w:rPr>
        <w:t>,</w:t>
      </w:r>
      <w:r>
        <w:rPr>
          <w:rFonts w:ascii="Calibri" w:eastAsia="Calibri" w:hAnsi="Calibri" w:cs="Calibri"/>
          <w:sz w:val="24"/>
        </w:rPr>
        <w:t xml:space="preserve"> apenas salvá</w:t>
      </w:r>
      <w:r>
        <w:rPr>
          <w:sz w:val="24"/>
        </w:rPr>
        <w:t>-</w:t>
      </w:r>
      <w:r>
        <w:rPr>
          <w:rFonts w:ascii="Calibri" w:eastAsia="Calibri" w:hAnsi="Calibri" w:cs="Calibri"/>
          <w:sz w:val="24"/>
        </w:rPr>
        <w:t>la.</w:t>
      </w:r>
    </w:p>
    <w:p w14:paraId="0072CFFF" w14:textId="77777777" w:rsidR="00522113" w:rsidRDefault="00B51388">
      <w:pPr>
        <w:numPr>
          <w:ilvl w:val="1"/>
          <w:numId w:val="61"/>
        </w:numPr>
        <w:spacing w:before="15" w:line="360" w:lineRule="auto"/>
        <w:ind w:right="75"/>
      </w:pP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preencher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ocorrências</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objeto</w:t>
      </w:r>
      <w:r>
        <w:rPr>
          <w:rFonts w:ascii="Calibri" w:eastAsia="Calibri" w:hAnsi="Calibri" w:cs="Calibri"/>
          <w:spacing w:val="-15"/>
          <w:sz w:val="24"/>
        </w:rPr>
        <w:t xml:space="preserve"> </w:t>
      </w:r>
      <w:r>
        <w:rPr>
          <w:rFonts w:ascii="Calibri" w:eastAsia="Calibri" w:hAnsi="Calibri" w:cs="Calibri"/>
          <w:sz w:val="24"/>
        </w:rPr>
        <w:t>é</w:t>
      </w:r>
      <w:r>
        <w:rPr>
          <w:rFonts w:ascii="Calibri" w:eastAsia="Calibri" w:hAnsi="Calibri" w:cs="Calibri"/>
          <w:spacing w:val="-15"/>
          <w:sz w:val="24"/>
        </w:rPr>
        <w:t xml:space="preserve"> </w:t>
      </w:r>
      <w:r>
        <w:rPr>
          <w:rFonts w:ascii="Calibri" w:eastAsia="Calibri" w:hAnsi="Calibri" w:cs="Calibri"/>
          <w:sz w:val="24"/>
        </w:rPr>
        <w:t>necessário</w:t>
      </w:r>
      <w:r>
        <w:rPr>
          <w:rFonts w:ascii="Calibri" w:eastAsia="Calibri" w:hAnsi="Calibri" w:cs="Calibri"/>
          <w:spacing w:val="-15"/>
          <w:sz w:val="24"/>
        </w:rPr>
        <w:t xml:space="preserve"> </w:t>
      </w:r>
      <w:r>
        <w:rPr>
          <w:rFonts w:ascii="Calibri" w:eastAsia="Calibri" w:hAnsi="Calibri" w:cs="Calibri"/>
          <w:sz w:val="24"/>
        </w:rPr>
        <w:t>informar</w:t>
      </w:r>
      <w:r>
        <w:rPr>
          <w:rFonts w:ascii="Calibri" w:eastAsia="Calibri" w:hAnsi="Calibri" w:cs="Calibri"/>
          <w:spacing w:val="-15"/>
          <w:sz w:val="24"/>
        </w:rPr>
        <w:t xml:space="preserv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b/>
          <w:sz w:val="24"/>
        </w:rPr>
        <w:t>Itens</w:t>
      </w:r>
      <w:r>
        <w:rPr>
          <w:rFonts w:ascii="Calibri" w:eastAsia="Calibri" w:hAnsi="Calibri" w:cs="Calibri"/>
          <w:b/>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b/>
          <w:sz w:val="24"/>
        </w:rPr>
        <w:t>Ocorrências</w:t>
      </w:r>
      <w:r>
        <w:rPr>
          <w:rFonts w:ascii="Calibri" w:eastAsia="Calibri" w:hAnsi="Calibri" w:cs="Calibri"/>
          <w:sz w:val="24"/>
        </w:rPr>
        <w:t>. É permitido informar mais de uma ocorrência para cada item.</w:t>
      </w:r>
    </w:p>
    <w:p w14:paraId="4FA214B8" w14:textId="77777777" w:rsidR="00522113" w:rsidRDefault="00B51388">
      <w:pPr>
        <w:numPr>
          <w:ilvl w:val="1"/>
          <w:numId w:val="61"/>
        </w:numPr>
        <w:spacing w:line="357" w:lineRule="auto"/>
        <w:ind w:right="75"/>
      </w:pPr>
      <w:r>
        <w:rPr>
          <w:rFonts w:ascii="Calibri" w:eastAsia="Calibri" w:hAnsi="Calibri" w:cs="Calibri"/>
          <w:sz w:val="24"/>
        </w:rPr>
        <w:t>Após</w:t>
      </w:r>
      <w:r>
        <w:rPr>
          <w:rFonts w:ascii="Calibri" w:eastAsia="Calibri" w:hAnsi="Calibri" w:cs="Calibri"/>
          <w:spacing w:val="45"/>
          <w:sz w:val="24"/>
        </w:rPr>
        <w:t xml:space="preserve"> </w:t>
      </w:r>
      <w:r>
        <w:rPr>
          <w:rFonts w:ascii="Calibri" w:eastAsia="Calibri" w:hAnsi="Calibri" w:cs="Calibri"/>
          <w:sz w:val="24"/>
        </w:rPr>
        <w:t>o</w:t>
      </w:r>
      <w:r>
        <w:rPr>
          <w:rFonts w:ascii="Calibri" w:eastAsia="Calibri" w:hAnsi="Calibri" w:cs="Calibri"/>
          <w:spacing w:val="30"/>
          <w:sz w:val="24"/>
        </w:rPr>
        <w:t xml:space="preserve"> </w:t>
      </w:r>
      <w:r>
        <w:rPr>
          <w:rFonts w:ascii="Calibri" w:eastAsia="Calibri" w:hAnsi="Calibri" w:cs="Calibri"/>
          <w:sz w:val="24"/>
        </w:rPr>
        <w:t>preenchimento</w:t>
      </w:r>
      <w:r>
        <w:rPr>
          <w:rFonts w:ascii="Calibri" w:eastAsia="Calibri" w:hAnsi="Calibri" w:cs="Calibri"/>
          <w:spacing w:val="30"/>
          <w:sz w:val="24"/>
        </w:rPr>
        <w:t xml:space="preserve"> </w:t>
      </w:r>
      <w:r>
        <w:rPr>
          <w:rFonts w:ascii="Calibri" w:eastAsia="Calibri" w:hAnsi="Calibri" w:cs="Calibri"/>
          <w:sz w:val="24"/>
        </w:rPr>
        <w:t>e</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45"/>
          <w:sz w:val="24"/>
        </w:rPr>
        <w:t xml:space="preserve"> </w:t>
      </w:r>
      <w:r>
        <w:rPr>
          <w:rFonts w:ascii="Calibri" w:eastAsia="Calibri" w:hAnsi="Calibri" w:cs="Calibri"/>
          <w:sz w:val="24"/>
        </w:rPr>
        <w:t>inserção</w:t>
      </w:r>
      <w:r>
        <w:rPr>
          <w:rFonts w:ascii="Calibri" w:eastAsia="Calibri" w:hAnsi="Calibri" w:cs="Calibri"/>
          <w:spacing w:val="45"/>
          <w:sz w:val="24"/>
        </w:rPr>
        <w:t xml:space="preserve"> </w:t>
      </w:r>
      <w:r>
        <w:rPr>
          <w:rFonts w:ascii="Calibri" w:eastAsia="Calibri" w:hAnsi="Calibri" w:cs="Calibri"/>
          <w:sz w:val="24"/>
        </w:rPr>
        <w:t>na</w:t>
      </w:r>
      <w:r>
        <w:rPr>
          <w:rFonts w:ascii="Calibri" w:eastAsia="Calibri" w:hAnsi="Calibri" w:cs="Calibri"/>
          <w:spacing w:val="45"/>
          <w:sz w:val="24"/>
        </w:rPr>
        <w:t xml:space="preserve"> </w:t>
      </w:r>
      <w:r>
        <w:rPr>
          <w:rFonts w:ascii="Calibri" w:eastAsia="Calibri" w:hAnsi="Calibri" w:cs="Calibri"/>
          <w:sz w:val="24"/>
        </w:rPr>
        <w:t>lista,</w:t>
      </w:r>
      <w:r>
        <w:rPr>
          <w:rFonts w:ascii="Calibri" w:eastAsia="Calibri" w:hAnsi="Calibri" w:cs="Calibri"/>
          <w:spacing w:val="45"/>
          <w:sz w:val="24"/>
        </w:rPr>
        <w:t xml:space="preserve"> </w:t>
      </w:r>
      <w:r>
        <w:rPr>
          <w:rFonts w:ascii="Calibri" w:eastAsia="Calibri" w:hAnsi="Calibri" w:cs="Calibri"/>
          <w:sz w:val="24"/>
        </w:rPr>
        <w:t>será</w:t>
      </w:r>
      <w:r>
        <w:rPr>
          <w:rFonts w:ascii="Calibri" w:eastAsia="Calibri" w:hAnsi="Calibri" w:cs="Calibri"/>
          <w:spacing w:val="45"/>
          <w:sz w:val="24"/>
        </w:rPr>
        <w:t xml:space="preserve"> </w:t>
      </w:r>
      <w:r>
        <w:rPr>
          <w:rFonts w:ascii="Calibri" w:eastAsia="Calibri" w:hAnsi="Calibri" w:cs="Calibri"/>
          <w:sz w:val="24"/>
        </w:rPr>
        <w:t>possível</w:t>
      </w:r>
      <w:r>
        <w:rPr>
          <w:rFonts w:ascii="Calibri" w:eastAsia="Calibri" w:hAnsi="Calibri" w:cs="Calibri"/>
          <w:spacing w:val="45"/>
          <w:sz w:val="24"/>
        </w:rPr>
        <w:t xml:space="preserve"> </w:t>
      </w:r>
      <w:r>
        <w:rPr>
          <w:rFonts w:ascii="Calibri" w:eastAsia="Calibri" w:hAnsi="Calibri" w:cs="Calibri"/>
          <w:sz w:val="24"/>
        </w:rPr>
        <w:t>editar</w:t>
      </w:r>
      <w:r>
        <w:rPr>
          <w:rFonts w:ascii="Calibri" w:eastAsia="Calibri" w:hAnsi="Calibri" w:cs="Calibri"/>
          <w:spacing w:val="45"/>
          <w:sz w:val="24"/>
        </w:rPr>
        <w:t xml:space="preserve"> </w:t>
      </w:r>
      <w:r>
        <w:rPr>
          <w:rFonts w:ascii="Calibri" w:eastAsia="Calibri" w:hAnsi="Calibri" w:cs="Calibri"/>
          <w:sz w:val="24"/>
        </w:rPr>
        <w:t>os</w:t>
      </w:r>
      <w:r>
        <w:rPr>
          <w:rFonts w:ascii="Calibri" w:eastAsia="Calibri" w:hAnsi="Calibri" w:cs="Calibri"/>
          <w:spacing w:val="45"/>
          <w:sz w:val="24"/>
        </w:rPr>
        <w:t xml:space="preserve"> </w:t>
      </w:r>
      <w:r>
        <w:rPr>
          <w:rFonts w:ascii="Calibri" w:eastAsia="Calibri" w:hAnsi="Calibri" w:cs="Calibri"/>
          <w:sz w:val="24"/>
        </w:rPr>
        <w:t>excluir</w:t>
      </w:r>
      <w:r>
        <w:rPr>
          <w:rFonts w:ascii="Calibri" w:eastAsia="Calibri" w:hAnsi="Calibri" w:cs="Calibri"/>
          <w:spacing w:val="45"/>
          <w:sz w:val="24"/>
        </w:rPr>
        <w:t xml:space="preserve"> </w:t>
      </w:r>
      <w:r>
        <w:rPr>
          <w:rFonts w:ascii="Calibri" w:eastAsia="Calibri" w:hAnsi="Calibri" w:cs="Calibri"/>
          <w:sz w:val="24"/>
        </w:rPr>
        <w:t>os</w:t>
      </w:r>
      <w:r>
        <w:rPr>
          <w:rFonts w:ascii="Calibri" w:eastAsia="Calibri" w:hAnsi="Calibri" w:cs="Calibri"/>
          <w:spacing w:val="45"/>
          <w:sz w:val="24"/>
        </w:rPr>
        <w:t xml:space="preserve"> </w:t>
      </w:r>
      <w:r>
        <w:rPr>
          <w:rFonts w:ascii="Calibri" w:eastAsia="Calibri" w:hAnsi="Calibri" w:cs="Calibri"/>
          <w:sz w:val="24"/>
        </w:rPr>
        <w:t>itens incluídos.</w:t>
      </w:r>
    </w:p>
    <w:p w14:paraId="1801C1B2" w14:textId="77777777" w:rsidR="00522113" w:rsidRDefault="00B51388">
      <w:pPr>
        <w:numPr>
          <w:ilvl w:val="1"/>
          <w:numId w:val="61"/>
        </w:numPr>
      </w:pP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sz w:val="24"/>
        </w:rPr>
        <w:t>objetos</w:t>
      </w:r>
      <w:r>
        <w:rPr>
          <w:rFonts w:ascii="Calibri" w:eastAsia="Calibri" w:hAnsi="Calibri" w:cs="Calibri"/>
          <w:spacing w:val="15"/>
          <w:sz w:val="24"/>
        </w:rPr>
        <w:t xml:space="preserve"> </w:t>
      </w:r>
      <w:r>
        <w:rPr>
          <w:rFonts w:ascii="Calibri" w:eastAsia="Calibri" w:hAnsi="Calibri" w:cs="Calibri"/>
          <w:sz w:val="24"/>
        </w:rPr>
        <w:t>Cobertura,</w:t>
      </w:r>
      <w:r>
        <w:rPr>
          <w:rFonts w:ascii="Calibri" w:eastAsia="Calibri" w:hAnsi="Calibri" w:cs="Calibri"/>
          <w:spacing w:val="15"/>
          <w:sz w:val="24"/>
        </w:rPr>
        <w:t xml:space="preserve"> </w:t>
      </w:r>
      <w:r>
        <w:rPr>
          <w:rFonts w:ascii="Calibri" w:eastAsia="Calibri" w:hAnsi="Calibri" w:cs="Calibri"/>
          <w:sz w:val="24"/>
        </w:rPr>
        <w:t>Elementos</w:t>
      </w:r>
      <w:r>
        <w:rPr>
          <w:rFonts w:ascii="Calibri" w:eastAsia="Calibri" w:hAnsi="Calibri" w:cs="Calibri"/>
          <w:spacing w:val="15"/>
          <w:sz w:val="24"/>
        </w:rPr>
        <w:t xml:space="preserve"> </w:t>
      </w:r>
      <w:r>
        <w:rPr>
          <w:rFonts w:ascii="Calibri" w:eastAsia="Calibri" w:hAnsi="Calibri" w:cs="Calibri"/>
          <w:sz w:val="24"/>
        </w:rPr>
        <w:t>Estruturais,</w:t>
      </w:r>
      <w:r>
        <w:rPr>
          <w:rFonts w:ascii="Calibri" w:eastAsia="Calibri" w:hAnsi="Calibri" w:cs="Calibri"/>
          <w:spacing w:val="15"/>
          <w:sz w:val="24"/>
        </w:rPr>
        <w:t xml:space="preserve"> </w:t>
      </w:r>
      <w:r>
        <w:rPr>
          <w:rFonts w:ascii="Calibri" w:eastAsia="Calibri" w:hAnsi="Calibri" w:cs="Calibri"/>
          <w:sz w:val="24"/>
        </w:rPr>
        <w:t>Exterior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Interior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informação</w:t>
      </w:r>
      <w:r>
        <w:rPr>
          <w:rFonts w:ascii="Calibri" w:eastAsia="Calibri" w:hAnsi="Calibri" w:cs="Calibri"/>
          <w:spacing w:val="15"/>
          <w:sz w:val="24"/>
        </w:rPr>
        <w:t xml:space="preserve"> </w:t>
      </w:r>
      <w:r>
        <w:rPr>
          <w:rFonts w:ascii="Calibri" w:eastAsia="Calibri" w:hAnsi="Calibri" w:cs="Calibri"/>
          <w:sz w:val="24"/>
        </w:rPr>
        <w:t xml:space="preserve">do </w:t>
      </w:r>
      <w:r>
        <w:rPr>
          <w:rFonts w:ascii="Calibri" w:eastAsia="Calibri" w:hAnsi="Calibri" w:cs="Calibri"/>
          <w:b/>
          <w:sz w:val="24"/>
        </w:rPr>
        <w:t xml:space="preserve">Estado de Conservação </w:t>
      </w:r>
      <w:r>
        <w:rPr>
          <w:rFonts w:ascii="Calibri" w:eastAsia="Calibri" w:hAnsi="Calibri" w:cs="Calibri"/>
          <w:sz w:val="24"/>
        </w:rPr>
        <w:t>é obrigatória.</w:t>
      </w:r>
    </w:p>
    <w:p w14:paraId="1670895B" w14:textId="77777777" w:rsidR="00522113" w:rsidRDefault="00522113">
      <w:pPr>
        <w:spacing w:before="15" w:line="180" w:lineRule="exact"/>
      </w:pPr>
    </w:p>
    <w:p w14:paraId="76522AAB" w14:textId="77777777" w:rsidR="00522113" w:rsidRDefault="00B51388">
      <w:pPr>
        <w:numPr>
          <w:ilvl w:val="1"/>
          <w:numId w:val="61"/>
        </w:numPr>
        <w:spacing w:before="15" w:line="357" w:lineRule="auto"/>
        <w:ind w:right="75"/>
        <w:jc w:val="both"/>
      </w:pPr>
      <w:r>
        <w:rPr>
          <w:rFonts w:ascii="Calibri" w:eastAsia="Calibri" w:hAnsi="Calibri" w:cs="Calibri"/>
          <w:sz w:val="24"/>
        </w:rPr>
        <w:t xml:space="preserve">A tabela </w:t>
      </w:r>
      <w:r>
        <w:rPr>
          <w:rFonts w:ascii="Calibri" w:eastAsia="Calibri" w:hAnsi="Calibri" w:cs="Calibri"/>
          <w:b/>
          <w:sz w:val="24"/>
        </w:rPr>
        <w:t>Verificação do Estado de Conservação</w:t>
      </w:r>
      <w:r>
        <w:rPr>
          <w:rFonts w:ascii="Calibri" w:eastAsia="Calibri" w:hAnsi="Calibri" w:cs="Calibri"/>
          <w:sz w:val="24"/>
        </w:rPr>
        <w:t xml:space="preserve"> deverá listar todos os elementos ativos, do tipo </w:t>
      </w:r>
      <w:r>
        <w:rPr>
          <w:rFonts w:ascii="Calibri" w:eastAsia="Calibri" w:hAnsi="Calibri" w:cs="Calibri"/>
          <w:b/>
          <w:sz w:val="24"/>
        </w:rPr>
        <w:t>Categoria</w:t>
      </w:r>
      <w:r>
        <w:rPr>
          <w:rFonts w:ascii="Calibri" w:eastAsia="Calibri" w:hAnsi="Calibri" w:cs="Calibri"/>
          <w:sz w:val="24"/>
        </w:rPr>
        <w:t xml:space="preserve"> da funcionalidade </w:t>
      </w:r>
      <w:r>
        <w:rPr>
          <w:rFonts w:ascii="Calibri" w:eastAsia="Calibri" w:hAnsi="Calibri" w:cs="Calibri"/>
          <w:b/>
          <w:sz w:val="24"/>
        </w:rPr>
        <w:t>Gerenciador &gt; Elementos</w:t>
      </w:r>
      <w:r>
        <w:rPr>
          <w:rFonts w:ascii="Calibri" w:eastAsia="Calibri" w:hAnsi="Calibri" w:cs="Calibri"/>
          <w:sz w:val="24"/>
        </w:rPr>
        <w:t xml:space="preserve">, mantendo as demais colunas, o botão </w:t>
      </w:r>
      <w:r>
        <w:rPr>
          <w:rFonts w:ascii="Calibri" w:eastAsia="Calibri" w:hAnsi="Calibri" w:cs="Calibri"/>
          <w:b/>
          <w:sz w:val="24"/>
        </w:rPr>
        <w:t>Análise</w:t>
      </w:r>
      <w:r>
        <w:rPr>
          <w:rFonts w:ascii="Calibri" w:eastAsia="Calibri" w:hAnsi="Calibri" w:cs="Calibri"/>
          <w:sz w:val="24"/>
        </w:rPr>
        <w:t xml:space="preserve"> e os demais </w:t>
      </w:r>
      <w:r>
        <w:rPr>
          <w:rFonts w:ascii="Calibri" w:eastAsia="Calibri" w:hAnsi="Calibri" w:cs="Calibri"/>
          <w:sz w:val="24"/>
        </w:rPr>
        <w:t>comportamentos.</w:t>
      </w:r>
    </w:p>
    <w:p w14:paraId="493BCE51" w14:textId="77777777" w:rsidR="00522113" w:rsidRDefault="00B51388">
      <w:pPr>
        <w:numPr>
          <w:ilvl w:val="1"/>
          <w:numId w:val="61"/>
        </w:numPr>
        <w:spacing w:before="15" w:line="357" w:lineRule="auto"/>
        <w:ind w:right="75"/>
        <w:jc w:val="both"/>
      </w:pPr>
      <w:r>
        <w:rPr>
          <w:rFonts w:ascii="Calibri" w:eastAsia="Calibri" w:hAnsi="Calibri" w:cs="Calibri"/>
          <w:sz w:val="24"/>
        </w:rPr>
        <w:t xml:space="preserve">Para cada </w:t>
      </w:r>
      <w:r>
        <w:rPr>
          <w:rFonts w:ascii="Calibri" w:eastAsia="Calibri" w:hAnsi="Calibri" w:cs="Calibri"/>
          <w:b/>
          <w:sz w:val="24"/>
        </w:rPr>
        <w:t>categoria</w:t>
      </w:r>
      <w:r>
        <w:rPr>
          <w:rFonts w:ascii="Calibri" w:eastAsia="Calibri" w:hAnsi="Calibri" w:cs="Calibri"/>
          <w:sz w:val="24"/>
        </w:rPr>
        <w:t xml:space="preserve"> listada em </w:t>
      </w:r>
      <w:r>
        <w:rPr>
          <w:rFonts w:ascii="Calibri" w:eastAsia="Calibri" w:hAnsi="Calibri" w:cs="Calibri"/>
          <w:b/>
          <w:sz w:val="24"/>
        </w:rPr>
        <w:t>Verificação Estado de Conservação</w:t>
      </w:r>
      <w:r>
        <w:rPr>
          <w:rFonts w:ascii="Calibri" w:eastAsia="Calibri" w:hAnsi="Calibri" w:cs="Calibri"/>
          <w:sz w:val="24"/>
        </w:rPr>
        <w:t xml:space="preserve"> o sistema deverá criar as opções: </w:t>
      </w:r>
      <w:r>
        <w:rPr>
          <w:rFonts w:ascii="Calibri" w:eastAsia="Calibri" w:hAnsi="Calibri" w:cs="Calibri"/>
          <w:b/>
          <w:sz w:val="24"/>
        </w:rPr>
        <w:t>Não se Aplica, Não Verificado, Sem Danos e Ocorrências</w:t>
      </w:r>
      <w:r>
        <w:rPr>
          <w:rFonts w:ascii="Calibri" w:eastAsia="Calibri" w:hAnsi="Calibri" w:cs="Calibri"/>
          <w:sz w:val="24"/>
        </w:rPr>
        <w:t xml:space="preserve">. Para </w:t>
      </w:r>
      <w:r>
        <w:rPr>
          <w:rFonts w:ascii="Calibri" w:eastAsia="Calibri" w:hAnsi="Calibri" w:cs="Calibri"/>
          <w:b/>
          <w:sz w:val="24"/>
        </w:rPr>
        <w:t>Ocorrências</w:t>
      </w:r>
      <w:r>
        <w:rPr>
          <w:rFonts w:ascii="Calibri" w:eastAsia="Calibri" w:hAnsi="Calibri" w:cs="Calibri"/>
          <w:sz w:val="24"/>
        </w:rPr>
        <w:t xml:space="preserve"> ao ser selecionada o sistema deverá habilitar o botão </w:t>
      </w:r>
      <w:r>
        <w:rPr>
          <w:rFonts w:ascii="Calibri" w:eastAsia="Calibri" w:hAnsi="Calibri" w:cs="Calibri"/>
          <w:b/>
          <w:sz w:val="24"/>
        </w:rPr>
        <w:t>Analise</w:t>
      </w:r>
      <w:r>
        <w:rPr>
          <w:rFonts w:ascii="Calibri" w:eastAsia="Calibri" w:hAnsi="Calibri" w:cs="Calibri"/>
          <w:sz w:val="24"/>
        </w:rPr>
        <w:t xml:space="preserve"> confor</w:t>
      </w:r>
      <w:r>
        <w:rPr>
          <w:rFonts w:ascii="Calibri" w:eastAsia="Calibri" w:hAnsi="Calibri" w:cs="Calibri"/>
          <w:sz w:val="24"/>
        </w:rPr>
        <w:t xml:space="preserve">me o padrão existente. Para novas categorias campo Estado de Conservação deve ser listada as opções: </w:t>
      </w:r>
      <w:r>
        <w:rPr>
          <w:rFonts w:ascii="Calibri" w:eastAsia="Calibri" w:hAnsi="Calibri" w:cs="Calibri"/>
          <w:b/>
          <w:sz w:val="24"/>
        </w:rPr>
        <w:t>Bom, Regular, Ruim e Péssimo</w:t>
      </w:r>
      <w:r>
        <w:rPr>
          <w:rFonts w:ascii="Calibri" w:eastAsia="Calibri" w:hAnsi="Calibri" w:cs="Calibri"/>
          <w:sz w:val="24"/>
        </w:rPr>
        <w:t>. E o campo será de preenchimento obrigatório.</w:t>
      </w:r>
    </w:p>
    <w:p w14:paraId="1666DE5B" w14:textId="77777777" w:rsidR="00522113" w:rsidRDefault="00B51388">
      <w:pPr>
        <w:numPr>
          <w:ilvl w:val="1"/>
          <w:numId w:val="61"/>
        </w:numPr>
        <w:spacing w:before="15" w:line="357" w:lineRule="auto"/>
        <w:ind w:right="75"/>
        <w:jc w:val="both"/>
      </w:pPr>
      <w:r>
        <w:rPr>
          <w:rFonts w:ascii="Calibri" w:eastAsia="Calibri" w:hAnsi="Calibri" w:cs="Calibri"/>
          <w:sz w:val="24"/>
        </w:rPr>
        <w:t xml:space="preserve">Ao clicar na opção </w:t>
      </w:r>
      <w:r>
        <w:rPr>
          <w:rFonts w:ascii="Calibri" w:eastAsia="Calibri" w:hAnsi="Calibri" w:cs="Calibri"/>
          <w:b/>
          <w:sz w:val="24"/>
        </w:rPr>
        <w:t>Análise</w:t>
      </w:r>
      <w:r>
        <w:rPr>
          <w:rFonts w:ascii="Calibri" w:eastAsia="Calibri" w:hAnsi="Calibri" w:cs="Calibri"/>
          <w:sz w:val="24"/>
        </w:rPr>
        <w:t xml:space="preserve">, o sistema deverá listar as opções dos campos </w:t>
      </w:r>
      <w:r>
        <w:rPr>
          <w:rFonts w:ascii="Calibri" w:eastAsia="Calibri" w:hAnsi="Calibri" w:cs="Calibri"/>
          <w:b/>
          <w:sz w:val="24"/>
        </w:rPr>
        <w:t>Item</w:t>
      </w:r>
      <w:r>
        <w:rPr>
          <w:rFonts w:ascii="Calibri" w:eastAsia="Calibri" w:hAnsi="Calibri" w:cs="Calibri"/>
          <w:sz w:val="24"/>
        </w:rPr>
        <w:t xml:space="preserve"> e </w:t>
      </w:r>
      <w:r>
        <w:rPr>
          <w:rFonts w:ascii="Calibri" w:eastAsia="Calibri" w:hAnsi="Calibri" w:cs="Calibri"/>
          <w:b/>
          <w:sz w:val="24"/>
        </w:rPr>
        <w:t>Ocorrências</w:t>
      </w:r>
      <w:r>
        <w:rPr>
          <w:rFonts w:ascii="Calibri" w:eastAsia="Calibri" w:hAnsi="Calibri" w:cs="Calibri"/>
          <w:sz w:val="24"/>
        </w:rPr>
        <w:t xml:space="preserve"> separado por </w:t>
      </w:r>
      <w:r>
        <w:rPr>
          <w:rFonts w:ascii="Calibri" w:eastAsia="Calibri" w:hAnsi="Calibri" w:cs="Calibri"/>
          <w:b/>
          <w:sz w:val="24"/>
        </w:rPr>
        <w:t>Classificador</w:t>
      </w:r>
      <w:r>
        <w:rPr>
          <w:rFonts w:ascii="Calibri" w:eastAsia="Calibri" w:hAnsi="Calibri" w:cs="Calibri"/>
          <w:sz w:val="24"/>
        </w:rPr>
        <w:t xml:space="preserve"> de </w:t>
      </w:r>
      <w:r>
        <w:rPr>
          <w:rFonts w:ascii="Calibri" w:eastAsia="Calibri" w:hAnsi="Calibri" w:cs="Calibri"/>
          <w:b/>
          <w:sz w:val="24"/>
        </w:rPr>
        <w:t>Ocorrências</w:t>
      </w:r>
      <w:r>
        <w:rPr>
          <w:rFonts w:ascii="Calibri" w:eastAsia="Calibri" w:hAnsi="Calibri" w:cs="Calibri"/>
          <w:sz w:val="24"/>
        </w:rPr>
        <w:t>, conforme a categoria que está sendo analisada e os itens e ocorrências ativas relacionadas a categoria e as ocorrências relacionas ao classificador apresentado.</w:t>
      </w:r>
    </w:p>
    <w:p w14:paraId="036D163D" w14:textId="77777777" w:rsidR="00522113" w:rsidRDefault="00B51388">
      <w:pPr>
        <w:numPr>
          <w:ilvl w:val="1"/>
          <w:numId w:val="61"/>
        </w:numPr>
        <w:spacing w:before="15" w:line="357" w:lineRule="auto"/>
        <w:ind w:right="75"/>
      </w:pPr>
      <w:r>
        <w:rPr>
          <w:rFonts w:ascii="Calibri" w:eastAsia="Calibri" w:hAnsi="Calibri" w:cs="Calibri"/>
          <w:sz w:val="24"/>
        </w:rPr>
        <w:t xml:space="preserve">Nos campos </w:t>
      </w:r>
      <w:r>
        <w:rPr>
          <w:rFonts w:ascii="Calibri" w:eastAsia="Calibri" w:hAnsi="Calibri" w:cs="Calibri"/>
          <w:b/>
          <w:sz w:val="24"/>
        </w:rPr>
        <w:t>Item</w:t>
      </w:r>
      <w:r>
        <w:rPr>
          <w:rFonts w:ascii="Calibri" w:eastAsia="Calibri" w:hAnsi="Calibri" w:cs="Calibri"/>
          <w:sz w:val="24"/>
        </w:rPr>
        <w:t xml:space="preserve"> e </w:t>
      </w:r>
      <w:r>
        <w:rPr>
          <w:rFonts w:ascii="Calibri" w:eastAsia="Calibri" w:hAnsi="Calibri" w:cs="Calibri"/>
          <w:b/>
          <w:sz w:val="24"/>
        </w:rPr>
        <w:t>Ocorrências</w:t>
      </w:r>
      <w:r>
        <w:rPr>
          <w:rFonts w:ascii="Calibri" w:eastAsia="Calibri" w:hAnsi="Calibri" w:cs="Calibri"/>
          <w:sz w:val="24"/>
        </w:rPr>
        <w:t>, o sistema</w:t>
      </w:r>
      <w:r>
        <w:rPr>
          <w:rFonts w:ascii="Calibri" w:eastAsia="Calibri" w:hAnsi="Calibri" w:cs="Calibri"/>
          <w:sz w:val="24"/>
        </w:rPr>
        <w:t xml:space="preserve"> deverá apresentar o campo </w:t>
      </w:r>
      <w:r>
        <w:rPr>
          <w:rFonts w:ascii="Calibri" w:eastAsia="Calibri" w:hAnsi="Calibri" w:cs="Calibri"/>
          <w:b/>
          <w:sz w:val="24"/>
        </w:rPr>
        <w:t>Nome</w:t>
      </w:r>
      <w:r>
        <w:rPr>
          <w:rFonts w:ascii="Calibri" w:eastAsia="Calibri" w:hAnsi="Calibri" w:cs="Calibri"/>
          <w:sz w:val="24"/>
        </w:rPr>
        <w:t xml:space="preserve"> como </w:t>
      </w:r>
      <w:r>
        <w:rPr>
          <w:rFonts w:ascii="Calibri" w:eastAsia="Calibri" w:hAnsi="Calibri" w:cs="Calibri"/>
          <w:b/>
          <w:sz w:val="24"/>
        </w:rPr>
        <w:t>exibição</w:t>
      </w:r>
      <w:r>
        <w:rPr>
          <w:rFonts w:ascii="Calibri" w:eastAsia="Calibri" w:hAnsi="Calibri" w:cs="Calibri"/>
          <w:sz w:val="24"/>
        </w:rPr>
        <w:t>, presente no seu cadastro.</w:t>
      </w:r>
    </w:p>
    <w:p w14:paraId="0AFAD916" w14:textId="77777777" w:rsidR="00522113" w:rsidRDefault="00B51388">
      <w:pPr>
        <w:numPr>
          <w:ilvl w:val="1"/>
          <w:numId w:val="61"/>
        </w:numPr>
        <w:spacing w:before="15" w:line="357" w:lineRule="auto"/>
        <w:ind w:right="75"/>
      </w:pPr>
      <w:r>
        <w:rPr>
          <w:rFonts w:ascii="Calibri" w:eastAsia="Calibri" w:hAnsi="Calibri" w:cs="Calibri"/>
          <w:sz w:val="24"/>
        </w:rPr>
        <w:t xml:space="preserve">O usuário poderá cadastrar quantos </w:t>
      </w:r>
      <w:r>
        <w:rPr>
          <w:rFonts w:ascii="Calibri" w:eastAsia="Calibri" w:hAnsi="Calibri" w:cs="Calibri"/>
          <w:b/>
          <w:sz w:val="24"/>
        </w:rPr>
        <w:t>Item</w:t>
      </w:r>
      <w:r>
        <w:rPr>
          <w:rFonts w:ascii="Calibri" w:eastAsia="Calibri" w:hAnsi="Calibri" w:cs="Calibri"/>
          <w:sz w:val="24"/>
        </w:rPr>
        <w:t xml:space="preserve"> e </w:t>
      </w:r>
      <w:r>
        <w:rPr>
          <w:rFonts w:ascii="Calibri" w:eastAsia="Calibri" w:hAnsi="Calibri" w:cs="Calibri"/>
          <w:b/>
          <w:sz w:val="24"/>
        </w:rPr>
        <w:t>Ocorrências</w:t>
      </w:r>
      <w:r>
        <w:rPr>
          <w:rFonts w:ascii="Calibri" w:eastAsia="Calibri" w:hAnsi="Calibri" w:cs="Calibri"/>
          <w:sz w:val="24"/>
        </w:rPr>
        <w:t xml:space="preserve"> forem necessário, independentemente do bloco de análise que os Item e </w:t>
      </w:r>
      <w:r>
        <w:rPr>
          <w:rFonts w:ascii="Calibri" w:eastAsia="Calibri" w:hAnsi="Calibri" w:cs="Calibri"/>
          <w:b/>
          <w:sz w:val="24"/>
        </w:rPr>
        <w:t>Ocorrências</w:t>
      </w:r>
      <w:r>
        <w:rPr>
          <w:rFonts w:ascii="Calibri" w:eastAsia="Calibri" w:hAnsi="Calibri" w:cs="Calibri"/>
          <w:sz w:val="24"/>
        </w:rPr>
        <w:t xml:space="preserve"> se refiram.</w:t>
      </w:r>
    </w:p>
    <w:p w14:paraId="5466D9F0" w14:textId="77777777" w:rsidR="00522113" w:rsidRDefault="00B51388">
      <w:pPr>
        <w:numPr>
          <w:ilvl w:val="1"/>
          <w:numId w:val="61"/>
        </w:numPr>
        <w:spacing w:before="15" w:line="357" w:lineRule="auto"/>
        <w:ind w:right="75"/>
      </w:pPr>
      <w:r>
        <w:rPr>
          <w:rFonts w:ascii="Calibri" w:eastAsia="Calibri" w:hAnsi="Calibri" w:cs="Calibri"/>
          <w:sz w:val="24"/>
        </w:rPr>
        <w:t xml:space="preserve">Caso o usuário cadastre uma </w:t>
      </w:r>
      <w:r>
        <w:rPr>
          <w:rFonts w:ascii="Calibri" w:eastAsia="Calibri" w:hAnsi="Calibri" w:cs="Calibri"/>
          <w:b/>
          <w:sz w:val="24"/>
        </w:rPr>
        <w:t>Ocorrência</w:t>
      </w:r>
      <w:r>
        <w:rPr>
          <w:rFonts w:ascii="Calibri" w:eastAsia="Calibri" w:hAnsi="Calibri" w:cs="Calibri"/>
          <w:sz w:val="24"/>
        </w:rPr>
        <w:t xml:space="preserve"> referente a um Item já inserida anteriormente, ocasionando numa duplicidade de registro, o sistema deve emitir uma mensagem informando que aquele registro já foi cadastrado previamente e impedir o seu salvamento.</w:t>
      </w:r>
    </w:p>
    <w:p w14:paraId="08C3A7D4" w14:textId="77777777" w:rsidR="00522113" w:rsidRDefault="00B51388">
      <w:pPr>
        <w:numPr>
          <w:ilvl w:val="2"/>
          <w:numId w:val="61"/>
        </w:numPr>
        <w:spacing w:before="15" w:line="357" w:lineRule="auto"/>
        <w:ind w:right="75"/>
      </w:pPr>
      <w:r>
        <w:rPr>
          <w:rFonts w:ascii="Calibri" w:eastAsia="Calibri" w:hAnsi="Calibri" w:cs="Calibri"/>
          <w:sz w:val="24"/>
        </w:rPr>
        <w:t>A me</w:t>
      </w:r>
      <w:r>
        <w:rPr>
          <w:rFonts w:ascii="Calibri" w:eastAsia="Calibri" w:hAnsi="Calibri" w:cs="Calibri"/>
          <w:sz w:val="24"/>
        </w:rPr>
        <w:t>nsagem a ser exibida em caso de registro em dupicidade deve ter o seguinte teor:</w:t>
      </w:r>
      <w:r>
        <w:rPr>
          <w:rFonts w:ascii="Calibri" w:eastAsia="Calibri" w:hAnsi="Calibri" w:cs="Calibri"/>
          <w:b/>
          <w:sz w:val="24"/>
        </w:rPr>
        <w:t xml:space="preserve"> A Ocorrência "nome da ocorrência" referente ao +Item "nome do item" não pode ser cadastrada pois ela já foi inserida previamente".</w:t>
      </w:r>
    </w:p>
    <w:p w14:paraId="550A291C" w14:textId="77777777" w:rsidR="00522113" w:rsidRDefault="00B51388">
      <w:pPr>
        <w:numPr>
          <w:ilvl w:val="1"/>
          <w:numId w:val="61"/>
        </w:numPr>
        <w:spacing w:before="15" w:line="357" w:lineRule="auto"/>
        <w:ind w:right="75"/>
      </w:pPr>
      <w:r>
        <w:rPr>
          <w:rFonts w:ascii="Calibri" w:eastAsia="Calibri" w:hAnsi="Calibri" w:cs="Calibri"/>
          <w:sz w:val="24"/>
        </w:rPr>
        <w:t xml:space="preserve">O campo </w:t>
      </w:r>
      <w:r>
        <w:rPr>
          <w:rFonts w:ascii="Calibri" w:eastAsia="Calibri" w:hAnsi="Calibri" w:cs="Calibri"/>
          <w:b/>
          <w:sz w:val="24"/>
        </w:rPr>
        <w:t>Estado de Conservação</w:t>
      </w:r>
      <w:r>
        <w:rPr>
          <w:rFonts w:ascii="Calibri" w:eastAsia="Calibri" w:hAnsi="Calibri" w:cs="Calibri"/>
          <w:sz w:val="24"/>
        </w:rPr>
        <w:t xml:space="preserve"> deve ser lista</w:t>
      </w:r>
      <w:r>
        <w:rPr>
          <w:rFonts w:ascii="Calibri" w:eastAsia="Calibri" w:hAnsi="Calibri" w:cs="Calibri"/>
          <w:sz w:val="24"/>
        </w:rPr>
        <w:t xml:space="preserve">da as opções: </w:t>
      </w:r>
      <w:r>
        <w:rPr>
          <w:rFonts w:ascii="Calibri" w:eastAsia="Calibri" w:hAnsi="Calibri" w:cs="Calibri"/>
          <w:b/>
          <w:sz w:val="24"/>
        </w:rPr>
        <w:t>Bom, Regular, Ruim e Péssimo</w:t>
      </w:r>
      <w:r>
        <w:rPr>
          <w:rFonts w:ascii="Calibri" w:eastAsia="Calibri" w:hAnsi="Calibri" w:cs="Calibri"/>
          <w:sz w:val="24"/>
        </w:rPr>
        <w:t>.</w:t>
      </w:r>
    </w:p>
    <w:p w14:paraId="01D800C0" w14:textId="77777777" w:rsidR="00522113" w:rsidRDefault="00B51388">
      <w:pPr>
        <w:numPr>
          <w:ilvl w:val="1"/>
          <w:numId w:val="61"/>
        </w:numPr>
      </w:pPr>
      <w:r>
        <w:rPr>
          <w:rFonts w:ascii="Calibri" w:eastAsia="Calibri" w:hAnsi="Calibri" w:cs="Calibri"/>
          <w:sz w:val="24"/>
        </w:rPr>
        <w:t xml:space="preserve">O campo </w:t>
      </w:r>
      <w:r>
        <w:rPr>
          <w:rFonts w:ascii="Calibri" w:eastAsia="Calibri" w:hAnsi="Calibri" w:cs="Calibri"/>
          <w:b/>
          <w:sz w:val="24"/>
        </w:rPr>
        <w:t xml:space="preserve">Descrição </w:t>
      </w:r>
      <w:r>
        <w:rPr>
          <w:rFonts w:ascii="Calibri" w:eastAsia="Calibri" w:hAnsi="Calibri" w:cs="Calibri"/>
          <w:sz w:val="24"/>
        </w:rPr>
        <w:t>não é de preenchimento obrigatório.</w:t>
      </w:r>
    </w:p>
    <w:p w14:paraId="56A1769A" w14:textId="77777777" w:rsidR="00522113" w:rsidRDefault="00522113">
      <w:pPr>
        <w:spacing w:before="15" w:line="357" w:lineRule="auto"/>
        <w:ind w:left="105" w:right="75"/>
      </w:pPr>
    </w:p>
    <w:p w14:paraId="0B4FDC4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20">
        <w:r>
          <w:rPr>
            <w:rFonts w:ascii="Tahoma" w:eastAsia="Tahoma" w:hAnsi="Tahoma" w:cs="Tahoma"/>
            <w:i/>
            <w:color w:val="6666FF"/>
          </w:rPr>
          <w:t>Easy EPub and documentation editor</w:t>
        </w:r>
      </w:hyperlink>
    </w:p>
    <w:p w14:paraId="11C22A3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3" w:name="_topic_VerificacaodoEstadodeRisco"/>
      <w:bookmarkEnd w:id="183"/>
      <w:r>
        <w:rPr>
          <w:rFonts w:ascii="Tahoma" w:eastAsia="Tahoma" w:hAnsi="Tahoma" w:cs="Tahoma"/>
          <w:i/>
          <w:color w:val="243F60"/>
          <w:sz w:val="22"/>
        </w:rPr>
        <w:t>Verificação do Estado de Risco</w:t>
      </w:r>
    </w:p>
    <w:p w14:paraId="60DB6AEE" w14:textId="77777777" w:rsidR="00522113" w:rsidRDefault="00B51388">
      <w:pPr>
        <w:spacing w:line="333" w:lineRule="auto"/>
        <w:ind w:left="105" w:right="45"/>
        <w:jc w:val="both"/>
      </w:pPr>
      <w:r>
        <w:rPr>
          <w:rFonts w:ascii="Calibri" w:eastAsia="Calibri" w:hAnsi="Calibri" w:cs="Calibri"/>
          <w:sz w:val="24"/>
        </w:rPr>
        <w:t>Quando</w:t>
      </w:r>
      <w:r>
        <w:rPr>
          <w:rFonts w:ascii="Calibri" w:eastAsia="Calibri" w:hAnsi="Calibri" w:cs="Calibri"/>
          <w:spacing w:val="-15"/>
          <w:sz w:val="24"/>
        </w:rPr>
        <w:t xml:space="preserve"> </w:t>
      </w:r>
      <w:r>
        <w:rPr>
          <w:rFonts w:ascii="Calibri" w:eastAsia="Calibri" w:hAnsi="Calibri" w:cs="Calibri"/>
          <w:sz w:val="24"/>
        </w:rPr>
        <w:t>o</w:t>
      </w:r>
      <w:r>
        <w:rPr>
          <w:rFonts w:ascii="Calibri" w:eastAsia="Calibri" w:hAnsi="Calibri" w:cs="Calibri"/>
          <w:spacing w:val="-15"/>
          <w:sz w:val="24"/>
        </w:rPr>
        <w:t xml:space="preserve"> </w:t>
      </w:r>
      <w:r>
        <w:rPr>
          <w:rFonts w:ascii="Calibri" w:eastAsia="Calibri" w:hAnsi="Calibri" w:cs="Calibri"/>
          <w:sz w:val="24"/>
        </w:rPr>
        <w:t>resultado</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análise</w:t>
      </w:r>
      <w:r>
        <w:rPr>
          <w:rFonts w:ascii="Calibri" w:eastAsia="Calibri" w:hAnsi="Calibri" w:cs="Calibri"/>
          <w:spacing w:val="-15"/>
          <w:sz w:val="24"/>
        </w:rPr>
        <w:t xml:space="preserve"> </w:t>
      </w:r>
      <w:r>
        <w:rPr>
          <w:rFonts w:ascii="Calibri" w:eastAsia="Calibri" w:hAnsi="Calibri" w:cs="Calibri"/>
          <w:sz w:val="24"/>
        </w:rPr>
        <w:t>for</w:t>
      </w:r>
      <w:r>
        <w:rPr>
          <w:rFonts w:ascii="Calibri" w:eastAsia="Calibri" w:hAnsi="Calibri" w:cs="Calibri"/>
          <w:spacing w:val="-15"/>
          <w:sz w:val="24"/>
        </w:rPr>
        <w:t xml:space="preserve"> </w:t>
      </w:r>
      <w:r>
        <w:rPr>
          <w:rFonts w:ascii="Calibri" w:eastAsia="Calibri" w:hAnsi="Calibri" w:cs="Calibri"/>
          <w:sz w:val="24"/>
        </w:rPr>
        <w:t>igual</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b/>
          <w:sz w:val="24"/>
        </w:rPr>
        <w:t>Verificação</w:t>
      </w:r>
      <w:r>
        <w:rPr>
          <w:rFonts w:ascii="Calibri" w:eastAsia="Calibri" w:hAnsi="Calibri" w:cs="Calibri"/>
          <w:sz w:val="24"/>
        </w:rPr>
        <w:t>,</w:t>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15"/>
          <w:sz w:val="24"/>
        </w:rPr>
        <w:t xml:space="preserve"> </w:t>
      </w:r>
      <w:r>
        <w:rPr>
          <w:rFonts w:ascii="Calibri" w:eastAsia="Calibri" w:hAnsi="Calibri" w:cs="Calibri"/>
          <w:sz w:val="24"/>
        </w:rPr>
        <w:t>necessário</w:t>
      </w:r>
      <w:r>
        <w:rPr>
          <w:rFonts w:ascii="Calibri" w:eastAsia="Calibri" w:hAnsi="Calibri" w:cs="Calibri"/>
          <w:spacing w:val="-15"/>
          <w:sz w:val="24"/>
        </w:rPr>
        <w:t xml:space="preserve"> </w:t>
      </w:r>
      <w:r>
        <w:rPr>
          <w:rFonts w:ascii="Calibri" w:eastAsia="Calibri" w:hAnsi="Calibri" w:cs="Calibri"/>
          <w:sz w:val="24"/>
        </w:rPr>
        <w:t>preencher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análise da verificação. </w:t>
      </w:r>
      <w:r>
        <w:rPr>
          <w:rFonts w:ascii="Calibri" w:eastAsia="Calibri" w:hAnsi="Calibri" w:cs="Calibri"/>
          <w:spacing w:val="15"/>
          <w:sz w:val="24"/>
        </w:rPr>
        <w:t xml:space="preserve"> </w:t>
      </w:r>
      <w:r>
        <w:rPr>
          <w:rFonts w:ascii="Calibri" w:eastAsia="Calibri" w:hAnsi="Calibri" w:cs="Calibri"/>
          <w:sz w:val="24"/>
        </w:rPr>
        <w:t xml:space="preserve">Para </w:t>
      </w:r>
      <w:r>
        <w:rPr>
          <w:rFonts w:ascii="Calibri" w:eastAsia="Calibri" w:hAnsi="Calibri" w:cs="Calibri"/>
          <w:spacing w:val="15"/>
          <w:sz w:val="24"/>
        </w:rPr>
        <w:t xml:space="preserve"> </w:t>
      </w:r>
      <w:r>
        <w:rPr>
          <w:rFonts w:ascii="Calibri" w:eastAsia="Calibri" w:hAnsi="Calibri" w:cs="Calibri"/>
          <w:sz w:val="24"/>
        </w:rPr>
        <w:t xml:space="preserve">preencher </w:t>
      </w:r>
      <w:r>
        <w:rPr>
          <w:rFonts w:ascii="Calibri" w:eastAsia="Calibri" w:hAnsi="Calibri" w:cs="Calibri"/>
          <w:spacing w:val="15"/>
          <w:sz w:val="24"/>
        </w:rPr>
        <w:t xml:space="preserve"> </w:t>
      </w:r>
      <w:r>
        <w:rPr>
          <w:rFonts w:ascii="Calibri" w:eastAsia="Calibri" w:hAnsi="Calibri" w:cs="Calibri"/>
          <w:sz w:val="24"/>
        </w:rPr>
        <w:t xml:space="preserve">selecionar </w:t>
      </w:r>
      <w:r>
        <w:rPr>
          <w:rFonts w:ascii="Calibri" w:eastAsia="Calibri" w:hAnsi="Calibri" w:cs="Calibri"/>
          <w:spacing w:val="15"/>
          <w:sz w:val="24"/>
        </w:rPr>
        <w:t xml:space="preserve"> </w:t>
      </w:r>
      <w:r>
        <w:rPr>
          <w:rFonts w:ascii="Calibri" w:eastAsia="Calibri" w:hAnsi="Calibri" w:cs="Calibri"/>
          <w:sz w:val="24"/>
        </w:rPr>
        <w:t xml:space="preserve">a </w:t>
      </w:r>
      <w:r>
        <w:rPr>
          <w:rFonts w:ascii="Calibri" w:eastAsia="Calibri" w:hAnsi="Calibri" w:cs="Calibri"/>
          <w:spacing w:val="15"/>
          <w:sz w:val="24"/>
        </w:rPr>
        <w:t xml:space="preserve"> </w:t>
      </w:r>
      <w:r>
        <w:rPr>
          <w:rFonts w:ascii="Calibri" w:eastAsia="Calibri" w:hAnsi="Calibri" w:cs="Calibri"/>
          <w:sz w:val="24"/>
        </w:rPr>
        <w:t>opção</w:t>
      </w:r>
      <w:r>
        <w:rPr>
          <w:rFonts w:ascii="Calibri" w:eastAsia="Calibri" w:hAnsi="Calibri" w:cs="Calibri"/>
          <w:spacing w:val="60"/>
          <w:sz w:val="24"/>
        </w:rPr>
        <w:t xml:space="preserve"> </w:t>
      </w:r>
      <w:r>
        <w:rPr>
          <w:noProof/>
        </w:rPr>
        <w:drawing>
          <wp:inline distT="0" distB="0" distL="0" distR="0" wp14:anchorId="47648D11" wp14:editId="7784AB3A">
            <wp:extent cx="628650" cy="304800"/>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png"/>
                    <pic:cNvPicPr/>
                  </pic:nvPicPr>
                  <pic:blipFill>
                    <a:blip r:embed="rId367" cstate="print"/>
                    <a:stretch>
                      <a:fillRect/>
                    </a:stretch>
                  </pic:blipFill>
                  <pic:spPr>
                    <a:xfrm>
                      <a:off x="0" y="0"/>
                      <a:ext cx="628650" cy="304800"/>
                    </a:xfrm>
                    <a:prstGeom prst="rect">
                      <a:avLst/>
                    </a:prstGeom>
                  </pic:spPr>
                </pic:pic>
              </a:graphicData>
            </a:graphic>
          </wp:inline>
        </w:drawing>
      </w:r>
      <w:r>
        <w:rPr>
          <w:rFonts w:ascii="Calibri" w:eastAsia="Calibri" w:hAnsi="Calibri" w:cs="Calibri"/>
          <w:sz w:val="24"/>
        </w:rPr>
        <w:t>. Conforme o objeto avaliado, será apresentada as informações para preenchimento da análise</w:t>
      </w:r>
      <w:r>
        <w:rPr>
          <w:sz w:val="24"/>
        </w:rPr>
        <w:t>.</w:t>
      </w:r>
    </w:p>
    <w:p w14:paraId="5CA22791" w14:textId="77777777" w:rsidR="00522113" w:rsidRDefault="00522113">
      <w:pPr>
        <w:spacing w:line="333" w:lineRule="auto"/>
        <w:ind w:left="105" w:right="45"/>
        <w:jc w:val="both"/>
      </w:pPr>
    </w:p>
    <w:p w14:paraId="53D4D039" w14:textId="77777777" w:rsidR="00522113" w:rsidRDefault="00B51388">
      <w:pPr>
        <w:spacing w:line="333" w:lineRule="auto"/>
        <w:ind w:left="105" w:right="45"/>
        <w:jc w:val="both"/>
      </w:pPr>
      <w:r>
        <w:rPr>
          <w:noProof/>
        </w:rPr>
        <w:drawing>
          <wp:inline distT="0" distB="0" distL="0" distR="0" wp14:anchorId="37A9B90C" wp14:editId="052CC745">
            <wp:extent cx="5924550" cy="5829300"/>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png"/>
                    <pic:cNvPicPr/>
                  </pic:nvPicPr>
                  <pic:blipFill>
                    <a:blip r:embed="rId421" cstate="print"/>
                    <a:stretch>
                      <a:fillRect/>
                    </a:stretch>
                  </pic:blipFill>
                  <pic:spPr>
                    <a:xfrm>
                      <a:off x="0" y="0"/>
                      <a:ext cx="5924550" cy="5829300"/>
                    </a:xfrm>
                    <a:prstGeom prst="rect">
                      <a:avLst/>
                    </a:prstGeom>
                  </pic:spPr>
                </pic:pic>
              </a:graphicData>
            </a:graphic>
          </wp:inline>
        </w:drawing>
      </w:r>
    </w:p>
    <w:p w14:paraId="2644FFCA" w14:textId="77777777" w:rsidR="00522113" w:rsidRDefault="00522113">
      <w:pPr>
        <w:spacing w:line="333" w:lineRule="auto"/>
        <w:ind w:left="105" w:right="45"/>
        <w:jc w:val="both"/>
      </w:pPr>
    </w:p>
    <w:p w14:paraId="40159D22" w14:textId="77777777" w:rsidR="00522113" w:rsidRDefault="00522113">
      <w:pPr>
        <w:spacing w:before="15" w:line="360" w:lineRule="auto"/>
        <w:ind w:left="105" w:right="75"/>
      </w:pPr>
    </w:p>
    <w:p w14:paraId="1839F666" w14:textId="77777777" w:rsidR="00522113" w:rsidRDefault="00B51388">
      <w:pPr>
        <w:spacing w:before="15" w:line="357" w:lineRule="auto"/>
        <w:ind w:left="105" w:right="75"/>
      </w:pPr>
      <w:r>
        <w:rPr>
          <w:rFonts w:ascii="Calibri" w:eastAsia="Calibri" w:hAnsi="Calibri" w:cs="Calibri"/>
          <w:b/>
          <w:sz w:val="24"/>
        </w:rPr>
        <w:t>Importante:</w:t>
      </w:r>
      <w:r>
        <w:rPr>
          <w:rFonts w:ascii="Calibri" w:eastAsia="Calibri" w:hAnsi="Calibri" w:cs="Calibri"/>
          <w:b/>
          <w:spacing w:val="60"/>
          <w:sz w:val="24"/>
        </w:rPr>
        <w:t xml:space="preserve"> </w:t>
      </w:r>
    </w:p>
    <w:p w14:paraId="02AE60C1" w14:textId="77777777" w:rsidR="00522113" w:rsidRDefault="00B51388">
      <w:pPr>
        <w:numPr>
          <w:ilvl w:val="1"/>
          <w:numId w:val="76"/>
        </w:numPr>
        <w:spacing w:before="15" w:line="357" w:lineRule="auto"/>
        <w:ind w:right="75"/>
      </w:pPr>
      <w:r>
        <w:rPr>
          <w:rFonts w:ascii="Calibri" w:eastAsia="Calibri" w:hAnsi="Calibri" w:cs="Calibri"/>
          <w:sz w:val="24"/>
        </w:rPr>
        <w:t xml:space="preserve">Ao acionar a opção </w:t>
      </w:r>
      <w:r>
        <w:rPr>
          <w:rFonts w:ascii="Calibri" w:eastAsia="Calibri" w:hAnsi="Calibri" w:cs="Calibri"/>
          <w:b/>
          <w:sz w:val="24"/>
        </w:rPr>
        <w:t>Verificação</w:t>
      </w:r>
      <w:r>
        <w:rPr>
          <w:rFonts w:ascii="Calibri" w:eastAsia="Calibri" w:hAnsi="Calibri" w:cs="Calibri"/>
          <w:sz w:val="24"/>
        </w:rPr>
        <w:t>, o sistema deverá habilitar o botão Análise da respectiva categoria.</w:t>
      </w:r>
    </w:p>
    <w:p w14:paraId="76C27A57" w14:textId="77777777" w:rsidR="00522113" w:rsidRDefault="00B51388">
      <w:pPr>
        <w:numPr>
          <w:ilvl w:val="1"/>
          <w:numId w:val="76"/>
        </w:numPr>
        <w:spacing w:before="15" w:line="357" w:lineRule="auto"/>
        <w:ind w:right="75"/>
      </w:pPr>
      <w:r>
        <w:rPr>
          <w:rFonts w:ascii="Calibri" w:eastAsia="Calibri" w:hAnsi="Calibri" w:cs="Calibri"/>
          <w:sz w:val="24"/>
        </w:rPr>
        <w:t>O sistema de</w:t>
      </w:r>
      <w:r>
        <w:rPr>
          <w:rFonts w:ascii="Calibri" w:eastAsia="Calibri" w:hAnsi="Calibri" w:cs="Calibri"/>
          <w:sz w:val="24"/>
        </w:rPr>
        <w:t>verá listar todas as categorias de risco ativas.</w:t>
      </w:r>
    </w:p>
    <w:p w14:paraId="1DDC5E96" w14:textId="77777777" w:rsidR="00522113" w:rsidRDefault="00B51388">
      <w:pPr>
        <w:numPr>
          <w:ilvl w:val="1"/>
          <w:numId w:val="76"/>
        </w:numPr>
        <w:spacing w:before="15" w:line="357" w:lineRule="auto"/>
        <w:ind w:right="75"/>
      </w:pPr>
      <w:r>
        <w:rPr>
          <w:rFonts w:ascii="Calibri" w:eastAsia="Calibri" w:hAnsi="Calibri" w:cs="Calibri"/>
          <w:sz w:val="24"/>
        </w:rPr>
        <w:t>Para as opções Não se Aplica e Não Verificado, o sistema deverá tratar como cálculo de risco igual a 0 (zero) para as respectivas categorias.</w:t>
      </w:r>
    </w:p>
    <w:p w14:paraId="2A25582A" w14:textId="77777777" w:rsidR="00522113" w:rsidRDefault="00B51388">
      <w:pPr>
        <w:numPr>
          <w:ilvl w:val="1"/>
          <w:numId w:val="76"/>
        </w:numPr>
        <w:spacing w:before="15" w:line="357" w:lineRule="auto"/>
        <w:ind w:right="75"/>
      </w:pPr>
      <w:r>
        <w:rPr>
          <w:rFonts w:ascii="Calibri" w:eastAsia="Calibri" w:hAnsi="Calibri" w:cs="Calibri"/>
          <w:sz w:val="24"/>
        </w:rPr>
        <w:t xml:space="preserve">Para a realização do cálculo do Risco Geral do Bem, o </w:t>
      </w:r>
      <w:r>
        <w:rPr>
          <w:rFonts w:ascii="Calibri" w:eastAsia="Calibri" w:hAnsi="Calibri" w:cs="Calibri"/>
          <w:sz w:val="24"/>
        </w:rPr>
        <w:t>sistema deverá seguir as seguintes ações:</w:t>
      </w:r>
    </w:p>
    <w:p w14:paraId="75B41B85" w14:textId="77777777" w:rsidR="00522113" w:rsidRDefault="00B51388">
      <w:pPr>
        <w:numPr>
          <w:ilvl w:val="2"/>
          <w:numId w:val="76"/>
        </w:numPr>
        <w:spacing w:before="15" w:line="357" w:lineRule="auto"/>
        <w:ind w:right="75"/>
      </w:pPr>
      <w:r>
        <w:rPr>
          <w:rFonts w:ascii="Calibri" w:eastAsia="Calibri" w:hAnsi="Calibri" w:cs="Calibri"/>
          <w:sz w:val="24"/>
        </w:rPr>
        <w:t>Realizar a multiplicação da Probabilidade, Impacto e Peso de cada resposta dada em todas as categorias preenchidas.</w:t>
      </w:r>
    </w:p>
    <w:p w14:paraId="1990BC79" w14:textId="77777777" w:rsidR="00522113" w:rsidRDefault="00B51388">
      <w:pPr>
        <w:numPr>
          <w:ilvl w:val="2"/>
          <w:numId w:val="76"/>
        </w:numPr>
        <w:spacing w:before="15" w:line="357" w:lineRule="auto"/>
        <w:ind w:right="75"/>
      </w:pPr>
      <w:r>
        <w:rPr>
          <w:rFonts w:ascii="Calibri" w:eastAsia="Calibri" w:hAnsi="Calibri" w:cs="Calibri"/>
          <w:sz w:val="24"/>
        </w:rPr>
        <w:t>Realizar o somatório do resultado da multiplicação.</w:t>
      </w:r>
    </w:p>
    <w:p w14:paraId="609B2ADF" w14:textId="77777777" w:rsidR="00522113" w:rsidRDefault="00B51388">
      <w:pPr>
        <w:numPr>
          <w:ilvl w:val="2"/>
          <w:numId w:val="76"/>
        </w:numPr>
        <w:spacing w:before="15" w:line="357" w:lineRule="auto"/>
        <w:ind w:right="75"/>
      </w:pPr>
      <w:r>
        <w:rPr>
          <w:rFonts w:ascii="Calibri" w:eastAsia="Calibri" w:hAnsi="Calibri" w:cs="Calibri"/>
          <w:sz w:val="24"/>
        </w:rPr>
        <w:t>Com o valor do somatório, o sistema deverá bus</w:t>
      </w:r>
      <w:r>
        <w:rPr>
          <w:rFonts w:ascii="Calibri" w:eastAsia="Calibri" w:hAnsi="Calibri" w:cs="Calibri"/>
          <w:sz w:val="24"/>
        </w:rPr>
        <w:t>car o respectivo valor em alguma faixa cadastrada como Grau de Risco e então apresentar o título Risco Geral, a respectiva mensagem e cor.</w:t>
      </w:r>
    </w:p>
    <w:p w14:paraId="3BC8A0B4" w14:textId="77777777" w:rsidR="00522113" w:rsidRDefault="00B51388">
      <w:pPr>
        <w:numPr>
          <w:ilvl w:val="1"/>
          <w:numId w:val="76"/>
        </w:numPr>
        <w:spacing w:before="15" w:line="357" w:lineRule="auto"/>
        <w:ind w:right="75"/>
      </w:pPr>
      <w:r>
        <w:rPr>
          <w:rFonts w:ascii="Calibri" w:eastAsia="Calibri" w:hAnsi="Calibri" w:cs="Calibri"/>
          <w:sz w:val="24"/>
        </w:rPr>
        <w:t>Para a realização do cálculo por Categoria de Risco do Bem, o sistema deverá seguir as seguintes ações:</w:t>
      </w:r>
    </w:p>
    <w:p w14:paraId="1AC9DE41" w14:textId="77777777" w:rsidR="00522113" w:rsidRDefault="00B51388">
      <w:pPr>
        <w:numPr>
          <w:ilvl w:val="2"/>
          <w:numId w:val="76"/>
        </w:numPr>
        <w:spacing w:before="15" w:line="357" w:lineRule="auto"/>
        <w:ind w:right="75"/>
      </w:pPr>
      <w:r>
        <w:rPr>
          <w:rFonts w:ascii="Calibri" w:eastAsia="Calibri" w:hAnsi="Calibri" w:cs="Calibri"/>
          <w:sz w:val="24"/>
        </w:rPr>
        <w:t>Realizar a mu</w:t>
      </w:r>
      <w:r>
        <w:rPr>
          <w:rFonts w:ascii="Calibri" w:eastAsia="Calibri" w:hAnsi="Calibri" w:cs="Calibri"/>
          <w:sz w:val="24"/>
        </w:rPr>
        <w:t>ltiplicação da Probabilidade, Impacto e Peso de cada resposta dada em todas as categorias preenchidas.</w:t>
      </w:r>
    </w:p>
    <w:p w14:paraId="4D601451" w14:textId="77777777" w:rsidR="00522113" w:rsidRDefault="00B51388">
      <w:pPr>
        <w:numPr>
          <w:ilvl w:val="2"/>
          <w:numId w:val="76"/>
        </w:numPr>
        <w:spacing w:before="15" w:line="357" w:lineRule="auto"/>
        <w:ind w:right="75"/>
      </w:pPr>
      <w:r>
        <w:rPr>
          <w:rFonts w:ascii="Calibri" w:eastAsia="Calibri" w:hAnsi="Calibri" w:cs="Calibri"/>
          <w:sz w:val="24"/>
        </w:rPr>
        <w:t>Realizar o somatório do resultado da multiplicação por Categoria de Risco.</w:t>
      </w:r>
    </w:p>
    <w:p w14:paraId="79F843CF" w14:textId="77777777" w:rsidR="00522113" w:rsidRDefault="00B51388">
      <w:pPr>
        <w:numPr>
          <w:ilvl w:val="2"/>
          <w:numId w:val="76"/>
        </w:numPr>
        <w:spacing w:before="15" w:line="357" w:lineRule="auto"/>
        <w:ind w:right="75"/>
      </w:pPr>
      <w:r>
        <w:rPr>
          <w:rFonts w:ascii="Calibri" w:eastAsia="Calibri" w:hAnsi="Calibri" w:cs="Calibri"/>
          <w:sz w:val="24"/>
        </w:rPr>
        <w:t>Com o valor do somatório, o sistema deverá buscar o respectivo valor em alguma</w:t>
      </w:r>
      <w:r>
        <w:rPr>
          <w:rFonts w:ascii="Calibri" w:eastAsia="Calibri" w:hAnsi="Calibri" w:cs="Calibri"/>
          <w:sz w:val="24"/>
        </w:rPr>
        <w:t xml:space="preserve"> faixa cadastrada como Grau de Risco e então apresentar o título da Categoria de Risco, a respectiva mensagem do Grau de Risco e cor da Categoria de Risco.</w:t>
      </w:r>
    </w:p>
    <w:p w14:paraId="444E5AFA" w14:textId="77777777" w:rsidR="00522113" w:rsidRDefault="00B51388">
      <w:pPr>
        <w:numPr>
          <w:ilvl w:val="1"/>
          <w:numId w:val="76"/>
        </w:numPr>
        <w:spacing w:before="15" w:line="357" w:lineRule="auto"/>
        <w:ind w:right="75"/>
      </w:pPr>
      <w:r>
        <w:rPr>
          <w:rFonts w:ascii="Calibri" w:eastAsia="Calibri" w:hAnsi="Calibri" w:cs="Calibri"/>
          <w:sz w:val="24"/>
        </w:rPr>
        <w:t>Gestão de Riscos</w:t>
      </w:r>
    </w:p>
    <w:p w14:paraId="0D050F8D" w14:textId="77777777" w:rsidR="00522113" w:rsidRDefault="00B51388">
      <w:pPr>
        <w:numPr>
          <w:ilvl w:val="2"/>
          <w:numId w:val="76"/>
        </w:numPr>
        <w:spacing w:before="15" w:line="357" w:lineRule="auto"/>
        <w:ind w:right="75"/>
      </w:pPr>
      <w:r>
        <w:rPr>
          <w:rFonts w:ascii="Calibri" w:eastAsia="Calibri" w:hAnsi="Calibri" w:cs="Calibri"/>
          <w:sz w:val="24"/>
        </w:rPr>
        <w:t>Apresenta, conforme as respostas dadas pelo Fiscal e os seus respectivos pesos, men</w:t>
      </w:r>
      <w:r>
        <w:rPr>
          <w:rFonts w:ascii="Calibri" w:eastAsia="Calibri" w:hAnsi="Calibri" w:cs="Calibri"/>
          <w:sz w:val="24"/>
        </w:rPr>
        <w:t>sagem sobre a atual situação de risco geral do Bem fiscalizado.</w:t>
      </w:r>
    </w:p>
    <w:p w14:paraId="163248D3" w14:textId="77777777" w:rsidR="00522113" w:rsidRDefault="00B51388">
      <w:pPr>
        <w:numPr>
          <w:ilvl w:val="2"/>
          <w:numId w:val="76"/>
        </w:numPr>
        <w:spacing w:before="15" w:line="357" w:lineRule="auto"/>
        <w:ind w:right="75"/>
      </w:pPr>
      <w:r>
        <w:rPr>
          <w:rFonts w:ascii="Calibri" w:eastAsia="Calibri" w:hAnsi="Calibri" w:cs="Calibri"/>
          <w:sz w:val="24"/>
        </w:rPr>
        <w:t>Apresenta, conforme as respostas dadas pelo Fiscal e os seus respectivos pesos, mensagem sobre a atual situação de risco por tipo de risco, sendo estes: Risco de Incêndio, Risco de Desabamento</w:t>
      </w:r>
      <w:r>
        <w:rPr>
          <w:rFonts w:ascii="Calibri" w:eastAsia="Calibri" w:hAnsi="Calibri" w:cs="Calibri"/>
          <w:sz w:val="24"/>
        </w:rPr>
        <w:t>, Risco de Roubo/Furto e Risco de Dano.</w:t>
      </w:r>
    </w:p>
    <w:p w14:paraId="22208DC3" w14:textId="77777777" w:rsidR="00522113" w:rsidRDefault="00B51388">
      <w:pPr>
        <w:numPr>
          <w:ilvl w:val="2"/>
          <w:numId w:val="76"/>
        </w:numPr>
        <w:spacing w:before="15" w:line="357" w:lineRule="auto"/>
        <w:ind w:right="75"/>
      </w:pPr>
      <w:r>
        <w:rPr>
          <w:rFonts w:ascii="Calibri" w:eastAsia="Calibri" w:hAnsi="Calibri" w:cs="Calibri"/>
          <w:sz w:val="24"/>
        </w:rPr>
        <w:t>O índice de risco geral deverá ser apresentado com o título Risco Geral e com variação de cor a depender do resultado da análise, sendo esta:</w:t>
      </w:r>
    </w:p>
    <w:p w14:paraId="55EB33C7" w14:textId="77777777" w:rsidR="00522113" w:rsidRDefault="00B51388">
      <w:pPr>
        <w:numPr>
          <w:ilvl w:val="3"/>
          <w:numId w:val="76"/>
        </w:numPr>
        <w:spacing w:before="15" w:line="357" w:lineRule="auto"/>
        <w:ind w:right="75"/>
      </w:pPr>
      <w:r>
        <w:rPr>
          <w:rFonts w:ascii="Calibri" w:eastAsia="Calibri" w:hAnsi="Calibri" w:cs="Calibri"/>
          <w:b/>
          <w:sz w:val="24"/>
        </w:rPr>
        <w:t xml:space="preserve">Sem risco </w:t>
      </w:r>
      <w:r>
        <w:rPr>
          <w:rFonts w:ascii="Calibri" w:eastAsia="Calibri" w:hAnsi="Calibri" w:cs="Calibri"/>
          <w:sz w:val="24"/>
        </w:rPr>
        <w:t>- cor cinza (#808080)</w:t>
      </w:r>
    </w:p>
    <w:p w14:paraId="3B2E2D23" w14:textId="77777777" w:rsidR="00522113" w:rsidRDefault="00B51388">
      <w:pPr>
        <w:numPr>
          <w:ilvl w:val="4"/>
          <w:numId w:val="76"/>
        </w:numPr>
        <w:spacing w:before="15" w:line="357" w:lineRule="auto"/>
        <w:ind w:right="75"/>
      </w:pPr>
      <w:r>
        <w:rPr>
          <w:rFonts w:ascii="Calibri" w:eastAsia="Calibri" w:hAnsi="Calibri" w:cs="Calibri"/>
          <w:sz w:val="24"/>
        </w:rPr>
        <w:t>Mensagem: "Verificação das condições de ri</w:t>
      </w:r>
      <w:r>
        <w:rPr>
          <w:rFonts w:ascii="Calibri" w:eastAsia="Calibri" w:hAnsi="Calibri" w:cs="Calibri"/>
          <w:sz w:val="24"/>
        </w:rPr>
        <w:t>sco: sem risco".</w:t>
      </w:r>
    </w:p>
    <w:p w14:paraId="75867B5E" w14:textId="77777777" w:rsidR="00522113" w:rsidRDefault="00B51388">
      <w:pPr>
        <w:numPr>
          <w:ilvl w:val="3"/>
          <w:numId w:val="76"/>
        </w:numPr>
        <w:spacing w:before="15" w:line="357" w:lineRule="auto"/>
        <w:ind w:right="75"/>
      </w:pPr>
      <w:r>
        <w:rPr>
          <w:rFonts w:ascii="Calibri" w:eastAsia="Calibri" w:hAnsi="Calibri" w:cs="Calibri"/>
          <w:b/>
          <w:sz w:val="24"/>
        </w:rPr>
        <w:t>Risco muito baixo</w:t>
      </w:r>
      <w:r>
        <w:rPr>
          <w:rFonts w:ascii="Calibri" w:eastAsia="Calibri" w:hAnsi="Calibri" w:cs="Calibri"/>
          <w:sz w:val="24"/>
        </w:rPr>
        <w:t xml:space="preserve"> - azul (#00BFFF)</w:t>
      </w:r>
    </w:p>
    <w:p w14:paraId="4337B551" w14:textId="77777777" w:rsidR="00522113" w:rsidRDefault="00B51388">
      <w:pPr>
        <w:numPr>
          <w:ilvl w:val="4"/>
          <w:numId w:val="76"/>
        </w:numPr>
        <w:spacing w:before="15" w:line="357" w:lineRule="auto"/>
        <w:ind w:right="75"/>
      </w:pPr>
      <w:r>
        <w:rPr>
          <w:rFonts w:ascii="Calibri" w:eastAsia="Calibri" w:hAnsi="Calibri" w:cs="Calibri"/>
          <w:sz w:val="24"/>
        </w:rPr>
        <w:t>Mensagem: "Verificação das condições de risco: muito baixo".</w:t>
      </w:r>
    </w:p>
    <w:p w14:paraId="4B33BB1E" w14:textId="77777777" w:rsidR="00522113" w:rsidRDefault="00B51388">
      <w:pPr>
        <w:numPr>
          <w:ilvl w:val="3"/>
          <w:numId w:val="76"/>
        </w:numPr>
        <w:spacing w:before="15" w:line="357" w:lineRule="auto"/>
        <w:ind w:right="75"/>
      </w:pPr>
      <w:r>
        <w:rPr>
          <w:rFonts w:ascii="Calibri" w:eastAsia="Calibri" w:hAnsi="Calibri" w:cs="Calibri"/>
          <w:b/>
          <w:sz w:val="24"/>
        </w:rPr>
        <w:t>Risco baixo</w:t>
      </w:r>
      <w:r>
        <w:rPr>
          <w:rFonts w:ascii="Calibri" w:eastAsia="Calibri" w:hAnsi="Calibri" w:cs="Calibri"/>
          <w:sz w:val="24"/>
        </w:rPr>
        <w:t xml:space="preserve"> - cor amarela (#FFFF00)</w:t>
      </w:r>
    </w:p>
    <w:p w14:paraId="1A9E4DCF" w14:textId="77777777" w:rsidR="00522113" w:rsidRDefault="00B51388">
      <w:pPr>
        <w:numPr>
          <w:ilvl w:val="4"/>
          <w:numId w:val="76"/>
        </w:numPr>
        <w:spacing w:before="15" w:line="357" w:lineRule="auto"/>
        <w:ind w:right="75"/>
      </w:pPr>
      <w:r>
        <w:rPr>
          <w:rFonts w:ascii="Calibri" w:eastAsia="Calibri" w:hAnsi="Calibri" w:cs="Calibri"/>
          <w:sz w:val="24"/>
        </w:rPr>
        <w:t>Mensagem: "Verificação das condições de risco: baixo".</w:t>
      </w:r>
    </w:p>
    <w:p w14:paraId="461BC4DB" w14:textId="77777777" w:rsidR="00522113" w:rsidRDefault="00B51388">
      <w:pPr>
        <w:numPr>
          <w:ilvl w:val="3"/>
          <w:numId w:val="76"/>
        </w:numPr>
        <w:spacing w:before="15" w:line="357" w:lineRule="auto"/>
        <w:ind w:right="75"/>
      </w:pPr>
      <w:r>
        <w:rPr>
          <w:rFonts w:ascii="Calibri" w:eastAsia="Calibri" w:hAnsi="Calibri" w:cs="Calibri"/>
          <w:b/>
          <w:sz w:val="24"/>
        </w:rPr>
        <w:t>Risco médio</w:t>
      </w:r>
      <w:r>
        <w:rPr>
          <w:rFonts w:ascii="Calibri" w:eastAsia="Calibri" w:hAnsi="Calibri" w:cs="Calibri"/>
          <w:sz w:val="24"/>
        </w:rPr>
        <w:t xml:space="preserve"> - cor laranja (#FFA500)</w:t>
      </w:r>
    </w:p>
    <w:p w14:paraId="325BEA6A" w14:textId="77777777" w:rsidR="00522113" w:rsidRDefault="00B51388">
      <w:pPr>
        <w:numPr>
          <w:ilvl w:val="4"/>
          <w:numId w:val="76"/>
        </w:numPr>
        <w:spacing w:before="15" w:line="357" w:lineRule="auto"/>
        <w:ind w:right="75"/>
      </w:pPr>
      <w:r>
        <w:rPr>
          <w:rFonts w:ascii="Calibri" w:eastAsia="Calibri" w:hAnsi="Calibri" w:cs="Calibri"/>
          <w:sz w:val="24"/>
        </w:rPr>
        <w:t>Mensagem: "Verificação das condições de risco: médio".</w:t>
      </w:r>
    </w:p>
    <w:p w14:paraId="0B3CAAB8" w14:textId="77777777" w:rsidR="00522113" w:rsidRDefault="00B51388">
      <w:pPr>
        <w:numPr>
          <w:ilvl w:val="3"/>
          <w:numId w:val="76"/>
        </w:numPr>
        <w:spacing w:before="15" w:line="357" w:lineRule="auto"/>
        <w:ind w:right="75"/>
      </w:pPr>
      <w:r>
        <w:rPr>
          <w:rFonts w:ascii="Calibri" w:eastAsia="Calibri" w:hAnsi="Calibri" w:cs="Calibri"/>
          <w:b/>
          <w:sz w:val="24"/>
        </w:rPr>
        <w:t>Risco alto</w:t>
      </w:r>
      <w:r>
        <w:rPr>
          <w:rFonts w:ascii="Calibri" w:eastAsia="Calibri" w:hAnsi="Calibri" w:cs="Calibri"/>
          <w:sz w:val="24"/>
        </w:rPr>
        <w:t xml:space="preserve"> - cor vermelha (#FF0000)</w:t>
      </w:r>
    </w:p>
    <w:p w14:paraId="316E0FE3" w14:textId="77777777" w:rsidR="00522113" w:rsidRDefault="00B51388">
      <w:pPr>
        <w:numPr>
          <w:ilvl w:val="4"/>
          <w:numId w:val="76"/>
        </w:numPr>
        <w:spacing w:before="15" w:line="357" w:lineRule="auto"/>
        <w:ind w:right="75"/>
      </w:pPr>
      <w:r>
        <w:rPr>
          <w:rFonts w:ascii="Calibri" w:eastAsia="Calibri" w:hAnsi="Calibri" w:cs="Calibri"/>
          <w:b/>
          <w:sz w:val="24"/>
        </w:rPr>
        <w:t>Mensagem</w:t>
      </w:r>
      <w:r>
        <w:rPr>
          <w:rFonts w:ascii="Calibri" w:eastAsia="Calibri" w:hAnsi="Calibri" w:cs="Calibri"/>
          <w:sz w:val="24"/>
        </w:rPr>
        <w:t>: "Verificação das condições de risco: alto".</w:t>
      </w:r>
    </w:p>
    <w:p w14:paraId="66645666" w14:textId="77777777" w:rsidR="00522113" w:rsidRDefault="00B51388">
      <w:pPr>
        <w:numPr>
          <w:ilvl w:val="2"/>
          <w:numId w:val="76"/>
        </w:numPr>
        <w:spacing w:before="15" w:line="357" w:lineRule="auto"/>
        <w:ind w:right="75"/>
      </w:pPr>
      <w:r>
        <w:rPr>
          <w:rFonts w:ascii="Calibri" w:eastAsia="Calibri" w:hAnsi="Calibri" w:cs="Calibri"/>
          <w:sz w:val="24"/>
        </w:rPr>
        <w:t>O índice de risco por tipo de risco deverá ser apresentado com o respectivo título e v</w:t>
      </w:r>
      <w:r>
        <w:rPr>
          <w:rFonts w:ascii="Calibri" w:eastAsia="Calibri" w:hAnsi="Calibri" w:cs="Calibri"/>
          <w:sz w:val="24"/>
        </w:rPr>
        <w:t>ariação de cor conforme cadastro do tipo do risco, sendo esta:</w:t>
      </w:r>
    </w:p>
    <w:p w14:paraId="32536637" w14:textId="77777777" w:rsidR="00522113" w:rsidRDefault="00B51388">
      <w:pPr>
        <w:numPr>
          <w:ilvl w:val="3"/>
          <w:numId w:val="76"/>
        </w:numPr>
        <w:spacing w:before="15" w:line="357" w:lineRule="auto"/>
        <w:ind w:right="75"/>
      </w:pPr>
      <w:r>
        <w:rPr>
          <w:rFonts w:ascii="Calibri" w:eastAsia="Calibri" w:hAnsi="Calibri" w:cs="Calibri"/>
          <w:b/>
          <w:sz w:val="24"/>
        </w:rPr>
        <w:t>Risco de Incêndio</w:t>
      </w:r>
      <w:r>
        <w:rPr>
          <w:rFonts w:ascii="Calibri" w:eastAsia="Calibri" w:hAnsi="Calibri" w:cs="Calibri"/>
          <w:sz w:val="24"/>
        </w:rPr>
        <w:t xml:space="preserve"> - cor laranja (#FF8C00)</w:t>
      </w:r>
    </w:p>
    <w:p w14:paraId="448519AE" w14:textId="77777777" w:rsidR="00522113" w:rsidRDefault="00B51388">
      <w:pPr>
        <w:numPr>
          <w:ilvl w:val="4"/>
          <w:numId w:val="76"/>
        </w:numPr>
        <w:spacing w:before="15" w:line="357" w:lineRule="auto"/>
        <w:ind w:right="75"/>
      </w:pPr>
      <w:r>
        <w:rPr>
          <w:rFonts w:ascii="Calibri" w:eastAsia="Calibri" w:hAnsi="Calibri" w:cs="Calibri"/>
          <w:sz w:val="24"/>
        </w:rPr>
        <w:t>Mensagem: "Verificação das condições de risco: (sem risco / muito baixo / baixo / médio / alto)".</w:t>
      </w:r>
    </w:p>
    <w:p w14:paraId="41370FE9" w14:textId="77777777" w:rsidR="00522113" w:rsidRDefault="00B51388">
      <w:pPr>
        <w:numPr>
          <w:ilvl w:val="3"/>
          <w:numId w:val="76"/>
        </w:numPr>
        <w:spacing w:before="15" w:line="357" w:lineRule="auto"/>
        <w:ind w:right="75"/>
      </w:pPr>
      <w:r>
        <w:rPr>
          <w:rFonts w:ascii="Calibri" w:eastAsia="Calibri" w:hAnsi="Calibri" w:cs="Calibri"/>
          <w:b/>
          <w:sz w:val="24"/>
        </w:rPr>
        <w:t>Risco de Desabamento</w:t>
      </w:r>
      <w:r>
        <w:rPr>
          <w:rFonts w:ascii="Calibri" w:eastAsia="Calibri" w:hAnsi="Calibri" w:cs="Calibri"/>
          <w:sz w:val="24"/>
        </w:rPr>
        <w:t xml:space="preserve"> - cor marrom (#F4A460)</w:t>
      </w:r>
    </w:p>
    <w:p w14:paraId="786A4677" w14:textId="77777777" w:rsidR="00522113" w:rsidRDefault="00B51388">
      <w:pPr>
        <w:numPr>
          <w:ilvl w:val="4"/>
          <w:numId w:val="76"/>
        </w:numPr>
        <w:spacing w:before="15" w:line="357" w:lineRule="auto"/>
        <w:ind w:right="75"/>
      </w:pPr>
      <w:r>
        <w:rPr>
          <w:rFonts w:ascii="Calibri" w:eastAsia="Calibri" w:hAnsi="Calibri" w:cs="Calibri"/>
          <w:sz w:val="24"/>
        </w:rPr>
        <w:t>Mensagem: "Verificação das condições de risco: (sem risco / muito baixo / baixo / médio / alto)".</w:t>
      </w:r>
    </w:p>
    <w:p w14:paraId="201E47DB" w14:textId="77777777" w:rsidR="00522113" w:rsidRDefault="00B51388">
      <w:pPr>
        <w:numPr>
          <w:ilvl w:val="3"/>
          <w:numId w:val="76"/>
        </w:numPr>
        <w:spacing w:before="15" w:line="357" w:lineRule="auto"/>
        <w:ind w:right="75"/>
      </w:pPr>
      <w:r>
        <w:rPr>
          <w:rFonts w:ascii="Calibri" w:eastAsia="Calibri" w:hAnsi="Calibri" w:cs="Calibri"/>
          <w:b/>
          <w:sz w:val="24"/>
        </w:rPr>
        <w:t>Risco de Roubo/Furto</w:t>
      </w:r>
      <w:r>
        <w:rPr>
          <w:rFonts w:ascii="Calibri" w:eastAsia="Calibri" w:hAnsi="Calibri" w:cs="Calibri"/>
          <w:sz w:val="24"/>
        </w:rPr>
        <w:t xml:space="preserve"> - cor azul (#00CED1)</w:t>
      </w:r>
    </w:p>
    <w:p w14:paraId="44B76384" w14:textId="77777777" w:rsidR="00522113" w:rsidRDefault="00B51388">
      <w:pPr>
        <w:numPr>
          <w:ilvl w:val="4"/>
          <w:numId w:val="76"/>
        </w:numPr>
        <w:spacing w:before="15" w:line="357" w:lineRule="auto"/>
        <w:ind w:right="75"/>
      </w:pPr>
      <w:r>
        <w:rPr>
          <w:rFonts w:ascii="Calibri" w:eastAsia="Calibri" w:hAnsi="Calibri" w:cs="Calibri"/>
          <w:sz w:val="24"/>
        </w:rPr>
        <w:t>Mensagem: "Verificação das condições de risco: (sem risco / muito baixo / baixo / médio / al</w:t>
      </w:r>
      <w:r>
        <w:rPr>
          <w:rFonts w:ascii="Calibri" w:eastAsia="Calibri" w:hAnsi="Calibri" w:cs="Calibri"/>
          <w:sz w:val="24"/>
        </w:rPr>
        <w:t>to)".</w:t>
      </w:r>
    </w:p>
    <w:p w14:paraId="4A719951" w14:textId="77777777" w:rsidR="00522113" w:rsidRDefault="00B51388">
      <w:pPr>
        <w:numPr>
          <w:ilvl w:val="3"/>
          <w:numId w:val="76"/>
        </w:numPr>
        <w:spacing w:before="15" w:line="357" w:lineRule="auto"/>
        <w:ind w:right="75"/>
      </w:pPr>
      <w:r>
        <w:rPr>
          <w:rFonts w:ascii="Calibri" w:eastAsia="Calibri" w:hAnsi="Calibri" w:cs="Calibri"/>
          <w:b/>
          <w:sz w:val="24"/>
        </w:rPr>
        <w:t>Risco de Dano</w:t>
      </w:r>
      <w:r>
        <w:rPr>
          <w:rFonts w:ascii="Calibri" w:eastAsia="Calibri" w:hAnsi="Calibri" w:cs="Calibri"/>
          <w:sz w:val="24"/>
        </w:rPr>
        <w:t xml:space="preserve"> - cor roxo (#7B68EE)</w:t>
      </w:r>
    </w:p>
    <w:p w14:paraId="03139484" w14:textId="77777777" w:rsidR="00522113" w:rsidRDefault="00B51388">
      <w:pPr>
        <w:numPr>
          <w:ilvl w:val="4"/>
          <w:numId w:val="76"/>
        </w:numPr>
        <w:spacing w:before="15" w:line="357" w:lineRule="auto"/>
        <w:ind w:right="75"/>
      </w:pPr>
      <w:r>
        <w:rPr>
          <w:rFonts w:ascii="Calibri" w:eastAsia="Calibri" w:hAnsi="Calibri" w:cs="Calibri"/>
          <w:b/>
          <w:sz w:val="24"/>
        </w:rPr>
        <w:t>Mensagem</w:t>
      </w:r>
      <w:r>
        <w:rPr>
          <w:rFonts w:ascii="Calibri" w:eastAsia="Calibri" w:hAnsi="Calibri" w:cs="Calibri"/>
          <w:sz w:val="24"/>
        </w:rPr>
        <w:t>: "Verificação das condições de risco: (sem risco / muito baixo / baixo / médio / alto)".</w:t>
      </w:r>
    </w:p>
    <w:p w14:paraId="2135487F" w14:textId="77777777" w:rsidR="00522113" w:rsidRDefault="00B51388">
      <w:pPr>
        <w:numPr>
          <w:ilvl w:val="2"/>
          <w:numId w:val="76"/>
        </w:numPr>
        <w:spacing w:before="15" w:line="357" w:lineRule="auto"/>
        <w:ind w:right="75"/>
      </w:pPr>
      <w:r>
        <w:rPr>
          <w:rFonts w:ascii="Calibri" w:eastAsia="Calibri" w:hAnsi="Calibri" w:cs="Calibri"/>
          <w:sz w:val="24"/>
        </w:rPr>
        <w:t xml:space="preserve">O sistema deverá apresentar para o índice geral e para os demais tipos de riscos, a fonte do texto igual a preta e a </w:t>
      </w:r>
      <w:r>
        <w:rPr>
          <w:rFonts w:ascii="Calibri" w:eastAsia="Calibri" w:hAnsi="Calibri" w:cs="Calibri"/>
          <w:sz w:val="24"/>
        </w:rPr>
        <w:t>variação de cor de preenchimento da caixa de texto a depender do resultado da análise em Grau de Risco e sua respectiva Cor.</w:t>
      </w:r>
    </w:p>
    <w:p w14:paraId="142B00FD" w14:textId="77777777" w:rsidR="00522113" w:rsidRDefault="00B51388">
      <w:pPr>
        <w:numPr>
          <w:ilvl w:val="1"/>
          <w:numId w:val="76"/>
        </w:numPr>
        <w:spacing w:before="15" w:line="357" w:lineRule="auto"/>
        <w:ind w:right="75"/>
      </w:pPr>
      <w:r>
        <w:rPr>
          <w:rFonts w:ascii="Calibri" w:eastAsia="Calibri" w:hAnsi="Calibri" w:cs="Calibri"/>
          <w:sz w:val="24"/>
        </w:rPr>
        <w:t>Ações:</w:t>
      </w:r>
    </w:p>
    <w:p w14:paraId="50D1B403" w14:textId="77777777" w:rsidR="00522113" w:rsidRDefault="00B51388">
      <w:pPr>
        <w:numPr>
          <w:ilvl w:val="2"/>
          <w:numId w:val="76"/>
        </w:numPr>
        <w:spacing w:before="15" w:line="357" w:lineRule="auto"/>
        <w:ind w:right="75"/>
      </w:pPr>
      <w:r>
        <w:rPr>
          <w:rFonts w:ascii="Calibri" w:eastAsia="Calibri" w:hAnsi="Calibri" w:cs="Calibri"/>
          <w:b/>
          <w:sz w:val="24"/>
        </w:rPr>
        <w:t>Não se Aplica:</w:t>
      </w:r>
      <w:r>
        <w:rPr>
          <w:rFonts w:ascii="Calibri" w:eastAsia="Calibri" w:hAnsi="Calibri" w:cs="Calibri"/>
          <w:sz w:val="24"/>
        </w:rPr>
        <w:t xml:space="preserve"> Informa o sistema que para a respectiva categoria, não se aplica riscos.</w:t>
      </w:r>
    </w:p>
    <w:p w14:paraId="17F3C995" w14:textId="77777777" w:rsidR="00522113" w:rsidRDefault="00B51388">
      <w:pPr>
        <w:numPr>
          <w:ilvl w:val="2"/>
          <w:numId w:val="76"/>
        </w:numPr>
        <w:spacing w:before="15" w:line="357" w:lineRule="auto"/>
        <w:ind w:right="75"/>
      </w:pPr>
      <w:r>
        <w:rPr>
          <w:rFonts w:ascii="Calibri" w:eastAsia="Calibri" w:hAnsi="Calibri" w:cs="Calibri"/>
          <w:b/>
          <w:sz w:val="24"/>
        </w:rPr>
        <w:t>Não Verificado</w:t>
      </w:r>
      <w:r>
        <w:rPr>
          <w:rFonts w:ascii="Calibri" w:eastAsia="Calibri" w:hAnsi="Calibri" w:cs="Calibri"/>
          <w:sz w:val="24"/>
        </w:rPr>
        <w:t>: Informa o sistema qu</w:t>
      </w:r>
      <w:r>
        <w:rPr>
          <w:rFonts w:ascii="Calibri" w:eastAsia="Calibri" w:hAnsi="Calibri" w:cs="Calibri"/>
          <w:sz w:val="24"/>
        </w:rPr>
        <w:t>e para a respectiva categoria, não foi verificado os riscos.</w:t>
      </w:r>
    </w:p>
    <w:p w14:paraId="7E892195" w14:textId="77777777" w:rsidR="00522113" w:rsidRDefault="00B51388">
      <w:pPr>
        <w:numPr>
          <w:ilvl w:val="2"/>
          <w:numId w:val="76"/>
        </w:numPr>
        <w:spacing w:before="15" w:line="357" w:lineRule="auto"/>
        <w:ind w:right="75"/>
      </w:pPr>
      <w:r>
        <w:rPr>
          <w:rFonts w:ascii="Calibri" w:eastAsia="Calibri" w:hAnsi="Calibri" w:cs="Calibri"/>
          <w:b/>
          <w:sz w:val="24"/>
        </w:rPr>
        <w:t>Verificação</w:t>
      </w:r>
      <w:r>
        <w:rPr>
          <w:rFonts w:ascii="Calibri" w:eastAsia="Calibri" w:hAnsi="Calibri" w:cs="Calibri"/>
          <w:sz w:val="24"/>
        </w:rPr>
        <w:t>: Informa o sistema que para a respectiva categoria, foi verificado os riscos.</w:t>
      </w:r>
    </w:p>
    <w:p w14:paraId="6DDA43C4" w14:textId="77777777" w:rsidR="00522113" w:rsidRDefault="00B51388">
      <w:pPr>
        <w:numPr>
          <w:ilvl w:val="2"/>
          <w:numId w:val="76"/>
        </w:numPr>
        <w:spacing w:before="15" w:line="357" w:lineRule="auto"/>
        <w:ind w:right="75"/>
      </w:pPr>
      <w:r>
        <w:rPr>
          <w:rFonts w:ascii="Calibri" w:eastAsia="Calibri" w:hAnsi="Calibri" w:cs="Calibri"/>
          <w:b/>
          <w:sz w:val="24"/>
        </w:rPr>
        <w:t>Análise</w:t>
      </w:r>
      <w:r>
        <w:rPr>
          <w:rFonts w:ascii="Calibri" w:eastAsia="Calibri" w:hAnsi="Calibri" w:cs="Calibri"/>
          <w:sz w:val="24"/>
        </w:rPr>
        <w:t xml:space="preserve">: Ao acionar esta opção, o sistema apresenta a tela de análise de riscos da respectiva categoria. </w:t>
      </w:r>
      <w:r>
        <w:rPr>
          <w:rFonts w:ascii="Calibri" w:eastAsia="Calibri" w:hAnsi="Calibri" w:cs="Calibri"/>
          <w:sz w:val="24"/>
        </w:rPr>
        <w:t>Botão desabilitado por padrão.</w:t>
      </w:r>
    </w:p>
    <w:p w14:paraId="6966B31B" w14:textId="77777777" w:rsidR="00522113" w:rsidRDefault="00522113">
      <w:pPr>
        <w:spacing w:line="333" w:lineRule="auto"/>
        <w:ind w:left="105" w:right="45"/>
        <w:jc w:val="both"/>
      </w:pPr>
    </w:p>
    <w:p w14:paraId="23F20B38" w14:textId="77777777" w:rsidR="00522113" w:rsidRDefault="00B51388">
      <w:pPr>
        <w:spacing w:line="333" w:lineRule="auto"/>
        <w:ind w:left="105" w:right="45"/>
        <w:jc w:val="both"/>
      </w:pPr>
      <w:r>
        <w:rPr>
          <w:noProof/>
        </w:rPr>
        <w:drawing>
          <wp:inline distT="0" distB="0" distL="0" distR="0" wp14:anchorId="21E5679A" wp14:editId="78C447FF">
            <wp:extent cx="5924550" cy="2952750"/>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png"/>
                    <pic:cNvPicPr/>
                  </pic:nvPicPr>
                  <pic:blipFill>
                    <a:blip r:embed="rId422" cstate="print"/>
                    <a:stretch>
                      <a:fillRect/>
                    </a:stretch>
                  </pic:blipFill>
                  <pic:spPr>
                    <a:xfrm>
                      <a:off x="0" y="0"/>
                      <a:ext cx="5924550" cy="2952750"/>
                    </a:xfrm>
                    <a:prstGeom prst="rect">
                      <a:avLst/>
                    </a:prstGeom>
                  </pic:spPr>
                </pic:pic>
              </a:graphicData>
            </a:graphic>
          </wp:inline>
        </w:drawing>
      </w:r>
    </w:p>
    <w:p w14:paraId="17A53937" w14:textId="77777777" w:rsidR="00522113" w:rsidRDefault="00522113">
      <w:pPr>
        <w:spacing w:line="333" w:lineRule="auto"/>
        <w:ind w:left="105" w:right="45"/>
        <w:jc w:val="both"/>
      </w:pPr>
    </w:p>
    <w:p w14:paraId="3890AC9A" w14:textId="77777777" w:rsidR="00522113" w:rsidRDefault="00522113">
      <w:pPr>
        <w:spacing w:before="15" w:line="360" w:lineRule="auto"/>
        <w:ind w:left="105" w:right="75"/>
      </w:pPr>
    </w:p>
    <w:p w14:paraId="213A5D93" w14:textId="77777777" w:rsidR="00522113" w:rsidRDefault="00B51388">
      <w:pPr>
        <w:spacing w:before="15" w:line="357" w:lineRule="auto"/>
        <w:ind w:left="105" w:right="75"/>
      </w:pPr>
      <w:r>
        <w:rPr>
          <w:rFonts w:ascii="Calibri" w:eastAsia="Calibri" w:hAnsi="Calibri" w:cs="Calibri"/>
          <w:b/>
          <w:sz w:val="24"/>
        </w:rPr>
        <w:t>Importante:</w:t>
      </w:r>
      <w:r>
        <w:rPr>
          <w:rFonts w:ascii="Calibri" w:eastAsia="Calibri" w:hAnsi="Calibri" w:cs="Calibri"/>
          <w:b/>
          <w:spacing w:val="60"/>
          <w:sz w:val="24"/>
        </w:rPr>
        <w:t xml:space="preserve"> </w:t>
      </w:r>
    </w:p>
    <w:p w14:paraId="57248AC5" w14:textId="77777777" w:rsidR="00522113" w:rsidRDefault="00B51388">
      <w:pPr>
        <w:numPr>
          <w:ilvl w:val="1"/>
          <w:numId w:val="76"/>
        </w:numPr>
        <w:spacing w:before="15" w:line="357" w:lineRule="auto"/>
        <w:ind w:right="75"/>
      </w:pPr>
      <w:r>
        <w:rPr>
          <w:rFonts w:ascii="Calibri" w:eastAsia="Calibri" w:hAnsi="Calibri" w:cs="Calibri"/>
          <w:sz w:val="24"/>
        </w:rPr>
        <w:t>A ordem das perguntas deverá seguir conforme ordenação cadastrada para a respectiva categoria.</w:t>
      </w:r>
    </w:p>
    <w:p w14:paraId="2FEC9483" w14:textId="77777777" w:rsidR="00522113" w:rsidRDefault="00B51388">
      <w:pPr>
        <w:numPr>
          <w:ilvl w:val="1"/>
          <w:numId w:val="76"/>
        </w:numPr>
        <w:spacing w:before="15" w:line="357" w:lineRule="auto"/>
        <w:ind w:right="75"/>
      </w:pPr>
      <w:r>
        <w:rPr>
          <w:rFonts w:ascii="Calibri" w:eastAsia="Calibri" w:hAnsi="Calibri" w:cs="Calibri"/>
          <w:sz w:val="24"/>
        </w:rPr>
        <w:t>A ordem das respostas deverá seguir conforme o cadastro da pergunta.</w:t>
      </w:r>
    </w:p>
    <w:p w14:paraId="220A437A" w14:textId="77777777" w:rsidR="00522113" w:rsidRDefault="00B51388">
      <w:pPr>
        <w:numPr>
          <w:ilvl w:val="1"/>
          <w:numId w:val="76"/>
        </w:numPr>
        <w:spacing w:before="15" w:line="357" w:lineRule="auto"/>
        <w:ind w:right="75"/>
      </w:pPr>
      <w:r>
        <w:rPr>
          <w:rFonts w:ascii="Calibri" w:eastAsia="Calibri" w:hAnsi="Calibri" w:cs="Calibri"/>
          <w:sz w:val="24"/>
        </w:rPr>
        <w:t xml:space="preserve">O sistema não deverá permitir salvar sem </w:t>
      </w:r>
      <w:r>
        <w:rPr>
          <w:rFonts w:ascii="Calibri" w:eastAsia="Calibri" w:hAnsi="Calibri" w:cs="Calibri"/>
          <w:sz w:val="24"/>
        </w:rPr>
        <w:t>que todas as perguntas estejam com uma resposta preenchida.</w:t>
      </w:r>
    </w:p>
    <w:p w14:paraId="7ECB69A5" w14:textId="77777777" w:rsidR="00522113" w:rsidRDefault="00B51388">
      <w:pPr>
        <w:numPr>
          <w:ilvl w:val="2"/>
          <w:numId w:val="76"/>
        </w:numPr>
        <w:spacing w:before="15" w:line="357" w:lineRule="auto"/>
        <w:ind w:right="75"/>
      </w:pPr>
      <w:r>
        <w:rPr>
          <w:rFonts w:ascii="Calibri" w:eastAsia="Calibri" w:hAnsi="Calibri" w:cs="Calibri"/>
          <w:b/>
          <w:sz w:val="24"/>
        </w:rPr>
        <w:t>Mensagem</w:t>
      </w:r>
      <w:r>
        <w:rPr>
          <w:rFonts w:ascii="Calibri" w:eastAsia="Calibri" w:hAnsi="Calibri" w:cs="Calibri"/>
          <w:sz w:val="24"/>
        </w:rPr>
        <w:t>: "Por favor, responda todas as perguntas do questionário!".</w:t>
      </w:r>
    </w:p>
    <w:p w14:paraId="5CA0E656" w14:textId="77777777" w:rsidR="00522113" w:rsidRDefault="00B51388">
      <w:pPr>
        <w:numPr>
          <w:ilvl w:val="1"/>
          <w:numId w:val="76"/>
        </w:numPr>
        <w:spacing w:before="15" w:line="357" w:lineRule="auto"/>
        <w:ind w:right="75"/>
      </w:pPr>
      <w:r>
        <w:rPr>
          <w:rFonts w:ascii="Calibri" w:eastAsia="Calibri" w:hAnsi="Calibri" w:cs="Calibri"/>
          <w:sz w:val="24"/>
        </w:rPr>
        <w:t>Ações:</w:t>
      </w:r>
    </w:p>
    <w:p w14:paraId="23B153C6" w14:textId="77777777" w:rsidR="00522113" w:rsidRDefault="00B51388">
      <w:pPr>
        <w:numPr>
          <w:ilvl w:val="2"/>
          <w:numId w:val="76"/>
        </w:numPr>
        <w:spacing w:before="15" w:line="357" w:lineRule="auto"/>
        <w:ind w:right="75"/>
      </w:pPr>
      <w:r>
        <w:rPr>
          <w:rFonts w:ascii="Calibri" w:eastAsia="Calibri" w:hAnsi="Calibri" w:cs="Calibri"/>
          <w:b/>
          <w:sz w:val="24"/>
        </w:rPr>
        <w:t>Salvar</w:t>
      </w:r>
      <w:r>
        <w:rPr>
          <w:rFonts w:ascii="Calibri" w:eastAsia="Calibri" w:hAnsi="Calibri" w:cs="Calibri"/>
          <w:sz w:val="24"/>
        </w:rPr>
        <w:t>: Ao acionar esta opção, o sistema deverá salvar as respostas dadas, realizar o cálculo de risco, conforme as resp</w:t>
      </w:r>
      <w:r>
        <w:rPr>
          <w:rFonts w:ascii="Calibri" w:eastAsia="Calibri" w:hAnsi="Calibri" w:cs="Calibri"/>
          <w:sz w:val="24"/>
        </w:rPr>
        <w:t>ostas dadas de todas as categorias, e fechar a modal.</w:t>
      </w:r>
    </w:p>
    <w:p w14:paraId="64E7A74C" w14:textId="77777777" w:rsidR="00522113" w:rsidRDefault="00B51388">
      <w:pPr>
        <w:numPr>
          <w:ilvl w:val="3"/>
          <w:numId w:val="76"/>
        </w:numPr>
        <w:spacing w:before="15" w:line="357" w:lineRule="auto"/>
        <w:ind w:right="75"/>
      </w:pPr>
      <w:r>
        <w:rPr>
          <w:rFonts w:ascii="Calibri" w:eastAsia="Calibri" w:hAnsi="Calibri" w:cs="Calibri"/>
          <w:sz w:val="24"/>
        </w:rPr>
        <w:t>A tabela Verificação do Estado de Risco deverá ter o seu preenchimento obrigatório para que se possa concluir a fiscalização.</w:t>
      </w:r>
    </w:p>
    <w:p w14:paraId="2609FCAE" w14:textId="77777777" w:rsidR="00522113" w:rsidRDefault="00B51388">
      <w:pPr>
        <w:numPr>
          <w:ilvl w:val="4"/>
          <w:numId w:val="76"/>
        </w:numPr>
        <w:spacing w:before="15" w:line="357" w:lineRule="auto"/>
        <w:ind w:right="75"/>
      </w:pPr>
      <w:r>
        <w:rPr>
          <w:rFonts w:ascii="Calibri" w:eastAsia="Calibri" w:hAnsi="Calibri" w:cs="Calibri"/>
          <w:sz w:val="24"/>
        </w:rPr>
        <w:t>Mensagem: "A Verificação do Estado de Risco do item &lt;Item&gt; não foi preenchid</w:t>
      </w:r>
      <w:r>
        <w:rPr>
          <w:rFonts w:ascii="Calibri" w:eastAsia="Calibri" w:hAnsi="Calibri" w:cs="Calibri"/>
          <w:sz w:val="24"/>
        </w:rPr>
        <w:t>o.".</w:t>
      </w:r>
    </w:p>
    <w:p w14:paraId="682F7287" w14:textId="77777777" w:rsidR="00522113" w:rsidRDefault="00B51388">
      <w:pPr>
        <w:numPr>
          <w:ilvl w:val="2"/>
          <w:numId w:val="76"/>
        </w:numPr>
        <w:spacing w:before="15" w:line="357" w:lineRule="auto"/>
        <w:ind w:right="75"/>
      </w:pPr>
      <w:r>
        <w:rPr>
          <w:rFonts w:ascii="Calibri" w:eastAsia="Calibri" w:hAnsi="Calibri" w:cs="Calibri"/>
          <w:b/>
          <w:sz w:val="24"/>
        </w:rPr>
        <w:t>Cancelar</w:t>
      </w:r>
      <w:r>
        <w:rPr>
          <w:rFonts w:ascii="Calibri" w:eastAsia="Calibri" w:hAnsi="Calibri" w:cs="Calibri"/>
          <w:sz w:val="24"/>
        </w:rPr>
        <w:t>: Ao acionar esta opção, o sistema deverá descartar as modificações e fechar a modal.</w:t>
      </w:r>
    </w:p>
    <w:p w14:paraId="7F49A4A4"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23">
        <w:r>
          <w:rPr>
            <w:rFonts w:ascii="Tahoma" w:eastAsia="Tahoma" w:hAnsi="Tahoma" w:cs="Tahoma"/>
            <w:i/>
            <w:color w:val="6666FF"/>
          </w:rPr>
          <w:t>Generate EPub eBooks with ease</w:t>
        </w:r>
      </w:hyperlink>
    </w:p>
    <w:p w14:paraId="473E349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4" w:name="_topic_ExecucaodaFiscalizacao"/>
      <w:bookmarkEnd w:id="184"/>
      <w:r>
        <w:rPr>
          <w:rFonts w:ascii="Tahoma" w:eastAsia="Tahoma" w:hAnsi="Tahoma" w:cs="Tahoma"/>
          <w:i/>
          <w:color w:val="243F60"/>
          <w:sz w:val="22"/>
        </w:rPr>
        <w:t>Execução da Fiscalização</w:t>
      </w:r>
    </w:p>
    <w:p w14:paraId="38747F5D" w14:textId="77777777" w:rsidR="00522113" w:rsidRDefault="00B51388">
      <w:pPr>
        <w:spacing w:line="360" w:lineRule="auto"/>
        <w:ind w:left="105" w:right="75"/>
      </w:pPr>
      <w:r>
        <w:rPr>
          <w:rFonts w:ascii="Calibri" w:eastAsia="Calibri" w:hAnsi="Calibri" w:cs="Calibri"/>
          <w:sz w:val="24"/>
        </w:rPr>
        <w:t>Na aba "</w:t>
      </w:r>
      <w:r>
        <w:rPr>
          <w:rFonts w:ascii="Calibri" w:eastAsia="Calibri" w:hAnsi="Calibri" w:cs="Calibri"/>
          <w:b/>
          <w:sz w:val="24"/>
        </w:rPr>
        <w:t xml:space="preserve">Execução da </w:t>
      </w:r>
      <w:r>
        <w:rPr>
          <w:rFonts w:ascii="Calibri" w:eastAsia="Calibri" w:hAnsi="Calibri" w:cs="Calibri"/>
          <w:b/>
          <w:sz w:val="24"/>
        </w:rPr>
        <w:t>Fiscalização</w:t>
      </w:r>
      <w:r>
        <w:rPr>
          <w:rFonts w:ascii="Calibri" w:eastAsia="Calibri" w:hAnsi="Calibri" w:cs="Calibri"/>
          <w:sz w:val="24"/>
        </w:rPr>
        <w:t>", o usuário irá informar os dados da equipe planejada para ação de Fiscalização.</w:t>
      </w:r>
    </w:p>
    <w:p w14:paraId="6846EBF3" w14:textId="77777777" w:rsidR="00522113" w:rsidRDefault="00B51388">
      <w:pPr>
        <w:spacing w:before="105"/>
        <w:ind w:left="105"/>
      </w:pPr>
      <w:r>
        <w:rPr>
          <w:noProof/>
        </w:rPr>
        <w:drawing>
          <wp:inline distT="0" distB="0" distL="0" distR="0" wp14:anchorId="1D0B05AA" wp14:editId="4AE50055">
            <wp:extent cx="5924550" cy="7629525"/>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png"/>
                    <pic:cNvPicPr/>
                  </pic:nvPicPr>
                  <pic:blipFill>
                    <a:blip r:embed="rId424" cstate="print"/>
                    <a:stretch>
                      <a:fillRect/>
                    </a:stretch>
                  </pic:blipFill>
                  <pic:spPr>
                    <a:xfrm>
                      <a:off x="0" y="0"/>
                      <a:ext cx="5924550" cy="7629525"/>
                    </a:xfrm>
                    <a:prstGeom prst="rect">
                      <a:avLst/>
                    </a:prstGeom>
                  </pic:spPr>
                </pic:pic>
              </a:graphicData>
            </a:graphic>
          </wp:inline>
        </w:drawing>
      </w:r>
    </w:p>
    <w:p w14:paraId="03D6A8F7" w14:textId="77777777" w:rsidR="00522113" w:rsidRDefault="00522113">
      <w:pPr>
        <w:spacing w:before="15" w:line="180" w:lineRule="exact"/>
      </w:pPr>
    </w:p>
    <w:p w14:paraId="5D1CBD7B" w14:textId="77777777" w:rsidR="00522113" w:rsidRDefault="00522113">
      <w:pPr>
        <w:spacing w:line="195" w:lineRule="exact"/>
      </w:pPr>
    </w:p>
    <w:p w14:paraId="329E08E7" w14:textId="77777777" w:rsidR="00522113" w:rsidRDefault="00B51388">
      <w:pPr>
        <w:spacing w:before="15" w:line="360" w:lineRule="auto"/>
        <w:ind w:left="105" w:right="75"/>
      </w:pPr>
      <w:r>
        <w:rPr>
          <w:rFonts w:ascii="Calibri" w:eastAsia="Calibri" w:hAnsi="Calibri" w:cs="Calibri"/>
          <w:sz w:val="24"/>
        </w:rPr>
        <w:t xml:space="preserve">O sistema deverá inserir o usuário que está realizando o cadastro da fiscalização automaticamente como </w:t>
      </w:r>
      <w:r>
        <w:rPr>
          <w:rFonts w:ascii="Calibri" w:eastAsia="Calibri" w:hAnsi="Calibri" w:cs="Calibri"/>
          <w:b/>
          <w:sz w:val="24"/>
        </w:rPr>
        <w:t>"Fiscais que Realizaram a Fiscalização”.</w:t>
      </w:r>
      <w:r>
        <w:rPr>
          <w:rFonts w:ascii="Calibri" w:eastAsia="Calibri" w:hAnsi="Calibri" w:cs="Calibri"/>
          <w:sz w:val="24"/>
        </w:rPr>
        <w:t xml:space="preserve"> Para o registr</w:t>
      </w:r>
      <w:r>
        <w:rPr>
          <w:rFonts w:ascii="Calibri" w:eastAsia="Calibri" w:hAnsi="Calibri" w:cs="Calibri"/>
          <w:sz w:val="24"/>
        </w:rPr>
        <w:t xml:space="preserve">o do fiscal incluído automaticamente, o sistema deverá permitir somente a alteração dos dados, não permitindo a exclusão do fiscal da lista. </w:t>
      </w:r>
    </w:p>
    <w:p w14:paraId="73C84B00" w14:textId="77777777" w:rsidR="00522113" w:rsidRDefault="00522113">
      <w:pPr>
        <w:spacing w:before="15" w:line="225" w:lineRule="exact"/>
      </w:pPr>
    </w:p>
    <w:p w14:paraId="65F22AF8" w14:textId="77777777" w:rsidR="00522113" w:rsidRDefault="00B51388">
      <w:pPr>
        <w:spacing w:line="360" w:lineRule="auto"/>
        <w:ind w:left="105" w:right="75"/>
      </w:pPr>
      <w:r>
        <w:rPr>
          <w:rFonts w:ascii="Calibri" w:eastAsia="Calibri" w:hAnsi="Calibri" w:cs="Calibri"/>
          <w:sz w:val="24"/>
        </w:rPr>
        <w:t xml:space="preserve">Quando  for  marcada  a  opção  </w:t>
      </w:r>
      <w:r>
        <w:rPr>
          <w:rFonts w:ascii="Calibri" w:eastAsia="Calibri" w:hAnsi="Calibri" w:cs="Calibri"/>
          <w:b/>
          <w:sz w:val="24"/>
        </w:rPr>
        <w:t>Fiscalização</w:t>
      </w:r>
      <w:r>
        <w:rPr>
          <w:rFonts w:ascii="Calibri" w:eastAsia="Calibri" w:hAnsi="Calibri" w:cs="Calibri"/>
          <w:b/>
          <w:spacing w:val="60"/>
          <w:sz w:val="24"/>
        </w:rPr>
        <w:t xml:space="preserve"> </w:t>
      </w:r>
      <w:r>
        <w:rPr>
          <w:rFonts w:ascii="Calibri" w:eastAsia="Calibri" w:hAnsi="Calibri" w:cs="Calibri"/>
          <w:b/>
          <w:sz w:val="24"/>
        </w:rPr>
        <w:t>não  acompanhada  por  colaborador</w:t>
      </w:r>
      <w:r>
        <w:rPr>
          <w:sz w:val="24"/>
        </w:rPr>
        <w:t>,</w:t>
      </w:r>
      <w:r>
        <w:rPr>
          <w:rFonts w:ascii="Calibri" w:eastAsia="Calibri" w:hAnsi="Calibri" w:cs="Calibri"/>
          <w:spacing w:val="60"/>
          <w:sz w:val="24"/>
        </w:rPr>
        <w:t xml:space="preserve"> </w:t>
      </w:r>
      <w:r>
        <w:rPr>
          <w:rFonts w:ascii="Calibri" w:eastAsia="Calibri" w:hAnsi="Calibri" w:cs="Calibri"/>
          <w:sz w:val="24"/>
        </w:rPr>
        <w:t>os seguintes campos serão desabi</w:t>
      </w:r>
      <w:r>
        <w:rPr>
          <w:rFonts w:ascii="Calibri" w:eastAsia="Calibri" w:hAnsi="Calibri" w:cs="Calibri"/>
          <w:sz w:val="24"/>
        </w:rPr>
        <w:t>litados: Função</w:t>
      </w:r>
      <w:r>
        <w:rPr>
          <w:sz w:val="24"/>
        </w:rPr>
        <w:t>,</w:t>
      </w:r>
      <w:r>
        <w:rPr>
          <w:rFonts w:ascii="Calibri" w:eastAsia="Calibri" w:hAnsi="Calibri" w:cs="Calibri"/>
          <w:sz w:val="24"/>
        </w:rPr>
        <w:t xml:space="preserve"> Nome, Qtd. Diárias e Número PCDP.</w:t>
      </w:r>
    </w:p>
    <w:p w14:paraId="1667628F" w14:textId="77777777" w:rsidR="00522113" w:rsidRDefault="00B51388">
      <w:pPr>
        <w:spacing w:line="360" w:lineRule="auto"/>
        <w:ind w:left="105" w:right="75"/>
      </w:pPr>
      <w:r>
        <w:rPr>
          <w:rFonts w:ascii="Calibri" w:eastAsia="Calibri" w:hAnsi="Calibri" w:cs="Calibri"/>
          <w:sz w:val="24"/>
        </w:rPr>
        <w:t xml:space="preserve">No cadastro/alteração do Colaborador na Fiscalização, ao selecionar a opção </w:t>
      </w:r>
      <w:r>
        <w:rPr>
          <w:rFonts w:ascii="Calibri" w:eastAsia="Calibri" w:hAnsi="Calibri" w:cs="Calibri"/>
          <w:b/>
          <w:sz w:val="24"/>
        </w:rPr>
        <w:t>Motorista</w:t>
      </w:r>
      <w:r>
        <w:rPr>
          <w:rFonts w:ascii="Calibri" w:eastAsia="Calibri" w:hAnsi="Calibri" w:cs="Calibri"/>
          <w:sz w:val="24"/>
        </w:rPr>
        <w:t xml:space="preserve"> no campo </w:t>
      </w:r>
      <w:r>
        <w:rPr>
          <w:rFonts w:ascii="Calibri" w:eastAsia="Calibri" w:hAnsi="Calibri" w:cs="Calibri"/>
          <w:b/>
          <w:sz w:val="24"/>
        </w:rPr>
        <w:t>Função</w:t>
      </w:r>
      <w:r>
        <w:rPr>
          <w:rFonts w:ascii="Calibri" w:eastAsia="Calibri" w:hAnsi="Calibri" w:cs="Calibri"/>
          <w:sz w:val="24"/>
        </w:rPr>
        <w:t>, o sistema deverá apresentar mensagem informativa.</w:t>
      </w:r>
    </w:p>
    <w:p w14:paraId="173CC219" w14:textId="77777777" w:rsidR="00522113" w:rsidRDefault="00B51388">
      <w:pPr>
        <w:numPr>
          <w:ilvl w:val="1"/>
          <w:numId w:val="77"/>
        </w:numPr>
        <w:spacing w:line="360" w:lineRule="auto"/>
        <w:ind w:right="75"/>
      </w:pPr>
      <w:r>
        <w:rPr>
          <w:rFonts w:ascii="Calibri" w:eastAsia="Calibri" w:hAnsi="Calibri" w:cs="Calibri"/>
          <w:b/>
          <w:sz w:val="24"/>
        </w:rPr>
        <w:t>Mensagem</w:t>
      </w:r>
      <w:r>
        <w:rPr>
          <w:rFonts w:ascii="Calibri" w:eastAsia="Calibri" w:hAnsi="Calibri" w:cs="Calibri"/>
          <w:sz w:val="24"/>
        </w:rPr>
        <w:t>: "Esta funcionalidade se aplica apenas em c</w:t>
      </w:r>
      <w:r>
        <w:rPr>
          <w:rFonts w:ascii="Calibri" w:eastAsia="Calibri" w:hAnsi="Calibri" w:cs="Calibri"/>
          <w:sz w:val="24"/>
        </w:rPr>
        <w:t>aso do motorista ser servidor do IPHAN. Caso o motorista seja prestador de serviço de uma empresa terceirizada, desconsiderar sua inclusão.".</w:t>
      </w:r>
    </w:p>
    <w:p w14:paraId="10EEEAC3" w14:textId="77777777" w:rsidR="00522113" w:rsidRDefault="00522113">
      <w:pPr>
        <w:spacing w:line="360" w:lineRule="auto"/>
        <w:ind w:left="105" w:right="75"/>
      </w:pPr>
    </w:p>
    <w:p w14:paraId="38B0FEB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25">
        <w:r>
          <w:rPr>
            <w:rFonts w:ascii="Tahoma" w:eastAsia="Tahoma" w:hAnsi="Tahoma" w:cs="Tahoma"/>
            <w:i/>
            <w:color w:val="6666FF"/>
          </w:rPr>
          <w:t>Free help authoring environment</w:t>
        </w:r>
      </w:hyperlink>
    </w:p>
    <w:p w14:paraId="7928EEC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5" w:name="_topic_Observacoes"/>
      <w:bookmarkEnd w:id="185"/>
      <w:r>
        <w:rPr>
          <w:rFonts w:ascii="Tahoma" w:eastAsia="Tahoma" w:hAnsi="Tahoma" w:cs="Tahoma"/>
          <w:i/>
          <w:color w:val="243F60"/>
          <w:sz w:val="22"/>
        </w:rPr>
        <w:t>Observações</w:t>
      </w:r>
    </w:p>
    <w:p w14:paraId="325D0D87" w14:textId="77777777" w:rsidR="00522113" w:rsidRDefault="00B51388">
      <w:pPr>
        <w:spacing w:line="360" w:lineRule="auto"/>
        <w:ind w:left="105" w:right="75"/>
      </w:pPr>
      <w:r>
        <w:rPr>
          <w:rFonts w:ascii="Calibri" w:eastAsia="Calibri" w:hAnsi="Calibri" w:cs="Calibri"/>
          <w:sz w:val="24"/>
        </w:rPr>
        <w:t xml:space="preserve">Na aba "Observação", o </w:t>
      </w:r>
      <w:r>
        <w:rPr>
          <w:rFonts w:ascii="Calibri" w:eastAsia="Calibri" w:hAnsi="Calibri" w:cs="Calibri"/>
          <w:sz w:val="24"/>
        </w:rPr>
        <w:t>usuário poderá acrescentar alguma observação na fiscalização.</w:t>
      </w:r>
    </w:p>
    <w:p w14:paraId="36DCC797" w14:textId="77777777" w:rsidR="00522113" w:rsidRDefault="00B51388">
      <w:pPr>
        <w:ind w:left="105"/>
      </w:pPr>
      <w:r>
        <w:rPr>
          <w:noProof/>
        </w:rPr>
        <w:drawing>
          <wp:inline distT="0" distB="0" distL="0" distR="0" wp14:anchorId="4E4A91D9" wp14:editId="1DCA0AED">
            <wp:extent cx="5924550" cy="339090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png"/>
                    <pic:cNvPicPr/>
                  </pic:nvPicPr>
                  <pic:blipFill>
                    <a:blip r:embed="rId426" cstate="print"/>
                    <a:stretch>
                      <a:fillRect/>
                    </a:stretch>
                  </pic:blipFill>
                  <pic:spPr>
                    <a:xfrm>
                      <a:off x="0" y="0"/>
                      <a:ext cx="5924550" cy="3390900"/>
                    </a:xfrm>
                    <a:prstGeom prst="rect">
                      <a:avLst/>
                    </a:prstGeom>
                  </pic:spPr>
                </pic:pic>
              </a:graphicData>
            </a:graphic>
          </wp:inline>
        </w:drawing>
      </w:r>
    </w:p>
    <w:p w14:paraId="4EE1B3A3" w14:textId="77777777" w:rsidR="00522113" w:rsidRDefault="00522113">
      <w:pPr>
        <w:spacing w:before="15" w:line="105" w:lineRule="exact"/>
      </w:pPr>
    </w:p>
    <w:p w14:paraId="43B54E81" w14:textId="77777777" w:rsidR="00522113" w:rsidRDefault="00522113">
      <w:pPr>
        <w:spacing w:line="195" w:lineRule="exact"/>
      </w:pPr>
    </w:p>
    <w:p w14:paraId="1D917FFC" w14:textId="77777777" w:rsidR="00522113" w:rsidRDefault="00522113">
      <w:pPr>
        <w:spacing w:line="195" w:lineRule="exact"/>
      </w:pPr>
    </w:p>
    <w:p w14:paraId="71E7A73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27">
        <w:r>
          <w:rPr>
            <w:rFonts w:ascii="Tahoma" w:eastAsia="Tahoma" w:hAnsi="Tahoma" w:cs="Tahoma"/>
            <w:i/>
            <w:color w:val="6666FF"/>
          </w:rPr>
          <w:t>Generate EPub eBooks with ease</w:t>
        </w:r>
      </w:hyperlink>
    </w:p>
    <w:p w14:paraId="5F06931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6" w:name="_topic_Fotos"/>
      <w:bookmarkEnd w:id="186"/>
      <w:r>
        <w:rPr>
          <w:rFonts w:ascii="Tahoma" w:eastAsia="Tahoma" w:hAnsi="Tahoma" w:cs="Tahoma"/>
          <w:i/>
          <w:color w:val="243F60"/>
          <w:sz w:val="22"/>
        </w:rPr>
        <w:t>Fotos</w:t>
      </w:r>
    </w:p>
    <w:p w14:paraId="1A45B67E" w14:textId="77777777" w:rsidR="00522113" w:rsidRDefault="00B51388">
      <w:pPr>
        <w:ind w:left="105"/>
      </w:pPr>
      <w:r>
        <w:rPr>
          <w:rFonts w:ascii="Calibri" w:eastAsia="Calibri" w:hAnsi="Calibri" w:cs="Calibri"/>
          <w:sz w:val="22"/>
        </w:rPr>
        <w:t xml:space="preserve">A aba </w:t>
      </w:r>
      <w:r>
        <w:rPr>
          <w:rFonts w:ascii="Calibri" w:eastAsia="Calibri" w:hAnsi="Calibri" w:cs="Calibri"/>
          <w:b/>
          <w:sz w:val="22"/>
        </w:rPr>
        <w:t>Fotos</w:t>
      </w:r>
      <w:r>
        <w:rPr>
          <w:rFonts w:ascii="Calibri" w:eastAsia="Calibri" w:hAnsi="Calibri" w:cs="Calibri"/>
          <w:sz w:val="22"/>
        </w:rPr>
        <w:t xml:space="preserve"> será apresentada depois que a Fiscalização for salva pela primeira vez</w:t>
      </w:r>
      <w:r>
        <w:rPr>
          <w:sz w:val="22"/>
        </w:rPr>
        <w:t>.</w:t>
      </w:r>
    </w:p>
    <w:p w14:paraId="7F76D124" w14:textId="77777777" w:rsidR="00522113" w:rsidRDefault="00522113">
      <w:pPr>
        <w:spacing w:before="15" w:line="255" w:lineRule="exact"/>
      </w:pPr>
    </w:p>
    <w:p w14:paraId="0C425C53" w14:textId="77777777" w:rsidR="00522113" w:rsidRDefault="00B51388">
      <w:pPr>
        <w:ind w:left="105"/>
      </w:pPr>
      <w:r>
        <w:rPr>
          <w:noProof/>
        </w:rPr>
        <w:drawing>
          <wp:inline distT="0" distB="0" distL="0" distR="0" wp14:anchorId="6B11D872" wp14:editId="26A99004">
            <wp:extent cx="5486400" cy="1981200"/>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png"/>
                    <pic:cNvPicPr/>
                  </pic:nvPicPr>
                  <pic:blipFill>
                    <a:blip r:embed="rId345" cstate="print"/>
                    <a:stretch>
                      <a:fillRect/>
                    </a:stretch>
                  </pic:blipFill>
                  <pic:spPr>
                    <a:xfrm>
                      <a:off x="0" y="0"/>
                      <a:ext cx="5486400" cy="1981200"/>
                    </a:xfrm>
                    <a:prstGeom prst="rect">
                      <a:avLst/>
                    </a:prstGeom>
                  </pic:spPr>
                </pic:pic>
              </a:graphicData>
            </a:graphic>
          </wp:inline>
        </w:drawing>
      </w:r>
    </w:p>
    <w:p w14:paraId="68DC9492" w14:textId="77777777" w:rsidR="00522113" w:rsidRDefault="00522113">
      <w:pPr>
        <w:spacing w:before="15" w:line="180" w:lineRule="exact"/>
      </w:pPr>
    </w:p>
    <w:p w14:paraId="713C9C9F" w14:textId="77777777" w:rsidR="00522113" w:rsidRDefault="00522113">
      <w:pPr>
        <w:spacing w:line="195" w:lineRule="exact"/>
      </w:pPr>
    </w:p>
    <w:p w14:paraId="3D517C11" w14:textId="77777777" w:rsidR="00522113" w:rsidRDefault="00B51388">
      <w:pPr>
        <w:spacing w:line="314" w:lineRule="auto"/>
        <w:ind w:left="105" w:right="45"/>
      </w:pPr>
      <w:r>
        <w:rPr>
          <w:rFonts w:ascii="Calibri" w:eastAsia="Calibri" w:hAnsi="Calibri" w:cs="Calibri"/>
          <w:sz w:val="24"/>
        </w:rPr>
        <w:t xml:space="preserve">O sistema suporta os formatos </w:t>
      </w:r>
      <w:r>
        <w:rPr>
          <w:rFonts w:ascii="Calibri" w:eastAsia="Calibri" w:hAnsi="Calibri" w:cs="Calibri"/>
          <w:b/>
          <w:sz w:val="24"/>
        </w:rPr>
        <w:t>BMP, JPG, JPEG e PNG</w:t>
      </w:r>
      <w:r>
        <w:rPr>
          <w:rFonts w:ascii="Calibri" w:eastAsia="Calibri" w:hAnsi="Calibri" w:cs="Calibri"/>
          <w:sz w:val="24"/>
        </w:rPr>
        <w:t>. Para</w:t>
      </w:r>
      <w:r>
        <w:rPr>
          <w:rFonts w:ascii="Calibri" w:eastAsia="Calibri" w:hAnsi="Calibri" w:cs="Calibri"/>
          <w:spacing w:val="-15"/>
          <w:sz w:val="24"/>
        </w:rPr>
        <w:t xml:space="preserve"> </w:t>
      </w:r>
      <w:r>
        <w:rPr>
          <w:rFonts w:ascii="Calibri" w:eastAsia="Calibri" w:hAnsi="Calibri" w:cs="Calibri"/>
          <w:sz w:val="24"/>
        </w:rPr>
        <w:t>adicionar</w:t>
      </w:r>
      <w:r>
        <w:rPr>
          <w:rFonts w:ascii="Calibri" w:eastAsia="Calibri" w:hAnsi="Calibri" w:cs="Calibri"/>
          <w:spacing w:val="-15"/>
          <w:sz w:val="24"/>
        </w:rPr>
        <w:t xml:space="preserve"> </w:t>
      </w:r>
      <w:r>
        <w:rPr>
          <w:rFonts w:ascii="Calibri" w:eastAsia="Calibri" w:hAnsi="Calibri" w:cs="Calibri"/>
          <w:sz w:val="24"/>
        </w:rPr>
        <w:t>fotos</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fiscalização</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opção </w:t>
      </w:r>
      <w:r>
        <w:rPr>
          <w:noProof/>
        </w:rPr>
        <w:drawing>
          <wp:inline distT="0" distB="0" distL="0" distR="0" wp14:anchorId="5206B402" wp14:editId="6634804C">
            <wp:extent cx="1323975" cy="266700"/>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png"/>
                    <pic:cNvPicPr/>
                  </pic:nvPicPr>
                  <pic:blipFill>
                    <a:blip r:embed="rId346" cstate="print"/>
                    <a:stretch>
                      <a:fillRect/>
                    </a:stretch>
                  </pic:blipFill>
                  <pic:spPr>
                    <a:xfrm>
                      <a:off x="0" y="0"/>
                      <a:ext cx="1323975" cy="266700"/>
                    </a:xfrm>
                    <a:prstGeom prst="rect">
                      <a:avLst/>
                    </a:prstGeom>
                  </pic:spPr>
                </pic:pic>
              </a:graphicData>
            </a:graphic>
          </wp:inline>
        </w:drawing>
      </w:r>
      <w:r>
        <w:rPr>
          <w:rFonts w:ascii="Calibri" w:eastAsia="Calibri" w:hAnsi="Calibri" w:cs="Calibri"/>
          <w:sz w:val="24"/>
        </w:rPr>
        <w:t>. É</w:t>
      </w:r>
      <w:r>
        <w:rPr>
          <w:rFonts w:ascii="Calibri" w:eastAsia="Calibri" w:hAnsi="Calibri" w:cs="Calibri"/>
          <w:spacing w:val="-15"/>
          <w:sz w:val="24"/>
        </w:rPr>
        <w:t xml:space="preserve"> </w:t>
      </w:r>
      <w:r>
        <w:rPr>
          <w:rFonts w:ascii="Calibri" w:eastAsia="Calibri" w:hAnsi="Calibri" w:cs="Calibri"/>
          <w:sz w:val="24"/>
        </w:rPr>
        <w:t>permitido adicionar mais de uma foto por vez</w:t>
      </w:r>
      <w:r>
        <w:rPr>
          <w:sz w:val="24"/>
        </w:rPr>
        <w:t>.</w:t>
      </w:r>
    </w:p>
    <w:p w14:paraId="7A117F33" w14:textId="77777777" w:rsidR="00522113" w:rsidRDefault="00B51388">
      <w:pPr>
        <w:spacing w:line="314" w:lineRule="auto"/>
        <w:ind w:left="105" w:right="45"/>
      </w:pPr>
      <w:r>
        <w:rPr>
          <w:noProof/>
        </w:rPr>
        <w:drawing>
          <wp:inline distT="0" distB="0" distL="0" distR="0" wp14:anchorId="072AE012" wp14:editId="12E2BAB4">
            <wp:extent cx="5448300" cy="7477125"/>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png"/>
                    <pic:cNvPicPr/>
                  </pic:nvPicPr>
                  <pic:blipFill>
                    <a:blip r:embed="rId347" cstate="print"/>
                    <a:stretch>
                      <a:fillRect/>
                    </a:stretch>
                  </pic:blipFill>
                  <pic:spPr>
                    <a:xfrm>
                      <a:off x="0" y="0"/>
                      <a:ext cx="5448300" cy="7477125"/>
                    </a:xfrm>
                    <a:prstGeom prst="rect">
                      <a:avLst/>
                    </a:prstGeom>
                  </pic:spPr>
                </pic:pic>
              </a:graphicData>
            </a:graphic>
          </wp:inline>
        </w:drawing>
      </w:r>
    </w:p>
    <w:p w14:paraId="0C49BE5E" w14:textId="77777777" w:rsidR="00522113" w:rsidRDefault="00522113">
      <w:pPr>
        <w:spacing w:before="15" w:line="180" w:lineRule="exact"/>
      </w:pPr>
    </w:p>
    <w:p w14:paraId="0418D2ED" w14:textId="77777777" w:rsidR="00522113" w:rsidRDefault="00522113">
      <w:pPr>
        <w:spacing w:line="195" w:lineRule="exact"/>
      </w:pPr>
    </w:p>
    <w:p w14:paraId="4760791B" w14:textId="77777777" w:rsidR="00522113" w:rsidRDefault="00B51388">
      <w:pPr>
        <w:spacing w:before="15"/>
        <w:ind w:left="105"/>
      </w:pPr>
      <w:r>
        <w:rPr>
          <w:rFonts w:ascii="Calibri" w:eastAsia="Calibri" w:hAnsi="Calibri" w:cs="Calibri"/>
          <w:sz w:val="24"/>
        </w:rPr>
        <w:t>É possível realizar as seguintes ações nas fotos:</w:t>
      </w:r>
    </w:p>
    <w:p w14:paraId="5B12E4B0" w14:textId="77777777" w:rsidR="00522113" w:rsidRDefault="00522113">
      <w:pPr>
        <w:spacing w:before="15" w:line="180" w:lineRule="exact"/>
      </w:pPr>
    </w:p>
    <w:p w14:paraId="7EDC12A5" w14:textId="77777777" w:rsidR="00522113" w:rsidRDefault="00522113">
      <w:pPr>
        <w:spacing w:line="195" w:lineRule="exact"/>
      </w:pPr>
    </w:p>
    <w:p w14:paraId="5BC4348F" w14:textId="77777777" w:rsidR="00522113" w:rsidRDefault="00B51388">
      <w:pPr>
        <w:ind w:left="465"/>
      </w:pPr>
      <w:r>
        <w:rPr>
          <w:sz w:val="24"/>
        </w:rPr>
        <w:sym w:font="Symbol" w:char="00B7"/>
      </w:r>
      <w:r>
        <w:rPr>
          <w:sz w:val="24"/>
        </w:rPr>
        <w:t xml:space="preserve">   </w:t>
      </w:r>
      <w:r>
        <w:rPr>
          <w:spacing w:val="15"/>
          <w:sz w:val="24"/>
        </w:rPr>
        <w:t xml:space="preserve"> </w:t>
      </w:r>
      <w:r>
        <w:rPr>
          <w:rFonts w:ascii="Calibri" w:eastAsia="Calibri" w:hAnsi="Calibri" w:cs="Calibri"/>
          <w:sz w:val="24"/>
        </w:rPr>
        <w:t>Trocar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posição</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foto</w:t>
      </w:r>
      <w:r>
        <w:rPr>
          <w:rFonts w:ascii="Calibri" w:eastAsia="Calibri" w:hAnsi="Calibri" w:cs="Calibri"/>
          <w:spacing w:val="-15"/>
          <w:sz w:val="24"/>
        </w:rPr>
        <w:t xml:space="preserve"> </w:t>
      </w:r>
      <w:r>
        <w:rPr>
          <w:rFonts w:ascii="Calibri" w:eastAsia="Calibri" w:hAnsi="Calibri" w:cs="Calibri"/>
          <w:sz w:val="24"/>
        </w:rPr>
        <w:t>selecionado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foto</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arrastando</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posição</w:t>
      </w:r>
      <w:r>
        <w:rPr>
          <w:rFonts w:ascii="Calibri" w:eastAsia="Calibri" w:hAnsi="Calibri" w:cs="Calibri"/>
          <w:spacing w:val="-15"/>
          <w:sz w:val="24"/>
        </w:rPr>
        <w:t xml:space="preserve"> </w:t>
      </w:r>
      <w:r>
        <w:rPr>
          <w:rFonts w:ascii="Calibri" w:eastAsia="Calibri" w:hAnsi="Calibri" w:cs="Calibri"/>
          <w:sz w:val="24"/>
        </w:rPr>
        <w:t>desejada.</w:t>
      </w:r>
    </w:p>
    <w:p w14:paraId="11212C17" w14:textId="77777777" w:rsidR="00522113" w:rsidRDefault="00522113">
      <w:pPr>
        <w:spacing w:before="15" w:line="105" w:lineRule="exact"/>
      </w:pPr>
    </w:p>
    <w:p w14:paraId="40A5358A" w14:textId="77777777" w:rsidR="00522113" w:rsidRDefault="00B51388">
      <w:pPr>
        <w:tabs>
          <w:tab w:val="left" w:pos="825"/>
        </w:tabs>
        <w:spacing w:before="15" w:line="352" w:lineRule="auto"/>
        <w:ind w:left="825" w:right="75" w:hanging="360"/>
      </w:pPr>
      <w:r>
        <w:rPr>
          <w:sz w:val="24"/>
        </w:rPr>
        <w:sym w:font="Symbol" w:char="00B7"/>
      </w:r>
      <w:r>
        <w:rPr>
          <w:sz w:val="24"/>
        </w:rPr>
        <w:tab/>
      </w:r>
      <w:r>
        <w:rPr>
          <w:rFonts w:ascii="Calibri" w:eastAsia="Calibri" w:hAnsi="Calibri" w:cs="Calibri"/>
          <w:sz w:val="24"/>
        </w:rPr>
        <w:t>Visualizar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foto</w:t>
      </w:r>
      <w:r>
        <w:rPr>
          <w:rFonts w:ascii="Calibri" w:eastAsia="Calibri" w:hAnsi="Calibri" w:cs="Calibri"/>
          <w:spacing w:val="15"/>
          <w:sz w:val="24"/>
        </w:rPr>
        <w:t xml:space="preserve"> </w:t>
      </w:r>
      <w:r>
        <w:rPr>
          <w:rFonts w:ascii="Calibri" w:eastAsia="Calibri" w:hAnsi="Calibri" w:cs="Calibri"/>
          <w:sz w:val="24"/>
        </w:rPr>
        <w:t>em</w:t>
      </w:r>
      <w:r>
        <w:rPr>
          <w:rFonts w:ascii="Calibri" w:eastAsia="Calibri" w:hAnsi="Calibri" w:cs="Calibri"/>
          <w:spacing w:val="15"/>
          <w:sz w:val="24"/>
        </w:rPr>
        <w:t xml:space="preserve"> </w:t>
      </w:r>
      <w:r>
        <w:rPr>
          <w:rFonts w:ascii="Calibri" w:eastAsia="Calibri" w:hAnsi="Calibri" w:cs="Calibri"/>
          <w:sz w:val="24"/>
        </w:rPr>
        <w:t>tamanho</w:t>
      </w:r>
      <w:r>
        <w:rPr>
          <w:rFonts w:ascii="Calibri" w:eastAsia="Calibri" w:hAnsi="Calibri" w:cs="Calibri"/>
          <w:spacing w:val="15"/>
          <w:sz w:val="24"/>
        </w:rPr>
        <w:t xml:space="preserve"> </w:t>
      </w:r>
      <w:r>
        <w:rPr>
          <w:rFonts w:ascii="Calibri" w:eastAsia="Calibri" w:hAnsi="Calibri" w:cs="Calibri"/>
          <w:sz w:val="24"/>
        </w:rPr>
        <w:t>original</w:t>
      </w:r>
      <w:r>
        <w:rPr>
          <w:rFonts w:ascii="Calibri" w:eastAsia="Calibri" w:hAnsi="Calibri" w:cs="Calibri"/>
          <w:spacing w:val="15"/>
          <w:sz w:val="24"/>
        </w:rPr>
        <w:t xml:space="preserve"> </w:t>
      </w:r>
      <w:r>
        <w:rPr>
          <w:rFonts w:ascii="Calibri" w:eastAsia="Calibri" w:hAnsi="Calibri" w:cs="Calibri"/>
          <w:sz w:val="24"/>
        </w:rPr>
        <w:t>selecionando</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 xml:space="preserve">opção </w:t>
      </w:r>
      <w:r>
        <w:rPr>
          <w:noProof/>
        </w:rPr>
        <w:drawing>
          <wp:inline distT="0" distB="0" distL="0" distR="0" wp14:anchorId="1F214CA8" wp14:editId="5B868486">
            <wp:extent cx="276225" cy="276225"/>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png"/>
                    <pic:cNvPicPr/>
                  </pic:nvPicPr>
                  <pic:blipFill>
                    <a:blip r:embed="rId348" cstate="print"/>
                    <a:stretch>
                      <a:fillRect/>
                    </a:stretch>
                  </pic:blipFill>
                  <pic:spPr>
                    <a:xfrm>
                      <a:off x="0" y="0"/>
                      <a:ext cx="276225" cy="276225"/>
                    </a:xfrm>
                    <a:prstGeom prst="rect">
                      <a:avLst/>
                    </a:prstGeom>
                  </pic:spPr>
                </pic:pic>
              </a:graphicData>
            </a:graphic>
          </wp:inline>
        </w:drawing>
      </w:r>
      <w:r>
        <w:rPr>
          <w:rFonts w:ascii="Calibri" w:eastAsia="Calibri" w:hAnsi="Calibri" w:cs="Calibri"/>
          <w:sz w:val="24"/>
        </w:rPr>
        <w:t xml:space="preserve">  no</w:t>
      </w:r>
      <w:r>
        <w:rPr>
          <w:rFonts w:ascii="Calibri" w:eastAsia="Calibri" w:hAnsi="Calibri" w:cs="Calibri"/>
          <w:spacing w:val="15"/>
          <w:sz w:val="24"/>
        </w:rPr>
        <w:t xml:space="preserve"> </w:t>
      </w:r>
      <w:r>
        <w:rPr>
          <w:rFonts w:ascii="Calibri" w:eastAsia="Calibri" w:hAnsi="Calibri" w:cs="Calibri"/>
          <w:sz w:val="24"/>
        </w:rPr>
        <w:t>centro</w:t>
      </w:r>
      <w:r>
        <w:rPr>
          <w:rFonts w:ascii="Calibri" w:eastAsia="Calibri" w:hAnsi="Calibri" w:cs="Calibri"/>
          <w:spacing w:val="15"/>
          <w:sz w:val="24"/>
        </w:rPr>
        <w:t xml:space="preserve"> </w:t>
      </w:r>
      <w:r>
        <w:rPr>
          <w:rFonts w:ascii="Calibri" w:eastAsia="Calibri" w:hAnsi="Calibri" w:cs="Calibri"/>
          <w:sz w:val="24"/>
        </w:rPr>
        <w:t>da foto.</w:t>
      </w:r>
    </w:p>
    <w:p w14:paraId="1D03B80A" w14:textId="77777777" w:rsidR="00522113" w:rsidRDefault="00B51388">
      <w:pPr>
        <w:spacing w:before="15"/>
        <w:ind w:left="465"/>
      </w:pPr>
      <w:r>
        <w:rPr>
          <w:sz w:val="24"/>
        </w:rPr>
        <w:sym w:font="Symbol" w:char="00B7"/>
      </w:r>
      <w:r>
        <w:rPr>
          <w:sz w:val="24"/>
        </w:rPr>
        <w:t xml:space="preserve">   </w:t>
      </w:r>
      <w:r>
        <w:rPr>
          <w:spacing w:val="15"/>
          <w:sz w:val="24"/>
        </w:rPr>
        <w:t xml:space="preserve"> </w:t>
      </w:r>
      <w:r>
        <w:rPr>
          <w:rFonts w:ascii="Calibri" w:eastAsia="Calibri" w:hAnsi="Calibri" w:cs="Calibri"/>
          <w:sz w:val="24"/>
        </w:rPr>
        <w:t xml:space="preserve">Excluir uma foto, selecionar a opção </w:t>
      </w:r>
      <w:r>
        <w:rPr>
          <w:noProof/>
        </w:rPr>
        <w:drawing>
          <wp:inline distT="0" distB="0" distL="0" distR="0" wp14:anchorId="5296EB0F" wp14:editId="02C48B40">
            <wp:extent cx="285750" cy="295275"/>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png"/>
                    <pic:cNvPicPr/>
                  </pic:nvPicPr>
                  <pic:blipFill>
                    <a:blip r:embed="rId349" cstate="print"/>
                    <a:stretch>
                      <a:fillRect/>
                    </a:stretch>
                  </pic:blipFill>
                  <pic:spPr>
                    <a:xfrm>
                      <a:off x="0" y="0"/>
                      <a:ext cx="285750" cy="295275"/>
                    </a:xfrm>
                    <a:prstGeom prst="rect">
                      <a:avLst/>
                    </a:prstGeom>
                  </pic:spPr>
                </pic:pic>
              </a:graphicData>
            </a:graphic>
          </wp:inline>
        </w:drawing>
      </w:r>
      <w:r>
        <w:rPr>
          <w:sz w:val="24"/>
        </w:rPr>
        <w:t xml:space="preserve"> </w:t>
      </w:r>
      <w:r>
        <w:rPr>
          <w:rFonts w:ascii="Calibri" w:eastAsia="Calibri" w:hAnsi="Calibri" w:cs="Calibri"/>
          <w:sz w:val="24"/>
        </w:rPr>
        <w:t>no centro da foto.</w:t>
      </w:r>
    </w:p>
    <w:p w14:paraId="32B8275C" w14:textId="77777777" w:rsidR="00522113" w:rsidRDefault="00522113">
      <w:pPr>
        <w:spacing w:before="15" w:line="180" w:lineRule="exact"/>
      </w:pPr>
    </w:p>
    <w:p w14:paraId="5DCAB216" w14:textId="77777777" w:rsidR="00522113" w:rsidRDefault="00522113">
      <w:pPr>
        <w:spacing w:line="195" w:lineRule="exact"/>
      </w:pPr>
    </w:p>
    <w:p w14:paraId="441EE2A3" w14:textId="77777777" w:rsidR="00522113" w:rsidRDefault="00B51388">
      <w:pPr>
        <w:ind w:left="105"/>
      </w:pPr>
      <w:r>
        <w:rPr>
          <w:rFonts w:ascii="Calibri" w:eastAsia="Calibri" w:hAnsi="Calibri" w:cs="Calibri"/>
          <w:sz w:val="24"/>
        </w:rPr>
        <w:t xml:space="preserve">Para </w:t>
      </w:r>
      <w:r>
        <w:rPr>
          <w:rFonts w:ascii="Calibri" w:eastAsia="Calibri" w:hAnsi="Calibri" w:cs="Calibri"/>
          <w:spacing w:val="30"/>
          <w:sz w:val="24"/>
        </w:rPr>
        <w:t xml:space="preserve"> </w:t>
      </w:r>
      <w:r>
        <w:rPr>
          <w:rFonts w:ascii="Calibri" w:eastAsia="Calibri" w:hAnsi="Calibri" w:cs="Calibri"/>
          <w:sz w:val="24"/>
        </w:rPr>
        <w:t xml:space="preserve">armazenamentos </w:t>
      </w:r>
      <w:r>
        <w:rPr>
          <w:rFonts w:ascii="Calibri" w:eastAsia="Calibri" w:hAnsi="Calibri" w:cs="Calibri"/>
          <w:spacing w:val="30"/>
          <w:sz w:val="24"/>
        </w:rPr>
        <w:t xml:space="preserve"> </w:t>
      </w:r>
      <w:r>
        <w:rPr>
          <w:rFonts w:ascii="Calibri" w:eastAsia="Calibri" w:hAnsi="Calibri" w:cs="Calibri"/>
          <w:sz w:val="24"/>
        </w:rPr>
        <w:t xml:space="preserve">das </w:t>
      </w:r>
      <w:r>
        <w:rPr>
          <w:rFonts w:ascii="Calibri" w:eastAsia="Calibri" w:hAnsi="Calibri" w:cs="Calibri"/>
          <w:spacing w:val="30"/>
          <w:sz w:val="24"/>
        </w:rPr>
        <w:t xml:space="preserve"> </w:t>
      </w:r>
      <w:r>
        <w:rPr>
          <w:rFonts w:ascii="Calibri" w:eastAsia="Calibri" w:hAnsi="Calibri" w:cs="Calibri"/>
          <w:sz w:val="24"/>
        </w:rPr>
        <w:t xml:space="preserve">fotos </w:t>
      </w:r>
      <w:r>
        <w:rPr>
          <w:rFonts w:ascii="Calibri" w:eastAsia="Calibri" w:hAnsi="Calibri" w:cs="Calibri"/>
          <w:spacing w:val="30"/>
          <w:sz w:val="24"/>
        </w:rPr>
        <w:t xml:space="preserve"> </w:t>
      </w:r>
      <w:r>
        <w:rPr>
          <w:rFonts w:ascii="Calibri" w:eastAsia="Calibri" w:hAnsi="Calibri" w:cs="Calibri"/>
          <w:sz w:val="24"/>
        </w:rPr>
        <w:t xml:space="preserve">na </w:t>
      </w:r>
      <w:r>
        <w:rPr>
          <w:rFonts w:ascii="Calibri" w:eastAsia="Calibri" w:hAnsi="Calibri" w:cs="Calibri"/>
          <w:spacing w:val="30"/>
          <w:sz w:val="24"/>
        </w:rPr>
        <w:t xml:space="preserve"> </w:t>
      </w:r>
      <w:r>
        <w:rPr>
          <w:rFonts w:ascii="Calibri" w:eastAsia="Calibri" w:hAnsi="Calibri" w:cs="Calibri"/>
          <w:sz w:val="24"/>
        </w:rPr>
        <w:t xml:space="preserve">fiscalização </w:t>
      </w:r>
      <w:r>
        <w:rPr>
          <w:rFonts w:ascii="Calibri" w:eastAsia="Calibri" w:hAnsi="Calibri" w:cs="Calibri"/>
          <w:spacing w:val="30"/>
          <w:sz w:val="24"/>
        </w:rPr>
        <w:t xml:space="preserve"> </w:t>
      </w:r>
      <w:r>
        <w:rPr>
          <w:rFonts w:ascii="Calibri" w:eastAsia="Calibri" w:hAnsi="Calibri" w:cs="Calibri"/>
          <w:sz w:val="24"/>
        </w:rPr>
        <w:t xml:space="preserve">é </w:t>
      </w:r>
      <w:r>
        <w:rPr>
          <w:rFonts w:ascii="Calibri" w:eastAsia="Calibri" w:hAnsi="Calibri" w:cs="Calibri"/>
          <w:spacing w:val="30"/>
          <w:sz w:val="24"/>
        </w:rPr>
        <w:t xml:space="preserve"> </w:t>
      </w:r>
      <w:r>
        <w:rPr>
          <w:rFonts w:ascii="Calibri" w:eastAsia="Calibri" w:hAnsi="Calibri" w:cs="Calibri"/>
          <w:sz w:val="24"/>
        </w:rPr>
        <w:t xml:space="preserve">necessário </w:t>
      </w:r>
      <w:r>
        <w:rPr>
          <w:rFonts w:ascii="Calibri" w:eastAsia="Calibri" w:hAnsi="Calibri" w:cs="Calibri"/>
          <w:spacing w:val="30"/>
          <w:sz w:val="24"/>
        </w:rPr>
        <w:t xml:space="preserve"> </w:t>
      </w:r>
      <w:r>
        <w:rPr>
          <w:rFonts w:ascii="Calibri" w:eastAsia="Calibri" w:hAnsi="Calibri" w:cs="Calibri"/>
          <w:sz w:val="24"/>
        </w:rPr>
        <w:t xml:space="preserve">selecionar </w:t>
      </w:r>
      <w:r>
        <w:rPr>
          <w:rFonts w:ascii="Calibri" w:eastAsia="Calibri" w:hAnsi="Calibri" w:cs="Calibri"/>
          <w:spacing w:val="30"/>
          <w:sz w:val="24"/>
        </w:rPr>
        <w:t xml:space="preserve"> </w:t>
      </w:r>
      <w:r>
        <w:rPr>
          <w:rFonts w:ascii="Calibri" w:eastAsia="Calibri" w:hAnsi="Calibri" w:cs="Calibri"/>
          <w:sz w:val="24"/>
        </w:rPr>
        <w:t xml:space="preserve">a </w:t>
      </w:r>
      <w:r>
        <w:rPr>
          <w:rFonts w:ascii="Calibri" w:eastAsia="Calibri" w:hAnsi="Calibri" w:cs="Calibri"/>
          <w:spacing w:val="30"/>
          <w:sz w:val="24"/>
        </w:rPr>
        <w:t xml:space="preserve"> </w:t>
      </w:r>
      <w:r>
        <w:rPr>
          <w:rFonts w:ascii="Calibri" w:eastAsia="Calibri" w:hAnsi="Calibri" w:cs="Calibri"/>
          <w:sz w:val="24"/>
        </w:rPr>
        <w:t xml:space="preserve">opção </w:t>
      </w:r>
      <w:r>
        <w:rPr>
          <w:noProof/>
        </w:rPr>
        <w:drawing>
          <wp:inline distT="0" distB="0" distL="0" distR="0" wp14:anchorId="491EBFD6" wp14:editId="3BB24751">
            <wp:extent cx="1085850" cy="209550"/>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png"/>
                    <pic:cNvPicPr/>
                  </pic:nvPicPr>
                  <pic:blipFill>
                    <a:blip r:embed="rId350" cstate="print"/>
                    <a:stretch>
                      <a:fillRect/>
                    </a:stretch>
                  </pic:blipFill>
                  <pic:spPr>
                    <a:xfrm>
                      <a:off x="0" y="0"/>
                      <a:ext cx="1085850" cy="209550"/>
                    </a:xfrm>
                    <a:prstGeom prst="rect">
                      <a:avLst/>
                    </a:prstGeom>
                  </pic:spPr>
                </pic:pic>
              </a:graphicData>
            </a:graphic>
          </wp:inline>
        </w:drawing>
      </w:r>
      <w:r>
        <w:rPr>
          <w:rFonts w:ascii="Calibri" w:eastAsia="Calibri" w:hAnsi="Calibri" w:cs="Calibri"/>
          <w:sz w:val="24"/>
        </w:rPr>
        <w:t>.</w:t>
      </w:r>
    </w:p>
    <w:p w14:paraId="6FE96F96" w14:textId="77777777" w:rsidR="00522113" w:rsidRDefault="00522113">
      <w:pPr>
        <w:spacing w:before="15" w:line="135" w:lineRule="exact"/>
      </w:pPr>
    </w:p>
    <w:p w14:paraId="696ACEAB" w14:textId="77777777" w:rsidR="00522113" w:rsidRDefault="00B51388">
      <w:pPr>
        <w:ind w:left="105"/>
      </w:pPr>
      <w:r>
        <w:rPr>
          <w:sz w:val="24"/>
        </w:rPr>
        <w:t>.</w:t>
      </w:r>
      <w:r>
        <w:rPr>
          <w:rFonts w:ascii="Calibri" w:eastAsia="Calibri" w:hAnsi="Calibri" w:cs="Calibri"/>
          <w:sz w:val="24"/>
        </w:rPr>
        <w:t xml:space="preserve"> </w:t>
      </w:r>
    </w:p>
    <w:p w14:paraId="418755A8" w14:textId="77777777" w:rsidR="00522113" w:rsidRDefault="00B51388">
      <w:pPr>
        <w:pStyle w:val="PargrafodaLista"/>
        <w:numPr>
          <w:ilvl w:val="0"/>
          <w:numId w:val="78"/>
        </w:numPr>
      </w:pPr>
      <w:r>
        <w:rPr>
          <w:rFonts w:ascii="Calibri" w:eastAsia="Calibri" w:hAnsi="Calibri" w:cs="Calibri"/>
          <w:sz w:val="24"/>
        </w:rPr>
        <w:t xml:space="preserve">Os campos </w:t>
      </w:r>
      <w:r>
        <w:rPr>
          <w:rFonts w:ascii="Calibri" w:eastAsia="Calibri" w:hAnsi="Calibri" w:cs="Calibri"/>
          <w:b/>
          <w:sz w:val="24"/>
        </w:rPr>
        <w:t>legenda</w:t>
      </w:r>
      <w:r>
        <w:rPr>
          <w:rFonts w:ascii="Calibri" w:eastAsia="Calibri" w:hAnsi="Calibri" w:cs="Calibri"/>
          <w:sz w:val="24"/>
        </w:rPr>
        <w:t xml:space="preserve"> e </w:t>
      </w:r>
      <w:r>
        <w:rPr>
          <w:rFonts w:ascii="Calibri" w:eastAsia="Calibri" w:hAnsi="Calibri" w:cs="Calibri"/>
          <w:b/>
          <w:sz w:val="24"/>
        </w:rPr>
        <w:t>comentários</w:t>
      </w:r>
      <w:r>
        <w:rPr>
          <w:rFonts w:ascii="Calibri" w:eastAsia="Calibri" w:hAnsi="Calibri" w:cs="Calibri"/>
          <w:sz w:val="24"/>
        </w:rPr>
        <w:t xml:space="preserve"> são obrigatórios no seu preenchimento. Caso não seja preenchido pelo usuário, informar que os campos não foram preenchidos. </w:t>
      </w:r>
    </w:p>
    <w:p w14:paraId="7FEDD835" w14:textId="77777777" w:rsidR="00522113" w:rsidRDefault="00522113">
      <w:pPr>
        <w:spacing w:before="15" w:line="105" w:lineRule="exact"/>
      </w:pPr>
    </w:p>
    <w:p w14:paraId="628C62B6" w14:textId="77777777" w:rsidR="00522113" w:rsidRDefault="00522113">
      <w:pPr>
        <w:spacing w:line="195" w:lineRule="exact"/>
      </w:pPr>
    </w:p>
    <w:p w14:paraId="3EB3CAE4" w14:textId="77777777" w:rsidR="00522113" w:rsidRDefault="00522113">
      <w:pPr>
        <w:spacing w:line="195" w:lineRule="exact"/>
      </w:pPr>
    </w:p>
    <w:p w14:paraId="127B6074"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28">
        <w:r>
          <w:rPr>
            <w:rFonts w:ascii="Tahoma" w:eastAsia="Tahoma" w:hAnsi="Tahoma" w:cs="Tahoma"/>
            <w:i/>
            <w:color w:val="6666FF"/>
          </w:rPr>
          <w:t>Easy CHM and documentation editor</w:t>
        </w:r>
      </w:hyperlink>
    </w:p>
    <w:p w14:paraId="222FEA8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7" w:name="_topic_Documentos"/>
      <w:bookmarkEnd w:id="187"/>
      <w:r>
        <w:rPr>
          <w:rFonts w:ascii="Tahoma" w:eastAsia="Tahoma" w:hAnsi="Tahoma" w:cs="Tahoma"/>
          <w:i/>
          <w:color w:val="243F60"/>
          <w:sz w:val="22"/>
        </w:rPr>
        <w:t>Documentos</w:t>
      </w:r>
    </w:p>
    <w:p w14:paraId="23451336" w14:textId="77777777" w:rsidR="00522113" w:rsidRDefault="00B51388">
      <w:pPr>
        <w:ind w:left="105"/>
      </w:pPr>
      <w:r>
        <w:rPr>
          <w:rFonts w:ascii="Calibri" w:eastAsia="Calibri" w:hAnsi="Calibri" w:cs="Calibri"/>
          <w:sz w:val="22"/>
        </w:rPr>
        <w:t xml:space="preserve">A aba </w:t>
      </w:r>
      <w:r>
        <w:rPr>
          <w:rFonts w:ascii="Calibri" w:eastAsia="Calibri" w:hAnsi="Calibri" w:cs="Calibri"/>
          <w:b/>
          <w:sz w:val="22"/>
        </w:rPr>
        <w:t>Documentos</w:t>
      </w:r>
      <w:r>
        <w:rPr>
          <w:rFonts w:ascii="Calibri" w:eastAsia="Calibri" w:hAnsi="Calibri" w:cs="Calibri"/>
          <w:sz w:val="22"/>
        </w:rPr>
        <w:t xml:space="preserve"> será apresentada depois que a Fiscalização for salva pela primeira vez.</w:t>
      </w:r>
    </w:p>
    <w:p w14:paraId="2BFED41D" w14:textId="77777777" w:rsidR="00522113" w:rsidRDefault="00522113">
      <w:pPr>
        <w:spacing w:before="15" w:line="255" w:lineRule="exact"/>
      </w:pPr>
    </w:p>
    <w:p w14:paraId="6A1C19AD" w14:textId="77777777" w:rsidR="00522113" w:rsidRDefault="00B51388">
      <w:pPr>
        <w:ind w:left="105"/>
      </w:pPr>
      <w:r>
        <w:rPr>
          <w:noProof/>
        </w:rPr>
        <w:drawing>
          <wp:inline distT="0" distB="0" distL="0" distR="0" wp14:anchorId="4166BF59" wp14:editId="1DC799C4">
            <wp:extent cx="5429250" cy="3848100"/>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png"/>
                    <pic:cNvPicPr/>
                  </pic:nvPicPr>
                  <pic:blipFill>
                    <a:blip r:embed="rId429" cstate="print"/>
                    <a:stretch>
                      <a:fillRect/>
                    </a:stretch>
                  </pic:blipFill>
                  <pic:spPr>
                    <a:xfrm>
                      <a:off x="0" y="0"/>
                      <a:ext cx="5429250" cy="3848100"/>
                    </a:xfrm>
                    <a:prstGeom prst="rect">
                      <a:avLst/>
                    </a:prstGeom>
                  </pic:spPr>
                </pic:pic>
              </a:graphicData>
            </a:graphic>
          </wp:inline>
        </w:drawing>
      </w:r>
    </w:p>
    <w:p w14:paraId="5311E414" w14:textId="77777777" w:rsidR="00522113" w:rsidRDefault="00B51388">
      <w:pPr>
        <w:spacing w:before="60" w:line="360" w:lineRule="auto"/>
        <w:ind w:left="105" w:right="75"/>
        <w:jc w:val="both"/>
      </w:pPr>
      <w:r>
        <w:rPr>
          <w:rFonts w:ascii="Calibri" w:eastAsia="Calibri" w:hAnsi="Calibri" w:cs="Calibri"/>
          <w:sz w:val="24"/>
        </w:rPr>
        <w:t>Não há limites para o cadastro de documentos. Após o cadastro será possível imprimir, editar e excluir os documentos.</w:t>
      </w:r>
    </w:p>
    <w:p w14:paraId="7067B21F" w14:textId="77777777" w:rsidR="00522113" w:rsidRDefault="00522113">
      <w:pPr>
        <w:spacing w:before="15" w:line="180" w:lineRule="exact"/>
      </w:pPr>
    </w:p>
    <w:p w14:paraId="55294DD1" w14:textId="77777777" w:rsidR="00522113" w:rsidRDefault="00522113">
      <w:pPr>
        <w:spacing w:before="15" w:line="180" w:lineRule="exact"/>
      </w:pPr>
    </w:p>
    <w:p w14:paraId="2C9B1CD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30">
        <w:r>
          <w:rPr>
            <w:rFonts w:ascii="Tahoma" w:eastAsia="Tahoma" w:hAnsi="Tahoma" w:cs="Tahoma"/>
            <w:i/>
            <w:color w:val="6666FF"/>
          </w:rPr>
          <w:t>Generate Kindle eBooks with ease</w:t>
        </w:r>
      </w:hyperlink>
    </w:p>
    <w:p w14:paraId="55AD929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8" w:name="_topic_CadastrodeDocumentos"/>
      <w:bookmarkEnd w:id="188"/>
      <w:r>
        <w:rPr>
          <w:rFonts w:ascii="Tahoma" w:eastAsia="Tahoma" w:hAnsi="Tahoma" w:cs="Tahoma"/>
          <w:i/>
          <w:color w:val="243F60"/>
          <w:sz w:val="22"/>
        </w:rPr>
        <w:t>Cadastro de Documentos</w:t>
      </w:r>
    </w:p>
    <w:p w14:paraId="7EDD465A" w14:textId="77777777" w:rsidR="00522113" w:rsidRDefault="00B51388">
      <w:pPr>
        <w:spacing w:line="357" w:lineRule="auto"/>
        <w:ind w:right="75"/>
        <w:jc w:val="both"/>
      </w:pPr>
      <w:r>
        <w:rPr>
          <w:rFonts w:ascii="Calibri" w:eastAsia="Calibri" w:hAnsi="Calibri" w:cs="Calibri"/>
          <w:sz w:val="24"/>
        </w:rPr>
        <w:t>Durante o cadastro e edição de uma fiscalização do tipo bem, será possível cadastrar os documentos da fiscalização, assim como:</w:t>
      </w:r>
    </w:p>
    <w:p w14:paraId="09E0DDF0" w14:textId="77777777" w:rsidR="00522113" w:rsidRDefault="00B51388">
      <w:pPr>
        <w:numPr>
          <w:ilvl w:val="1"/>
          <w:numId w:val="79"/>
        </w:numPr>
        <w:spacing w:line="357" w:lineRule="auto"/>
        <w:ind w:right="75"/>
        <w:jc w:val="both"/>
      </w:pPr>
      <w:r>
        <w:rPr>
          <w:rFonts w:ascii="Calibri" w:eastAsia="Calibri" w:hAnsi="Calibri" w:cs="Calibri"/>
          <w:b/>
          <w:sz w:val="24"/>
        </w:rPr>
        <w:t>Auto de Infração</w:t>
      </w:r>
    </w:p>
    <w:p w14:paraId="12AF01C1" w14:textId="77777777" w:rsidR="00522113" w:rsidRDefault="00B51388">
      <w:pPr>
        <w:numPr>
          <w:ilvl w:val="1"/>
          <w:numId w:val="79"/>
        </w:numPr>
        <w:spacing w:line="357" w:lineRule="auto"/>
        <w:ind w:right="75"/>
        <w:jc w:val="both"/>
      </w:pPr>
      <w:r>
        <w:rPr>
          <w:rFonts w:ascii="Calibri" w:eastAsia="Calibri" w:hAnsi="Calibri" w:cs="Calibri"/>
          <w:b/>
          <w:sz w:val="24"/>
        </w:rPr>
        <w:t>Notificação</w:t>
      </w:r>
    </w:p>
    <w:p w14:paraId="5EE2FA1D" w14:textId="77777777" w:rsidR="00522113" w:rsidRDefault="00B51388">
      <w:pPr>
        <w:numPr>
          <w:ilvl w:val="1"/>
          <w:numId w:val="79"/>
        </w:numPr>
        <w:spacing w:line="357" w:lineRule="auto"/>
        <w:ind w:right="75"/>
        <w:jc w:val="both"/>
      </w:pPr>
      <w:r>
        <w:rPr>
          <w:rFonts w:ascii="Calibri" w:eastAsia="Calibri" w:hAnsi="Calibri" w:cs="Calibri"/>
          <w:b/>
          <w:sz w:val="24"/>
        </w:rPr>
        <w:t xml:space="preserve">Termo de Embargo </w:t>
      </w:r>
    </w:p>
    <w:p w14:paraId="44A222C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31">
        <w:r>
          <w:rPr>
            <w:rFonts w:ascii="Tahoma" w:eastAsia="Tahoma" w:hAnsi="Tahoma" w:cs="Tahoma"/>
            <w:i/>
            <w:color w:val="6666FF"/>
          </w:rPr>
          <w:t>Free EPub producer</w:t>
        </w:r>
      </w:hyperlink>
    </w:p>
    <w:p w14:paraId="1B1DB40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89" w:name="_topic_AutodeInfracao"/>
      <w:bookmarkEnd w:id="189"/>
      <w:r>
        <w:rPr>
          <w:rFonts w:ascii="Tahoma" w:eastAsia="Tahoma" w:hAnsi="Tahoma" w:cs="Tahoma"/>
          <w:i/>
          <w:color w:val="243F60"/>
          <w:sz w:val="22"/>
        </w:rPr>
        <w:t>Auto de Infração</w:t>
      </w:r>
    </w:p>
    <w:p w14:paraId="5D90CBDB" w14:textId="77777777" w:rsidR="00522113" w:rsidRDefault="00B51388">
      <w:pPr>
        <w:spacing w:line="360" w:lineRule="auto"/>
        <w:ind w:left="105" w:right="30"/>
        <w:jc w:val="both"/>
      </w:pPr>
      <w:r>
        <w:rPr>
          <w:rFonts w:ascii="Calibri" w:eastAsia="Calibri" w:hAnsi="Calibri" w:cs="Calibri"/>
          <w:sz w:val="24"/>
        </w:rPr>
        <w:t>Para cadastrar</w:t>
      </w:r>
      <w:r>
        <w:rPr>
          <w:rFonts w:ascii="Calibri" w:eastAsia="Calibri" w:hAnsi="Calibri" w:cs="Calibri"/>
          <w:spacing w:val="-15"/>
          <w:sz w:val="24"/>
        </w:rPr>
        <w:t xml:space="preserve"> </w:t>
      </w:r>
      <w:r>
        <w:rPr>
          <w:rFonts w:ascii="Calibri" w:eastAsia="Calibri" w:hAnsi="Calibri" w:cs="Calibri"/>
          <w:sz w:val="24"/>
        </w:rPr>
        <w:t>um auto de infração</w:t>
      </w:r>
      <w:r>
        <w:rPr>
          <w:sz w:val="24"/>
        </w:rPr>
        <w:t>,</w:t>
      </w:r>
      <w:r>
        <w:rPr>
          <w:rFonts w:ascii="Calibri" w:eastAsia="Calibri" w:hAnsi="Calibri" w:cs="Calibri"/>
          <w:sz w:val="24"/>
        </w:rPr>
        <w:t xml:space="preserve"> na aba de documen</w:t>
      </w:r>
      <w:r>
        <w:rPr>
          <w:rFonts w:ascii="Calibri" w:eastAsia="Calibri" w:hAnsi="Calibri" w:cs="Calibri"/>
          <w:sz w:val="24"/>
        </w:rPr>
        <w:t>tos</w:t>
      </w:r>
      <w:r>
        <w:rPr>
          <w:rFonts w:ascii="Calibri" w:eastAsia="Calibri" w:hAnsi="Calibri" w:cs="Calibri"/>
          <w:spacing w:val="-15"/>
          <w:sz w:val="24"/>
        </w:rPr>
        <w:t xml:space="preserve"> </w:t>
      </w:r>
      <w:r>
        <w:rPr>
          <w:rFonts w:ascii="Calibri" w:eastAsia="Calibri" w:hAnsi="Calibri" w:cs="Calibri"/>
          <w:sz w:val="24"/>
        </w:rPr>
        <w:t xml:space="preserve">da fiscalização selecionar no tópico Auto de Infração a opção </w:t>
      </w:r>
      <w:r>
        <w:rPr>
          <w:noProof/>
        </w:rPr>
        <w:drawing>
          <wp:inline distT="0" distB="0" distL="0" distR="0" wp14:anchorId="0D62C547" wp14:editId="2136FCCD">
            <wp:extent cx="847725" cy="285750"/>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png"/>
                    <pic:cNvPicPr/>
                  </pic:nvPicPr>
                  <pic:blipFill>
                    <a:blip r:embed="rId432" cstate="print"/>
                    <a:stretch>
                      <a:fillRect/>
                    </a:stretch>
                  </pic:blipFill>
                  <pic:spPr>
                    <a:xfrm>
                      <a:off x="0" y="0"/>
                      <a:ext cx="847725" cy="285750"/>
                    </a:xfrm>
                    <a:prstGeom prst="rect">
                      <a:avLst/>
                    </a:prstGeom>
                  </pic:spPr>
                </pic:pic>
              </a:graphicData>
            </a:graphic>
          </wp:inline>
        </w:drawing>
      </w:r>
      <w:r>
        <w:rPr>
          <w:sz w:val="24"/>
        </w:rPr>
        <w:t>.</w:t>
      </w:r>
    </w:p>
    <w:p w14:paraId="16E983CD" w14:textId="77777777" w:rsidR="00522113" w:rsidRDefault="00B51388">
      <w:pPr>
        <w:spacing w:before="105"/>
        <w:ind w:left="180"/>
      </w:pPr>
      <w:r>
        <w:rPr>
          <w:noProof/>
        </w:rPr>
        <w:drawing>
          <wp:inline distT="0" distB="0" distL="0" distR="0" wp14:anchorId="558D0D4D" wp14:editId="1F443218">
            <wp:extent cx="5334000" cy="3352800"/>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png"/>
                    <pic:cNvPicPr/>
                  </pic:nvPicPr>
                  <pic:blipFill>
                    <a:blip r:embed="rId433" cstate="print"/>
                    <a:stretch>
                      <a:fillRect/>
                    </a:stretch>
                  </pic:blipFill>
                  <pic:spPr>
                    <a:xfrm>
                      <a:off x="0" y="0"/>
                      <a:ext cx="5334000" cy="3352800"/>
                    </a:xfrm>
                    <a:prstGeom prst="rect">
                      <a:avLst/>
                    </a:prstGeom>
                  </pic:spPr>
                </pic:pic>
              </a:graphicData>
            </a:graphic>
          </wp:inline>
        </w:drawing>
      </w:r>
    </w:p>
    <w:p w14:paraId="177210E3" w14:textId="77777777" w:rsidR="00522113" w:rsidRDefault="00522113">
      <w:pPr>
        <w:spacing w:before="15" w:line="180" w:lineRule="exact"/>
      </w:pPr>
    </w:p>
    <w:p w14:paraId="0DFE9DE6" w14:textId="77777777" w:rsidR="00522113" w:rsidRDefault="00522113">
      <w:pPr>
        <w:spacing w:line="195" w:lineRule="exact"/>
      </w:pPr>
    </w:p>
    <w:p w14:paraId="7BFC3454" w14:textId="77777777" w:rsidR="00522113" w:rsidRDefault="00B51388">
      <w:pPr>
        <w:spacing w:line="360" w:lineRule="auto"/>
        <w:ind w:left="105" w:right="60"/>
        <w:jc w:val="both"/>
      </w:pPr>
      <w:r>
        <w:rPr>
          <w:rFonts w:ascii="Calibri" w:eastAsia="Calibri" w:hAnsi="Calibri" w:cs="Calibri"/>
          <w:sz w:val="24"/>
        </w:rPr>
        <w:t>Os campos Nome/Razão Social e Representante são do tipo auto complete, conforme for sendo digitado</w:t>
      </w:r>
      <w:r>
        <w:rPr>
          <w:sz w:val="24"/>
        </w:rPr>
        <w:t>,</w:t>
      </w:r>
      <w:r>
        <w:rPr>
          <w:rFonts w:ascii="Calibri" w:eastAsia="Calibri" w:hAnsi="Calibri" w:cs="Calibri"/>
          <w:sz w:val="24"/>
        </w:rPr>
        <w:t xml:space="preserve"> é filtrada a lista de pessoas, sendo possível também cadastrar uma nova</w:t>
      </w:r>
      <w:r>
        <w:rPr>
          <w:rFonts w:ascii="Calibri" w:eastAsia="Calibri" w:hAnsi="Calibri" w:cs="Calibri"/>
          <w:spacing w:val="15"/>
          <w:sz w:val="24"/>
        </w:rPr>
        <w:t xml:space="preserve"> </w:t>
      </w:r>
      <w:r>
        <w:rPr>
          <w:rFonts w:ascii="Calibri" w:eastAsia="Calibri" w:hAnsi="Calibri" w:cs="Calibri"/>
          <w:sz w:val="24"/>
        </w:rPr>
        <w:t>pessoa</w:t>
      </w:r>
      <w:r>
        <w:rPr>
          <w:rFonts w:ascii="Calibri" w:eastAsia="Calibri" w:hAnsi="Calibri" w:cs="Calibri"/>
          <w:spacing w:val="15"/>
          <w:sz w:val="24"/>
        </w:rPr>
        <w:t xml:space="preserve"> </w:t>
      </w:r>
      <w:r>
        <w:rPr>
          <w:rFonts w:ascii="Calibri" w:eastAsia="Calibri" w:hAnsi="Calibri" w:cs="Calibri"/>
          <w:sz w:val="24"/>
        </w:rPr>
        <w:t>através</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 xml:space="preserve">opção </w:t>
      </w:r>
      <w:r>
        <w:rPr>
          <w:noProof/>
        </w:rPr>
        <w:drawing>
          <wp:inline distT="0" distB="0" distL="0" distR="0" wp14:anchorId="16428482" wp14:editId="10E23523">
            <wp:extent cx="266700" cy="276225"/>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png"/>
                    <pic:cNvPicPr/>
                  </pic:nvPicPr>
                  <pic:blipFill>
                    <a:blip r:embed="rId364" cstate="print"/>
                    <a:stretch>
                      <a:fillRect/>
                    </a:stretch>
                  </pic:blipFill>
                  <pic:spPr>
                    <a:xfrm>
                      <a:off x="0" y="0"/>
                      <a:ext cx="266700" cy="276225"/>
                    </a:xfrm>
                    <a:prstGeom prst="rect">
                      <a:avLst/>
                    </a:prstGeom>
                  </pic:spPr>
                </pic:pic>
              </a:graphicData>
            </a:graphic>
          </wp:inline>
        </w:drawing>
      </w:r>
      <w:r>
        <w:rPr>
          <w:spacing w:val="45"/>
          <w:sz w:val="24"/>
        </w:rPr>
        <w:t xml:space="preserve"> </w:t>
      </w:r>
      <w:r>
        <w:rPr>
          <w:rFonts w:ascii="Calibri" w:eastAsia="Calibri" w:hAnsi="Calibri" w:cs="Calibri"/>
          <w:sz w:val="24"/>
        </w:rPr>
        <w:t>e</w:t>
      </w:r>
      <w:r>
        <w:rPr>
          <w:rFonts w:ascii="Calibri" w:eastAsia="Calibri" w:hAnsi="Calibri" w:cs="Calibri"/>
          <w:spacing w:val="30"/>
          <w:sz w:val="24"/>
        </w:rPr>
        <w:t xml:space="preserve"> </w:t>
      </w:r>
      <w:r>
        <w:rPr>
          <w:rFonts w:ascii="Calibri" w:eastAsia="Calibri" w:hAnsi="Calibri" w:cs="Calibri"/>
          <w:sz w:val="24"/>
        </w:rPr>
        <w:t>visualizar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informações</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pessoa</w:t>
      </w:r>
      <w:r>
        <w:rPr>
          <w:rFonts w:ascii="Calibri" w:eastAsia="Calibri" w:hAnsi="Calibri" w:cs="Calibri"/>
          <w:spacing w:val="15"/>
          <w:sz w:val="24"/>
        </w:rPr>
        <w:t xml:space="preserve"> </w:t>
      </w:r>
      <w:r>
        <w:rPr>
          <w:rFonts w:ascii="Calibri" w:eastAsia="Calibri" w:hAnsi="Calibri" w:cs="Calibri"/>
          <w:sz w:val="24"/>
        </w:rPr>
        <w:t>selecionada</w:t>
      </w:r>
    </w:p>
    <w:p w14:paraId="15706810" w14:textId="77777777" w:rsidR="00522113" w:rsidRDefault="00B51388">
      <w:pPr>
        <w:spacing w:line="315" w:lineRule="exact"/>
        <w:ind w:left="105" w:right="6315"/>
        <w:jc w:val="both"/>
      </w:pPr>
      <w:r>
        <w:rPr>
          <w:rFonts w:ascii="Calibri" w:eastAsia="Calibri" w:hAnsi="Calibri" w:cs="Calibri"/>
          <w:sz w:val="24"/>
        </w:rPr>
        <w:t xml:space="preserve">através da opção </w:t>
      </w:r>
      <w:r>
        <w:rPr>
          <w:noProof/>
        </w:rPr>
        <w:drawing>
          <wp:inline distT="0" distB="0" distL="0" distR="0" wp14:anchorId="511D453F" wp14:editId="6AF6714E">
            <wp:extent cx="285750" cy="266700"/>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png"/>
                    <pic:cNvPicPr/>
                  </pic:nvPicPr>
                  <pic:blipFill>
                    <a:blip r:embed="rId365" cstate="print"/>
                    <a:stretch>
                      <a:fillRect/>
                    </a:stretch>
                  </pic:blipFill>
                  <pic:spPr>
                    <a:xfrm>
                      <a:off x="0" y="0"/>
                      <a:ext cx="285750" cy="266700"/>
                    </a:xfrm>
                    <a:prstGeom prst="rect">
                      <a:avLst/>
                    </a:prstGeom>
                  </pic:spPr>
                </pic:pic>
              </a:graphicData>
            </a:graphic>
          </wp:inline>
        </w:drawing>
      </w:r>
      <w:r>
        <w:rPr>
          <w:sz w:val="24"/>
        </w:rPr>
        <w:t xml:space="preserve"> .</w:t>
      </w:r>
    </w:p>
    <w:p w14:paraId="1454F6DF" w14:textId="77777777" w:rsidR="00522113" w:rsidRDefault="00522113">
      <w:pPr>
        <w:spacing w:line="195" w:lineRule="exact"/>
      </w:pPr>
    </w:p>
    <w:p w14:paraId="1A8F8050" w14:textId="77777777" w:rsidR="00522113" w:rsidRDefault="00B51388">
      <w:pPr>
        <w:spacing w:line="357" w:lineRule="auto"/>
        <w:ind w:left="105" w:right="75"/>
        <w:jc w:val="both"/>
      </w:pPr>
      <w:r>
        <w:rPr>
          <w:rFonts w:ascii="Calibri" w:eastAsia="Calibri" w:hAnsi="Calibri" w:cs="Calibri"/>
          <w:sz w:val="24"/>
        </w:rPr>
        <w:t>Ao  selecionar</w:t>
      </w:r>
      <w:r>
        <w:rPr>
          <w:rFonts w:ascii="Calibri" w:eastAsia="Calibri" w:hAnsi="Calibri" w:cs="Calibri"/>
          <w:spacing w:val="45"/>
          <w:sz w:val="24"/>
        </w:rPr>
        <w:t xml:space="preserve"> </w:t>
      </w:r>
      <w:r>
        <w:rPr>
          <w:rFonts w:ascii="Calibri" w:eastAsia="Calibri" w:hAnsi="Calibri" w:cs="Calibri"/>
          <w:sz w:val="24"/>
        </w:rPr>
        <w:t xml:space="preserve">a  opção </w:t>
      </w:r>
      <w:r>
        <w:rPr>
          <w:noProof/>
        </w:rPr>
        <w:drawing>
          <wp:inline distT="0" distB="0" distL="0" distR="0" wp14:anchorId="0B659B00" wp14:editId="53F80493">
            <wp:extent cx="504825" cy="257175"/>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png"/>
                    <pic:cNvPicPr/>
                  </pic:nvPicPr>
                  <pic:blipFill>
                    <a:blip r:embed="rId434" cstate="print"/>
                    <a:stretch>
                      <a:fillRect/>
                    </a:stretch>
                  </pic:blipFill>
                  <pic:spPr>
                    <a:xfrm>
                      <a:off x="0" y="0"/>
                      <a:ext cx="504825" cy="257175"/>
                    </a:xfrm>
                    <a:prstGeom prst="rect">
                      <a:avLst/>
                    </a:prstGeom>
                  </pic:spPr>
                </pic:pic>
              </a:graphicData>
            </a:graphic>
          </wp:inline>
        </w:drawing>
      </w:r>
      <w:r>
        <w:rPr>
          <w:rFonts w:ascii="Calibri" w:eastAsia="Calibri" w:hAnsi="Calibri" w:cs="Calibri"/>
          <w:sz w:val="24"/>
        </w:rPr>
        <w:t xml:space="preserve"> será</w:t>
      </w:r>
      <w:r>
        <w:rPr>
          <w:rFonts w:ascii="Calibri" w:eastAsia="Calibri" w:hAnsi="Calibri" w:cs="Calibri"/>
          <w:spacing w:val="45"/>
          <w:sz w:val="24"/>
        </w:rPr>
        <w:t xml:space="preserve"> </w:t>
      </w:r>
      <w:r>
        <w:rPr>
          <w:rFonts w:ascii="Calibri" w:eastAsia="Calibri" w:hAnsi="Calibri" w:cs="Calibri"/>
          <w:sz w:val="24"/>
        </w:rPr>
        <w:t>armazenada</w:t>
      </w:r>
      <w:r>
        <w:rPr>
          <w:rFonts w:ascii="Calibri" w:eastAsia="Calibri" w:hAnsi="Calibri" w:cs="Calibri"/>
          <w:spacing w:val="60"/>
          <w:sz w:val="24"/>
        </w:rPr>
        <w:t xml:space="preserve"> </w:t>
      </w:r>
      <w:r>
        <w:rPr>
          <w:rFonts w:ascii="Calibri" w:eastAsia="Calibri" w:hAnsi="Calibri" w:cs="Calibri"/>
          <w:sz w:val="24"/>
        </w:rPr>
        <w:t>as</w:t>
      </w:r>
      <w:r>
        <w:rPr>
          <w:rFonts w:ascii="Calibri" w:eastAsia="Calibri" w:hAnsi="Calibri" w:cs="Calibri"/>
          <w:spacing w:val="45"/>
          <w:sz w:val="24"/>
        </w:rPr>
        <w:t xml:space="preserve"> </w:t>
      </w:r>
      <w:r>
        <w:rPr>
          <w:rFonts w:ascii="Calibri" w:eastAsia="Calibri" w:hAnsi="Calibri" w:cs="Calibri"/>
          <w:sz w:val="24"/>
        </w:rPr>
        <w:t>informações</w:t>
      </w:r>
      <w:r>
        <w:rPr>
          <w:rFonts w:ascii="Calibri" w:eastAsia="Calibri" w:hAnsi="Calibri" w:cs="Calibri"/>
          <w:spacing w:val="45"/>
          <w:sz w:val="24"/>
        </w:rPr>
        <w:t xml:space="preserve"> </w:t>
      </w:r>
      <w:r>
        <w:rPr>
          <w:rFonts w:ascii="Calibri" w:eastAsia="Calibri" w:hAnsi="Calibri" w:cs="Calibri"/>
          <w:sz w:val="24"/>
        </w:rPr>
        <w:t>preenchidas</w:t>
      </w:r>
      <w:r>
        <w:rPr>
          <w:rFonts w:ascii="Calibri" w:eastAsia="Calibri" w:hAnsi="Calibri" w:cs="Calibri"/>
          <w:spacing w:val="45"/>
          <w:sz w:val="24"/>
        </w:rPr>
        <w:t xml:space="preserve"> </w:t>
      </w:r>
      <w:r>
        <w:rPr>
          <w:rFonts w:ascii="Calibri" w:eastAsia="Calibri" w:hAnsi="Calibri" w:cs="Calibri"/>
          <w:sz w:val="24"/>
        </w:rPr>
        <w:t>e  o documento</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z w:val="24"/>
        </w:rPr>
        <w:t>presentado  na</w:t>
      </w:r>
      <w:r>
        <w:rPr>
          <w:rFonts w:ascii="Calibri" w:eastAsia="Calibri" w:hAnsi="Calibri" w:cs="Calibri"/>
          <w:spacing w:val="45"/>
          <w:sz w:val="24"/>
        </w:rPr>
        <w:t xml:space="preserve"> </w:t>
      </w:r>
      <w:r>
        <w:rPr>
          <w:rFonts w:ascii="Calibri" w:eastAsia="Calibri" w:hAnsi="Calibri" w:cs="Calibri"/>
          <w:sz w:val="24"/>
        </w:rPr>
        <w:t>lista</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auto</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infração</w:t>
      </w:r>
      <w:r>
        <w:rPr>
          <w:rFonts w:ascii="Calibri" w:eastAsia="Calibri" w:hAnsi="Calibri" w:cs="Calibri"/>
          <w:spacing w:val="45"/>
          <w:sz w:val="24"/>
        </w:rPr>
        <w:t xml:space="preserve"> </w:t>
      </w:r>
      <w:r>
        <w:rPr>
          <w:rFonts w:ascii="Calibri" w:eastAsia="Calibri" w:hAnsi="Calibri" w:cs="Calibri"/>
          <w:sz w:val="24"/>
        </w:rPr>
        <w:t>da</w:t>
      </w:r>
      <w:r>
        <w:rPr>
          <w:rFonts w:ascii="Calibri" w:eastAsia="Calibri" w:hAnsi="Calibri" w:cs="Calibri"/>
          <w:spacing w:val="45"/>
          <w:sz w:val="24"/>
        </w:rPr>
        <w:t xml:space="preserve"> </w:t>
      </w:r>
      <w:r>
        <w:rPr>
          <w:rFonts w:ascii="Calibri" w:eastAsia="Calibri" w:hAnsi="Calibri" w:cs="Calibri"/>
          <w:sz w:val="24"/>
        </w:rPr>
        <w:t>fiscalização.  Na</w:t>
      </w:r>
      <w:r>
        <w:rPr>
          <w:rFonts w:ascii="Calibri" w:eastAsia="Calibri" w:hAnsi="Calibri" w:cs="Calibri"/>
          <w:spacing w:val="45"/>
          <w:sz w:val="24"/>
        </w:rPr>
        <w:t xml:space="preserve"> </w:t>
      </w:r>
      <w:r>
        <w:rPr>
          <w:rFonts w:ascii="Calibri" w:eastAsia="Calibri" w:hAnsi="Calibri" w:cs="Calibri"/>
          <w:sz w:val="24"/>
        </w:rPr>
        <w:t>lista</w:t>
      </w:r>
      <w:r>
        <w:rPr>
          <w:rFonts w:ascii="Calibri" w:eastAsia="Calibri" w:hAnsi="Calibri" w:cs="Calibri"/>
          <w:spacing w:val="45"/>
          <w:sz w:val="24"/>
        </w:rPr>
        <w:t xml:space="preserve"> </w:t>
      </w:r>
      <w:r>
        <w:rPr>
          <w:rFonts w:ascii="Calibri" w:eastAsia="Calibri" w:hAnsi="Calibri" w:cs="Calibri"/>
          <w:sz w:val="24"/>
        </w:rPr>
        <w:t>será possível editar, imprimir e excluir o documento.</w:t>
      </w:r>
    </w:p>
    <w:p w14:paraId="0E3A327D" w14:textId="77777777" w:rsidR="00522113" w:rsidRDefault="00B51388">
      <w:pPr>
        <w:spacing w:before="105"/>
        <w:ind w:left="105"/>
      </w:pPr>
      <w:r>
        <w:rPr>
          <w:noProof/>
        </w:rPr>
        <w:drawing>
          <wp:inline distT="0" distB="0" distL="0" distR="0" wp14:anchorId="6CD4505E" wp14:editId="281C259A">
            <wp:extent cx="5448300" cy="3886200"/>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png"/>
                    <pic:cNvPicPr/>
                  </pic:nvPicPr>
                  <pic:blipFill>
                    <a:blip r:embed="rId435" cstate="print"/>
                    <a:stretch>
                      <a:fillRect/>
                    </a:stretch>
                  </pic:blipFill>
                  <pic:spPr>
                    <a:xfrm>
                      <a:off x="0" y="0"/>
                      <a:ext cx="5448300" cy="3886200"/>
                    </a:xfrm>
                    <a:prstGeom prst="rect">
                      <a:avLst/>
                    </a:prstGeom>
                  </pic:spPr>
                </pic:pic>
              </a:graphicData>
            </a:graphic>
          </wp:inline>
        </w:drawing>
      </w:r>
    </w:p>
    <w:p w14:paraId="69AFAC71" w14:textId="77777777" w:rsidR="00522113" w:rsidRDefault="00522113">
      <w:pPr>
        <w:spacing w:before="15" w:line="180" w:lineRule="exact"/>
      </w:pPr>
    </w:p>
    <w:p w14:paraId="13774C63" w14:textId="77777777" w:rsidR="00522113" w:rsidRDefault="00522113">
      <w:pPr>
        <w:spacing w:line="195" w:lineRule="exact"/>
      </w:pPr>
    </w:p>
    <w:p w14:paraId="62BA2391" w14:textId="77777777" w:rsidR="00522113" w:rsidRDefault="00B51388">
      <w:pPr>
        <w:ind w:left="105"/>
      </w:pPr>
      <w:r>
        <w:rPr>
          <w:noProof/>
        </w:rPr>
        <w:drawing>
          <wp:inline distT="0" distB="0" distL="0" distR="0" wp14:anchorId="5ADB5DBC" wp14:editId="2CA7D881">
            <wp:extent cx="5419725" cy="4495800"/>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png"/>
                    <pic:cNvPicPr/>
                  </pic:nvPicPr>
                  <pic:blipFill>
                    <a:blip r:embed="rId436" cstate="print"/>
                    <a:stretch>
                      <a:fillRect/>
                    </a:stretch>
                  </pic:blipFill>
                  <pic:spPr>
                    <a:xfrm>
                      <a:off x="0" y="0"/>
                      <a:ext cx="5419725" cy="4495800"/>
                    </a:xfrm>
                    <a:prstGeom prst="rect">
                      <a:avLst/>
                    </a:prstGeom>
                  </pic:spPr>
                </pic:pic>
              </a:graphicData>
            </a:graphic>
          </wp:inline>
        </w:drawing>
      </w:r>
    </w:p>
    <w:p w14:paraId="19F354F5" w14:textId="77777777" w:rsidR="00522113" w:rsidRDefault="00522113">
      <w:pPr>
        <w:spacing w:line="195" w:lineRule="exact"/>
      </w:pPr>
    </w:p>
    <w:p w14:paraId="270F0855" w14:textId="77777777" w:rsidR="00522113" w:rsidRDefault="00B51388">
      <w:pPr>
        <w:numPr>
          <w:ilvl w:val="0"/>
          <w:numId w:val="80"/>
        </w:numPr>
        <w:spacing w:before="60"/>
      </w:pPr>
      <w:r>
        <w:rPr>
          <w:rFonts w:ascii="Calibri" w:eastAsia="Calibri" w:hAnsi="Calibri" w:cs="Calibri"/>
          <w:spacing w:val="30"/>
          <w:sz w:val="24"/>
        </w:rPr>
        <w:t xml:space="preserve">O </w:t>
      </w:r>
      <w:r>
        <w:rPr>
          <w:rFonts w:ascii="Calibri" w:eastAsia="Calibri" w:hAnsi="Calibri" w:cs="Calibri"/>
          <w:sz w:val="24"/>
        </w:rPr>
        <w:t>campo</w:t>
      </w:r>
      <w:r>
        <w:rPr>
          <w:rFonts w:ascii="Calibri" w:eastAsia="Calibri" w:hAnsi="Calibri" w:cs="Calibri"/>
          <w:spacing w:val="30"/>
          <w:sz w:val="24"/>
        </w:rPr>
        <w:t xml:space="preserve"> </w:t>
      </w:r>
      <w:r>
        <w:rPr>
          <w:rFonts w:ascii="Calibri" w:eastAsia="Calibri" w:hAnsi="Calibri" w:cs="Calibri"/>
          <w:b/>
          <w:sz w:val="24"/>
        </w:rPr>
        <w:t>Descrição</w:t>
      </w:r>
      <w:r>
        <w:rPr>
          <w:rFonts w:ascii="Calibri" w:eastAsia="Calibri" w:hAnsi="Calibri" w:cs="Calibri"/>
          <w:b/>
          <w:spacing w:val="30"/>
          <w:sz w:val="24"/>
        </w:rPr>
        <w:t xml:space="preserve"> </w:t>
      </w:r>
      <w:r>
        <w:rPr>
          <w:rFonts w:ascii="Calibri" w:eastAsia="Calibri" w:hAnsi="Calibri" w:cs="Calibri"/>
          <w:b/>
          <w:sz w:val="24"/>
        </w:rPr>
        <w:t>das</w:t>
      </w:r>
      <w:r>
        <w:rPr>
          <w:rFonts w:ascii="Calibri" w:eastAsia="Calibri" w:hAnsi="Calibri" w:cs="Calibri"/>
          <w:b/>
          <w:spacing w:val="30"/>
          <w:sz w:val="24"/>
        </w:rPr>
        <w:t xml:space="preserve"> </w:t>
      </w:r>
      <w:r>
        <w:rPr>
          <w:rFonts w:ascii="Calibri" w:eastAsia="Calibri" w:hAnsi="Calibri" w:cs="Calibri"/>
          <w:b/>
          <w:sz w:val="24"/>
        </w:rPr>
        <w:t>infrações</w:t>
      </w:r>
      <w:r>
        <w:rPr>
          <w:rFonts w:ascii="Calibri" w:eastAsia="Calibri" w:hAnsi="Calibri" w:cs="Calibri"/>
          <w:b/>
          <w:spacing w:val="30"/>
          <w:sz w:val="24"/>
        </w:rPr>
        <w:t xml:space="preserve"> </w:t>
      </w:r>
      <w:r>
        <w:rPr>
          <w:rFonts w:ascii="Calibri" w:eastAsia="Calibri" w:hAnsi="Calibri" w:cs="Calibri"/>
          <w:sz w:val="24"/>
        </w:rPr>
        <w:t>é</w:t>
      </w:r>
      <w:r>
        <w:rPr>
          <w:rFonts w:ascii="Calibri" w:eastAsia="Calibri" w:hAnsi="Calibri" w:cs="Calibri"/>
          <w:spacing w:val="30"/>
          <w:sz w:val="24"/>
        </w:rPr>
        <w:t xml:space="preserve"> </w:t>
      </w:r>
      <w:r>
        <w:rPr>
          <w:rFonts w:ascii="Calibri" w:eastAsia="Calibri" w:hAnsi="Calibri" w:cs="Calibri"/>
          <w:sz w:val="24"/>
        </w:rPr>
        <w:t>de</w:t>
      </w:r>
      <w:r>
        <w:rPr>
          <w:rFonts w:ascii="Calibri" w:eastAsia="Calibri" w:hAnsi="Calibri" w:cs="Calibri"/>
          <w:spacing w:val="30"/>
          <w:sz w:val="24"/>
        </w:rPr>
        <w:t xml:space="preserve"> </w:t>
      </w:r>
      <w:r>
        <w:rPr>
          <w:rFonts w:ascii="Calibri" w:eastAsia="Calibri" w:hAnsi="Calibri" w:cs="Calibri"/>
          <w:sz w:val="24"/>
        </w:rPr>
        <w:t>preenchimento</w:t>
      </w:r>
      <w:r>
        <w:rPr>
          <w:rFonts w:ascii="Calibri" w:eastAsia="Calibri" w:hAnsi="Calibri" w:cs="Calibri"/>
          <w:spacing w:val="30"/>
          <w:sz w:val="24"/>
        </w:rPr>
        <w:t xml:space="preserve"> </w:t>
      </w:r>
      <w:r>
        <w:rPr>
          <w:rFonts w:ascii="Calibri" w:eastAsia="Calibri" w:hAnsi="Calibri" w:cs="Calibri"/>
          <w:sz w:val="24"/>
        </w:rPr>
        <w:t>livre,</w:t>
      </w:r>
      <w:r>
        <w:rPr>
          <w:rFonts w:ascii="Calibri" w:eastAsia="Calibri" w:hAnsi="Calibri" w:cs="Calibri"/>
          <w:spacing w:val="30"/>
          <w:sz w:val="24"/>
        </w:rPr>
        <w:t xml:space="preserve"> </w:t>
      </w:r>
      <w:r>
        <w:rPr>
          <w:rFonts w:ascii="Calibri" w:eastAsia="Calibri" w:hAnsi="Calibri" w:cs="Calibri"/>
          <w:sz w:val="24"/>
        </w:rPr>
        <w:t>sendo</w:t>
      </w:r>
      <w:r>
        <w:rPr>
          <w:rFonts w:ascii="Calibri" w:eastAsia="Calibri" w:hAnsi="Calibri" w:cs="Calibri"/>
          <w:spacing w:val="30"/>
          <w:sz w:val="24"/>
        </w:rPr>
        <w:t xml:space="preserve"> </w:t>
      </w:r>
      <w:r>
        <w:rPr>
          <w:rFonts w:ascii="Calibri" w:eastAsia="Calibri" w:hAnsi="Calibri" w:cs="Calibri"/>
          <w:sz w:val="24"/>
        </w:rPr>
        <w:t>possível</w:t>
      </w:r>
      <w:r>
        <w:rPr>
          <w:rFonts w:ascii="Calibri" w:eastAsia="Calibri" w:hAnsi="Calibri" w:cs="Calibri"/>
          <w:spacing w:val="30"/>
          <w:sz w:val="24"/>
        </w:rPr>
        <w:t xml:space="preserve"> </w:t>
      </w:r>
      <w:r>
        <w:rPr>
          <w:rFonts w:ascii="Calibri" w:eastAsia="Calibri" w:hAnsi="Calibri" w:cs="Calibri"/>
          <w:sz w:val="24"/>
        </w:rPr>
        <w:t xml:space="preserve">também copiar as irregularidades cadastradas na fiscalização através da opção  </w:t>
      </w:r>
      <w:r>
        <w:rPr>
          <w:noProof/>
        </w:rPr>
        <w:drawing>
          <wp:inline distT="0" distB="0" distL="0" distR="0" wp14:anchorId="3E299339" wp14:editId="5C01BAB0">
            <wp:extent cx="285750" cy="285750"/>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png"/>
                    <pic:cNvPicPr/>
                  </pic:nvPicPr>
                  <pic:blipFill>
                    <a:blip r:embed="rId437" cstate="print"/>
                    <a:stretch>
                      <a:fillRect/>
                    </a:stretch>
                  </pic:blipFill>
                  <pic:spPr>
                    <a:xfrm>
                      <a:off x="0" y="0"/>
                      <a:ext cx="285750" cy="285750"/>
                    </a:xfrm>
                    <a:prstGeom prst="rect">
                      <a:avLst/>
                    </a:prstGeom>
                  </pic:spPr>
                </pic:pic>
              </a:graphicData>
            </a:graphic>
          </wp:inline>
        </w:drawing>
      </w:r>
      <w:r>
        <w:rPr>
          <w:rFonts w:ascii="Calibri" w:eastAsia="Calibri" w:hAnsi="Calibri" w:cs="Calibri"/>
          <w:sz w:val="24"/>
        </w:rPr>
        <w:t xml:space="preserve"> .</w:t>
      </w:r>
    </w:p>
    <w:p w14:paraId="06BF69BE" w14:textId="77777777" w:rsidR="00522113" w:rsidRDefault="00522113">
      <w:pPr>
        <w:spacing w:before="15" w:line="180" w:lineRule="exact"/>
      </w:pPr>
    </w:p>
    <w:p w14:paraId="78484EB9" w14:textId="77777777" w:rsidR="00522113" w:rsidRDefault="00B51388">
      <w:pPr>
        <w:numPr>
          <w:ilvl w:val="0"/>
          <w:numId w:val="80"/>
        </w:numPr>
        <w:spacing w:line="360" w:lineRule="auto"/>
        <w:ind w:right="210"/>
      </w:pPr>
      <w:r>
        <w:rPr>
          <w:rFonts w:ascii="Calibri" w:eastAsia="Calibri" w:hAnsi="Calibri" w:cs="Calibri"/>
          <w:sz w:val="24"/>
        </w:rPr>
        <w:t xml:space="preserve">O </w:t>
      </w:r>
      <w:r>
        <w:rPr>
          <w:rFonts w:ascii="Calibri" w:eastAsia="Calibri" w:hAnsi="Calibri" w:cs="Calibri"/>
          <w:spacing w:val="45"/>
          <w:sz w:val="24"/>
        </w:rPr>
        <w:t xml:space="preserve"> </w:t>
      </w:r>
      <w:r>
        <w:rPr>
          <w:rFonts w:ascii="Calibri" w:eastAsia="Calibri" w:hAnsi="Calibri" w:cs="Calibri"/>
          <w:sz w:val="24"/>
        </w:rPr>
        <w:t xml:space="preserve">campo </w:t>
      </w:r>
      <w:r>
        <w:rPr>
          <w:rFonts w:ascii="Calibri" w:eastAsia="Calibri" w:hAnsi="Calibri" w:cs="Calibri"/>
          <w:spacing w:val="45"/>
          <w:sz w:val="24"/>
        </w:rPr>
        <w:t xml:space="preserve"> </w:t>
      </w:r>
      <w:r>
        <w:rPr>
          <w:rFonts w:ascii="Calibri" w:eastAsia="Calibri" w:hAnsi="Calibri" w:cs="Calibri"/>
          <w:b/>
          <w:sz w:val="24"/>
        </w:rPr>
        <w:t xml:space="preserve">Descrição </w:t>
      </w:r>
      <w:r>
        <w:rPr>
          <w:rFonts w:ascii="Calibri" w:eastAsia="Calibri" w:hAnsi="Calibri" w:cs="Calibri"/>
          <w:b/>
          <w:spacing w:val="45"/>
          <w:sz w:val="24"/>
        </w:rPr>
        <w:t xml:space="preserve"> </w:t>
      </w:r>
      <w:r>
        <w:rPr>
          <w:rFonts w:ascii="Calibri" w:eastAsia="Calibri" w:hAnsi="Calibri" w:cs="Calibri"/>
          <w:b/>
          <w:sz w:val="24"/>
        </w:rPr>
        <w:t xml:space="preserve">do </w:t>
      </w:r>
      <w:r>
        <w:rPr>
          <w:rFonts w:ascii="Calibri" w:eastAsia="Calibri" w:hAnsi="Calibri" w:cs="Calibri"/>
          <w:b/>
          <w:spacing w:val="45"/>
          <w:sz w:val="24"/>
        </w:rPr>
        <w:t xml:space="preserve"> </w:t>
      </w:r>
      <w:r>
        <w:rPr>
          <w:rFonts w:ascii="Calibri" w:eastAsia="Calibri" w:hAnsi="Calibri" w:cs="Calibri"/>
          <w:b/>
          <w:sz w:val="24"/>
        </w:rPr>
        <w:t xml:space="preserve">Fundamento </w:t>
      </w:r>
      <w:r>
        <w:rPr>
          <w:rFonts w:ascii="Calibri" w:eastAsia="Calibri" w:hAnsi="Calibri" w:cs="Calibri"/>
          <w:b/>
          <w:spacing w:val="45"/>
          <w:sz w:val="24"/>
        </w:rPr>
        <w:t xml:space="preserve"> </w:t>
      </w:r>
      <w:r>
        <w:rPr>
          <w:rFonts w:ascii="Calibri" w:eastAsia="Calibri" w:hAnsi="Calibri" w:cs="Calibri"/>
          <w:b/>
          <w:sz w:val="24"/>
        </w:rPr>
        <w:t xml:space="preserve">Legal </w:t>
      </w:r>
      <w:r>
        <w:rPr>
          <w:rFonts w:ascii="Calibri" w:eastAsia="Calibri" w:hAnsi="Calibri" w:cs="Calibri"/>
          <w:b/>
          <w:spacing w:val="45"/>
          <w:sz w:val="24"/>
        </w:rPr>
        <w:t xml:space="preserve"> </w:t>
      </w:r>
      <w:r>
        <w:rPr>
          <w:rFonts w:ascii="Calibri" w:eastAsia="Calibri" w:hAnsi="Calibri" w:cs="Calibri"/>
          <w:sz w:val="24"/>
        </w:rPr>
        <w:t xml:space="preserve">será </w:t>
      </w:r>
      <w:r>
        <w:rPr>
          <w:rFonts w:ascii="Calibri" w:eastAsia="Calibri" w:hAnsi="Calibri" w:cs="Calibri"/>
          <w:spacing w:val="45"/>
          <w:sz w:val="24"/>
        </w:rPr>
        <w:t xml:space="preserve"> </w:t>
      </w:r>
      <w:r>
        <w:rPr>
          <w:rFonts w:ascii="Calibri" w:eastAsia="Calibri" w:hAnsi="Calibri" w:cs="Calibri"/>
          <w:sz w:val="24"/>
        </w:rPr>
        <w:t xml:space="preserve">preenchido </w:t>
      </w:r>
      <w:r>
        <w:rPr>
          <w:rFonts w:ascii="Calibri" w:eastAsia="Calibri" w:hAnsi="Calibri" w:cs="Calibri"/>
          <w:spacing w:val="45"/>
          <w:sz w:val="24"/>
        </w:rPr>
        <w:t xml:space="preserve"> </w:t>
      </w:r>
      <w:r>
        <w:rPr>
          <w:rFonts w:ascii="Calibri" w:eastAsia="Calibri" w:hAnsi="Calibri" w:cs="Calibri"/>
          <w:sz w:val="24"/>
        </w:rPr>
        <w:t xml:space="preserve">conforme </w:t>
      </w:r>
      <w:r>
        <w:rPr>
          <w:rFonts w:ascii="Calibri" w:eastAsia="Calibri" w:hAnsi="Calibri" w:cs="Calibri"/>
          <w:spacing w:val="45"/>
          <w:sz w:val="24"/>
        </w:rPr>
        <w:t xml:space="preserve"> </w:t>
      </w:r>
      <w:r>
        <w:rPr>
          <w:rFonts w:ascii="Calibri" w:eastAsia="Calibri" w:hAnsi="Calibri" w:cs="Calibri"/>
          <w:sz w:val="24"/>
        </w:rPr>
        <w:t xml:space="preserve">a </w:t>
      </w:r>
      <w:r>
        <w:rPr>
          <w:rFonts w:ascii="Calibri" w:eastAsia="Calibri" w:hAnsi="Calibri" w:cs="Calibri"/>
          <w:spacing w:val="45"/>
          <w:sz w:val="24"/>
        </w:rPr>
        <w:t xml:space="preserve"> </w:t>
      </w:r>
      <w:r>
        <w:rPr>
          <w:rFonts w:ascii="Calibri" w:eastAsia="Calibri" w:hAnsi="Calibri" w:cs="Calibri"/>
          <w:sz w:val="24"/>
        </w:rPr>
        <w:t xml:space="preserve">opção selecionada no campo </w:t>
      </w:r>
      <w:r>
        <w:rPr>
          <w:rFonts w:ascii="Calibri" w:eastAsia="Calibri" w:hAnsi="Calibri" w:cs="Calibri"/>
          <w:b/>
          <w:sz w:val="24"/>
        </w:rPr>
        <w:t>Fundamento Legal da Autuação.</w:t>
      </w:r>
    </w:p>
    <w:p w14:paraId="090111F6" w14:textId="77777777" w:rsidR="00522113" w:rsidRDefault="00B51388">
      <w:pPr>
        <w:numPr>
          <w:ilvl w:val="0"/>
          <w:numId w:val="80"/>
        </w:numPr>
        <w:spacing w:line="360" w:lineRule="auto"/>
        <w:ind w:right="210"/>
      </w:pPr>
      <w:r>
        <w:rPr>
          <w:rFonts w:ascii="Calibri" w:eastAsia="Calibri" w:hAnsi="Calibri" w:cs="Calibri"/>
          <w:sz w:val="24"/>
        </w:rPr>
        <w:t xml:space="preserve">O sistema deverá apresentar a nomenclatura das opções no campo </w:t>
      </w:r>
      <w:r>
        <w:rPr>
          <w:rFonts w:ascii="Calibri" w:eastAsia="Calibri" w:hAnsi="Calibri" w:cs="Calibri"/>
          <w:b/>
          <w:sz w:val="24"/>
        </w:rPr>
        <w:t>Fundamento Legal da Autuação</w:t>
      </w:r>
      <w:r>
        <w:rPr>
          <w:rFonts w:ascii="Calibri" w:eastAsia="Calibri" w:hAnsi="Calibri" w:cs="Calibri"/>
          <w:sz w:val="24"/>
        </w:rPr>
        <w:t>, sem as numerações apresentadas, portanto deverá ser apresentado somente os textos após as numerações.</w:t>
      </w:r>
    </w:p>
    <w:p w14:paraId="091ABC7F" w14:textId="77777777" w:rsidR="00522113" w:rsidRDefault="00522113">
      <w:pPr>
        <w:spacing w:line="360" w:lineRule="auto"/>
        <w:ind w:left="105" w:right="210"/>
      </w:pPr>
    </w:p>
    <w:p w14:paraId="61BE1B77" w14:textId="77777777" w:rsidR="00522113" w:rsidRDefault="00522113">
      <w:pPr>
        <w:spacing w:before="15" w:line="225" w:lineRule="exact"/>
      </w:pPr>
    </w:p>
    <w:p w14:paraId="5530A16F" w14:textId="77777777" w:rsidR="00522113" w:rsidRDefault="00B51388">
      <w:pPr>
        <w:ind w:left="105"/>
      </w:pPr>
      <w:r>
        <w:rPr>
          <w:noProof/>
        </w:rPr>
        <w:drawing>
          <wp:inline distT="0" distB="0" distL="0" distR="0" wp14:anchorId="4963C8A1" wp14:editId="1414A866">
            <wp:extent cx="5543550" cy="3476625"/>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png"/>
                    <pic:cNvPicPr/>
                  </pic:nvPicPr>
                  <pic:blipFill>
                    <a:blip r:embed="rId438" cstate="print"/>
                    <a:stretch>
                      <a:fillRect/>
                    </a:stretch>
                  </pic:blipFill>
                  <pic:spPr>
                    <a:xfrm>
                      <a:off x="0" y="0"/>
                      <a:ext cx="5543550" cy="3476625"/>
                    </a:xfrm>
                    <a:prstGeom prst="rect">
                      <a:avLst/>
                    </a:prstGeom>
                  </pic:spPr>
                </pic:pic>
              </a:graphicData>
            </a:graphic>
          </wp:inline>
        </w:drawing>
      </w:r>
    </w:p>
    <w:p w14:paraId="45AE0D2B" w14:textId="77777777" w:rsidR="00522113" w:rsidRDefault="00522113">
      <w:pPr>
        <w:spacing w:before="15" w:line="105" w:lineRule="exact"/>
      </w:pPr>
    </w:p>
    <w:p w14:paraId="413C0F66" w14:textId="77777777" w:rsidR="00522113" w:rsidRDefault="00522113">
      <w:pPr>
        <w:spacing w:line="195" w:lineRule="exact"/>
      </w:pPr>
    </w:p>
    <w:p w14:paraId="3827A1A9" w14:textId="77777777" w:rsidR="00522113" w:rsidRDefault="00522113">
      <w:pPr>
        <w:spacing w:line="195" w:lineRule="exact"/>
      </w:pPr>
    </w:p>
    <w:p w14:paraId="63718F8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39">
        <w:r>
          <w:rPr>
            <w:rFonts w:ascii="Tahoma" w:eastAsia="Tahoma" w:hAnsi="Tahoma" w:cs="Tahoma"/>
            <w:i/>
            <w:color w:val="6666FF"/>
          </w:rPr>
          <w:t>Free Kindle producer</w:t>
        </w:r>
      </w:hyperlink>
    </w:p>
    <w:p w14:paraId="169D3F8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90" w:name="_topic_Notificacao1"/>
      <w:bookmarkEnd w:id="190"/>
      <w:r>
        <w:rPr>
          <w:rFonts w:ascii="Tahoma" w:eastAsia="Tahoma" w:hAnsi="Tahoma" w:cs="Tahoma"/>
          <w:i/>
          <w:color w:val="243F60"/>
          <w:sz w:val="22"/>
        </w:rPr>
        <w:t>Notificação</w:t>
      </w:r>
    </w:p>
    <w:p w14:paraId="299A40E9" w14:textId="77777777" w:rsidR="00522113" w:rsidRDefault="00B51388">
      <w:pPr>
        <w:spacing w:line="357" w:lineRule="auto"/>
        <w:ind w:left="105" w:right="180"/>
      </w:pPr>
      <w:r>
        <w:rPr>
          <w:rFonts w:ascii="Calibri" w:eastAsia="Calibri" w:hAnsi="Calibri" w:cs="Calibri"/>
          <w:sz w:val="24"/>
        </w:rPr>
        <w:t>Para</w:t>
      </w:r>
      <w:r>
        <w:rPr>
          <w:rFonts w:ascii="Calibri" w:eastAsia="Calibri" w:hAnsi="Calibri" w:cs="Calibri"/>
          <w:spacing w:val="30"/>
          <w:sz w:val="24"/>
        </w:rPr>
        <w:t xml:space="preserve"> </w:t>
      </w:r>
      <w:r>
        <w:rPr>
          <w:rFonts w:ascii="Calibri" w:eastAsia="Calibri" w:hAnsi="Calibri" w:cs="Calibri"/>
          <w:sz w:val="24"/>
        </w:rPr>
        <w:t>cadastrar</w:t>
      </w:r>
      <w:r>
        <w:rPr>
          <w:rFonts w:ascii="Calibri" w:eastAsia="Calibri" w:hAnsi="Calibri" w:cs="Calibri"/>
          <w:spacing w:val="30"/>
          <w:sz w:val="24"/>
        </w:rPr>
        <w:t xml:space="preserve"> </w:t>
      </w:r>
      <w:r>
        <w:rPr>
          <w:rFonts w:ascii="Calibri" w:eastAsia="Calibri" w:hAnsi="Calibri" w:cs="Calibri"/>
          <w:sz w:val="24"/>
        </w:rPr>
        <w:t>uma</w:t>
      </w:r>
      <w:r>
        <w:rPr>
          <w:rFonts w:ascii="Calibri" w:eastAsia="Calibri" w:hAnsi="Calibri" w:cs="Calibri"/>
          <w:spacing w:val="30"/>
          <w:sz w:val="24"/>
        </w:rPr>
        <w:t xml:space="preserve"> </w:t>
      </w:r>
      <w:r>
        <w:rPr>
          <w:rFonts w:ascii="Calibri" w:eastAsia="Calibri" w:hAnsi="Calibri" w:cs="Calibri"/>
          <w:sz w:val="24"/>
        </w:rPr>
        <w:t>notificação,</w:t>
      </w:r>
      <w:r>
        <w:rPr>
          <w:rFonts w:ascii="Calibri" w:eastAsia="Calibri" w:hAnsi="Calibri" w:cs="Calibri"/>
          <w:spacing w:val="30"/>
          <w:sz w:val="24"/>
        </w:rPr>
        <w:t xml:space="preserve"> </w:t>
      </w:r>
      <w:r>
        <w:rPr>
          <w:rFonts w:ascii="Calibri" w:eastAsia="Calibri" w:hAnsi="Calibri" w:cs="Calibri"/>
          <w:sz w:val="24"/>
        </w:rPr>
        <w:t>na</w:t>
      </w:r>
      <w:r>
        <w:rPr>
          <w:rFonts w:ascii="Calibri" w:eastAsia="Calibri" w:hAnsi="Calibri" w:cs="Calibri"/>
          <w:spacing w:val="30"/>
          <w:sz w:val="24"/>
        </w:rPr>
        <w:t xml:space="preserve"> </w:t>
      </w:r>
      <w:r>
        <w:rPr>
          <w:rFonts w:ascii="Calibri" w:eastAsia="Calibri" w:hAnsi="Calibri" w:cs="Calibri"/>
          <w:sz w:val="24"/>
        </w:rPr>
        <w:t>aba</w:t>
      </w:r>
      <w:r>
        <w:rPr>
          <w:rFonts w:ascii="Calibri" w:eastAsia="Calibri" w:hAnsi="Calibri" w:cs="Calibri"/>
          <w:spacing w:val="30"/>
          <w:sz w:val="24"/>
        </w:rPr>
        <w:t xml:space="preserve"> </w:t>
      </w:r>
      <w:r>
        <w:rPr>
          <w:rFonts w:ascii="Calibri" w:eastAsia="Calibri" w:hAnsi="Calibri" w:cs="Calibri"/>
          <w:sz w:val="24"/>
        </w:rPr>
        <w:t>de</w:t>
      </w:r>
      <w:r>
        <w:rPr>
          <w:rFonts w:ascii="Calibri" w:eastAsia="Calibri" w:hAnsi="Calibri" w:cs="Calibri"/>
          <w:spacing w:val="30"/>
          <w:sz w:val="24"/>
        </w:rPr>
        <w:t xml:space="preserve"> </w:t>
      </w:r>
      <w:r>
        <w:rPr>
          <w:rFonts w:ascii="Calibri" w:eastAsia="Calibri" w:hAnsi="Calibri" w:cs="Calibri"/>
          <w:sz w:val="24"/>
        </w:rPr>
        <w:t>documentos</w:t>
      </w:r>
      <w:r>
        <w:rPr>
          <w:rFonts w:ascii="Calibri" w:eastAsia="Calibri" w:hAnsi="Calibri" w:cs="Calibri"/>
          <w:spacing w:val="30"/>
          <w:sz w:val="24"/>
        </w:rPr>
        <w:t xml:space="preserve"> </w:t>
      </w:r>
      <w:r>
        <w:rPr>
          <w:rFonts w:ascii="Calibri" w:eastAsia="Calibri" w:hAnsi="Calibri" w:cs="Calibri"/>
          <w:sz w:val="24"/>
        </w:rPr>
        <w:t>da</w:t>
      </w:r>
      <w:r>
        <w:rPr>
          <w:rFonts w:ascii="Calibri" w:eastAsia="Calibri" w:hAnsi="Calibri" w:cs="Calibri"/>
          <w:spacing w:val="30"/>
          <w:sz w:val="24"/>
        </w:rPr>
        <w:t xml:space="preserve"> </w:t>
      </w:r>
      <w:r>
        <w:rPr>
          <w:rFonts w:ascii="Calibri" w:eastAsia="Calibri" w:hAnsi="Calibri" w:cs="Calibri"/>
          <w:sz w:val="24"/>
        </w:rPr>
        <w:t>fiscalização</w:t>
      </w:r>
      <w:r>
        <w:rPr>
          <w:rFonts w:ascii="Calibri" w:eastAsia="Calibri" w:hAnsi="Calibri" w:cs="Calibri"/>
          <w:spacing w:val="30"/>
          <w:sz w:val="24"/>
        </w:rPr>
        <w:t xml:space="preserve"> </w:t>
      </w:r>
      <w:r>
        <w:rPr>
          <w:rFonts w:ascii="Calibri" w:eastAsia="Calibri" w:hAnsi="Calibri" w:cs="Calibri"/>
          <w:sz w:val="24"/>
        </w:rPr>
        <w:t>selecionar</w:t>
      </w:r>
      <w:r>
        <w:rPr>
          <w:rFonts w:ascii="Calibri" w:eastAsia="Calibri" w:hAnsi="Calibri" w:cs="Calibri"/>
          <w:spacing w:val="30"/>
          <w:sz w:val="24"/>
        </w:rPr>
        <w:t xml:space="preserve"> </w:t>
      </w:r>
      <w:r>
        <w:rPr>
          <w:rFonts w:ascii="Calibri" w:eastAsia="Calibri" w:hAnsi="Calibri" w:cs="Calibri"/>
          <w:sz w:val="24"/>
        </w:rPr>
        <w:t>no tópico Notificação a opção</w:t>
      </w:r>
      <w:r>
        <w:rPr>
          <w:noProof/>
        </w:rPr>
        <w:drawing>
          <wp:inline distT="0" distB="0" distL="0" distR="0" wp14:anchorId="778D17B6" wp14:editId="7AD385F8">
            <wp:extent cx="847725" cy="285750"/>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png"/>
                    <pic:cNvPicPr/>
                  </pic:nvPicPr>
                  <pic:blipFill>
                    <a:blip r:embed="rId432" cstate="print"/>
                    <a:stretch>
                      <a:fillRect/>
                    </a:stretch>
                  </pic:blipFill>
                  <pic:spPr>
                    <a:xfrm>
                      <a:off x="0" y="0"/>
                      <a:ext cx="847725" cy="285750"/>
                    </a:xfrm>
                    <a:prstGeom prst="rect">
                      <a:avLst/>
                    </a:prstGeom>
                  </pic:spPr>
                </pic:pic>
              </a:graphicData>
            </a:graphic>
          </wp:inline>
        </w:drawing>
      </w:r>
      <w:r>
        <w:rPr>
          <w:rFonts w:ascii="Calibri" w:eastAsia="Calibri" w:hAnsi="Calibri" w:cs="Calibri"/>
          <w:sz w:val="24"/>
        </w:rPr>
        <w:t>.</w:t>
      </w:r>
    </w:p>
    <w:p w14:paraId="1DB8E697" w14:textId="77777777" w:rsidR="00522113" w:rsidRDefault="00522113">
      <w:pPr>
        <w:spacing w:line="357" w:lineRule="auto"/>
        <w:ind w:left="105" w:right="180"/>
      </w:pPr>
    </w:p>
    <w:p w14:paraId="5972EE52" w14:textId="77777777" w:rsidR="00522113" w:rsidRDefault="00B51388">
      <w:pPr>
        <w:spacing w:line="357" w:lineRule="auto"/>
        <w:ind w:left="105" w:right="180"/>
      </w:pPr>
      <w:r>
        <w:rPr>
          <w:noProof/>
        </w:rPr>
        <w:drawing>
          <wp:inline distT="0" distB="0" distL="0" distR="0" wp14:anchorId="1FC767D1" wp14:editId="3FE685FB">
            <wp:extent cx="5924550" cy="2733675"/>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png"/>
                    <pic:cNvPicPr/>
                  </pic:nvPicPr>
                  <pic:blipFill>
                    <a:blip r:embed="rId440" cstate="print"/>
                    <a:stretch>
                      <a:fillRect/>
                    </a:stretch>
                  </pic:blipFill>
                  <pic:spPr>
                    <a:xfrm>
                      <a:off x="0" y="0"/>
                      <a:ext cx="5924550" cy="2733675"/>
                    </a:xfrm>
                    <a:prstGeom prst="rect">
                      <a:avLst/>
                    </a:prstGeom>
                  </pic:spPr>
                </pic:pic>
              </a:graphicData>
            </a:graphic>
          </wp:inline>
        </w:drawing>
      </w:r>
    </w:p>
    <w:p w14:paraId="292D93DC" w14:textId="77777777" w:rsidR="00522113" w:rsidRDefault="00522113">
      <w:pPr>
        <w:spacing w:before="15" w:line="180" w:lineRule="exact"/>
      </w:pPr>
    </w:p>
    <w:p w14:paraId="548E311E" w14:textId="77777777" w:rsidR="00522113" w:rsidRDefault="00522113">
      <w:pPr>
        <w:spacing w:line="195" w:lineRule="exact"/>
      </w:pPr>
    </w:p>
    <w:p w14:paraId="6DFF2FB3" w14:textId="77777777" w:rsidR="00522113" w:rsidRDefault="00B51388">
      <w:pPr>
        <w:spacing w:before="15" w:line="360" w:lineRule="auto"/>
        <w:ind w:left="105" w:right="45"/>
        <w:jc w:val="both"/>
      </w:pPr>
      <w:r>
        <w:rPr>
          <w:rFonts w:ascii="Calibri" w:eastAsia="Calibri" w:hAnsi="Calibri" w:cs="Calibri"/>
          <w:sz w:val="24"/>
        </w:rPr>
        <w:t>Os</w:t>
      </w:r>
      <w:r>
        <w:rPr>
          <w:rFonts w:ascii="Calibri" w:eastAsia="Calibri" w:hAnsi="Calibri" w:cs="Calibri"/>
          <w:spacing w:val="-15"/>
          <w:sz w:val="24"/>
        </w:rPr>
        <w:t xml:space="preserve"> </w:t>
      </w:r>
      <w:r>
        <w:rPr>
          <w:rFonts w:ascii="Calibri" w:eastAsia="Calibri" w:hAnsi="Calibri" w:cs="Calibri"/>
          <w:sz w:val="24"/>
        </w:rPr>
        <w:t>campos Nome/Razão</w:t>
      </w:r>
      <w:r>
        <w:rPr>
          <w:rFonts w:ascii="Calibri" w:eastAsia="Calibri" w:hAnsi="Calibri" w:cs="Calibri"/>
          <w:spacing w:val="-15"/>
          <w:sz w:val="24"/>
        </w:rPr>
        <w:t xml:space="preserve"> </w:t>
      </w:r>
      <w:r>
        <w:rPr>
          <w:rFonts w:ascii="Calibri" w:eastAsia="Calibri" w:hAnsi="Calibri" w:cs="Calibri"/>
          <w:sz w:val="24"/>
        </w:rPr>
        <w:t>Social e Preposto ou Representante são</w:t>
      </w:r>
      <w:r>
        <w:rPr>
          <w:rFonts w:ascii="Calibri" w:eastAsia="Calibri" w:hAnsi="Calibri" w:cs="Calibri"/>
          <w:spacing w:val="-15"/>
          <w:sz w:val="24"/>
        </w:rPr>
        <w:t xml:space="preserve"> </w:t>
      </w:r>
      <w:r>
        <w:rPr>
          <w:rFonts w:ascii="Calibri" w:eastAsia="Calibri" w:hAnsi="Calibri" w:cs="Calibri"/>
          <w:sz w:val="24"/>
        </w:rPr>
        <w:t>do</w:t>
      </w:r>
      <w:r>
        <w:rPr>
          <w:rFonts w:ascii="Calibri" w:eastAsia="Calibri" w:hAnsi="Calibri" w:cs="Calibri"/>
          <w:spacing w:val="-15"/>
          <w:sz w:val="24"/>
        </w:rPr>
        <w:t xml:space="preserve"> </w:t>
      </w:r>
      <w:r>
        <w:rPr>
          <w:rFonts w:ascii="Calibri" w:eastAsia="Calibri" w:hAnsi="Calibri" w:cs="Calibri"/>
          <w:sz w:val="24"/>
        </w:rPr>
        <w:t xml:space="preserve">tipo auto complete, conforme for sendo digitado, é filtrada a lista de pessoas, sendo possível também cadastrar uma nova pessoa através da opção </w:t>
      </w:r>
      <w:r>
        <w:rPr>
          <w:noProof/>
        </w:rPr>
        <w:drawing>
          <wp:inline distT="0" distB="0" distL="0" distR="0" wp14:anchorId="09AECBD9" wp14:editId="11CEF942">
            <wp:extent cx="266700" cy="276225"/>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png"/>
                    <pic:cNvPicPr/>
                  </pic:nvPicPr>
                  <pic:blipFill>
                    <a:blip r:embed="rId364" cstate="print"/>
                    <a:stretch>
                      <a:fillRect/>
                    </a:stretch>
                  </pic:blipFill>
                  <pic:spPr>
                    <a:xfrm>
                      <a:off x="0" y="0"/>
                      <a:ext cx="266700" cy="276225"/>
                    </a:xfrm>
                    <a:prstGeom prst="rect">
                      <a:avLst/>
                    </a:prstGeom>
                  </pic:spPr>
                </pic:pic>
              </a:graphicData>
            </a:graphic>
          </wp:inline>
        </w:drawing>
      </w:r>
      <w:r>
        <w:rPr>
          <w:sz w:val="24"/>
        </w:rPr>
        <w:t xml:space="preserve"> </w:t>
      </w:r>
      <w:r>
        <w:rPr>
          <w:rFonts w:ascii="Calibri" w:eastAsia="Calibri" w:hAnsi="Calibri" w:cs="Calibri"/>
          <w:sz w:val="24"/>
        </w:rPr>
        <w:t xml:space="preserve">e visualizar as informações da pessoa selecionada através da opção </w:t>
      </w:r>
      <w:r>
        <w:rPr>
          <w:noProof/>
        </w:rPr>
        <w:drawing>
          <wp:inline distT="0" distB="0" distL="0" distR="0" wp14:anchorId="4C3D2002" wp14:editId="6001CE0F">
            <wp:extent cx="285750" cy="266700"/>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png"/>
                    <pic:cNvPicPr/>
                  </pic:nvPicPr>
                  <pic:blipFill>
                    <a:blip r:embed="rId365" cstate="print"/>
                    <a:stretch>
                      <a:fillRect/>
                    </a:stretch>
                  </pic:blipFill>
                  <pic:spPr>
                    <a:xfrm>
                      <a:off x="0" y="0"/>
                      <a:ext cx="285750" cy="266700"/>
                    </a:xfrm>
                    <a:prstGeom prst="rect">
                      <a:avLst/>
                    </a:prstGeom>
                  </pic:spPr>
                </pic:pic>
              </a:graphicData>
            </a:graphic>
          </wp:inline>
        </w:drawing>
      </w:r>
      <w:r>
        <w:rPr>
          <w:sz w:val="24"/>
        </w:rPr>
        <w:t xml:space="preserve"> .</w:t>
      </w:r>
    </w:p>
    <w:p w14:paraId="71D5E421" w14:textId="77777777" w:rsidR="00522113" w:rsidRDefault="00522113">
      <w:pPr>
        <w:spacing w:before="15" w:line="105" w:lineRule="exact"/>
      </w:pPr>
    </w:p>
    <w:p w14:paraId="359DBACD" w14:textId="77777777" w:rsidR="00522113" w:rsidRDefault="00B51388">
      <w:pPr>
        <w:spacing w:line="357" w:lineRule="auto"/>
        <w:ind w:left="105" w:right="75"/>
        <w:jc w:val="both"/>
      </w:pPr>
      <w:r>
        <w:rPr>
          <w:rFonts w:ascii="Calibri" w:eastAsia="Calibri" w:hAnsi="Calibri" w:cs="Calibri"/>
          <w:sz w:val="24"/>
        </w:rPr>
        <w:t>Ao  selecionar</w:t>
      </w:r>
      <w:r>
        <w:rPr>
          <w:rFonts w:ascii="Calibri" w:eastAsia="Calibri" w:hAnsi="Calibri" w:cs="Calibri"/>
          <w:spacing w:val="45"/>
          <w:sz w:val="24"/>
        </w:rPr>
        <w:t xml:space="preserve"> </w:t>
      </w:r>
      <w:r>
        <w:rPr>
          <w:rFonts w:ascii="Calibri" w:eastAsia="Calibri" w:hAnsi="Calibri" w:cs="Calibri"/>
          <w:sz w:val="24"/>
        </w:rPr>
        <w:t xml:space="preserve">a  opção </w:t>
      </w:r>
      <w:r>
        <w:rPr>
          <w:noProof/>
        </w:rPr>
        <w:drawing>
          <wp:inline distT="0" distB="0" distL="0" distR="0" wp14:anchorId="404AED6A" wp14:editId="1582DECA">
            <wp:extent cx="504825" cy="257175"/>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png"/>
                    <pic:cNvPicPr/>
                  </pic:nvPicPr>
                  <pic:blipFill>
                    <a:blip r:embed="rId434" cstate="print"/>
                    <a:stretch>
                      <a:fillRect/>
                    </a:stretch>
                  </pic:blipFill>
                  <pic:spPr>
                    <a:xfrm>
                      <a:off x="0" y="0"/>
                      <a:ext cx="504825" cy="257175"/>
                    </a:xfrm>
                    <a:prstGeom prst="rect">
                      <a:avLst/>
                    </a:prstGeom>
                  </pic:spPr>
                </pic:pic>
              </a:graphicData>
            </a:graphic>
          </wp:inline>
        </w:drawing>
      </w:r>
      <w:r>
        <w:rPr>
          <w:rFonts w:ascii="Calibri" w:eastAsia="Calibri" w:hAnsi="Calibri" w:cs="Calibri"/>
          <w:sz w:val="24"/>
        </w:rPr>
        <w:t xml:space="preserve"> será</w:t>
      </w:r>
      <w:r>
        <w:rPr>
          <w:rFonts w:ascii="Calibri" w:eastAsia="Calibri" w:hAnsi="Calibri" w:cs="Calibri"/>
          <w:spacing w:val="45"/>
          <w:sz w:val="24"/>
        </w:rPr>
        <w:t xml:space="preserve"> </w:t>
      </w:r>
      <w:r>
        <w:rPr>
          <w:rFonts w:ascii="Calibri" w:eastAsia="Calibri" w:hAnsi="Calibri" w:cs="Calibri"/>
          <w:sz w:val="24"/>
        </w:rPr>
        <w:t>armazenada</w:t>
      </w:r>
      <w:r>
        <w:rPr>
          <w:rFonts w:ascii="Calibri" w:eastAsia="Calibri" w:hAnsi="Calibri" w:cs="Calibri"/>
          <w:spacing w:val="60"/>
          <w:sz w:val="24"/>
        </w:rPr>
        <w:t xml:space="preserve"> </w:t>
      </w:r>
      <w:r>
        <w:rPr>
          <w:rFonts w:ascii="Calibri" w:eastAsia="Calibri" w:hAnsi="Calibri" w:cs="Calibri"/>
          <w:sz w:val="24"/>
        </w:rPr>
        <w:t>as</w:t>
      </w:r>
      <w:r>
        <w:rPr>
          <w:rFonts w:ascii="Calibri" w:eastAsia="Calibri" w:hAnsi="Calibri" w:cs="Calibri"/>
          <w:spacing w:val="45"/>
          <w:sz w:val="24"/>
        </w:rPr>
        <w:t xml:space="preserve"> </w:t>
      </w:r>
      <w:r>
        <w:rPr>
          <w:rFonts w:ascii="Calibri" w:eastAsia="Calibri" w:hAnsi="Calibri" w:cs="Calibri"/>
          <w:sz w:val="24"/>
        </w:rPr>
        <w:t>informações</w:t>
      </w:r>
      <w:r>
        <w:rPr>
          <w:rFonts w:ascii="Calibri" w:eastAsia="Calibri" w:hAnsi="Calibri" w:cs="Calibri"/>
          <w:spacing w:val="45"/>
          <w:sz w:val="24"/>
        </w:rPr>
        <w:t xml:space="preserve"> </w:t>
      </w:r>
      <w:r>
        <w:rPr>
          <w:rFonts w:ascii="Calibri" w:eastAsia="Calibri" w:hAnsi="Calibri" w:cs="Calibri"/>
          <w:sz w:val="24"/>
        </w:rPr>
        <w:t>preenchidas</w:t>
      </w:r>
      <w:r>
        <w:rPr>
          <w:rFonts w:ascii="Calibri" w:eastAsia="Calibri" w:hAnsi="Calibri" w:cs="Calibri"/>
          <w:spacing w:val="45"/>
          <w:sz w:val="24"/>
        </w:rPr>
        <w:t xml:space="preserve"> </w:t>
      </w:r>
      <w:r>
        <w:rPr>
          <w:rFonts w:ascii="Calibri" w:eastAsia="Calibri" w:hAnsi="Calibri" w:cs="Calibri"/>
          <w:sz w:val="24"/>
        </w:rPr>
        <w:t>e</w:t>
      </w:r>
      <w:r>
        <w:rPr>
          <w:rFonts w:ascii="Calibri" w:eastAsia="Calibri" w:hAnsi="Calibri" w:cs="Calibri"/>
          <w:spacing w:val="60"/>
          <w:sz w:val="24"/>
        </w:rPr>
        <w:t xml:space="preserve"> </w:t>
      </w:r>
      <w:r>
        <w:rPr>
          <w:rFonts w:ascii="Calibri" w:eastAsia="Calibri" w:hAnsi="Calibri" w:cs="Calibri"/>
          <w:sz w:val="24"/>
        </w:rPr>
        <w:t>o documento</w:t>
      </w:r>
      <w:r>
        <w:rPr>
          <w:rFonts w:ascii="Calibri" w:eastAsia="Calibri" w:hAnsi="Calibri" w:cs="Calibri"/>
          <w:spacing w:val="45"/>
          <w:sz w:val="24"/>
        </w:rPr>
        <w:t xml:space="preserve"> </w:t>
      </w:r>
      <w:r>
        <w:rPr>
          <w:rFonts w:ascii="Calibri" w:eastAsia="Calibri" w:hAnsi="Calibri" w:cs="Calibri"/>
          <w:sz w:val="24"/>
        </w:rPr>
        <w:t>apresentado  na</w:t>
      </w:r>
      <w:r>
        <w:rPr>
          <w:rFonts w:ascii="Calibri" w:eastAsia="Calibri" w:hAnsi="Calibri" w:cs="Calibri"/>
          <w:spacing w:val="60"/>
          <w:sz w:val="24"/>
        </w:rPr>
        <w:t xml:space="preserve"> </w:t>
      </w:r>
      <w:r>
        <w:rPr>
          <w:rFonts w:ascii="Calibri" w:eastAsia="Calibri" w:hAnsi="Calibri" w:cs="Calibri"/>
          <w:sz w:val="24"/>
        </w:rPr>
        <w:t>lista</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60"/>
          <w:sz w:val="24"/>
        </w:rPr>
        <w:t xml:space="preserve"> </w:t>
      </w:r>
      <w:r>
        <w:rPr>
          <w:rFonts w:ascii="Calibri" w:eastAsia="Calibri" w:hAnsi="Calibri" w:cs="Calibri"/>
          <w:sz w:val="24"/>
        </w:rPr>
        <w:t>auto</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infração</w:t>
      </w:r>
      <w:r>
        <w:rPr>
          <w:rFonts w:ascii="Calibri" w:eastAsia="Calibri" w:hAnsi="Calibri" w:cs="Calibri"/>
          <w:spacing w:val="45"/>
          <w:sz w:val="24"/>
        </w:rPr>
        <w:t xml:space="preserve"> </w:t>
      </w:r>
      <w:r>
        <w:rPr>
          <w:rFonts w:ascii="Calibri" w:eastAsia="Calibri" w:hAnsi="Calibri" w:cs="Calibri"/>
          <w:sz w:val="24"/>
        </w:rPr>
        <w:t>da</w:t>
      </w:r>
      <w:r>
        <w:rPr>
          <w:rFonts w:ascii="Calibri" w:eastAsia="Calibri" w:hAnsi="Calibri" w:cs="Calibri"/>
          <w:spacing w:val="45"/>
          <w:sz w:val="24"/>
        </w:rPr>
        <w:t xml:space="preserve"> </w:t>
      </w:r>
      <w:r>
        <w:rPr>
          <w:rFonts w:ascii="Calibri" w:eastAsia="Calibri" w:hAnsi="Calibri" w:cs="Calibri"/>
          <w:sz w:val="24"/>
        </w:rPr>
        <w:t>fiscalização.  Na</w:t>
      </w:r>
      <w:r>
        <w:rPr>
          <w:rFonts w:ascii="Calibri" w:eastAsia="Calibri" w:hAnsi="Calibri" w:cs="Calibri"/>
          <w:spacing w:val="60"/>
          <w:sz w:val="24"/>
        </w:rPr>
        <w:t xml:space="preserve"> </w:t>
      </w:r>
      <w:r>
        <w:rPr>
          <w:rFonts w:ascii="Calibri" w:eastAsia="Calibri" w:hAnsi="Calibri" w:cs="Calibri"/>
          <w:sz w:val="24"/>
        </w:rPr>
        <w:t>lista</w:t>
      </w:r>
      <w:r>
        <w:rPr>
          <w:rFonts w:ascii="Calibri" w:eastAsia="Calibri" w:hAnsi="Calibri" w:cs="Calibri"/>
          <w:spacing w:val="60"/>
          <w:sz w:val="24"/>
        </w:rPr>
        <w:t xml:space="preserve"> </w:t>
      </w:r>
      <w:r>
        <w:rPr>
          <w:rFonts w:ascii="Calibri" w:eastAsia="Calibri" w:hAnsi="Calibri" w:cs="Calibri"/>
          <w:sz w:val="24"/>
        </w:rPr>
        <w:t>será possível editar, imprimir e excluir o documento.</w:t>
      </w:r>
    </w:p>
    <w:p w14:paraId="7F142B34" w14:textId="77777777" w:rsidR="00522113" w:rsidRDefault="00B51388">
      <w:pPr>
        <w:spacing w:before="105"/>
        <w:ind w:left="105"/>
      </w:pPr>
      <w:r>
        <w:rPr>
          <w:noProof/>
        </w:rPr>
        <w:drawing>
          <wp:inline distT="0" distB="0" distL="0" distR="0" wp14:anchorId="58A9B8B5" wp14:editId="021FE2FB">
            <wp:extent cx="5534025" cy="3000375"/>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png"/>
                    <pic:cNvPicPr/>
                  </pic:nvPicPr>
                  <pic:blipFill>
                    <a:blip r:embed="rId441" cstate="print"/>
                    <a:stretch>
                      <a:fillRect/>
                    </a:stretch>
                  </pic:blipFill>
                  <pic:spPr>
                    <a:xfrm>
                      <a:off x="0" y="0"/>
                      <a:ext cx="5534025" cy="3000375"/>
                    </a:xfrm>
                    <a:prstGeom prst="rect">
                      <a:avLst/>
                    </a:prstGeom>
                  </pic:spPr>
                </pic:pic>
              </a:graphicData>
            </a:graphic>
          </wp:inline>
        </w:drawing>
      </w:r>
    </w:p>
    <w:p w14:paraId="43CA56D6" w14:textId="77777777" w:rsidR="00522113" w:rsidRDefault="00B51388">
      <w:pPr>
        <w:spacing w:before="105"/>
        <w:ind w:left="105"/>
      </w:pPr>
      <w:r>
        <w:rPr>
          <w:noProof/>
        </w:rPr>
        <w:drawing>
          <wp:inline distT="0" distB="0" distL="0" distR="0" wp14:anchorId="1C5367E4" wp14:editId="46C54BDB">
            <wp:extent cx="5438775" cy="4886325"/>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png"/>
                    <pic:cNvPicPr/>
                  </pic:nvPicPr>
                  <pic:blipFill>
                    <a:blip r:embed="rId442" cstate="print"/>
                    <a:stretch>
                      <a:fillRect/>
                    </a:stretch>
                  </pic:blipFill>
                  <pic:spPr>
                    <a:xfrm>
                      <a:off x="0" y="0"/>
                      <a:ext cx="5438775" cy="4886325"/>
                    </a:xfrm>
                    <a:prstGeom prst="rect">
                      <a:avLst/>
                    </a:prstGeom>
                  </pic:spPr>
                </pic:pic>
              </a:graphicData>
            </a:graphic>
          </wp:inline>
        </w:drawing>
      </w:r>
    </w:p>
    <w:p w14:paraId="44722DC7" w14:textId="77777777" w:rsidR="00522113" w:rsidRDefault="00522113">
      <w:pPr>
        <w:spacing w:before="15" w:line="120" w:lineRule="exact"/>
      </w:pPr>
    </w:p>
    <w:p w14:paraId="6B53038E" w14:textId="77777777" w:rsidR="00522113" w:rsidRDefault="00522113">
      <w:pPr>
        <w:spacing w:line="195" w:lineRule="exact"/>
      </w:pPr>
    </w:p>
    <w:p w14:paraId="6ABC5DBD" w14:textId="77777777" w:rsidR="00522113" w:rsidRDefault="00522113">
      <w:pPr>
        <w:spacing w:line="195" w:lineRule="exact"/>
      </w:pPr>
    </w:p>
    <w:p w14:paraId="5764FEF0" w14:textId="77777777" w:rsidR="00522113" w:rsidRDefault="00B51388">
      <w:pPr>
        <w:spacing w:before="15" w:line="357" w:lineRule="auto"/>
        <w:ind w:left="105" w:right="75"/>
      </w:pPr>
      <w:r>
        <w:rPr>
          <w:rFonts w:ascii="Calibri" w:eastAsia="Calibri" w:hAnsi="Calibri" w:cs="Calibri"/>
          <w:sz w:val="24"/>
        </w:rPr>
        <w:t>O</w:t>
      </w:r>
      <w:r>
        <w:rPr>
          <w:rFonts w:ascii="Calibri" w:eastAsia="Calibri" w:hAnsi="Calibri" w:cs="Calibri"/>
          <w:spacing w:val="45"/>
          <w:sz w:val="24"/>
        </w:rPr>
        <w:t xml:space="preserve"> </w:t>
      </w:r>
      <w:r>
        <w:rPr>
          <w:rFonts w:ascii="Calibri" w:eastAsia="Calibri" w:hAnsi="Calibri" w:cs="Calibri"/>
          <w:sz w:val="24"/>
        </w:rPr>
        <w:t>campo</w:t>
      </w:r>
      <w:r>
        <w:rPr>
          <w:rFonts w:ascii="Calibri" w:eastAsia="Calibri" w:hAnsi="Calibri" w:cs="Calibri"/>
          <w:spacing w:val="30"/>
          <w:sz w:val="24"/>
        </w:rPr>
        <w:t xml:space="preserve"> </w:t>
      </w:r>
      <w:r>
        <w:rPr>
          <w:rFonts w:ascii="Calibri" w:eastAsia="Calibri" w:hAnsi="Calibri" w:cs="Calibri"/>
          <w:sz w:val="24"/>
        </w:rPr>
        <w:t>descrição</w:t>
      </w:r>
      <w:r>
        <w:rPr>
          <w:rFonts w:ascii="Calibri" w:eastAsia="Calibri" w:hAnsi="Calibri" w:cs="Calibri"/>
          <w:spacing w:val="45"/>
          <w:sz w:val="24"/>
        </w:rPr>
        <w:t xml:space="preserve"> </w:t>
      </w:r>
      <w:r>
        <w:rPr>
          <w:rFonts w:ascii="Calibri" w:eastAsia="Calibri" w:hAnsi="Calibri" w:cs="Calibri"/>
          <w:sz w:val="24"/>
        </w:rPr>
        <w:t>será</w:t>
      </w:r>
      <w:r>
        <w:rPr>
          <w:rFonts w:ascii="Calibri" w:eastAsia="Calibri" w:hAnsi="Calibri" w:cs="Calibri"/>
          <w:spacing w:val="30"/>
          <w:sz w:val="24"/>
        </w:rPr>
        <w:t xml:space="preserve"> </w:t>
      </w:r>
      <w:r>
        <w:rPr>
          <w:rFonts w:ascii="Calibri" w:eastAsia="Calibri" w:hAnsi="Calibri" w:cs="Calibri"/>
          <w:sz w:val="24"/>
        </w:rPr>
        <w:t>habilitado</w:t>
      </w:r>
      <w:r>
        <w:rPr>
          <w:rFonts w:ascii="Calibri" w:eastAsia="Calibri" w:hAnsi="Calibri" w:cs="Calibri"/>
          <w:spacing w:val="30"/>
          <w:sz w:val="24"/>
        </w:rPr>
        <w:t xml:space="preserve"> </w:t>
      </w:r>
      <w:r>
        <w:rPr>
          <w:rFonts w:ascii="Calibri" w:eastAsia="Calibri" w:hAnsi="Calibri" w:cs="Calibri"/>
          <w:sz w:val="24"/>
        </w:rPr>
        <w:t>para</w:t>
      </w:r>
      <w:r>
        <w:rPr>
          <w:rFonts w:ascii="Calibri" w:eastAsia="Calibri" w:hAnsi="Calibri" w:cs="Calibri"/>
          <w:spacing w:val="30"/>
          <w:sz w:val="24"/>
        </w:rPr>
        <w:t xml:space="preserve"> </w:t>
      </w:r>
      <w:r>
        <w:rPr>
          <w:rFonts w:ascii="Calibri" w:eastAsia="Calibri" w:hAnsi="Calibri" w:cs="Calibri"/>
          <w:sz w:val="24"/>
        </w:rPr>
        <w:t>preenchimento</w:t>
      </w:r>
      <w:r>
        <w:rPr>
          <w:rFonts w:ascii="Calibri" w:eastAsia="Calibri" w:hAnsi="Calibri" w:cs="Calibri"/>
          <w:spacing w:val="45"/>
          <w:sz w:val="24"/>
        </w:rPr>
        <w:t xml:space="preserve"> </w:t>
      </w:r>
      <w:r>
        <w:rPr>
          <w:rFonts w:ascii="Calibri" w:eastAsia="Calibri" w:hAnsi="Calibri" w:cs="Calibri"/>
          <w:sz w:val="24"/>
        </w:rPr>
        <w:t>quando</w:t>
      </w:r>
      <w:r>
        <w:rPr>
          <w:rFonts w:ascii="Calibri" w:eastAsia="Calibri" w:hAnsi="Calibri" w:cs="Calibri"/>
          <w:spacing w:val="45"/>
          <w:sz w:val="24"/>
        </w:rPr>
        <w:t xml:space="preserve"> </w:t>
      </w:r>
      <w:r>
        <w:rPr>
          <w:rFonts w:ascii="Calibri" w:eastAsia="Calibri" w:hAnsi="Calibri" w:cs="Calibri"/>
          <w:sz w:val="24"/>
        </w:rPr>
        <w:t>a</w:t>
      </w:r>
      <w:r>
        <w:rPr>
          <w:rFonts w:ascii="Calibri" w:eastAsia="Calibri" w:hAnsi="Calibri" w:cs="Calibri"/>
          <w:spacing w:val="30"/>
          <w:sz w:val="24"/>
        </w:rPr>
        <w:t xml:space="preserve"> </w:t>
      </w:r>
      <w:r>
        <w:rPr>
          <w:rFonts w:ascii="Calibri" w:eastAsia="Calibri" w:hAnsi="Calibri" w:cs="Calibri"/>
          <w:sz w:val="24"/>
        </w:rPr>
        <w:t>opção</w:t>
      </w:r>
      <w:r>
        <w:rPr>
          <w:rFonts w:ascii="Calibri" w:eastAsia="Calibri" w:hAnsi="Calibri" w:cs="Calibri"/>
          <w:spacing w:val="45"/>
          <w:sz w:val="24"/>
        </w:rPr>
        <w:t xml:space="preserve"> </w:t>
      </w:r>
      <w:r>
        <w:rPr>
          <w:rFonts w:ascii="Calibri" w:eastAsia="Calibri" w:hAnsi="Calibri" w:cs="Calibri"/>
          <w:sz w:val="24"/>
        </w:rPr>
        <w:t>Ou</w:t>
      </w:r>
      <w:r>
        <w:rPr>
          <w:rFonts w:ascii="Calibri" w:eastAsia="Calibri" w:hAnsi="Calibri" w:cs="Calibri"/>
          <w:spacing w:val="15"/>
          <w:sz w:val="24"/>
        </w:rPr>
        <w:t>t</w:t>
      </w:r>
      <w:r>
        <w:rPr>
          <w:rFonts w:ascii="Calibri" w:eastAsia="Calibri" w:hAnsi="Calibri" w:cs="Calibri"/>
          <w:sz w:val="24"/>
        </w:rPr>
        <w:t>ros</w:t>
      </w:r>
      <w:r>
        <w:rPr>
          <w:rFonts w:ascii="Calibri" w:eastAsia="Calibri" w:hAnsi="Calibri" w:cs="Calibri"/>
          <w:spacing w:val="30"/>
          <w:sz w:val="24"/>
        </w:rPr>
        <w:t xml:space="preserve"> </w:t>
      </w:r>
      <w:r>
        <w:rPr>
          <w:rFonts w:ascii="Calibri" w:eastAsia="Calibri" w:hAnsi="Calibri" w:cs="Calibri"/>
          <w:sz w:val="24"/>
        </w:rPr>
        <w:t>for marcada.</w:t>
      </w:r>
    </w:p>
    <w:p w14:paraId="589530E0" w14:textId="77777777" w:rsidR="00522113" w:rsidRDefault="00522113">
      <w:pPr>
        <w:spacing w:before="15" w:line="225" w:lineRule="exact"/>
      </w:pPr>
    </w:p>
    <w:p w14:paraId="6E80EC98" w14:textId="77777777" w:rsidR="00522113" w:rsidRDefault="00522113">
      <w:pPr>
        <w:ind w:left="750"/>
      </w:pPr>
    </w:p>
    <w:p w14:paraId="630180A6" w14:textId="77777777" w:rsidR="00522113" w:rsidRDefault="00B51388">
      <w:pPr>
        <w:ind w:left="750"/>
      </w:pPr>
      <w:r>
        <w:rPr>
          <w:noProof/>
        </w:rPr>
        <w:drawing>
          <wp:inline distT="0" distB="0" distL="0" distR="0" wp14:anchorId="19FBD99E" wp14:editId="6DD839B1">
            <wp:extent cx="5448300" cy="2628900"/>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png"/>
                    <pic:cNvPicPr/>
                  </pic:nvPicPr>
                  <pic:blipFill>
                    <a:blip r:embed="rId443" cstate="print"/>
                    <a:stretch>
                      <a:fillRect/>
                    </a:stretch>
                  </pic:blipFill>
                  <pic:spPr>
                    <a:xfrm>
                      <a:off x="0" y="0"/>
                      <a:ext cx="5448300" cy="2628900"/>
                    </a:xfrm>
                    <a:prstGeom prst="rect">
                      <a:avLst/>
                    </a:prstGeom>
                  </pic:spPr>
                </pic:pic>
              </a:graphicData>
            </a:graphic>
          </wp:inline>
        </w:drawing>
      </w:r>
    </w:p>
    <w:p w14:paraId="4BB13CD7" w14:textId="77777777" w:rsidR="00522113" w:rsidRDefault="00522113">
      <w:pPr>
        <w:ind w:left="750"/>
      </w:pPr>
    </w:p>
    <w:p w14:paraId="6977EA7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44">
        <w:r>
          <w:rPr>
            <w:rFonts w:ascii="Tahoma" w:eastAsia="Tahoma" w:hAnsi="Tahoma" w:cs="Tahoma"/>
            <w:i/>
            <w:color w:val="6666FF"/>
          </w:rPr>
          <w:t>iPhone web sites made easy</w:t>
        </w:r>
      </w:hyperlink>
    </w:p>
    <w:p w14:paraId="386A68F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91" w:name="_topic_TermodeEmbargo1"/>
      <w:bookmarkEnd w:id="191"/>
      <w:r>
        <w:rPr>
          <w:rFonts w:ascii="Tahoma" w:eastAsia="Tahoma" w:hAnsi="Tahoma" w:cs="Tahoma"/>
          <w:i/>
          <w:color w:val="243F60"/>
          <w:sz w:val="22"/>
        </w:rPr>
        <w:t>Termo de Embargo</w:t>
      </w:r>
    </w:p>
    <w:p w14:paraId="654A8D9F" w14:textId="77777777" w:rsidR="00522113" w:rsidRDefault="00B51388">
      <w:pPr>
        <w:spacing w:line="360" w:lineRule="auto"/>
        <w:ind w:left="105" w:right="30"/>
        <w:jc w:val="both"/>
      </w:pPr>
      <w:r>
        <w:rPr>
          <w:rFonts w:ascii="Calibri" w:eastAsia="Calibri" w:hAnsi="Calibri" w:cs="Calibri"/>
          <w:sz w:val="24"/>
        </w:rPr>
        <w:t>Para cadastrar um Termo de Embargo</w:t>
      </w:r>
      <w:r>
        <w:rPr>
          <w:sz w:val="24"/>
        </w:rPr>
        <w:t>,</w:t>
      </w:r>
      <w:r>
        <w:rPr>
          <w:rFonts w:ascii="Calibri" w:eastAsia="Calibri" w:hAnsi="Calibri" w:cs="Calibri"/>
          <w:sz w:val="24"/>
        </w:rPr>
        <w:t xml:space="preserve"> na aba de documentos da fiscalização selecionar no tópico Termo de Embargo a opção </w:t>
      </w:r>
      <w:r>
        <w:rPr>
          <w:noProof/>
        </w:rPr>
        <w:drawing>
          <wp:inline distT="0" distB="0" distL="0" distR="0" wp14:anchorId="1B2A3D74" wp14:editId="3E84523F">
            <wp:extent cx="847725" cy="285750"/>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png"/>
                    <pic:cNvPicPr/>
                  </pic:nvPicPr>
                  <pic:blipFill>
                    <a:blip r:embed="rId432" cstate="print"/>
                    <a:stretch>
                      <a:fillRect/>
                    </a:stretch>
                  </pic:blipFill>
                  <pic:spPr>
                    <a:xfrm>
                      <a:off x="0" y="0"/>
                      <a:ext cx="847725" cy="285750"/>
                    </a:xfrm>
                    <a:prstGeom prst="rect">
                      <a:avLst/>
                    </a:prstGeom>
                  </pic:spPr>
                </pic:pic>
              </a:graphicData>
            </a:graphic>
          </wp:inline>
        </w:drawing>
      </w:r>
      <w:r>
        <w:rPr>
          <w:sz w:val="24"/>
        </w:rPr>
        <w:t>.</w:t>
      </w:r>
    </w:p>
    <w:p w14:paraId="7827F330" w14:textId="77777777" w:rsidR="00522113" w:rsidRDefault="00522113">
      <w:pPr>
        <w:spacing w:before="15" w:line="105" w:lineRule="exact"/>
      </w:pPr>
    </w:p>
    <w:p w14:paraId="2FA95DE4" w14:textId="77777777" w:rsidR="00522113" w:rsidRDefault="00B51388">
      <w:pPr>
        <w:ind w:left="105"/>
      </w:pPr>
      <w:r>
        <w:rPr>
          <w:noProof/>
        </w:rPr>
        <w:drawing>
          <wp:inline distT="0" distB="0" distL="0" distR="0" wp14:anchorId="7554232F" wp14:editId="37D6BC48">
            <wp:extent cx="5448300" cy="3419475"/>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png"/>
                    <pic:cNvPicPr/>
                  </pic:nvPicPr>
                  <pic:blipFill>
                    <a:blip r:embed="rId445" cstate="print"/>
                    <a:stretch>
                      <a:fillRect/>
                    </a:stretch>
                  </pic:blipFill>
                  <pic:spPr>
                    <a:xfrm>
                      <a:off x="0" y="0"/>
                      <a:ext cx="5448300" cy="3419475"/>
                    </a:xfrm>
                    <a:prstGeom prst="rect">
                      <a:avLst/>
                    </a:prstGeom>
                  </pic:spPr>
                </pic:pic>
              </a:graphicData>
            </a:graphic>
          </wp:inline>
        </w:drawing>
      </w:r>
    </w:p>
    <w:p w14:paraId="0F83CB93" w14:textId="77777777" w:rsidR="00522113" w:rsidRDefault="00522113">
      <w:pPr>
        <w:spacing w:line="195" w:lineRule="exact"/>
      </w:pPr>
    </w:p>
    <w:p w14:paraId="4E256E6A" w14:textId="77777777" w:rsidR="00522113" w:rsidRDefault="00522113">
      <w:pPr>
        <w:spacing w:before="15" w:line="195" w:lineRule="exact"/>
      </w:pPr>
    </w:p>
    <w:p w14:paraId="0D09B233" w14:textId="77777777" w:rsidR="00522113" w:rsidRDefault="00B51388">
      <w:pPr>
        <w:spacing w:line="360" w:lineRule="auto"/>
        <w:ind w:left="105" w:right="60"/>
        <w:jc w:val="both"/>
      </w:pPr>
      <w:r>
        <w:rPr>
          <w:rFonts w:ascii="Calibri" w:eastAsia="Calibri" w:hAnsi="Calibri" w:cs="Calibri"/>
          <w:sz w:val="24"/>
        </w:rPr>
        <w:t>Os campos Nome/Razão Social e Representante são do tipo auto complete, conforme for sendo digitado</w:t>
      </w:r>
      <w:r>
        <w:rPr>
          <w:sz w:val="24"/>
        </w:rPr>
        <w:t>,</w:t>
      </w:r>
      <w:r>
        <w:rPr>
          <w:rFonts w:ascii="Calibri" w:eastAsia="Calibri" w:hAnsi="Calibri" w:cs="Calibri"/>
          <w:sz w:val="24"/>
        </w:rPr>
        <w:t xml:space="preserve"> é filtrada a lista de pessoas, sendo possível também cadastrar u</w:t>
      </w:r>
      <w:r>
        <w:rPr>
          <w:rFonts w:ascii="Calibri" w:eastAsia="Calibri" w:hAnsi="Calibri" w:cs="Calibri"/>
          <w:sz w:val="24"/>
        </w:rPr>
        <w:t>ma nova</w:t>
      </w:r>
      <w:r>
        <w:rPr>
          <w:rFonts w:ascii="Calibri" w:eastAsia="Calibri" w:hAnsi="Calibri" w:cs="Calibri"/>
          <w:spacing w:val="15"/>
          <w:sz w:val="24"/>
        </w:rPr>
        <w:t xml:space="preserve"> </w:t>
      </w:r>
      <w:r>
        <w:rPr>
          <w:rFonts w:ascii="Calibri" w:eastAsia="Calibri" w:hAnsi="Calibri" w:cs="Calibri"/>
          <w:sz w:val="24"/>
        </w:rPr>
        <w:t>pessoa</w:t>
      </w:r>
      <w:r>
        <w:rPr>
          <w:rFonts w:ascii="Calibri" w:eastAsia="Calibri" w:hAnsi="Calibri" w:cs="Calibri"/>
          <w:spacing w:val="15"/>
          <w:sz w:val="24"/>
        </w:rPr>
        <w:t xml:space="preserve"> </w:t>
      </w:r>
      <w:r>
        <w:rPr>
          <w:rFonts w:ascii="Calibri" w:eastAsia="Calibri" w:hAnsi="Calibri" w:cs="Calibri"/>
          <w:sz w:val="24"/>
        </w:rPr>
        <w:t>através</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 xml:space="preserve">opção </w:t>
      </w:r>
      <w:r>
        <w:rPr>
          <w:noProof/>
        </w:rPr>
        <w:drawing>
          <wp:inline distT="0" distB="0" distL="0" distR="0" wp14:anchorId="4401F9E3" wp14:editId="1ADC4A3D">
            <wp:extent cx="266700" cy="276225"/>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png"/>
                    <pic:cNvPicPr/>
                  </pic:nvPicPr>
                  <pic:blipFill>
                    <a:blip r:embed="rId364" cstate="print"/>
                    <a:stretch>
                      <a:fillRect/>
                    </a:stretch>
                  </pic:blipFill>
                  <pic:spPr>
                    <a:xfrm>
                      <a:off x="0" y="0"/>
                      <a:ext cx="266700" cy="276225"/>
                    </a:xfrm>
                    <a:prstGeom prst="rect">
                      <a:avLst/>
                    </a:prstGeom>
                  </pic:spPr>
                </pic:pic>
              </a:graphicData>
            </a:graphic>
          </wp:inline>
        </w:drawing>
      </w:r>
      <w:r>
        <w:rPr>
          <w:spacing w:val="45"/>
          <w:sz w:val="24"/>
        </w:rPr>
        <w:t xml:space="preserve"> </w:t>
      </w:r>
      <w:r>
        <w:rPr>
          <w:rFonts w:ascii="Calibri" w:eastAsia="Calibri" w:hAnsi="Calibri" w:cs="Calibri"/>
          <w:sz w:val="24"/>
        </w:rPr>
        <w:t>e</w:t>
      </w:r>
      <w:r>
        <w:rPr>
          <w:rFonts w:ascii="Calibri" w:eastAsia="Calibri" w:hAnsi="Calibri" w:cs="Calibri"/>
          <w:spacing w:val="30"/>
          <w:sz w:val="24"/>
        </w:rPr>
        <w:t xml:space="preserve"> </w:t>
      </w:r>
      <w:r>
        <w:rPr>
          <w:rFonts w:ascii="Calibri" w:eastAsia="Calibri" w:hAnsi="Calibri" w:cs="Calibri"/>
          <w:sz w:val="24"/>
        </w:rPr>
        <w:t>visualizar</w:t>
      </w:r>
      <w:r>
        <w:rPr>
          <w:rFonts w:ascii="Calibri" w:eastAsia="Calibri" w:hAnsi="Calibri" w:cs="Calibri"/>
          <w:spacing w:val="15"/>
          <w:sz w:val="24"/>
        </w:rPr>
        <w:t xml:space="preserve"> </w:t>
      </w:r>
      <w:r>
        <w:rPr>
          <w:rFonts w:ascii="Calibri" w:eastAsia="Calibri" w:hAnsi="Calibri" w:cs="Calibri"/>
          <w:sz w:val="24"/>
        </w:rPr>
        <w:t>as</w:t>
      </w:r>
      <w:r>
        <w:rPr>
          <w:rFonts w:ascii="Calibri" w:eastAsia="Calibri" w:hAnsi="Calibri" w:cs="Calibri"/>
          <w:spacing w:val="15"/>
          <w:sz w:val="24"/>
        </w:rPr>
        <w:t xml:space="preserve"> </w:t>
      </w:r>
      <w:r>
        <w:rPr>
          <w:rFonts w:ascii="Calibri" w:eastAsia="Calibri" w:hAnsi="Calibri" w:cs="Calibri"/>
          <w:sz w:val="24"/>
        </w:rPr>
        <w:t>informações</w:t>
      </w:r>
      <w:r>
        <w:rPr>
          <w:rFonts w:ascii="Calibri" w:eastAsia="Calibri" w:hAnsi="Calibri" w:cs="Calibri"/>
          <w:spacing w:val="15"/>
          <w:sz w:val="24"/>
        </w:rPr>
        <w:t xml:space="preserve"> </w:t>
      </w:r>
      <w:r>
        <w:rPr>
          <w:rFonts w:ascii="Calibri" w:eastAsia="Calibri" w:hAnsi="Calibri" w:cs="Calibri"/>
          <w:sz w:val="24"/>
        </w:rPr>
        <w:t>da</w:t>
      </w:r>
      <w:r>
        <w:rPr>
          <w:rFonts w:ascii="Calibri" w:eastAsia="Calibri" w:hAnsi="Calibri" w:cs="Calibri"/>
          <w:spacing w:val="15"/>
          <w:sz w:val="24"/>
        </w:rPr>
        <w:t xml:space="preserve"> </w:t>
      </w:r>
      <w:r>
        <w:rPr>
          <w:rFonts w:ascii="Calibri" w:eastAsia="Calibri" w:hAnsi="Calibri" w:cs="Calibri"/>
          <w:sz w:val="24"/>
        </w:rPr>
        <w:t>pessoa</w:t>
      </w:r>
      <w:r>
        <w:rPr>
          <w:rFonts w:ascii="Calibri" w:eastAsia="Calibri" w:hAnsi="Calibri" w:cs="Calibri"/>
          <w:spacing w:val="15"/>
          <w:sz w:val="24"/>
        </w:rPr>
        <w:t xml:space="preserve"> </w:t>
      </w:r>
      <w:r>
        <w:rPr>
          <w:rFonts w:ascii="Calibri" w:eastAsia="Calibri" w:hAnsi="Calibri" w:cs="Calibri"/>
          <w:sz w:val="24"/>
        </w:rPr>
        <w:t xml:space="preserve">selecionada através da opção </w:t>
      </w:r>
      <w:r>
        <w:rPr>
          <w:noProof/>
        </w:rPr>
        <w:drawing>
          <wp:inline distT="0" distB="0" distL="0" distR="0" wp14:anchorId="1018D8A9" wp14:editId="243C7E59">
            <wp:extent cx="285750" cy="266700"/>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png"/>
                    <pic:cNvPicPr/>
                  </pic:nvPicPr>
                  <pic:blipFill>
                    <a:blip r:embed="rId365" cstate="print"/>
                    <a:stretch>
                      <a:fillRect/>
                    </a:stretch>
                  </pic:blipFill>
                  <pic:spPr>
                    <a:xfrm>
                      <a:off x="0" y="0"/>
                      <a:ext cx="285750" cy="266700"/>
                    </a:xfrm>
                    <a:prstGeom prst="rect">
                      <a:avLst/>
                    </a:prstGeom>
                  </pic:spPr>
                </pic:pic>
              </a:graphicData>
            </a:graphic>
          </wp:inline>
        </w:drawing>
      </w:r>
      <w:r>
        <w:rPr>
          <w:sz w:val="24"/>
        </w:rPr>
        <w:t xml:space="preserve"> .</w:t>
      </w:r>
    </w:p>
    <w:p w14:paraId="48061243" w14:textId="77777777" w:rsidR="00522113" w:rsidRDefault="00522113">
      <w:pPr>
        <w:spacing w:line="195" w:lineRule="exact"/>
      </w:pPr>
    </w:p>
    <w:p w14:paraId="2BF775F9" w14:textId="77777777" w:rsidR="00522113" w:rsidRDefault="00B51388">
      <w:pPr>
        <w:spacing w:line="360" w:lineRule="auto"/>
        <w:ind w:left="105" w:right="75"/>
        <w:jc w:val="both"/>
      </w:pPr>
      <w:r>
        <w:rPr>
          <w:rFonts w:ascii="Calibri" w:eastAsia="Calibri" w:hAnsi="Calibri" w:cs="Calibri"/>
          <w:sz w:val="24"/>
        </w:rPr>
        <w:t>Ao selecionar</w:t>
      </w:r>
      <w:r>
        <w:rPr>
          <w:rFonts w:ascii="Calibri" w:eastAsia="Calibri" w:hAnsi="Calibri" w:cs="Calibri"/>
          <w:spacing w:val="45"/>
          <w:sz w:val="24"/>
        </w:rPr>
        <w:t xml:space="preserve"> </w:t>
      </w:r>
      <w:r>
        <w:rPr>
          <w:rFonts w:ascii="Calibri" w:eastAsia="Calibri" w:hAnsi="Calibri" w:cs="Calibri"/>
          <w:sz w:val="24"/>
        </w:rPr>
        <w:t xml:space="preserve">a opção </w:t>
      </w:r>
      <w:r>
        <w:rPr>
          <w:noProof/>
        </w:rPr>
        <w:drawing>
          <wp:inline distT="0" distB="0" distL="0" distR="0" wp14:anchorId="3FC7E397" wp14:editId="7272E7BA">
            <wp:extent cx="504825" cy="257175"/>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png"/>
                    <pic:cNvPicPr/>
                  </pic:nvPicPr>
                  <pic:blipFill>
                    <a:blip r:embed="rId434" cstate="print"/>
                    <a:stretch>
                      <a:fillRect/>
                    </a:stretch>
                  </pic:blipFill>
                  <pic:spPr>
                    <a:xfrm>
                      <a:off x="0" y="0"/>
                      <a:ext cx="504825" cy="257175"/>
                    </a:xfrm>
                    <a:prstGeom prst="rect">
                      <a:avLst/>
                    </a:prstGeom>
                  </pic:spPr>
                </pic:pic>
              </a:graphicData>
            </a:graphic>
          </wp:inline>
        </w:drawing>
      </w:r>
      <w:r>
        <w:rPr>
          <w:rFonts w:ascii="Calibri" w:eastAsia="Calibri" w:hAnsi="Calibri" w:cs="Calibri"/>
          <w:spacing w:val="15"/>
          <w:sz w:val="24"/>
        </w:rPr>
        <w:t xml:space="preserve"> </w:t>
      </w:r>
      <w:r>
        <w:rPr>
          <w:rFonts w:ascii="Calibri" w:eastAsia="Calibri" w:hAnsi="Calibri" w:cs="Calibri"/>
          <w:sz w:val="24"/>
        </w:rPr>
        <w:t>será</w:t>
      </w:r>
      <w:r>
        <w:rPr>
          <w:rFonts w:ascii="Calibri" w:eastAsia="Calibri" w:hAnsi="Calibri" w:cs="Calibri"/>
          <w:spacing w:val="45"/>
          <w:sz w:val="24"/>
        </w:rPr>
        <w:t xml:space="preserve"> </w:t>
      </w:r>
      <w:r>
        <w:rPr>
          <w:rFonts w:ascii="Calibri" w:eastAsia="Calibri" w:hAnsi="Calibri" w:cs="Calibri"/>
          <w:sz w:val="24"/>
        </w:rPr>
        <w:t>armazenada</w:t>
      </w:r>
      <w:r>
        <w:rPr>
          <w:rFonts w:ascii="Calibri" w:eastAsia="Calibri" w:hAnsi="Calibri" w:cs="Calibri"/>
          <w:spacing w:val="60"/>
          <w:sz w:val="24"/>
        </w:rPr>
        <w:t xml:space="preserve"> </w:t>
      </w:r>
      <w:r>
        <w:rPr>
          <w:rFonts w:ascii="Calibri" w:eastAsia="Calibri" w:hAnsi="Calibri" w:cs="Calibri"/>
          <w:sz w:val="24"/>
        </w:rPr>
        <w:t>as</w:t>
      </w:r>
      <w:r>
        <w:rPr>
          <w:rFonts w:ascii="Calibri" w:eastAsia="Calibri" w:hAnsi="Calibri" w:cs="Calibri"/>
          <w:spacing w:val="45"/>
          <w:sz w:val="24"/>
        </w:rPr>
        <w:t xml:space="preserve"> </w:t>
      </w:r>
      <w:r>
        <w:rPr>
          <w:rFonts w:ascii="Calibri" w:eastAsia="Calibri" w:hAnsi="Calibri" w:cs="Calibri"/>
          <w:sz w:val="24"/>
        </w:rPr>
        <w:t>informações</w:t>
      </w:r>
      <w:r>
        <w:rPr>
          <w:rFonts w:ascii="Calibri" w:eastAsia="Calibri" w:hAnsi="Calibri" w:cs="Calibri"/>
          <w:spacing w:val="45"/>
          <w:sz w:val="24"/>
        </w:rPr>
        <w:t xml:space="preserve"> </w:t>
      </w:r>
      <w:r>
        <w:rPr>
          <w:rFonts w:ascii="Calibri" w:eastAsia="Calibri" w:hAnsi="Calibri" w:cs="Calibri"/>
          <w:sz w:val="24"/>
        </w:rPr>
        <w:t>preenchidas</w:t>
      </w:r>
      <w:r>
        <w:rPr>
          <w:rFonts w:ascii="Calibri" w:eastAsia="Calibri" w:hAnsi="Calibri" w:cs="Calibri"/>
          <w:spacing w:val="45"/>
          <w:sz w:val="24"/>
        </w:rPr>
        <w:t xml:space="preserve"> </w:t>
      </w:r>
      <w:r>
        <w:rPr>
          <w:rFonts w:ascii="Calibri" w:eastAsia="Calibri" w:hAnsi="Calibri" w:cs="Calibri"/>
          <w:sz w:val="24"/>
        </w:rPr>
        <w:t>e</w:t>
      </w:r>
      <w:r>
        <w:rPr>
          <w:rFonts w:ascii="Calibri" w:eastAsia="Calibri" w:hAnsi="Calibri" w:cs="Calibri"/>
          <w:spacing w:val="60"/>
          <w:sz w:val="24"/>
        </w:rPr>
        <w:t xml:space="preserve"> </w:t>
      </w:r>
      <w:r>
        <w:rPr>
          <w:rFonts w:ascii="Calibri" w:eastAsia="Calibri" w:hAnsi="Calibri" w:cs="Calibri"/>
          <w:sz w:val="24"/>
        </w:rPr>
        <w:t>o documento</w:t>
      </w:r>
      <w:r>
        <w:rPr>
          <w:rFonts w:ascii="Calibri" w:eastAsia="Calibri" w:hAnsi="Calibri" w:cs="Calibri"/>
          <w:spacing w:val="45"/>
          <w:sz w:val="24"/>
        </w:rPr>
        <w:t xml:space="preserve"> </w:t>
      </w:r>
      <w:r>
        <w:rPr>
          <w:rFonts w:ascii="Calibri" w:eastAsia="Calibri" w:hAnsi="Calibri" w:cs="Calibri"/>
          <w:sz w:val="24"/>
        </w:rPr>
        <w:t>apresentado na</w:t>
      </w:r>
      <w:r>
        <w:rPr>
          <w:rFonts w:ascii="Calibri" w:eastAsia="Calibri" w:hAnsi="Calibri" w:cs="Calibri"/>
          <w:spacing w:val="60"/>
          <w:sz w:val="24"/>
        </w:rPr>
        <w:t xml:space="preserve"> </w:t>
      </w:r>
      <w:r>
        <w:rPr>
          <w:rFonts w:ascii="Calibri" w:eastAsia="Calibri" w:hAnsi="Calibri" w:cs="Calibri"/>
          <w:sz w:val="24"/>
        </w:rPr>
        <w:t>lista</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60"/>
          <w:sz w:val="24"/>
        </w:rPr>
        <w:t xml:space="preserve"> </w:t>
      </w:r>
      <w:r>
        <w:rPr>
          <w:rFonts w:ascii="Calibri" w:eastAsia="Calibri" w:hAnsi="Calibri" w:cs="Calibri"/>
          <w:sz w:val="24"/>
        </w:rPr>
        <w:t>auto</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infração</w:t>
      </w:r>
      <w:r>
        <w:rPr>
          <w:rFonts w:ascii="Calibri" w:eastAsia="Calibri" w:hAnsi="Calibri" w:cs="Calibri"/>
          <w:spacing w:val="45"/>
          <w:sz w:val="24"/>
        </w:rPr>
        <w:t xml:space="preserve"> </w:t>
      </w:r>
      <w:r>
        <w:rPr>
          <w:rFonts w:ascii="Calibri" w:eastAsia="Calibri" w:hAnsi="Calibri" w:cs="Calibri"/>
          <w:sz w:val="24"/>
        </w:rPr>
        <w:t>da</w:t>
      </w:r>
      <w:r>
        <w:rPr>
          <w:rFonts w:ascii="Calibri" w:eastAsia="Calibri" w:hAnsi="Calibri" w:cs="Calibri"/>
          <w:spacing w:val="45"/>
          <w:sz w:val="24"/>
        </w:rPr>
        <w:t xml:space="preserve"> </w:t>
      </w:r>
      <w:r>
        <w:rPr>
          <w:rFonts w:ascii="Calibri" w:eastAsia="Calibri" w:hAnsi="Calibri" w:cs="Calibri"/>
          <w:sz w:val="24"/>
        </w:rPr>
        <w:t>fiscalização.</w:t>
      </w:r>
      <w:r>
        <w:rPr>
          <w:rFonts w:ascii="Calibri" w:eastAsia="Calibri" w:hAnsi="Calibri" w:cs="Calibri"/>
          <w:spacing w:val="45"/>
          <w:sz w:val="24"/>
        </w:rPr>
        <w:t xml:space="preserve"> </w:t>
      </w:r>
      <w:r>
        <w:rPr>
          <w:rFonts w:ascii="Calibri" w:eastAsia="Calibri" w:hAnsi="Calibri" w:cs="Calibri"/>
          <w:sz w:val="24"/>
        </w:rPr>
        <w:t>Na</w:t>
      </w:r>
      <w:r>
        <w:rPr>
          <w:rFonts w:ascii="Calibri" w:eastAsia="Calibri" w:hAnsi="Calibri" w:cs="Calibri"/>
          <w:spacing w:val="60"/>
          <w:sz w:val="24"/>
        </w:rPr>
        <w:t xml:space="preserve"> </w:t>
      </w:r>
      <w:r>
        <w:rPr>
          <w:rFonts w:ascii="Calibri" w:eastAsia="Calibri" w:hAnsi="Calibri" w:cs="Calibri"/>
          <w:sz w:val="24"/>
        </w:rPr>
        <w:t>lista</w:t>
      </w:r>
      <w:r>
        <w:rPr>
          <w:rFonts w:ascii="Calibri" w:eastAsia="Calibri" w:hAnsi="Calibri" w:cs="Calibri"/>
          <w:spacing w:val="60"/>
          <w:sz w:val="24"/>
        </w:rPr>
        <w:t xml:space="preserve"> </w:t>
      </w:r>
      <w:r>
        <w:rPr>
          <w:rFonts w:ascii="Calibri" w:eastAsia="Calibri" w:hAnsi="Calibri" w:cs="Calibri"/>
          <w:sz w:val="24"/>
        </w:rPr>
        <w:t>será possível editar, imprimir e excluir o documento.</w:t>
      </w:r>
    </w:p>
    <w:p w14:paraId="4F759EEF" w14:textId="77777777" w:rsidR="00522113" w:rsidRDefault="00B51388">
      <w:pPr>
        <w:spacing w:before="105"/>
        <w:ind w:left="105"/>
      </w:pPr>
      <w:r>
        <w:rPr>
          <w:noProof/>
        </w:rPr>
        <w:drawing>
          <wp:inline distT="0" distB="0" distL="0" distR="0" wp14:anchorId="3D30BC89" wp14:editId="11BDB840">
            <wp:extent cx="5448300" cy="3895725"/>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png"/>
                    <pic:cNvPicPr/>
                  </pic:nvPicPr>
                  <pic:blipFill>
                    <a:blip r:embed="rId446" cstate="print"/>
                    <a:stretch>
                      <a:fillRect/>
                    </a:stretch>
                  </pic:blipFill>
                  <pic:spPr>
                    <a:xfrm>
                      <a:off x="0" y="0"/>
                      <a:ext cx="5448300" cy="3895725"/>
                    </a:xfrm>
                    <a:prstGeom prst="rect">
                      <a:avLst/>
                    </a:prstGeom>
                  </pic:spPr>
                </pic:pic>
              </a:graphicData>
            </a:graphic>
          </wp:inline>
        </w:drawing>
      </w:r>
    </w:p>
    <w:p w14:paraId="6E5F099E" w14:textId="77777777" w:rsidR="00522113" w:rsidRDefault="00522113">
      <w:pPr>
        <w:spacing w:before="15" w:line="180" w:lineRule="exact"/>
      </w:pPr>
    </w:p>
    <w:p w14:paraId="4F00E796" w14:textId="77777777" w:rsidR="00522113" w:rsidRDefault="00522113">
      <w:pPr>
        <w:spacing w:line="195" w:lineRule="exact"/>
      </w:pPr>
    </w:p>
    <w:p w14:paraId="70C142A0" w14:textId="77777777" w:rsidR="00522113" w:rsidRDefault="00B51388">
      <w:pPr>
        <w:ind w:left="105"/>
      </w:pPr>
      <w:r>
        <w:rPr>
          <w:noProof/>
        </w:rPr>
        <w:drawing>
          <wp:inline distT="0" distB="0" distL="0" distR="0" wp14:anchorId="365238FB" wp14:editId="0B60C4D6">
            <wp:extent cx="5534025" cy="4105275"/>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png"/>
                    <pic:cNvPicPr/>
                  </pic:nvPicPr>
                  <pic:blipFill>
                    <a:blip r:embed="rId447" cstate="print"/>
                    <a:stretch>
                      <a:fillRect/>
                    </a:stretch>
                  </pic:blipFill>
                  <pic:spPr>
                    <a:xfrm>
                      <a:off x="0" y="0"/>
                      <a:ext cx="5534025" cy="4105275"/>
                    </a:xfrm>
                    <a:prstGeom prst="rect">
                      <a:avLst/>
                    </a:prstGeom>
                  </pic:spPr>
                </pic:pic>
              </a:graphicData>
            </a:graphic>
          </wp:inline>
        </w:drawing>
      </w:r>
    </w:p>
    <w:p w14:paraId="4125EBDC" w14:textId="77777777" w:rsidR="00522113" w:rsidRDefault="00522113">
      <w:pPr>
        <w:spacing w:before="15" w:line="135" w:lineRule="exact"/>
      </w:pPr>
    </w:p>
    <w:p w14:paraId="66D63AF3" w14:textId="77777777" w:rsidR="00522113" w:rsidRDefault="00522113">
      <w:pPr>
        <w:spacing w:before="15"/>
        <w:ind w:right="120"/>
        <w:jc w:val="right"/>
      </w:pPr>
    </w:p>
    <w:p w14:paraId="43A068EC" w14:textId="77777777" w:rsidR="00522113" w:rsidRDefault="00B51388">
      <w:pPr>
        <w:spacing w:before="60"/>
        <w:ind w:left="105"/>
      </w:pPr>
      <w:r>
        <w:rPr>
          <w:rFonts w:ascii="Calibri" w:eastAsia="Calibri" w:hAnsi="Calibri" w:cs="Calibri"/>
          <w:sz w:val="24"/>
        </w:rPr>
        <w:t>O</w:t>
      </w:r>
      <w:r>
        <w:rPr>
          <w:rFonts w:ascii="Calibri" w:eastAsia="Calibri" w:hAnsi="Calibri" w:cs="Calibri"/>
          <w:spacing w:val="30"/>
          <w:sz w:val="24"/>
        </w:rPr>
        <w:t xml:space="preserve"> </w:t>
      </w:r>
      <w:r>
        <w:rPr>
          <w:rFonts w:ascii="Calibri" w:eastAsia="Calibri" w:hAnsi="Calibri" w:cs="Calibri"/>
          <w:sz w:val="24"/>
        </w:rPr>
        <w:t>campo</w:t>
      </w:r>
      <w:r>
        <w:rPr>
          <w:rFonts w:ascii="Calibri" w:eastAsia="Calibri" w:hAnsi="Calibri" w:cs="Calibri"/>
          <w:spacing w:val="30"/>
          <w:sz w:val="24"/>
        </w:rPr>
        <w:t xml:space="preserve"> </w:t>
      </w:r>
      <w:r>
        <w:rPr>
          <w:rFonts w:ascii="Calibri" w:eastAsia="Calibri" w:hAnsi="Calibri" w:cs="Calibri"/>
          <w:b/>
          <w:sz w:val="24"/>
        </w:rPr>
        <w:t>Descrição</w:t>
      </w:r>
      <w:r>
        <w:rPr>
          <w:rFonts w:ascii="Calibri" w:eastAsia="Calibri" w:hAnsi="Calibri" w:cs="Calibri"/>
          <w:b/>
          <w:spacing w:val="30"/>
          <w:sz w:val="24"/>
        </w:rPr>
        <w:t xml:space="preserve"> </w:t>
      </w:r>
      <w:r>
        <w:rPr>
          <w:rFonts w:ascii="Calibri" w:eastAsia="Calibri" w:hAnsi="Calibri" w:cs="Calibri"/>
          <w:b/>
          <w:sz w:val="24"/>
        </w:rPr>
        <w:t>das</w:t>
      </w:r>
      <w:r>
        <w:rPr>
          <w:rFonts w:ascii="Calibri" w:eastAsia="Calibri" w:hAnsi="Calibri" w:cs="Calibri"/>
          <w:b/>
          <w:spacing w:val="30"/>
          <w:sz w:val="24"/>
        </w:rPr>
        <w:t xml:space="preserve"> </w:t>
      </w:r>
      <w:r>
        <w:rPr>
          <w:rFonts w:ascii="Calibri" w:eastAsia="Calibri" w:hAnsi="Calibri" w:cs="Calibri"/>
          <w:b/>
          <w:sz w:val="24"/>
        </w:rPr>
        <w:t>infrações</w:t>
      </w:r>
      <w:r>
        <w:rPr>
          <w:rFonts w:ascii="Calibri" w:eastAsia="Calibri" w:hAnsi="Calibri" w:cs="Calibri"/>
          <w:b/>
          <w:spacing w:val="30"/>
          <w:sz w:val="24"/>
        </w:rPr>
        <w:t xml:space="preserve"> </w:t>
      </w:r>
      <w:r>
        <w:rPr>
          <w:rFonts w:ascii="Calibri" w:eastAsia="Calibri" w:hAnsi="Calibri" w:cs="Calibri"/>
          <w:sz w:val="24"/>
        </w:rPr>
        <w:t>é</w:t>
      </w:r>
      <w:r>
        <w:rPr>
          <w:rFonts w:ascii="Calibri" w:eastAsia="Calibri" w:hAnsi="Calibri" w:cs="Calibri"/>
          <w:spacing w:val="30"/>
          <w:sz w:val="24"/>
        </w:rPr>
        <w:t xml:space="preserve"> </w:t>
      </w:r>
      <w:r>
        <w:rPr>
          <w:rFonts w:ascii="Calibri" w:eastAsia="Calibri" w:hAnsi="Calibri" w:cs="Calibri"/>
          <w:sz w:val="24"/>
        </w:rPr>
        <w:t>de</w:t>
      </w:r>
      <w:r>
        <w:rPr>
          <w:rFonts w:ascii="Calibri" w:eastAsia="Calibri" w:hAnsi="Calibri" w:cs="Calibri"/>
          <w:spacing w:val="30"/>
          <w:sz w:val="24"/>
        </w:rPr>
        <w:t xml:space="preserve"> </w:t>
      </w:r>
      <w:r>
        <w:rPr>
          <w:rFonts w:ascii="Calibri" w:eastAsia="Calibri" w:hAnsi="Calibri" w:cs="Calibri"/>
          <w:sz w:val="24"/>
        </w:rPr>
        <w:t>preenchimento</w:t>
      </w:r>
      <w:r>
        <w:rPr>
          <w:rFonts w:ascii="Calibri" w:eastAsia="Calibri" w:hAnsi="Calibri" w:cs="Calibri"/>
          <w:spacing w:val="30"/>
          <w:sz w:val="24"/>
        </w:rPr>
        <w:t xml:space="preserve"> </w:t>
      </w:r>
      <w:r>
        <w:rPr>
          <w:rFonts w:ascii="Calibri" w:eastAsia="Calibri" w:hAnsi="Calibri" w:cs="Calibri"/>
          <w:sz w:val="24"/>
        </w:rPr>
        <w:t>livre,</w:t>
      </w:r>
      <w:r>
        <w:rPr>
          <w:rFonts w:ascii="Calibri" w:eastAsia="Calibri" w:hAnsi="Calibri" w:cs="Calibri"/>
          <w:spacing w:val="30"/>
          <w:sz w:val="24"/>
        </w:rPr>
        <w:t xml:space="preserve"> </w:t>
      </w:r>
      <w:r>
        <w:rPr>
          <w:rFonts w:ascii="Calibri" w:eastAsia="Calibri" w:hAnsi="Calibri" w:cs="Calibri"/>
          <w:sz w:val="24"/>
        </w:rPr>
        <w:t>sendo</w:t>
      </w:r>
      <w:r>
        <w:rPr>
          <w:rFonts w:ascii="Calibri" w:eastAsia="Calibri" w:hAnsi="Calibri" w:cs="Calibri"/>
          <w:spacing w:val="30"/>
          <w:sz w:val="24"/>
        </w:rPr>
        <w:t xml:space="preserve"> </w:t>
      </w:r>
      <w:r>
        <w:rPr>
          <w:rFonts w:ascii="Calibri" w:eastAsia="Calibri" w:hAnsi="Calibri" w:cs="Calibri"/>
          <w:sz w:val="24"/>
        </w:rPr>
        <w:t>possível</w:t>
      </w:r>
      <w:r>
        <w:rPr>
          <w:rFonts w:ascii="Calibri" w:eastAsia="Calibri" w:hAnsi="Calibri" w:cs="Calibri"/>
          <w:spacing w:val="30"/>
          <w:sz w:val="24"/>
        </w:rPr>
        <w:t xml:space="preserve"> </w:t>
      </w:r>
      <w:r>
        <w:rPr>
          <w:rFonts w:ascii="Calibri" w:eastAsia="Calibri" w:hAnsi="Calibri" w:cs="Calibri"/>
          <w:sz w:val="24"/>
        </w:rPr>
        <w:t xml:space="preserve">também copiar as irregularidades cadastradas na fiscalização através da opção </w:t>
      </w:r>
      <w:r>
        <w:rPr>
          <w:noProof/>
        </w:rPr>
        <w:drawing>
          <wp:inline distT="0" distB="0" distL="0" distR="0" wp14:anchorId="1A6BFC71" wp14:editId="3BC04575">
            <wp:extent cx="285750" cy="285750"/>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png"/>
                    <pic:cNvPicPr/>
                  </pic:nvPicPr>
                  <pic:blipFill>
                    <a:blip r:embed="rId437" cstate="print"/>
                    <a:stretch>
                      <a:fillRect/>
                    </a:stretch>
                  </pic:blipFill>
                  <pic:spPr>
                    <a:xfrm>
                      <a:off x="0" y="0"/>
                      <a:ext cx="285750" cy="285750"/>
                    </a:xfrm>
                    <a:prstGeom prst="rect">
                      <a:avLst/>
                    </a:prstGeom>
                  </pic:spPr>
                </pic:pic>
              </a:graphicData>
            </a:graphic>
          </wp:inline>
        </w:drawing>
      </w:r>
      <w:r>
        <w:rPr>
          <w:rFonts w:ascii="Calibri" w:eastAsia="Calibri" w:hAnsi="Calibri" w:cs="Calibri"/>
          <w:sz w:val="24"/>
        </w:rPr>
        <w:t xml:space="preserve"> .</w:t>
      </w:r>
    </w:p>
    <w:p w14:paraId="7BE60E1B" w14:textId="77777777" w:rsidR="00522113" w:rsidRDefault="00522113">
      <w:pPr>
        <w:spacing w:line="195" w:lineRule="exact"/>
      </w:pPr>
    </w:p>
    <w:p w14:paraId="43B822FC" w14:textId="77777777" w:rsidR="00522113" w:rsidRDefault="00B51388">
      <w:pPr>
        <w:spacing w:line="360" w:lineRule="auto"/>
        <w:ind w:left="105" w:right="75"/>
      </w:pPr>
      <w:r>
        <w:rPr>
          <w:rFonts w:ascii="Calibri" w:eastAsia="Calibri" w:hAnsi="Calibri" w:cs="Calibri"/>
          <w:sz w:val="24"/>
        </w:rPr>
        <w:t xml:space="preserve">O </w:t>
      </w:r>
      <w:r>
        <w:rPr>
          <w:rFonts w:ascii="Calibri" w:eastAsia="Calibri" w:hAnsi="Calibri" w:cs="Calibri"/>
          <w:spacing w:val="45"/>
          <w:sz w:val="24"/>
        </w:rPr>
        <w:t xml:space="preserve"> </w:t>
      </w:r>
      <w:r>
        <w:rPr>
          <w:rFonts w:ascii="Calibri" w:eastAsia="Calibri" w:hAnsi="Calibri" w:cs="Calibri"/>
          <w:sz w:val="24"/>
        </w:rPr>
        <w:t xml:space="preserve">campo </w:t>
      </w:r>
      <w:r>
        <w:rPr>
          <w:rFonts w:ascii="Calibri" w:eastAsia="Calibri" w:hAnsi="Calibri" w:cs="Calibri"/>
          <w:spacing w:val="45"/>
          <w:sz w:val="24"/>
        </w:rPr>
        <w:t xml:space="preserve"> </w:t>
      </w:r>
      <w:r>
        <w:rPr>
          <w:rFonts w:ascii="Calibri" w:eastAsia="Calibri" w:hAnsi="Calibri" w:cs="Calibri"/>
          <w:b/>
          <w:sz w:val="24"/>
        </w:rPr>
        <w:t xml:space="preserve">Descrição </w:t>
      </w:r>
      <w:r>
        <w:rPr>
          <w:rFonts w:ascii="Calibri" w:eastAsia="Calibri" w:hAnsi="Calibri" w:cs="Calibri"/>
          <w:b/>
          <w:spacing w:val="45"/>
          <w:sz w:val="24"/>
        </w:rPr>
        <w:t xml:space="preserve"> </w:t>
      </w:r>
      <w:r>
        <w:rPr>
          <w:rFonts w:ascii="Calibri" w:eastAsia="Calibri" w:hAnsi="Calibri" w:cs="Calibri"/>
          <w:b/>
          <w:sz w:val="24"/>
        </w:rPr>
        <w:t xml:space="preserve">do </w:t>
      </w:r>
      <w:r>
        <w:rPr>
          <w:rFonts w:ascii="Calibri" w:eastAsia="Calibri" w:hAnsi="Calibri" w:cs="Calibri"/>
          <w:b/>
          <w:spacing w:val="45"/>
          <w:sz w:val="24"/>
        </w:rPr>
        <w:t xml:space="preserve"> </w:t>
      </w:r>
      <w:r>
        <w:rPr>
          <w:rFonts w:ascii="Calibri" w:eastAsia="Calibri" w:hAnsi="Calibri" w:cs="Calibri"/>
          <w:b/>
          <w:sz w:val="24"/>
        </w:rPr>
        <w:t xml:space="preserve">Fundamento </w:t>
      </w:r>
      <w:r>
        <w:rPr>
          <w:rFonts w:ascii="Calibri" w:eastAsia="Calibri" w:hAnsi="Calibri" w:cs="Calibri"/>
          <w:b/>
          <w:spacing w:val="45"/>
          <w:sz w:val="24"/>
        </w:rPr>
        <w:t xml:space="preserve"> </w:t>
      </w:r>
      <w:r>
        <w:rPr>
          <w:rFonts w:ascii="Calibri" w:eastAsia="Calibri" w:hAnsi="Calibri" w:cs="Calibri"/>
          <w:b/>
          <w:sz w:val="24"/>
        </w:rPr>
        <w:t xml:space="preserve">Legal </w:t>
      </w:r>
      <w:r>
        <w:rPr>
          <w:rFonts w:ascii="Calibri" w:eastAsia="Calibri" w:hAnsi="Calibri" w:cs="Calibri"/>
          <w:b/>
          <w:spacing w:val="45"/>
          <w:sz w:val="24"/>
        </w:rPr>
        <w:t xml:space="preserve"> </w:t>
      </w:r>
      <w:r>
        <w:rPr>
          <w:rFonts w:ascii="Calibri" w:eastAsia="Calibri" w:hAnsi="Calibri" w:cs="Calibri"/>
          <w:sz w:val="24"/>
        </w:rPr>
        <w:t xml:space="preserve">será </w:t>
      </w:r>
      <w:r>
        <w:rPr>
          <w:rFonts w:ascii="Calibri" w:eastAsia="Calibri" w:hAnsi="Calibri" w:cs="Calibri"/>
          <w:spacing w:val="45"/>
          <w:sz w:val="24"/>
        </w:rPr>
        <w:t xml:space="preserve"> </w:t>
      </w:r>
      <w:r>
        <w:rPr>
          <w:rFonts w:ascii="Calibri" w:eastAsia="Calibri" w:hAnsi="Calibri" w:cs="Calibri"/>
          <w:sz w:val="24"/>
        </w:rPr>
        <w:t xml:space="preserve">preenchido </w:t>
      </w:r>
      <w:r>
        <w:rPr>
          <w:rFonts w:ascii="Calibri" w:eastAsia="Calibri" w:hAnsi="Calibri" w:cs="Calibri"/>
          <w:spacing w:val="45"/>
          <w:sz w:val="24"/>
        </w:rPr>
        <w:t xml:space="preserve"> </w:t>
      </w:r>
      <w:r>
        <w:rPr>
          <w:rFonts w:ascii="Calibri" w:eastAsia="Calibri" w:hAnsi="Calibri" w:cs="Calibri"/>
          <w:sz w:val="24"/>
        </w:rPr>
        <w:t xml:space="preserve">conforme </w:t>
      </w:r>
      <w:r>
        <w:rPr>
          <w:rFonts w:ascii="Calibri" w:eastAsia="Calibri" w:hAnsi="Calibri" w:cs="Calibri"/>
          <w:spacing w:val="45"/>
          <w:sz w:val="24"/>
        </w:rPr>
        <w:t xml:space="preserve"> </w:t>
      </w:r>
      <w:r>
        <w:rPr>
          <w:rFonts w:ascii="Calibri" w:eastAsia="Calibri" w:hAnsi="Calibri" w:cs="Calibri"/>
          <w:sz w:val="24"/>
        </w:rPr>
        <w:t xml:space="preserve">a </w:t>
      </w:r>
      <w:r>
        <w:rPr>
          <w:rFonts w:ascii="Calibri" w:eastAsia="Calibri" w:hAnsi="Calibri" w:cs="Calibri"/>
          <w:spacing w:val="45"/>
          <w:sz w:val="24"/>
        </w:rPr>
        <w:t xml:space="preserve"> </w:t>
      </w:r>
      <w:r>
        <w:rPr>
          <w:rFonts w:ascii="Calibri" w:eastAsia="Calibri" w:hAnsi="Calibri" w:cs="Calibri"/>
          <w:sz w:val="24"/>
        </w:rPr>
        <w:t xml:space="preserve">opção selecionada no campo </w:t>
      </w:r>
      <w:r>
        <w:rPr>
          <w:rFonts w:ascii="Calibri" w:eastAsia="Calibri" w:hAnsi="Calibri" w:cs="Calibri"/>
          <w:b/>
          <w:sz w:val="24"/>
        </w:rPr>
        <w:t>Fundamento Legal da Autuação</w:t>
      </w:r>
      <w:r>
        <w:rPr>
          <w:sz w:val="24"/>
        </w:rPr>
        <w:t>.</w:t>
      </w:r>
    </w:p>
    <w:p w14:paraId="0A22FD16" w14:textId="77777777" w:rsidR="00522113" w:rsidRDefault="00522113">
      <w:pPr>
        <w:spacing w:before="15" w:line="225" w:lineRule="exact"/>
      </w:pPr>
    </w:p>
    <w:p w14:paraId="7B53D8CE" w14:textId="77777777" w:rsidR="00522113" w:rsidRDefault="00B51388">
      <w:pPr>
        <w:ind w:left="105"/>
      </w:pPr>
      <w:r>
        <w:rPr>
          <w:noProof/>
        </w:rPr>
        <w:drawing>
          <wp:inline distT="0" distB="0" distL="0" distR="0" wp14:anchorId="5A355B24" wp14:editId="4BF6526A">
            <wp:extent cx="5448300" cy="3419475"/>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png"/>
                    <pic:cNvPicPr/>
                  </pic:nvPicPr>
                  <pic:blipFill>
                    <a:blip r:embed="rId448" cstate="print"/>
                    <a:stretch>
                      <a:fillRect/>
                    </a:stretch>
                  </pic:blipFill>
                  <pic:spPr>
                    <a:xfrm>
                      <a:off x="0" y="0"/>
                      <a:ext cx="5448300" cy="3419475"/>
                    </a:xfrm>
                    <a:prstGeom prst="rect">
                      <a:avLst/>
                    </a:prstGeom>
                  </pic:spPr>
                </pic:pic>
              </a:graphicData>
            </a:graphic>
          </wp:inline>
        </w:drawing>
      </w:r>
    </w:p>
    <w:p w14:paraId="5AB1504B" w14:textId="77777777" w:rsidR="00522113" w:rsidRDefault="00522113">
      <w:pPr>
        <w:spacing w:before="15" w:line="135" w:lineRule="exact"/>
      </w:pPr>
    </w:p>
    <w:p w14:paraId="5F623804" w14:textId="77777777" w:rsidR="00522113" w:rsidRDefault="00522113">
      <w:pPr>
        <w:spacing w:line="195" w:lineRule="exact"/>
      </w:pPr>
    </w:p>
    <w:p w14:paraId="560BEB6F" w14:textId="77777777" w:rsidR="00522113" w:rsidRDefault="00522113">
      <w:pPr>
        <w:spacing w:line="195" w:lineRule="exact"/>
      </w:pPr>
    </w:p>
    <w:p w14:paraId="2253F67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w:t>
      </w:r>
      <w:r>
        <w:rPr>
          <w:rFonts w:ascii="Tahoma" w:eastAsia="Tahoma" w:hAnsi="Tahoma" w:cs="Tahoma"/>
          <w:i/>
          <w:color w:val="C0C0C0"/>
        </w:rPr>
        <w:t xml:space="preserve">of HelpNDoc: </w:t>
      </w:r>
      <w:hyperlink r:id="rId449">
        <w:r>
          <w:rPr>
            <w:rFonts w:ascii="Tahoma" w:eastAsia="Tahoma" w:hAnsi="Tahoma" w:cs="Tahoma"/>
            <w:i/>
            <w:color w:val="6666FF"/>
          </w:rPr>
          <w:t>Create iPhone web-based documentation</w:t>
        </w:r>
      </w:hyperlink>
    </w:p>
    <w:p w14:paraId="0A21FCD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8"/>
      </w:pPr>
      <w:r>
        <w:rPr>
          <w:sz w:val="1"/>
        </w:rPr>
        <w:br w:type="textWrapping" w:clear="all"/>
      </w:r>
      <w:bookmarkStart w:id="192" w:name="_topic_FichadeAvaliacao"/>
      <w:bookmarkEnd w:id="192"/>
      <w:r>
        <w:rPr>
          <w:rFonts w:ascii="Tahoma" w:eastAsia="Tahoma" w:hAnsi="Tahoma" w:cs="Tahoma"/>
          <w:i/>
          <w:color w:val="243F60"/>
          <w:sz w:val="22"/>
        </w:rPr>
        <w:t>Ficha de Avaliação</w:t>
      </w:r>
    </w:p>
    <w:p w14:paraId="54EE330D" w14:textId="77777777" w:rsidR="00522113" w:rsidRDefault="00B51388">
      <w:pPr>
        <w:ind w:left="105"/>
        <w:jc w:val="both"/>
      </w:pPr>
      <w:r>
        <w:rPr>
          <w:rFonts w:ascii="Calibri" w:eastAsia="Calibri" w:hAnsi="Calibri" w:cs="Calibri"/>
          <w:sz w:val="22"/>
        </w:rPr>
        <w:t>O botão "</w:t>
      </w:r>
      <w:r>
        <w:rPr>
          <w:rFonts w:ascii="Calibri" w:eastAsia="Calibri" w:hAnsi="Calibri" w:cs="Calibri"/>
          <w:b/>
          <w:sz w:val="22"/>
        </w:rPr>
        <w:t>Ficha de Avaliação"</w:t>
      </w:r>
      <w:r>
        <w:rPr>
          <w:rFonts w:ascii="Calibri" w:eastAsia="Calibri" w:hAnsi="Calibri" w:cs="Calibri"/>
          <w:sz w:val="22"/>
        </w:rPr>
        <w:t xml:space="preserve"> será apresentada a </w:t>
      </w:r>
      <w:r>
        <w:rPr>
          <w:rFonts w:ascii="Calibri" w:eastAsia="Calibri" w:hAnsi="Calibri" w:cs="Calibri"/>
          <w:b/>
          <w:sz w:val="22"/>
        </w:rPr>
        <w:t xml:space="preserve">Fiscalização, </w:t>
      </w:r>
      <w:r>
        <w:rPr>
          <w:rFonts w:ascii="Calibri" w:eastAsia="Calibri" w:hAnsi="Calibri" w:cs="Calibri"/>
          <w:sz w:val="22"/>
        </w:rPr>
        <w:t xml:space="preserve">caso a mesma esteja com status </w:t>
      </w:r>
      <w:r>
        <w:rPr>
          <w:rFonts w:ascii="Calibri" w:eastAsia="Calibri" w:hAnsi="Calibri" w:cs="Calibri"/>
          <w:b/>
          <w:sz w:val="22"/>
        </w:rPr>
        <w:t>"Concluída</w:t>
      </w:r>
      <w:r>
        <w:rPr>
          <w:rFonts w:ascii="Calibri" w:eastAsia="Calibri" w:hAnsi="Calibri" w:cs="Calibri"/>
          <w:sz w:val="22"/>
        </w:rPr>
        <w:t xml:space="preserve">" e possuir ao menos um </w:t>
      </w:r>
      <w:r>
        <w:rPr>
          <w:rFonts w:ascii="Calibri" w:eastAsia="Calibri" w:hAnsi="Calibri" w:cs="Calibri"/>
          <w:b/>
          <w:sz w:val="22"/>
        </w:rPr>
        <w:t>"Auto de Infração</w:t>
      </w:r>
      <w:r>
        <w:rPr>
          <w:rFonts w:ascii="Calibri" w:eastAsia="Calibri" w:hAnsi="Calibri" w:cs="Calibri"/>
          <w:sz w:val="22"/>
        </w:rPr>
        <w:t>" cadastrado.</w:t>
      </w:r>
    </w:p>
    <w:p w14:paraId="51295D3A" w14:textId="77777777" w:rsidR="00522113" w:rsidRDefault="00522113">
      <w:pPr>
        <w:ind w:left="105"/>
        <w:jc w:val="both"/>
      </w:pPr>
    </w:p>
    <w:p w14:paraId="3AEA5C4D" w14:textId="77777777" w:rsidR="00522113" w:rsidRDefault="00B51388">
      <w:pPr>
        <w:ind w:left="105"/>
        <w:jc w:val="both"/>
      </w:pPr>
      <w:r>
        <w:rPr>
          <w:rFonts w:ascii="Calibri" w:eastAsia="Calibri" w:hAnsi="Calibri" w:cs="Calibri"/>
          <w:sz w:val="22"/>
        </w:rPr>
        <w:t xml:space="preserve">A Ficha de Avaliação, permite que o usuário possa realizar o </w:t>
      </w:r>
      <w:r>
        <w:rPr>
          <w:rFonts w:ascii="Calibri" w:eastAsia="Calibri" w:hAnsi="Calibri" w:cs="Calibri"/>
          <w:sz w:val="22"/>
        </w:rPr>
        <w:t>cadastro da ficha de avaliação ou solicitar para a coordenação o preenchimento da ficha de avaliação.</w:t>
      </w:r>
    </w:p>
    <w:p w14:paraId="4BE3D4D5" w14:textId="77777777" w:rsidR="00522113" w:rsidRDefault="00522113">
      <w:pPr>
        <w:ind w:left="105"/>
      </w:pPr>
    </w:p>
    <w:p w14:paraId="7E68C791" w14:textId="77777777" w:rsidR="00522113" w:rsidRDefault="00B51388">
      <w:pPr>
        <w:ind w:left="105"/>
      </w:pPr>
      <w:r>
        <w:rPr>
          <w:noProof/>
        </w:rPr>
        <w:drawing>
          <wp:inline distT="0" distB="0" distL="0" distR="0" wp14:anchorId="43C47A49" wp14:editId="63940AD3">
            <wp:extent cx="5924550" cy="2324100"/>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png"/>
                    <pic:cNvPicPr/>
                  </pic:nvPicPr>
                  <pic:blipFill>
                    <a:blip r:embed="rId352" cstate="print"/>
                    <a:stretch>
                      <a:fillRect/>
                    </a:stretch>
                  </pic:blipFill>
                  <pic:spPr>
                    <a:xfrm>
                      <a:off x="0" y="0"/>
                      <a:ext cx="5924550" cy="2324100"/>
                    </a:xfrm>
                    <a:prstGeom prst="rect">
                      <a:avLst/>
                    </a:prstGeom>
                  </pic:spPr>
                </pic:pic>
              </a:graphicData>
            </a:graphic>
          </wp:inline>
        </w:drawing>
      </w:r>
    </w:p>
    <w:p w14:paraId="14BCFDDD" w14:textId="77777777" w:rsidR="00522113" w:rsidRDefault="00522113">
      <w:pPr>
        <w:ind w:left="105"/>
      </w:pPr>
    </w:p>
    <w:p w14:paraId="3163C840" w14:textId="77777777" w:rsidR="00522113" w:rsidRDefault="00B51388">
      <w:pPr>
        <w:ind w:left="105"/>
        <w:jc w:val="both"/>
      </w:pPr>
      <w:r>
        <w:rPr>
          <w:rFonts w:ascii="Calibri" w:eastAsia="Calibri" w:hAnsi="Calibri" w:cs="Calibri"/>
          <w:sz w:val="22"/>
        </w:rPr>
        <w:t>O sistema apresenta alguns ações, que o usuário poderá acionar:</w:t>
      </w:r>
    </w:p>
    <w:p w14:paraId="5C06053B" w14:textId="77777777" w:rsidR="00522113" w:rsidRDefault="00B51388">
      <w:pPr>
        <w:numPr>
          <w:ilvl w:val="1"/>
          <w:numId w:val="65"/>
        </w:numPr>
        <w:jc w:val="both"/>
      </w:pPr>
      <w:r>
        <w:rPr>
          <w:rFonts w:ascii="Calibri" w:eastAsia="Calibri" w:hAnsi="Calibri" w:cs="Calibri"/>
          <w:b/>
          <w:sz w:val="22"/>
        </w:rPr>
        <w:t>Ficha de Avaliação</w:t>
      </w:r>
      <w:r>
        <w:rPr>
          <w:rFonts w:ascii="Calibri" w:eastAsia="Calibri" w:hAnsi="Calibri" w:cs="Calibri"/>
          <w:sz w:val="22"/>
        </w:rPr>
        <w:t>: Ao acionar esta opção, o sistema deverá apresentar a modal com opç</w:t>
      </w:r>
      <w:r>
        <w:rPr>
          <w:rFonts w:ascii="Calibri" w:eastAsia="Calibri" w:hAnsi="Calibri" w:cs="Calibri"/>
          <w:sz w:val="22"/>
        </w:rPr>
        <w:t>ões para o usuário definir se irá preencher a ficha de avaliação ou encaminhar para a coordenação técnica.</w:t>
      </w:r>
    </w:p>
    <w:p w14:paraId="6E039B4C" w14:textId="77777777" w:rsidR="00522113" w:rsidRDefault="00B51388">
      <w:pPr>
        <w:numPr>
          <w:ilvl w:val="1"/>
          <w:numId w:val="65"/>
        </w:numPr>
        <w:jc w:val="both"/>
      </w:pPr>
      <w:r>
        <w:rPr>
          <w:rFonts w:ascii="Calibri" w:eastAsia="Calibri" w:hAnsi="Calibri" w:cs="Calibri"/>
          <w:b/>
          <w:sz w:val="22"/>
        </w:rPr>
        <w:t>Cancelar Ficha de Avaliação</w:t>
      </w:r>
      <w:r>
        <w:rPr>
          <w:rFonts w:ascii="Calibri" w:eastAsia="Calibri" w:hAnsi="Calibri" w:cs="Calibri"/>
          <w:sz w:val="22"/>
        </w:rPr>
        <w:t>: O sistema deverá habilitar o botão Cancelar Ficha de Avaliação quando houver uma Ficha de avaliação concluída.</w:t>
      </w:r>
    </w:p>
    <w:p w14:paraId="1B699DE9" w14:textId="77777777" w:rsidR="00522113" w:rsidRDefault="00B51388">
      <w:pPr>
        <w:numPr>
          <w:ilvl w:val="2"/>
          <w:numId w:val="65"/>
        </w:numPr>
        <w:jc w:val="both"/>
      </w:pPr>
      <w:r>
        <w:rPr>
          <w:rFonts w:ascii="Calibri" w:eastAsia="Calibri" w:hAnsi="Calibri" w:cs="Calibri"/>
          <w:sz w:val="22"/>
        </w:rPr>
        <w:t>Ao aciona</w:t>
      </w:r>
      <w:r>
        <w:rPr>
          <w:rFonts w:ascii="Calibri" w:eastAsia="Calibri" w:hAnsi="Calibri" w:cs="Calibri"/>
          <w:sz w:val="22"/>
        </w:rPr>
        <w:t>r esta opção, o sistema deverá apresentar mensagem e ao ser confirmado pelo usuário, a ficha de avaliação é apresentada com o status de cancelada.</w:t>
      </w:r>
    </w:p>
    <w:p w14:paraId="3DDBAB51" w14:textId="77777777" w:rsidR="00522113" w:rsidRDefault="00B51388">
      <w:pPr>
        <w:numPr>
          <w:ilvl w:val="3"/>
          <w:numId w:val="65"/>
        </w:numPr>
        <w:jc w:val="both"/>
      </w:pPr>
      <w:r>
        <w:rPr>
          <w:rFonts w:ascii="Calibri" w:eastAsia="Calibri" w:hAnsi="Calibri" w:cs="Calibri"/>
          <w:sz w:val="22"/>
        </w:rPr>
        <w:t>Mensagem: "Deseja realmente cancelar a Ficha de Avaliação? ".</w:t>
      </w:r>
    </w:p>
    <w:p w14:paraId="2F481AB1" w14:textId="77777777" w:rsidR="00522113" w:rsidRDefault="00B51388">
      <w:pPr>
        <w:numPr>
          <w:ilvl w:val="4"/>
          <w:numId w:val="65"/>
        </w:numPr>
        <w:jc w:val="both"/>
      </w:pPr>
      <w:r>
        <w:rPr>
          <w:rFonts w:ascii="Calibri" w:eastAsia="Calibri" w:hAnsi="Calibri" w:cs="Calibri"/>
          <w:sz w:val="22"/>
        </w:rPr>
        <w:t>Mensagem de Confirmação: "Ficha de Avaliação ca</w:t>
      </w:r>
      <w:r>
        <w:rPr>
          <w:rFonts w:ascii="Calibri" w:eastAsia="Calibri" w:hAnsi="Calibri" w:cs="Calibri"/>
          <w:sz w:val="22"/>
        </w:rPr>
        <w:t>ncelada com sucesso.".</w:t>
      </w:r>
    </w:p>
    <w:p w14:paraId="7C34D116" w14:textId="77777777" w:rsidR="00522113" w:rsidRDefault="00B51388">
      <w:pPr>
        <w:numPr>
          <w:ilvl w:val="2"/>
          <w:numId w:val="65"/>
        </w:numPr>
        <w:jc w:val="both"/>
      </w:pPr>
      <w:r>
        <w:rPr>
          <w:rFonts w:ascii="Calibri" w:eastAsia="Calibri" w:hAnsi="Calibri" w:cs="Calibri"/>
          <w:sz w:val="22"/>
        </w:rPr>
        <w:t>Após o cancelamento, o sistema deverá permitir a criação de nova ficha de avaliação, nos termos existentes.</w:t>
      </w:r>
    </w:p>
    <w:p w14:paraId="11464290" w14:textId="77777777" w:rsidR="00522113" w:rsidRDefault="00B51388">
      <w:pPr>
        <w:numPr>
          <w:ilvl w:val="2"/>
          <w:numId w:val="65"/>
        </w:numPr>
        <w:jc w:val="both"/>
      </w:pPr>
      <w:r>
        <w:rPr>
          <w:rFonts w:ascii="Calibri" w:eastAsia="Calibri" w:hAnsi="Calibri" w:cs="Calibri"/>
          <w:sz w:val="22"/>
        </w:rPr>
        <w:t xml:space="preserve">A ação Cancelar Ficha de Avaliação apenas deverá ser exibida quando a ficha de avaliação estiver concluída e somente para os </w:t>
      </w:r>
      <w:r>
        <w:rPr>
          <w:rFonts w:ascii="Calibri" w:eastAsia="Calibri" w:hAnsi="Calibri" w:cs="Calibri"/>
          <w:sz w:val="22"/>
        </w:rPr>
        <w:t>perfis Administrador, Superintendência, Coordenação Técnica e para o usuário que cadastrou a Ficha de Avaliação.</w:t>
      </w:r>
    </w:p>
    <w:p w14:paraId="4F7454AB" w14:textId="77777777" w:rsidR="00522113" w:rsidRDefault="00B51388">
      <w:pPr>
        <w:numPr>
          <w:ilvl w:val="3"/>
          <w:numId w:val="65"/>
        </w:numPr>
        <w:jc w:val="both"/>
      </w:pPr>
      <w:r>
        <w:rPr>
          <w:rFonts w:ascii="Calibri" w:eastAsia="Calibri" w:hAnsi="Calibri" w:cs="Calibri"/>
          <w:sz w:val="22"/>
        </w:rPr>
        <w:t>A cor do botão e sua borda deverá ser laranja (#F2784B).</w:t>
      </w:r>
    </w:p>
    <w:p w14:paraId="3CE11377" w14:textId="77777777" w:rsidR="00522113" w:rsidRDefault="00B51388">
      <w:pPr>
        <w:numPr>
          <w:ilvl w:val="2"/>
          <w:numId w:val="65"/>
        </w:numPr>
        <w:jc w:val="both"/>
      </w:pPr>
      <w:r>
        <w:rPr>
          <w:rFonts w:ascii="Calibri" w:eastAsia="Calibri" w:hAnsi="Calibri" w:cs="Calibri"/>
          <w:sz w:val="22"/>
        </w:rPr>
        <w:t>Ao concluir uma Ficha de Avaliação, o sistema deverá gravar a ficha gerada no processo</w:t>
      </w:r>
      <w:r>
        <w:rPr>
          <w:rFonts w:ascii="Calibri" w:eastAsia="Calibri" w:hAnsi="Calibri" w:cs="Calibri"/>
          <w:sz w:val="22"/>
        </w:rPr>
        <w:t xml:space="preserve"> SEI informado no campo Nº Processo SEI e desabilitar o campo Nº Processo SEI.</w:t>
      </w:r>
    </w:p>
    <w:p w14:paraId="21B492ED" w14:textId="77777777" w:rsidR="00522113" w:rsidRDefault="00B51388">
      <w:pPr>
        <w:numPr>
          <w:ilvl w:val="3"/>
          <w:numId w:val="65"/>
        </w:numPr>
        <w:jc w:val="both"/>
      </w:pPr>
      <w:r>
        <w:rPr>
          <w:rFonts w:ascii="Calibri" w:eastAsia="Calibri" w:hAnsi="Calibri" w:cs="Calibri"/>
          <w:sz w:val="22"/>
        </w:rPr>
        <w:t>O campo Nº Processo SEI é de preenchimento obrigatório.</w:t>
      </w:r>
    </w:p>
    <w:p w14:paraId="277547A5" w14:textId="77777777" w:rsidR="00522113" w:rsidRDefault="00B51388">
      <w:pPr>
        <w:numPr>
          <w:ilvl w:val="2"/>
          <w:numId w:val="65"/>
        </w:numPr>
        <w:jc w:val="both"/>
      </w:pPr>
      <w:r>
        <w:rPr>
          <w:rFonts w:ascii="Calibri" w:eastAsia="Calibri" w:hAnsi="Calibri" w:cs="Calibri"/>
          <w:sz w:val="22"/>
        </w:rPr>
        <w:t>Ao confirmar o cancelamento da ficha de avaliação, o sistema deverá excluir a ficha de avaliação, caso o documento não te</w:t>
      </w:r>
      <w:r>
        <w:rPr>
          <w:rFonts w:ascii="Calibri" w:eastAsia="Calibri" w:hAnsi="Calibri" w:cs="Calibri"/>
          <w:sz w:val="22"/>
        </w:rPr>
        <w:t>nha sido lido ou cancelar, caso já tenha sido lido, presente no processo SEI conforme o campo Nº Processo SEI, permitir que seja feita uma nova Ficha de Avaliação para a respectiva Fiscalização e a Ficha de Avaliação cancelada deverá ser configurada para a</w:t>
      </w:r>
      <w:r>
        <w:rPr>
          <w:rFonts w:ascii="Calibri" w:eastAsia="Calibri" w:hAnsi="Calibri" w:cs="Calibri"/>
          <w:sz w:val="22"/>
        </w:rPr>
        <w:t xml:space="preserve"> situação Ficha de Avaliação Cancelada.</w:t>
      </w:r>
    </w:p>
    <w:p w14:paraId="594A4B99" w14:textId="77777777" w:rsidR="00522113" w:rsidRDefault="00B51388">
      <w:pPr>
        <w:numPr>
          <w:ilvl w:val="2"/>
          <w:numId w:val="65"/>
        </w:numPr>
        <w:jc w:val="both"/>
      </w:pPr>
      <w:r>
        <w:rPr>
          <w:rFonts w:ascii="Calibri" w:eastAsia="Calibri" w:hAnsi="Calibri" w:cs="Calibri"/>
          <w:sz w:val="22"/>
        </w:rPr>
        <w:t>A Ficha de Avaliação com a situação Ficha de Avaliação Cancelada deverá ser apresentada para consulta, porém não poderá ser impressa na funcionalidade Ficha de Avaliação.</w:t>
      </w:r>
    </w:p>
    <w:p w14:paraId="12431170" w14:textId="77777777" w:rsidR="00522113" w:rsidRDefault="00B51388">
      <w:pPr>
        <w:numPr>
          <w:ilvl w:val="2"/>
          <w:numId w:val="65"/>
        </w:numPr>
        <w:jc w:val="both"/>
      </w:pPr>
      <w:r>
        <w:rPr>
          <w:rFonts w:ascii="Calibri" w:eastAsia="Calibri" w:hAnsi="Calibri" w:cs="Calibri"/>
          <w:sz w:val="22"/>
        </w:rPr>
        <w:t>O número das Fichas de Avaliação canceladas n</w:t>
      </w:r>
      <w:r>
        <w:rPr>
          <w:rFonts w:ascii="Calibri" w:eastAsia="Calibri" w:hAnsi="Calibri" w:cs="Calibri"/>
          <w:sz w:val="22"/>
        </w:rPr>
        <w:t>ão poderão ser reutilizadas para o respectivo ano.</w:t>
      </w:r>
    </w:p>
    <w:p w14:paraId="3200BBE6" w14:textId="77777777" w:rsidR="00522113" w:rsidRDefault="00B51388">
      <w:pPr>
        <w:numPr>
          <w:ilvl w:val="1"/>
          <w:numId w:val="65"/>
        </w:numPr>
        <w:jc w:val="both"/>
      </w:pPr>
      <w:r>
        <w:rPr>
          <w:rFonts w:ascii="Calibri" w:eastAsia="Calibri" w:hAnsi="Calibri" w:cs="Calibri"/>
          <w:b/>
          <w:sz w:val="22"/>
        </w:rPr>
        <w:t>Preencher a Ficha de Avaliação</w:t>
      </w:r>
      <w:r>
        <w:rPr>
          <w:rFonts w:ascii="Calibri" w:eastAsia="Calibri" w:hAnsi="Calibri" w:cs="Calibri"/>
          <w:sz w:val="22"/>
        </w:rPr>
        <w:t>: Ao acionar esta opção, o sistema deverá liberar e apresentar a aba Ficha de Avaliação e o seu respectivo formulário para preenchimento.</w:t>
      </w:r>
    </w:p>
    <w:p w14:paraId="61352199" w14:textId="77777777" w:rsidR="00522113" w:rsidRDefault="00B51388">
      <w:pPr>
        <w:numPr>
          <w:ilvl w:val="2"/>
          <w:numId w:val="65"/>
        </w:numPr>
        <w:jc w:val="both"/>
      </w:pPr>
      <w:r>
        <w:rPr>
          <w:rFonts w:ascii="Calibri" w:eastAsia="Calibri" w:hAnsi="Calibri" w:cs="Calibri"/>
          <w:sz w:val="22"/>
        </w:rPr>
        <w:t xml:space="preserve">Ao acionar a opção Preencher a Ficha </w:t>
      </w:r>
      <w:r>
        <w:rPr>
          <w:rFonts w:ascii="Calibri" w:eastAsia="Calibri" w:hAnsi="Calibri" w:cs="Calibri"/>
          <w:sz w:val="22"/>
        </w:rPr>
        <w:t>de Avaliação, o sistema deverá fechar a modal e apresentar a aba Ficha de Avaliação, porém o sistema somente deverá apresentar esta aba para o usuário que acionou a opção Preencher a Ficha de Avaliação ou para o Fiscal designado pela Coordenação Técnica.</w:t>
      </w:r>
    </w:p>
    <w:p w14:paraId="4E56C984" w14:textId="77777777" w:rsidR="00522113" w:rsidRDefault="00B51388">
      <w:pPr>
        <w:numPr>
          <w:ilvl w:val="1"/>
          <w:numId w:val="65"/>
        </w:numPr>
        <w:jc w:val="both"/>
      </w:pPr>
      <w:r>
        <w:rPr>
          <w:rFonts w:ascii="Calibri" w:eastAsia="Calibri" w:hAnsi="Calibri" w:cs="Calibri"/>
          <w:b/>
          <w:sz w:val="22"/>
        </w:rPr>
        <w:t>E</w:t>
      </w:r>
      <w:r>
        <w:rPr>
          <w:rFonts w:ascii="Calibri" w:eastAsia="Calibri" w:hAnsi="Calibri" w:cs="Calibri"/>
          <w:b/>
          <w:sz w:val="22"/>
        </w:rPr>
        <w:t>ncaminhar para a Coordenação Técnica</w:t>
      </w:r>
      <w:r>
        <w:rPr>
          <w:rFonts w:ascii="Calibri" w:eastAsia="Calibri" w:hAnsi="Calibri" w:cs="Calibri"/>
          <w:sz w:val="22"/>
        </w:rPr>
        <w:t>: Ao acionar esta opção, o sistema deverá não deverá apresentar a aba Ficha de Avaliação e encaminhar a solicitação de preenchimento da Ficha de Avaliação para o Dashboard dos usuários dos perfis Administrador, assim com</w:t>
      </w:r>
      <w:r>
        <w:rPr>
          <w:rFonts w:ascii="Calibri" w:eastAsia="Calibri" w:hAnsi="Calibri" w:cs="Calibri"/>
          <w:sz w:val="22"/>
        </w:rPr>
        <w:t xml:space="preserve">o Coordenação Técnica ou Superintendência da respectiva unidade da Fiscalização. </w:t>
      </w:r>
    </w:p>
    <w:p w14:paraId="727DAC1C" w14:textId="77777777" w:rsidR="00522113" w:rsidRDefault="00B51388">
      <w:pPr>
        <w:numPr>
          <w:ilvl w:val="2"/>
          <w:numId w:val="65"/>
        </w:numPr>
        <w:jc w:val="both"/>
      </w:pPr>
      <w:r>
        <w:rPr>
          <w:rFonts w:ascii="Calibri" w:eastAsia="Calibri" w:hAnsi="Calibri" w:cs="Calibri"/>
          <w:sz w:val="22"/>
        </w:rPr>
        <w:t>Ao acionar Encaminhar para a Coordenação Técnica, o sistema deverá atribuir a solicitação para o Dashboard Ficha de Avaliação dos usuários dos perfis Administrador, assim com</w:t>
      </w:r>
      <w:r>
        <w:rPr>
          <w:rFonts w:ascii="Calibri" w:eastAsia="Calibri" w:hAnsi="Calibri" w:cs="Calibri"/>
          <w:sz w:val="22"/>
        </w:rPr>
        <w:t>o Superintendência e Coordenação Técnica da respectiva unidade da solicitação e informar a situação igual a Ficha de Avaliação pendente.</w:t>
      </w:r>
    </w:p>
    <w:p w14:paraId="5A40A23C" w14:textId="77777777" w:rsidR="00522113" w:rsidRDefault="00B51388">
      <w:pPr>
        <w:numPr>
          <w:ilvl w:val="1"/>
          <w:numId w:val="65"/>
        </w:numPr>
        <w:jc w:val="both"/>
      </w:pPr>
      <w:r>
        <w:rPr>
          <w:rFonts w:ascii="Calibri" w:eastAsia="Calibri" w:hAnsi="Calibri" w:cs="Calibri"/>
          <w:b/>
          <w:sz w:val="22"/>
        </w:rPr>
        <w:t>Cancelar</w:t>
      </w:r>
      <w:r>
        <w:rPr>
          <w:rFonts w:ascii="Calibri" w:eastAsia="Calibri" w:hAnsi="Calibri" w:cs="Calibri"/>
          <w:sz w:val="22"/>
        </w:rPr>
        <w:t>: Ao acionar esta opção, o sistema deverá fechar a modal e permanecer na mesma tela.</w:t>
      </w:r>
    </w:p>
    <w:p w14:paraId="7C9CBF92" w14:textId="77777777" w:rsidR="00522113" w:rsidRDefault="00522113">
      <w:pPr>
        <w:ind w:left="105"/>
        <w:jc w:val="both"/>
      </w:pPr>
    </w:p>
    <w:p w14:paraId="246E33D6" w14:textId="77777777" w:rsidR="00522113" w:rsidRDefault="00B51388">
      <w:pPr>
        <w:ind w:left="105"/>
        <w:jc w:val="both"/>
      </w:pPr>
      <w:r>
        <w:rPr>
          <w:noProof/>
        </w:rPr>
        <w:drawing>
          <wp:inline distT="0" distB="0" distL="0" distR="0" wp14:anchorId="4170255B" wp14:editId="0655F2B2">
            <wp:extent cx="5924550" cy="4381500"/>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png"/>
                    <pic:cNvPicPr/>
                  </pic:nvPicPr>
                  <pic:blipFill>
                    <a:blip r:embed="rId450" cstate="print"/>
                    <a:stretch>
                      <a:fillRect/>
                    </a:stretch>
                  </pic:blipFill>
                  <pic:spPr>
                    <a:xfrm>
                      <a:off x="0" y="0"/>
                      <a:ext cx="5924550" cy="4381500"/>
                    </a:xfrm>
                    <a:prstGeom prst="rect">
                      <a:avLst/>
                    </a:prstGeom>
                  </pic:spPr>
                </pic:pic>
              </a:graphicData>
            </a:graphic>
          </wp:inline>
        </w:drawing>
      </w:r>
    </w:p>
    <w:p w14:paraId="32C74C85" w14:textId="77777777" w:rsidR="00522113" w:rsidRDefault="00522113">
      <w:pPr>
        <w:ind w:left="105"/>
        <w:jc w:val="both"/>
      </w:pPr>
    </w:p>
    <w:p w14:paraId="22CF5180" w14:textId="77777777" w:rsidR="00522113" w:rsidRDefault="00522113">
      <w:pPr>
        <w:ind w:left="105"/>
        <w:jc w:val="both"/>
      </w:pPr>
    </w:p>
    <w:p w14:paraId="06766469" w14:textId="77777777" w:rsidR="00522113" w:rsidRDefault="00B51388">
      <w:pPr>
        <w:ind w:left="105"/>
        <w:jc w:val="both"/>
      </w:pPr>
      <w:r>
        <w:rPr>
          <w:rFonts w:ascii="Calibri" w:eastAsia="Calibri" w:hAnsi="Calibri" w:cs="Calibri"/>
          <w:sz w:val="22"/>
        </w:rPr>
        <w:t xml:space="preserve">O sistema </w:t>
      </w:r>
      <w:r>
        <w:rPr>
          <w:rFonts w:ascii="Calibri" w:eastAsia="Calibri" w:hAnsi="Calibri" w:cs="Calibri"/>
          <w:sz w:val="22"/>
        </w:rPr>
        <w:t>apresenta alguns campos para preenchimento, conforme a listagem abaixo:</w:t>
      </w:r>
    </w:p>
    <w:p w14:paraId="06F6B982" w14:textId="77777777" w:rsidR="00522113" w:rsidRDefault="00B51388">
      <w:pPr>
        <w:numPr>
          <w:ilvl w:val="1"/>
          <w:numId w:val="65"/>
        </w:numPr>
        <w:jc w:val="both"/>
      </w:pPr>
      <w:r>
        <w:rPr>
          <w:rFonts w:ascii="Calibri" w:eastAsia="Calibri" w:hAnsi="Calibri" w:cs="Calibri"/>
          <w:b/>
          <w:sz w:val="22"/>
        </w:rPr>
        <w:t>Orçamento para Reparação dos Danos/Demolição ou Retirada do Objeto</w:t>
      </w:r>
    </w:p>
    <w:p w14:paraId="42376DE5" w14:textId="77777777" w:rsidR="00522113" w:rsidRDefault="00B51388">
      <w:pPr>
        <w:numPr>
          <w:ilvl w:val="2"/>
          <w:numId w:val="65"/>
        </w:numPr>
        <w:jc w:val="both"/>
      </w:pPr>
      <w:r>
        <w:rPr>
          <w:rFonts w:ascii="Calibri" w:eastAsia="Calibri" w:hAnsi="Calibri" w:cs="Calibri"/>
          <w:b/>
          <w:sz w:val="22"/>
        </w:rPr>
        <w:t>Autuado</w:t>
      </w:r>
    </w:p>
    <w:p w14:paraId="637FB079" w14:textId="77777777" w:rsidR="00522113" w:rsidRDefault="00B51388">
      <w:pPr>
        <w:numPr>
          <w:ilvl w:val="5"/>
          <w:numId w:val="81"/>
        </w:numPr>
        <w:shd w:val="clear" w:color="auto" w:fill="FFFFFF"/>
      </w:pPr>
      <w:r>
        <w:rPr>
          <w:rFonts w:ascii="Calibri" w:eastAsia="Calibri" w:hAnsi="Calibri" w:cs="Calibri"/>
          <w:color w:val="333333"/>
          <w:sz w:val="22"/>
        </w:rPr>
        <w:t>Campo que apresenta o nome do autuado presente na AI referente a Ficha de Avaliação.</w:t>
      </w:r>
    </w:p>
    <w:p w14:paraId="34A1FA55" w14:textId="77777777" w:rsidR="00522113" w:rsidRDefault="00B51388">
      <w:pPr>
        <w:numPr>
          <w:ilvl w:val="5"/>
          <w:numId w:val="81"/>
        </w:numPr>
        <w:shd w:val="clear" w:color="auto" w:fill="FFFFFF"/>
      </w:pPr>
      <w:r>
        <w:rPr>
          <w:rFonts w:ascii="Calibri" w:eastAsia="Calibri" w:hAnsi="Calibri" w:cs="Calibri"/>
          <w:color w:val="333333"/>
          <w:sz w:val="22"/>
        </w:rPr>
        <w:t>Somente leitura.</w:t>
      </w:r>
    </w:p>
    <w:p w14:paraId="450D69B1" w14:textId="77777777" w:rsidR="00522113" w:rsidRDefault="00B51388">
      <w:pPr>
        <w:numPr>
          <w:ilvl w:val="2"/>
          <w:numId w:val="65"/>
        </w:numPr>
        <w:jc w:val="both"/>
      </w:pPr>
      <w:r>
        <w:rPr>
          <w:rFonts w:ascii="Calibri" w:eastAsia="Calibri" w:hAnsi="Calibri" w:cs="Calibri"/>
          <w:b/>
          <w:sz w:val="22"/>
        </w:rPr>
        <w:t>Item</w:t>
      </w:r>
    </w:p>
    <w:p w14:paraId="2E9C8AD6" w14:textId="77777777" w:rsidR="00522113" w:rsidRDefault="00B51388">
      <w:pPr>
        <w:numPr>
          <w:ilvl w:val="2"/>
          <w:numId w:val="65"/>
        </w:numPr>
        <w:jc w:val="both"/>
      </w:pPr>
      <w:r>
        <w:rPr>
          <w:rFonts w:ascii="Calibri" w:eastAsia="Calibri" w:hAnsi="Calibri" w:cs="Calibri"/>
          <w:b/>
          <w:sz w:val="22"/>
        </w:rPr>
        <w:t>Serviço/Insumo</w:t>
      </w:r>
    </w:p>
    <w:p w14:paraId="4686FDEC" w14:textId="77777777" w:rsidR="00522113" w:rsidRDefault="00B51388">
      <w:pPr>
        <w:numPr>
          <w:ilvl w:val="5"/>
          <w:numId w:val="82"/>
        </w:numPr>
        <w:shd w:val="clear" w:color="auto" w:fill="FFFFFF"/>
      </w:pPr>
      <w:r>
        <w:rPr>
          <w:rFonts w:ascii="Calibri" w:eastAsia="Calibri" w:hAnsi="Calibri" w:cs="Calibri"/>
          <w:color w:val="333333"/>
          <w:sz w:val="22"/>
        </w:rPr>
        <w:t>Permite informar a descrição do serviço/insumo a ser realizado.</w:t>
      </w:r>
    </w:p>
    <w:p w14:paraId="43C819D4" w14:textId="77777777" w:rsidR="00522113" w:rsidRDefault="00B51388">
      <w:pPr>
        <w:numPr>
          <w:ilvl w:val="5"/>
          <w:numId w:val="82"/>
        </w:numPr>
        <w:shd w:val="clear" w:color="auto" w:fill="FFFFFF"/>
      </w:pPr>
      <w:r>
        <w:rPr>
          <w:rFonts w:ascii="Calibri" w:eastAsia="Calibri" w:hAnsi="Calibri" w:cs="Calibri"/>
          <w:color w:val="333333"/>
          <w:sz w:val="22"/>
        </w:rPr>
        <w:t>Campo obrigatório.</w:t>
      </w:r>
    </w:p>
    <w:p w14:paraId="6E93C4B6" w14:textId="77777777" w:rsidR="00522113" w:rsidRDefault="00B51388">
      <w:pPr>
        <w:numPr>
          <w:ilvl w:val="2"/>
          <w:numId w:val="65"/>
        </w:numPr>
        <w:jc w:val="both"/>
      </w:pPr>
      <w:r>
        <w:rPr>
          <w:rFonts w:ascii="Calibri" w:eastAsia="Calibri" w:hAnsi="Calibri" w:cs="Calibri"/>
          <w:b/>
          <w:sz w:val="22"/>
        </w:rPr>
        <w:t>Unidade</w:t>
      </w:r>
    </w:p>
    <w:p w14:paraId="35EE6D22" w14:textId="77777777" w:rsidR="00522113" w:rsidRDefault="00B51388">
      <w:pPr>
        <w:numPr>
          <w:ilvl w:val="5"/>
          <w:numId w:val="83"/>
        </w:numPr>
        <w:shd w:val="clear" w:color="auto" w:fill="FFFFFF"/>
      </w:pPr>
      <w:r>
        <w:rPr>
          <w:rFonts w:ascii="Calibri" w:eastAsia="Calibri" w:hAnsi="Calibri" w:cs="Calibri"/>
          <w:color w:val="333333"/>
          <w:sz w:val="22"/>
        </w:rPr>
        <w:t>Lista de unidades do serviço/insumo a ser realizado.</w:t>
      </w:r>
    </w:p>
    <w:p w14:paraId="16DD844D" w14:textId="77777777" w:rsidR="00522113" w:rsidRDefault="00B51388">
      <w:pPr>
        <w:numPr>
          <w:ilvl w:val="5"/>
          <w:numId w:val="83"/>
        </w:numPr>
        <w:shd w:val="clear" w:color="auto" w:fill="FFFFFF"/>
      </w:pPr>
      <w:r>
        <w:rPr>
          <w:rFonts w:ascii="Calibri" w:eastAsia="Calibri" w:hAnsi="Calibri" w:cs="Calibri"/>
          <w:color w:val="333333"/>
          <w:sz w:val="22"/>
        </w:rPr>
        <w:t>Opções: Unidade, m², m³, km², h, metro linear e P x D.</w:t>
      </w:r>
    </w:p>
    <w:p w14:paraId="4B29345F" w14:textId="77777777" w:rsidR="00522113" w:rsidRDefault="00B51388">
      <w:pPr>
        <w:numPr>
          <w:ilvl w:val="5"/>
          <w:numId w:val="83"/>
        </w:numPr>
        <w:shd w:val="clear" w:color="auto" w:fill="FFFFFF"/>
      </w:pPr>
      <w:r>
        <w:rPr>
          <w:rFonts w:ascii="Calibri" w:eastAsia="Calibri" w:hAnsi="Calibri" w:cs="Calibri"/>
          <w:color w:val="333333"/>
          <w:sz w:val="22"/>
        </w:rPr>
        <w:t>Campo obrigatório.</w:t>
      </w:r>
    </w:p>
    <w:p w14:paraId="06CAF569" w14:textId="77777777" w:rsidR="00522113" w:rsidRDefault="00B51388">
      <w:pPr>
        <w:numPr>
          <w:ilvl w:val="2"/>
          <w:numId w:val="65"/>
        </w:numPr>
        <w:jc w:val="both"/>
      </w:pPr>
      <w:r>
        <w:rPr>
          <w:rFonts w:ascii="Calibri" w:eastAsia="Calibri" w:hAnsi="Calibri" w:cs="Calibri"/>
          <w:b/>
          <w:sz w:val="22"/>
        </w:rPr>
        <w:t>Qtde</w:t>
      </w:r>
    </w:p>
    <w:p w14:paraId="333568E7" w14:textId="77777777" w:rsidR="00522113" w:rsidRDefault="00B51388">
      <w:pPr>
        <w:numPr>
          <w:ilvl w:val="2"/>
          <w:numId w:val="65"/>
        </w:numPr>
        <w:jc w:val="both"/>
      </w:pPr>
      <w:r>
        <w:rPr>
          <w:rFonts w:ascii="Calibri" w:eastAsia="Calibri" w:hAnsi="Calibri" w:cs="Calibri"/>
          <w:b/>
          <w:sz w:val="22"/>
        </w:rPr>
        <w:t>Valor</w:t>
      </w:r>
    </w:p>
    <w:p w14:paraId="230642C2" w14:textId="77777777" w:rsidR="00522113" w:rsidRDefault="00B51388">
      <w:pPr>
        <w:numPr>
          <w:ilvl w:val="2"/>
          <w:numId w:val="65"/>
        </w:numPr>
        <w:jc w:val="both"/>
      </w:pPr>
      <w:r>
        <w:rPr>
          <w:rFonts w:ascii="Calibri" w:eastAsia="Calibri" w:hAnsi="Calibri" w:cs="Calibri"/>
          <w:b/>
          <w:sz w:val="22"/>
        </w:rPr>
        <w:t>Valor</w:t>
      </w:r>
      <w:r>
        <w:rPr>
          <w:rFonts w:ascii="Calibri" w:eastAsia="Calibri" w:hAnsi="Calibri" w:cs="Calibri"/>
          <w:sz w:val="22"/>
        </w:rPr>
        <w:t xml:space="preserve"> </w:t>
      </w:r>
      <w:r>
        <w:rPr>
          <w:rFonts w:ascii="Calibri" w:eastAsia="Calibri" w:hAnsi="Calibri" w:cs="Calibri"/>
          <w:b/>
          <w:sz w:val="22"/>
        </w:rPr>
        <w:t>T</w:t>
      </w:r>
      <w:r>
        <w:rPr>
          <w:rFonts w:ascii="Calibri" w:eastAsia="Calibri" w:hAnsi="Calibri" w:cs="Calibri"/>
          <w:b/>
          <w:sz w:val="22"/>
        </w:rPr>
        <w:t>otal</w:t>
      </w:r>
    </w:p>
    <w:p w14:paraId="423BC1FA" w14:textId="77777777" w:rsidR="00522113" w:rsidRDefault="00B51388">
      <w:pPr>
        <w:numPr>
          <w:ilvl w:val="2"/>
          <w:numId w:val="65"/>
        </w:numPr>
        <w:jc w:val="both"/>
      </w:pPr>
      <w:r>
        <w:rPr>
          <w:rFonts w:ascii="Calibri" w:eastAsia="Calibri" w:hAnsi="Calibri" w:cs="Calibri"/>
          <w:b/>
          <w:sz w:val="22"/>
        </w:rPr>
        <w:t>Total Orçamento</w:t>
      </w:r>
      <w:r>
        <w:rPr>
          <w:rFonts w:ascii="Calibri" w:eastAsia="Calibri" w:hAnsi="Calibri" w:cs="Calibri"/>
          <w:sz w:val="22"/>
        </w:rPr>
        <w:t>: Apresenta a somatória dos valores totais.</w:t>
      </w:r>
    </w:p>
    <w:p w14:paraId="098D61D3" w14:textId="77777777" w:rsidR="00522113" w:rsidRDefault="00B51388">
      <w:pPr>
        <w:numPr>
          <w:ilvl w:val="1"/>
          <w:numId w:val="65"/>
        </w:numPr>
        <w:jc w:val="both"/>
      </w:pPr>
      <w:r>
        <w:rPr>
          <w:rFonts w:ascii="Calibri" w:eastAsia="Calibri" w:hAnsi="Calibri" w:cs="Calibri"/>
          <w:b/>
          <w:sz w:val="22"/>
        </w:rPr>
        <w:t>Ações</w:t>
      </w:r>
      <w:r>
        <w:rPr>
          <w:rFonts w:ascii="Calibri" w:eastAsia="Calibri" w:hAnsi="Calibri" w:cs="Calibri"/>
          <w:sz w:val="22"/>
        </w:rPr>
        <w:t>:</w:t>
      </w:r>
    </w:p>
    <w:p w14:paraId="0FEE9281" w14:textId="77777777" w:rsidR="00522113" w:rsidRDefault="00B51388">
      <w:pPr>
        <w:numPr>
          <w:ilvl w:val="2"/>
          <w:numId w:val="65"/>
        </w:numPr>
        <w:jc w:val="both"/>
      </w:pPr>
      <w:r>
        <w:rPr>
          <w:rFonts w:ascii="Calibri" w:eastAsia="Calibri" w:hAnsi="Calibri" w:cs="Calibri"/>
          <w:b/>
          <w:sz w:val="22"/>
        </w:rPr>
        <w:t>+ (Item)</w:t>
      </w:r>
      <w:r>
        <w:rPr>
          <w:rFonts w:ascii="Calibri" w:eastAsia="Calibri" w:hAnsi="Calibri" w:cs="Calibri"/>
          <w:sz w:val="22"/>
        </w:rPr>
        <w:t>: Ao acionar esta opção, o sistema deverá incluir mais uma linha para preenchimento dos dados de um Item.</w:t>
      </w:r>
    </w:p>
    <w:p w14:paraId="4E7710D7" w14:textId="77777777" w:rsidR="00522113" w:rsidRDefault="00B51388">
      <w:pPr>
        <w:numPr>
          <w:ilvl w:val="2"/>
          <w:numId w:val="65"/>
        </w:numPr>
        <w:jc w:val="both"/>
      </w:pPr>
      <w:r>
        <w:rPr>
          <w:rFonts w:ascii="Calibri" w:eastAsia="Calibri" w:hAnsi="Calibri" w:cs="Calibri"/>
          <w:b/>
          <w:sz w:val="22"/>
        </w:rPr>
        <w:t>- (Item)</w:t>
      </w:r>
      <w:r>
        <w:rPr>
          <w:rFonts w:ascii="Calibri" w:eastAsia="Calibri" w:hAnsi="Calibri" w:cs="Calibri"/>
          <w:sz w:val="22"/>
        </w:rPr>
        <w:t xml:space="preserve">: Ao acionar esta opção, o sistema deverá remover a </w:t>
      </w:r>
      <w:r>
        <w:rPr>
          <w:rFonts w:ascii="Calibri" w:eastAsia="Calibri" w:hAnsi="Calibri" w:cs="Calibri"/>
          <w:sz w:val="22"/>
        </w:rPr>
        <w:t>última linha da tabela.</w:t>
      </w:r>
    </w:p>
    <w:p w14:paraId="48CDE7DD" w14:textId="77777777" w:rsidR="00522113" w:rsidRDefault="00B51388">
      <w:pPr>
        <w:numPr>
          <w:ilvl w:val="2"/>
          <w:numId w:val="65"/>
        </w:numPr>
        <w:jc w:val="both"/>
      </w:pPr>
      <w:r>
        <w:rPr>
          <w:rFonts w:ascii="Calibri" w:eastAsia="Calibri" w:hAnsi="Calibri" w:cs="Calibri"/>
          <w:b/>
          <w:sz w:val="22"/>
        </w:rPr>
        <w:t>Salvar Ficha de Avaliação</w:t>
      </w:r>
      <w:r>
        <w:rPr>
          <w:rFonts w:ascii="Calibri" w:eastAsia="Calibri" w:hAnsi="Calibri" w:cs="Calibri"/>
          <w:sz w:val="22"/>
        </w:rPr>
        <w:t>: Ao acionar esta opção, o sistema deverá salvar os dados preenchimentos na aba.</w:t>
      </w:r>
    </w:p>
    <w:p w14:paraId="1E44E85F" w14:textId="77777777" w:rsidR="00522113" w:rsidRDefault="00B51388">
      <w:pPr>
        <w:numPr>
          <w:ilvl w:val="2"/>
          <w:numId w:val="65"/>
        </w:numPr>
        <w:jc w:val="both"/>
      </w:pPr>
      <w:r>
        <w:rPr>
          <w:rFonts w:ascii="Calibri" w:eastAsia="Calibri" w:hAnsi="Calibri" w:cs="Calibri"/>
          <w:b/>
          <w:sz w:val="22"/>
        </w:rPr>
        <w:t>Concluir Ficha de Avaliação</w:t>
      </w:r>
      <w:r>
        <w:rPr>
          <w:rFonts w:ascii="Calibri" w:eastAsia="Calibri" w:hAnsi="Calibri" w:cs="Calibri"/>
          <w:sz w:val="22"/>
        </w:rPr>
        <w:t>: Ao acionar esta opção, o sistema deverá concluir o preenchimento da ficha de avaliação.</w:t>
      </w:r>
    </w:p>
    <w:p w14:paraId="54934B3E" w14:textId="77777777" w:rsidR="00522113" w:rsidRDefault="00522113">
      <w:pPr>
        <w:ind w:left="825"/>
        <w:jc w:val="both"/>
      </w:pPr>
    </w:p>
    <w:p w14:paraId="31BA7559" w14:textId="77777777" w:rsidR="00522113" w:rsidRDefault="00B51388">
      <w:pPr>
        <w:ind w:left="105"/>
        <w:jc w:val="both"/>
      </w:pPr>
      <w:r>
        <w:rPr>
          <w:rFonts w:ascii="Calibri" w:eastAsia="Calibri" w:hAnsi="Calibri" w:cs="Calibri"/>
          <w:b/>
          <w:sz w:val="22"/>
        </w:rPr>
        <w:t>Regras:</w:t>
      </w:r>
    </w:p>
    <w:p w14:paraId="5934996B" w14:textId="77777777" w:rsidR="00522113" w:rsidRDefault="00B51388">
      <w:pPr>
        <w:numPr>
          <w:ilvl w:val="0"/>
          <w:numId w:val="65"/>
        </w:numPr>
        <w:jc w:val="both"/>
      </w:pPr>
      <w:r>
        <w:rPr>
          <w:rFonts w:ascii="Calibri" w:eastAsia="Calibri" w:hAnsi="Calibri" w:cs="Calibri"/>
          <w:sz w:val="22"/>
        </w:rPr>
        <w:t>O usuário poderá alterar qualquer informação da aba Ficha de Avaliação enquanto apenar utilizar a opção Salvar Ficha de Avaliação.</w:t>
      </w:r>
    </w:p>
    <w:p w14:paraId="51EE7FA7" w14:textId="77777777" w:rsidR="00522113" w:rsidRDefault="00B51388">
      <w:pPr>
        <w:numPr>
          <w:ilvl w:val="0"/>
          <w:numId w:val="65"/>
        </w:numPr>
        <w:jc w:val="both"/>
      </w:pPr>
      <w:r>
        <w:rPr>
          <w:rFonts w:ascii="Calibri" w:eastAsia="Calibri" w:hAnsi="Calibri" w:cs="Calibri"/>
          <w:sz w:val="22"/>
        </w:rPr>
        <w:t>Caso o usuário acione a opção Concluir Ficha de Avaliação, o sistema deverá apresentar mensagem e ao confirmar, o sistema dev</w:t>
      </w:r>
      <w:r>
        <w:rPr>
          <w:rFonts w:ascii="Calibri" w:eastAsia="Calibri" w:hAnsi="Calibri" w:cs="Calibri"/>
          <w:sz w:val="22"/>
        </w:rPr>
        <w:t>erá gravar o Fiscal e data/hora da conclusão, disponibilizar a Ficha de Avaliação para emissão, não permitir que nenhum usuário possa realizar alterações na ficha de avaliação e alterar a situação no Dashboard dos usuários envolvidos para Ficha de Avaliaçã</w:t>
      </w:r>
      <w:r>
        <w:rPr>
          <w:rFonts w:ascii="Calibri" w:eastAsia="Calibri" w:hAnsi="Calibri" w:cs="Calibri"/>
          <w:sz w:val="22"/>
        </w:rPr>
        <w:t>o concluída.</w:t>
      </w:r>
    </w:p>
    <w:p w14:paraId="45A40515" w14:textId="77777777" w:rsidR="00522113" w:rsidRDefault="00522113">
      <w:pPr>
        <w:ind w:left="105"/>
        <w:jc w:val="both"/>
      </w:pPr>
    </w:p>
    <w:p w14:paraId="4063C12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51">
        <w:r>
          <w:rPr>
            <w:rFonts w:ascii="Tahoma" w:eastAsia="Tahoma" w:hAnsi="Tahoma" w:cs="Tahoma"/>
            <w:i/>
            <w:color w:val="6666FF"/>
          </w:rPr>
          <w:t>Easy EBook and documentation generator</w:t>
        </w:r>
      </w:hyperlink>
    </w:p>
    <w:p w14:paraId="4DF6F7A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93" w:name="_topic_VincularFiscalizacao"/>
      <w:bookmarkEnd w:id="193"/>
      <w:r>
        <w:rPr>
          <w:rFonts w:ascii="Tahoma" w:eastAsia="Tahoma" w:hAnsi="Tahoma" w:cs="Tahoma"/>
          <w:i/>
          <w:color w:val="243F60"/>
          <w:sz w:val="22"/>
        </w:rPr>
        <w:t>Vincular Fiscali</w:t>
      </w:r>
      <w:r>
        <w:rPr>
          <w:rFonts w:ascii="Tahoma" w:eastAsia="Tahoma" w:hAnsi="Tahoma" w:cs="Tahoma"/>
          <w:i/>
          <w:color w:val="243F60"/>
          <w:sz w:val="22"/>
        </w:rPr>
        <w:t>zação</w:t>
      </w:r>
    </w:p>
    <w:p w14:paraId="16877166" w14:textId="77777777" w:rsidR="00522113" w:rsidRDefault="00B51388">
      <w:pPr>
        <w:ind w:left="105" w:right="255"/>
        <w:jc w:val="both"/>
      </w:pPr>
      <w:r>
        <w:rPr>
          <w:rFonts w:ascii="Calibri" w:eastAsia="Calibri" w:hAnsi="Calibri" w:cs="Calibri"/>
          <w:sz w:val="22"/>
        </w:rPr>
        <w:t xml:space="preserve">Para vincular uma fiscalização, na lista de fiscalizações cadastradas, selecionar a opção  </w:t>
      </w:r>
      <w:r>
        <w:rPr>
          <w:noProof/>
        </w:rPr>
        <w:drawing>
          <wp:inline distT="0" distB="0" distL="0" distR="0" wp14:anchorId="2A4C59F4" wp14:editId="4E239D76">
            <wp:extent cx="371475" cy="371475"/>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png"/>
                    <pic:cNvPicPr/>
                  </pic:nvPicPr>
                  <pic:blipFill>
                    <a:blip r:embed="rId405" cstate="print"/>
                    <a:stretch>
                      <a:fillRect/>
                    </a:stretch>
                  </pic:blipFill>
                  <pic:spPr>
                    <a:xfrm>
                      <a:off x="0" y="0"/>
                      <a:ext cx="371475" cy="371475"/>
                    </a:xfrm>
                    <a:prstGeom prst="rect">
                      <a:avLst/>
                    </a:prstGeom>
                  </pic:spPr>
                </pic:pic>
              </a:graphicData>
            </a:graphic>
          </wp:inline>
        </w:drawing>
      </w:r>
      <w:r>
        <w:rPr>
          <w:sz w:val="22"/>
        </w:rPr>
        <w:t>.</w:t>
      </w:r>
    </w:p>
    <w:p w14:paraId="65162494" w14:textId="77777777" w:rsidR="00522113" w:rsidRDefault="00522113">
      <w:pPr>
        <w:spacing w:before="15" w:line="180" w:lineRule="exact"/>
      </w:pPr>
    </w:p>
    <w:p w14:paraId="1D862965" w14:textId="77777777" w:rsidR="00522113" w:rsidRDefault="00B51388">
      <w:pPr>
        <w:ind w:left="105"/>
      </w:pPr>
      <w:r>
        <w:rPr>
          <w:noProof/>
        </w:rPr>
        <w:drawing>
          <wp:inline distT="0" distB="0" distL="0" distR="0" wp14:anchorId="475C9E12" wp14:editId="4728E916">
            <wp:extent cx="5448300" cy="3724275"/>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png"/>
                    <pic:cNvPicPr/>
                  </pic:nvPicPr>
                  <pic:blipFill>
                    <a:blip r:embed="rId452" cstate="print"/>
                    <a:stretch>
                      <a:fillRect/>
                    </a:stretch>
                  </pic:blipFill>
                  <pic:spPr>
                    <a:xfrm>
                      <a:off x="0" y="0"/>
                      <a:ext cx="5448300" cy="3724275"/>
                    </a:xfrm>
                    <a:prstGeom prst="rect">
                      <a:avLst/>
                    </a:prstGeom>
                  </pic:spPr>
                </pic:pic>
              </a:graphicData>
            </a:graphic>
          </wp:inline>
        </w:drawing>
      </w:r>
    </w:p>
    <w:p w14:paraId="3EEEC32F" w14:textId="77777777" w:rsidR="00522113" w:rsidRDefault="00B51388">
      <w:pPr>
        <w:spacing w:before="105"/>
        <w:ind w:left="105"/>
      </w:pPr>
      <w:r>
        <w:rPr>
          <w:noProof/>
        </w:rPr>
        <w:drawing>
          <wp:inline distT="0" distB="0" distL="0" distR="0" wp14:anchorId="0782D4F3" wp14:editId="41302D98">
            <wp:extent cx="5448300" cy="3114675"/>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png"/>
                    <pic:cNvPicPr/>
                  </pic:nvPicPr>
                  <pic:blipFill>
                    <a:blip r:embed="rId453" cstate="print"/>
                    <a:stretch>
                      <a:fillRect/>
                    </a:stretch>
                  </pic:blipFill>
                  <pic:spPr>
                    <a:xfrm>
                      <a:off x="0" y="0"/>
                      <a:ext cx="5448300" cy="3114675"/>
                    </a:xfrm>
                    <a:prstGeom prst="rect">
                      <a:avLst/>
                    </a:prstGeom>
                  </pic:spPr>
                </pic:pic>
              </a:graphicData>
            </a:graphic>
          </wp:inline>
        </w:drawing>
      </w:r>
    </w:p>
    <w:p w14:paraId="68C2C474" w14:textId="77777777" w:rsidR="00522113" w:rsidRDefault="00522113">
      <w:pPr>
        <w:spacing w:before="15" w:line="255" w:lineRule="exact"/>
      </w:pPr>
    </w:p>
    <w:p w14:paraId="12F782F1" w14:textId="77777777" w:rsidR="00522113" w:rsidRDefault="00B51388">
      <w:pPr>
        <w:spacing w:before="15" w:line="360" w:lineRule="auto"/>
        <w:ind w:left="105" w:right="30"/>
        <w:jc w:val="both"/>
      </w:pPr>
      <w:r>
        <w:rPr>
          <w:rFonts w:ascii="Calibri" w:eastAsia="Calibri" w:hAnsi="Calibri" w:cs="Calibri"/>
          <w:sz w:val="24"/>
        </w:rPr>
        <w:t xml:space="preserve">Para realizar o vínculo selecionar um item da lista de possíveis opções de ações de fiscalizações que se relaciona com a ação que se deseja vincular. Após definição, selecionar a opção </w:t>
      </w:r>
      <w:r>
        <w:rPr>
          <w:noProof/>
        </w:rPr>
        <w:drawing>
          <wp:inline distT="0" distB="0" distL="0" distR="0" wp14:anchorId="7051E659" wp14:editId="10FEE523">
            <wp:extent cx="1200150" cy="295275"/>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png"/>
                    <pic:cNvPicPr/>
                  </pic:nvPicPr>
                  <pic:blipFill>
                    <a:blip r:embed="rId454" cstate="print"/>
                    <a:stretch>
                      <a:fillRect/>
                    </a:stretch>
                  </pic:blipFill>
                  <pic:spPr>
                    <a:xfrm>
                      <a:off x="0" y="0"/>
                      <a:ext cx="1200150" cy="295275"/>
                    </a:xfrm>
                    <a:prstGeom prst="rect">
                      <a:avLst/>
                    </a:prstGeom>
                  </pic:spPr>
                </pic:pic>
              </a:graphicData>
            </a:graphic>
          </wp:inline>
        </w:drawing>
      </w:r>
      <w:r>
        <w:rPr>
          <w:sz w:val="24"/>
        </w:rPr>
        <w:t>.</w:t>
      </w:r>
    </w:p>
    <w:p w14:paraId="3C670123" w14:textId="77777777" w:rsidR="00522113" w:rsidRDefault="00522113">
      <w:pPr>
        <w:spacing w:before="15" w:line="360" w:lineRule="auto"/>
        <w:ind w:left="105" w:right="30"/>
        <w:jc w:val="both"/>
      </w:pPr>
    </w:p>
    <w:p w14:paraId="56A36E4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55">
        <w:r>
          <w:rPr>
            <w:rFonts w:ascii="Tahoma" w:eastAsia="Tahoma" w:hAnsi="Tahoma" w:cs="Tahoma"/>
            <w:i/>
            <w:color w:val="6666FF"/>
          </w:rPr>
          <w:t>Easily create PDF Help documents</w:t>
        </w:r>
      </w:hyperlink>
    </w:p>
    <w:p w14:paraId="56CAC6C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94" w:name="_topic_Imprimir_LaudodeVistoria"/>
      <w:bookmarkEnd w:id="194"/>
      <w:r>
        <w:rPr>
          <w:rFonts w:ascii="Tahoma" w:eastAsia="Tahoma" w:hAnsi="Tahoma" w:cs="Tahoma"/>
          <w:i/>
          <w:color w:val="243F60"/>
          <w:sz w:val="22"/>
        </w:rPr>
        <w:t>Imprimir - Laudo de Vistoria</w:t>
      </w:r>
    </w:p>
    <w:p w14:paraId="3C398FF9" w14:textId="77777777" w:rsidR="00522113" w:rsidRDefault="00B51388">
      <w:pPr>
        <w:spacing w:line="360" w:lineRule="auto"/>
        <w:ind w:left="105" w:right="75"/>
        <w:jc w:val="both"/>
      </w:pPr>
      <w:r>
        <w:rPr>
          <w:rFonts w:ascii="Calibri" w:eastAsia="Calibri" w:hAnsi="Calibri" w:cs="Calibri"/>
          <w:sz w:val="24"/>
        </w:rPr>
        <w:t>A acionar a opção "</w:t>
      </w:r>
      <w:r>
        <w:rPr>
          <w:rFonts w:ascii="Calibri" w:eastAsia="Calibri" w:hAnsi="Calibri" w:cs="Calibri"/>
          <w:b/>
          <w:sz w:val="24"/>
        </w:rPr>
        <w:t>Imprimir</w:t>
      </w:r>
      <w:r>
        <w:rPr>
          <w:rFonts w:ascii="Calibri" w:eastAsia="Calibri" w:hAnsi="Calibri" w:cs="Calibri"/>
          <w:sz w:val="24"/>
        </w:rPr>
        <w:t xml:space="preserve">", para as </w:t>
      </w:r>
      <w:r>
        <w:rPr>
          <w:rFonts w:ascii="Calibri" w:eastAsia="Calibri" w:hAnsi="Calibri" w:cs="Calibri"/>
          <w:sz w:val="24"/>
        </w:rPr>
        <w:t>fiscalizações com a situação “</w:t>
      </w:r>
      <w:r>
        <w:rPr>
          <w:rFonts w:ascii="Calibri" w:eastAsia="Calibri" w:hAnsi="Calibri" w:cs="Calibri"/>
          <w:b/>
          <w:sz w:val="24"/>
        </w:rPr>
        <w:t>Concluída</w:t>
      </w:r>
      <w:r>
        <w:rPr>
          <w:rFonts w:ascii="Calibri" w:eastAsia="Calibri" w:hAnsi="Calibri" w:cs="Calibri"/>
          <w:sz w:val="24"/>
        </w:rPr>
        <w:t>”, o sistema gerar o “</w:t>
      </w:r>
      <w:r>
        <w:rPr>
          <w:rFonts w:ascii="Calibri" w:eastAsia="Calibri" w:hAnsi="Calibri" w:cs="Calibri"/>
          <w:b/>
          <w:sz w:val="24"/>
        </w:rPr>
        <w:t>Laudo Fiscalização</w:t>
      </w:r>
      <w:r>
        <w:rPr>
          <w:rFonts w:ascii="Calibri" w:eastAsia="Calibri" w:hAnsi="Calibri" w:cs="Calibri"/>
          <w:sz w:val="24"/>
        </w:rPr>
        <w:t>”, no formato PDF.</w:t>
      </w:r>
    </w:p>
    <w:p w14:paraId="075513B6" w14:textId="77777777" w:rsidR="00522113" w:rsidRDefault="00B51388">
      <w:pPr>
        <w:numPr>
          <w:ilvl w:val="0"/>
          <w:numId w:val="72"/>
        </w:numPr>
        <w:spacing w:line="360" w:lineRule="auto"/>
        <w:ind w:right="75"/>
        <w:jc w:val="both"/>
      </w:pPr>
      <w:r>
        <w:rPr>
          <w:rFonts w:ascii="Calibri" w:eastAsia="Calibri" w:hAnsi="Calibri" w:cs="Calibri"/>
          <w:sz w:val="24"/>
        </w:rPr>
        <w:t xml:space="preserve">O sistema deverá replicar no "Bloco 2", o grupo de dados de Responsável/Proprietário (Responsável, CPF/CNPJ, Município, UF, Endereço, Bairro e CEP) de acordo </w:t>
      </w:r>
      <w:r>
        <w:rPr>
          <w:rFonts w:ascii="Calibri" w:eastAsia="Calibri" w:hAnsi="Calibri" w:cs="Calibri"/>
          <w:sz w:val="24"/>
        </w:rPr>
        <w:t>com a quantidade de proprietários e responsáveis presente no cadastro da fiscalização.</w:t>
      </w:r>
    </w:p>
    <w:p w14:paraId="65E1CED5" w14:textId="77777777" w:rsidR="00522113" w:rsidRDefault="00B51388">
      <w:pPr>
        <w:numPr>
          <w:ilvl w:val="0"/>
          <w:numId w:val="72"/>
        </w:numPr>
        <w:spacing w:line="360" w:lineRule="auto"/>
        <w:ind w:right="75"/>
        <w:jc w:val="both"/>
      </w:pPr>
      <w:r>
        <w:rPr>
          <w:rFonts w:ascii="Calibri" w:eastAsia="Calibri" w:hAnsi="Calibri" w:cs="Calibri"/>
          <w:b/>
          <w:sz w:val="24"/>
        </w:rPr>
        <w:t xml:space="preserve">Importante: </w:t>
      </w:r>
    </w:p>
    <w:p w14:paraId="22C8B78B" w14:textId="77777777" w:rsidR="00522113" w:rsidRDefault="00B51388">
      <w:pPr>
        <w:numPr>
          <w:ilvl w:val="1"/>
          <w:numId w:val="72"/>
        </w:numPr>
        <w:spacing w:line="360" w:lineRule="auto"/>
        <w:ind w:right="75"/>
        <w:jc w:val="both"/>
      </w:pPr>
      <w:r>
        <w:rPr>
          <w:rFonts w:ascii="Calibri" w:eastAsia="Calibri" w:hAnsi="Calibri" w:cs="Calibri"/>
          <w:sz w:val="24"/>
        </w:rPr>
        <w:t>O sistema deverá replicar o grupo de dados de Responsável/Proprietário (Responsável, CPF/CNPJ, Município, UF, Endereço, Bairro e CEP) de acordo com a quanti</w:t>
      </w:r>
      <w:r>
        <w:rPr>
          <w:rFonts w:ascii="Calibri" w:eastAsia="Calibri" w:hAnsi="Calibri" w:cs="Calibri"/>
          <w:sz w:val="24"/>
        </w:rPr>
        <w:t>dade de proprietários e responsáveis presente no cadastro da fiscalização.</w:t>
      </w:r>
    </w:p>
    <w:p w14:paraId="09361422" w14:textId="77777777" w:rsidR="00522113" w:rsidRDefault="00B51388">
      <w:pPr>
        <w:numPr>
          <w:ilvl w:val="1"/>
          <w:numId w:val="72"/>
        </w:numPr>
        <w:spacing w:line="360" w:lineRule="auto"/>
        <w:ind w:right="75"/>
        <w:jc w:val="both"/>
      </w:pPr>
      <w:r>
        <w:rPr>
          <w:rFonts w:ascii="Calibri" w:eastAsia="Calibri" w:hAnsi="Calibri" w:cs="Calibri"/>
          <w:sz w:val="24"/>
        </w:rPr>
        <w:t>No bloco "Identificação", o campo Nível apenas deverá ser apresentado quando a Atividade for igual a Empreendimento.</w:t>
      </w:r>
    </w:p>
    <w:p w14:paraId="7AAF1E83" w14:textId="77777777" w:rsidR="00522113" w:rsidRDefault="00B51388">
      <w:pPr>
        <w:pStyle w:val="PargrafodaLista"/>
        <w:numPr>
          <w:ilvl w:val="0"/>
          <w:numId w:val="74"/>
        </w:numPr>
        <w:spacing w:before="15"/>
      </w:pPr>
      <w:r>
        <w:rPr>
          <w:rFonts w:ascii="Calibri" w:eastAsia="Calibri" w:hAnsi="Calibri" w:cs="Calibri"/>
          <w:b/>
          <w:sz w:val="24"/>
        </w:rPr>
        <w:t>Bem</w:t>
      </w:r>
    </w:p>
    <w:p w14:paraId="2B327057" w14:textId="77777777" w:rsidR="00522113" w:rsidRDefault="00B51388">
      <w:pPr>
        <w:pStyle w:val="PargrafodaLista"/>
        <w:numPr>
          <w:ilvl w:val="1"/>
          <w:numId w:val="74"/>
        </w:numPr>
        <w:spacing w:before="15"/>
      </w:pPr>
      <w:r>
        <w:rPr>
          <w:rFonts w:ascii="Calibri" w:eastAsia="Calibri" w:hAnsi="Calibri" w:cs="Calibri"/>
          <w:b/>
          <w:sz w:val="24"/>
        </w:rPr>
        <w:t>1</w:t>
      </w:r>
      <w:r>
        <w:rPr>
          <w:rFonts w:ascii="Calibri" w:eastAsia="Calibri" w:hAnsi="Calibri" w:cs="Calibri"/>
          <w:sz w:val="24"/>
        </w:rPr>
        <w:t>. IDENTIFICAÇÃO</w:t>
      </w:r>
    </w:p>
    <w:p w14:paraId="490C910C" w14:textId="77777777" w:rsidR="00522113" w:rsidRDefault="00B51388">
      <w:pPr>
        <w:pStyle w:val="PargrafodaLista"/>
        <w:numPr>
          <w:ilvl w:val="1"/>
          <w:numId w:val="74"/>
        </w:numPr>
        <w:spacing w:before="15"/>
      </w:pPr>
      <w:r>
        <w:rPr>
          <w:rFonts w:ascii="Calibri" w:eastAsia="Calibri" w:hAnsi="Calibri" w:cs="Calibri"/>
          <w:b/>
          <w:sz w:val="24"/>
        </w:rPr>
        <w:t>2</w:t>
      </w:r>
      <w:r>
        <w:rPr>
          <w:rFonts w:ascii="Calibri" w:eastAsia="Calibri" w:hAnsi="Calibri" w:cs="Calibri"/>
          <w:sz w:val="24"/>
        </w:rPr>
        <w:t>. SITUAÇÃO DO BEM</w:t>
      </w:r>
    </w:p>
    <w:p w14:paraId="0225523A" w14:textId="77777777" w:rsidR="00522113" w:rsidRDefault="00B51388">
      <w:pPr>
        <w:pStyle w:val="PargrafodaLista"/>
        <w:numPr>
          <w:ilvl w:val="1"/>
          <w:numId w:val="74"/>
        </w:numPr>
        <w:spacing w:before="15"/>
      </w:pPr>
      <w:r>
        <w:rPr>
          <w:rFonts w:ascii="Calibri" w:eastAsia="Calibri" w:hAnsi="Calibri" w:cs="Calibri"/>
          <w:b/>
          <w:sz w:val="24"/>
        </w:rPr>
        <w:t>3</w:t>
      </w:r>
      <w:r>
        <w:rPr>
          <w:rFonts w:ascii="Calibri" w:eastAsia="Calibri" w:hAnsi="Calibri" w:cs="Calibri"/>
          <w:sz w:val="24"/>
        </w:rPr>
        <w:t>. INTERVENÇÕES</w:t>
      </w:r>
    </w:p>
    <w:p w14:paraId="6CD03EE1" w14:textId="77777777" w:rsidR="00522113" w:rsidRDefault="00B51388">
      <w:pPr>
        <w:pStyle w:val="PargrafodaLista"/>
        <w:numPr>
          <w:ilvl w:val="1"/>
          <w:numId w:val="74"/>
        </w:numPr>
        <w:spacing w:before="15"/>
      </w:pPr>
      <w:r>
        <w:rPr>
          <w:rFonts w:ascii="Calibri" w:eastAsia="Calibri" w:hAnsi="Calibri" w:cs="Calibri"/>
          <w:b/>
          <w:sz w:val="24"/>
        </w:rPr>
        <w:t>4</w:t>
      </w:r>
      <w:r>
        <w:rPr>
          <w:rFonts w:ascii="Calibri" w:eastAsia="Calibri" w:hAnsi="Calibri" w:cs="Calibri"/>
          <w:sz w:val="24"/>
        </w:rPr>
        <w:t>. IRREG</w:t>
      </w:r>
      <w:r>
        <w:rPr>
          <w:rFonts w:ascii="Calibri" w:eastAsia="Calibri" w:hAnsi="Calibri" w:cs="Calibri"/>
          <w:sz w:val="24"/>
        </w:rPr>
        <w:t>ULARIDADES</w:t>
      </w:r>
    </w:p>
    <w:p w14:paraId="0C092658" w14:textId="77777777" w:rsidR="00522113" w:rsidRDefault="00B51388">
      <w:pPr>
        <w:pStyle w:val="PargrafodaLista"/>
        <w:numPr>
          <w:ilvl w:val="1"/>
          <w:numId w:val="74"/>
        </w:numPr>
        <w:spacing w:before="15"/>
      </w:pPr>
      <w:r>
        <w:rPr>
          <w:rFonts w:ascii="Calibri" w:eastAsia="Calibri" w:hAnsi="Calibri" w:cs="Calibri"/>
          <w:b/>
          <w:sz w:val="24"/>
        </w:rPr>
        <w:t>5</w:t>
      </w:r>
      <w:r>
        <w:rPr>
          <w:rFonts w:ascii="Calibri" w:eastAsia="Calibri" w:hAnsi="Calibri" w:cs="Calibri"/>
          <w:sz w:val="24"/>
        </w:rPr>
        <w:t>. OBRAS</w:t>
      </w:r>
    </w:p>
    <w:p w14:paraId="5610B80A" w14:textId="77777777" w:rsidR="00522113" w:rsidRDefault="00B51388">
      <w:pPr>
        <w:pStyle w:val="PargrafodaLista"/>
        <w:numPr>
          <w:ilvl w:val="1"/>
          <w:numId w:val="74"/>
        </w:numPr>
        <w:spacing w:before="15"/>
      </w:pPr>
      <w:r>
        <w:rPr>
          <w:rFonts w:ascii="Calibri" w:eastAsia="Calibri" w:hAnsi="Calibri" w:cs="Calibri"/>
          <w:b/>
          <w:sz w:val="24"/>
        </w:rPr>
        <w:t>6</w:t>
      </w:r>
      <w:r>
        <w:rPr>
          <w:rFonts w:ascii="Calibri" w:eastAsia="Calibri" w:hAnsi="Calibri" w:cs="Calibri"/>
          <w:sz w:val="24"/>
        </w:rPr>
        <w:t>. DANOS</w:t>
      </w:r>
    </w:p>
    <w:p w14:paraId="5A7128B4" w14:textId="77777777" w:rsidR="00522113" w:rsidRDefault="00B51388">
      <w:pPr>
        <w:pStyle w:val="PargrafodaLista"/>
        <w:numPr>
          <w:ilvl w:val="1"/>
          <w:numId w:val="74"/>
        </w:numPr>
        <w:spacing w:before="15"/>
      </w:pPr>
      <w:r>
        <w:rPr>
          <w:rFonts w:ascii="Calibri" w:eastAsia="Calibri" w:hAnsi="Calibri" w:cs="Calibri"/>
          <w:b/>
          <w:sz w:val="24"/>
        </w:rPr>
        <w:t>7</w:t>
      </w:r>
      <w:r>
        <w:rPr>
          <w:rFonts w:ascii="Calibri" w:eastAsia="Calibri" w:hAnsi="Calibri" w:cs="Calibri"/>
          <w:sz w:val="24"/>
        </w:rPr>
        <w:t>. RESPONSÁVEL PELAS IRREGULARIDADES/DANOS</w:t>
      </w:r>
    </w:p>
    <w:p w14:paraId="42336FC3" w14:textId="77777777" w:rsidR="00522113" w:rsidRDefault="00B51388">
      <w:pPr>
        <w:pStyle w:val="PargrafodaLista"/>
        <w:numPr>
          <w:ilvl w:val="1"/>
          <w:numId w:val="74"/>
        </w:numPr>
        <w:spacing w:before="15"/>
      </w:pPr>
      <w:r>
        <w:rPr>
          <w:rFonts w:ascii="Calibri" w:eastAsia="Calibri" w:hAnsi="Calibri" w:cs="Calibri"/>
          <w:b/>
          <w:sz w:val="24"/>
        </w:rPr>
        <w:t>8</w:t>
      </w:r>
      <w:r>
        <w:rPr>
          <w:rFonts w:ascii="Calibri" w:eastAsia="Calibri" w:hAnsi="Calibri" w:cs="Calibri"/>
          <w:sz w:val="24"/>
        </w:rPr>
        <w:t>. VERIFICAÇÃO DO ESTADO DE RISCO</w:t>
      </w:r>
    </w:p>
    <w:p w14:paraId="4A5354AB" w14:textId="77777777" w:rsidR="00522113" w:rsidRDefault="00B51388">
      <w:pPr>
        <w:pStyle w:val="PargrafodaLista"/>
        <w:numPr>
          <w:ilvl w:val="1"/>
          <w:numId w:val="74"/>
        </w:numPr>
        <w:spacing w:before="15"/>
      </w:pPr>
      <w:r>
        <w:rPr>
          <w:rFonts w:ascii="Calibri" w:eastAsia="Calibri" w:hAnsi="Calibri" w:cs="Calibri"/>
          <w:b/>
          <w:sz w:val="24"/>
        </w:rPr>
        <w:t>9.</w:t>
      </w:r>
      <w:r>
        <w:rPr>
          <w:rFonts w:ascii="Calibri" w:eastAsia="Calibri" w:hAnsi="Calibri" w:cs="Calibri"/>
          <w:sz w:val="24"/>
        </w:rPr>
        <w:t xml:space="preserve"> OBSERVAÇÕES</w:t>
      </w:r>
    </w:p>
    <w:p w14:paraId="79E4133D" w14:textId="77777777" w:rsidR="00522113" w:rsidRDefault="00B51388">
      <w:pPr>
        <w:pStyle w:val="PargrafodaLista"/>
        <w:numPr>
          <w:ilvl w:val="1"/>
          <w:numId w:val="74"/>
        </w:numPr>
        <w:spacing w:before="15"/>
      </w:pPr>
      <w:r>
        <w:rPr>
          <w:rFonts w:ascii="Calibri" w:eastAsia="Calibri" w:hAnsi="Calibri" w:cs="Calibri"/>
          <w:b/>
          <w:sz w:val="24"/>
        </w:rPr>
        <w:t>10</w:t>
      </w:r>
      <w:r>
        <w:rPr>
          <w:rFonts w:ascii="Calibri" w:eastAsia="Calibri" w:hAnsi="Calibri" w:cs="Calibri"/>
          <w:sz w:val="24"/>
        </w:rPr>
        <w:t>. DOCUMENTOS DE FISCALIZAÇÃO</w:t>
      </w:r>
    </w:p>
    <w:p w14:paraId="3DC2F350" w14:textId="77777777" w:rsidR="00522113" w:rsidRDefault="00B51388">
      <w:pPr>
        <w:pStyle w:val="PargrafodaLista"/>
        <w:numPr>
          <w:ilvl w:val="1"/>
          <w:numId w:val="74"/>
        </w:numPr>
        <w:spacing w:before="15"/>
      </w:pPr>
      <w:r>
        <w:rPr>
          <w:rFonts w:ascii="Calibri" w:eastAsia="Calibri" w:hAnsi="Calibri" w:cs="Calibri"/>
          <w:b/>
          <w:sz w:val="24"/>
        </w:rPr>
        <w:t>11</w:t>
      </w:r>
      <w:r>
        <w:rPr>
          <w:rFonts w:ascii="Calibri" w:eastAsia="Calibri" w:hAnsi="Calibri" w:cs="Calibri"/>
          <w:sz w:val="24"/>
        </w:rPr>
        <w:t>. REGISTRO FOTOGRÁFICO</w:t>
      </w:r>
    </w:p>
    <w:p w14:paraId="7AFD0A1E" w14:textId="77777777" w:rsidR="00522113" w:rsidRDefault="00522113">
      <w:pPr>
        <w:spacing w:before="60"/>
        <w:ind w:left="105" w:right="3735"/>
        <w:jc w:val="both"/>
      </w:pPr>
    </w:p>
    <w:p w14:paraId="587A1ABB" w14:textId="77777777" w:rsidR="00522113" w:rsidRDefault="00B51388">
      <w:pPr>
        <w:numPr>
          <w:ilvl w:val="0"/>
          <w:numId w:val="72"/>
        </w:numPr>
        <w:spacing w:line="360" w:lineRule="auto"/>
        <w:ind w:right="75"/>
        <w:jc w:val="both"/>
      </w:pPr>
      <w:r>
        <w:rPr>
          <w:rFonts w:ascii="Calibri" w:eastAsia="Calibri" w:hAnsi="Calibri" w:cs="Calibri"/>
          <w:b/>
          <w:sz w:val="24"/>
        </w:rPr>
        <w:t>Tela - Laudo de Vistória - Bem</w:t>
      </w:r>
    </w:p>
    <w:p w14:paraId="5F605F42" w14:textId="77777777" w:rsidR="00522113" w:rsidRDefault="00B51388">
      <w:pPr>
        <w:spacing w:line="360" w:lineRule="auto"/>
        <w:ind w:right="75"/>
        <w:jc w:val="both"/>
      </w:pPr>
      <w:r>
        <w:rPr>
          <w:noProof/>
        </w:rPr>
        <w:drawing>
          <wp:inline distT="0" distB="0" distL="0" distR="0" wp14:anchorId="1DA92C7C" wp14:editId="7E1C506F">
            <wp:extent cx="5991225" cy="24469725"/>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png"/>
                    <pic:cNvPicPr/>
                  </pic:nvPicPr>
                  <pic:blipFill>
                    <a:blip r:embed="rId456" cstate="print"/>
                    <a:stretch>
                      <a:fillRect/>
                    </a:stretch>
                  </pic:blipFill>
                  <pic:spPr>
                    <a:xfrm>
                      <a:off x="0" y="0"/>
                      <a:ext cx="5991225" cy="24469725"/>
                    </a:xfrm>
                    <a:prstGeom prst="rect">
                      <a:avLst/>
                    </a:prstGeom>
                  </pic:spPr>
                </pic:pic>
              </a:graphicData>
            </a:graphic>
          </wp:inline>
        </w:drawing>
      </w:r>
    </w:p>
    <w:p w14:paraId="0F335354" w14:textId="77777777" w:rsidR="00522113" w:rsidRDefault="00522113">
      <w:pPr>
        <w:spacing w:before="60"/>
        <w:ind w:left="105" w:right="3735"/>
        <w:jc w:val="both"/>
      </w:pPr>
    </w:p>
    <w:p w14:paraId="3F1063A8" w14:textId="77777777" w:rsidR="00522113" w:rsidRDefault="00B51388">
      <w:pPr>
        <w:numPr>
          <w:ilvl w:val="1"/>
          <w:numId w:val="72"/>
        </w:numPr>
        <w:spacing w:before="60" w:line="360" w:lineRule="auto"/>
        <w:ind w:right="3735"/>
        <w:jc w:val="both"/>
      </w:pPr>
      <w:r>
        <w:rPr>
          <w:rFonts w:ascii="Calibri" w:eastAsia="Calibri" w:hAnsi="Calibri" w:cs="Calibri"/>
          <w:b/>
          <w:color w:val="000000"/>
          <w:sz w:val="24"/>
        </w:rPr>
        <w:t xml:space="preserve">Imprimir: </w:t>
      </w:r>
      <w:r>
        <w:rPr>
          <w:rFonts w:ascii="Calibri" w:eastAsia="Calibri" w:hAnsi="Calibri" w:cs="Calibri"/>
          <w:sz w:val="24"/>
        </w:rPr>
        <w:t xml:space="preserve"> O sistema apresenta a opção </w:t>
      </w:r>
      <w:r>
        <w:rPr>
          <w:noProof/>
        </w:rPr>
        <w:drawing>
          <wp:inline distT="0" distB="0" distL="0" distR="0" wp14:anchorId="1F46A5CB" wp14:editId="74530CC6">
            <wp:extent cx="247650" cy="247650"/>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png"/>
                    <pic:cNvPicPr/>
                  </pic:nvPicPr>
                  <pic:blipFill>
                    <a:blip r:embed="rId403" cstate="print"/>
                    <a:stretch>
                      <a:fillRect/>
                    </a:stretch>
                  </pic:blipFill>
                  <pic:spPr>
                    <a:xfrm>
                      <a:off x="0" y="0"/>
                      <a:ext cx="247650" cy="247650"/>
                    </a:xfrm>
                    <a:prstGeom prst="rect">
                      <a:avLst/>
                    </a:prstGeom>
                  </pic:spPr>
                </pic:pic>
              </a:graphicData>
            </a:graphic>
          </wp:inline>
        </w:drawing>
      </w:r>
      <w:r>
        <w:rPr>
          <w:rFonts w:ascii="Calibri" w:eastAsia="Calibri" w:hAnsi="Calibri" w:cs="Calibri"/>
          <w:sz w:val="24"/>
        </w:rPr>
        <w:t>, para as fiscalizações com a situação “</w:t>
      </w:r>
      <w:r>
        <w:rPr>
          <w:rFonts w:ascii="Calibri" w:eastAsia="Calibri" w:hAnsi="Calibri" w:cs="Calibri"/>
          <w:b/>
          <w:sz w:val="24"/>
        </w:rPr>
        <w:t>Concluída</w:t>
      </w:r>
      <w:r>
        <w:rPr>
          <w:rFonts w:ascii="Calibri" w:eastAsia="Calibri" w:hAnsi="Calibri" w:cs="Calibri"/>
          <w:sz w:val="24"/>
        </w:rPr>
        <w:t>”. Ao acionar a opção, o sistema gera o “</w:t>
      </w:r>
      <w:r>
        <w:rPr>
          <w:rFonts w:ascii="Calibri" w:eastAsia="Calibri" w:hAnsi="Calibri" w:cs="Calibri"/>
          <w:b/>
          <w:sz w:val="24"/>
        </w:rPr>
        <w:t>Laudo Fiscalização</w:t>
      </w:r>
      <w:r>
        <w:rPr>
          <w:rFonts w:ascii="Calibri" w:eastAsia="Calibri" w:hAnsi="Calibri" w:cs="Calibri"/>
          <w:sz w:val="24"/>
        </w:rPr>
        <w:t>”, no formato PDF.</w:t>
      </w:r>
    </w:p>
    <w:p w14:paraId="72CBE8F6" w14:textId="77777777" w:rsidR="00522113" w:rsidRDefault="00B51388">
      <w:pPr>
        <w:numPr>
          <w:ilvl w:val="1"/>
          <w:numId w:val="72"/>
        </w:numPr>
        <w:spacing w:before="60" w:line="360" w:lineRule="auto"/>
        <w:ind w:right="3735"/>
        <w:jc w:val="both"/>
      </w:pPr>
      <w:r>
        <w:rPr>
          <w:rFonts w:ascii="Calibri" w:eastAsia="Calibri" w:hAnsi="Calibri" w:cs="Calibri"/>
          <w:b/>
          <w:sz w:val="24"/>
        </w:rPr>
        <w:t>Atividade</w:t>
      </w:r>
      <w:r>
        <w:rPr>
          <w:rFonts w:ascii="Calibri" w:eastAsia="Calibri" w:hAnsi="Calibri" w:cs="Calibri"/>
          <w:sz w:val="24"/>
        </w:rPr>
        <w:t>: A Fiscalização do tipo “Atividade”, o sistema apresenta as seções:</w:t>
      </w:r>
    </w:p>
    <w:p w14:paraId="13B529C5" w14:textId="77777777" w:rsidR="00522113" w:rsidRDefault="00B51388">
      <w:pPr>
        <w:pStyle w:val="PargrafodaLista"/>
        <w:numPr>
          <w:ilvl w:val="2"/>
          <w:numId w:val="72"/>
        </w:numPr>
        <w:spacing w:before="15"/>
      </w:pPr>
      <w:r>
        <w:rPr>
          <w:rFonts w:ascii="Calibri" w:eastAsia="Calibri" w:hAnsi="Calibri" w:cs="Calibri"/>
          <w:b/>
          <w:sz w:val="24"/>
        </w:rPr>
        <w:t>1</w:t>
      </w:r>
      <w:r>
        <w:rPr>
          <w:rFonts w:ascii="Calibri" w:eastAsia="Calibri" w:hAnsi="Calibri" w:cs="Calibri"/>
          <w:sz w:val="24"/>
        </w:rPr>
        <w:t>. IDENTIFICAÇÃO</w:t>
      </w:r>
    </w:p>
    <w:p w14:paraId="28101C8C" w14:textId="77777777" w:rsidR="00522113" w:rsidRDefault="00B51388">
      <w:pPr>
        <w:pStyle w:val="PargrafodaLista"/>
        <w:numPr>
          <w:ilvl w:val="2"/>
          <w:numId w:val="72"/>
        </w:numPr>
        <w:spacing w:before="15"/>
      </w:pPr>
      <w:r>
        <w:rPr>
          <w:rFonts w:ascii="Calibri" w:eastAsia="Calibri" w:hAnsi="Calibri" w:cs="Calibri"/>
          <w:b/>
          <w:sz w:val="24"/>
        </w:rPr>
        <w:t>2</w:t>
      </w:r>
      <w:r>
        <w:rPr>
          <w:rFonts w:ascii="Calibri" w:eastAsia="Calibri" w:hAnsi="Calibri" w:cs="Calibri"/>
          <w:sz w:val="24"/>
        </w:rPr>
        <w:t>. S</w:t>
      </w:r>
      <w:r>
        <w:rPr>
          <w:rFonts w:ascii="Calibri" w:eastAsia="Calibri" w:hAnsi="Calibri" w:cs="Calibri"/>
          <w:sz w:val="24"/>
        </w:rPr>
        <w:t>ITUAÇÃO DA ATIVIDADE</w:t>
      </w:r>
    </w:p>
    <w:p w14:paraId="0D23E042" w14:textId="77777777" w:rsidR="00522113" w:rsidRDefault="00B51388">
      <w:pPr>
        <w:pStyle w:val="PargrafodaLista"/>
        <w:numPr>
          <w:ilvl w:val="2"/>
          <w:numId w:val="72"/>
        </w:numPr>
        <w:spacing w:before="15"/>
      </w:pPr>
      <w:r>
        <w:rPr>
          <w:rFonts w:ascii="Calibri" w:eastAsia="Calibri" w:hAnsi="Calibri" w:cs="Calibri"/>
          <w:b/>
          <w:sz w:val="24"/>
        </w:rPr>
        <w:t>3</w:t>
      </w:r>
      <w:r>
        <w:rPr>
          <w:rFonts w:ascii="Calibri" w:eastAsia="Calibri" w:hAnsi="Calibri" w:cs="Calibri"/>
          <w:sz w:val="24"/>
        </w:rPr>
        <w:t>. OBSERVAÇÕES</w:t>
      </w:r>
    </w:p>
    <w:p w14:paraId="345EFCB3" w14:textId="77777777" w:rsidR="00522113" w:rsidRDefault="00B51388">
      <w:pPr>
        <w:pStyle w:val="PargrafodaLista"/>
        <w:numPr>
          <w:ilvl w:val="2"/>
          <w:numId w:val="72"/>
        </w:numPr>
        <w:spacing w:before="15"/>
      </w:pPr>
      <w:r>
        <w:rPr>
          <w:rFonts w:ascii="Calibri" w:eastAsia="Calibri" w:hAnsi="Calibri" w:cs="Calibri"/>
          <w:b/>
          <w:sz w:val="24"/>
        </w:rPr>
        <w:t>4</w:t>
      </w:r>
      <w:r>
        <w:rPr>
          <w:rFonts w:ascii="Calibri" w:eastAsia="Calibri" w:hAnsi="Calibri" w:cs="Calibri"/>
          <w:sz w:val="24"/>
        </w:rPr>
        <w:t>. REGISTRO FOTOGRÁFICO</w:t>
      </w:r>
    </w:p>
    <w:p w14:paraId="3B1125C3" w14:textId="77777777" w:rsidR="00522113" w:rsidRDefault="00522113">
      <w:pPr>
        <w:spacing w:line="360" w:lineRule="auto"/>
        <w:ind w:left="105" w:right="75"/>
        <w:jc w:val="both"/>
      </w:pPr>
    </w:p>
    <w:p w14:paraId="1BE26F4D"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O sistema não deverá apresentar a opção</w:t>
      </w:r>
      <w:r>
        <w:rPr>
          <w:rFonts w:ascii="Calibri" w:eastAsia="Calibri" w:hAnsi="Calibri" w:cs="Calibri"/>
          <w:b/>
          <w:sz w:val="24"/>
        </w:rPr>
        <w:t xml:space="preserve"> Constatou Dano</w:t>
      </w:r>
      <w:r>
        <w:rPr>
          <w:rFonts w:ascii="Calibri" w:eastAsia="Calibri" w:hAnsi="Calibri" w:cs="Calibri"/>
          <w:sz w:val="24"/>
        </w:rPr>
        <w:t xml:space="preserve">, ao imprimir uma fiscalização do tipo Atividade - </w:t>
      </w:r>
      <w:r>
        <w:rPr>
          <w:rFonts w:ascii="Calibri" w:eastAsia="Calibri" w:hAnsi="Calibri" w:cs="Calibri"/>
          <w:b/>
          <w:sz w:val="24"/>
        </w:rPr>
        <w:t>Comércio de Obras de Arte e Leilões</w:t>
      </w:r>
      <w:r>
        <w:rPr>
          <w:rFonts w:ascii="Calibri" w:eastAsia="Calibri" w:hAnsi="Calibri" w:cs="Calibri"/>
          <w:sz w:val="24"/>
        </w:rPr>
        <w:t>.</w:t>
      </w:r>
    </w:p>
    <w:p w14:paraId="58D49F0F" w14:textId="77777777" w:rsidR="00522113" w:rsidRDefault="00B51388">
      <w:pPr>
        <w:numPr>
          <w:ilvl w:val="0"/>
          <w:numId w:val="72"/>
        </w:numPr>
        <w:spacing w:line="360" w:lineRule="auto"/>
        <w:ind w:right="75"/>
        <w:jc w:val="both"/>
      </w:pPr>
      <w:r>
        <w:rPr>
          <w:rFonts w:ascii="Calibri" w:eastAsia="Calibri" w:hAnsi="Calibri" w:cs="Calibri"/>
          <w:b/>
          <w:sz w:val="24"/>
        </w:rPr>
        <w:t>Tela - Laudo de VIstória - Atividade</w:t>
      </w:r>
    </w:p>
    <w:p w14:paraId="6FE6E43A" w14:textId="77777777" w:rsidR="00522113" w:rsidRDefault="00B51388">
      <w:pPr>
        <w:spacing w:before="15"/>
      </w:pPr>
      <w:r>
        <w:rPr>
          <w:noProof/>
        </w:rPr>
        <w:drawing>
          <wp:inline distT="0" distB="0" distL="0" distR="0" wp14:anchorId="311DF254" wp14:editId="64E657A8">
            <wp:extent cx="5991225" cy="847725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png"/>
                    <pic:cNvPicPr/>
                  </pic:nvPicPr>
                  <pic:blipFill>
                    <a:blip r:embed="rId457" cstate="print"/>
                    <a:stretch>
                      <a:fillRect/>
                    </a:stretch>
                  </pic:blipFill>
                  <pic:spPr>
                    <a:xfrm>
                      <a:off x="0" y="0"/>
                      <a:ext cx="5991225" cy="8477250"/>
                    </a:xfrm>
                    <a:prstGeom prst="rect">
                      <a:avLst/>
                    </a:prstGeom>
                  </pic:spPr>
                </pic:pic>
              </a:graphicData>
            </a:graphic>
          </wp:inline>
        </w:drawing>
      </w:r>
    </w:p>
    <w:p w14:paraId="07CE86DA" w14:textId="77777777" w:rsidR="00522113" w:rsidRDefault="00522113">
      <w:pPr>
        <w:spacing w:before="15"/>
      </w:pPr>
    </w:p>
    <w:p w14:paraId="1917FD63" w14:textId="77777777" w:rsidR="00522113" w:rsidRDefault="00522113">
      <w:pPr>
        <w:spacing w:line="360" w:lineRule="auto"/>
        <w:ind w:left="105" w:right="75"/>
        <w:jc w:val="both"/>
      </w:pPr>
    </w:p>
    <w:p w14:paraId="48608E8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58">
        <w:r>
          <w:rPr>
            <w:rFonts w:ascii="Tahoma" w:eastAsia="Tahoma" w:hAnsi="Tahoma" w:cs="Tahoma"/>
            <w:i/>
            <w:color w:val="6666FF"/>
          </w:rPr>
          <w:t>Create cross-platform Qt Help files</w:t>
        </w:r>
      </w:hyperlink>
    </w:p>
    <w:p w14:paraId="3B491A3A" w14:textId="77777777" w:rsidR="00522113" w:rsidRDefault="00B51388">
      <w:r>
        <w:br w:type="page"/>
      </w:r>
    </w:p>
    <w:p w14:paraId="7E7FF19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195" w:name="_topic_Pesquisar_FichadeAvaliacao"/>
      <w:bookmarkEnd w:id="195"/>
      <w:r>
        <w:rPr>
          <w:rFonts w:ascii="Tahoma" w:eastAsia="Tahoma" w:hAnsi="Tahoma" w:cs="Tahoma"/>
          <w:i/>
          <w:color w:val="243F60"/>
          <w:sz w:val="22"/>
        </w:rPr>
        <w:t>Pesquisar - Ficha de Avaliação</w:t>
      </w:r>
    </w:p>
    <w:p w14:paraId="0D643BD9" w14:textId="77777777" w:rsidR="00522113" w:rsidRDefault="00B51388">
      <w:pPr>
        <w:spacing w:line="357" w:lineRule="auto"/>
        <w:ind w:left="105" w:right="75"/>
        <w:jc w:val="both"/>
      </w:pPr>
      <w:r>
        <w:rPr>
          <w:rFonts w:ascii="Calibri" w:eastAsia="Calibri" w:hAnsi="Calibri" w:cs="Calibri"/>
          <w:sz w:val="24"/>
        </w:rPr>
        <w:t xml:space="preserve">Para consultar as </w:t>
      </w:r>
      <w:r>
        <w:rPr>
          <w:rFonts w:ascii="Calibri" w:eastAsia="Calibri" w:hAnsi="Calibri" w:cs="Calibri"/>
          <w:b/>
          <w:sz w:val="24"/>
        </w:rPr>
        <w:t>Fichas de Avaliações</w:t>
      </w:r>
      <w:r>
        <w:rPr>
          <w:rFonts w:ascii="Calibri" w:eastAsia="Calibri" w:hAnsi="Calibri" w:cs="Calibri"/>
          <w:sz w:val="24"/>
        </w:rPr>
        <w:t xml:space="preserve"> selecionar o menu </w:t>
      </w:r>
      <w:r>
        <w:rPr>
          <w:rFonts w:ascii="Calibri" w:eastAsia="Calibri" w:hAnsi="Calibri" w:cs="Calibri"/>
          <w:b/>
          <w:sz w:val="24"/>
        </w:rPr>
        <w:t>Fiscalização</w:t>
      </w:r>
      <w:r>
        <w:rPr>
          <w:rFonts w:ascii="Calibri" w:eastAsia="Calibri" w:hAnsi="Calibri" w:cs="Calibri"/>
          <w:sz w:val="24"/>
        </w:rPr>
        <w:t xml:space="preserve">, depois Pesquisa e por fim </w:t>
      </w:r>
      <w:r>
        <w:rPr>
          <w:rFonts w:ascii="Calibri" w:eastAsia="Calibri" w:hAnsi="Calibri" w:cs="Calibri"/>
          <w:b/>
          <w:sz w:val="24"/>
        </w:rPr>
        <w:t>Ficha de Avaliação</w:t>
      </w:r>
      <w:r>
        <w:rPr>
          <w:sz w:val="24"/>
        </w:rPr>
        <w:t>.</w:t>
      </w:r>
      <w:r>
        <w:rPr>
          <w:rFonts w:ascii="Calibri" w:eastAsia="Calibri" w:hAnsi="Calibri" w:cs="Calibri"/>
          <w:sz w:val="24"/>
        </w:rPr>
        <w:t xml:space="preserve"> Será mostrado a lista com</w:t>
      </w:r>
      <w:r>
        <w:rPr>
          <w:rFonts w:ascii="Calibri" w:eastAsia="Calibri" w:hAnsi="Calibri" w:cs="Calibri"/>
          <w:spacing w:val="15"/>
          <w:sz w:val="24"/>
        </w:rPr>
        <w:t xml:space="preserve"> </w:t>
      </w:r>
      <w:r>
        <w:rPr>
          <w:rFonts w:ascii="Calibri" w:eastAsia="Calibri" w:hAnsi="Calibri" w:cs="Calibri"/>
          <w:sz w:val="24"/>
        </w:rPr>
        <w:t>as fichas de avaliações cadastradas.</w:t>
      </w:r>
    </w:p>
    <w:p w14:paraId="5958AF66" w14:textId="77777777" w:rsidR="00522113" w:rsidRDefault="00522113">
      <w:pPr>
        <w:spacing w:line="240" w:lineRule="exact"/>
      </w:pPr>
    </w:p>
    <w:p w14:paraId="3A4DC568" w14:textId="77777777" w:rsidR="00522113" w:rsidRDefault="00B51388">
      <w:pPr>
        <w:ind w:left="105"/>
      </w:pPr>
      <w:r>
        <w:rPr>
          <w:noProof/>
        </w:rPr>
        <w:drawing>
          <wp:inline distT="0" distB="0" distL="0" distR="0" wp14:anchorId="73BDAB62" wp14:editId="4E64C942">
            <wp:extent cx="5924550" cy="1847850"/>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png"/>
                    <pic:cNvPicPr/>
                  </pic:nvPicPr>
                  <pic:blipFill>
                    <a:blip r:embed="rId459" cstate="print"/>
                    <a:stretch>
                      <a:fillRect/>
                    </a:stretch>
                  </pic:blipFill>
                  <pic:spPr>
                    <a:xfrm>
                      <a:off x="0" y="0"/>
                      <a:ext cx="5924550" cy="1847850"/>
                    </a:xfrm>
                    <a:prstGeom prst="rect">
                      <a:avLst/>
                    </a:prstGeom>
                  </pic:spPr>
                </pic:pic>
              </a:graphicData>
            </a:graphic>
          </wp:inline>
        </w:drawing>
      </w:r>
    </w:p>
    <w:p w14:paraId="549AE918" w14:textId="77777777" w:rsidR="00522113" w:rsidRDefault="00522113">
      <w:pPr>
        <w:ind w:left="105" w:right="4950"/>
        <w:jc w:val="both"/>
      </w:pPr>
    </w:p>
    <w:p w14:paraId="55ED0E0A" w14:textId="77777777" w:rsidR="00522113" w:rsidRDefault="00B51388">
      <w:pPr>
        <w:ind w:left="105" w:right="4950"/>
        <w:jc w:val="both"/>
      </w:pPr>
      <w:r>
        <w:rPr>
          <w:rFonts w:ascii="Calibri" w:eastAsia="Calibri" w:hAnsi="Calibri" w:cs="Calibri"/>
          <w:sz w:val="24"/>
        </w:rPr>
        <w:t xml:space="preserve">É possível realizar as seguintes ações: </w:t>
      </w:r>
    </w:p>
    <w:p w14:paraId="02408B0D" w14:textId="77777777" w:rsidR="00522113" w:rsidRDefault="00B51388">
      <w:pPr>
        <w:numPr>
          <w:ilvl w:val="1"/>
          <w:numId w:val="84"/>
        </w:numPr>
        <w:spacing w:line="357" w:lineRule="auto"/>
        <w:ind w:right="75"/>
        <w:jc w:val="both"/>
      </w:pPr>
      <w:r>
        <w:rPr>
          <w:rFonts w:ascii="Calibri" w:eastAsia="Calibri" w:hAnsi="Calibri" w:cs="Calibri"/>
          <w:b/>
          <w:sz w:val="24"/>
        </w:rPr>
        <w:t>Filtros</w:t>
      </w:r>
    </w:p>
    <w:p w14:paraId="0123170B" w14:textId="77777777" w:rsidR="00522113" w:rsidRDefault="00B51388">
      <w:pPr>
        <w:numPr>
          <w:ilvl w:val="2"/>
          <w:numId w:val="84"/>
        </w:numPr>
        <w:spacing w:line="357" w:lineRule="auto"/>
        <w:ind w:right="75"/>
        <w:jc w:val="both"/>
      </w:pPr>
      <w:r>
        <w:rPr>
          <w:rFonts w:ascii="Calibri" w:eastAsia="Calibri" w:hAnsi="Calibri" w:cs="Calibri"/>
          <w:b/>
          <w:sz w:val="24"/>
        </w:rPr>
        <w:t>Pesquisar</w:t>
      </w:r>
      <w:r>
        <w:rPr>
          <w:rFonts w:ascii="Calibri" w:eastAsia="Calibri" w:hAnsi="Calibri" w:cs="Calibri"/>
          <w:sz w:val="24"/>
        </w:rPr>
        <w:t>: Permite informar qualquer termo onde o sistema deverá buscar em qualquer coluna presente no resultado da pesquisa e filtrar o re</w:t>
      </w:r>
      <w:r>
        <w:rPr>
          <w:rFonts w:ascii="Calibri" w:eastAsia="Calibri" w:hAnsi="Calibri" w:cs="Calibri"/>
          <w:sz w:val="24"/>
        </w:rPr>
        <w:t>sultado baseado nessa busca.</w:t>
      </w:r>
    </w:p>
    <w:p w14:paraId="3A379FA5" w14:textId="77777777" w:rsidR="00522113" w:rsidRDefault="00B51388">
      <w:pPr>
        <w:numPr>
          <w:ilvl w:val="2"/>
          <w:numId w:val="84"/>
        </w:numPr>
        <w:spacing w:line="357" w:lineRule="auto"/>
        <w:ind w:right="75"/>
        <w:jc w:val="both"/>
      </w:pPr>
      <w:r>
        <w:rPr>
          <w:rFonts w:ascii="Calibri" w:eastAsia="Calibri" w:hAnsi="Calibri" w:cs="Calibri"/>
          <w:b/>
          <w:sz w:val="24"/>
        </w:rPr>
        <w:t>Unidade</w:t>
      </w:r>
      <w:r>
        <w:rPr>
          <w:rFonts w:ascii="Calibri" w:eastAsia="Calibri" w:hAnsi="Calibri" w:cs="Calibri"/>
          <w:sz w:val="24"/>
        </w:rPr>
        <w:t>: Permite selecionar uma unidade para filtrar os resultados. Lista todas as unidades ativas.</w:t>
      </w:r>
    </w:p>
    <w:p w14:paraId="02F45295" w14:textId="77777777" w:rsidR="00522113" w:rsidRDefault="00B51388">
      <w:pPr>
        <w:numPr>
          <w:ilvl w:val="3"/>
          <w:numId w:val="38"/>
        </w:numPr>
        <w:spacing w:before="15" w:line="360" w:lineRule="auto"/>
        <w:ind w:right="75"/>
        <w:jc w:val="both"/>
      </w:pPr>
      <w:r>
        <w:rPr>
          <w:rFonts w:ascii="Calibri" w:eastAsia="Calibri" w:hAnsi="Calibri" w:cs="Calibri"/>
          <w:sz w:val="24"/>
        </w:rPr>
        <w:t xml:space="preserve">Ao selecionar a opção Todas as UF's, o sistema deverá buscar os registros em todas as unidades cadastradas no sistema e </w:t>
      </w:r>
      <w:r>
        <w:rPr>
          <w:rFonts w:ascii="Calibri" w:eastAsia="Calibri" w:hAnsi="Calibri" w:cs="Calibri"/>
          <w:sz w:val="24"/>
        </w:rPr>
        <w:t>presente nos registros.</w:t>
      </w:r>
    </w:p>
    <w:p w14:paraId="7210D619" w14:textId="77777777" w:rsidR="00522113" w:rsidRDefault="00B51388">
      <w:pPr>
        <w:numPr>
          <w:ilvl w:val="4"/>
          <w:numId w:val="38"/>
        </w:numPr>
        <w:spacing w:before="15" w:line="360" w:lineRule="auto"/>
        <w:ind w:right="75"/>
        <w:jc w:val="both"/>
      </w:pPr>
      <w:r>
        <w:rPr>
          <w:rFonts w:ascii="Calibri" w:eastAsia="Calibri" w:hAnsi="Calibri" w:cs="Calibri"/>
          <w:sz w:val="24"/>
        </w:rPr>
        <w:t>A opção Todas as UF's deverá ser a primeira opção da lista.</w:t>
      </w:r>
    </w:p>
    <w:p w14:paraId="0AF2713A" w14:textId="77777777" w:rsidR="00522113" w:rsidRDefault="00B51388">
      <w:pPr>
        <w:numPr>
          <w:ilvl w:val="2"/>
          <w:numId w:val="84"/>
        </w:numPr>
        <w:spacing w:line="357" w:lineRule="auto"/>
        <w:ind w:right="75"/>
        <w:jc w:val="both"/>
      </w:pPr>
      <w:r>
        <w:rPr>
          <w:rFonts w:ascii="Calibri" w:eastAsia="Calibri" w:hAnsi="Calibri" w:cs="Calibri"/>
          <w:b/>
          <w:sz w:val="24"/>
        </w:rPr>
        <w:t>Município</w:t>
      </w:r>
      <w:r>
        <w:rPr>
          <w:rFonts w:ascii="Calibri" w:eastAsia="Calibri" w:hAnsi="Calibri" w:cs="Calibri"/>
          <w:sz w:val="24"/>
        </w:rPr>
        <w:t>: Permite selecionar um município baseado na Unidade selecionada, para filtrar os resultados. Lista todos os municípios baseado na UF da Unidade selecionada.</w:t>
      </w:r>
    </w:p>
    <w:p w14:paraId="11EE7718" w14:textId="77777777" w:rsidR="00522113" w:rsidRDefault="00B51388">
      <w:pPr>
        <w:numPr>
          <w:ilvl w:val="2"/>
          <w:numId w:val="84"/>
        </w:numPr>
        <w:spacing w:line="357" w:lineRule="auto"/>
        <w:ind w:right="75"/>
        <w:jc w:val="both"/>
      </w:pPr>
      <w:r>
        <w:rPr>
          <w:rFonts w:ascii="Calibri" w:eastAsia="Calibri" w:hAnsi="Calibri" w:cs="Calibri"/>
          <w:b/>
          <w:sz w:val="24"/>
        </w:rPr>
        <w:t>Cadas</w:t>
      </w:r>
      <w:r>
        <w:rPr>
          <w:rFonts w:ascii="Calibri" w:eastAsia="Calibri" w:hAnsi="Calibri" w:cs="Calibri"/>
          <w:b/>
          <w:sz w:val="24"/>
        </w:rPr>
        <w:t>trado</w:t>
      </w:r>
      <w:r>
        <w:rPr>
          <w:rFonts w:ascii="Calibri" w:eastAsia="Calibri" w:hAnsi="Calibri" w:cs="Calibri"/>
          <w:sz w:val="24"/>
        </w:rPr>
        <w:t xml:space="preserve"> </w:t>
      </w:r>
      <w:r>
        <w:rPr>
          <w:rFonts w:ascii="Calibri" w:eastAsia="Calibri" w:hAnsi="Calibri" w:cs="Calibri"/>
          <w:b/>
          <w:sz w:val="24"/>
        </w:rPr>
        <w:t>Por</w:t>
      </w:r>
      <w:r>
        <w:rPr>
          <w:rFonts w:ascii="Calibri" w:eastAsia="Calibri" w:hAnsi="Calibri" w:cs="Calibri"/>
          <w:sz w:val="24"/>
        </w:rPr>
        <w:t>: Permite selecionar um Fiscal para filtrar os resultados. Lista todos os Fiscais que possuem Ficha de Avaliação cadastradas.</w:t>
      </w:r>
    </w:p>
    <w:p w14:paraId="045B8FF7" w14:textId="77777777" w:rsidR="00522113" w:rsidRDefault="00B51388">
      <w:pPr>
        <w:numPr>
          <w:ilvl w:val="2"/>
          <w:numId w:val="84"/>
        </w:numPr>
        <w:spacing w:line="357" w:lineRule="auto"/>
        <w:ind w:right="75"/>
        <w:jc w:val="both"/>
      </w:pPr>
      <w:r>
        <w:rPr>
          <w:rFonts w:ascii="Calibri" w:eastAsia="Calibri" w:hAnsi="Calibri" w:cs="Calibri"/>
          <w:b/>
          <w:sz w:val="24"/>
        </w:rPr>
        <w:t>Bem</w:t>
      </w:r>
      <w:r>
        <w:rPr>
          <w:rFonts w:ascii="Calibri" w:eastAsia="Calibri" w:hAnsi="Calibri" w:cs="Calibri"/>
          <w:sz w:val="24"/>
        </w:rPr>
        <w:t>: Permite selecionar um Bem para filtrar os resultados. Lista todos os Bens baseado nas seleções dos filtros Unidade e</w:t>
      </w:r>
      <w:r>
        <w:rPr>
          <w:rFonts w:ascii="Calibri" w:eastAsia="Calibri" w:hAnsi="Calibri" w:cs="Calibri"/>
          <w:sz w:val="24"/>
        </w:rPr>
        <w:t xml:space="preserve"> Município.</w:t>
      </w:r>
    </w:p>
    <w:p w14:paraId="47AEABB4" w14:textId="77777777" w:rsidR="00522113" w:rsidRDefault="00B51388">
      <w:pPr>
        <w:numPr>
          <w:ilvl w:val="2"/>
          <w:numId w:val="84"/>
        </w:numPr>
        <w:spacing w:line="357" w:lineRule="auto"/>
        <w:ind w:right="75"/>
        <w:jc w:val="both"/>
      </w:pPr>
      <w:r>
        <w:rPr>
          <w:rFonts w:ascii="Calibri" w:eastAsia="Calibri" w:hAnsi="Calibri" w:cs="Calibri"/>
          <w:b/>
          <w:sz w:val="24"/>
        </w:rPr>
        <w:t>Período</w:t>
      </w:r>
      <w:r>
        <w:rPr>
          <w:rFonts w:ascii="Calibri" w:eastAsia="Calibri" w:hAnsi="Calibri" w:cs="Calibri"/>
          <w:sz w:val="24"/>
        </w:rPr>
        <w:t xml:space="preserve"> </w:t>
      </w:r>
      <w:r>
        <w:rPr>
          <w:rFonts w:ascii="Calibri" w:eastAsia="Calibri" w:hAnsi="Calibri" w:cs="Calibri"/>
          <w:b/>
          <w:sz w:val="24"/>
        </w:rPr>
        <w:t>de</w:t>
      </w:r>
      <w:r>
        <w:rPr>
          <w:rFonts w:ascii="Calibri" w:eastAsia="Calibri" w:hAnsi="Calibri" w:cs="Calibri"/>
          <w:sz w:val="24"/>
        </w:rPr>
        <w:t xml:space="preserve"> </w:t>
      </w:r>
      <w:r>
        <w:rPr>
          <w:rFonts w:ascii="Calibri" w:eastAsia="Calibri" w:hAnsi="Calibri" w:cs="Calibri"/>
          <w:b/>
          <w:sz w:val="24"/>
        </w:rPr>
        <w:t>Cadastro</w:t>
      </w:r>
      <w:r>
        <w:rPr>
          <w:rFonts w:ascii="Calibri" w:eastAsia="Calibri" w:hAnsi="Calibri" w:cs="Calibri"/>
          <w:sz w:val="24"/>
        </w:rPr>
        <w:t>: Permite informar um período para buscar os registros na qual a Fiscalização foi salva / concluída no período informado.</w:t>
      </w:r>
    </w:p>
    <w:p w14:paraId="12FE0258" w14:textId="77777777" w:rsidR="00522113" w:rsidRDefault="00B51388">
      <w:pPr>
        <w:numPr>
          <w:ilvl w:val="2"/>
          <w:numId w:val="84"/>
        </w:numPr>
        <w:spacing w:line="357" w:lineRule="auto"/>
        <w:ind w:right="75"/>
        <w:jc w:val="both"/>
      </w:pPr>
      <w:r>
        <w:rPr>
          <w:rFonts w:ascii="Calibri" w:eastAsia="Calibri" w:hAnsi="Calibri" w:cs="Calibri"/>
          <w:b/>
          <w:sz w:val="24"/>
        </w:rPr>
        <w:t>Período</w:t>
      </w:r>
      <w:r>
        <w:rPr>
          <w:rFonts w:ascii="Calibri" w:eastAsia="Calibri" w:hAnsi="Calibri" w:cs="Calibri"/>
          <w:sz w:val="24"/>
        </w:rPr>
        <w:t xml:space="preserve"> </w:t>
      </w:r>
      <w:r>
        <w:rPr>
          <w:rFonts w:ascii="Calibri" w:eastAsia="Calibri" w:hAnsi="Calibri" w:cs="Calibri"/>
          <w:b/>
          <w:sz w:val="24"/>
        </w:rPr>
        <w:t>da</w:t>
      </w:r>
      <w:r>
        <w:rPr>
          <w:rFonts w:ascii="Calibri" w:eastAsia="Calibri" w:hAnsi="Calibri" w:cs="Calibri"/>
          <w:sz w:val="24"/>
        </w:rPr>
        <w:t xml:space="preserve"> </w:t>
      </w:r>
      <w:r>
        <w:rPr>
          <w:rFonts w:ascii="Calibri" w:eastAsia="Calibri" w:hAnsi="Calibri" w:cs="Calibri"/>
          <w:b/>
          <w:sz w:val="24"/>
        </w:rPr>
        <w:t>Ficha</w:t>
      </w:r>
      <w:r>
        <w:rPr>
          <w:rFonts w:ascii="Calibri" w:eastAsia="Calibri" w:hAnsi="Calibri" w:cs="Calibri"/>
          <w:sz w:val="24"/>
        </w:rPr>
        <w:t xml:space="preserve"> </w:t>
      </w:r>
      <w:r>
        <w:rPr>
          <w:rFonts w:ascii="Calibri" w:eastAsia="Calibri" w:hAnsi="Calibri" w:cs="Calibri"/>
          <w:b/>
          <w:sz w:val="24"/>
        </w:rPr>
        <w:t>de</w:t>
      </w:r>
      <w:r>
        <w:rPr>
          <w:rFonts w:ascii="Calibri" w:eastAsia="Calibri" w:hAnsi="Calibri" w:cs="Calibri"/>
          <w:sz w:val="24"/>
        </w:rPr>
        <w:t xml:space="preserve"> </w:t>
      </w:r>
      <w:r>
        <w:rPr>
          <w:rFonts w:ascii="Calibri" w:eastAsia="Calibri" w:hAnsi="Calibri" w:cs="Calibri"/>
          <w:b/>
          <w:sz w:val="24"/>
        </w:rPr>
        <w:t>Avaliação</w:t>
      </w:r>
      <w:r>
        <w:rPr>
          <w:rFonts w:ascii="Calibri" w:eastAsia="Calibri" w:hAnsi="Calibri" w:cs="Calibri"/>
          <w:sz w:val="24"/>
        </w:rPr>
        <w:t xml:space="preserve">: Permite informar um período para buscar os registros na qual a Ficha de </w:t>
      </w:r>
      <w:r>
        <w:rPr>
          <w:rFonts w:ascii="Calibri" w:eastAsia="Calibri" w:hAnsi="Calibri" w:cs="Calibri"/>
          <w:sz w:val="24"/>
        </w:rPr>
        <w:t>Avaliação foi salva / concluída no período informado.</w:t>
      </w:r>
    </w:p>
    <w:p w14:paraId="35AC974D" w14:textId="77777777" w:rsidR="00522113" w:rsidRDefault="00B51388">
      <w:pPr>
        <w:numPr>
          <w:ilvl w:val="2"/>
          <w:numId w:val="84"/>
        </w:numPr>
        <w:spacing w:line="357" w:lineRule="auto"/>
        <w:ind w:right="75"/>
        <w:jc w:val="both"/>
      </w:pPr>
      <w:r>
        <w:rPr>
          <w:rFonts w:ascii="Calibri" w:eastAsia="Calibri" w:hAnsi="Calibri" w:cs="Calibri"/>
          <w:b/>
          <w:sz w:val="24"/>
        </w:rPr>
        <w:t>Status</w:t>
      </w:r>
      <w:r>
        <w:rPr>
          <w:rFonts w:ascii="Calibri" w:eastAsia="Calibri" w:hAnsi="Calibri" w:cs="Calibri"/>
          <w:sz w:val="24"/>
        </w:rPr>
        <w:t>: Permite selecionar o status da ficha de avaliação (concluída ou pendente)</w:t>
      </w:r>
    </w:p>
    <w:p w14:paraId="39353AB1" w14:textId="77777777" w:rsidR="00522113" w:rsidRDefault="00B51388">
      <w:pPr>
        <w:numPr>
          <w:ilvl w:val="2"/>
          <w:numId w:val="84"/>
        </w:numPr>
        <w:spacing w:line="357" w:lineRule="auto"/>
        <w:ind w:right="75"/>
        <w:jc w:val="both"/>
      </w:pPr>
      <w:r>
        <w:rPr>
          <w:rFonts w:ascii="Calibri" w:eastAsia="Calibri" w:hAnsi="Calibri" w:cs="Calibri"/>
          <w:b/>
          <w:sz w:val="24"/>
        </w:rPr>
        <w:t>Exibir</w:t>
      </w:r>
      <w:r>
        <w:rPr>
          <w:rFonts w:ascii="Calibri" w:eastAsia="Calibri" w:hAnsi="Calibri" w:cs="Calibri"/>
          <w:sz w:val="24"/>
        </w:rPr>
        <w:t>: Permite selecionar a quantidade de registros que devem ser apresentados por página. Opções: 10, 20 e 30.</w:t>
      </w:r>
    </w:p>
    <w:p w14:paraId="4A196A59" w14:textId="77777777" w:rsidR="00522113" w:rsidRDefault="00B51388">
      <w:pPr>
        <w:numPr>
          <w:ilvl w:val="1"/>
          <w:numId w:val="84"/>
        </w:numPr>
        <w:spacing w:line="357" w:lineRule="auto"/>
        <w:ind w:right="75"/>
        <w:jc w:val="both"/>
      </w:pPr>
      <w:r>
        <w:rPr>
          <w:rFonts w:ascii="Calibri" w:eastAsia="Calibri" w:hAnsi="Calibri" w:cs="Calibri"/>
          <w:b/>
          <w:sz w:val="24"/>
        </w:rPr>
        <w:t>Resultado da Pesquisa</w:t>
      </w:r>
      <w:r>
        <w:rPr>
          <w:rFonts w:ascii="Calibri" w:eastAsia="Calibri" w:hAnsi="Calibri" w:cs="Calibri"/>
          <w:sz w:val="24"/>
        </w:rPr>
        <w:t>:</w:t>
      </w:r>
    </w:p>
    <w:p w14:paraId="4C11AE33" w14:textId="77777777" w:rsidR="00522113" w:rsidRDefault="00B51388">
      <w:pPr>
        <w:numPr>
          <w:ilvl w:val="2"/>
          <w:numId w:val="84"/>
        </w:numPr>
        <w:spacing w:line="357" w:lineRule="auto"/>
        <w:ind w:right="75"/>
        <w:jc w:val="both"/>
      </w:pPr>
      <w:r>
        <w:rPr>
          <w:rFonts w:ascii="Calibri" w:eastAsia="Calibri" w:hAnsi="Calibri" w:cs="Calibri"/>
          <w:b/>
          <w:sz w:val="24"/>
        </w:rPr>
        <w:t>Data/Hora</w:t>
      </w:r>
      <w:r>
        <w:rPr>
          <w:rFonts w:ascii="Calibri" w:eastAsia="Calibri" w:hAnsi="Calibri" w:cs="Calibri"/>
          <w:sz w:val="24"/>
        </w:rPr>
        <w:t>: Apresenta a data e hora da conclusão da Ficha de Avaliação. Máscara: DD/MM/AAAAA HH:MM</w:t>
      </w:r>
    </w:p>
    <w:p w14:paraId="5D54BA82" w14:textId="77777777" w:rsidR="00522113" w:rsidRDefault="00B51388">
      <w:pPr>
        <w:numPr>
          <w:ilvl w:val="2"/>
          <w:numId w:val="84"/>
        </w:numPr>
        <w:spacing w:line="357" w:lineRule="auto"/>
        <w:ind w:right="75"/>
        <w:jc w:val="both"/>
      </w:pPr>
      <w:r>
        <w:rPr>
          <w:rFonts w:ascii="Calibri" w:eastAsia="Calibri" w:hAnsi="Calibri" w:cs="Calibri"/>
          <w:b/>
          <w:sz w:val="24"/>
        </w:rPr>
        <w:t>Nº Fiscalização</w:t>
      </w:r>
      <w:r>
        <w:rPr>
          <w:rFonts w:ascii="Calibri" w:eastAsia="Calibri" w:hAnsi="Calibri" w:cs="Calibri"/>
          <w:sz w:val="24"/>
        </w:rPr>
        <w:t>: Apresenta o número da Fiscalização associada a Ficha de Avaliação.</w:t>
      </w:r>
    </w:p>
    <w:p w14:paraId="16840138" w14:textId="77777777" w:rsidR="00522113" w:rsidRDefault="00B51388">
      <w:pPr>
        <w:numPr>
          <w:ilvl w:val="2"/>
          <w:numId w:val="84"/>
        </w:numPr>
        <w:spacing w:line="357" w:lineRule="auto"/>
        <w:ind w:right="75"/>
        <w:jc w:val="both"/>
      </w:pPr>
      <w:r>
        <w:rPr>
          <w:rFonts w:ascii="Calibri" w:eastAsia="Calibri" w:hAnsi="Calibri" w:cs="Calibri"/>
          <w:b/>
          <w:sz w:val="24"/>
        </w:rPr>
        <w:t>Nº Ficha de Avaliação</w:t>
      </w:r>
      <w:r>
        <w:rPr>
          <w:rFonts w:ascii="Calibri" w:eastAsia="Calibri" w:hAnsi="Calibri" w:cs="Calibri"/>
          <w:sz w:val="24"/>
        </w:rPr>
        <w:t xml:space="preserve">: Apresenta o número da Ficha </w:t>
      </w:r>
      <w:r>
        <w:rPr>
          <w:rFonts w:ascii="Calibri" w:eastAsia="Calibri" w:hAnsi="Calibri" w:cs="Calibri"/>
          <w:sz w:val="24"/>
        </w:rPr>
        <w:t>de Avaliação. Máscara: FA99999.AAAA.XX</w:t>
      </w:r>
    </w:p>
    <w:p w14:paraId="612F7BB6" w14:textId="77777777" w:rsidR="00522113" w:rsidRDefault="00B51388">
      <w:pPr>
        <w:numPr>
          <w:ilvl w:val="2"/>
          <w:numId w:val="84"/>
        </w:numPr>
        <w:spacing w:line="357" w:lineRule="auto"/>
        <w:ind w:right="75"/>
        <w:jc w:val="both"/>
      </w:pPr>
      <w:r>
        <w:rPr>
          <w:rFonts w:ascii="Calibri" w:eastAsia="Calibri" w:hAnsi="Calibri" w:cs="Calibri"/>
          <w:b/>
          <w:sz w:val="24"/>
        </w:rPr>
        <w:t>Município</w:t>
      </w:r>
      <w:r>
        <w:rPr>
          <w:rFonts w:ascii="Calibri" w:eastAsia="Calibri" w:hAnsi="Calibri" w:cs="Calibri"/>
          <w:sz w:val="24"/>
        </w:rPr>
        <w:t>: Apresenta o município onde está localizado o Bem da Fiscalização.</w:t>
      </w:r>
    </w:p>
    <w:p w14:paraId="75A9E20F" w14:textId="77777777" w:rsidR="00522113" w:rsidRDefault="00B51388">
      <w:pPr>
        <w:numPr>
          <w:ilvl w:val="2"/>
          <w:numId w:val="84"/>
        </w:numPr>
        <w:spacing w:line="357" w:lineRule="auto"/>
        <w:ind w:right="75"/>
        <w:jc w:val="both"/>
      </w:pPr>
      <w:r>
        <w:rPr>
          <w:rFonts w:ascii="Calibri" w:eastAsia="Calibri" w:hAnsi="Calibri" w:cs="Calibri"/>
          <w:b/>
          <w:sz w:val="24"/>
        </w:rPr>
        <w:t>Nome do Bem</w:t>
      </w:r>
      <w:r>
        <w:rPr>
          <w:rFonts w:ascii="Calibri" w:eastAsia="Calibri" w:hAnsi="Calibri" w:cs="Calibri"/>
          <w:sz w:val="24"/>
        </w:rPr>
        <w:t>: Apresenta o nome do Bem da Fiscalização.</w:t>
      </w:r>
    </w:p>
    <w:p w14:paraId="11525DB3" w14:textId="77777777" w:rsidR="00522113" w:rsidRDefault="00B51388">
      <w:pPr>
        <w:numPr>
          <w:ilvl w:val="2"/>
          <w:numId w:val="84"/>
        </w:numPr>
        <w:spacing w:line="357" w:lineRule="auto"/>
        <w:ind w:right="75"/>
        <w:jc w:val="both"/>
      </w:pPr>
      <w:r>
        <w:rPr>
          <w:rFonts w:ascii="Calibri" w:eastAsia="Calibri" w:hAnsi="Calibri" w:cs="Calibri"/>
          <w:b/>
          <w:sz w:val="24"/>
        </w:rPr>
        <w:t>FA Cadastrada</w:t>
      </w:r>
      <w:r>
        <w:rPr>
          <w:rFonts w:ascii="Calibri" w:eastAsia="Calibri" w:hAnsi="Calibri" w:cs="Calibri"/>
          <w:sz w:val="24"/>
        </w:rPr>
        <w:t xml:space="preserve"> Por: Apresenta o nome do Fiscal que realizou a conclusão da Ficha de Ava</w:t>
      </w:r>
      <w:r>
        <w:rPr>
          <w:rFonts w:ascii="Calibri" w:eastAsia="Calibri" w:hAnsi="Calibri" w:cs="Calibri"/>
          <w:sz w:val="24"/>
        </w:rPr>
        <w:t>liação.</w:t>
      </w:r>
    </w:p>
    <w:p w14:paraId="1FE1666F" w14:textId="77777777" w:rsidR="00522113" w:rsidRDefault="00B51388">
      <w:pPr>
        <w:numPr>
          <w:ilvl w:val="2"/>
          <w:numId w:val="84"/>
        </w:numPr>
        <w:spacing w:line="357" w:lineRule="auto"/>
        <w:ind w:right="75"/>
        <w:jc w:val="both"/>
      </w:pPr>
      <w:r>
        <w:rPr>
          <w:rFonts w:ascii="Calibri" w:eastAsia="Calibri" w:hAnsi="Calibri" w:cs="Calibri"/>
          <w:b/>
          <w:sz w:val="24"/>
        </w:rPr>
        <w:t>Exibindo</w:t>
      </w:r>
      <w:r>
        <w:rPr>
          <w:rFonts w:ascii="Calibri" w:eastAsia="Calibri" w:hAnsi="Calibri" w:cs="Calibri"/>
          <w:sz w:val="24"/>
        </w:rPr>
        <w:t>: Apresenta a quantidade de registros listados na consulta. Máscara: 0 de 0 itens</w:t>
      </w:r>
    </w:p>
    <w:p w14:paraId="252371F7" w14:textId="77777777" w:rsidR="00522113" w:rsidRDefault="00B51388">
      <w:pPr>
        <w:numPr>
          <w:ilvl w:val="2"/>
          <w:numId w:val="84"/>
        </w:numPr>
        <w:spacing w:line="357" w:lineRule="auto"/>
        <w:ind w:right="75"/>
        <w:jc w:val="both"/>
      </w:pPr>
      <w:r>
        <w:rPr>
          <w:rFonts w:ascii="Calibri" w:eastAsia="Calibri" w:hAnsi="Calibri" w:cs="Calibri"/>
          <w:b/>
          <w:sz w:val="24"/>
        </w:rPr>
        <w:t>Ações</w:t>
      </w:r>
      <w:r>
        <w:rPr>
          <w:rFonts w:ascii="Calibri" w:eastAsia="Calibri" w:hAnsi="Calibri" w:cs="Calibri"/>
          <w:sz w:val="24"/>
        </w:rPr>
        <w:t>:</w:t>
      </w:r>
    </w:p>
    <w:p w14:paraId="5BD7C8B3" w14:textId="77777777" w:rsidR="00522113" w:rsidRDefault="00B51388">
      <w:pPr>
        <w:numPr>
          <w:ilvl w:val="3"/>
          <w:numId w:val="84"/>
        </w:numPr>
        <w:spacing w:line="357" w:lineRule="auto"/>
        <w:ind w:right="75"/>
        <w:jc w:val="both"/>
      </w:pPr>
      <w:r>
        <w:rPr>
          <w:rFonts w:ascii="Calibri" w:eastAsia="Calibri" w:hAnsi="Calibri" w:cs="Calibri"/>
          <w:b/>
          <w:sz w:val="24"/>
        </w:rPr>
        <w:t>Imprimir</w:t>
      </w:r>
      <w:r>
        <w:rPr>
          <w:rFonts w:ascii="Calibri" w:eastAsia="Calibri" w:hAnsi="Calibri" w:cs="Calibri"/>
          <w:sz w:val="24"/>
        </w:rPr>
        <w:t>: Ao acionar esta opção, o sistema deverá disponibilizar a Ficha de Avaliação para impressão. Esta funcionaldade só é possibilitada para as fic</w:t>
      </w:r>
      <w:r>
        <w:rPr>
          <w:rFonts w:ascii="Calibri" w:eastAsia="Calibri" w:hAnsi="Calibri" w:cs="Calibri"/>
          <w:sz w:val="24"/>
        </w:rPr>
        <w:t>has de avaliação concluídas.</w:t>
      </w:r>
    </w:p>
    <w:p w14:paraId="003B6F2C" w14:textId="77777777" w:rsidR="00522113" w:rsidRDefault="00B51388">
      <w:pPr>
        <w:numPr>
          <w:ilvl w:val="4"/>
          <w:numId w:val="84"/>
        </w:numPr>
        <w:spacing w:line="357" w:lineRule="auto"/>
        <w:ind w:right="75"/>
        <w:jc w:val="both"/>
      </w:pPr>
      <w:r>
        <w:rPr>
          <w:rFonts w:ascii="Calibri" w:eastAsia="Calibri" w:hAnsi="Calibri" w:cs="Calibri"/>
          <w:sz w:val="24"/>
        </w:rPr>
        <w:t>O sistema gerar o documento em formato PDF, com os seguintes blocos:</w:t>
      </w:r>
    </w:p>
    <w:p w14:paraId="03248CEE" w14:textId="77777777" w:rsidR="00522113" w:rsidRDefault="00B51388">
      <w:pPr>
        <w:numPr>
          <w:ilvl w:val="5"/>
          <w:numId w:val="84"/>
        </w:numPr>
        <w:spacing w:line="357" w:lineRule="auto"/>
        <w:ind w:right="75"/>
        <w:jc w:val="both"/>
      </w:pPr>
      <w:r>
        <w:rPr>
          <w:rFonts w:ascii="Calibri" w:eastAsia="Calibri" w:hAnsi="Calibri" w:cs="Calibri"/>
          <w:b/>
          <w:sz w:val="24"/>
        </w:rPr>
        <w:t>Cabeçalho</w:t>
      </w:r>
      <w:r>
        <w:rPr>
          <w:rFonts w:ascii="Calibri" w:eastAsia="Calibri" w:hAnsi="Calibri" w:cs="Calibri"/>
          <w:sz w:val="24"/>
        </w:rPr>
        <w:t xml:space="preserve">: Apresenta o cabeçalho do documento com os dados do IPHAN, número da Ficha de Avaliação gerada pelo sistema, data e hora da conclusão da ficha de </w:t>
      </w:r>
      <w:r>
        <w:rPr>
          <w:rFonts w:ascii="Calibri" w:eastAsia="Calibri" w:hAnsi="Calibri" w:cs="Calibri"/>
          <w:sz w:val="24"/>
        </w:rPr>
        <w:t>avaliação e a coordenada geográfica do Bem.</w:t>
      </w:r>
    </w:p>
    <w:p w14:paraId="2C3F44CE" w14:textId="77777777" w:rsidR="00522113" w:rsidRDefault="00B51388">
      <w:pPr>
        <w:numPr>
          <w:ilvl w:val="5"/>
          <w:numId w:val="84"/>
        </w:numPr>
        <w:spacing w:line="357" w:lineRule="auto"/>
        <w:ind w:right="75"/>
        <w:jc w:val="both"/>
      </w:pPr>
      <w:r>
        <w:rPr>
          <w:rFonts w:ascii="Calibri" w:eastAsia="Calibri" w:hAnsi="Calibri" w:cs="Calibri"/>
          <w:b/>
          <w:sz w:val="24"/>
        </w:rPr>
        <w:t xml:space="preserve">Bloco 1 </w:t>
      </w:r>
      <w:r>
        <w:rPr>
          <w:rFonts w:ascii="Calibri" w:eastAsia="Calibri" w:hAnsi="Calibri" w:cs="Calibri"/>
          <w:sz w:val="24"/>
        </w:rPr>
        <w:t xml:space="preserve">- </w:t>
      </w:r>
      <w:r>
        <w:rPr>
          <w:rFonts w:ascii="Calibri" w:eastAsia="Calibri" w:hAnsi="Calibri" w:cs="Calibri"/>
          <w:b/>
          <w:sz w:val="24"/>
        </w:rPr>
        <w:t>Identificação do Bem</w:t>
      </w:r>
      <w:r>
        <w:rPr>
          <w:rFonts w:ascii="Calibri" w:eastAsia="Calibri" w:hAnsi="Calibri" w:cs="Calibri"/>
          <w:sz w:val="24"/>
        </w:rPr>
        <w:t>: Apresenta os dados do Bem da Fiscalização.</w:t>
      </w:r>
    </w:p>
    <w:p w14:paraId="123F597C" w14:textId="77777777" w:rsidR="00522113" w:rsidRDefault="00B51388">
      <w:pPr>
        <w:numPr>
          <w:ilvl w:val="5"/>
          <w:numId w:val="84"/>
        </w:numPr>
        <w:spacing w:line="357" w:lineRule="auto"/>
        <w:ind w:right="75"/>
        <w:jc w:val="both"/>
      </w:pPr>
      <w:r>
        <w:rPr>
          <w:rFonts w:ascii="Calibri" w:eastAsia="Calibri" w:hAnsi="Calibri" w:cs="Calibri"/>
          <w:b/>
          <w:sz w:val="24"/>
        </w:rPr>
        <w:t>Bloco 2</w:t>
      </w:r>
      <w:r>
        <w:rPr>
          <w:rFonts w:ascii="Calibri" w:eastAsia="Calibri" w:hAnsi="Calibri" w:cs="Calibri"/>
          <w:sz w:val="24"/>
        </w:rPr>
        <w:t xml:space="preserve"> -</w:t>
      </w:r>
      <w:r>
        <w:rPr>
          <w:rFonts w:ascii="Calibri" w:eastAsia="Calibri" w:hAnsi="Calibri" w:cs="Calibri"/>
          <w:b/>
          <w:sz w:val="24"/>
        </w:rPr>
        <w:t xml:space="preserve"> Identificação do Autuado</w:t>
      </w:r>
      <w:r>
        <w:rPr>
          <w:rFonts w:ascii="Calibri" w:eastAsia="Calibri" w:hAnsi="Calibri" w:cs="Calibri"/>
          <w:sz w:val="24"/>
        </w:rPr>
        <w:t>: Apresenta os dados do Proprietário ou Responsável e Representante Legal do Auto de Infração.</w:t>
      </w:r>
    </w:p>
    <w:p w14:paraId="2358A8A7" w14:textId="77777777" w:rsidR="00522113" w:rsidRDefault="00B51388">
      <w:pPr>
        <w:numPr>
          <w:ilvl w:val="5"/>
          <w:numId w:val="84"/>
        </w:numPr>
        <w:spacing w:line="357" w:lineRule="auto"/>
        <w:ind w:right="75"/>
        <w:jc w:val="both"/>
      </w:pPr>
      <w:r>
        <w:rPr>
          <w:rFonts w:ascii="Calibri" w:eastAsia="Calibri" w:hAnsi="Calibri" w:cs="Calibri"/>
          <w:b/>
          <w:sz w:val="24"/>
        </w:rPr>
        <w:t>Bloco 3</w:t>
      </w:r>
      <w:r>
        <w:rPr>
          <w:rFonts w:ascii="Calibri" w:eastAsia="Calibri" w:hAnsi="Calibri" w:cs="Calibri"/>
          <w:sz w:val="24"/>
        </w:rPr>
        <w:t xml:space="preserve"> </w:t>
      </w:r>
      <w:r>
        <w:rPr>
          <w:rFonts w:ascii="Calibri" w:eastAsia="Calibri" w:hAnsi="Calibri" w:cs="Calibri"/>
          <w:sz w:val="24"/>
        </w:rPr>
        <w:t xml:space="preserve">- </w:t>
      </w:r>
      <w:r>
        <w:rPr>
          <w:rFonts w:ascii="Calibri" w:eastAsia="Calibri" w:hAnsi="Calibri" w:cs="Calibri"/>
          <w:b/>
          <w:sz w:val="24"/>
        </w:rPr>
        <w:t>Qualificação do Dano/Objeto</w:t>
      </w:r>
      <w:r>
        <w:rPr>
          <w:rFonts w:ascii="Calibri" w:eastAsia="Calibri" w:hAnsi="Calibri" w:cs="Calibri"/>
          <w:sz w:val="24"/>
        </w:rPr>
        <w:t>: Apresenta os dados informados no Auto de Infração.</w:t>
      </w:r>
    </w:p>
    <w:p w14:paraId="1B4ACC26" w14:textId="77777777" w:rsidR="00522113" w:rsidRDefault="00B51388">
      <w:pPr>
        <w:numPr>
          <w:ilvl w:val="6"/>
          <w:numId w:val="84"/>
        </w:numPr>
        <w:spacing w:line="357" w:lineRule="auto"/>
        <w:ind w:right="75"/>
        <w:jc w:val="both"/>
      </w:pPr>
      <w:r>
        <w:rPr>
          <w:rFonts w:ascii="Calibri" w:eastAsia="Calibri" w:hAnsi="Calibri" w:cs="Calibri"/>
          <w:sz w:val="24"/>
        </w:rPr>
        <w:t xml:space="preserve">No </w:t>
      </w:r>
      <w:r>
        <w:rPr>
          <w:rFonts w:ascii="Calibri" w:eastAsia="Calibri" w:hAnsi="Calibri" w:cs="Calibri"/>
          <w:b/>
          <w:sz w:val="24"/>
        </w:rPr>
        <w:t>Bloco 3,</w:t>
      </w:r>
      <w:r>
        <w:rPr>
          <w:rFonts w:ascii="Calibri" w:eastAsia="Calibri" w:hAnsi="Calibri" w:cs="Calibri"/>
          <w:sz w:val="24"/>
        </w:rPr>
        <w:t xml:space="preserve"> os campos Conservação e Estado de Preservação, deverão ser buscados da aba Constatações da respectiva Fiscalização.</w:t>
      </w:r>
    </w:p>
    <w:p w14:paraId="1F8695DA" w14:textId="77777777" w:rsidR="00522113" w:rsidRDefault="00B51388">
      <w:pPr>
        <w:numPr>
          <w:ilvl w:val="6"/>
          <w:numId w:val="84"/>
        </w:numPr>
        <w:spacing w:line="357" w:lineRule="auto"/>
        <w:ind w:right="75"/>
        <w:jc w:val="both"/>
      </w:pPr>
      <w:r>
        <w:rPr>
          <w:rFonts w:ascii="Calibri" w:eastAsia="Calibri" w:hAnsi="Calibri" w:cs="Calibri"/>
          <w:sz w:val="24"/>
        </w:rPr>
        <w:t xml:space="preserve">No </w:t>
      </w:r>
      <w:r>
        <w:rPr>
          <w:rFonts w:ascii="Calibri" w:eastAsia="Calibri" w:hAnsi="Calibri" w:cs="Calibri"/>
          <w:b/>
          <w:sz w:val="24"/>
        </w:rPr>
        <w:t>Bloco 3</w:t>
      </w:r>
      <w:r>
        <w:rPr>
          <w:rFonts w:ascii="Calibri" w:eastAsia="Calibri" w:hAnsi="Calibri" w:cs="Calibri"/>
          <w:sz w:val="24"/>
        </w:rPr>
        <w:t>, o campo Dano Irreversível?, o sist</w:t>
      </w:r>
      <w:r>
        <w:rPr>
          <w:rFonts w:ascii="Calibri" w:eastAsia="Calibri" w:hAnsi="Calibri" w:cs="Calibri"/>
          <w:sz w:val="24"/>
        </w:rPr>
        <w:t>ema deverá apresentar a resposta igual a Sim, somente se na aba Constatações no campo Existe Dano estiver igual a Sim e no campo Tipo de Dano estiver igual a Dano Irreparável.</w:t>
      </w:r>
    </w:p>
    <w:p w14:paraId="092F8555" w14:textId="77777777" w:rsidR="00522113" w:rsidRDefault="00B51388">
      <w:pPr>
        <w:numPr>
          <w:ilvl w:val="6"/>
          <w:numId w:val="84"/>
        </w:numPr>
        <w:spacing w:line="357" w:lineRule="auto"/>
        <w:ind w:right="75"/>
        <w:jc w:val="both"/>
      </w:pPr>
      <w:r>
        <w:rPr>
          <w:rFonts w:ascii="Calibri" w:eastAsia="Calibri" w:hAnsi="Calibri" w:cs="Calibri"/>
          <w:sz w:val="24"/>
        </w:rPr>
        <w:t xml:space="preserve">No </w:t>
      </w:r>
      <w:r>
        <w:rPr>
          <w:rFonts w:ascii="Calibri" w:eastAsia="Calibri" w:hAnsi="Calibri" w:cs="Calibri"/>
          <w:b/>
          <w:sz w:val="24"/>
        </w:rPr>
        <w:t>Bloco 3</w:t>
      </w:r>
      <w:r>
        <w:rPr>
          <w:rFonts w:ascii="Calibri" w:eastAsia="Calibri" w:hAnsi="Calibri" w:cs="Calibri"/>
          <w:sz w:val="24"/>
        </w:rPr>
        <w:t>, o campo Descrição dos Danos Causados ao Bem ou do Objeto deverá apre</w:t>
      </w:r>
      <w:r>
        <w:rPr>
          <w:rFonts w:ascii="Calibri" w:eastAsia="Calibri" w:hAnsi="Calibri" w:cs="Calibri"/>
          <w:sz w:val="24"/>
        </w:rPr>
        <w:t>sentar o que estiver descrito no campo Descrição das Infrações do Auto de Infração, na aba Documentos.</w:t>
      </w:r>
    </w:p>
    <w:p w14:paraId="7F1AC163" w14:textId="77777777" w:rsidR="00522113" w:rsidRDefault="00B51388">
      <w:pPr>
        <w:numPr>
          <w:ilvl w:val="5"/>
          <w:numId w:val="84"/>
        </w:numPr>
        <w:spacing w:line="357" w:lineRule="auto"/>
        <w:ind w:right="75"/>
        <w:jc w:val="both"/>
      </w:pPr>
      <w:r>
        <w:rPr>
          <w:rFonts w:ascii="Calibri" w:eastAsia="Calibri" w:hAnsi="Calibri" w:cs="Calibri"/>
          <w:b/>
          <w:sz w:val="24"/>
        </w:rPr>
        <w:t>Bloco 4</w:t>
      </w:r>
      <w:r>
        <w:rPr>
          <w:rFonts w:ascii="Calibri" w:eastAsia="Calibri" w:hAnsi="Calibri" w:cs="Calibri"/>
          <w:sz w:val="24"/>
        </w:rPr>
        <w:t xml:space="preserve"> - </w:t>
      </w:r>
      <w:r>
        <w:rPr>
          <w:rFonts w:ascii="Calibri" w:eastAsia="Calibri" w:hAnsi="Calibri" w:cs="Calibri"/>
          <w:b/>
          <w:sz w:val="24"/>
        </w:rPr>
        <w:t>Orçamento para Reparação dos Danos/Demolição ou Retirada do Objeto</w:t>
      </w:r>
      <w:r>
        <w:rPr>
          <w:rFonts w:ascii="Calibri" w:eastAsia="Calibri" w:hAnsi="Calibri" w:cs="Calibri"/>
          <w:sz w:val="24"/>
        </w:rPr>
        <w:t>: Apresenta os dados preenchidos na Ficha de Avaliação da Fiscalização.</w:t>
      </w:r>
    </w:p>
    <w:p w14:paraId="407A01AB" w14:textId="77777777" w:rsidR="00522113" w:rsidRDefault="00B51388">
      <w:pPr>
        <w:numPr>
          <w:ilvl w:val="5"/>
          <w:numId w:val="84"/>
        </w:numPr>
        <w:spacing w:line="357" w:lineRule="auto"/>
        <w:ind w:right="75"/>
        <w:jc w:val="both"/>
      </w:pPr>
      <w:r>
        <w:rPr>
          <w:rFonts w:ascii="Calibri" w:eastAsia="Calibri" w:hAnsi="Calibri" w:cs="Calibri"/>
          <w:b/>
          <w:sz w:val="24"/>
        </w:rPr>
        <w:t>Rodap</w:t>
      </w:r>
      <w:r>
        <w:rPr>
          <w:rFonts w:ascii="Calibri" w:eastAsia="Calibri" w:hAnsi="Calibri" w:cs="Calibri"/>
          <w:b/>
          <w:sz w:val="24"/>
        </w:rPr>
        <w:t>é</w:t>
      </w:r>
      <w:r>
        <w:rPr>
          <w:rFonts w:ascii="Calibri" w:eastAsia="Calibri" w:hAnsi="Calibri" w:cs="Calibri"/>
          <w:sz w:val="24"/>
        </w:rPr>
        <w:t>: Apresenta o rodapé do sistema, com os dados do Fiscal que concluiu a Ficha de Avaliação, com o respectivo nome, matrícula, data e hora.</w:t>
      </w:r>
    </w:p>
    <w:p w14:paraId="239EC162" w14:textId="77777777" w:rsidR="00522113" w:rsidRDefault="00B51388">
      <w:pPr>
        <w:spacing w:before="15"/>
      </w:pPr>
      <w:r>
        <w:rPr>
          <w:noProof/>
        </w:rPr>
        <w:drawing>
          <wp:inline distT="0" distB="0" distL="0" distR="0" wp14:anchorId="0B89D028" wp14:editId="41034694">
            <wp:extent cx="5991225" cy="7791450"/>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png"/>
                    <pic:cNvPicPr/>
                  </pic:nvPicPr>
                  <pic:blipFill>
                    <a:blip r:embed="rId460" cstate="print"/>
                    <a:stretch>
                      <a:fillRect/>
                    </a:stretch>
                  </pic:blipFill>
                  <pic:spPr>
                    <a:xfrm>
                      <a:off x="0" y="0"/>
                      <a:ext cx="5991225" cy="7791450"/>
                    </a:xfrm>
                    <a:prstGeom prst="rect">
                      <a:avLst/>
                    </a:prstGeom>
                  </pic:spPr>
                </pic:pic>
              </a:graphicData>
            </a:graphic>
          </wp:inline>
        </w:drawing>
      </w:r>
    </w:p>
    <w:p w14:paraId="1C6D924A" w14:textId="77777777" w:rsidR="00522113" w:rsidRDefault="00B51388">
      <w:pPr>
        <w:spacing w:before="15"/>
      </w:pPr>
      <w:r>
        <w:rPr>
          <w:noProof/>
        </w:rPr>
        <w:drawing>
          <wp:inline distT="0" distB="0" distL="0" distR="0" wp14:anchorId="35B77083" wp14:editId="596415C6">
            <wp:extent cx="5991225" cy="857250"/>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png"/>
                    <pic:cNvPicPr/>
                  </pic:nvPicPr>
                  <pic:blipFill>
                    <a:blip r:embed="rId461" cstate="print"/>
                    <a:stretch>
                      <a:fillRect/>
                    </a:stretch>
                  </pic:blipFill>
                  <pic:spPr>
                    <a:xfrm>
                      <a:off x="0" y="0"/>
                      <a:ext cx="5991225" cy="857250"/>
                    </a:xfrm>
                    <a:prstGeom prst="rect">
                      <a:avLst/>
                    </a:prstGeom>
                  </pic:spPr>
                </pic:pic>
              </a:graphicData>
            </a:graphic>
          </wp:inline>
        </w:drawing>
      </w:r>
    </w:p>
    <w:p w14:paraId="3291D183" w14:textId="77777777" w:rsidR="00522113" w:rsidRDefault="00522113">
      <w:pPr>
        <w:spacing w:before="15"/>
      </w:pPr>
    </w:p>
    <w:p w14:paraId="1F1F6403" w14:textId="77777777" w:rsidR="00522113" w:rsidRDefault="00522113">
      <w:pPr>
        <w:spacing w:before="15"/>
        <w:ind w:left="465"/>
      </w:pPr>
    </w:p>
    <w:p w14:paraId="124C7D44" w14:textId="77777777" w:rsidR="00522113" w:rsidRDefault="00522113">
      <w:pPr>
        <w:spacing w:before="15"/>
        <w:ind w:left="465"/>
      </w:pPr>
    </w:p>
    <w:p w14:paraId="1B6E59B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62">
        <w:r>
          <w:rPr>
            <w:rFonts w:ascii="Tahoma" w:eastAsia="Tahoma" w:hAnsi="Tahoma" w:cs="Tahoma"/>
            <w:i/>
            <w:color w:val="6666FF"/>
          </w:rPr>
          <w:t>Benefits of a Help Authoring Tool</w:t>
        </w:r>
      </w:hyperlink>
    </w:p>
    <w:p w14:paraId="7373B9C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96" w:name="_topic_Imprimir_FichadeAvaliacao"/>
      <w:bookmarkEnd w:id="196"/>
      <w:r>
        <w:rPr>
          <w:rFonts w:ascii="Tahoma" w:eastAsia="Tahoma" w:hAnsi="Tahoma" w:cs="Tahoma"/>
          <w:i/>
          <w:color w:val="243F60"/>
          <w:sz w:val="22"/>
        </w:rPr>
        <w:t>Imprimir - Ficha de Avaliação</w:t>
      </w:r>
    </w:p>
    <w:p w14:paraId="39AB2FBC" w14:textId="77777777" w:rsidR="00522113" w:rsidRDefault="00B51388">
      <w:pPr>
        <w:numPr>
          <w:ilvl w:val="0"/>
          <w:numId w:val="84"/>
        </w:numPr>
        <w:spacing w:line="357" w:lineRule="auto"/>
        <w:ind w:right="75"/>
        <w:jc w:val="both"/>
      </w:pPr>
      <w:r>
        <w:rPr>
          <w:rFonts w:ascii="Calibri" w:eastAsia="Calibri" w:hAnsi="Calibri" w:cs="Calibri"/>
          <w:b/>
          <w:sz w:val="24"/>
        </w:rPr>
        <w:t>Imprimir</w:t>
      </w:r>
      <w:r>
        <w:rPr>
          <w:rFonts w:ascii="Calibri" w:eastAsia="Calibri" w:hAnsi="Calibri" w:cs="Calibri"/>
          <w:sz w:val="24"/>
        </w:rPr>
        <w:t xml:space="preserve">: Ao acionar esta </w:t>
      </w:r>
      <w:r>
        <w:rPr>
          <w:rFonts w:ascii="Calibri" w:eastAsia="Calibri" w:hAnsi="Calibri" w:cs="Calibri"/>
          <w:sz w:val="24"/>
        </w:rPr>
        <w:t>opção, o sistema deverá disponibilizar a Ficha de Avaliação para impressão. Esta funcionalidade só é possibilitada para as fichas de avaliação concluídas.</w:t>
      </w:r>
    </w:p>
    <w:p w14:paraId="7752FF5C" w14:textId="77777777" w:rsidR="00522113" w:rsidRDefault="00B51388">
      <w:pPr>
        <w:numPr>
          <w:ilvl w:val="1"/>
          <w:numId w:val="84"/>
        </w:numPr>
        <w:spacing w:line="357" w:lineRule="auto"/>
        <w:ind w:right="75"/>
        <w:jc w:val="both"/>
      </w:pPr>
      <w:r>
        <w:rPr>
          <w:rFonts w:ascii="Calibri" w:eastAsia="Calibri" w:hAnsi="Calibri" w:cs="Calibri"/>
          <w:sz w:val="24"/>
        </w:rPr>
        <w:t>O sistema gerar o documento em formato PDF, com os seguintes blocos:</w:t>
      </w:r>
    </w:p>
    <w:p w14:paraId="461B51E0" w14:textId="77777777" w:rsidR="00522113" w:rsidRDefault="00B51388">
      <w:pPr>
        <w:numPr>
          <w:ilvl w:val="2"/>
          <w:numId w:val="84"/>
        </w:numPr>
        <w:spacing w:line="357" w:lineRule="auto"/>
        <w:ind w:right="75"/>
        <w:jc w:val="both"/>
      </w:pPr>
      <w:r>
        <w:rPr>
          <w:rFonts w:ascii="Calibri" w:eastAsia="Calibri" w:hAnsi="Calibri" w:cs="Calibri"/>
          <w:b/>
          <w:sz w:val="24"/>
        </w:rPr>
        <w:t>Cabeçalho</w:t>
      </w:r>
      <w:r>
        <w:rPr>
          <w:rFonts w:ascii="Calibri" w:eastAsia="Calibri" w:hAnsi="Calibri" w:cs="Calibri"/>
          <w:sz w:val="24"/>
        </w:rPr>
        <w:t>: Apresenta o cabeçalho</w:t>
      </w:r>
      <w:r>
        <w:rPr>
          <w:rFonts w:ascii="Calibri" w:eastAsia="Calibri" w:hAnsi="Calibri" w:cs="Calibri"/>
          <w:sz w:val="24"/>
        </w:rPr>
        <w:t xml:space="preserve"> do documento com os dados do IPHAN, número da Ficha de Avaliação gerada pelo sistema, data e hora da conclusão da ficha de avaliação e a coordenada geográfica do Bem.</w:t>
      </w:r>
    </w:p>
    <w:p w14:paraId="2120D61E" w14:textId="77777777" w:rsidR="00522113" w:rsidRDefault="00B51388">
      <w:pPr>
        <w:numPr>
          <w:ilvl w:val="2"/>
          <w:numId w:val="84"/>
        </w:numPr>
        <w:spacing w:line="357" w:lineRule="auto"/>
        <w:ind w:right="75"/>
        <w:jc w:val="both"/>
      </w:pPr>
      <w:r>
        <w:rPr>
          <w:rFonts w:ascii="Calibri" w:eastAsia="Calibri" w:hAnsi="Calibri" w:cs="Calibri"/>
          <w:b/>
          <w:sz w:val="24"/>
        </w:rPr>
        <w:t xml:space="preserve">Bloco 1 </w:t>
      </w:r>
      <w:r>
        <w:rPr>
          <w:rFonts w:ascii="Calibri" w:eastAsia="Calibri" w:hAnsi="Calibri" w:cs="Calibri"/>
          <w:sz w:val="24"/>
        </w:rPr>
        <w:t xml:space="preserve">- </w:t>
      </w:r>
      <w:r>
        <w:rPr>
          <w:rFonts w:ascii="Calibri" w:eastAsia="Calibri" w:hAnsi="Calibri" w:cs="Calibri"/>
          <w:b/>
          <w:sz w:val="24"/>
        </w:rPr>
        <w:t>Identificação do Bem</w:t>
      </w:r>
      <w:r>
        <w:rPr>
          <w:rFonts w:ascii="Calibri" w:eastAsia="Calibri" w:hAnsi="Calibri" w:cs="Calibri"/>
          <w:sz w:val="24"/>
        </w:rPr>
        <w:t>: Apresenta os dados do Bem da Fiscalização.</w:t>
      </w:r>
    </w:p>
    <w:p w14:paraId="03C30B47" w14:textId="77777777" w:rsidR="00522113" w:rsidRDefault="00B51388">
      <w:pPr>
        <w:numPr>
          <w:ilvl w:val="2"/>
          <w:numId w:val="84"/>
        </w:numPr>
        <w:spacing w:line="357" w:lineRule="auto"/>
        <w:ind w:right="75"/>
        <w:jc w:val="both"/>
      </w:pPr>
      <w:r>
        <w:rPr>
          <w:rFonts w:ascii="Calibri" w:eastAsia="Calibri" w:hAnsi="Calibri" w:cs="Calibri"/>
          <w:b/>
          <w:sz w:val="24"/>
        </w:rPr>
        <w:t>Bloco 2</w:t>
      </w:r>
      <w:r>
        <w:rPr>
          <w:rFonts w:ascii="Calibri" w:eastAsia="Calibri" w:hAnsi="Calibri" w:cs="Calibri"/>
          <w:sz w:val="24"/>
        </w:rPr>
        <w:t xml:space="preserve"> -</w:t>
      </w:r>
      <w:r>
        <w:rPr>
          <w:rFonts w:ascii="Calibri" w:eastAsia="Calibri" w:hAnsi="Calibri" w:cs="Calibri"/>
          <w:b/>
          <w:sz w:val="24"/>
        </w:rPr>
        <w:t xml:space="preserve"> Ide</w:t>
      </w:r>
      <w:r>
        <w:rPr>
          <w:rFonts w:ascii="Calibri" w:eastAsia="Calibri" w:hAnsi="Calibri" w:cs="Calibri"/>
          <w:b/>
          <w:sz w:val="24"/>
        </w:rPr>
        <w:t>ntificação do Autuado</w:t>
      </w:r>
      <w:r>
        <w:rPr>
          <w:rFonts w:ascii="Calibri" w:eastAsia="Calibri" w:hAnsi="Calibri" w:cs="Calibri"/>
          <w:sz w:val="24"/>
        </w:rPr>
        <w:t>: Apresenta os dados do Proprietário ou Responsável e Representante Legal do Auto de Infração.</w:t>
      </w:r>
    </w:p>
    <w:p w14:paraId="6C94561E" w14:textId="77777777" w:rsidR="00522113" w:rsidRDefault="00B51388">
      <w:pPr>
        <w:numPr>
          <w:ilvl w:val="2"/>
          <w:numId w:val="84"/>
        </w:numPr>
        <w:spacing w:line="357" w:lineRule="auto"/>
        <w:ind w:right="75"/>
        <w:jc w:val="both"/>
      </w:pPr>
      <w:r>
        <w:rPr>
          <w:rFonts w:ascii="Calibri" w:eastAsia="Calibri" w:hAnsi="Calibri" w:cs="Calibri"/>
          <w:b/>
          <w:sz w:val="24"/>
        </w:rPr>
        <w:t>Bloco 3</w:t>
      </w:r>
      <w:r>
        <w:rPr>
          <w:rFonts w:ascii="Calibri" w:eastAsia="Calibri" w:hAnsi="Calibri" w:cs="Calibri"/>
          <w:sz w:val="24"/>
        </w:rPr>
        <w:t xml:space="preserve"> - </w:t>
      </w:r>
      <w:r>
        <w:rPr>
          <w:rFonts w:ascii="Calibri" w:eastAsia="Calibri" w:hAnsi="Calibri" w:cs="Calibri"/>
          <w:b/>
          <w:sz w:val="24"/>
        </w:rPr>
        <w:t>Qualificação do Dano/Objeto</w:t>
      </w:r>
      <w:r>
        <w:rPr>
          <w:rFonts w:ascii="Calibri" w:eastAsia="Calibri" w:hAnsi="Calibri" w:cs="Calibri"/>
          <w:sz w:val="24"/>
        </w:rPr>
        <w:t>: Apresenta os dados informados no Auto de Infração.</w:t>
      </w:r>
    </w:p>
    <w:p w14:paraId="11B8A700" w14:textId="77777777" w:rsidR="00522113" w:rsidRDefault="00B51388">
      <w:pPr>
        <w:numPr>
          <w:ilvl w:val="3"/>
          <w:numId w:val="84"/>
        </w:numPr>
        <w:spacing w:line="357" w:lineRule="auto"/>
        <w:ind w:right="75"/>
        <w:jc w:val="both"/>
      </w:pPr>
      <w:r>
        <w:rPr>
          <w:rFonts w:ascii="Calibri" w:eastAsia="Calibri" w:hAnsi="Calibri" w:cs="Calibri"/>
          <w:sz w:val="24"/>
        </w:rPr>
        <w:t xml:space="preserve">No </w:t>
      </w:r>
      <w:r>
        <w:rPr>
          <w:rFonts w:ascii="Calibri" w:eastAsia="Calibri" w:hAnsi="Calibri" w:cs="Calibri"/>
          <w:b/>
          <w:sz w:val="24"/>
        </w:rPr>
        <w:t>Bloco 3,</w:t>
      </w:r>
      <w:r>
        <w:rPr>
          <w:rFonts w:ascii="Calibri" w:eastAsia="Calibri" w:hAnsi="Calibri" w:cs="Calibri"/>
          <w:sz w:val="24"/>
        </w:rPr>
        <w:t xml:space="preserve"> os campos Conservação e Estado de Pres</w:t>
      </w:r>
      <w:r>
        <w:rPr>
          <w:rFonts w:ascii="Calibri" w:eastAsia="Calibri" w:hAnsi="Calibri" w:cs="Calibri"/>
          <w:sz w:val="24"/>
        </w:rPr>
        <w:t>ervação, deverão ser buscados da aba Constatações da respectiva Fiscalização.</w:t>
      </w:r>
    </w:p>
    <w:p w14:paraId="73EB6644" w14:textId="77777777" w:rsidR="00522113" w:rsidRDefault="00B51388">
      <w:pPr>
        <w:numPr>
          <w:ilvl w:val="3"/>
          <w:numId w:val="84"/>
        </w:numPr>
        <w:spacing w:line="357" w:lineRule="auto"/>
        <w:ind w:right="75"/>
        <w:jc w:val="both"/>
      </w:pPr>
      <w:r>
        <w:rPr>
          <w:rFonts w:ascii="Calibri" w:eastAsia="Calibri" w:hAnsi="Calibri" w:cs="Calibri"/>
          <w:sz w:val="24"/>
        </w:rPr>
        <w:t xml:space="preserve">No </w:t>
      </w:r>
      <w:r>
        <w:rPr>
          <w:rFonts w:ascii="Calibri" w:eastAsia="Calibri" w:hAnsi="Calibri" w:cs="Calibri"/>
          <w:b/>
          <w:sz w:val="24"/>
        </w:rPr>
        <w:t>Bloco 3</w:t>
      </w:r>
      <w:r>
        <w:rPr>
          <w:rFonts w:ascii="Calibri" w:eastAsia="Calibri" w:hAnsi="Calibri" w:cs="Calibri"/>
          <w:sz w:val="24"/>
        </w:rPr>
        <w:t>, o campo Dano Irreversível?, o sistema deverá apresentar a resposta igual a Sim, somente se na aba Constatações no campo Existe Dano estiver igual a Sim e no campo Tip</w:t>
      </w:r>
      <w:r>
        <w:rPr>
          <w:rFonts w:ascii="Calibri" w:eastAsia="Calibri" w:hAnsi="Calibri" w:cs="Calibri"/>
          <w:sz w:val="24"/>
        </w:rPr>
        <w:t>o de Dano estiver igual a Dano Irreparável.</w:t>
      </w:r>
    </w:p>
    <w:p w14:paraId="28BF328B" w14:textId="77777777" w:rsidR="00522113" w:rsidRDefault="00B51388">
      <w:pPr>
        <w:numPr>
          <w:ilvl w:val="3"/>
          <w:numId w:val="84"/>
        </w:numPr>
        <w:spacing w:line="357" w:lineRule="auto"/>
        <w:ind w:right="75"/>
        <w:jc w:val="both"/>
      </w:pPr>
      <w:r>
        <w:rPr>
          <w:rFonts w:ascii="Calibri" w:eastAsia="Calibri" w:hAnsi="Calibri" w:cs="Calibri"/>
          <w:sz w:val="24"/>
        </w:rPr>
        <w:t xml:space="preserve">No </w:t>
      </w:r>
      <w:r>
        <w:rPr>
          <w:rFonts w:ascii="Calibri" w:eastAsia="Calibri" w:hAnsi="Calibri" w:cs="Calibri"/>
          <w:b/>
          <w:sz w:val="24"/>
        </w:rPr>
        <w:t>Bloco 3</w:t>
      </w:r>
      <w:r>
        <w:rPr>
          <w:rFonts w:ascii="Calibri" w:eastAsia="Calibri" w:hAnsi="Calibri" w:cs="Calibri"/>
          <w:sz w:val="24"/>
        </w:rPr>
        <w:t>, o campo Descrição dos Danos Causados ao Bem ou do Objeto deverá apresentar o que estiver descrito no campo Descrição das Infrações do Auto de Infração, na aba Documentos.</w:t>
      </w:r>
    </w:p>
    <w:p w14:paraId="4A02D171" w14:textId="77777777" w:rsidR="00522113" w:rsidRDefault="00B51388">
      <w:pPr>
        <w:numPr>
          <w:ilvl w:val="2"/>
          <w:numId w:val="84"/>
        </w:numPr>
        <w:spacing w:line="357" w:lineRule="auto"/>
        <w:ind w:right="75"/>
        <w:jc w:val="both"/>
      </w:pPr>
      <w:r>
        <w:rPr>
          <w:rFonts w:ascii="Calibri" w:eastAsia="Calibri" w:hAnsi="Calibri" w:cs="Calibri"/>
          <w:b/>
          <w:sz w:val="24"/>
        </w:rPr>
        <w:t>Bloco 4</w:t>
      </w:r>
      <w:r>
        <w:rPr>
          <w:rFonts w:ascii="Calibri" w:eastAsia="Calibri" w:hAnsi="Calibri" w:cs="Calibri"/>
          <w:sz w:val="24"/>
        </w:rPr>
        <w:t xml:space="preserve"> - </w:t>
      </w:r>
      <w:r>
        <w:rPr>
          <w:rFonts w:ascii="Calibri" w:eastAsia="Calibri" w:hAnsi="Calibri" w:cs="Calibri"/>
          <w:b/>
          <w:sz w:val="24"/>
        </w:rPr>
        <w:t>Orçamento para Repa</w:t>
      </w:r>
      <w:r>
        <w:rPr>
          <w:rFonts w:ascii="Calibri" w:eastAsia="Calibri" w:hAnsi="Calibri" w:cs="Calibri"/>
          <w:b/>
          <w:sz w:val="24"/>
        </w:rPr>
        <w:t>ração dos Danos/Demolição ou Retirada do Objeto</w:t>
      </w:r>
      <w:r>
        <w:rPr>
          <w:rFonts w:ascii="Calibri" w:eastAsia="Calibri" w:hAnsi="Calibri" w:cs="Calibri"/>
          <w:sz w:val="24"/>
        </w:rPr>
        <w:t>: Apresenta os dados preenchidos na Ficha de Avaliação da Fiscalização.</w:t>
      </w:r>
    </w:p>
    <w:p w14:paraId="6929B8CF" w14:textId="77777777" w:rsidR="00522113" w:rsidRDefault="00B51388">
      <w:pPr>
        <w:numPr>
          <w:ilvl w:val="2"/>
          <w:numId w:val="84"/>
        </w:numPr>
        <w:spacing w:line="357" w:lineRule="auto"/>
        <w:ind w:right="75"/>
        <w:jc w:val="both"/>
      </w:pPr>
      <w:r>
        <w:rPr>
          <w:rFonts w:ascii="Calibri" w:eastAsia="Calibri" w:hAnsi="Calibri" w:cs="Calibri"/>
          <w:b/>
          <w:sz w:val="24"/>
        </w:rPr>
        <w:t>Rodapé</w:t>
      </w:r>
      <w:r>
        <w:rPr>
          <w:rFonts w:ascii="Calibri" w:eastAsia="Calibri" w:hAnsi="Calibri" w:cs="Calibri"/>
          <w:sz w:val="24"/>
        </w:rPr>
        <w:t>: Apresenta o rodapé do sistema, com os dados do Fiscal que concluiu a Ficha de Avaliação, com o respectivo nome, matrícula, data e</w:t>
      </w:r>
      <w:r>
        <w:rPr>
          <w:rFonts w:ascii="Calibri" w:eastAsia="Calibri" w:hAnsi="Calibri" w:cs="Calibri"/>
          <w:sz w:val="24"/>
        </w:rPr>
        <w:t xml:space="preserve"> hora.</w:t>
      </w:r>
    </w:p>
    <w:p w14:paraId="00A3D876" w14:textId="77777777" w:rsidR="00522113" w:rsidRDefault="00522113">
      <w:pPr>
        <w:spacing w:line="357" w:lineRule="auto"/>
        <w:ind w:left="105" w:right="75"/>
        <w:jc w:val="both"/>
      </w:pPr>
    </w:p>
    <w:p w14:paraId="28B3D2A1" w14:textId="77777777" w:rsidR="00522113" w:rsidRDefault="00B51388">
      <w:pPr>
        <w:numPr>
          <w:ilvl w:val="0"/>
          <w:numId w:val="84"/>
        </w:numPr>
        <w:spacing w:line="357" w:lineRule="auto"/>
        <w:ind w:right="75"/>
        <w:jc w:val="both"/>
      </w:pPr>
      <w:r>
        <w:rPr>
          <w:rFonts w:ascii="Calibri" w:eastAsia="Calibri" w:hAnsi="Calibri" w:cs="Calibri"/>
          <w:b/>
          <w:sz w:val="24"/>
        </w:rPr>
        <w:t>Tela - Ficha de Avaliação</w:t>
      </w:r>
    </w:p>
    <w:p w14:paraId="15A420F7" w14:textId="77777777" w:rsidR="00522113" w:rsidRDefault="00B51388">
      <w:pPr>
        <w:spacing w:line="357" w:lineRule="auto"/>
        <w:ind w:left="105" w:right="75"/>
        <w:jc w:val="both"/>
      </w:pPr>
      <w:r>
        <w:rPr>
          <w:noProof/>
        </w:rPr>
        <w:drawing>
          <wp:inline distT="0" distB="0" distL="0" distR="0" wp14:anchorId="6FA43201" wp14:editId="091F51D8">
            <wp:extent cx="5924550" cy="8353425"/>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png"/>
                    <pic:cNvPicPr/>
                  </pic:nvPicPr>
                  <pic:blipFill>
                    <a:blip r:embed="rId463" cstate="print"/>
                    <a:stretch>
                      <a:fillRect/>
                    </a:stretch>
                  </pic:blipFill>
                  <pic:spPr>
                    <a:xfrm>
                      <a:off x="0" y="0"/>
                      <a:ext cx="5924550" cy="8353425"/>
                    </a:xfrm>
                    <a:prstGeom prst="rect">
                      <a:avLst/>
                    </a:prstGeom>
                  </pic:spPr>
                </pic:pic>
              </a:graphicData>
            </a:graphic>
          </wp:inline>
        </w:drawing>
      </w:r>
    </w:p>
    <w:p w14:paraId="549164BB" w14:textId="77777777" w:rsidR="00522113" w:rsidRDefault="00522113">
      <w:pPr>
        <w:spacing w:before="15"/>
      </w:pPr>
    </w:p>
    <w:p w14:paraId="68D23695" w14:textId="77777777" w:rsidR="00522113" w:rsidRDefault="00522113">
      <w:pPr>
        <w:spacing w:before="15"/>
      </w:pPr>
    </w:p>
    <w:p w14:paraId="6384CFCA" w14:textId="77777777" w:rsidR="00522113" w:rsidRDefault="00522113">
      <w:pPr>
        <w:spacing w:before="15"/>
      </w:pPr>
    </w:p>
    <w:p w14:paraId="7924542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64">
        <w:r>
          <w:rPr>
            <w:rFonts w:ascii="Tahoma" w:eastAsia="Tahoma" w:hAnsi="Tahoma" w:cs="Tahoma"/>
            <w:i/>
            <w:color w:val="6666FF"/>
          </w:rPr>
          <w:t>Create help files for the Qt Help Framework</w:t>
        </w:r>
      </w:hyperlink>
    </w:p>
    <w:p w14:paraId="01BDE305" w14:textId="77777777" w:rsidR="00522113" w:rsidRDefault="00B51388">
      <w:r>
        <w:br w:type="page"/>
      </w:r>
    </w:p>
    <w:p w14:paraId="6CBAF1C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197" w:name="_topic_Pesquisar_AutoInfracao"/>
      <w:bookmarkEnd w:id="197"/>
      <w:r>
        <w:rPr>
          <w:rFonts w:ascii="Tahoma" w:eastAsia="Tahoma" w:hAnsi="Tahoma" w:cs="Tahoma"/>
          <w:i/>
          <w:color w:val="243F60"/>
          <w:sz w:val="22"/>
        </w:rPr>
        <w:t>Pesquisar - Auto Infração</w:t>
      </w:r>
    </w:p>
    <w:p w14:paraId="5ADA83FD" w14:textId="77777777" w:rsidR="00522113" w:rsidRDefault="00B51388">
      <w:pPr>
        <w:spacing w:line="357" w:lineRule="auto"/>
        <w:ind w:left="105" w:right="75"/>
        <w:jc w:val="both"/>
      </w:pPr>
      <w:r>
        <w:rPr>
          <w:rFonts w:ascii="Calibri" w:eastAsia="Calibri" w:hAnsi="Calibri" w:cs="Calibri"/>
          <w:sz w:val="24"/>
        </w:rPr>
        <w:t>Para consultar os autos de infração selecionar o menu Fiscalização, depois</w:t>
      </w:r>
      <w:r>
        <w:rPr>
          <w:rFonts w:ascii="Calibri" w:eastAsia="Calibri" w:hAnsi="Calibri" w:cs="Calibri"/>
          <w:sz w:val="24"/>
        </w:rPr>
        <w:t xml:space="preserve"> Pesquisa e por fim Auto Infração. Será mostrado a lista com os autos de infração cadastrados.</w:t>
      </w:r>
    </w:p>
    <w:p w14:paraId="0C0654E9" w14:textId="77777777" w:rsidR="00522113" w:rsidRDefault="00B51388">
      <w:pPr>
        <w:spacing w:before="105"/>
        <w:ind w:left="105"/>
      </w:pPr>
      <w:r>
        <w:rPr>
          <w:noProof/>
        </w:rPr>
        <w:drawing>
          <wp:inline distT="0" distB="0" distL="0" distR="0" wp14:anchorId="11937A27" wp14:editId="61C1E3DC">
            <wp:extent cx="5924550" cy="5086350"/>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png"/>
                    <pic:cNvPicPr/>
                  </pic:nvPicPr>
                  <pic:blipFill>
                    <a:blip r:embed="rId465" cstate="print"/>
                    <a:stretch>
                      <a:fillRect/>
                    </a:stretch>
                  </pic:blipFill>
                  <pic:spPr>
                    <a:xfrm>
                      <a:off x="0" y="0"/>
                      <a:ext cx="5924550" cy="5086350"/>
                    </a:xfrm>
                    <a:prstGeom prst="rect">
                      <a:avLst/>
                    </a:prstGeom>
                  </pic:spPr>
                </pic:pic>
              </a:graphicData>
            </a:graphic>
          </wp:inline>
        </w:drawing>
      </w:r>
    </w:p>
    <w:p w14:paraId="69F41382" w14:textId="77777777" w:rsidR="00522113" w:rsidRDefault="00522113">
      <w:pPr>
        <w:spacing w:before="15" w:line="180" w:lineRule="exact"/>
      </w:pPr>
    </w:p>
    <w:p w14:paraId="539D4A27" w14:textId="77777777" w:rsidR="00522113" w:rsidRDefault="00522113">
      <w:pPr>
        <w:spacing w:line="195" w:lineRule="exact"/>
      </w:pPr>
    </w:p>
    <w:p w14:paraId="54329189" w14:textId="77777777" w:rsidR="00522113" w:rsidRDefault="00B51388">
      <w:pPr>
        <w:spacing w:before="15"/>
        <w:ind w:left="105" w:right="4950"/>
        <w:jc w:val="both"/>
      </w:pPr>
      <w:r>
        <w:rPr>
          <w:rFonts w:ascii="Calibri" w:eastAsia="Calibri" w:hAnsi="Calibri" w:cs="Calibri"/>
          <w:sz w:val="24"/>
        </w:rPr>
        <w:t>É possível realizar as seguintes ações:</w:t>
      </w:r>
    </w:p>
    <w:p w14:paraId="330606AB" w14:textId="77777777" w:rsidR="00522113" w:rsidRDefault="00522113">
      <w:pPr>
        <w:spacing w:before="15" w:line="180" w:lineRule="exact"/>
      </w:pPr>
    </w:p>
    <w:p w14:paraId="093A960E" w14:textId="77777777" w:rsidR="00522113" w:rsidRDefault="00522113">
      <w:pPr>
        <w:spacing w:line="195" w:lineRule="exact"/>
      </w:pPr>
    </w:p>
    <w:p w14:paraId="279B58F3" w14:textId="77777777" w:rsidR="00522113" w:rsidRDefault="00B51388">
      <w:pPr>
        <w:tabs>
          <w:tab w:val="left" w:pos="825"/>
        </w:tabs>
        <w:spacing w:line="357" w:lineRule="auto"/>
        <w:ind w:left="825" w:right="75" w:hanging="360"/>
        <w:jc w:val="both"/>
      </w:pPr>
      <w:r>
        <w:rPr>
          <w:sz w:val="24"/>
        </w:rPr>
        <w:sym w:font="Symbol" w:char="00B7"/>
      </w:r>
      <w:r>
        <w:rPr>
          <w:sz w:val="24"/>
        </w:rPr>
        <w:tab/>
      </w:r>
      <w:r>
        <w:rPr>
          <w:rFonts w:ascii="Calibri" w:eastAsia="Calibri" w:hAnsi="Calibri" w:cs="Calibri"/>
          <w:sz w:val="24"/>
        </w:rPr>
        <w:t>Visualizar</w:t>
      </w:r>
      <w:r>
        <w:rPr>
          <w:rFonts w:ascii="Calibri" w:eastAsia="Calibri" w:hAnsi="Calibri" w:cs="Calibri"/>
          <w:spacing w:val="45"/>
          <w:sz w:val="24"/>
        </w:rPr>
        <w:t xml:space="preserve"> </w:t>
      </w:r>
      <w:r>
        <w:rPr>
          <w:rFonts w:ascii="Calibri" w:eastAsia="Calibri" w:hAnsi="Calibri" w:cs="Calibri"/>
          <w:sz w:val="24"/>
        </w:rPr>
        <w:t>e</w:t>
      </w:r>
      <w:r>
        <w:rPr>
          <w:rFonts w:ascii="Calibri" w:eastAsia="Calibri" w:hAnsi="Calibri" w:cs="Calibri"/>
          <w:spacing w:val="45"/>
          <w:sz w:val="24"/>
        </w:rPr>
        <w:t xml:space="preserve"> </w:t>
      </w:r>
      <w:r>
        <w:rPr>
          <w:rFonts w:ascii="Calibri" w:eastAsia="Calibri" w:hAnsi="Calibri" w:cs="Calibri"/>
          <w:sz w:val="24"/>
        </w:rPr>
        <w:t>Editar</w:t>
      </w:r>
      <w:r>
        <w:rPr>
          <w:rFonts w:ascii="Calibri" w:eastAsia="Calibri" w:hAnsi="Calibri" w:cs="Calibri"/>
          <w:spacing w:val="45"/>
          <w:sz w:val="24"/>
        </w:rPr>
        <w:t xml:space="preserve"> </w:t>
      </w:r>
      <w:r>
        <w:rPr>
          <w:rFonts w:ascii="Calibri" w:eastAsia="Calibri" w:hAnsi="Calibri" w:cs="Calibri"/>
          <w:sz w:val="24"/>
        </w:rPr>
        <w:t>auto</w:t>
      </w:r>
      <w:r>
        <w:rPr>
          <w:rFonts w:ascii="Calibri" w:eastAsia="Calibri" w:hAnsi="Calibri" w:cs="Calibri"/>
          <w:spacing w:val="45"/>
          <w:sz w:val="24"/>
        </w:rPr>
        <w:t xml:space="preserve"> </w:t>
      </w:r>
      <w:r>
        <w:rPr>
          <w:rFonts w:ascii="Calibri" w:eastAsia="Calibri" w:hAnsi="Calibri" w:cs="Calibri"/>
          <w:sz w:val="24"/>
        </w:rPr>
        <w:t>de</w:t>
      </w:r>
      <w:r>
        <w:rPr>
          <w:rFonts w:ascii="Calibri" w:eastAsia="Calibri" w:hAnsi="Calibri" w:cs="Calibri"/>
          <w:spacing w:val="45"/>
          <w:sz w:val="24"/>
        </w:rPr>
        <w:t xml:space="preserve"> </w:t>
      </w:r>
      <w:r>
        <w:rPr>
          <w:rFonts w:ascii="Calibri" w:eastAsia="Calibri" w:hAnsi="Calibri" w:cs="Calibri"/>
          <w:sz w:val="24"/>
        </w:rPr>
        <w:t>infração:</w:t>
      </w:r>
      <w:r>
        <w:rPr>
          <w:rFonts w:ascii="Calibri" w:eastAsia="Calibri" w:hAnsi="Calibri" w:cs="Calibri"/>
          <w:spacing w:val="45"/>
          <w:sz w:val="24"/>
        </w:rPr>
        <w:t xml:space="preserve"> </w:t>
      </w:r>
      <w:r>
        <w:rPr>
          <w:rFonts w:ascii="Calibri" w:eastAsia="Calibri" w:hAnsi="Calibri" w:cs="Calibri"/>
          <w:sz w:val="24"/>
        </w:rPr>
        <w:t>para</w:t>
      </w:r>
      <w:r>
        <w:rPr>
          <w:rFonts w:ascii="Calibri" w:eastAsia="Calibri" w:hAnsi="Calibri" w:cs="Calibri"/>
          <w:spacing w:val="45"/>
          <w:sz w:val="24"/>
        </w:rPr>
        <w:t xml:space="preserve"> </w:t>
      </w:r>
      <w:r>
        <w:rPr>
          <w:rFonts w:ascii="Calibri" w:eastAsia="Calibri" w:hAnsi="Calibri" w:cs="Calibri"/>
          <w:sz w:val="24"/>
        </w:rPr>
        <w:t>realizar</w:t>
      </w:r>
      <w:r>
        <w:rPr>
          <w:rFonts w:ascii="Calibri" w:eastAsia="Calibri" w:hAnsi="Calibri" w:cs="Calibri"/>
          <w:spacing w:val="45"/>
          <w:sz w:val="24"/>
        </w:rPr>
        <w:t xml:space="preserve"> </w:t>
      </w:r>
      <w:r>
        <w:rPr>
          <w:rFonts w:ascii="Calibri" w:eastAsia="Calibri" w:hAnsi="Calibri" w:cs="Calibri"/>
          <w:sz w:val="24"/>
        </w:rPr>
        <w:t>esta</w:t>
      </w:r>
      <w:r>
        <w:rPr>
          <w:rFonts w:ascii="Calibri" w:eastAsia="Calibri" w:hAnsi="Calibri" w:cs="Calibri"/>
          <w:spacing w:val="45"/>
          <w:sz w:val="24"/>
        </w:rPr>
        <w:t xml:space="preserve"> </w:t>
      </w:r>
      <w:r>
        <w:rPr>
          <w:rFonts w:ascii="Calibri" w:eastAsia="Calibri" w:hAnsi="Calibri" w:cs="Calibri"/>
          <w:sz w:val="24"/>
        </w:rPr>
        <w:t>ação,</w:t>
      </w:r>
      <w:r>
        <w:rPr>
          <w:rFonts w:ascii="Calibri" w:eastAsia="Calibri" w:hAnsi="Calibri" w:cs="Calibri"/>
          <w:spacing w:val="45"/>
          <w:sz w:val="24"/>
        </w:rPr>
        <w:t xml:space="preserve"> </w:t>
      </w:r>
      <w:r>
        <w:rPr>
          <w:rFonts w:ascii="Calibri" w:eastAsia="Calibri" w:hAnsi="Calibri" w:cs="Calibri"/>
          <w:sz w:val="24"/>
        </w:rPr>
        <w:t>selecionar</w:t>
      </w:r>
      <w:r>
        <w:rPr>
          <w:rFonts w:ascii="Calibri" w:eastAsia="Calibri" w:hAnsi="Calibri" w:cs="Calibri"/>
          <w:spacing w:val="45"/>
          <w:sz w:val="24"/>
        </w:rPr>
        <w:t xml:space="preserve"> </w:t>
      </w:r>
      <w:r>
        <w:rPr>
          <w:rFonts w:ascii="Calibri" w:eastAsia="Calibri" w:hAnsi="Calibri" w:cs="Calibri"/>
          <w:sz w:val="24"/>
        </w:rPr>
        <w:t xml:space="preserve">uma coluna do registro </w:t>
      </w:r>
      <w:r>
        <w:rPr>
          <w:rFonts w:ascii="Calibri" w:eastAsia="Calibri" w:hAnsi="Calibri" w:cs="Calibri"/>
          <w:sz w:val="24"/>
        </w:rPr>
        <w:t>apresentado na lista de autos de infrações. Serão mostradas as informações do auto de infração na fiscalização. (ver tópico</w:t>
      </w:r>
      <w:r>
        <w:rPr>
          <w:rFonts w:ascii="Calibri" w:eastAsia="Calibri" w:hAnsi="Calibri" w:cs="Calibri"/>
          <w:spacing w:val="15"/>
          <w:sz w:val="24"/>
        </w:rPr>
        <w:t xml:space="preserve"> "</w:t>
      </w:r>
      <w:hyperlink w:anchor="_topic_AutodeInfracao">
        <w:r>
          <w:rPr>
            <w:rStyle w:val="Hyperlink"/>
            <w:rFonts w:ascii="Calibri" w:eastAsia="Calibri" w:hAnsi="Calibri" w:cs="Calibri"/>
            <w:spacing w:val="15"/>
            <w:sz w:val="24"/>
          </w:rPr>
          <w:t>Auto de Infração</w:t>
        </w:r>
      </w:hyperlink>
      <w:r>
        <w:rPr>
          <w:rFonts w:ascii="Calibri" w:eastAsia="Calibri" w:hAnsi="Calibri" w:cs="Calibri"/>
          <w:spacing w:val="15"/>
          <w:sz w:val="24"/>
        </w:rPr>
        <w:t>"</w:t>
      </w:r>
      <w:r>
        <w:rPr>
          <w:rFonts w:ascii="Calibri" w:eastAsia="Calibri" w:hAnsi="Calibri" w:cs="Calibri"/>
          <w:sz w:val="24"/>
        </w:rPr>
        <w:t>).</w:t>
      </w:r>
    </w:p>
    <w:p w14:paraId="0DB02F28" w14:textId="77777777" w:rsidR="00522113" w:rsidRDefault="00B51388">
      <w:pPr>
        <w:spacing w:line="360" w:lineRule="auto"/>
        <w:ind w:left="105" w:right="75"/>
        <w:jc w:val="both"/>
      </w:pPr>
      <w:r>
        <w:rPr>
          <w:rFonts w:ascii="Calibri" w:eastAsia="Calibri" w:hAnsi="Calibri" w:cs="Calibri"/>
          <w:b/>
          <w:sz w:val="24"/>
        </w:rPr>
        <w:t xml:space="preserve">Importante: </w:t>
      </w:r>
      <w:r>
        <w:rPr>
          <w:rFonts w:ascii="Calibri" w:eastAsia="Calibri" w:hAnsi="Calibri" w:cs="Calibri"/>
          <w:sz w:val="24"/>
        </w:rPr>
        <w:t>a opção de editar um auto de infração será conforme a permissão do usuário e também se a mesmo foi cadastrada pelo usuário que solicitou visualizar e editar</w:t>
      </w:r>
      <w:r>
        <w:rPr>
          <w:rFonts w:ascii="Calibri" w:eastAsia="Calibri" w:hAnsi="Calibri" w:cs="Calibri"/>
          <w:spacing w:val="60"/>
          <w:sz w:val="24"/>
        </w:rPr>
        <w:t xml:space="preserve"> </w:t>
      </w:r>
      <w:r>
        <w:rPr>
          <w:rFonts w:ascii="Calibri" w:eastAsia="Calibri" w:hAnsi="Calibri" w:cs="Calibri"/>
          <w:sz w:val="24"/>
        </w:rPr>
        <w:t>o auto  de  infração.  O  usuário</w:t>
      </w:r>
      <w:r>
        <w:rPr>
          <w:rFonts w:ascii="Calibri" w:eastAsia="Calibri" w:hAnsi="Calibri" w:cs="Calibri"/>
          <w:spacing w:val="60"/>
          <w:sz w:val="24"/>
        </w:rPr>
        <w:t xml:space="preserve"> </w:t>
      </w:r>
      <w:r>
        <w:rPr>
          <w:rFonts w:ascii="Calibri" w:eastAsia="Calibri" w:hAnsi="Calibri" w:cs="Calibri"/>
          <w:sz w:val="24"/>
        </w:rPr>
        <w:t>poderá  editar</w:t>
      </w:r>
      <w:r>
        <w:rPr>
          <w:rFonts w:ascii="Calibri" w:eastAsia="Calibri" w:hAnsi="Calibri" w:cs="Calibri"/>
          <w:spacing w:val="60"/>
          <w:sz w:val="24"/>
        </w:rPr>
        <w:t xml:space="preserve"> </w:t>
      </w:r>
      <w:r>
        <w:rPr>
          <w:rFonts w:ascii="Calibri" w:eastAsia="Calibri" w:hAnsi="Calibri" w:cs="Calibri"/>
          <w:sz w:val="24"/>
        </w:rPr>
        <w:t>somente</w:t>
      </w:r>
      <w:r>
        <w:rPr>
          <w:rFonts w:ascii="Calibri" w:eastAsia="Calibri" w:hAnsi="Calibri" w:cs="Calibri"/>
          <w:spacing w:val="60"/>
          <w:sz w:val="24"/>
        </w:rPr>
        <w:t xml:space="preserve"> </w:t>
      </w:r>
      <w:r>
        <w:rPr>
          <w:rFonts w:ascii="Calibri" w:eastAsia="Calibri" w:hAnsi="Calibri" w:cs="Calibri"/>
          <w:sz w:val="24"/>
        </w:rPr>
        <w:t>os  autos</w:t>
      </w:r>
      <w:r>
        <w:rPr>
          <w:rFonts w:ascii="Calibri" w:eastAsia="Calibri" w:hAnsi="Calibri" w:cs="Calibri"/>
          <w:spacing w:val="60"/>
          <w:sz w:val="24"/>
        </w:rPr>
        <w:t xml:space="preserve"> </w:t>
      </w:r>
      <w:r>
        <w:rPr>
          <w:rFonts w:ascii="Calibri" w:eastAsia="Calibri" w:hAnsi="Calibri" w:cs="Calibri"/>
          <w:sz w:val="24"/>
        </w:rPr>
        <w:t xml:space="preserve">de  </w:t>
      </w:r>
      <w:r>
        <w:rPr>
          <w:rFonts w:ascii="Calibri" w:eastAsia="Calibri" w:hAnsi="Calibri" w:cs="Calibri"/>
          <w:sz w:val="24"/>
        </w:rPr>
        <w:t>infração cadastrados por ele quando seu perfil não for de administrador</w:t>
      </w:r>
      <w:r>
        <w:rPr>
          <w:sz w:val="24"/>
        </w:rPr>
        <w:t>.</w:t>
      </w:r>
    </w:p>
    <w:p w14:paraId="3B0DD2F2" w14:textId="77777777" w:rsidR="00522113" w:rsidRDefault="00B51388">
      <w:pPr>
        <w:numPr>
          <w:ilvl w:val="0"/>
          <w:numId w:val="38"/>
        </w:numPr>
        <w:spacing w:before="15" w:line="360" w:lineRule="auto"/>
        <w:ind w:right="75"/>
        <w:jc w:val="both"/>
      </w:pPr>
      <w:r>
        <w:rPr>
          <w:rFonts w:ascii="Calibri" w:eastAsia="Calibri" w:hAnsi="Calibri" w:cs="Calibri"/>
          <w:b/>
          <w:sz w:val="24"/>
        </w:rPr>
        <w:t xml:space="preserve">Importante: </w:t>
      </w:r>
      <w:r>
        <w:rPr>
          <w:rFonts w:ascii="Calibri" w:eastAsia="Calibri" w:hAnsi="Calibri" w:cs="Calibri"/>
          <w:sz w:val="24"/>
        </w:rPr>
        <w:t>Ao selecionar a opção Todas as UF's, o sistema deverá buscar os registros em todas as unidades cadastradas no sistema e presente nos registros.</w:t>
      </w:r>
    </w:p>
    <w:p w14:paraId="1C625759" w14:textId="77777777" w:rsidR="00522113" w:rsidRDefault="00B51388">
      <w:pPr>
        <w:numPr>
          <w:ilvl w:val="1"/>
          <w:numId w:val="38"/>
        </w:numPr>
        <w:spacing w:before="15" w:line="360" w:lineRule="auto"/>
        <w:ind w:right="75"/>
        <w:jc w:val="both"/>
      </w:pPr>
      <w:r>
        <w:rPr>
          <w:rFonts w:ascii="Calibri" w:eastAsia="Calibri" w:hAnsi="Calibri" w:cs="Calibri"/>
          <w:sz w:val="24"/>
        </w:rPr>
        <w:t>A opção Todas as UF's dever</w:t>
      </w:r>
      <w:r>
        <w:rPr>
          <w:rFonts w:ascii="Calibri" w:eastAsia="Calibri" w:hAnsi="Calibri" w:cs="Calibri"/>
          <w:sz w:val="24"/>
        </w:rPr>
        <w:t>á ser a primeira opção da lista.</w:t>
      </w:r>
    </w:p>
    <w:p w14:paraId="03BDA51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66">
        <w:r>
          <w:rPr>
            <w:rFonts w:ascii="Tahoma" w:eastAsia="Tahoma" w:hAnsi="Tahoma" w:cs="Tahoma"/>
            <w:i/>
            <w:color w:val="6666FF"/>
          </w:rPr>
          <w:t>Generate Kindle eBooks with ease</w:t>
        </w:r>
      </w:hyperlink>
    </w:p>
    <w:p w14:paraId="1D73EA5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198" w:name="_topic_Imprimir_AutoInfracao"/>
      <w:bookmarkEnd w:id="198"/>
      <w:r>
        <w:rPr>
          <w:rFonts w:ascii="Tahoma" w:eastAsia="Tahoma" w:hAnsi="Tahoma" w:cs="Tahoma"/>
          <w:i/>
          <w:color w:val="243F60"/>
          <w:sz w:val="22"/>
        </w:rPr>
        <w:t>Imprimir - Auto Infração</w:t>
      </w:r>
    </w:p>
    <w:p w14:paraId="02F26DF8" w14:textId="77777777" w:rsidR="00522113" w:rsidRDefault="00B51388">
      <w:r>
        <w:rPr>
          <w:rFonts w:ascii="Calibri" w:eastAsia="Calibri" w:hAnsi="Calibri" w:cs="Calibri"/>
          <w:b/>
          <w:sz w:val="24"/>
        </w:rPr>
        <w:t>Imprimir</w:t>
      </w:r>
      <w:r>
        <w:rPr>
          <w:rFonts w:ascii="Calibri" w:eastAsia="Calibri" w:hAnsi="Calibri" w:cs="Calibri"/>
          <w:sz w:val="24"/>
        </w:rPr>
        <w:t xml:space="preserve">: para realizar esta ação, selecionar a opção </w:t>
      </w:r>
      <w:r>
        <w:rPr>
          <w:noProof/>
        </w:rPr>
        <w:drawing>
          <wp:inline distT="0" distB="0" distL="0" distR="0" wp14:anchorId="664F69E1" wp14:editId="0F9DB95A">
            <wp:extent cx="361950" cy="371475"/>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png"/>
                    <pic:cNvPicPr/>
                  </pic:nvPicPr>
                  <pic:blipFill>
                    <a:blip r:embed="rId403" cstate="print"/>
                    <a:stretch>
                      <a:fillRect/>
                    </a:stretch>
                  </pic:blipFill>
                  <pic:spPr>
                    <a:xfrm>
                      <a:off x="0" y="0"/>
                      <a:ext cx="361950" cy="371475"/>
                    </a:xfrm>
                    <a:prstGeom prst="rect">
                      <a:avLst/>
                    </a:prstGeom>
                  </pic:spPr>
                </pic:pic>
              </a:graphicData>
            </a:graphic>
          </wp:inline>
        </w:drawing>
      </w:r>
      <w:r>
        <w:rPr>
          <w:sz w:val="24"/>
        </w:rPr>
        <w:t>.</w:t>
      </w:r>
      <w:r>
        <w:rPr>
          <w:rFonts w:ascii="Calibri" w:eastAsia="Calibri" w:hAnsi="Calibri" w:cs="Calibri"/>
          <w:sz w:val="24"/>
        </w:rPr>
        <w:t xml:space="preserve"> O sistema gerar o documento em formato PDF, com os seguintes blocos:</w:t>
      </w:r>
    </w:p>
    <w:p w14:paraId="29716C75" w14:textId="77777777" w:rsidR="00522113" w:rsidRDefault="00B51388">
      <w:pPr>
        <w:pStyle w:val="PargrafodaLista"/>
        <w:numPr>
          <w:ilvl w:val="0"/>
          <w:numId w:val="85"/>
        </w:numPr>
        <w:spacing w:before="15"/>
      </w:pPr>
      <w:r>
        <w:rPr>
          <w:rFonts w:ascii="Calibri" w:eastAsia="Calibri" w:hAnsi="Calibri" w:cs="Calibri"/>
          <w:sz w:val="24"/>
        </w:rPr>
        <w:t xml:space="preserve">BLOCO </w:t>
      </w:r>
      <w:r>
        <w:rPr>
          <w:rFonts w:ascii="Calibri" w:eastAsia="Calibri" w:hAnsi="Calibri" w:cs="Calibri"/>
          <w:b/>
          <w:sz w:val="24"/>
        </w:rPr>
        <w:t>1</w:t>
      </w:r>
      <w:r>
        <w:rPr>
          <w:rFonts w:ascii="Calibri" w:eastAsia="Calibri" w:hAnsi="Calibri" w:cs="Calibri"/>
          <w:sz w:val="24"/>
        </w:rPr>
        <w:t>: IDENTIFICAÇÃO DO BEM</w:t>
      </w:r>
    </w:p>
    <w:p w14:paraId="7F5A822B" w14:textId="77777777" w:rsidR="00522113" w:rsidRDefault="00B51388">
      <w:pPr>
        <w:pStyle w:val="PargrafodaLista"/>
        <w:numPr>
          <w:ilvl w:val="0"/>
          <w:numId w:val="85"/>
        </w:numPr>
        <w:spacing w:before="15"/>
      </w:pPr>
      <w:r>
        <w:rPr>
          <w:rFonts w:ascii="Calibri" w:eastAsia="Calibri" w:hAnsi="Calibri" w:cs="Calibri"/>
          <w:sz w:val="24"/>
        </w:rPr>
        <w:t xml:space="preserve">BLOCO </w:t>
      </w:r>
      <w:r>
        <w:rPr>
          <w:rFonts w:ascii="Calibri" w:eastAsia="Calibri" w:hAnsi="Calibri" w:cs="Calibri"/>
          <w:b/>
          <w:sz w:val="24"/>
        </w:rPr>
        <w:t>2</w:t>
      </w:r>
      <w:r>
        <w:rPr>
          <w:rFonts w:ascii="Calibri" w:eastAsia="Calibri" w:hAnsi="Calibri" w:cs="Calibri"/>
          <w:sz w:val="24"/>
        </w:rPr>
        <w:t>: IDENTIFICAÇÃO DO AUTUADO</w:t>
      </w:r>
    </w:p>
    <w:p w14:paraId="4E40AF45" w14:textId="77777777" w:rsidR="00522113" w:rsidRDefault="00B51388">
      <w:pPr>
        <w:pStyle w:val="PargrafodaLista"/>
        <w:numPr>
          <w:ilvl w:val="0"/>
          <w:numId w:val="85"/>
        </w:numPr>
        <w:spacing w:before="15"/>
      </w:pPr>
      <w:r>
        <w:rPr>
          <w:rFonts w:ascii="Calibri" w:eastAsia="Calibri" w:hAnsi="Calibri" w:cs="Calibri"/>
          <w:sz w:val="24"/>
        </w:rPr>
        <w:t xml:space="preserve">BLOCO </w:t>
      </w:r>
      <w:r>
        <w:rPr>
          <w:rFonts w:ascii="Calibri" w:eastAsia="Calibri" w:hAnsi="Calibri" w:cs="Calibri"/>
          <w:b/>
          <w:sz w:val="24"/>
        </w:rPr>
        <w:t>3</w:t>
      </w:r>
      <w:r>
        <w:rPr>
          <w:rFonts w:ascii="Calibri" w:eastAsia="Calibri" w:hAnsi="Calibri" w:cs="Calibri"/>
          <w:sz w:val="24"/>
        </w:rPr>
        <w:t>: CARACTERIZAÇÃO DAS INFRAÇÕES</w:t>
      </w:r>
    </w:p>
    <w:p w14:paraId="2290C974" w14:textId="77777777" w:rsidR="00522113" w:rsidRDefault="00B51388">
      <w:pPr>
        <w:pStyle w:val="PargrafodaLista"/>
        <w:numPr>
          <w:ilvl w:val="0"/>
          <w:numId w:val="85"/>
        </w:numPr>
        <w:spacing w:before="15"/>
      </w:pPr>
      <w:r>
        <w:rPr>
          <w:rFonts w:ascii="Calibri" w:eastAsia="Calibri" w:hAnsi="Calibri" w:cs="Calibri"/>
          <w:sz w:val="24"/>
        </w:rPr>
        <w:t xml:space="preserve">BLOCO </w:t>
      </w:r>
      <w:r>
        <w:rPr>
          <w:rFonts w:ascii="Calibri" w:eastAsia="Calibri" w:hAnsi="Calibri" w:cs="Calibri"/>
          <w:b/>
          <w:sz w:val="24"/>
        </w:rPr>
        <w:t>4</w:t>
      </w:r>
      <w:r>
        <w:rPr>
          <w:rFonts w:ascii="Calibri" w:eastAsia="Calibri" w:hAnsi="Calibri" w:cs="Calibri"/>
          <w:sz w:val="24"/>
        </w:rPr>
        <w:t>: OBSERVAÇÕES</w:t>
      </w:r>
    </w:p>
    <w:p w14:paraId="278D2363" w14:textId="77777777" w:rsidR="00522113" w:rsidRDefault="00B51388">
      <w:pPr>
        <w:pStyle w:val="PargrafodaLista"/>
        <w:numPr>
          <w:ilvl w:val="0"/>
          <w:numId w:val="85"/>
        </w:numPr>
        <w:spacing w:before="15"/>
      </w:pPr>
      <w:r>
        <w:rPr>
          <w:rFonts w:ascii="Calibri" w:eastAsia="Calibri" w:hAnsi="Calibri" w:cs="Calibri"/>
          <w:sz w:val="24"/>
        </w:rPr>
        <w:t xml:space="preserve">BLOCO </w:t>
      </w:r>
      <w:r>
        <w:rPr>
          <w:rFonts w:ascii="Calibri" w:eastAsia="Calibri" w:hAnsi="Calibri" w:cs="Calibri"/>
          <w:b/>
          <w:sz w:val="24"/>
        </w:rPr>
        <w:t>5</w:t>
      </w:r>
      <w:r>
        <w:rPr>
          <w:rFonts w:ascii="Calibri" w:eastAsia="Calibri" w:hAnsi="Calibri" w:cs="Calibri"/>
          <w:sz w:val="24"/>
        </w:rPr>
        <w:t>: INFORMAÇÕES COMPLEMENTARES</w:t>
      </w:r>
    </w:p>
    <w:p w14:paraId="6C9341F0" w14:textId="77777777" w:rsidR="00522113" w:rsidRDefault="00B51388">
      <w:pPr>
        <w:pStyle w:val="PargrafodaLista"/>
        <w:numPr>
          <w:ilvl w:val="0"/>
          <w:numId w:val="85"/>
        </w:numPr>
        <w:spacing w:before="15"/>
      </w:pPr>
      <w:r>
        <w:rPr>
          <w:rFonts w:ascii="Calibri" w:eastAsia="Calibri" w:hAnsi="Calibri" w:cs="Calibri"/>
          <w:sz w:val="24"/>
        </w:rPr>
        <w:t xml:space="preserve">BLOCO </w:t>
      </w:r>
      <w:r>
        <w:rPr>
          <w:rFonts w:ascii="Calibri" w:eastAsia="Calibri" w:hAnsi="Calibri" w:cs="Calibri"/>
          <w:b/>
          <w:sz w:val="24"/>
        </w:rPr>
        <w:t>6</w:t>
      </w:r>
      <w:r>
        <w:rPr>
          <w:rFonts w:ascii="Calibri" w:eastAsia="Calibri" w:hAnsi="Calibri" w:cs="Calibri"/>
          <w:sz w:val="24"/>
        </w:rPr>
        <w:t xml:space="preserve">: RECIBO – </w:t>
      </w:r>
      <w:r>
        <w:rPr>
          <w:rFonts w:ascii="Calibri" w:eastAsia="Calibri" w:hAnsi="Calibri" w:cs="Calibri"/>
          <w:sz w:val="24"/>
        </w:rPr>
        <w:t>RECEBI A 1ª VIA DESTE AUTO DE INFRAÇÃO</w:t>
      </w:r>
    </w:p>
    <w:p w14:paraId="68557E22" w14:textId="77777777" w:rsidR="00522113" w:rsidRDefault="00B51388">
      <w:pPr>
        <w:pStyle w:val="PargrafodaLista"/>
        <w:numPr>
          <w:ilvl w:val="0"/>
          <w:numId w:val="85"/>
        </w:numPr>
        <w:spacing w:before="15"/>
      </w:pPr>
      <w:r>
        <w:rPr>
          <w:rFonts w:ascii="Calibri" w:eastAsia="Calibri" w:hAnsi="Calibri" w:cs="Calibri"/>
          <w:sz w:val="24"/>
        </w:rPr>
        <w:t xml:space="preserve">BLOCO </w:t>
      </w:r>
      <w:r>
        <w:rPr>
          <w:rFonts w:ascii="Calibri" w:eastAsia="Calibri" w:hAnsi="Calibri" w:cs="Calibri"/>
          <w:b/>
          <w:sz w:val="24"/>
        </w:rPr>
        <w:t>7</w:t>
      </w:r>
      <w:r>
        <w:rPr>
          <w:rFonts w:ascii="Calibri" w:eastAsia="Calibri" w:hAnsi="Calibri" w:cs="Calibri"/>
          <w:sz w:val="24"/>
        </w:rPr>
        <w:t>: UNIDADES IPHAN</w:t>
      </w:r>
    </w:p>
    <w:p w14:paraId="32D4D890" w14:textId="77777777" w:rsidR="00522113" w:rsidRDefault="00B51388">
      <w:pPr>
        <w:pStyle w:val="PargrafodaLista"/>
        <w:numPr>
          <w:ilvl w:val="0"/>
          <w:numId w:val="85"/>
        </w:numPr>
        <w:spacing w:before="15"/>
      </w:pPr>
      <w:r>
        <w:rPr>
          <w:rFonts w:ascii="Calibri" w:eastAsia="Calibri" w:hAnsi="Calibri" w:cs="Calibri"/>
          <w:sz w:val="24"/>
        </w:rPr>
        <w:t xml:space="preserve">BLOCO </w:t>
      </w:r>
      <w:r>
        <w:rPr>
          <w:rFonts w:ascii="Calibri" w:eastAsia="Calibri" w:hAnsi="Calibri" w:cs="Calibri"/>
          <w:b/>
          <w:sz w:val="24"/>
        </w:rPr>
        <w:t>8</w:t>
      </w:r>
      <w:r>
        <w:rPr>
          <w:rFonts w:ascii="Calibri" w:eastAsia="Calibri" w:hAnsi="Calibri" w:cs="Calibri"/>
          <w:sz w:val="24"/>
        </w:rPr>
        <w:t>: ORIENTAÇÕES</w:t>
      </w:r>
    </w:p>
    <w:p w14:paraId="2A84C99B" w14:textId="77777777" w:rsidR="00522113" w:rsidRDefault="00522113">
      <w:pPr>
        <w:pStyle w:val="PargrafodaLista"/>
        <w:spacing w:before="15"/>
        <w:ind w:left="105"/>
      </w:pPr>
    </w:p>
    <w:p w14:paraId="4337091D" w14:textId="77777777" w:rsidR="00522113" w:rsidRDefault="00B51388">
      <w:pPr>
        <w:pStyle w:val="PargrafodaLista"/>
        <w:numPr>
          <w:ilvl w:val="0"/>
          <w:numId w:val="86"/>
        </w:numPr>
        <w:spacing w:before="15"/>
      </w:pPr>
      <w:r>
        <w:rPr>
          <w:rFonts w:ascii="Calibri" w:eastAsia="Calibri" w:hAnsi="Calibri" w:cs="Calibri"/>
          <w:sz w:val="24"/>
        </w:rPr>
        <w:t>O sistema deverá replicar no "Bloco 2" o grupo de dados de Preposto ou Representante Legal (Preposto ou Representante Legal, CPF/CNPJ, Contato, Endereço, CEP e Município /</w:t>
      </w:r>
      <w:r>
        <w:rPr>
          <w:rFonts w:ascii="Calibri" w:eastAsia="Calibri" w:hAnsi="Calibri" w:cs="Calibri"/>
          <w:sz w:val="24"/>
        </w:rPr>
        <w:t xml:space="preserve"> UF) de acordo com a quantidade de proprietários presente no cadastro da fiscalização.</w:t>
      </w:r>
    </w:p>
    <w:p w14:paraId="31657427" w14:textId="77777777" w:rsidR="00522113" w:rsidRDefault="00522113">
      <w:pPr>
        <w:pStyle w:val="PargrafodaLista"/>
        <w:spacing w:before="15"/>
        <w:ind w:left="1185"/>
      </w:pPr>
    </w:p>
    <w:p w14:paraId="1C25D51C" w14:textId="77777777" w:rsidR="00522113" w:rsidRDefault="00B51388">
      <w:pPr>
        <w:pStyle w:val="PargrafodaLista"/>
        <w:numPr>
          <w:ilvl w:val="0"/>
          <w:numId w:val="86"/>
        </w:numPr>
        <w:spacing w:before="15"/>
      </w:pPr>
      <w:r>
        <w:rPr>
          <w:rFonts w:ascii="Calibri" w:eastAsia="Calibri" w:hAnsi="Calibri" w:cs="Calibri"/>
          <w:b/>
          <w:sz w:val="24"/>
        </w:rPr>
        <w:t xml:space="preserve">Tela - Auto de Infração </w:t>
      </w:r>
    </w:p>
    <w:p w14:paraId="726D5DF3" w14:textId="77777777" w:rsidR="00522113" w:rsidRDefault="00B51388">
      <w:pPr>
        <w:spacing w:before="15"/>
      </w:pPr>
      <w:r>
        <w:rPr>
          <w:noProof/>
        </w:rPr>
        <w:drawing>
          <wp:inline distT="0" distB="0" distL="0" distR="0" wp14:anchorId="30DC78A7" wp14:editId="150D7909">
            <wp:extent cx="5991225" cy="24803100"/>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png"/>
                    <pic:cNvPicPr/>
                  </pic:nvPicPr>
                  <pic:blipFill>
                    <a:blip r:embed="rId467" cstate="print"/>
                    <a:stretch>
                      <a:fillRect/>
                    </a:stretch>
                  </pic:blipFill>
                  <pic:spPr>
                    <a:xfrm>
                      <a:off x="0" y="0"/>
                      <a:ext cx="5991225" cy="24803100"/>
                    </a:xfrm>
                    <a:prstGeom prst="rect">
                      <a:avLst/>
                    </a:prstGeom>
                  </pic:spPr>
                </pic:pic>
              </a:graphicData>
            </a:graphic>
          </wp:inline>
        </w:drawing>
      </w:r>
    </w:p>
    <w:p w14:paraId="68BA17C1" w14:textId="77777777" w:rsidR="00522113" w:rsidRDefault="00522113">
      <w:pPr>
        <w:spacing w:before="15"/>
      </w:pPr>
    </w:p>
    <w:p w14:paraId="462E3748" w14:textId="77777777" w:rsidR="00522113" w:rsidRDefault="00522113">
      <w:pPr>
        <w:spacing w:before="15"/>
        <w:ind w:left="465"/>
      </w:pPr>
    </w:p>
    <w:p w14:paraId="760B9BC5" w14:textId="77777777" w:rsidR="00522113" w:rsidRDefault="00522113">
      <w:pPr>
        <w:spacing w:before="15" w:line="180" w:lineRule="exact"/>
      </w:pPr>
    </w:p>
    <w:p w14:paraId="3663D3D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68">
        <w:r>
          <w:rPr>
            <w:rFonts w:ascii="Tahoma" w:eastAsia="Tahoma" w:hAnsi="Tahoma" w:cs="Tahoma"/>
            <w:i/>
            <w:color w:val="6666FF"/>
          </w:rPr>
          <w:t>Free Web Help generator</w:t>
        </w:r>
      </w:hyperlink>
    </w:p>
    <w:p w14:paraId="2EC3DCDE" w14:textId="77777777" w:rsidR="00522113" w:rsidRDefault="00B51388">
      <w:r>
        <w:br w:type="page"/>
      </w:r>
    </w:p>
    <w:p w14:paraId="2AFCF5B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199" w:name="_topic_Pesquisar_Notificacao"/>
      <w:bookmarkEnd w:id="199"/>
      <w:r>
        <w:rPr>
          <w:rFonts w:ascii="Tahoma" w:eastAsia="Tahoma" w:hAnsi="Tahoma" w:cs="Tahoma"/>
          <w:i/>
          <w:color w:val="243F60"/>
          <w:sz w:val="22"/>
        </w:rPr>
        <w:t>Pesquisar - Notificação</w:t>
      </w:r>
    </w:p>
    <w:p w14:paraId="456BF2E8" w14:textId="77777777" w:rsidR="00522113" w:rsidRDefault="00B51388">
      <w:pPr>
        <w:ind w:left="105" w:right="75"/>
        <w:jc w:val="both"/>
      </w:pPr>
      <w:r>
        <w:rPr>
          <w:rFonts w:ascii="Calibri" w:eastAsia="Calibri" w:hAnsi="Calibri" w:cs="Calibri"/>
          <w:sz w:val="24"/>
        </w:rPr>
        <w:t xml:space="preserve">Para consultar as notificações selecionar o menu </w:t>
      </w:r>
      <w:r>
        <w:rPr>
          <w:rFonts w:ascii="Calibri" w:eastAsia="Calibri" w:hAnsi="Calibri" w:cs="Calibri"/>
          <w:b/>
          <w:sz w:val="24"/>
        </w:rPr>
        <w:t>Fiscalização</w:t>
      </w:r>
      <w:r>
        <w:rPr>
          <w:rFonts w:ascii="Calibri" w:eastAsia="Calibri" w:hAnsi="Calibri" w:cs="Calibri"/>
          <w:sz w:val="24"/>
        </w:rPr>
        <w:t xml:space="preserve">, depois Pesquisa e por fim Notificação. Será mostrado a lista com as notificações </w:t>
      </w:r>
      <w:r>
        <w:rPr>
          <w:rFonts w:ascii="Calibri" w:eastAsia="Calibri" w:hAnsi="Calibri" w:cs="Calibri"/>
          <w:sz w:val="24"/>
        </w:rPr>
        <w:t>cadastradas.</w:t>
      </w:r>
    </w:p>
    <w:p w14:paraId="59527E4E" w14:textId="77777777" w:rsidR="00522113" w:rsidRDefault="00522113">
      <w:pPr>
        <w:spacing w:before="15" w:line="180" w:lineRule="exact"/>
      </w:pPr>
    </w:p>
    <w:p w14:paraId="4CC44FE0" w14:textId="77777777" w:rsidR="00522113" w:rsidRDefault="00522113">
      <w:pPr>
        <w:spacing w:line="195" w:lineRule="exact"/>
      </w:pPr>
    </w:p>
    <w:p w14:paraId="2239208A" w14:textId="77777777" w:rsidR="00522113" w:rsidRDefault="00B51388">
      <w:pPr>
        <w:ind w:left="105"/>
      </w:pPr>
      <w:r>
        <w:rPr>
          <w:noProof/>
        </w:rPr>
        <w:drawing>
          <wp:inline distT="0" distB="0" distL="0" distR="0" wp14:anchorId="40E903FE" wp14:editId="464B0A2E">
            <wp:extent cx="5448300" cy="4352925"/>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png"/>
                    <pic:cNvPicPr/>
                  </pic:nvPicPr>
                  <pic:blipFill>
                    <a:blip r:embed="rId469" cstate="print"/>
                    <a:stretch>
                      <a:fillRect/>
                    </a:stretch>
                  </pic:blipFill>
                  <pic:spPr>
                    <a:xfrm>
                      <a:off x="0" y="0"/>
                      <a:ext cx="5448300" cy="4352925"/>
                    </a:xfrm>
                    <a:prstGeom prst="rect">
                      <a:avLst/>
                    </a:prstGeom>
                  </pic:spPr>
                </pic:pic>
              </a:graphicData>
            </a:graphic>
          </wp:inline>
        </w:drawing>
      </w:r>
    </w:p>
    <w:p w14:paraId="04A211A6" w14:textId="77777777" w:rsidR="00522113" w:rsidRDefault="00522113">
      <w:pPr>
        <w:spacing w:before="15" w:line="180" w:lineRule="exact"/>
      </w:pPr>
    </w:p>
    <w:p w14:paraId="588BB3AB" w14:textId="77777777" w:rsidR="00522113" w:rsidRDefault="00522113">
      <w:pPr>
        <w:spacing w:line="195" w:lineRule="exact"/>
      </w:pPr>
    </w:p>
    <w:p w14:paraId="027880F7" w14:textId="77777777" w:rsidR="00522113" w:rsidRDefault="00B51388">
      <w:pPr>
        <w:ind w:left="105" w:right="4950"/>
        <w:jc w:val="both"/>
      </w:pPr>
      <w:r>
        <w:rPr>
          <w:rFonts w:ascii="Calibri" w:eastAsia="Calibri" w:hAnsi="Calibri" w:cs="Calibri"/>
          <w:sz w:val="24"/>
        </w:rPr>
        <w:t>É possível realizar as seguintes ações:</w:t>
      </w:r>
    </w:p>
    <w:p w14:paraId="63F82F0A" w14:textId="77777777" w:rsidR="00522113" w:rsidRDefault="00522113">
      <w:pPr>
        <w:spacing w:before="15" w:line="180" w:lineRule="exact"/>
      </w:pPr>
    </w:p>
    <w:p w14:paraId="43316C06" w14:textId="77777777" w:rsidR="00522113" w:rsidRDefault="00522113">
      <w:pPr>
        <w:spacing w:line="195" w:lineRule="exact"/>
      </w:pPr>
    </w:p>
    <w:p w14:paraId="5A0A0768" w14:textId="77777777" w:rsidR="00522113" w:rsidRDefault="00B51388">
      <w:pPr>
        <w:tabs>
          <w:tab w:val="left" w:pos="825"/>
        </w:tabs>
        <w:spacing w:line="355" w:lineRule="auto"/>
        <w:ind w:left="825" w:right="75" w:hanging="360"/>
        <w:jc w:val="both"/>
      </w:pPr>
      <w:r>
        <w:rPr>
          <w:sz w:val="24"/>
        </w:rPr>
        <w:sym w:font="Symbol" w:char="00B7"/>
      </w:r>
      <w:r>
        <w:rPr>
          <w:sz w:val="24"/>
        </w:rPr>
        <w:tab/>
      </w:r>
      <w:r>
        <w:rPr>
          <w:rFonts w:ascii="Calibri" w:eastAsia="Calibri" w:hAnsi="Calibri" w:cs="Calibri"/>
          <w:sz w:val="24"/>
        </w:rPr>
        <w:t>Visualizar e Editar Notificação: para realizar esta ação</w:t>
      </w:r>
      <w:r>
        <w:rPr>
          <w:sz w:val="24"/>
        </w:rPr>
        <w:t>,</w:t>
      </w:r>
      <w:r>
        <w:rPr>
          <w:rFonts w:ascii="Calibri" w:eastAsia="Calibri" w:hAnsi="Calibri" w:cs="Calibri"/>
          <w:sz w:val="24"/>
        </w:rPr>
        <w:t xml:space="preserve"> selecionar uma coluna do registro apresentado na lista de notificações</w:t>
      </w:r>
      <w:r>
        <w:rPr>
          <w:sz w:val="24"/>
        </w:rPr>
        <w:t>.</w:t>
      </w:r>
      <w:r>
        <w:rPr>
          <w:rFonts w:ascii="Calibri" w:eastAsia="Calibri" w:hAnsi="Calibri" w:cs="Calibri"/>
          <w:sz w:val="24"/>
        </w:rPr>
        <w:t xml:space="preserve"> Serão mostradas as informações da notificação na fiscalização. </w:t>
      </w:r>
      <w:r>
        <w:rPr>
          <w:rFonts w:ascii="Calibri" w:eastAsia="Calibri" w:hAnsi="Calibri" w:cs="Calibri"/>
          <w:sz w:val="24"/>
        </w:rPr>
        <w:t xml:space="preserve">(ver tópico </w:t>
      </w:r>
      <w:r>
        <w:rPr>
          <w:rFonts w:ascii="Calibri" w:eastAsia="Calibri" w:hAnsi="Calibri" w:cs="Calibri"/>
          <w:b/>
          <w:sz w:val="22"/>
        </w:rPr>
        <w:t>"</w:t>
      </w:r>
      <w:hyperlink w:anchor="_topic_Notificacao1">
        <w:r>
          <w:rPr>
            <w:rStyle w:val="Hyperlink"/>
            <w:rFonts w:ascii="Calibri" w:eastAsia="Calibri" w:hAnsi="Calibri" w:cs="Calibri"/>
            <w:b/>
            <w:sz w:val="22"/>
          </w:rPr>
          <w:t>Notificação</w:t>
        </w:r>
      </w:hyperlink>
      <w:r>
        <w:rPr>
          <w:rFonts w:ascii="Calibri" w:eastAsia="Calibri" w:hAnsi="Calibri" w:cs="Calibri"/>
          <w:b/>
          <w:sz w:val="22"/>
        </w:rPr>
        <w:t>"</w:t>
      </w:r>
      <w:r>
        <w:rPr>
          <w:rFonts w:ascii="Calibri" w:eastAsia="Calibri" w:hAnsi="Calibri" w:cs="Calibri"/>
          <w:b/>
          <w:sz w:val="24"/>
        </w:rPr>
        <w:t>).</w:t>
      </w:r>
    </w:p>
    <w:p w14:paraId="4DCB09D5" w14:textId="77777777" w:rsidR="00522113" w:rsidRDefault="00522113">
      <w:pPr>
        <w:tabs>
          <w:tab w:val="left" w:pos="825"/>
        </w:tabs>
        <w:spacing w:line="355" w:lineRule="auto"/>
        <w:ind w:left="105" w:right="75" w:hanging="105"/>
        <w:jc w:val="both"/>
      </w:pPr>
    </w:p>
    <w:p w14:paraId="0144FD2F" w14:textId="77777777" w:rsidR="00522113" w:rsidRDefault="00B51388">
      <w:pPr>
        <w:tabs>
          <w:tab w:val="left" w:pos="825"/>
        </w:tabs>
        <w:spacing w:line="355" w:lineRule="auto"/>
        <w:ind w:left="105" w:right="75" w:hanging="105"/>
        <w:jc w:val="both"/>
      </w:pPr>
      <w:r>
        <w:rPr>
          <w:rFonts w:ascii="Calibri" w:eastAsia="Calibri" w:hAnsi="Calibri" w:cs="Calibri"/>
          <w:b/>
          <w:sz w:val="24"/>
        </w:rPr>
        <w:t xml:space="preserve">Importante: </w:t>
      </w:r>
      <w:r>
        <w:rPr>
          <w:rFonts w:ascii="Calibri" w:eastAsia="Calibri" w:hAnsi="Calibri" w:cs="Calibri"/>
          <w:sz w:val="24"/>
        </w:rPr>
        <w:t>a opção de editar uma notificação será conforme a permissão do usuário e também se a mesma foi cadastrada pelo usuário que solicitou visualizar e editar</w:t>
      </w:r>
      <w:r>
        <w:rPr>
          <w:rFonts w:ascii="Calibri" w:eastAsia="Calibri" w:hAnsi="Calibri" w:cs="Calibri"/>
          <w:spacing w:val="15"/>
          <w:sz w:val="24"/>
        </w:rPr>
        <w:t xml:space="preserve"> </w:t>
      </w:r>
      <w:r>
        <w:rPr>
          <w:rFonts w:ascii="Calibri" w:eastAsia="Calibri" w:hAnsi="Calibri" w:cs="Calibri"/>
          <w:sz w:val="24"/>
        </w:rPr>
        <w:t xml:space="preserve">a </w:t>
      </w:r>
      <w:r>
        <w:rPr>
          <w:rFonts w:ascii="Calibri" w:eastAsia="Calibri" w:hAnsi="Calibri" w:cs="Calibri"/>
          <w:sz w:val="24"/>
        </w:rPr>
        <w:t>notificação</w:t>
      </w:r>
      <w:r>
        <w:rPr>
          <w:sz w:val="24"/>
        </w:rPr>
        <w:t>.</w:t>
      </w:r>
      <w:r>
        <w:rPr>
          <w:rFonts w:ascii="Calibri" w:eastAsia="Calibri" w:hAnsi="Calibri" w:cs="Calibri"/>
          <w:sz w:val="24"/>
        </w:rPr>
        <w:t xml:space="preserve"> O usuário poderá editar somente as notificações cadastradas por ele quando seu perfil não for de administrador</w:t>
      </w:r>
      <w:r>
        <w:rPr>
          <w:sz w:val="24"/>
        </w:rPr>
        <w:t>.</w:t>
      </w:r>
    </w:p>
    <w:p w14:paraId="4EB1AE85" w14:textId="77777777" w:rsidR="00522113" w:rsidRDefault="00B51388">
      <w:pPr>
        <w:numPr>
          <w:ilvl w:val="0"/>
          <w:numId w:val="38"/>
        </w:numPr>
        <w:spacing w:before="15" w:line="360" w:lineRule="auto"/>
        <w:ind w:right="75"/>
        <w:jc w:val="both"/>
      </w:pPr>
      <w:r>
        <w:rPr>
          <w:rFonts w:ascii="Calibri" w:eastAsia="Calibri" w:hAnsi="Calibri" w:cs="Calibri"/>
          <w:b/>
          <w:sz w:val="24"/>
        </w:rPr>
        <w:t xml:space="preserve">Importante: </w:t>
      </w:r>
      <w:r>
        <w:rPr>
          <w:rFonts w:ascii="Calibri" w:eastAsia="Calibri" w:hAnsi="Calibri" w:cs="Calibri"/>
          <w:sz w:val="24"/>
        </w:rPr>
        <w:t>Ao selecionar a opção Todas as UF's, o sistema deverá buscar os registros em todas as unidades cadastradas no sistema e</w:t>
      </w:r>
      <w:r>
        <w:rPr>
          <w:rFonts w:ascii="Calibri" w:eastAsia="Calibri" w:hAnsi="Calibri" w:cs="Calibri"/>
          <w:sz w:val="24"/>
        </w:rPr>
        <w:t xml:space="preserve"> presente nos registros.</w:t>
      </w:r>
    </w:p>
    <w:p w14:paraId="1180F1DF" w14:textId="77777777" w:rsidR="00522113" w:rsidRDefault="00B51388">
      <w:pPr>
        <w:numPr>
          <w:ilvl w:val="1"/>
          <w:numId w:val="38"/>
        </w:numPr>
        <w:spacing w:before="15" w:line="360" w:lineRule="auto"/>
        <w:ind w:right="75"/>
        <w:jc w:val="both"/>
      </w:pPr>
      <w:r>
        <w:rPr>
          <w:rFonts w:ascii="Calibri" w:eastAsia="Calibri" w:hAnsi="Calibri" w:cs="Calibri"/>
          <w:sz w:val="24"/>
        </w:rPr>
        <w:t>A opção Todas as UF's deverá ser a primeira opção da lista.</w:t>
      </w:r>
    </w:p>
    <w:p w14:paraId="1ACBB6E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70">
        <w:r>
          <w:rPr>
            <w:rFonts w:ascii="Tahoma" w:eastAsia="Tahoma" w:hAnsi="Tahoma" w:cs="Tahoma"/>
            <w:i/>
            <w:color w:val="6666FF"/>
          </w:rPr>
          <w:t>Easy EBook and documentation generator</w:t>
        </w:r>
      </w:hyperlink>
    </w:p>
    <w:p w14:paraId="1433986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00" w:name="_topic_Imprimir_Notificacao"/>
      <w:bookmarkEnd w:id="200"/>
      <w:r>
        <w:rPr>
          <w:rFonts w:ascii="Tahoma" w:eastAsia="Tahoma" w:hAnsi="Tahoma" w:cs="Tahoma"/>
          <w:i/>
          <w:color w:val="243F60"/>
          <w:sz w:val="22"/>
        </w:rPr>
        <w:t>Imprimir - Notificação</w:t>
      </w:r>
    </w:p>
    <w:p w14:paraId="1A6B5A67" w14:textId="77777777" w:rsidR="00522113" w:rsidRDefault="00B51388">
      <w:r>
        <w:rPr>
          <w:rFonts w:ascii="Calibri" w:eastAsia="Calibri" w:hAnsi="Calibri" w:cs="Calibri"/>
          <w:b/>
          <w:sz w:val="24"/>
        </w:rPr>
        <w:t>Imprimir</w:t>
      </w:r>
      <w:r>
        <w:rPr>
          <w:rFonts w:ascii="Calibri" w:eastAsia="Calibri" w:hAnsi="Calibri" w:cs="Calibri"/>
          <w:sz w:val="24"/>
        </w:rPr>
        <w:t xml:space="preserve">: para realizar esta ação, selecionar a opção </w:t>
      </w:r>
      <w:r>
        <w:rPr>
          <w:noProof/>
        </w:rPr>
        <w:drawing>
          <wp:inline distT="0" distB="0" distL="0" distR="0" wp14:anchorId="47D2578F" wp14:editId="6B75E269">
            <wp:extent cx="219075" cy="228600"/>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png"/>
                    <pic:cNvPicPr/>
                  </pic:nvPicPr>
                  <pic:blipFill>
                    <a:blip r:embed="rId403" cstate="print"/>
                    <a:stretch>
                      <a:fillRect/>
                    </a:stretch>
                  </pic:blipFill>
                  <pic:spPr>
                    <a:xfrm>
                      <a:off x="0" y="0"/>
                      <a:ext cx="219075" cy="228600"/>
                    </a:xfrm>
                    <a:prstGeom prst="rect">
                      <a:avLst/>
                    </a:prstGeom>
                  </pic:spPr>
                </pic:pic>
              </a:graphicData>
            </a:graphic>
          </wp:inline>
        </w:drawing>
      </w:r>
      <w:r>
        <w:rPr>
          <w:sz w:val="24"/>
        </w:rPr>
        <w:t>.</w:t>
      </w:r>
      <w:r>
        <w:rPr>
          <w:rFonts w:ascii="Calibri" w:eastAsia="Calibri" w:hAnsi="Calibri" w:cs="Calibri"/>
          <w:sz w:val="24"/>
        </w:rPr>
        <w:t xml:space="preserve"> O sistema gerar o documento em formato PDF, com os seguintes blocos:</w:t>
      </w:r>
    </w:p>
    <w:p w14:paraId="2377DBDD" w14:textId="77777777" w:rsidR="00522113" w:rsidRDefault="00B51388">
      <w:pPr>
        <w:pStyle w:val="PargrafodaLista"/>
        <w:numPr>
          <w:ilvl w:val="0"/>
          <w:numId w:val="87"/>
        </w:numPr>
        <w:spacing w:before="15"/>
      </w:pPr>
      <w:r>
        <w:rPr>
          <w:rFonts w:ascii="Calibri" w:eastAsia="Calibri" w:hAnsi="Calibri" w:cs="Calibri"/>
          <w:sz w:val="24"/>
        </w:rPr>
        <w:t xml:space="preserve">BLOCO </w:t>
      </w:r>
      <w:r>
        <w:rPr>
          <w:rFonts w:ascii="Calibri" w:eastAsia="Calibri" w:hAnsi="Calibri" w:cs="Calibri"/>
          <w:b/>
          <w:sz w:val="24"/>
        </w:rPr>
        <w:t>1</w:t>
      </w:r>
      <w:r>
        <w:rPr>
          <w:rFonts w:ascii="Calibri" w:eastAsia="Calibri" w:hAnsi="Calibri" w:cs="Calibri"/>
          <w:sz w:val="24"/>
        </w:rPr>
        <w:t>: IDENTIFICAÇÃO DO BEM</w:t>
      </w:r>
    </w:p>
    <w:p w14:paraId="483A7AD6" w14:textId="77777777" w:rsidR="00522113" w:rsidRDefault="00B51388">
      <w:pPr>
        <w:pStyle w:val="PargrafodaLista"/>
        <w:numPr>
          <w:ilvl w:val="0"/>
          <w:numId w:val="87"/>
        </w:numPr>
        <w:spacing w:before="15"/>
      </w:pPr>
      <w:r>
        <w:rPr>
          <w:rFonts w:ascii="Calibri" w:eastAsia="Calibri" w:hAnsi="Calibri" w:cs="Calibri"/>
          <w:sz w:val="24"/>
        </w:rPr>
        <w:t xml:space="preserve">BLOCO </w:t>
      </w:r>
      <w:r>
        <w:rPr>
          <w:rFonts w:ascii="Calibri" w:eastAsia="Calibri" w:hAnsi="Calibri" w:cs="Calibri"/>
          <w:b/>
          <w:sz w:val="24"/>
        </w:rPr>
        <w:t>2</w:t>
      </w:r>
      <w:r>
        <w:rPr>
          <w:rFonts w:ascii="Calibri" w:eastAsia="Calibri" w:hAnsi="Calibri" w:cs="Calibri"/>
          <w:sz w:val="24"/>
        </w:rPr>
        <w:t xml:space="preserve">: </w:t>
      </w:r>
      <w:r>
        <w:rPr>
          <w:rFonts w:ascii="Calibri" w:eastAsia="Calibri" w:hAnsi="Calibri" w:cs="Calibri"/>
          <w:sz w:val="24"/>
        </w:rPr>
        <w:t>IDENTIFICAÇÃO DO NOTIFICADO</w:t>
      </w:r>
    </w:p>
    <w:p w14:paraId="06873D83" w14:textId="77777777" w:rsidR="00522113" w:rsidRDefault="00B51388">
      <w:pPr>
        <w:pStyle w:val="PargrafodaLista"/>
        <w:numPr>
          <w:ilvl w:val="0"/>
          <w:numId w:val="87"/>
        </w:numPr>
        <w:spacing w:before="15"/>
      </w:pPr>
      <w:r>
        <w:rPr>
          <w:rFonts w:ascii="Calibri" w:eastAsia="Calibri" w:hAnsi="Calibri" w:cs="Calibri"/>
          <w:sz w:val="24"/>
        </w:rPr>
        <w:t xml:space="preserve">BLOCO </w:t>
      </w:r>
      <w:r>
        <w:rPr>
          <w:rFonts w:ascii="Calibri" w:eastAsia="Calibri" w:hAnsi="Calibri" w:cs="Calibri"/>
          <w:b/>
          <w:sz w:val="24"/>
        </w:rPr>
        <w:t>3</w:t>
      </w:r>
      <w:r>
        <w:rPr>
          <w:rFonts w:ascii="Calibri" w:eastAsia="Calibri" w:hAnsi="Calibri" w:cs="Calibri"/>
          <w:sz w:val="24"/>
        </w:rPr>
        <w:t>: CARACTERIZAÇÃO DA INTERVENÇÃO</w:t>
      </w:r>
    </w:p>
    <w:p w14:paraId="0D4F6EEF" w14:textId="77777777" w:rsidR="00522113" w:rsidRDefault="00B51388">
      <w:pPr>
        <w:pStyle w:val="PargrafodaLista"/>
        <w:numPr>
          <w:ilvl w:val="0"/>
          <w:numId w:val="87"/>
        </w:numPr>
        <w:spacing w:before="15"/>
      </w:pPr>
      <w:r>
        <w:rPr>
          <w:rFonts w:ascii="Calibri" w:eastAsia="Calibri" w:hAnsi="Calibri" w:cs="Calibri"/>
          <w:sz w:val="24"/>
        </w:rPr>
        <w:t xml:space="preserve">BLOCO </w:t>
      </w:r>
      <w:r>
        <w:rPr>
          <w:rFonts w:ascii="Calibri" w:eastAsia="Calibri" w:hAnsi="Calibri" w:cs="Calibri"/>
          <w:b/>
          <w:sz w:val="24"/>
        </w:rPr>
        <w:t>4</w:t>
      </w:r>
      <w:r>
        <w:rPr>
          <w:rFonts w:ascii="Calibri" w:eastAsia="Calibri" w:hAnsi="Calibri" w:cs="Calibri"/>
          <w:sz w:val="24"/>
        </w:rPr>
        <w:t>: OBSERVAÇÕES</w:t>
      </w:r>
    </w:p>
    <w:p w14:paraId="3B5F7DF9" w14:textId="77777777" w:rsidR="00522113" w:rsidRDefault="00B51388">
      <w:pPr>
        <w:pStyle w:val="PargrafodaLista"/>
        <w:numPr>
          <w:ilvl w:val="0"/>
          <w:numId w:val="87"/>
        </w:numPr>
        <w:spacing w:before="15"/>
      </w:pPr>
      <w:r>
        <w:rPr>
          <w:rFonts w:ascii="Calibri" w:eastAsia="Calibri" w:hAnsi="Calibri" w:cs="Calibri"/>
          <w:sz w:val="24"/>
        </w:rPr>
        <w:t xml:space="preserve">BLOCO </w:t>
      </w:r>
      <w:r>
        <w:rPr>
          <w:rFonts w:ascii="Calibri" w:eastAsia="Calibri" w:hAnsi="Calibri" w:cs="Calibri"/>
          <w:b/>
          <w:sz w:val="24"/>
        </w:rPr>
        <w:t>5</w:t>
      </w:r>
      <w:r>
        <w:rPr>
          <w:rFonts w:ascii="Calibri" w:eastAsia="Calibri" w:hAnsi="Calibri" w:cs="Calibri"/>
          <w:sz w:val="24"/>
        </w:rPr>
        <w:t>: INFORMAÇÕES COMPLEMENTARES</w:t>
      </w:r>
    </w:p>
    <w:p w14:paraId="5970874E" w14:textId="77777777" w:rsidR="00522113" w:rsidRDefault="00B51388">
      <w:pPr>
        <w:pStyle w:val="PargrafodaLista"/>
        <w:numPr>
          <w:ilvl w:val="0"/>
          <w:numId w:val="87"/>
        </w:numPr>
        <w:spacing w:before="15"/>
      </w:pPr>
      <w:r>
        <w:rPr>
          <w:rFonts w:ascii="Calibri" w:eastAsia="Calibri" w:hAnsi="Calibri" w:cs="Calibri"/>
          <w:sz w:val="24"/>
        </w:rPr>
        <w:t xml:space="preserve">BLOCO </w:t>
      </w:r>
      <w:r>
        <w:rPr>
          <w:rFonts w:ascii="Calibri" w:eastAsia="Calibri" w:hAnsi="Calibri" w:cs="Calibri"/>
          <w:b/>
          <w:sz w:val="24"/>
        </w:rPr>
        <w:t>6</w:t>
      </w:r>
      <w:r>
        <w:rPr>
          <w:rFonts w:ascii="Calibri" w:eastAsia="Calibri" w:hAnsi="Calibri" w:cs="Calibri"/>
          <w:sz w:val="24"/>
        </w:rPr>
        <w:t>: RECIBO – RECEBI A 1ª VIA DESTA NOTIFICAÇÃO</w:t>
      </w:r>
    </w:p>
    <w:p w14:paraId="4D03B0F9" w14:textId="77777777" w:rsidR="00522113" w:rsidRDefault="00B51388">
      <w:pPr>
        <w:pStyle w:val="PargrafodaLista"/>
        <w:numPr>
          <w:ilvl w:val="0"/>
          <w:numId w:val="87"/>
        </w:numPr>
        <w:spacing w:before="15"/>
      </w:pPr>
      <w:r>
        <w:rPr>
          <w:rFonts w:ascii="Calibri" w:eastAsia="Calibri" w:hAnsi="Calibri" w:cs="Calibri"/>
          <w:sz w:val="24"/>
        </w:rPr>
        <w:t xml:space="preserve">BLOCO </w:t>
      </w:r>
      <w:r>
        <w:rPr>
          <w:rFonts w:ascii="Calibri" w:eastAsia="Calibri" w:hAnsi="Calibri" w:cs="Calibri"/>
          <w:b/>
          <w:sz w:val="24"/>
        </w:rPr>
        <w:t>7</w:t>
      </w:r>
      <w:r>
        <w:rPr>
          <w:rFonts w:ascii="Calibri" w:eastAsia="Calibri" w:hAnsi="Calibri" w:cs="Calibri"/>
          <w:sz w:val="24"/>
        </w:rPr>
        <w:t>: UNIDADES IPHAN</w:t>
      </w:r>
    </w:p>
    <w:p w14:paraId="21A9210B" w14:textId="77777777" w:rsidR="00522113" w:rsidRDefault="00522113">
      <w:pPr>
        <w:pStyle w:val="PargrafodaLista"/>
        <w:spacing w:before="15"/>
        <w:ind w:left="1185"/>
      </w:pPr>
    </w:p>
    <w:p w14:paraId="70655BA4" w14:textId="77777777" w:rsidR="00522113" w:rsidRDefault="00B51388">
      <w:pPr>
        <w:pStyle w:val="PargrafodaLista"/>
        <w:numPr>
          <w:ilvl w:val="0"/>
          <w:numId w:val="88"/>
        </w:numPr>
        <w:spacing w:before="15"/>
      </w:pPr>
      <w:r>
        <w:rPr>
          <w:rFonts w:ascii="Calibri" w:eastAsia="Calibri" w:hAnsi="Calibri" w:cs="Calibri"/>
          <w:sz w:val="24"/>
        </w:rPr>
        <w:t xml:space="preserve">O sistema deverá replicar no "Bloco 2", o grupo de </w:t>
      </w:r>
      <w:r>
        <w:rPr>
          <w:rFonts w:ascii="Calibri" w:eastAsia="Calibri" w:hAnsi="Calibri" w:cs="Calibri"/>
          <w:sz w:val="24"/>
        </w:rPr>
        <w:t>dados de Preposto ou Representante Legal (Preposto ou Representante Legal, CPF/CNPJ, Contato, Endereço, CEP e Município / UF) de acordo com a quantidade de proprietários presente no cadastro da fiscalização.</w:t>
      </w:r>
    </w:p>
    <w:p w14:paraId="7B7988B4" w14:textId="77777777" w:rsidR="00522113" w:rsidRDefault="00522113">
      <w:pPr>
        <w:pStyle w:val="PargrafodaLista"/>
        <w:spacing w:before="15"/>
        <w:ind w:left="1185"/>
      </w:pPr>
    </w:p>
    <w:p w14:paraId="007E516A" w14:textId="77777777" w:rsidR="00522113" w:rsidRDefault="00B51388">
      <w:pPr>
        <w:pStyle w:val="PargrafodaLista"/>
        <w:numPr>
          <w:ilvl w:val="0"/>
          <w:numId w:val="88"/>
        </w:numPr>
        <w:spacing w:before="15"/>
      </w:pPr>
      <w:r>
        <w:rPr>
          <w:rFonts w:ascii="Calibri" w:eastAsia="Calibri" w:hAnsi="Calibri" w:cs="Calibri"/>
          <w:b/>
          <w:sz w:val="24"/>
        </w:rPr>
        <w:t>Tela - Imprimir Notificação</w:t>
      </w:r>
    </w:p>
    <w:p w14:paraId="0905F1E7" w14:textId="77777777" w:rsidR="00522113" w:rsidRDefault="00B51388">
      <w:pPr>
        <w:spacing w:before="15"/>
      </w:pPr>
      <w:r>
        <w:rPr>
          <w:noProof/>
        </w:rPr>
        <w:drawing>
          <wp:inline distT="0" distB="0" distL="0" distR="0" wp14:anchorId="247BD1B4" wp14:editId="3D28AE19">
            <wp:extent cx="5991225" cy="14344650"/>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png"/>
                    <pic:cNvPicPr/>
                  </pic:nvPicPr>
                  <pic:blipFill>
                    <a:blip r:embed="rId471" cstate="print"/>
                    <a:stretch>
                      <a:fillRect/>
                    </a:stretch>
                  </pic:blipFill>
                  <pic:spPr>
                    <a:xfrm>
                      <a:off x="0" y="0"/>
                      <a:ext cx="5991225" cy="14344650"/>
                    </a:xfrm>
                    <a:prstGeom prst="rect">
                      <a:avLst/>
                    </a:prstGeom>
                  </pic:spPr>
                </pic:pic>
              </a:graphicData>
            </a:graphic>
          </wp:inline>
        </w:drawing>
      </w:r>
    </w:p>
    <w:p w14:paraId="441DECB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w:t>
      </w:r>
      <w:r>
        <w:rPr>
          <w:rFonts w:ascii="Tahoma" w:eastAsia="Tahoma" w:hAnsi="Tahoma" w:cs="Tahoma"/>
          <w:i/>
          <w:color w:val="C0C0C0"/>
        </w:rPr>
        <w:t xml:space="preserve"> Personal Edition of HelpNDoc: </w:t>
      </w:r>
      <w:hyperlink r:id="rId472">
        <w:r>
          <w:rPr>
            <w:rFonts w:ascii="Tahoma" w:eastAsia="Tahoma" w:hAnsi="Tahoma" w:cs="Tahoma"/>
            <w:i/>
            <w:color w:val="6666FF"/>
          </w:rPr>
          <w:t>Easily create CHM Help documents</w:t>
        </w:r>
      </w:hyperlink>
    </w:p>
    <w:p w14:paraId="4B0EAD2A" w14:textId="77777777" w:rsidR="00522113" w:rsidRDefault="00B51388">
      <w:r>
        <w:br w:type="page"/>
      </w:r>
    </w:p>
    <w:p w14:paraId="0D15F87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01" w:name="_topic_Pesquisar_TermodeEmbargo"/>
      <w:bookmarkEnd w:id="201"/>
      <w:r>
        <w:rPr>
          <w:rFonts w:ascii="Tahoma" w:eastAsia="Tahoma" w:hAnsi="Tahoma" w:cs="Tahoma"/>
          <w:i/>
          <w:color w:val="243F60"/>
          <w:sz w:val="22"/>
        </w:rPr>
        <w:t>Pesquisar - Termo de Embar</w:t>
      </w:r>
      <w:r>
        <w:rPr>
          <w:rFonts w:ascii="Tahoma" w:eastAsia="Tahoma" w:hAnsi="Tahoma" w:cs="Tahoma"/>
          <w:i/>
          <w:color w:val="243F60"/>
          <w:sz w:val="22"/>
        </w:rPr>
        <w:t>go</w:t>
      </w:r>
    </w:p>
    <w:p w14:paraId="1EEA4075" w14:textId="77777777" w:rsidR="00522113" w:rsidRDefault="00B51388">
      <w:pPr>
        <w:spacing w:line="357" w:lineRule="auto"/>
        <w:ind w:left="105" w:right="75"/>
        <w:jc w:val="both"/>
      </w:pPr>
      <w:r>
        <w:rPr>
          <w:rFonts w:ascii="Calibri" w:eastAsia="Calibri" w:hAnsi="Calibri" w:cs="Calibri"/>
          <w:sz w:val="24"/>
        </w:rPr>
        <w:t>Para consultar os termos de embargo selecionar o menu Fiscalização, depois Pesquisa e por fim Termo de Embargo</w:t>
      </w:r>
      <w:r>
        <w:rPr>
          <w:sz w:val="24"/>
        </w:rPr>
        <w:t>.</w:t>
      </w:r>
      <w:r>
        <w:rPr>
          <w:rFonts w:ascii="Calibri" w:eastAsia="Calibri" w:hAnsi="Calibri" w:cs="Calibri"/>
          <w:sz w:val="24"/>
        </w:rPr>
        <w:t xml:space="preserve"> Será mostrado a lista com</w:t>
      </w:r>
      <w:r>
        <w:rPr>
          <w:rFonts w:ascii="Calibri" w:eastAsia="Calibri" w:hAnsi="Calibri" w:cs="Calibri"/>
          <w:spacing w:val="15"/>
          <w:sz w:val="24"/>
        </w:rPr>
        <w:t xml:space="preserve"> </w:t>
      </w:r>
      <w:r>
        <w:rPr>
          <w:rFonts w:ascii="Calibri" w:eastAsia="Calibri" w:hAnsi="Calibri" w:cs="Calibri"/>
          <w:sz w:val="24"/>
        </w:rPr>
        <w:t>os termos de embargo cadastrados.</w:t>
      </w:r>
    </w:p>
    <w:p w14:paraId="1BB77DB5" w14:textId="77777777" w:rsidR="00522113" w:rsidRDefault="00522113">
      <w:pPr>
        <w:spacing w:line="240" w:lineRule="exact"/>
      </w:pPr>
    </w:p>
    <w:p w14:paraId="695E3AE1" w14:textId="77777777" w:rsidR="00522113" w:rsidRDefault="00B51388">
      <w:pPr>
        <w:ind w:left="105"/>
      </w:pPr>
      <w:r>
        <w:rPr>
          <w:noProof/>
        </w:rPr>
        <w:drawing>
          <wp:inline distT="0" distB="0" distL="0" distR="0" wp14:anchorId="5CABC867" wp14:editId="4533F0A8">
            <wp:extent cx="5448300" cy="4352925"/>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png"/>
                    <pic:cNvPicPr/>
                  </pic:nvPicPr>
                  <pic:blipFill>
                    <a:blip r:embed="rId473" cstate="print"/>
                    <a:stretch>
                      <a:fillRect/>
                    </a:stretch>
                  </pic:blipFill>
                  <pic:spPr>
                    <a:xfrm>
                      <a:off x="0" y="0"/>
                      <a:ext cx="5448300" cy="4352925"/>
                    </a:xfrm>
                    <a:prstGeom prst="rect">
                      <a:avLst/>
                    </a:prstGeom>
                  </pic:spPr>
                </pic:pic>
              </a:graphicData>
            </a:graphic>
          </wp:inline>
        </w:drawing>
      </w:r>
    </w:p>
    <w:p w14:paraId="5F05B76F" w14:textId="77777777" w:rsidR="00522113" w:rsidRDefault="00522113">
      <w:pPr>
        <w:spacing w:before="15" w:line="180" w:lineRule="exact"/>
      </w:pPr>
    </w:p>
    <w:p w14:paraId="795AF42A" w14:textId="77777777" w:rsidR="00522113" w:rsidRDefault="00522113">
      <w:pPr>
        <w:spacing w:line="195" w:lineRule="exact"/>
      </w:pPr>
    </w:p>
    <w:p w14:paraId="3155DD1B" w14:textId="77777777" w:rsidR="00522113" w:rsidRDefault="00B51388">
      <w:pPr>
        <w:ind w:left="105" w:right="4950"/>
        <w:jc w:val="both"/>
      </w:pPr>
      <w:r>
        <w:rPr>
          <w:rFonts w:ascii="Calibri" w:eastAsia="Calibri" w:hAnsi="Calibri" w:cs="Calibri"/>
          <w:sz w:val="24"/>
        </w:rPr>
        <w:t>É possível realizar as seguintes ações:</w:t>
      </w:r>
    </w:p>
    <w:p w14:paraId="46101360" w14:textId="77777777" w:rsidR="00522113" w:rsidRDefault="00522113">
      <w:pPr>
        <w:spacing w:before="15" w:line="180" w:lineRule="exact"/>
      </w:pPr>
    </w:p>
    <w:p w14:paraId="71C4170C" w14:textId="77777777" w:rsidR="00522113" w:rsidRDefault="00522113">
      <w:pPr>
        <w:spacing w:line="195" w:lineRule="exact"/>
      </w:pPr>
    </w:p>
    <w:p w14:paraId="0AB52B03" w14:textId="77777777" w:rsidR="00522113" w:rsidRDefault="00B51388">
      <w:pPr>
        <w:tabs>
          <w:tab w:val="left" w:pos="825"/>
        </w:tabs>
        <w:spacing w:line="357" w:lineRule="auto"/>
        <w:ind w:left="825" w:right="75" w:hanging="360"/>
        <w:jc w:val="both"/>
      </w:pPr>
      <w:r>
        <w:rPr>
          <w:sz w:val="24"/>
        </w:rPr>
        <w:sym w:font="Symbol" w:char="00B7"/>
      </w:r>
      <w:r>
        <w:rPr>
          <w:sz w:val="24"/>
        </w:rPr>
        <w:tab/>
      </w:r>
      <w:r>
        <w:rPr>
          <w:rFonts w:ascii="Calibri" w:eastAsia="Calibri" w:hAnsi="Calibri" w:cs="Calibri"/>
          <w:sz w:val="24"/>
        </w:rPr>
        <w:t>Visualizar</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Editar</w:t>
      </w:r>
      <w:r>
        <w:rPr>
          <w:rFonts w:ascii="Calibri" w:eastAsia="Calibri" w:hAnsi="Calibri" w:cs="Calibri"/>
          <w:spacing w:val="30"/>
          <w:sz w:val="24"/>
        </w:rPr>
        <w:t xml:space="preserve"> </w:t>
      </w:r>
      <w:r>
        <w:rPr>
          <w:rFonts w:ascii="Calibri" w:eastAsia="Calibri" w:hAnsi="Calibri" w:cs="Calibri"/>
          <w:sz w:val="24"/>
        </w:rPr>
        <w:t>Termo</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Embargo:</w:t>
      </w:r>
      <w:r>
        <w:rPr>
          <w:rFonts w:ascii="Calibri" w:eastAsia="Calibri" w:hAnsi="Calibri" w:cs="Calibri"/>
          <w:spacing w:val="15"/>
          <w:sz w:val="24"/>
        </w:rPr>
        <w:t xml:space="preserve"> </w:t>
      </w:r>
      <w:r>
        <w:rPr>
          <w:rFonts w:ascii="Calibri" w:eastAsia="Calibri" w:hAnsi="Calibri" w:cs="Calibri"/>
          <w:sz w:val="24"/>
        </w:rPr>
        <w:t>para</w:t>
      </w:r>
      <w:r>
        <w:rPr>
          <w:rFonts w:ascii="Calibri" w:eastAsia="Calibri" w:hAnsi="Calibri" w:cs="Calibri"/>
          <w:spacing w:val="15"/>
          <w:sz w:val="24"/>
        </w:rPr>
        <w:t xml:space="preserve"> </w:t>
      </w:r>
      <w:r>
        <w:rPr>
          <w:rFonts w:ascii="Calibri" w:eastAsia="Calibri" w:hAnsi="Calibri" w:cs="Calibri"/>
          <w:sz w:val="24"/>
        </w:rPr>
        <w:t>realizar</w:t>
      </w:r>
      <w:r>
        <w:rPr>
          <w:rFonts w:ascii="Calibri" w:eastAsia="Calibri" w:hAnsi="Calibri" w:cs="Calibri"/>
          <w:spacing w:val="15"/>
          <w:sz w:val="24"/>
        </w:rPr>
        <w:t xml:space="preserve"> </w:t>
      </w:r>
      <w:r>
        <w:rPr>
          <w:rFonts w:ascii="Calibri" w:eastAsia="Calibri" w:hAnsi="Calibri" w:cs="Calibri"/>
          <w:sz w:val="24"/>
        </w:rPr>
        <w:t>esta</w:t>
      </w:r>
      <w:r>
        <w:rPr>
          <w:rFonts w:ascii="Calibri" w:eastAsia="Calibri" w:hAnsi="Calibri" w:cs="Calibri"/>
          <w:spacing w:val="15"/>
          <w:sz w:val="24"/>
        </w:rPr>
        <w:t xml:space="preserve"> </w:t>
      </w:r>
      <w:r>
        <w:rPr>
          <w:rFonts w:ascii="Calibri" w:eastAsia="Calibri" w:hAnsi="Calibri" w:cs="Calibri"/>
          <w:sz w:val="24"/>
        </w:rPr>
        <w:t>ação,</w:t>
      </w:r>
      <w:r>
        <w:rPr>
          <w:rFonts w:ascii="Calibri" w:eastAsia="Calibri" w:hAnsi="Calibri" w:cs="Calibri"/>
          <w:spacing w:val="15"/>
          <w:sz w:val="24"/>
        </w:rPr>
        <w:t xml:space="preserve"> </w:t>
      </w:r>
      <w:r>
        <w:rPr>
          <w:rFonts w:ascii="Calibri" w:eastAsia="Calibri" w:hAnsi="Calibri" w:cs="Calibri"/>
          <w:sz w:val="24"/>
        </w:rPr>
        <w:t>selecionar</w:t>
      </w:r>
      <w:r>
        <w:rPr>
          <w:rFonts w:ascii="Calibri" w:eastAsia="Calibri" w:hAnsi="Calibri" w:cs="Calibri"/>
          <w:spacing w:val="15"/>
          <w:sz w:val="24"/>
        </w:rPr>
        <w:t xml:space="preserve"> </w:t>
      </w:r>
      <w:r>
        <w:rPr>
          <w:rFonts w:ascii="Calibri" w:eastAsia="Calibri" w:hAnsi="Calibri" w:cs="Calibri"/>
          <w:sz w:val="24"/>
        </w:rPr>
        <w:t>uma coluna do registro apresentado na lista de termos de embargo</w:t>
      </w:r>
      <w:r>
        <w:rPr>
          <w:sz w:val="24"/>
        </w:rPr>
        <w:t>.</w:t>
      </w:r>
      <w:r>
        <w:rPr>
          <w:rFonts w:ascii="Calibri" w:eastAsia="Calibri" w:hAnsi="Calibri" w:cs="Calibri"/>
          <w:sz w:val="24"/>
        </w:rPr>
        <w:t xml:space="preserve"> Serão mostradas as informações do termo de embargo na fiscalização. (ver tópico "</w:t>
      </w:r>
      <w:hyperlink w:anchor="_topic_TermodeEmbargo1">
        <w:r>
          <w:rPr>
            <w:rStyle w:val="Hyperlink"/>
            <w:rFonts w:ascii="Calibri" w:eastAsia="Calibri" w:hAnsi="Calibri" w:cs="Calibri"/>
            <w:sz w:val="24"/>
          </w:rPr>
          <w:t>Termo de Embargo</w:t>
        </w:r>
      </w:hyperlink>
      <w:r>
        <w:rPr>
          <w:rFonts w:ascii="Calibri" w:eastAsia="Calibri" w:hAnsi="Calibri" w:cs="Calibri"/>
          <w:sz w:val="24"/>
        </w:rPr>
        <w:t>").</w:t>
      </w:r>
    </w:p>
    <w:p w14:paraId="633FCB1C" w14:textId="77777777" w:rsidR="00522113" w:rsidRDefault="00B51388">
      <w:pPr>
        <w:numPr>
          <w:ilvl w:val="0"/>
          <w:numId w:val="38"/>
        </w:numPr>
        <w:spacing w:before="15" w:line="360" w:lineRule="auto"/>
        <w:ind w:right="75"/>
        <w:jc w:val="both"/>
      </w:pPr>
      <w:r>
        <w:rPr>
          <w:rFonts w:ascii="Calibri" w:eastAsia="Calibri" w:hAnsi="Calibri" w:cs="Calibri"/>
          <w:b/>
          <w:sz w:val="24"/>
        </w:rPr>
        <w:t xml:space="preserve">Importante: </w:t>
      </w:r>
      <w:r>
        <w:rPr>
          <w:rFonts w:ascii="Calibri" w:eastAsia="Calibri" w:hAnsi="Calibri" w:cs="Calibri"/>
          <w:sz w:val="24"/>
        </w:rPr>
        <w:t>Ao selecionar a opção Todas as UF's, o sistema deverá buscar os registros em todas as unidades cadastradas no sistema e presente nos registros.</w:t>
      </w:r>
    </w:p>
    <w:p w14:paraId="215FD3C8" w14:textId="77777777" w:rsidR="00522113" w:rsidRDefault="00B51388">
      <w:pPr>
        <w:numPr>
          <w:ilvl w:val="1"/>
          <w:numId w:val="38"/>
        </w:numPr>
        <w:spacing w:before="15" w:line="360" w:lineRule="auto"/>
        <w:ind w:right="75"/>
        <w:jc w:val="both"/>
      </w:pPr>
      <w:r>
        <w:rPr>
          <w:rFonts w:ascii="Calibri" w:eastAsia="Calibri" w:hAnsi="Calibri" w:cs="Calibri"/>
          <w:sz w:val="24"/>
        </w:rPr>
        <w:t>A opção Todas as UF's dever</w:t>
      </w:r>
      <w:r>
        <w:rPr>
          <w:rFonts w:ascii="Calibri" w:eastAsia="Calibri" w:hAnsi="Calibri" w:cs="Calibri"/>
          <w:sz w:val="24"/>
        </w:rPr>
        <w:t>á ser a primeira opção da lista.</w:t>
      </w:r>
    </w:p>
    <w:p w14:paraId="744C54A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74">
        <w:r>
          <w:rPr>
            <w:rFonts w:ascii="Tahoma" w:eastAsia="Tahoma" w:hAnsi="Tahoma" w:cs="Tahoma"/>
            <w:i/>
            <w:color w:val="6666FF"/>
          </w:rPr>
          <w:t>Easily create iPhone documentation</w:t>
        </w:r>
      </w:hyperlink>
    </w:p>
    <w:p w14:paraId="2F578E7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02" w:name="_topic_Imprimir_TermodeEmbargo"/>
      <w:bookmarkEnd w:id="202"/>
      <w:r>
        <w:rPr>
          <w:rFonts w:ascii="Tahoma" w:eastAsia="Tahoma" w:hAnsi="Tahoma" w:cs="Tahoma"/>
          <w:i/>
          <w:color w:val="243F60"/>
          <w:sz w:val="22"/>
        </w:rPr>
        <w:t>Imprimir - Termo de Embargo</w:t>
      </w:r>
    </w:p>
    <w:p w14:paraId="4D003288" w14:textId="77777777" w:rsidR="00522113" w:rsidRDefault="00B51388">
      <w:r>
        <w:rPr>
          <w:rFonts w:ascii="Calibri" w:eastAsia="Calibri" w:hAnsi="Calibri" w:cs="Calibri"/>
          <w:b/>
          <w:sz w:val="24"/>
        </w:rPr>
        <w:t>Imprimir</w:t>
      </w:r>
      <w:r>
        <w:rPr>
          <w:rFonts w:ascii="Calibri" w:eastAsia="Calibri" w:hAnsi="Calibri" w:cs="Calibri"/>
          <w:sz w:val="24"/>
        </w:rPr>
        <w:t xml:space="preserve">: para realizar esta ação, selecionar a opção </w:t>
      </w:r>
      <w:r>
        <w:rPr>
          <w:noProof/>
        </w:rPr>
        <w:drawing>
          <wp:inline distT="0" distB="0" distL="0" distR="0" wp14:anchorId="74A443AE" wp14:editId="5CC56491">
            <wp:extent cx="361950" cy="371475"/>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png"/>
                    <pic:cNvPicPr/>
                  </pic:nvPicPr>
                  <pic:blipFill>
                    <a:blip r:embed="rId403" cstate="print"/>
                    <a:stretch>
                      <a:fillRect/>
                    </a:stretch>
                  </pic:blipFill>
                  <pic:spPr>
                    <a:xfrm>
                      <a:off x="0" y="0"/>
                      <a:ext cx="361950" cy="371475"/>
                    </a:xfrm>
                    <a:prstGeom prst="rect">
                      <a:avLst/>
                    </a:prstGeom>
                  </pic:spPr>
                </pic:pic>
              </a:graphicData>
            </a:graphic>
          </wp:inline>
        </w:drawing>
      </w:r>
      <w:r>
        <w:rPr>
          <w:sz w:val="24"/>
        </w:rPr>
        <w:t>.</w:t>
      </w:r>
      <w:r>
        <w:rPr>
          <w:rFonts w:ascii="Calibri" w:eastAsia="Calibri" w:hAnsi="Calibri" w:cs="Calibri"/>
          <w:sz w:val="24"/>
        </w:rPr>
        <w:t xml:space="preserve"> O sistema gerar o documento em formato PDF, com os seguintes blocos:</w:t>
      </w:r>
    </w:p>
    <w:p w14:paraId="1B9F6F10" w14:textId="77777777" w:rsidR="00522113" w:rsidRDefault="00B51388">
      <w:pPr>
        <w:pStyle w:val="PargrafodaLista"/>
        <w:numPr>
          <w:ilvl w:val="0"/>
          <w:numId w:val="89"/>
        </w:numPr>
        <w:spacing w:before="15"/>
      </w:pPr>
      <w:r>
        <w:rPr>
          <w:rFonts w:ascii="Calibri" w:eastAsia="Calibri" w:hAnsi="Calibri" w:cs="Calibri"/>
          <w:sz w:val="24"/>
        </w:rPr>
        <w:t xml:space="preserve">BLOCO </w:t>
      </w:r>
      <w:r>
        <w:rPr>
          <w:rFonts w:ascii="Calibri" w:eastAsia="Calibri" w:hAnsi="Calibri" w:cs="Calibri"/>
          <w:b/>
          <w:sz w:val="24"/>
        </w:rPr>
        <w:t>1</w:t>
      </w:r>
      <w:r>
        <w:rPr>
          <w:rFonts w:ascii="Calibri" w:eastAsia="Calibri" w:hAnsi="Calibri" w:cs="Calibri"/>
          <w:sz w:val="24"/>
        </w:rPr>
        <w:t>: IDENTIFICAÇÃO DO BEM</w:t>
      </w:r>
    </w:p>
    <w:p w14:paraId="4E74829E" w14:textId="77777777" w:rsidR="00522113" w:rsidRDefault="00B51388">
      <w:pPr>
        <w:pStyle w:val="PargrafodaLista"/>
        <w:numPr>
          <w:ilvl w:val="0"/>
          <w:numId w:val="89"/>
        </w:numPr>
        <w:spacing w:before="15"/>
      </w:pPr>
      <w:r>
        <w:rPr>
          <w:rFonts w:ascii="Calibri" w:eastAsia="Calibri" w:hAnsi="Calibri" w:cs="Calibri"/>
          <w:sz w:val="24"/>
        </w:rPr>
        <w:t xml:space="preserve">BLOCO </w:t>
      </w:r>
      <w:r>
        <w:rPr>
          <w:rFonts w:ascii="Calibri" w:eastAsia="Calibri" w:hAnsi="Calibri" w:cs="Calibri"/>
          <w:b/>
          <w:sz w:val="24"/>
        </w:rPr>
        <w:t>2</w:t>
      </w:r>
      <w:r>
        <w:rPr>
          <w:rFonts w:ascii="Calibri" w:eastAsia="Calibri" w:hAnsi="Calibri" w:cs="Calibri"/>
          <w:sz w:val="24"/>
        </w:rPr>
        <w:t>: IDENTIFICAÇÃO DO AUTUADO</w:t>
      </w:r>
    </w:p>
    <w:p w14:paraId="66C3BE03" w14:textId="77777777" w:rsidR="00522113" w:rsidRDefault="00B51388">
      <w:pPr>
        <w:pStyle w:val="PargrafodaLista"/>
        <w:numPr>
          <w:ilvl w:val="0"/>
          <w:numId w:val="89"/>
        </w:numPr>
        <w:spacing w:before="15"/>
      </w:pPr>
      <w:r>
        <w:rPr>
          <w:rFonts w:ascii="Calibri" w:eastAsia="Calibri" w:hAnsi="Calibri" w:cs="Calibri"/>
          <w:sz w:val="24"/>
        </w:rPr>
        <w:t xml:space="preserve">BLOCO </w:t>
      </w:r>
      <w:r>
        <w:rPr>
          <w:rFonts w:ascii="Calibri" w:eastAsia="Calibri" w:hAnsi="Calibri" w:cs="Calibri"/>
          <w:b/>
          <w:sz w:val="24"/>
        </w:rPr>
        <w:t>3</w:t>
      </w:r>
      <w:r>
        <w:rPr>
          <w:rFonts w:ascii="Calibri" w:eastAsia="Calibri" w:hAnsi="Calibri" w:cs="Calibri"/>
          <w:sz w:val="24"/>
        </w:rPr>
        <w:t>: CARACTERIZAÇÃO DAS IRREGULARIDADESBLOCO 4: OBSERVAÇÕES</w:t>
      </w:r>
    </w:p>
    <w:p w14:paraId="7E5D7864" w14:textId="77777777" w:rsidR="00522113" w:rsidRDefault="00B51388">
      <w:pPr>
        <w:pStyle w:val="PargrafodaLista"/>
        <w:numPr>
          <w:ilvl w:val="0"/>
          <w:numId w:val="89"/>
        </w:numPr>
        <w:spacing w:before="15"/>
      </w:pPr>
      <w:r>
        <w:rPr>
          <w:rFonts w:ascii="Calibri" w:eastAsia="Calibri" w:hAnsi="Calibri" w:cs="Calibri"/>
          <w:sz w:val="24"/>
        </w:rPr>
        <w:t xml:space="preserve">BLOCO </w:t>
      </w:r>
      <w:r>
        <w:rPr>
          <w:rFonts w:ascii="Calibri" w:eastAsia="Calibri" w:hAnsi="Calibri" w:cs="Calibri"/>
          <w:b/>
          <w:sz w:val="24"/>
        </w:rPr>
        <w:t>5</w:t>
      </w:r>
      <w:r>
        <w:rPr>
          <w:rFonts w:ascii="Calibri" w:eastAsia="Calibri" w:hAnsi="Calibri" w:cs="Calibri"/>
          <w:sz w:val="24"/>
        </w:rPr>
        <w:t>: CONDIÇÕES DE EMBARGO</w:t>
      </w:r>
    </w:p>
    <w:p w14:paraId="62E08578" w14:textId="77777777" w:rsidR="00522113" w:rsidRDefault="00B51388">
      <w:pPr>
        <w:pStyle w:val="PargrafodaLista"/>
        <w:numPr>
          <w:ilvl w:val="0"/>
          <w:numId w:val="89"/>
        </w:numPr>
        <w:spacing w:before="15"/>
      </w:pPr>
      <w:r>
        <w:rPr>
          <w:rFonts w:ascii="Calibri" w:eastAsia="Calibri" w:hAnsi="Calibri" w:cs="Calibri"/>
          <w:sz w:val="24"/>
        </w:rPr>
        <w:t xml:space="preserve">BLOCO </w:t>
      </w:r>
      <w:r>
        <w:rPr>
          <w:rFonts w:ascii="Calibri" w:eastAsia="Calibri" w:hAnsi="Calibri" w:cs="Calibri"/>
          <w:b/>
          <w:sz w:val="24"/>
        </w:rPr>
        <w:t>6</w:t>
      </w:r>
      <w:r>
        <w:rPr>
          <w:rFonts w:ascii="Calibri" w:eastAsia="Calibri" w:hAnsi="Calibri" w:cs="Calibri"/>
          <w:sz w:val="24"/>
        </w:rPr>
        <w:t>: RECIBO – RECEBI A 1</w:t>
      </w:r>
      <w:r>
        <w:rPr>
          <w:rFonts w:ascii="Calibri" w:eastAsia="Calibri" w:hAnsi="Calibri" w:cs="Calibri"/>
          <w:sz w:val="24"/>
        </w:rPr>
        <w:t>ª VIA TERMO DE EMBARGO</w:t>
      </w:r>
    </w:p>
    <w:p w14:paraId="5A6D3139" w14:textId="77777777" w:rsidR="00522113" w:rsidRDefault="00B51388">
      <w:pPr>
        <w:pStyle w:val="PargrafodaLista"/>
        <w:numPr>
          <w:ilvl w:val="0"/>
          <w:numId w:val="89"/>
        </w:numPr>
        <w:spacing w:before="15"/>
      </w:pPr>
      <w:r>
        <w:rPr>
          <w:rFonts w:ascii="Calibri" w:eastAsia="Calibri" w:hAnsi="Calibri" w:cs="Calibri"/>
          <w:sz w:val="24"/>
        </w:rPr>
        <w:t xml:space="preserve">BLOCO </w:t>
      </w:r>
      <w:r>
        <w:rPr>
          <w:rFonts w:ascii="Calibri" w:eastAsia="Calibri" w:hAnsi="Calibri" w:cs="Calibri"/>
          <w:b/>
          <w:sz w:val="24"/>
        </w:rPr>
        <w:t>7</w:t>
      </w:r>
      <w:r>
        <w:rPr>
          <w:rFonts w:ascii="Calibri" w:eastAsia="Calibri" w:hAnsi="Calibri" w:cs="Calibri"/>
          <w:sz w:val="24"/>
        </w:rPr>
        <w:t>: UNIDADES IPHAN</w:t>
      </w:r>
    </w:p>
    <w:p w14:paraId="2A062F60" w14:textId="77777777" w:rsidR="00522113" w:rsidRDefault="00522113">
      <w:pPr>
        <w:pStyle w:val="PargrafodaLista"/>
        <w:spacing w:before="15"/>
        <w:ind w:left="1185"/>
      </w:pPr>
    </w:p>
    <w:p w14:paraId="4A543D48" w14:textId="77777777" w:rsidR="00522113" w:rsidRDefault="00B51388">
      <w:pPr>
        <w:pStyle w:val="PargrafodaLista"/>
        <w:numPr>
          <w:ilvl w:val="0"/>
          <w:numId w:val="90"/>
        </w:numPr>
        <w:spacing w:before="15"/>
      </w:pPr>
      <w:r>
        <w:rPr>
          <w:rFonts w:ascii="Calibri" w:eastAsia="Calibri" w:hAnsi="Calibri" w:cs="Calibri"/>
          <w:sz w:val="24"/>
        </w:rPr>
        <w:t>O sistema deverá replicar o grupo de dados de Preposto ou Representante Legal (Preposto ou Representante Legal, CPF/CNPJ, Contato, Endereço, CEP e Município / UF) de acordo com a quantidade de proprietários p</w:t>
      </w:r>
      <w:r>
        <w:rPr>
          <w:rFonts w:ascii="Calibri" w:eastAsia="Calibri" w:hAnsi="Calibri" w:cs="Calibri"/>
          <w:sz w:val="24"/>
        </w:rPr>
        <w:t>resente no cadastro da fiscalização.</w:t>
      </w:r>
    </w:p>
    <w:p w14:paraId="1CBFD0F8" w14:textId="77777777" w:rsidR="00522113" w:rsidRDefault="00522113">
      <w:pPr>
        <w:pStyle w:val="PargrafodaLista"/>
        <w:spacing w:before="15"/>
        <w:ind w:left="1185"/>
      </w:pPr>
    </w:p>
    <w:p w14:paraId="05C07D75" w14:textId="77777777" w:rsidR="00522113" w:rsidRDefault="00B51388">
      <w:pPr>
        <w:pStyle w:val="PargrafodaLista"/>
        <w:numPr>
          <w:ilvl w:val="0"/>
          <w:numId w:val="90"/>
        </w:numPr>
        <w:spacing w:before="15"/>
      </w:pPr>
      <w:r>
        <w:rPr>
          <w:rFonts w:ascii="Calibri" w:eastAsia="Calibri" w:hAnsi="Calibri" w:cs="Calibri"/>
          <w:b/>
          <w:sz w:val="24"/>
        </w:rPr>
        <w:t>Tela - Termo de Embargo</w:t>
      </w:r>
    </w:p>
    <w:p w14:paraId="4499B04B" w14:textId="77777777" w:rsidR="00522113" w:rsidRDefault="00B51388">
      <w:pPr>
        <w:spacing w:before="15"/>
      </w:pPr>
      <w:r>
        <w:rPr>
          <w:noProof/>
        </w:rPr>
        <w:drawing>
          <wp:inline distT="0" distB="0" distL="0" distR="0" wp14:anchorId="1BB00058" wp14:editId="4A09F880">
            <wp:extent cx="5991225" cy="13925550"/>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png"/>
                    <pic:cNvPicPr/>
                  </pic:nvPicPr>
                  <pic:blipFill>
                    <a:blip r:embed="rId475" cstate="print"/>
                    <a:stretch>
                      <a:fillRect/>
                    </a:stretch>
                  </pic:blipFill>
                  <pic:spPr>
                    <a:xfrm>
                      <a:off x="0" y="0"/>
                      <a:ext cx="5991225" cy="13925550"/>
                    </a:xfrm>
                    <a:prstGeom prst="rect">
                      <a:avLst/>
                    </a:prstGeom>
                  </pic:spPr>
                </pic:pic>
              </a:graphicData>
            </a:graphic>
          </wp:inline>
        </w:drawing>
      </w:r>
    </w:p>
    <w:p w14:paraId="570D0F53" w14:textId="77777777" w:rsidR="00522113" w:rsidRDefault="00522113">
      <w:pPr>
        <w:spacing w:before="15"/>
      </w:pPr>
    </w:p>
    <w:p w14:paraId="2B11DA71" w14:textId="77777777" w:rsidR="00522113" w:rsidRDefault="00522113">
      <w:pPr>
        <w:spacing w:before="15"/>
      </w:pPr>
    </w:p>
    <w:p w14:paraId="66F5DB1E" w14:textId="77777777" w:rsidR="00522113" w:rsidRDefault="00522113">
      <w:pPr>
        <w:spacing w:before="15"/>
        <w:ind w:left="465"/>
      </w:pPr>
    </w:p>
    <w:p w14:paraId="00E40557" w14:textId="77777777" w:rsidR="00522113" w:rsidRDefault="00522113">
      <w:pPr>
        <w:spacing w:before="15"/>
        <w:ind w:left="465"/>
      </w:pPr>
    </w:p>
    <w:p w14:paraId="46AD7C4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76">
        <w:r>
          <w:rPr>
            <w:rFonts w:ascii="Tahoma" w:eastAsia="Tahoma" w:hAnsi="Tahoma" w:cs="Tahoma"/>
            <w:i/>
            <w:color w:val="6666FF"/>
          </w:rPr>
          <w:t>Free help authoring tool</w:t>
        </w:r>
      </w:hyperlink>
    </w:p>
    <w:p w14:paraId="08846C1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03" w:name="_topic_SolicitarFiscalizacaoEventual"/>
      <w:bookmarkEnd w:id="203"/>
      <w:r>
        <w:rPr>
          <w:rFonts w:ascii="Tahoma" w:eastAsia="Tahoma" w:hAnsi="Tahoma" w:cs="Tahoma"/>
          <w:color w:val="243F60"/>
          <w:sz w:val="22"/>
        </w:rPr>
        <w:t>Solicitar Fiscalização Eventual</w:t>
      </w:r>
    </w:p>
    <w:p w14:paraId="5B3335D9" w14:textId="77777777" w:rsidR="00522113" w:rsidRDefault="00B51388">
      <w:r>
        <w:t>A funcionalidade "</w:t>
      </w:r>
      <w:hyperlink w:anchor="_topic_SolicitarFiscalizacaoEventual">
        <w:r>
          <w:rPr>
            <w:rStyle w:val="Hyperlink"/>
          </w:rPr>
          <w:t>Solicitar Fiscalização Eventual</w:t>
        </w:r>
      </w:hyperlink>
      <w:r>
        <w:t>" permite que o usuário possa solicitar uma fiscalização eventual, dos tipos:</w:t>
      </w:r>
    </w:p>
    <w:p w14:paraId="56A5A5F7" w14:textId="77777777" w:rsidR="00522113" w:rsidRDefault="00B51388">
      <w:pPr>
        <w:numPr>
          <w:ilvl w:val="1"/>
          <w:numId w:val="91"/>
        </w:numPr>
      </w:pPr>
      <w:hyperlink w:anchor="_topic_Atividade">
        <w:r>
          <w:rPr>
            <w:rStyle w:val="Hyperlink"/>
          </w:rPr>
          <w:t>Atividade</w:t>
        </w:r>
      </w:hyperlink>
    </w:p>
    <w:p w14:paraId="2BDCD04B" w14:textId="77777777" w:rsidR="00522113" w:rsidRDefault="00B51388">
      <w:pPr>
        <w:numPr>
          <w:ilvl w:val="1"/>
          <w:numId w:val="91"/>
        </w:numPr>
      </w:pPr>
      <w:hyperlink w:anchor="_topic_Bem">
        <w:r>
          <w:rPr>
            <w:rStyle w:val="Hyperlink"/>
          </w:rPr>
          <w:t>Bem</w:t>
        </w:r>
      </w:hyperlink>
    </w:p>
    <w:p w14:paraId="512FA5BC" w14:textId="77777777" w:rsidR="00522113" w:rsidRDefault="00B51388">
      <w:pPr>
        <w:numPr>
          <w:ilvl w:val="1"/>
          <w:numId w:val="91"/>
        </w:numPr>
      </w:pPr>
      <w:hyperlink w:anchor="_topic_Rota">
        <w:r>
          <w:rPr>
            <w:rStyle w:val="Hyperlink"/>
          </w:rPr>
          <w:t>Rota</w:t>
        </w:r>
      </w:hyperlink>
    </w:p>
    <w:p w14:paraId="2BF60AFE" w14:textId="77777777" w:rsidR="00522113" w:rsidRDefault="00522113"/>
    <w:p w14:paraId="1910891E" w14:textId="77777777" w:rsidR="00522113" w:rsidRDefault="00B51388">
      <w:pPr>
        <w:numPr>
          <w:ilvl w:val="0"/>
          <w:numId w:val="91"/>
        </w:numPr>
      </w:pPr>
      <w:r>
        <w:rPr>
          <w:b/>
        </w:rPr>
        <w:t>Regras - Solicitar Fiscalização Eventual:</w:t>
      </w:r>
    </w:p>
    <w:p w14:paraId="2A690B62" w14:textId="77777777" w:rsidR="00522113" w:rsidRDefault="00B51388">
      <w:pPr>
        <w:numPr>
          <w:ilvl w:val="1"/>
          <w:numId w:val="91"/>
        </w:numPr>
      </w:pPr>
      <w:r>
        <w:t>A funcionalidade apenas deverá ser visualizada pelos perfis Administrador, CGAF, CNA, Coordenação Técnica e Superintendência.</w:t>
      </w:r>
    </w:p>
    <w:p w14:paraId="1AE66D05" w14:textId="77777777" w:rsidR="00522113" w:rsidRDefault="00B51388">
      <w:pPr>
        <w:numPr>
          <w:ilvl w:val="1"/>
          <w:numId w:val="91"/>
        </w:numPr>
      </w:pPr>
      <w:r>
        <w:t>O sistema deverá carregar somente o campo Tipo de Ação, e somente após a seleção</w:t>
      </w:r>
      <w:r>
        <w:t xml:space="preserve"> do tipo que deverá carregar os demais campos.</w:t>
      </w:r>
    </w:p>
    <w:p w14:paraId="14F1180F" w14:textId="77777777" w:rsidR="00522113" w:rsidRDefault="00B51388">
      <w:pPr>
        <w:numPr>
          <w:ilvl w:val="1"/>
          <w:numId w:val="91"/>
        </w:numPr>
      </w:pPr>
      <w:r>
        <w:t>Ao apresentar os dados de Equipe, ao menos um Fiscal deve ser adicionado ao registro.</w:t>
      </w:r>
    </w:p>
    <w:p w14:paraId="0034B69E" w14:textId="77777777" w:rsidR="00522113" w:rsidRDefault="00B51388">
      <w:pPr>
        <w:numPr>
          <w:ilvl w:val="2"/>
          <w:numId w:val="91"/>
        </w:numPr>
      </w:pPr>
      <w:r>
        <w:rPr>
          <w:b/>
        </w:rPr>
        <w:t>Mensagem</w:t>
      </w:r>
      <w:r>
        <w:t>: "Ao menos um Fiscal deve ser incluído na solicitação.".</w:t>
      </w:r>
    </w:p>
    <w:p w14:paraId="014E8399" w14:textId="77777777" w:rsidR="00522113" w:rsidRDefault="00B51388">
      <w:pPr>
        <w:numPr>
          <w:ilvl w:val="1"/>
          <w:numId w:val="91"/>
        </w:numPr>
      </w:pPr>
      <w:r>
        <w:t>Para usuário de qualquer perfil, exceto Coordenação Técni</w:t>
      </w:r>
      <w:r>
        <w:t>ca, Superintendência e Administrador:</w:t>
      </w:r>
    </w:p>
    <w:p w14:paraId="3C1B40E7" w14:textId="77777777" w:rsidR="00522113" w:rsidRDefault="00B51388">
      <w:pPr>
        <w:numPr>
          <w:ilvl w:val="2"/>
          <w:numId w:val="91"/>
        </w:numPr>
      </w:pPr>
      <w:r>
        <w:t>O sistema não deverá apresentar os dados referentes à execução da fiscalização (Equipe).</w:t>
      </w:r>
    </w:p>
    <w:p w14:paraId="7C95A83B" w14:textId="77777777" w:rsidR="00522113" w:rsidRDefault="00B51388">
      <w:pPr>
        <w:numPr>
          <w:ilvl w:val="1"/>
          <w:numId w:val="91"/>
        </w:numPr>
      </w:pPr>
      <w:r>
        <w:t>Para usuário de qualquer perfil, exceto Coordenação Técnica, Superintendência ou Administrador, que realizar o cadastro e acionar</w:t>
      </w:r>
      <w:r>
        <w:t xml:space="preserve"> a opção Enviar para Unidade, o sistema deverá encaminhar a solicitação via Dashboard para ser exibida para todos os usuários que possuem os perfis Coordenação Técnica, Superintendência da respectiva unidade da solicitação e Administrador, encaminhar e-mai</w:t>
      </w:r>
      <w:r>
        <w:t>l para todos esses usuários e configurar a situação para o usuário da solicitação igual a +Encaminhada para a unidade e para o usuário que receberá igual a Solicitação pendente - Coordenação Técnica / Superintendência.</w:t>
      </w:r>
    </w:p>
    <w:p w14:paraId="1463DB71" w14:textId="77777777" w:rsidR="00522113" w:rsidRDefault="00B51388">
      <w:pPr>
        <w:numPr>
          <w:ilvl w:val="2"/>
          <w:numId w:val="91"/>
        </w:numPr>
      </w:pPr>
      <w:r>
        <w:t>Assunto E-mail: "[FISCALIS] Solicitaç</w:t>
      </w:r>
      <w:r>
        <w:t>ão de Fiscalização Eventual".</w:t>
      </w:r>
    </w:p>
    <w:p w14:paraId="55E64934" w14:textId="77777777" w:rsidR="00522113" w:rsidRDefault="00B51388">
      <w:pPr>
        <w:numPr>
          <w:ilvl w:val="2"/>
          <w:numId w:val="91"/>
        </w:numPr>
      </w:pPr>
      <w:r>
        <w:t>Mensagem E-mail: "A seguinte solicitação de fiscalização eventual foi encaminhada por &lt;usuário que cadastrou a solicitação de fiscalização eventual&gt;/&lt;perfil&gt;: &lt;UF da Unidade&gt; - &lt;Tipo da Ação&gt; - &lt;Mês para previsão&gt;".</w:t>
      </w:r>
    </w:p>
    <w:p w14:paraId="7E9330D8" w14:textId="77777777" w:rsidR="00522113" w:rsidRDefault="00B51388">
      <w:pPr>
        <w:numPr>
          <w:ilvl w:val="1"/>
          <w:numId w:val="91"/>
        </w:numPr>
      </w:pPr>
      <w:r>
        <w:t xml:space="preserve">Para </w:t>
      </w:r>
      <w:r>
        <w:t xml:space="preserve">usuário dos perfis Coordenação Técnica, Superintendência ou Administrador, que realizar o cadastro ou edição de uma solicitação com a situação para o usuário que cadastrou igual a Encaminhada para a unidade, e acionar a opção Enviar para Fiscal, o sistema </w:t>
      </w:r>
      <w:r>
        <w:t>deverá encaminhar a solicitação via Dashboard para ser exibida para a equipe selecionada na solicitação, encaminhar e-mail para a equipe e configurar a situação para o usuário da solicitação igual a Encaminhada para programação de atividades, para o usuári</w:t>
      </w:r>
      <w:r>
        <w:t>o que receberá igual a Solicitação pendente - Fiscal e para o Coordenador ou Superintendente ou Administrador igual a Encaminhada para o fiscal.</w:t>
      </w:r>
    </w:p>
    <w:p w14:paraId="6FC5D051" w14:textId="77777777" w:rsidR="00522113" w:rsidRDefault="00B51388">
      <w:pPr>
        <w:numPr>
          <w:ilvl w:val="2"/>
          <w:numId w:val="91"/>
        </w:numPr>
      </w:pPr>
      <w:r>
        <w:t>Assunto E-mail: "[FISCALIS] Solicitação de Fiscalização Eventual".</w:t>
      </w:r>
    </w:p>
    <w:p w14:paraId="12D5AB64" w14:textId="77777777" w:rsidR="00522113" w:rsidRDefault="00B51388">
      <w:pPr>
        <w:numPr>
          <w:ilvl w:val="2"/>
          <w:numId w:val="91"/>
        </w:numPr>
      </w:pPr>
      <w:r>
        <w:t xml:space="preserve">Mensagem E-mail: "A seguinte solicitação de </w:t>
      </w:r>
      <w:r>
        <w:t>fiscalização eventual foi encaminhada por &lt;usuário que cadastrou a solicitação de fiscalização eventual&gt;/&lt;perfil&gt; para as suas atividades programadas: &lt;UF da Unidade&gt; - &lt;Tipo da Ação&gt; - &lt;Mês para previsão&gt;".</w:t>
      </w:r>
    </w:p>
    <w:p w14:paraId="2A1CC776" w14:textId="77777777" w:rsidR="00522113" w:rsidRDefault="00B51388">
      <w:pPr>
        <w:numPr>
          <w:ilvl w:val="1"/>
          <w:numId w:val="91"/>
        </w:numPr>
      </w:pPr>
      <w:r>
        <w:t>O perfil Administrador deverá ter somada as suas</w:t>
      </w:r>
      <w:r>
        <w:t xml:space="preserve"> situações, devido a ter múltiplos papeis.</w:t>
      </w:r>
    </w:p>
    <w:p w14:paraId="2D1CD32F" w14:textId="77777777" w:rsidR="00522113" w:rsidRDefault="00B51388">
      <w:pPr>
        <w:numPr>
          <w:ilvl w:val="1"/>
          <w:numId w:val="91"/>
        </w:numPr>
      </w:pPr>
      <w:r>
        <w:t>Somente usuários com o perfil de Coordenação Técnica e Superintendência da respectiva Unidade, poderão alterar e/ou excluir a solicitação com a situação para o usuário da solicitação igual a Encaminhada para a uni</w:t>
      </w:r>
      <w:r>
        <w:t>dade.</w:t>
      </w:r>
    </w:p>
    <w:p w14:paraId="45DE7955" w14:textId="77777777" w:rsidR="00522113" w:rsidRDefault="00B51388">
      <w:pPr>
        <w:numPr>
          <w:ilvl w:val="1"/>
          <w:numId w:val="91"/>
        </w:numPr>
      </w:pPr>
      <w:r>
        <w:t>Ao realizar a edição de uma solicitação com a situação para o usuário igual a Encaminhada para a unidade, será apenas possível alterar os dados de Fiscal.</w:t>
      </w:r>
    </w:p>
    <w:p w14:paraId="02E181C2" w14:textId="77777777" w:rsidR="00522113" w:rsidRDefault="00B51388">
      <w:pPr>
        <w:numPr>
          <w:ilvl w:val="1"/>
          <w:numId w:val="91"/>
        </w:numPr>
      </w:pPr>
      <w:r>
        <w:t xml:space="preserve">As solicitações realizadas deverão ser exibidos no Dashboard do próprio usuário que realizou o </w:t>
      </w:r>
      <w:r>
        <w:t>cadastro, sendo atualizado com as situações atuais da solicitação.</w:t>
      </w:r>
    </w:p>
    <w:p w14:paraId="203B94B8" w14:textId="77777777" w:rsidR="00522113" w:rsidRDefault="00B51388">
      <w:pPr>
        <w:numPr>
          <w:ilvl w:val="1"/>
          <w:numId w:val="91"/>
        </w:numPr>
      </w:pPr>
      <w:r>
        <w:t>Ao realizar a execução e conclusão da fiscalização que foi oriunda de uma solicitação de fiscalização eventual, o sistema deverá atualizar a situação para o usuário da solicitação, para o F</w:t>
      </w:r>
      <w:r>
        <w:t>iscal, para o Coordenador ou Superintendente e para o Administrador igual a Fiscalização realizada, e encaminhar e-mail para todos os envolvidos.</w:t>
      </w:r>
    </w:p>
    <w:p w14:paraId="28C514E3" w14:textId="77777777" w:rsidR="00522113" w:rsidRDefault="00B51388">
      <w:pPr>
        <w:numPr>
          <w:ilvl w:val="2"/>
          <w:numId w:val="91"/>
        </w:numPr>
      </w:pPr>
      <w:r>
        <w:t>Assunto E-mail: "[FISCALIS] Solicitação de Fiscalização Eventual".</w:t>
      </w:r>
    </w:p>
    <w:p w14:paraId="2BBF223B" w14:textId="77777777" w:rsidR="00522113" w:rsidRDefault="00B51388">
      <w:pPr>
        <w:numPr>
          <w:ilvl w:val="2"/>
          <w:numId w:val="91"/>
        </w:numPr>
      </w:pPr>
      <w:r>
        <w:t>Mensagem E-mail: "A seguinte solicitação de</w:t>
      </w:r>
      <w:r>
        <w:t xml:space="preserve"> fiscalização eventual que foi encaminhada para programação, foi realizada com sucesso: &lt;UF da Unidade&gt; - &lt;Tipo da Ação&gt; - &lt;Mês para previsão&gt;".</w:t>
      </w:r>
    </w:p>
    <w:p w14:paraId="5E90FC23" w14:textId="77777777" w:rsidR="00522113" w:rsidRDefault="00522113"/>
    <w:p w14:paraId="7B25A83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77">
        <w:r>
          <w:rPr>
            <w:rFonts w:ascii="Tahoma" w:eastAsia="Tahoma" w:hAnsi="Tahoma" w:cs="Tahoma"/>
            <w:i/>
            <w:color w:val="6666FF"/>
          </w:rPr>
          <w:t>W</w:t>
        </w:r>
        <w:r>
          <w:rPr>
            <w:rFonts w:ascii="Tahoma" w:eastAsia="Tahoma" w:hAnsi="Tahoma" w:cs="Tahoma"/>
            <w:i/>
            <w:color w:val="6666FF"/>
          </w:rPr>
          <w:t>rite EPub books for the iPad</w:t>
        </w:r>
      </w:hyperlink>
    </w:p>
    <w:p w14:paraId="6EB386EB" w14:textId="77777777" w:rsidR="00522113" w:rsidRDefault="00B51388">
      <w:r>
        <w:br w:type="page"/>
      </w:r>
    </w:p>
    <w:p w14:paraId="784BDB1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04" w:name="_topic_Atividade"/>
      <w:bookmarkEnd w:id="204"/>
      <w:r>
        <w:rPr>
          <w:rFonts w:ascii="Tahoma" w:eastAsia="Tahoma" w:hAnsi="Tahoma" w:cs="Tahoma"/>
          <w:i/>
          <w:color w:val="243F60"/>
          <w:sz w:val="22"/>
        </w:rPr>
        <w:t>Atividade</w:t>
      </w:r>
    </w:p>
    <w:p w14:paraId="11209C42" w14:textId="77777777" w:rsidR="00522113" w:rsidRDefault="00B51388">
      <w:r>
        <w:t>A funcionalidade "</w:t>
      </w:r>
      <w:hyperlink w:anchor="_topic_SolicitarFiscalizacaoEventual">
        <w:r>
          <w:rPr>
            <w:rStyle w:val="Hyperlink"/>
          </w:rPr>
          <w:t>Solicitar Fiscalização Eventual</w:t>
        </w:r>
      </w:hyperlink>
      <w:r>
        <w:t>" permite que o usuário possa solicitar uma fiscalização eventual do tipo "</w:t>
      </w:r>
      <w:r>
        <w:rPr>
          <w:b/>
        </w:rPr>
        <w:t>Atividad</w:t>
      </w:r>
      <w:r>
        <w:rPr>
          <w:b/>
        </w:rPr>
        <w:t>e</w:t>
      </w:r>
      <w:r>
        <w:t>".</w:t>
      </w:r>
    </w:p>
    <w:p w14:paraId="2B174B8C" w14:textId="77777777" w:rsidR="00522113" w:rsidRDefault="00522113"/>
    <w:p w14:paraId="37B9FCD9" w14:textId="77777777" w:rsidR="00522113" w:rsidRDefault="00B51388">
      <w:pPr>
        <w:numPr>
          <w:ilvl w:val="0"/>
          <w:numId w:val="92"/>
        </w:numPr>
      </w:pPr>
      <w:r>
        <w:rPr>
          <w:b/>
        </w:rPr>
        <w:t>Detalhamento de Campo - Atividade</w:t>
      </w:r>
    </w:p>
    <w:p w14:paraId="7525D324" w14:textId="77777777" w:rsidR="00522113" w:rsidRDefault="00B51388">
      <w:pPr>
        <w:numPr>
          <w:ilvl w:val="1"/>
          <w:numId w:val="92"/>
        </w:numPr>
      </w:pPr>
      <w:r>
        <w:rPr>
          <w:b/>
        </w:rPr>
        <w:t>Atividade</w:t>
      </w:r>
    </w:p>
    <w:p w14:paraId="472202C4" w14:textId="77777777" w:rsidR="00522113" w:rsidRDefault="00B51388">
      <w:pPr>
        <w:numPr>
          <w:ilvl w:val="2"/>
          <w:numId w:val="92"/>
        </w:numPr>
      </w:pPr>
      <w:r>
        <w:rPr>
          <w:b/>
        </w:rPr>
        <w:t>Tipo de Ação</w:t>
      </w:r>
      <w:r>
        <w:t>: Lista de tipos de ação para solicitação da fiscalização eventual. Campo obrigatório.</w:t>
      </w:r>
    </w:p>
    <w:p w14:paraId="7ED0E840" w14:textId="77777777" w:rsidR="00522113" w:rsidRDefault="00B51388">
      <w:pPr>
        <w:numPr>
          <w:ilvl w:val="3"/>
          <w:numId w:val="92"/>
        </w:numPr>
      </w:pPr>
      <w:r>
        <w:rPr>
          <w:b/>
        </w:rPr>
        <w:t>Opções</w:t>
      </w:r>
      <w:r>
        <w:t>: Bem, Atividade e Rota.</w:t>
      </w:r>
    </w:p>
    <w:p w14:paraId="2F6AD14B" w14:textId="77777777" w:rsidR="00522113" w:rsidRDefault="00B51388">
      <w:pPr>
        <w:numPr>
          <w:ilvl w:val="2"/>
          <w:numId w:val="92"/>
        </w:numPr>
      </w:pPr>
      <w:r>
        <w:rPr>
          <w:b/>
        </w:rPr>
        <w:t>Unidade</w:t>
      </w:r>
      <w:r>
        <w:t xml:space="preserve">: Lista as unidades do plano de fiscalização. Campo </w:t>
      </w:r>
      <w:r>
        <w:t>obrigatório</w:t>
      </w:r>
    </w:p>
    <w:p w14:paraId="2FEBEF68" w14:textId="77777777" w:rsidR="00522113" w:rsidRDefault="00B51388">
      <w:pPr>
        <w:numPr>
          <w:ilvl w:val="2"/>
          <w:numId w:val="92"/>
        </w:numPr>
      </w:pPr>
      <w:r>
        <w:rPr>
          <w:b/>
        </w:rPr>
        <w:t>Atividade</w:t>
      </w:r>
      <w:r>
        <w:t>: Lista as atividades para uma fiscalização.Campo obrigatório.</w:t>
      </w:r>
    </w:p>
    <w:p w14:paraId="094C355D" w14:textId="77777777" w:rsidR="00522113" w:rsidRDefault="00B51388">
      <w:pPr>
        <w:numPr>
          <w:ilvl w:val="3"/>
          <w:numId w:val="92"/>
        </w:numPr>
      </w:pPr>
      <w:r>
        <w:rPr>
          <w:b/>
        </w:rPr>
        <w:t>Opções</w:t>
      </w:r>
      <w:r>
        <w:t>: Comércio de Obras de Arte e Leilões, Empreendimento, Instituição de Guarda, Pesquisa Acadêmica e Sítio Não Cadastrado.</w:t>
      </w:r>
    </w:p>
    <w:p w14:paraId="4BA7D653" w14:textId="77777777" w:rsidR="00522113" w:rsidRDefault="00B51388">
      <w:pPr>
        <w:numPr>
          <w:ilvl w:val="2"/>
          <w:numId w:val="92"/>
        </w:numPr>
      </w:pPr>
      <w:r>
        <w:rPr>
          <w:b/>
        </w:rPr>
        <w:t>Setor</w:t>
      </w:r>
      <w:r>
        <w:t>: Lista os setores associados a atividad</w:t>
      </w:r>
      <w:r>
        <w:t>e selecionada. Campo obrigatório.</w:t>
      </w:r>
    </w:p>
    <w:p w14:paraId="00D60812" w14:textId="77777777" w:rsidR="00522113" w:rsidRDefault="00B51388">
      <w:pPr>
        <w:numPr>
          <w:ilvl w:val="1"/>
          <w:numId w:val="92"/>
        </w:numPr>
      </w:pPr>
      <w:r>
        <w:t>Dados da Solicitação</w:t>
      </w:r>
    </w:p>
    <w:p w14:paraId="2E004CD1" w14:textId="77777777" w:rsidR="00522113" w:rsidRDefault="00B51388">
      <w:pPr>
        <w:numPr>
          <w:ilvl w:val="2"/>
          <w:numId w:val="92"/>
        </w:numPr>
      </w:pPr>
      <w:r>
        <w:rPr>
          <w:b/>
        </w:rPr>
        <w:t>Motivo</w:t>
      </w:r>
      <w:r>
        <w:t>: Lista os motivos da solicitação da fiscalização eventual. Campo obrigatório.</w:t>
      </w:r>
    </w:p>
    <w:p w14:paraId="5C8FC332" w14:textId="77777777" w:rsidR="00522113" w:rsidRDefault="00B51388">
      <w:pPr>
        <w:numPr>
          <w:ilvl w:val="3"/>
          <w:numId w:val="92"/>
        </w:numPr>
      </w:pPr>
      <w:r>
        <w:rPr>
          <w:b/>
        </w:rPr>
        <w:t>Opções</w:t>
      </w:r>
      <w:r>
        <w:t>: Denúncia, Desobediência de embargo, Refazimento / Complementação, Requisição do Ministério Público, Solicita</w:t>
      </w:r>
      <w:r>
        <w:t>ção e Outros.</w:t>
      </w:r>
    </w:p>
    <w:p w14:paraId="12402F45" w14:textId="77777777" w:rsidR="00522113" w:rsidRDefault="00B51388">
      <w:pPr>
        <w:numPr>
          <w:ilvl w:val="2"/>
          <w:numId w:val="92"/>
        </w:numPr>
      </w:pPr>
      <w:r>
        <w:rPr>
          <w:b/>
        </w:rPr>
        <w:t>Descrição da atividade</w:t>
      </w:r>
      <w:r>
        <w:t>: Permite informar a descrição da atividade para solicitação da fiscalização eventual. Campo obrigatório. Tamanho: 5000 caracteres.</w:t>
      </w:r>
    </w:p>
    <w:p w14:paraId="43621A9F" w14:textId="77777777" w:rsidR="00522113" w:rsidRDefault="00B51388">
      <w:pPr>
        <w:numPr>
          <w:ilvl w:val="2"/>
          <w:numId w:val="92"/>
        </w:numPr>
      </w:pPr>
      <w:r>
        <w:rPr>
          <w:b/>
        </w:rPr>
        <w:t>Justificativa</w:t>
      </w:r>
      <w:r>
        <w:t>: Permite informar a descrição a justificativa para solicitação da fiscaliz</w:t>
      </w:r>
      <w:r>
        <w:t>ação eventual. Campo obrigatório. Tamanho: 5000 caracteres.</w:t>
      </w:r>
    </w:p>
    <w:p w14:paraId="25A41437" w14:textId="77777777" w:rsidR="00522113" w:rsidRDefault="00B51388">
      <w:pPr>
        <w:numPr>
          <w:ilvl w:val="2"/>
          <w:numId w:val="92"/>
        </w:numPr>
      </w:pPr>
      <w:r>
        <w:rPr>
          <w:b/>
        </w:rPr>
        <w:t>Solicitante</w:t>
      </w:r>
      <w:r>
        <w:t>: Permite informar a origem da demanda de fiscalização eventual. Campo obrigatório. Tamanho: 500 caracteres.</w:t>
      </w:r>
    </w:p>
    <w:p w14:paraId="22A83C47" w14:textId="77777777" w:rsidR="00522113" w:rsidRDefault="00B51388">
      <w:pPr>
        <w:numPr>
          <w:ilvl w:val="2"/>
          <w:numId w:val="92"/>
        </w:numPr>
      </w:pPr>
      <w:r>
        <w:rPr>
          <w:b/>
        </w:rPr>
        <w:t>Data da Solicitação</w:t>
      </w:r>
      <w:r>
        <w:t>: Permite informar a data do documento que gerou a demand</w:t>
      </w:r>
      <w:r>
        <w:t>a de fiscalização eventual.</w:t>
      </w:r>
    </w:p>
    <w:p w14:paraId="2B1D2F69" w14:textId="77777777" w:rsidR="00522113" w:rsidRDefault="00B51388">
      <w:pPr>
        <w:numPr>
          <w:ilvl w:val="3"/>
          <w:numId w:val="92"/>
        </w:numPr>
      </w:pPr>
      <w:r>
        <w:rPr>
          <w:b/>
        </w:rPr>
        <w:t>Máscara</w:t>
      </w:r>
      <w:r>
        <w:t>: DD/MM/AAAA</w:t>
      </w:r>
    </w:p>
    <w:p w14:paraId="19B08ACA" w14:textId="77777777" w:rsidR="00522113" w:rsidRDefault="00B51388">
      <w:pPr>
        <w:numPr>
          <w:ilvl w:val="2"/>
          <w:numId w:val="92"/>
        </w:numPr>
      </w:pPr>
      <w:r>
        <w:rPr>
          <w:b/>
        </w:rPr>
        <w:t>Mês para previsão</w:t>
      </w:r>
      <w:r>
        <w:t>: Lista os meses do ano para o usuário informar para qual mês do ano corrente deverá ser realizada a fiscalização. Campo obrigatório.</w:t>
      </w:r>
    </w:p>
    <w:p w14:paraId="24C93157" w14:textId="77777777" w:rsidR="00522113" w:rsidRDefault="00B51388">
      <w:pPr>
        <w:numPr>
          <w:ilvl w:val="3"/>
          <w:numId w:val="92"/>
        </w:numPr>
      </w:pPr>
      <w:r>
        <w:rPr>
          <w:b/>
        </w:rPr>
        <w:t>Opções</w:t>
      </w:r>
      <w:r>
        <w:t>: Janeiro, Fevereiro, Março, Abril, Maio, Junho, Ju</w:t>
      </w:r>
      <w:r>
        <w:t>lho, Agosto, Setembro, Outubro, Novembro e Dezembro.</w:t>
      </w:r>
    </w:p>
    <w:p w14:paraId="557694CC" w14:textId="77777777" w:rsidR="00522113" w:rsidRDefault="00B51388">
      <w:pPr>
        <w:numPr>
          <w:ilvl w:val="1"/>
          <w:numId w:val="92"/>
        </w:numPr>
      </w:pPr>
      <w:r>
        <w:rPr>
          <w:b/>
        </w:rPr>
        <w:t>Equipe</w:t>
      </w:r>
    </w:p>
    <w:p w14:paraId="413726CF" w14:textId="77777777" w:rsidR="00522113" w:rsidRDefault="00B51388">
      <w:pPr>
        <w:numPr>
          <w:ilvl w:val="2"/>
          <w:numId w:val="92"/>
        </w:numPr>
      </w:pPr>
      <w:r>
        <w:rPr>
          <w:b/>
        </w:rPr>
        <w:t>Função</w:t>
      </w:r>
      <w:r>
        <w:t>: Lista as opções de função do integrante da equipe. Campo obrigatório.</w:t>
      </w:r>
    </w:p>
    <w:p w14:paraId="7BD89EB9" w14:textId="77777777" w:rsidR="00522113" w:rsidRDefault="00B51388">
      <w:pPr>
        <w:numPr>
          <w:ilvl w:val="3"/>
          <w:numId w:val="92"/>
        </w:numPr>
      </w:pPr>
      <w:r>
        <w:rPr>
          <w:b/>
        </w:rPr>
        <w:t>Opções</w:t>
      </w:r>
      <w:r>
        <w:t>: Fiscal, Motorista, Especialista, Entidade Parceira, Técnico IPHAN e Outros.</w:t>
      </w:r>
    </w:p>
    <w:p w14:paraId="404E2302" w14:textId="77777777" w:rsidR="00522113" w:rsidRDefault="00B51388">
      <w:pPr>
        <w:numPr>
          <w:ilvl w:val="4"/>
          <w:numId w:val="92"/>
        </w:numPr>
      </w:pPr>
      <w:r>
        <w:t>É obrigatório ser selecionado pelo</w:t>
      </w:r>
      <w:r>
        <w:t xml:space="preserve"> menos um integrante enquadrado como fiscal (mesma regra de negócio existente no planejamento).</w:t>
      </w:r>
    </w:p>
    <w:p w14:paraId="10A1CAB0" w14:textId="77777777" w:rsidR="00522113" w:rsidRDefault="00B51388">
      <w:pPr>
        <w:numPr>
          <w:ilvl w:val="2"/>
          <w:numId w:val="92"/>
        </w:numPr>
      </w:pPr>
      <w:r>
        <w:rPr>
          <w:b/>
        </w:rPr>
        <w:t>Nome</w:t>
      </w:r>
      <w:r>
        <w:t>: Permite pesquisar pelo nome, conforme a função selecionada. Campo autocomplete. Campo obrigatório</w:t>
      </w:r>
    </w:p>
    <w:p w14:paraId="29E975F0" w14:textId="77777777" w:rsidR="00522113" w:rsidRDefault="00B51388">
      <w:pPr>
        <w:numPr>
          <w:ilvl w:val="3"/>
          <w:numId w:val="92"/>
        </w:numPr>
      </w:pPr>
      <w:r>
        <w:rPr>
          <w:b/>
        </w:rPr>
        <w:t>Quando a função for fiscal</w:t>
      </w:r>
      <w:r>
        <w:t xml:space="preserve">: Lista os usuários </w:t>
      </w:r>
      <w:r>
        <w:t>cadastrado no sistema com o perfil de fiscal.</w:t>
      </w:r>
    </w:p>
    <w:p w14:paraId="7C5E5445" w14:textId="77777777" w:rsidR="00522113" w:rsidRDefault="00B51388">
      <w:pPr>
        <w:numPr>
          <w:ilvl w:val="3"/>
          <w:numId w:val="92"/>
        </w:numPr>
      </w:pPr>
      <w:r>
        <w:rPr>
          <w:b/>
        </w:rPr>
        <w:t>Quando for qualquer uma das outras funções</w:t>
      </w:r>
      <w:r>
        <w:t>: Lista os nomes recuperados da funcionalidade de colaboradores, conforme a função selecionada.</w:t>
      </w:r>
    </w:p>
    <w:p w14:paraId="49D3E456" w14:textId="77777777" w:rsidR="00522113" w:rsidRDefault="00B51388">
      <w:pPr>
        <w:numPr>
          <w:ilvl w:val="2"/>
          <w:numId w:val="92"/>
        </w:numPr>
      </w:pPr>
      <w:r>
        <w:rPr>
          <w:b/>
        </w:rPr>
        <w:t>Local de Partida</w:t>
      </w:r>
      <w:r>
        <w:t>: Lista os escritórios técnicos e superintendências da u</w:t>
      </w:r>
      <w:r>
        <w:t>nidade do plano de fiscalização, oriundos das Lotações. Campo obrigatório</w:t>
      </w:r>
    </w:p>
    <w:p w14:paraId="60EB8817" w14:textId="77777777" w:rsidR="00522113" w:rsidRDefault="00B51388">
      <w:pPr>
        <w:numPr>
          <w:ilvl w:val="2"/>
          <w:numId w:val="92"/>
        </w:numPr>
      </w:pPr>
      <w:r>
        <w:rPr>
          <w:b/>
        </w:rPr>
        <w:t>Local de Chegada</w:t>
      </w:r>
      <w:r>
        <w:t>: Lista os escritórios técnicos e superintendências da unidade do plano de fiscalização, oriundos das Lotações.</w:t>
      </w:r>
    </w:p>
    <w:p w14:paraId="46D0B3D2" w14:textId="77777777" w:rsidR="00522113" w:rsidRDefault="00B51388">
      <w:pPr>
        <w:numPr>
          <w:ilvl w:val="2"/>
          <w:numId w:val="92"/>
        </w:numPr>
      </w:pPr>
      <w:r>
        <w:rPr>
          <w:b/>
        </w:rPr>
        <w:t>KM's</w:t>
      </w:r>
      <w:r>
        <w:t xml:space="preserve">: Apresenta a quantidade de KM's a serem </w:t>
      </w:r>
      <w:r>
        <w:t>percorridos considerando o local de partida, a atividade a ser fiscalizada e o local de chegada. Campo somente leitura.</w:t>
      </w:r>
    </w:p>
    <w:p w14:paraId="4F8F547B" w14:textId="77777777" w:rsidR="00522113" w:rsidRDefault="00B51388">
      <w:pPr>
        <w:numPr>
          <w:ilvl w:val="2"/>
          <w:numId w:val="92"/>
        </w:numPr>
      </w:pPr>
      <w:r>
        <w:rPr>
          <w:b/>
        </w:rPr>
        <w:t>Diárias</w:t>
      </w:r>
      <w:r>
        <w:t>: Permite informar a quantidade de diárias que o(s) integrante(s) irá(ão) utilizar. Campo não obrigatório.</w:t>
      </w:r>
    </w:p>
    <w:p w14:paraId="48A8E0AE" w14:textId="77777777" w:rsidR="00522113" w:rsidRDefault="00B51388">
      <w:pPr>
        <w:numPr>
          <w:ilvl w:val="2"/>
          <w:numId w:val="92"/>
        </w:numPr>
      </w:pPr>
      <w:r>
        <w:rPr>
          <w:b/>
        </w:rPr>
        <w:t>Transporte</w:t>
      </w:r>
      <w:r>
        <w:t xml:space="preserve"> </w:t>
      </w:r>
      <w:r>
        <w:rPr>
          <w:b/>
        </w:rPr>
        <w:t>Aéreo</w:t>
      </w:r>
      <w:r>
        <w:t>: Perm</w:t>
      </w:r>
      <w:r>
        <w:t>ite informar o local de partida e chegada caso o integrante necessite de transporte aéreo. Campo não obrigatório.</w:t>
      </w:r>
    </w:p>
    <w:p w14:paraId="11C03F91" w14:textId="77777777" w:rsidR="00522113" w:rsidRDefault="00B51388">
      <w:pPr>
        <w:numPr>
          <w:ilvl w:val="3"/>
          <w:numId w:val="92"/>
        </w:numPr>
      </w:pPr>
      <w:r>
        <w:t>O usuário poderá informar mais de um local de partida e chegada, caso seja necessário.</w:t>
      </w:r>
    </w:p>
    <w:p w14:paraId="175354AD" w14:textId="77777777" w:rsidR="00522113" w:rsidRDefault="00B51388">
      <w:pPr>
        <w:numPr>
          <w:ilvl w:val="2"/>
          <w:numId w:val="92"/>
        </w:numPr>
      </w:pPr>
      <w:r>
        <w:rPr>
          <w:b/>
        </w:rPr>
        <w:t>Transporte</w:t>
      </w:r>
      <w:r>
        <w:t xml:space="preserve"> </w:t>
      </w:r>
      <w:r>
        <w:rPr>
          <w:b/>
        </w:rPr>
        <w:t>Marítimo</w:t>
      </w:r>
      <w:r>
        <w:t>: Permite informar o local de partid</w:t>
      </w:r>
      <w:r>
        <w:t>a e chegada caso o integrante necessite de transporte marítimo. Campo não obrigatório.</w:t>
      </w:r>
    </w:p>
    <w:p w14:paraId="72E430C2" w14:textId="77777777" w:rsidR="00522113" w:rsidRDefault="00B51388">
      <w:pPr>
        <w:numPr>
          <w:ilvl w:val="3"/>
          <w:numId w:val="92"/>
        </w:numPr>
      </w:pPr>
      <w:r>
        <w:t>O usuário poderá informar mais de um local de partida e chegada, caso seja necessário.</w:t>
      </w:r>
    </w:p>
    <w:p w14:paraId="372F805B" w14:textId="77777777" w:rsidR="00522113" w:rsidRDefault="00B51388">
      <w:pPr>
        <w:numPr>
          <w:ilvl w:val="2"/>
          <w:numId w:val="92"/>
        </w:numPr>
      </w:pPr>
      <w:r>
        <w:rPr>
          <w:b/>
        </w:rPr>
        <w:t>Tabela de Fiscais Adicionados</w:t>
      </w:r>
    </w:p>
    <w:p w14:paraId="345C02E5" w14:textId="77777777" w:rsidR="00522113" w:rsidRDefault="00B51388">
      <w:pPr>
        <w:numPr>
          <w:ilvl w:val="3"/>
          <w:numId w:val="92"/>
        </w:numPr>
      </w:pPr>
      <w:r>
        <w:rPr>
          <w:b/>
        </w:rPr>
        <w:t>Nome</w:t>
      </w:r>
      <w:r>
        <w:t>: Apresenta o nome do fiscal adicionado.</w:t>
      </w:r>
    </w:p>
    <w:p w14:paraId="48E7CAE1" w14:textId="77777777" w:rsidR="00522113" w:rsidRDefault="00B51388">
      <w:pPr>
        <w:numPr>
          <w:ilvl w:val="1"/>
          <w:numId w:val="92"/>
        </w:numPr>
      </w:pPr>
      <w:r>
        <w:rPr>
          <w:b/>
        </w:rPr>
        <w:t>Ações</w:t>
      </w:r>
      <w:r>
        <w:t>:</w:t>
      </w:r>
    </w:p>
    <w:p w14:paraId="7F5F02B6" w14:textId="77777777" w:rsidR="00522113" w:rsidRDefault="00B51388">
      <w:pPr>
        <w:numPr>
          <w:ilvl w:val="2"/>
          <w:numId w:val="92"/>
        </w:numPr>
      </w:pPr>
      <w:r>
        <w:rPr>
          <w:b/>
        </w:rPr>
        <w:t>+ (Item da Rota)</w:t>
      </w:r>
      <w:r>
        <w:t>: Ao acionar esta opção, o sistema deverá incluir a possibilidade de inclusão de mais um Item na rota.</w:t>
      </w:r>
    </w:p>
    <w:p w14:paraId="7AF7EC4F" w14:textId="77777777" w:rsidR="00522113" w:rsidRDefault="00B51388">
      <w:pPr>
        <w:numPr>
          <w:ilvl w:val="2"/>
          <w:numId w:val="92"/>
        </w:numPr>
      </w:pPr>
      <w:r>
        <w:rPr>
          <w:b/>
        </w:rPr>
        <w:t>- (Item da Rota)</w:t>
      </w:r>
      <w:r>
        <w:t>: Ao acionar esta opção, o sistema deverá remover o respectivo Item da rota.</w:t>
      </w:r>
    </w:p>
    <w:p w14:paraId="14319DFE" w14:textId="77777777" w:rsidR="00522113" w:rsidRDefault="00B51388">
      <w:pPr>
        <w:numPr>
          <w:ilvl w:val="2"/>
          <w:numId w:val="92"/>
        </w:numPr>
      </w:pPr>
      <w:r>
        <w:rPr>
          <w:b/>
        </w:rPr>
        <w:t>+ (Transporte Aéreo)</w:t>
      </w:r>
      <w:r>
        <w:t>: Ao acionar esta opção,</w:t>
      </w:r>
      <w:r>
        <w:t xml:space="preserve"> o sistema deverá incluir a possibilidade de inclusão de mais um Local de Chegada e de Local de Partida para o Transporte Aéreo.</w:t>
      </w:r>
    </w:p>
    <w:p w14:paraId="4E86E686" w14:textId="77777777" w:rsidR="00522113" w:rsidRDefault="00B51388">
      <w:pPr>
        <w:numPr>
          <w:ilvl w:val="2"/>
          <w:numId w:val="92"/>
        </w:numPr>
      </w:pPr>
      <w:r>
        <w:rPr>
          <w:b/>
        </w:rPr>
        <w:t>- (Transporte Aéreo)</w:t>
      </w:r>
      <w:r>
        <w:t>: Ao acionar esta opção, o sistema deverá remover o respectivo Local de Chegada e de Local de Partida do Tr</w:t>
      </w:r>
      <w:r>
        <w:t>ansporte Aéreo.</w:t>
      </w:r>
    </w:p>
    <w:p w14:paraId="284686EF" w14:textId="77777777" w:rsidR="00522113" w:rsidRDefault="00B51388">
      <w:pPr>
        <w:numPr>
          <w:ilvl w:val="2"/>
          <w:numId w:val="92"/>
        </w:numPr>
      </w:pPr>
      <w:r>
        <w:rPr>
          <w:b/>
        </w:rPr>
        <w:t>+ (Transporte Marítimo)</w:t>
      </w:r>
      <w:r>
        <w:t>: Ao acionar esta opção, o sistema deverá incluir a possibilidade de inclusão de mais um Local de Chegada e de Local de Partida para o Transporte Marítimo.</w:t>
      </w:r>
    </w:p>
    <w:p w14:paraId="34B35A03" w14:textId="77777777" w:rsidR="00522113" w:rsidRDefault="00B51388">
      <w:pPr>
        <w:numPr>
          <w:ilvl w:val="2"/>
          <w:numId w:val="92"/>
        </w:numPr>
      </w:pPr>
      <w:r>
        <w:rPr>
          <w:b/>
        </w:rPr>
        <w:t>- (Transporte Marítimo)</w:t>
      </w:r>
      <w:r>
        <w:t>: Ao acionar esta opção, o sistema dev</w:t>
      </w:r>
      <w:r>
        <w:t>erá remover o respectivo Local de Chegada e de Local de Partida do Transporte Marítimo.</w:t>
      </w:r>
    </w:p>
    <w:p w14:paraId="5F91011A" w14:textId="77777777" w:rsidR="00522113" w:rsidRDefault="00B51388">
      <w:pPr>
        <w:numPr>
          <w:ilvl w:val="2"/>
          <w:numId w:val="92"/>
        </w:numPr>
      </w:pPr>
      <w:r>
        <w:rPr>
          <w:b/>
        </w:rPr>
        <w:t>Fiscal</w:t>
      </w:r>
      <w:r>
        <w:t>: Ao acionar o nome de um fiscal na lista, o sistema deverá carregar os seus respectivos dados para alteração.</w:t>
      </w:r>
    </w:p>
    <w:p w14:paraId="58E41E62" w14:textId="77777777" w:rsidR="00522113" w:rsidRDefault="00B51388">
      <w:pPr>
        <w:numPr>
          <w:ilvl w:val="2"/>
          <w:numId w:val="92"/>
        </w:numPr>
      </w:pPr>
      <w:r>
        <w:rPr>
          <w:b/>
        </w:rPr>
        <w:t>Excluir Fiscal</w:t>
      </w:r>
      <w:r>
        <w:t>: Ao acionar esta opção, o sistema de</w:t>
      </w:r>
      <w:r>
        <w:t>verá excluir o respectivo Fiscal da lista.</w:t>
      </w:r>
    </w:p>
    <w:p w14:paraId="426E6A92" w14:textId="77777777" w:rsidR="00522113" w:rsidRDefault="00B51388">
      <w:pPr>
        <w:numPr>
          <w:ilvl w:val="2"/>
          <w:numId w:val="92"/>
        </w:numPr>
      </w:pPr>
      <w:r>
        <w:rPr>
          <w:b/>
        </w:rPr>
        <w:t>Enviar para Unidade</w:t>
      </w:r>
      <w:r>
        <w:t>: Ao acionar esta opção, o sistema deverá salvar as informações na base de dados, apresentar mensagem de confirmação e encaminhar a solicitação conforme regras de negócio.</w:t>
      </w:r>
    </w:p>
    <w:p w14:paraId="20FB3C22" w14:textId="77777777" w:rsidR="00522113" w:rsidRDefault="00B51388">
      <w:pPr>
        <w:numPr>
          <w:ilvl w:val="3"/>
          <w:numId w:val="92"/>
        </w:numPr>
      </w:pPr>
      <w:r>
        <w:rPr>
          <w:b/>
        </w:rPr>
        <w:t>Mensagem</w:t>
      </w:r>
      <w:r>
        <w:t>: "Operação re</w:t>
      </w:r>
      <w:r>
        <w:t>alizada com sucesso.".</w:t>
      </w:r>
    </w:p>
    <w:p w14:paraId="613E96B4" w14:textId="77777777" w:rsidR="00522113" w:rsidRDefault="00B51388">
      <w:pPr>
        <w:numPr>
          <w:ilvl w:val="2"/>
          <w:numId w:val="92"/>
        </w:numPr>
      </w:pPr>
      <w:r>
        <w:rPr>
          <w:b/>
        </w:rPr>
        <w:t>Cancelar</w:t>
      </w:r>
      <w:r>
        <w:t>: Ao acionar esta opção, o sistema deverá desconsiderar os dados preenchidos e retornar para a tela inicial do usuário logado.</w:t>
      </w:r>
    </w:p>
    <w:p w14:paraId="392853A1" w14:textId="77777777" w:rsidR="00522113" w:rsidRDefault="00522113"/>
    <w:p w14:paraId="5B1D11F7" w14:textId="77777777" w:rsidR="00522113" w:rsidRDefault="00B51388">
      <w:pPr>
        <w:numPr>
          <w:ilvl w:val="0"/>
          <w:numId w:val="92"/>
        </w:numPr>
      </w:pPr>
      <w:r>
        <w:rPr>
          <w:b/>
        </w:rPr>
        <w:t>Tela - Atividade</w:t>
      </w:r>
    </w:p>
    <w:p w14:paraId="05471FB4" w14:textId="77777777" w:rsidR="00522113" w:rsidRDefault="00B51388">
      <w:r>
        <w:rPr>
          <w:noProof/>
        </w:rPr>
        <w:drawing>
          <wp:inline distT="0" distB="0" distL="0" distR="0" wp14:anchorId="7B8F19BE" wp14:editId="3BDB86A9">
            <wp:extent cx="5991225" cy="5524500"/>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png"/>
                    <pic:cNvPicPr/>
                  </pic:nvPicPr>
                  <pic:blipFill>
                    <a:blip r:embed="rId478" cstate="print"/>
                    <a:stretch>
                      <a:fillRect/>
                    </a:stretch>
                  </pic:blipFill>
                  <pic:spPr>
                    <a:xfrm>
                      <a:off x="0" y="0"/>
                      <a:ext cx="5991225" cy="5524500"/>
                    </a:xfrm>
                    <a:prstGeom prst="rect">
                      <a:avLst/>
                    </a:prstGeom>
                  </pic:spPr>
                </pic:pic>
              </a:graphicData>
            </a:graphic>
          </wp:inline>
        </w:drawing>
      </w:r>
    </w:p>
    <w:p w14:paraId="1497F03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79">
        <w:r>
          <w:rPr>
            <w:rFonts w:ascii="Tahoma" w:eastAsia="Tahoma" w:hAnsi="Tahoma" w:cs="Tahoma"/>
            <w:i/>
            <w:color w:val="6666FF"/>
          </w:rPr>
          <w:t>Free Web Help generator</w:t>
        </w:r>
      </w:hyperlink>
    </w:p>
    <w:p w14:paraId="23E848AD" w14:textId="77777777" w:rsidR="00522113" w:rsidRDefault="00B51388">
      <w:r>
        <w:br w:type="page"/>
      </w:r>
    </w:p>
    <w:p w14:paraId="2138D9A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05" w:name="_topic_Bem"/>
      <w:bookmarkEnd w:id="205"/>
      <w:r>
        <w:rPr>
          <w:rFonts w:ascii="Tahoma" w:eastAsia="Tahoma" w:hAnsi="Tahoma" w:cs="Tahoma"/>
          <w:i/>
          <w:color w:val="243F60"/>
          <w:sz w:val="22"/>
        </w:rPr>
        <w:t>Bem</w:t>
      </w:r>
    </w:p>
    <w:p w14:paraId="1D01EBF4" w14:textId="77777777" w:rsidR="00522113" w:rsidRDefault="00B51388">
      <w:r>
        <w:t>A funcionalidade "</w:t>
      </w:r>
      <w:hyperlink w:anchor="_topic_SolicitarFiscalizacaoEventual">
        <w:r>
          <w:rPr>
            <w:rStyle w:val="Hyperlink"/>
          </w:rPr>
          <w:t>Solicitar Fiscalização Eventual</w:t>
        </w:r>
      </w:hyperlink>
      <w:r>
        <w:t>" permite que o usuário possa solicitar uma fiscalização eventual do tipo "</w:t>
      </w:r>
      <w:r>
        <w:rPr>
          <w:b/>
        </w:rPr>
        <w:t>Bem</w:t>
      </w:r>
      <w:r>
        <w:t>".</w:t>
      </w:r>
    </w:p>
    <w:p w14:paraId="6DC5A9C8" w14:textId="77777777" w:rsidR="00522113" w:rsidRDefault="00522113"/>
    <w:p w14:paraId="530F5C0F" w14:textId="77777777" w:rsidR="00522113" w:rsidRDefault="00B51388">
      <w:pPr>
        <w:numPr>
          <w:ilvl w:val="0"/>
          <w:numId w:val="92"/>
        </w:numPr>
      </w:pPr>
      <w:r>
        <w:rPr>
          <w:b/>
        </w:rPr>
        <w:t>D</w:t>
      </w:r>
      <w:r>
        <w:rPr>
          <w:b/>
        </w:rPr>
        <w:t>etalhamento de Campo - Bem</w:t>
      </w:r>
    </w:p>
    <w:p w14:paraId="0F4B95C7" w14:textId="77777777" w:rsidR="00522113" w:rsidRDefault="00B51388">
      <w:pPr>
        <w:numPr>
          <w:ilvl w:val="1"/>
          <w:numId w:val="92"/>
        </w:numPr>
      </w:pPr>
      <w:r>
        <w:rPr>
          <w:b/>
        </w:rPr>
        <w:t>Bem</w:t>
      </w:r>
    </w:p>
    <w:p w14:paraId="61BD9D1A" w14:textId="77777777" w:rsidR="00522113" w:rsidRDefault="00B51388">
      <w:pPr>
        <w:numPr>
          <w:ilvl w:val="2"/>
          <w:numId w:val="92"/>
        </w:numPr>
      </w:pPr>
      <w:r>
        <w:rPr>
          <w:b/>
        </w:rPr>
        <w:t>Tipo de Ação</w:t>
      </w:r>
      <w:r>
        <w:t>: Lista de tipos de ação para solicitação da fiscalização eventual. Campo obrigatório.</w:t>
      </w:r>
    </w:p>
    <w:p w14:paraId="4240D5EC" w14:textId="77777777" w:rsidR="00522113" w:rsidRDefault="00B51388">
      <w:pPr>
        <w:numPr>
          <w:ilvl w:val="3"/>
          <w:numId w:val="92"/>
        </w:numPr>
      </w:pPr>
      <w:r>
        <w:rPr>
          <w:b/>
        </w:rPr>
        <w:t>Opções</w:t>
      </w:r>
      <w:r>
        <w:t>: Bem, Atividade e Rota.</w:t>
      </w:r>
    </w:p>
    <w:p w14:paraId="4C5B92A7" w14:textId="77777777" w:rsidR="00522113" w:rsidRDefault="00B51388">
      <w:pPr>
        <w:numPr>
          <w:ilvl w:val="2"/>
          <w:numId w:val="92"/>
        </w:numPr>
      </w:pPr>
      <w:r>
        <w:rPr>
          <w:b/>
        </w:rPr>
        <w:t>Unidade</w:t>
      </w:r>
      <w:r>
        <w:t>: Lista as unidades do plano de fiscalização. Campo obrigatório</w:t>
      </w:r>
    </w:p>
    <w:p w14:paraId="7015FB4A" w14:textId="77777777" w:rsidR="00522113" w:rsidRDefault="00B51388">
      <w:pPr>
        <w:numPr>
          <w:ilvl w:val="2"/>
          <w:numId w:val="92"/>
        </w:numPr>
      </w:pPr>
      <w:r>
        <w:rPr>
          <w:b/>
        </w:rPr>
        <w:t>Município</w:t>
      </w:r>
      <w:r>
        <w:t>: Apresenta a l</w:t>
      </w:r>
      <w:r>
        <w:t>ista de municípios da UF selecionada. Campo não obrigatório.</w:t>
      </w:r>
    </w:p>
    <w:p w14:paraId="165631EF" w14:textId="77777777" w:rsidR="00522113" w:rsidRDefault="00B51388">
      <w:pPr>
        <w:numPr>
          <w:ilvl w:val="2"/>
          <w:numId w:val="92"/>
        </w:numPr>
      </w:pPr>
      <w:r>
        <w:rPr>
          <w:b/>
        </w:rPr>
        <w:t>Natureza</w:t>
      </w:r>
      <w:r>
        <w:t>: Apresenta a lista de naturezas que um Bem possa ter. Campo não obrigatório.</w:t>
      </w:r>
    </w:p>
    <w:p w14:paraId="03C64E9B" w14:textId="77777777" w:rsidR="00522113" w:rsidRDefault="00B51388">
      <w:pPr>
        <w:numPr>
          <w:ilvl w:val="2"/>
          <w:numId w:val="92"/>
        </w:numPr>
      </w:pPr>
      <w:r>
        <w:rPr>
          <w:b/>
        </w:rPr>
        <w:t>Tipo</w:t>
      </w:r>
      <w:r>
        <w:t>: Apresenta a lista de tipologias que um Bem, de acordo com a Natureza, possa ter. Campo não obrigatório.</w:t>
      </w:r>
    </w:p>
    <w:p w14:paraId="69C24D4C" w14:textId="77777777" w:rsidR="00522113" w:rsidRDefault="00B51388">
      <w:pPr>
        <w:numPr>
          <w:ilvl w:val="2"/>
          <w:numId w:val="92"/>
        </w:numPr>
      </w:pPr>
      <w:r>
        <w:rPr>
          <w:b/>
        </w:rPr>
        <w:t>Identificação</w:t>
      </w:r>
      <w:r>
        <w:t xml:space="preserve"> </w:t>
      </w:r>
      <w:r>
        <w:rPr>
          <w:b/>
        </w:rPr>
        <w:t>do Bem</w:t>
      </w:r>
      <w:r>
        <w:t>: Permite informar o nome do Bem, baseado nos filtros informados. Campo obrigatório.</w:t>
      </w:r>
    </w:p>
    <w:p w14:paraId="5E1C5744" w14:textId="77777777" w:rsidR="00522113" w:rsidRDefault="00B51388">
      <w:pPr>
        <w:numPr>
          <w:ilvl w:val="3"/>
          <w:numId w:val="92"/>
        </w:numPr>
      </w:pPr>
      <w:r>
        <w:t>Campo autocomplete, com o mínimo de 3 caracteres para inicio da consulta.</w:t>
      </w:r>
    </w:p>
    <w:p w14:paraId="004CB2CF" w14:textId="77777777" w:rsidR="00522113" w:rsidRDefault="00B51388">
      <w:pPr>
        <w:numPr>
          <w:ilvl w:val="2"/>
          <w:numId w:val="92"/>
        </w:numPr>
      </w:pPr>
      <w:r>
        <w:rPr>
          <w:b/>
        </w:rPr>
        <w:t>Setor</w:t>
      </w:r>
      <w:r>
        <w:t>: Lista os setores associados ao bem selecionado. Campo obrigatório.</w:t>
      </w:r>
    </w:p>
    <w:p w14:paraId="19746048" w14:textId="77777777" w:rsidR="00522113" w:rsidRDefault="00B51388">
      <w:pPr>
        <w:numPr>
          <w:ilvl w:val="1"/>
          <w:numId w:val="92"/>
        </w:numPr>
      </w:pPr>
      <w:r>
        <w:rPr>
          <w:b/>
        </w:rPr>
        <w:t>Dados da Solicitação</w:t>
      </w:r>
    </w:p>
    <w:p w14:paraId="209E5CA9" w14:textId="77777777" w:rsidR="00522113" w:rsidRDefault="00B51388">
      <w:pPr>
        <w:numPr>
          <w:ilvl w:val="2"/>
          <w:numId w:val="92"/>
        </w:numPr>
      </w:pPr>
      <w:r>
        <w:rPr>
          <w:b/>
        </w:rPr>
        <w:t>Motivo</w:t>
      </w:r>
      <w:r>
        <w:t>: Lista os motivos da solicitação da fiscalização eventual. Campo obrigatório.</w:t>
      </w:r>
    </w:p>
    <w:p w14:paraId="76559192" w14:textId="77777777" w:rsidR="00522113" w:rsidRDefault="00B51388">
      <w:pPr>
        <w:numPr>
          <w:ilvl w:val="3"/>
          <w:numId w:val="92"/>
        </w:numPr>
      </w:pPr>
      <w:r>
        <w:rPr>
          <w:b/>
        </w:rPr>
        <w:t>Opções</w:t>
      </w:r>
      <w:r>
        <w:t>: Denúncia, Desobediência de embargo, Refazimento / Complementação, Requisição do Ministério Público, Solicitação e Outros.</w:t>
      </w:r>
    </w:p>
    <w:p w14:paraId="4BBE79B6" w14:textId="77777777" w:rsidR="00522113" w:rsidRDefault="00B51388">
      <w:pPr>
        <w:numPr>
          <w:ilvl w:val="2"/>
          <w:numId w:val="92"/>
        </w:numPr>
      </w:pPr>
      <w:r>
        <w:rPr>
          <w:b/>
        </w:rPr>
        <w:t>Descrição da ativida</w:t>
      </w:r>
      <w:r>
        <w:rPr>
          <w:b/>
        </w:rPr>
        <w:t>de</w:t>
      </w:r>
      <w:r>
        <w:t>: Permite informar a descrição da atividade para solicitação da fiscalização eventual. Campo obrigatório. Tamanho: 5000 caracteres.</w:t>
      </w:r>
    </w:p>
    <w:p w14:paraId="655015B4" w14:textId="77777777" w:rsidR="00522113" w:rsidRDefault="00B51388">
      <w:pPr>
        <w:numPr>
          <w:ilvl w:val="2"/>
          <w:numId w:val="92"/>
        </w:numPr>
      </w:pPr>
      <w:r>
        <w:rPr>
          <w:b/>
        </w:rPr>
        <w:t>Justificativa</w:t>
      </w:r>
      <w:r>
        <w:t xml:space="preserve">: Permite informar a descrição a justificativa para solicitação da fiscalização eventual. Campo obrigatório. </w:t>
      </w:r>
      <w:r>
        <w:t>Tamanho: 5000 caracteres.</w:t>
      </w:r>
    </w:p>
    <w:p w14:paraId="4C5D8B62" w14:textId="77777777" w:rsidR="00522113" w:rsidRDefault="00B51388">
      <w:pPr>
        <w:numPr>
          <w:ilvl w:val="2"/>
          <w:numId w:val="92"/>
        </w:numPr>
      </w:pPr>
      <w:r>
        <w:rPr>
          <w:b/>
        </w:rPr>
        <w:t>Solicitante</w:t>
      </w:r>
      <w:r>
        <w:t>: Permite informar a origem da demanda de fiscalização eventual. Campo obrigatório. Tamanho: 500 caracteres.</w:t>
      </w:r>
    </w:p>
    <w:p w14:paraId="3BB90525" w14:textId="77777777" w:rsidR="00522113" w:rsidRDefault="00B51388">
      <w:pPr>
        <w:numPr>
          <w:ilvl w:val="2"/>
          <w:numId w:val="92"/>
        </w:numPr>
      </w:pPr>
      <w:r>
        <w:rPr>
          <w:b/>
        </w:rPr>
        <w:t>Data da Solicitação</w:t>
      </w:r>
      <w:r>
        <w:t>: Permite informar a data do documento que gerou a demanda de fiscalização eventual.</w:t>
      </w:r>
    </w:p>
    <w:p w14:paraId="44072E6A" w14:textId="77777777" w:rsidR="00522113" w:rsidRDefault="00B51388">
      <w:pPr>
        <w:numPr>
          <w:ilvl w:val="3"/>
          <w:numId w:val="92"/>
        </w:numPr>
      </w:pPr>
      <w:r>
        <w:t>Máscar</w:t>
      </w:r>
      <w:r>
        <w:t>a: DD/MM/AAAA</w:t>
      </w:r>
    </w:p>
    <w:p w14:paraId="628C6768" w14:textId="77777777" w:rsidR="00522113" w:rsidRDefault="00B51388">
      <w:pPr>
        <w:numPr>
          <w:ilvl w:val="2"/>
          <w:numId w:val="92"/>
        </w:numPr>
      </w:pPr>
      <w:r>
        <w:rPr>
          <w:b/>
        </w:rPr>
        <w:t>Mês para previsão</w:t>
      </w:r>
      <w:r>
        <w:t>: Lista os meses do ano para o usuário informar para qual mês do ano corrente deverá ser realizada a fiscalização. Campo obrigatório.</w:t>
      </w:r>
    </w:p>
    <w:p w14:paraId="3F67E4E3" w14:textId="77777777" w:rsidR="00522113" w:rsidRDefault="00B51388">
      <w:pPr>
        <w:numPr>
          <w:ilvl w:val="3"/>
          <w:numId w:val="92"/>
        </w:numPr>
      </w:pPr>
      <w:r>
        <w:rPr>
          <w:b/>
        </w:rPr>
        <w:t>Opções</w:t>
      </w:r>
      <w:r>
        <w:t xml:space="preserve">: Janeiro, Fevereiro, Março, Abril, Maio, Junho, Julho, Agosto, Setembro, </w:t>
      </w:r>
      <w:r>
        <w:t>Outubro, Novembro e Dezembro.</w:t>
      </w:r>
    </w:p>
    <w:p w14:paraId="0FC4A5B8" w14:textId="77777777" w:rsidR="00522113" w:rsidRDefault="00B51388">
      <w:pPr>
        <w:numPr>
          <w:ilvl w:val="1"/>
          <w:numId w:val="92"/>
        </w:numPr>
      </w:pPr>
      <w:r>
        <w:rPr>
          <w:b/>
        </w:rPr>
        <w:t>Equipe</w:t>
      </w:r>
    </w:p>
    <w:p w14:paraId="061641BD" w14:textId="77777777" w:rsidR="00522113" w:rsidRDefault="00B51388">
      <w:pPr>
        <w:numPr>
          <w:ilvl w:val="2"/>
          <w:numId w:val="92"/>
        </w:numPr>
      </w:pPr>
      <w:r>
        <w:rPr>
          <w:b/>
        </w:rPr>
        <w:t>Função</w:t>
      </w:r>
      <w:r>
        <w:t>: Lista as opções de função do integrante da equipe. Campo obrigatório.</w:t>
      </w:r>
    </w:p>
    <w:p w14:paraId="1EE4A47D" w14:textId="77777777" w:rsidR="00522113" w:rsidRDefault="00B51388">
      <w:pPr>
        <w:numPr>
          <w:ilvl w:val="3"/>
          <w:numId w:val="92"/>
        </w:numPr>
      </w:pPr>
      <w:r>
        <w:rPr>
          <w:b/>
        </w:rPr>
        <w:t>Opções</w:t>
      </w:r>
      <w:r>
        <w:t>: Fiscal, Motorista, Especialista, Entidade Parceira, Técnico IPHAN e Outros.</w:t>
      </w:r>
    </w:p>
    <w:p w14:paraId="4487050F" w14:textId="77777777" w:rsidR="00522113" w:rsidRDefault="00B51388">
      <w:pPr>
        <w:numPr>
          <w:ilvl w:val="4"/>
          <w:numId w:val="92"/>
        </w:numPr>
      </w:pPr>
      <w:r>
        <w:t>É obrigatório ser selecionado pelo menos um integrante en</w:t>
      </w:r>
      <w:r>
        <w:t>quadrado como fiscal (mesma regra de negócio existente no planejamento).</w:t>
      </w:r>
    </w:p>
    <w:p w14:paraId="0AD9EC64" w14:textId="77777777" w:rsidR="00522113" w:rsidRDefault="00B51388">
      <w:pPr>
        <w:numPr>
          <w:ilvl w:val="2"/>
          <w:numId w:val="92"/>
        </w:numPr>
      </w:pPr>
      <w:r>
        <w:rPr>
          <w:b/>
        </w:rPr>
        <w:t>Nome</w:t>
      </w:r>
      <w:r>
        <w:t>: Permite pesquisar pelo nome, conforme a função selecionada. Campo autocomplete. Campo obrigatório.</w:t>
      </w:r>
    </w:p>
    <w:p w14:paraId="654E66EE" w14:textId="77777777" w:rsidR="00522113" w:rsidRDefault="00B51388">
      <w:pPr>
        <w:numPr>
          <w:ilvl w:val="3"/>
          <w:numId w:val="92"/>
        </w:numPr>
      </w:pPr>
      <w:r>
        <w:t>Quando a função for fiscal: Lista os usuários cadastrado no sistema com o perf</w:t>
      </w:r>
      <w:r>
        <w:t>il de fiscal.</w:t>
      </w:r>
    </w:p>
    <w:p w14:paraId="0BCFB7EB" w14:textId="77777777" w:rsidR="00522113" w:rsidRDefault="00B51388">
      <w:pPr>
        <w:numPr>
          <w:ilvl w:val="3"/>
          <w:numId w:val="92"/>
        </w:numPr>
      </w:pPr>
      <w:r>
        <w:t>Quando for qualquer uma das outras funções: Lista os nomes recuperados da funcionalidade de colaboradores, conforme a função selecionada.</w:t>
      </w:r>
    </w:p>
    <w:p w14:paraId="3ACF64B9" w14:textId="77777777" w:rsidR="00522113" w:rsidRDefault="00B51388">
      <w:pPr>
        <w:numPr>
          <w:ilvl w:val="2"/>
          <w:numId w:val="92"/>
        </w:numPr>
      </w:pPr>
      <w:r>
        <w:rPr>
          <w:b/>
        </w:rPr>
        <w:t>Local de Partida</w:t>
      </w:r>
      <w:r>
        <w:t>: Lista os escritórios técnicos e superintendências da unidade do plano de fiscalização,</w:t>
      </w:r>
      <w:r>
        <w:t xml:space="preserve"> oriundos das Lotações. Campo obrigatório</w:t>
      </w:r>
    </w:p>
    <w:p w14:paraId="4157E972" w14:textId="77777777" w:rsidR="00522113" w:rsidRDefault="00B51388">
      <w:pPr>
        <w:numPr>
          <w:ilvl w:val="2"/>
          <w:numId w:val="92"/>
        </w:numPr>
      </w:pPr>
      <w:r>
        <w:rPr>
          <w:b/>
        </w:rPr>
        <w:t>Local</w:t>
      </w:r>
      <w:r>
        <w:t xml:space="preserve"> </w:t>
      </w:r>
      <w:r>
        <w:rPr>
          <w:b/>
        </w:rPr>
        <w:t>de Chegada</w:t>
      </w:r>
      <w:r>
        <w:t>: Lista os escritórios técnicos e superintendências da unidade do plano de fiscalização, oriundos das Lotações.</w:t>
      </w:r>
    </w:p>
    <w:p w14:paraId="64A384E4" w14:textId="77777777" w:rsidR="00522113" w:rsidRDefault="00B51388">
      <w:pPr>
        <w:numPr>
          <w:ilvl w:val="2"/>
          <w:numId w:val="92"/>
        </w:numPr>
      </w:pPr>
      <w:r>
        <w:rPr>
          <w:b/>
        </w:rPr>
        <w:t>KM's</w:t>
      </w:r>
      <w:r>
        <w:t>: Apresenta a quantidade de KM's a serem percorridos considerando o local de parti</w:t>
      </w:r>
      <w:r>
        <w:t>da, o bem a ser fiscalizado e o local de chegada. Campo somente leitura.</w:t>
      </w:r>
    </w:p>
    <w:p w14:paraId="702E0DCB" w14:textId="77777777" w:rsidR="00522113" w:rsidRDefault="00B51388">
      <w:pPr>
        <w:numPr>
          <w:ilvl w:val="2"/>
          <w:numId w:val="92"/>
        </w:numPr>
      </w:pPr>
      <w:r>
        <w:rPr>
          <w:b/>
        </w:rPr>
        <w:t>Diárias</w:t>
      </w:r>
      <w:r>
        <w:t>: Permite informar a quantidade de diárias que o integrante irá utilizar. Campo não obrigatório.</w:t>
      </w:r>
    </w:p>
    <w:p w14:paraId="31D42553" w14:textId="77777777" w:rsidR="00522113" w:rsidRDefault="00B51388">
      <w:pPr>
        <w:numPr>
          <w:ilvl w:val="2"/>
          <w:numId w:val="92"/>
        </w:numPr>
      </w:pPr>
      <w:r>
        <w:rPr>
          <w:b/>
        </w:rPr>
        <w:t>Transporte</w:t>
      </w:r>
      <w:r>
        <w:t xml:space="preserve"> </w:t>
      </w:r>
      <w:r>
        <w:rPr>
          <w:b/>
        </w:rPr>
        <w:t>Aéreo</w:t>
      </w:r>
      <w:r>
        <w:t>: Permite informar o local de partida e chegada caso o integran</w:t>
      </w:r>
      <w:r>
        <w:t>te necessite de transporte aéreo. Campo não obrigatório.</w:t>
      </w:r>
    </w:p>
    <w:p w14:paraId="32A8AF4E" w14:textId="77777777" w:rsidR="00522113" w:rsidRDefault="00B51388">
      <w:pPr>
        <w:numPr>
          <w:ilvl w:val="3"/>
          <w:numId w:val="92"/>
        </w:numPr>
      </w:pPr>
      <w:r>
        <w:t>O usuário poderá informar mais de um local de partida e chegada, caso seja necessário.</w:t>
      </w:r>
    </w:p>
    <w:p w14:paraId="0C5A0820" w14:textId="77777777" w:rsidR="00522113" w:rsidRDefault="00B51388">
      <w:pPr>
        <w:numPr>
          <w:ilvl w:val="2"/>
          <w:numId w:val="92"/>
        </w:numPr>
      </w:pPr>
      <w:r>
        <w:rPr>
          <w:b/>
        </w:rPr>
        <w:t>Transporte Marítimo</w:t>
      </w:r>
      <w:r>
        <w:t>: Permite informar o local de partida e chegada caso o integrante necessite de transporte mar</w:t>
      </w:r>
      <w:r>
        <w:t>ítimo. Campo não obrigatório.</w:t>
      </w:r>
    </w:p>
    <w:p w14:paraId="74F65D5B" w14:textId="77777777" w:rsidR="00522113" w:rsidRDefault="00B51388">
      <w:pPr>
        <w:numPr>
          <w:ilvl w:val="3"/>
          <w:numId w:val="92"/>
        </w:numPr>
      </w:pPr>
      <w:r>
        <w:t>O usuário poderá informar mais de um local de partida e chegada, caso seja necessário.</w:t>
      </w:r>
    </w:p>
    <w:p w14:paraId="2A6872EE" w14:textId="77777777" w:rsidR="00522113" w:rsidRDefault="00B51388">
      <w:pPr>
        <w:numPr>
          <w:ilvl w:val="2"/>
          <w:numId w:val="92"/>
        </w:numPr>
      </w:pPr>
      <w:r>
        <w:rPr>
          <w:b/>
        </w:rPr>
        <w:t>Tabela de Fiscais Adicionados</w:t>
      </w:r>
    </w:p>
    <w:p w14:paraId="040DEC81" w14:textId="77777777" w:rsidR="00522113" w:rsidRDefault="00B51388">
      <w:pPr>
        <w:numPr>
          <w:ilvl w:val="3"/>
          <w:numId w:val="92"/>
        </w:numPr>
      </w:pPr>
      <w:r>
        <w:rPr>
          <w:b/>
        </w:rPr>
        <w:t>Nome</w:t>
      </w:r>
      <w:r>
        <w:t>: Apresenta o nome do fiscal adicionado.</w:t>
      </w:r>
    </w:p>
    <w:p w14:paraId="2536D4C0" w14:textId="77777777" w:rsidR="00522113" w:rsidRDefault="00B51388">
      <w:pPr>
        <w:numPr>
          <w:ilvl w:val="1"/>
          <w:numId w:val="92"/>
        </w:numPr>
      </w:pPr>
      <w:r>
        <w:rPr>
          <w:b/>
        </w:rPr>
        <w:t>Ações</w:t>
      </w:r>
      <w:r>
        <w:t>:</w:t>
      </w:r>
    </w:p>
    <w:p w14:paraId="438C92F4" w14:textId="77777777" w:rsidR="00522113" w:rsidRDefault="00B51388">
      <w:pPr>
        <w:numPr>
          <w:ilvl w:val="2"/>
          <w:numId w:val="92"/>
        </w:numPr>
      </w:pPr>
      <w:r>
        <w:rPr>
          <w:b/>
        </w:rPr>
        <w:t>+ (Item da Rota)</w:t>
      </w:r>
      <w:r>
        <w:t xml:space="preserve">: Ao acionar esta opção, o sistema </w:t>
      </w:r>
      <w:r>
        <w:t>deverá incluir a possibilidade de inclusão de mais um Item na rota.</w:t>
      </w:r>
    </w:p>
    <w:p w14:paraId="02EE863E" w14:textId="77777777" w:rsidR="00522113" w:rsidRDefault="00B51388">
      <w:pPr>
        <w:numPr>
          <w:ilvl w:val="2"/>
          <w:numId w:val="92"/>
        </w:numPr>
      </w:pPr>
      <w:r>
        <w:t>-</w:t>
      </w:r>
      <w:r>
        <w:rPr>
          <w:b/>
        </w:rPr>
        <w:t xml:space="preserve"> (Item da Rota)</w:t>
      </w:r>
      <w:r>
        <w:t>: Ao acionar esta opção, o sistema deverá remover o respectivo Item da rota.</w:t>
      </w:r>
    </w:p>
    <w:p w14:paraId="13A0A5B5" w14:textId="77777777" w:rsidR="00522113" w:rsidRDefault="00B51388">
      <w:pPr>
        <w:numPr>
          <w:ilvl w:val="2"/>
          <w:numId w:val="92"/>
        </w:numPr>
      </w:pPr>
      <w:r>
        <w:rPr>
          <w:b/>
        </w:rPr>
        <w:t>+ (Transporte Aéreo)</w:t>
      </w:r>
      <w:r>
        <w:t>: Ao acionar esta opção, o sistema deverá incluir a possibilidade de inclus</w:t>
      </w:r>
      <w:r>
        <w:t>ão de mais um Local de Chegada e de Local de Partida para o Transporte Aéreo.</w:t>
      </w:r>
    </w:p>
    <w:p w14:paraId="1501D88A" w14:textId="77777777" w:rsidR="00522113" w:rsidRDefault="00B51388">
      <w:pPr>
        <w:numPr>
          <w:ilvl w:val="2"/>
          <w:numId w:val="92"/>
        </w:numPr>
      </w:pPr>
      <w:r>
        <w:rPr>
          <w:b/>
        </w:rPr>
        <w:t>- (Transporte Aéreo)</w:t>
      </w:r>
      <w:r>
        <w:t>: Ao acionar esta opção, o sistema deverá remover o respectivo Local de Chegada e de Local de Partida do Transporte Aéreo.</w:t>
      </w:r>
    </w:p>
    <w:p w14:paraId="02DCF111" w14:textId="77777777" w:rsidR="00522113" w:rsidRDefault="00B51388">
      <w:pPr>
        <w:numPr>
          <w:ilvl w:val="2"/>
          <w:numId w:val="92"/>
        </w:numPr>
      </w:pPr>
      <w:r>
        <w:rPr>
          <w:b/>
        </w:rPr>
        <w:t>+ (Transporte Marítimo):</w:t>
      </w:r>
      <w:r>
        <w:t xml:space="preserve"> Ao acionar</w:t>
      </w:r>
      <w:r>
        <w:t xml:space="preserve"> esta opção, o sistema deverá incluir a possibilidade de inclusão de mais um Local de Chegada e de Local de Partida para o Transporte Marítimo.</w:t>
      </w:r>
    </w:p>
    <w:p w14:paraId="7118BEDD" w14:textId="77777777" w:rsidR="00522113" w:rsidRDefault="00B51388">
      <w:pPr>
        <w:numPr>
          <w:ilvl w:val="2"/>
          <w:numId w:val="92"/>
        </w:numPr>
      </w:pPr>
      <w:r>
        <w:rPr>
          <w:b/>
        </w:rPr>
        <w:t>- (Transporte Marítimo)</w:t>
      </w:r>
      <w:r>
        <w:t>: Ao acionar esta opção, o sistema deverá remover o respectivo Local de Chegada e de Loca</w:t>
      </w:r>
      <w:r>
        <w:t>l de Partida do Transporte Marítimo.</w:t>
      </w:r>
    </w:p>
    <w:p w14:paraId="5D5F0C23" w14:textId="77777777" w:rsidR="00522113" w:rsidRDefault="00B51388">
      <w:pPr>
        <w:numPr>
          <w:ilvl w:val="2"/>
          <w:numId w:val="92"/>
        </w:numPr>
      </w:pPr>
      <w:r>
        <w:rPr>
          <w:b/>
        </w:rPr>
        <w:t>Fiscal</w:t>
      </w:r>
      <w:r>
        <w:t>: Ao acionar o nome de um fiscal na lista, o sistema deverá carregar os seus respectivos dados para alteração.</w:t>
      </w:r>
    </w:p>
    <w:p w14:paraId="22618231" w14:textId="77777777" w:rsidR="00522113" w:rsidRDefault="00B51388">
      <w:pPr>
        <w:numPr>
          <w:ilvl w:val="2"/>
          <w:numId w:val="92"/>
        </w:numPr>
      </w:pPr>
      <w:r>
        <w:rPr>
          <w:b/>
        </w:rPr>
        <w:t>Excluir Fiscal</w:t>
      </w:r>
      <w:r>
        <w:t>: Ao acionar esta opção, o sistema deverá excluir o respectivo Fiscal da lista.</w:t>
      </w:r>
    </w:p>
    <w:p w14:paraId="11CC65B9" w14:textId="77777777" w:rsidR="00522113" w:rsidRDefault="00B51388">
      <w:pPr>
        <w:numPr>
          <w:ilvl w:val="2"/>
          <w:numId w:val="92"/>
        </w:numPr>
      </w:pPr>
      <w:r>
        <w:t>Enviar p</w:t>
      </w:r>
      <w:r>
        <w:t>ara Unidade: Ao acionar esta opção, o sistema deverá salvar as informações na base de dados, apresentar mensagem de confirmação e encaminhar a solicitação conforme regras de negócio.</w:t>
      </w:r>
    </w:p>
    <w:p w14:paraId="69672E77" w14:textId="77777777" w:rsidR="00522113" w:rsidRDefault="00B51388">
      <w:pPr>
        <w:numPr>
          <w:ilvl w:val="3"/>
          <w:numId w:val="92"/>
        </w:numPr>
      </w:pPr>
      <w:r>
        <w:t>Mensagem: "Operação realizada com sucesso.".</w:t>
      </w:r>
    </w:p>
    <w:p w14:paraId="366E7747" w14:textId="77777777" w:rsidR="00522113" w:rsidRDefault="00B51388">
      <w:pPr>
        <w:numPr>
          <w:ilvl w:val="2"/>
          <w:numId w:val="92"/>
        </w:numPr>
      </w:pPr>
      <w:r>
        <w:rPr>
          <w:b/>
        </w:rPr>
        <w:t>Cancelar</w:t>
      </w:r>
      <w:r>
        <w:t>: Ao acionar esta op</w:t>
      </w:r>
      <w:r>
        <w:t>ção, o sistema deverá desconsiderar os dados preenchidos e retornar para a tela inicial do usuário logado.</w:t>
      </w:r>
    </w:p>
    <w:p w14:paraId="46E2B5C9" w14:textId="77777777" w:rsidR="00522113" w:rsidRDefault="00522113"/>
    <w:p w14:paraId="0264B571" w14:textId="77777777" w:rsidR="00522113" w:rsidRDefault="00B51388">
      <w:pPr>
        <w:numPr>
          <w:ilvl w:val="0"/>
          <w:numId w:val="92"/>
        </w:numPr>
      </w:pPr>
      <w:r>
        <w:rPr>
          <w:b/>
        </w:rPr>
        <w:t>Tela - Bem</w:t>
      </w:r>
    </w:p>
    <w:p w14:paraId="6C916639" w14:textId="77777777" w:rsidR="00522113" w:rsidRDefault="00B51388">
      <w:r>
        <w:rPr>
          <w:noProof/>
        </w:rPr>
        <w:drawing>
          <wp:inline distT="0" distB="0" distL="0" distR="0" wp14:anchorId="6FC9C5F4" wp14:editId="2ABC0333">
            <wp:extent cx="5991225" cy="7134225"/>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png"/>
                    <pic:cNvPicPr/>
                  </pic:nvPicPr>
                  <pic:blipFill>
                    <a:blip r:embed="rId480" cstate="print"/>
                    <a:stretch>
                      <a:fillRect/>
                    </a:stretch>
                  </pic:blipFill>
                  <pic:spPr>
                    <a:xfrm>
                      <a:off x="0" y="0"/>
                      <a:ext cx="5991225" cy="7134225"/>
                    </a:xfrm>
                    <a:prstGeom prst="rect">
                      <a:avLst/>
                    </a:prstGeom>
                  </pic:spPr>
                </pic:pic>
              </a:graphicData>
            </a:graphic>
          </wp:inline>
        </w:drawing>
      </w:r>
    </w:p>
    <w:p w14:paraId="210B7F10" w14:textId="77777777" w:rsidR="00522113" w:rsidRDefault="00522113">
      <w:pPr>
        <w:ind w:left="360"/>
      </w:pPr>
    </w:p>
    <w:p w14:paraId="5116580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81">
        <w:r>
          <w:rPr>
            <w:rFonts w:ascii="Tahoma" w:eastAsia="Tahoma" w:hAnsi="Tahoma" w:cs="Tahoma"/>
            <w:i/>
            <w:color w:val="6666FF"/>
          </w:rPr>
          <w:t>Easily create HTML Help documents</w:t>
        </w:r>
      </w:hyperlink>
    </w:p>
    <w:p w14:paraId="613B44B4" w14:textId="77777777" w:rsidR="00522113" w:rsidRDefault="00B51388">
      <w:r>
        <w:br w:type="page"/>
      </w:r>
    </w:p>
    <w:p w14:paraId="39C7908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06" w:name="_topic_Rota"/>
      <w:bookmarkEnd w:id="206"/>
      <w:r>
        <w:rPr>
          <w:rFonts w:ascii="Tahoma" w:eastAsia="Tahoma" w:hAnsi="Tahoma" w:cs="Tahoma"/>
          <w:i/>
          <w:color w:val="243F60"/>
          <w:sz w:val="22"/>
        </w:rPr>
        <w:t>Rota</w:t>
      </w:r>
    </w:p>
    <w:p w14:paraId="38002412" w14:textId="77777777" w:rsidR="00522113" w:rsidRDefault="00B51388">
      <w:r>
        <w:t>A funcionalidade "</w:t>
      </w:r>
      <w:hyperlink w:anchor="_topic_SolicitarFiscalizacaoEventual">
        <w:r>
          <w:rPr>
            <w:rStyle w:val="Hyperlink"/>
          </w:rPr>
          <w:t>Solicitar Fiscalização Eventual</w:t>
        </w:r>
      </w:hyperlink>
      <w:r>
        <w:t>" permite que o usuário possa solicitar uma fiscalização eventual do tipo "</w:t>
      </w:r>
      <w:r>
        <w:rPr>
          <w:b/>
        </w:rPr>
        <w:t>Rota</w:t>
      </w:r>
      <w:r>
        <w:t>".</w:t>
      </w:r>
    </w:p>
    <w:p w14:paraId="787493A3" w14:textId="77777777" w:rsidR="00522113" w:rsidRDefault="00522113"/>
    <w:p w14:paraId="2B50D0E6" w14:textId="77777777" w:rsidR="00522113" w:rsidRDefault="00B51388">
      <w:pPr>
        <w:numPr>
          <w:ilvl w:val="0"/>
          <w:numId w:val="91"/>
        </w:numPr>
      </w:pPr>
      <w:r>
        <w:rPr>
          <w:b/>
        </w:rPr>
        <w:t>Detalhamento de Campo - Rota</w:t>
      </w:r>
    </w:p>
    <w:p w14:paraId="566AC49F" w14:textId="77777777" w:rsidR="00522113" w:rsidRDefault="00B51388">
      <w:pPr>
        <w:numPr>
          <w:ilvl w:val="1"/>
          <w:numId w:val="91"/>
        </w:numPr>
      </w:pPr>
      <w:r>
        <w:rPr>
          <w:b/>
        </w:rPr>
        <w:t>Rota</w:t>
      </w:r>
    </w:p>
    <w:p w14:paraId="5905E306" w14:textId="77777777" w:rsidR="00522113" w:rsidRDefault="00B51388">
      <w:pPr>
        <w:numPr>
          <w:ilvl w:val="2"/>
          <w:numId w:val="91"/>
        </w:numPr>
      </w:pPr>
      <w:r>
        <w:rPr>
          <w:b/>
        </w:rPr>
        <w:t>Tipo de Ação</w:t>
      </w:r>
      <w:r>
        <w:t>: Lista de tipos de ação para solicitação da fiscalização eventual. Campo obrigatório.</w:t>
      </w:r>
    </w:p>
    <w:p w14:paraId="51E34029" w14:textId="77777777" w:rsidR="00522113" w:rsidRDefault="00B51388">
      <w:pPr>
        <w:numPr>
          <w:ilvl w:val="3"/>
          <w:numId w:val="91"/>
        </w:numPr>
      </w:pPr>
      <w:r>
        <w:rPr>
          <w:b/>
        </w:rPr>
        <w:t>Opções</w:t>
      </w:r>
      <w:r>
        <w:t>: Bem, Atividade e Rota.</w:t>
      </w:r>
    </w:p>
    <w:p w14:paraId="16213CB7" w14:textId="77777777" w:rsidR="00522113" w:rsidRDefault="00B51388">
      <w:pPr>
        <w:numPr>
          <w:ilvl w:val="2"/>
          <w:numId w:val="91"/>
        </w:numPr>
      </w:pPr>
      <w:r>
        <w:rPr>
          <w:b/>
        </w:rPr>
        <w:t>Título da Rota</w:t>
      </w:r>
      <w:r>
        <w:t>: Permite informar o título da rota para solicitar a fiscalização eventual. Ca</w:t>
      </w:r>
      <w:r>
        <w:t>mpo obrigatório.</w:t>
      </w:r>
    </w:p>
    <w:p w14:paraId="1422E777" w14:textId="77777777" w:rsidR="00522113" w:rsidRDefault="00B51388">
      <w:pPr>
        <w:numPr>
          <w:ilvl w:val="2"/>
          <w:numId w:val="91"/>
        </w:numPr>
      </w:pPr>
      <w:r>
        <w:rPr>
          <w:b/>
        </w:rPr>
        <w:t>Local de Partida</w:t>
      </w:r>
      <w:r>
        <w:t>: Lista os escritórios técnicos e superintendências da unidade do plano de fiscalização, oriundos das Lotações. Campo obrigatório</w:t>
      </w:r>
    </w:p>
    <w:p w14:paraId="1A166F70" w14:textId="77777777" w:rsidR="00522113" w:rsidRDefault="00B51388">
      <w:pPr>
        <w:numPr>
          <w:ilvl w:val="2"/>
          <w:numId w:val="91"/>
        </w:numPr>
      </w:pPr>
      <w:r>
        <w:rPr>
          <w:b/>
        </w:rPr>
        <w:t>Itens da Rota</w:t>
      </w:r>
      <w:r>
        <w:t>: Permite o usuário informar um bem ou setor como item da rota. Será permitido c</w:t>
      </w:r>
      <w:r>
        <w:t>adastrar até 19 itens para a rota. Campo não obrigatório.</w:t>
      </w:r>
    </w:p>
    <w:p w14:paraId="69BDDFCC" w14:textId="77777777" w:rsidR="00522113" w:rsidRDefault="00B51388">
      <w:pPr>
        <w:numPr>
          <w:ilvl w:val="2"/>
          <w:numId w:val="91"/>
        </w:numPr>
      </w:pPr>
      <w:r>
        <w:rPr>
          <w:b/>
        </w:rPr>
        <w:t>Local de Chegada</w:t>
      </w:r>
      <w:r>
        <w:t>: Lista os escritórios técnicos e superintendências da unidade do plano de fiscalização, oriundos das Lotações.</w:t>
      </w:r>
    </w:p>
    <w:p w14:paraId="343F7338" w14:textId="77777777" w:rsidR="00522113" w:rsidRDefault="00B51388">
      <w:pPr>
        <w:numPr>
          <w:ilvl w:val="2"/>
          <w:numId w:val="91"/>
        </w:numPr>
      </w:pPr>
      <w:r>
        <w:rPr>
          <w:b/>
        </w:rPr>
        <w:t>KM's</w:t>
      </w:r>
      <w:r>
        <w:t xml:space="preserve">: Apresenta a quantidade de KM's a serem percorridos considerando </w:t>
      </w:r>
      <w:r>
        <w:t>o local de partida, o(s) bem(ns) e/ou atividade(s) a ser(em) fiscalizados e o local de chegada. Campo somente leitura.</w:t>
      </w:r>
    </w:p>
    <w:p w14:paraId="01340A95" w14:textId="77777777" w:rsidR="00522113" w:rsidRDefault="00B51388">
      <w:pPr>
        <w:numPr>
          <w:ilvl w:val="2"/>
          <w:numId w:val="91"/>
        </w:numPr>
      </w:pPr>
      <w:r>
        <w:rPr>
          <w:b/>
        </w:rPr>
        <w:t>Mapa</w:t>
      </w:r>
      <w:r>
        <w:t>: Apresenta os pontos e a ligação entre eles do que foi informado no Local de Partida, Itens da Rota e Local de Chegada, utilizando o</w:t>
      </w:r>
      <w:r>
        <w:t xml:space="preserve"> Google Maps como mapa.</w:t>
      </w:r>
    </w:p>
    <w:p w14:paraId="4486A46F" w14:textId="77777777" w:rsidR="00522113" w:rsidRDefault="00B51388">
      <w:pPr>
        <w:numPr>
          <w:ilvl w:val="1"/>
          <w:numId w:val="91"/>
        </w:numPr>
      </w:pPr>
      <w:r>
        <w:rPr>
          <w:b/>
        </w:rPr>
        <w:t>Dados da Solicitação</w:t>
      </w:r>
    </w:p>
    <w:p w14:paraId="7C5F19E7" w14:textId="77777777" w:rsidR="00522113" w:rsidRDefault="00B51388">
      <w:pPr>
        <w:numPr>
          <w:ilvl w:val="2"/>
          <w:numId w:val="91"/>
        </w:numPr>
      </w:pPr>
      <w:r>
        <w:rPr>
          <w:b/>
        </w:rPr>
        <w:t>Motivo</w:t>
      </w:r>
      <w:r>
        <w:t>: Lista os motivos da solicitação da fiscalização eventual. Campo obrigatório.</w:t>
      </w:r>
    </w:p>
    <w:p w14:paraId="6771A794" w14:textId="77777777" w:rsidR="00522113" w:rsidRDefault="00B51388">
      <w:pPr>
        <w:numPr>
          <w:ilvl w:val="3"/>
          <w:numId w:val="91"/>
        </w:numPr>
      </w:pPr>
      <w:r>
        <w:t>Opções: Denúncia, Desobediência de embargo, Refazimento / Complementação, Requisição do Ministério Público, Solicitação e Outr</w:t>
      </w:r>
      <w:r>
        <w:t>os.</w:t>
      </w:r>
    </w:p>
    <w:p w14:paraId="0E36D1EE" w14:textId="77777777" w:rsidR="00522113" w:rsidRDefault="00B51388">
      <w:pPr>
        <w:numPr>
          <w:ilvl w:val="2"/>
          <w:numId w:val="91"/>
        </w:numPr>
      </w:pPr>
      <w:r>
        <w:rPr>
          <w:b/>
        </w:rPr>
        <w:t>Descrição da atividade</w:t>
      </w:r>
      <w:r>
        <w:t>: Permite informar a descrição da atividade para solicitação da fiscalização eventual. Campo obrigatório. Tamanho: 5000 caracteres.</w:t>
      </w:r>
    </w:p>
    <w:p w14:paraId="68203FEC" w14:textId="77777777" w:rsidR="00522113" w:rsidRDefault="00B51388">
      <w:pPr>
        <w:numPr>
          <w:ilvl w:val="2"/>
          <w:numId w:val="91"/>
        </w:numPr>
      </w:pPr>
      <w:r>
        <w:rPr>
          <w:b/>
        </w:rPr>
        <w:t>Justificativa</w:t>
      </w:r>
      <w:r>
        <w:t>: Permite informar a descrição a justificativa para solicitação da fiscalização event</w:t>
      </w:r>
      <w:r>
        <w:t>ual. Campo obrigatório. Tamanho: 5000 caracteres.</w:t>
      </w:r>
    </w:p>
    <w:p w14:paraId="38411DDF" w14:textId="77777777" w:rsidR="00522113" w:rsidRDefault="00B51388">
      <w:pPr>
        <w:numPr>
          <w:ilvl w:val="2"/>
          <w:numId w:val="91"/>
        </w:numPr>
      </w:pPr>
      <w:r>
        <w:rPr>
          <w:b/>
        </w:rPr>
        <w:t>Solicitante</w:t>
      </w:r>
      <w:r>
        <w:t>: Permite informar a origem da demanda de fiscalização eventual. Campo obrigatório. Tamanho: 500 caracteres.</w:t>
      </w:r>
    </w:p>
    <w:p w14:paraId="3523C563" w14:textId="77777777" w:rsidR="00522113" w:rsidRDefault="00B51388">
      <w:pPr>
        <w:numPr>
          <w:ilvl w:val="2"/>
          <w:numId w:val="91"/>
        </w:numPr>
      </w:pPr>
      <w:r>
        <w:rPr>
          <w:b/>
        </w:rPr>
        <w:t>Data da Solicitação</w:t>
      </w:r>
      <w:r>
        <w:t>: Permite informar a data do documento que gerou a demanda de fisca</w:t>
      </w:r>
      <w:r>
        <w:t>lização eventual.</w:t>
      </w:r>
    </w:p>
    <w:p w14:paraId="3858247B" w14:textId="77777777" w:rsidR="00522113" w:rsidRDefault="00B51388">
      <w:pPr>
        <w:numPr>
          <w:ilvl w:val="3"/>
          <w:numId w:val="91"/>
        </w:numPr>
      </w:pPr>
      <w:r>
        <w:rPr>
          <w:b/>
        </w:rPr>
        <w:t>Máscara</w:t>
      </w:r>
      <w:r>
        <w:t>: DD/MM/AAAA</w:t>
      </w:r>
    </w:p>
    <w:p w14:paraId="287C6165" w14:textId="77777777" w:rsidR="00522113" w:rsidRDefault="00B51388">
      <w:pPr>
        <w:numPr>
          <w:ilvl w:val="2"/>
          <w:numId w:val="91"/>
        </w:numPr>
      </w:pPr>
      <w:r>
        <w:rPr>
          <w:b/>
        </w:rPr>
        <w:t>Mês para previsão</w:t>
      </w:r>
      <w:r>
        <w:t>: Lista os meses do ano para o usuário informar para qual mês do ano corrente deverá ser realizada a fiscalização. Campo obrigatório.</w:t>
      </w:r>
    </w:p>
    <w:p w14:paraId="46B129F2" w14:textId="77777777" w:rsidR="00522113" w:rsidRDefault="00B51388">
      <w:pPr>
        <w:numPr>
          <w:ilvl w:val="3"/>
          <w:numId w:val="91"/>
        </w:numPr>
      </w:pPr>
      <w:r>
        <w:rPr>
          <w:b/>
        </w:rPr>
        <w:t>Opções</w:t>
      </w:r>
      <w:r>
        <w:t xml:space="preserve">: Janeiro, Fevereiro, Março, Abril, Maio, Junho, Julho, </w:t>
      </w:r>
      <w:r>
        <w:t>Agosto, Setembro, Outubro, Novembro e Dezembro.</w:t>
      </w:r>
    </w:p>
    <w:p w14:paraId="15A302FB" w14:textId="77777777" w:rsidR="00522113" w:rsidRDefault="00B51388">
      <w:pPr>
        <w:numPr>
          <w:ilvl w:val="1"/>
          <w:numId w:val="91"/>
        </w:numPr>
      </w:pPr>
      <w:r>
        <w:rPr>
          <w:b/>
        </w:rPr>
        <w:t>Equipe</w:t>
      </w:r>
    </w:p>
    <w:p w14:paraId="29B61766" w14:textId="77777777" w:rsidR="00522113" w:rsidRDefault="00B51388">
      <w:pPr>
        <w:numPr>
          <w:ilvl w:val="2"/>
          <w:numId w:val="91"/>
        </w:numPr>
      </w:pPr>
      <w:r>
        <w:rPr>
          <w:b/>
        </w:rPr>
        <w:t>Função</w:t>
      </w:r>
      <w:r>
        <w:t>: Lista as opções de função do integrante da equipe. Campo obrigatório.</w:t>
      </w:r>
    </w:p>
    <w:p w14:paraId="49AC7115" w14:textId="77777777" w:rsidR="00522113" w:rsidRDefault="00B51388">
      <w:pPr>
        <w:numPr>
          <w:ilvl w:val="3"/>
          <w:numId w:val="91"/>
        </w:numPr>
      </w:pPr>
      <w:r>
        <w:rPr>
          <w:b/>
        </w:rPr>
        <w:t>Opções</w:t>
      </w:r>
      <w:r>
        <w:t>: Fiscal, Motorista, Especialista, Entidade Parceira, Técnico IPHAN e Outros.</w:t>
      </w:r>
    </w:p>
    <w:p w14:paraId="777B01FA" w14:textId="77777777" w:rsidR="00522113" w:rsidRDefault="00B51388">
      <w:pPr>
        <w:numPr>
          <w:ilvl w:val="4"/>
          <w:numId w:val="91"/>
        </w:numPr>
      </w:pPr>
      <w:r>
        <w:t>É obrigatório ser selecionado pelo meno</w:t>
      </w:r>
      <w:r>
        <w:t>s um integrante enquadrado como fiscal (mesma regra de negócio existente no planejamento).</w:t>
      </w:r>
    </w:p>
    <w:p w14:paraId="4507BB5F" w14:textId="77777777" w:rsidR="00522113" w:rsidRDefault="00B51388">
      <w:pPr>
        <w:numPr>
          <w:ilvl w:val="2"/>
          <w:numId w:val="91"/>
        </w:numPr>
      </w:pPr>
      <w:r>
        <w:rPr>
          <w:b/>
        </w:rPr>
        <w:t>Nome</w:t>
      </w:r>
      <w:r>
        <w:t>: Permite pesquisar pelo nome, conforme a função selecionada. Campo autocomplete. Campo obrigatório.</w:t>
      </w:r>
    </w:p>
    <w:p w14:paraId="54AC068C" w14:textId="77777777" w:rsidR="00522113" w:rsidRDefault="00B51388">
      <w:pPr>
        <w:numPr>
          <w:ilvl w:val="3"/>
          <w:numId w:val="91"/>
        </w:numPr>
      </w:pPr>
      <w:r>
        <w:t xml:space="preserve">Quando a função for fiscal: Lista os usuários cadastrado no </w:t>
      </w:r>
      <w:r>
        <w:t>sistema com o perfil de fiscal.</w:t>
      </w:r>
    </w:p>
    <w:p w14:paraId="66841D4C" w14:textId="77777777" w:rsidR="00522113" w:rsidRDefault="00B51388">
      <w:pPr>
        <w:numPr>
          <w:ilvl w:val="3"/>
          <w:numId w:val="91"/>
        </w:numPr>
      </w:pPr>
      <w:r>
        <w:t>Quando for qualquer uma das outras funções: Lista os nomes recuperados da funcionalidade de colaboradores, conforme a função selecionada.</w:t>
      </w:r>
    </w:p>
    <w:p w14:paraId="7564D0C9" w14:textId="77777777" w:rsidR="00522113" w:rsidRDefault="00B51388">
      <w:pPr>
        <w:numPr>
          <w:ilvl w:val="2"/>
          <w:numId w:val="91"/>
        </w:numPr>
      </w:pPr>
      <w:r>
        <w:rPr>
          <w:b/>
        </w:rPr>
        <w:t>Local de Partida</w:t>
      </w:r>
      <w:r>
        <w:t>: Lista os escritórios técnicos e superintendências da unidade do plan</w:t>
      </w:r>
      <w:r>
        <w:t>o de fiscalização, oriundos das Lotações. Campo obrigatório</w:t>
      </w:r>
    </w:p>
    <w:p w14:paraId="37AAA99A" w14:textId="77777777" w:rsidR="00522113" w:rsidRDefault="00B51388">
      <w:pPr>
        <w:numPr>
          <w:ilvl w:val="2"/>
          <w:numId w:val="91"/>
        </w:numPr>
      </w:pPr>
      <w:r>
        <w:rPr>
          <w:b/>
        </w:rPr>
        <w:t>Local de Chegada</w:t>
      </w:r>
      <w:r>
        <w:t>: Lista os escritórios técnicos e superintendências da unidade do plano de fiscalização, oriundos das Lotações.</w:t>
      </w:r>
    </w:p>
    <w:p w14:paraId="29395914" w14:textId="77777777" w:rsidR="00522113" w:rsidRDefault="00B51388">
      <w:pPr>
        <w:numPr>
          <w:ilvl w:val="2"/>
          <w:numId w:val="91"/>
        </w:numPr>
      </w:pPr>
      <w:r>
        <w:rPr>
          <w:b/>
        </w:rPr>
        <w:t>KM's</w:t>
      </w:r>
      <w:r>
        <w:t>: Apresenta a quantidade de KM's do local de partida até o local</w:t>
      </w:r>
      <w:r>
        <w:t xml:space="preserve"> de chegada. Campo somente leitura.</w:t>
      </w:r>
    </w:p>
    <w:p w14:paraId="181B2FD5" w14:textId="77777777" w:rsidR="00522113" w:rsidRDefault="00B51388">
      <w:pPr>
        <w:numPr>
          <w:ilvl w:val="2"/>
          <w:numId w:val="91"/>
        </w:numPr>
      </w:pPr>
      <w:r>
        <w:rPr>
          <w:b/>
        </w:rPr>
        <w:t>Diárias</w:t>
      </w:r>
      <w:r>
        <w:t>: Permite informar a quantidade de diárias que o integrante irá utilizar. Campo não obrigatório.</w:t>
      </w:r>
    </w:p>
    <w:p w14:paraId="6606B081" w14:textId="77777777" w:rsidR="00522113" w:rsidRDefault="00B51388">
      <w:pPr>
        <w:numPr>
          <w:ilvl w:val="2"/>
          <w:numId w:val="91"/>
        </w:numPr>
      </w:pPr>
      <w:r>
        <w:rPr>
          <w:b/>
        </w:rPr>
        <w:t>Transporte</w:t>
      </w:r>
      <w:r>
        <w:t xml:space="preserve"> </w:t>
      </w:r>
      <w:r>
        <w:rPr>
          <w:b/>
        </w:rPr>
        <w:t>Aéreo</w:t>
      </w:r>
      <w:r>
        <w:t>: Permite informar o local de partida e chegada caso o integrante necessite de transporte aéreo. Cam</w:t>
      </w:r>
      <w:r>
        <w:t>po não obrigatório.</w:t>
      </w:r>
    </w:p>
    <w:p w14:paraId="29AE328F" w14:textId="77777777" w:rsidR="00522113" w:rsidRDefault="00B51388">
      <w:pPr>
        <w:numPr>
          <w:ilvl w:val="3"/>
          <w:numId w:val="91"/>
        </w:numPr>
      </w:pPr>
      <w:r>
        <w:t>O usuário poderá informar mais de um local de partida e chegada, caso seja necessário.</w:t>
      </w:r>
    </w:p>
    <w:p w14:paraId="1AD66ECB" w14:textId="77777777" w:rsidR="00522113" w:rsidRDefault="00B51388">
      <w:pPr>
        <w:numPr>
          <w:ilvl w:val="2"/>
          <w:numId w:val="91"/>
        </w:numPr>
      </w:pPr>
      <w:r>
        <w:rPr>
          <w:b/>
        </w:rPr>
        <w:t>Transporte</w:t>
      </w:r>
      <w:r>
        <w:t xml:space="preserve"> </w:t>
      </w:r>
      <w:r>
        <w:rPr>
          <w:b/>
        </w:rPr>
        <w:t>Marítimo</w:t>
      </w:r>
      <w:r>
        <w:t>: Permite informar o local de partida e chegada caso o integrante necessite de transporte marítimo. Campo não obrigatório.</w:t>
      </w:r>
    </w:p>
    <w:p w14:paraId="2F65293B" w14:textId="77777777" w:rsidR="00522113" w:rsidRDefault="00B51388">
      <w:pPr>
        <w:numPr>
          <w:ilvl w:val="3"/>
          <w:numId w:val="91"/>
        </w:numPr>
      </w:pPr>
      <w:r>
        <w:t>O usuár</w:t>
      </w:r>
      <w:r>
        <w:t>io poderá informar mais de um local de partida e chegada, caso seja necessário.</w:t>
      </w:r>
    </w:p>
    <w:p w14:paraId="56EB7AD9" w14:textId="77777777" w:rsidR="00522113" w:rsidRDefault="00B51388">
      <w:pPr>
        <w:numPr>
          <w:ilvl w:val="2"/>
          <w:numId w:val="91"/>
        </w:numPr>
      </w:pPr>
      <w:r>
        <w:rPr>
          <w:b/>
        </w:rPr>
        <w:t>Tabela de Fiscais Adicionados</w:t>
      </w:r>
    </w:p>
    <w:p w14:paraId="22D4BC70" w14:textId="77777777" w:rsidR="00522113" w:rsidRDefault="00B51388">
      <w:pPr>
        <w:numPr>
          <w:ilvl w:val="3"/>
          <w:numId w:val="91"/>
        </w:numPr>
      </w:pPr>
      <w:r>
        <w:rPr>
          <w:b/>
        </w:rPr>
        <w:t>Nome</w:t>
      </w:r>
      <w:r>
        <w:t>: Apresenta o nome do fiscal adicionado.</w:t>
      </w:r>
    </w:p>
    <w:p w14:paraId="564DD3DA" w14:textId="77777777" w:rsidR="00522113" w:rsidRDefault="00B51388">
      <w:pPr>
        <w:numPr>
          <w:ilvl w:val="1"/>
          <w:numId w:val="91"/>
        </w:numPr>
      </w:pPr>
      <w:r>
        <w:rPr>
          <w:b/>
        </w:rPr>
        <w:t>Ações</w:t>
      </w:r>
      <w:r>
        <w:t>:</w:t>
      </w:r>
    </w:p>
    <w:p w14:paraId="02C530C2" w14:textId="77777777" w:rsidR="00522113" w:rsidRDefault="00B51388">
      <w:pPr>
        <w:numPr>
          <w:ilvl w:val="2"/>
          <w:numId w:val="91"/>
        </w:numPr>
      </w:pPr>
      <w:r>
        <w:rPr>
          <w:b/>
        </w:rPr>
        <w:t>+ (Item da Rota)</w:t>
      </w:r>
      <w:r>
        <w:t xml:space="preserve">: Ao acionar esta opção, o sistema deverá incluir a possibilidade de inclusão </w:t>
      </w:r>
      <w:r>
        <w:t>de mais um Item na rota.</w:t>
      </w:r>
    </w:p>
    <w:p w14:paraId="61EC3ECB" w14:textId="77777777" w:rsidR="00522113" w:rsidRDefault="00B51388">
      <w:pPr>
        <w:numPr>
          <w:ilvl w:val="2"/>
          <w:numId w:val="91"/>
        </w:numPr>
      </w:pPr>
      <w:r>
        <w:rPr>
          <w:b/>
        </w:rPr>
        <w:t>- (Item da Rota)</w:t>
      </w:r>
      <w:r>
        <w:t>: Ao acionar esta opção, o sistema deverá remover o respectivo Item da rota.</w:t>
      </w:r>
    </w:p>
    <w:p w14:paraId="3F31D40E" w14:textId="77777777" w:rsidR="00522113" w:rsidRDefault="00B51388">
      <w:pPr>
        <w:numPr>
          <w:ilvl w:val="2"/>
          <w:numId w:val="91"/>
        </w:numPr>
      </w:pPr>
      <w:r>
        <w:rPr>
          <w:b/>
        </w:rPr>
        <w:t>+ (Transporte Aéreo)</w:t>
      </w:r>
      <w:r>
        <w:t>: Ao acionar esta opção, o sistema deverá incluir a possibilidade de inclusão de mais um Local de Chegada e de Local d</w:t>
      </w:r>
      <w:r>
        <w:t>e Partida para o Transporte Aéreo.</w:t>
      </w:r>
    </w:p>
    <w:p w14:paraId="75A0F38D" w14:textId="77777777" w:rsidR="00522113" w:rsidRDefault="00B51388">
      <w:pPr>
        <w:numPr>
          <w:ilvl w:val="2"/>
          <w:numId w:val="91"/>
        </w:numPr>
      </w:pPr>
      <w:r>
        <w:t>-</w:t>
      </w:r>
      <w:r>
        <w:rPr>
          <w:b/>
        </w:rPr>
        <w:t xml:space="preserve"> (Transporte Aéreo)</w:t>
      </w:r>
      <w:r>
        <w:t>: Ao acionar esta opção, o sistema deverá remover o respectivo Local de Chegada e de Local de Partida do Transporte Aéreo.</w:t>
      </w:r>
    </w:p>
    <w:p w14:paraId="3AAC5997" w14:textId="77777777" w:rsidR="00522113" w:rsidRDefault="00B51388">
      <w:pPr>
        <w:numPr>
          <w:ilvl w:val="2"/>
          <w:numId w:val="91"/>
        </w:numPr>
      </w:pPr>
      <w:r>
        <w:rPr>
          <w:b/>
        </w:rPr>
        <w:t>+ (Transporte Marítimo)</w:t>
      </w:r>
      <w:r>
        <w:t>: Ao acionar esta opção, o sistema deverá incluir a pos</w:t>
      </w:r>
      <w:r>
        <w:t>sibilidade de inclusão de mais um Local de Chegada e de Local de Partida para o Transporte Marítimo.</w:t>
      </w:r>
    </w:p>
    <w:p w14:paraId="00F5C8F5" w14:textId="77777777" w:rsidR="00522113" w:rsidRDefault="00B51388">
      <w:pPr>
        <w:numPr>
          <w:ilvl w:val="2"/>
          <w:numId w:val="91"/>
        </w:numPr>
      </w:pPr>
      <w:r>
        <w:rPr>
          <w:b/>
        </w:rPr>
        <w:t>- (Transporte Marítimo):</w:t>
      </w:r>
      <w:r>
        <w:t xml:space="preserve"> Ao acionar esta opção, o sistema deverá remover o respectivo Local de Chegada e de Local de Partida do Transporte Marítimo.</w:t>
      </w:r>
    </w:p>
    <w:p w14:paraId="702AFCF9" w14:textId="77777777" w:rsidR="00522113" w:rsidRDefault="00B51388">
      <w:pPr>
        <w:numPr>
          <w:ilvl w:val="2"/>
          <w:numId w:val="91"/>
        </w:numPr>
      </w:pPr>
      <w:r>
        <w:rPr>
          <w:b/>
        </w:rPr>
        <w:t>Fiscal</w:t>
      </w:r>
      <w:r>
        <w:t>: Ao acionar o nome de um fiscal na lista, o sistema deverá carregar os seus respectivos dados para alteração.</w:t>
      </w:r>
    </w:p>
    <w:p w14:paraId="3C37CF79" w14:textId="77777777" w:rsidR="00522113" w:rsidRDefault="00B51388">
      <w:pPr>
        <w:numPr>
          <w:ilvl w:val="2"/>
          <w:numId w:val="91"/>
        </w:numPr>
      </w:pPr>
      <w:r>
        <w:rPr>
          <w:b/>
        </w:rPr>
        <w:t>Excluir Fiscal</w:t>
      </w:r>
      <w:r>
        <w:t>: Ao acionar esta opção, o sistema deverá excluir o respectivo Fiscal da lista.</w:t>
      </w:r>
    </w:p>
    <w:p w14:paraId="441F3371" w14:textId="77777777" w:rsidR="00522113" w:rsidRDefault="00B51388">
      <w:pPr>
        <w:numPr>
          <w:ilvl w:val="2"/>
          <w:numId w:val="91"/>
        </w:numPr>
      </w:pPr>
      <w:r>
        <w:rPr>
          <w:b/>
        </w:rPr>
        <w:t>Enviar para Unidade</w:t>
      </w:r>
      <w:r>
        <w:t xml:space="preserve">: Ao acionar esta opção, o </w:t>
      </w:r>
      <w:r>
        <w:t>sistema deverá salvar as informações na base de dados, apresentar mensagem de confirmação e encaminhar a solicitação conforme regras de negócio.</w:t>
      </w:r>
    </w:p>
    <w:p w14:paraId="7C0551C2" w14:textId="77777777" w:rsidR="00522113" w:rsidRDefault="00B51388">
      <w:pPr>
        <w:numPr>
          <w:ilvl w:val="3"/>
          <w:numId w:val="91"/>
        </w:numPr>
      </w:pPr>
      <w:r>
        <w:rPr>
          <w:b/>
        </w:rPr>
        <w:t>Mensagem</w:t>
      </w:r>
      <w:r>
        <w:t>: "Operação realizada com sucesso.".</w:t>
      </w:r>
    </w:p>
    <w:p w14:paraId="731E8C44" w14:textId="77777777" w:rsidR="00522113" w:rsidRDefault="00B51388">
      <w:pPr>
        <w:numPr>
          <w:ilvl w:val="3"/>
          <w:numId w:val="91"/>
        </w:numPr>
      </w:pPr>
      <w:r>
        <w:t>Caso o perfil do usuário seja Coordenação Técnica ou Superintendên</w:t>
      </w:r>
      <w:r>
        <w:t>cia, este botão deverá ter a nomenclatura Enviar para Fiscal.</w:t>
      </w:r>
    </w:p>
    <w:p w14:paraId="75F7F23A" w14:textId="77777777" w:rsidR="00522113" w:rsidRDefault="00B51388">
      <w:pPr>
        <w:numPr>
          <w:ilvl w:val="2"/>
          <w:numId w:val="91"/>
        </w:numPr>
      </w:pPr>
      <w:r>
        <w:t>Cancelar: Ao acionar esta opção, o sistema deverá desconsiderar os dados preenchidos e retornar para a tela inicial do usuário logado.</w:t>
      </w:r>
    </w:p>
    <w:p w14:paraId="4414A011" w14:textId="77777777" w:rsidR="00522113" w:rsidRDefault="00522113"/>
    <w:p w14:paraId="664D95E6" w14:textId="77777777" w:rsidR="00522113" w:rsidRDefault="00B51388">
      <w:pPr>
        <w:numPr>
          <w:ilvl w:val="0"/>
          <w:numId w:val="91"/>
        </w:numPr>
      </w:pPr>
      <w:r>
        <w:rPr>
          <w:b/>
        </w:rPr>
        <w:t>Tela - Rota</w:t>
      </w:r>
    </w:p>
    <w:p w14:paraId="497C7DB5" w14:textId="77777777" w:rsidR="00522113" w:rsidRDefault="00B51388">
      <w:r>
        <w:rPr>
          <w:noProof/>
        </w:rPr>
        <w:drawing>
          <wp:inline distT="0" distB="0" distL="0" distR="0" wp14:anchorId="09D38230" wp14:editId="123629EE">
            <wp:extent cx="5991225" cy="9448800"/>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png"/>
                    <pic:cNvPicPr/>
                  </pic:nvPicPr>
                  <pic:blipFill>
                    <a:blip r:embed="rId482" cstate="print"/>
                    <a:stretch>
                      <a:fillRect/>
                    </a:stretch>
                  </pic:blipFill>
                  <pic:spPr>
                    <a:xfrm>
                      <a:off x="0" y="0"/>
                      <a:ext cx="5991225" cy="9448800"/>
                    </a:xfrm>
                    <a:prstGeom prst="rect">
                      <a:avLst/>
                    </a:prstGeom>
                  </pic:spPr>
                </pic:pic>
              </a:graphicData>
            </a:graphic>
          </wp:inline>
        </w:drawing>
      </w:r>
    </w:p>
    <w:p w14:paraId="47EF6AD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83">
        <w:r>
          <w:rPr>
            <w:rFonts w:ascii="Tahoma" w:eastAsia="Tahoma" w:hAnsi="Tahoma" w:cs="Tahoma"/>
            <w:i/>
            <w:color w:val="6666FF"/>
          </w:rPr>
          <w:t>Easily create CHM Help documents</w:t>
        </w:r>
      </w:hyperlink>
    </w:p>
    <w:p w14:paraId="46E264A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207" w:name="_topic_Julgamento"/>
      <w:bookmarkEnd w:id="207"/>
      <w:r>
        <w:rPr>
          <w:rFonts w:ascii="Tahoma" w:eastAsia="Tahoma" w:hAnsi="Tahoma" w:cs="Tahoma"/>
          <w:color w:val="4F81BD"/>
          <w:sz w:val="22"/>
        </w:rPr>
        <w:t>Julgamento</w:t>
      </w:r>
    </w:p>
    <w:p w14:paraId="763CAE3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84">
        <w:r>
          <w:rPr>
            <w:rFonts w:ascii="Tahoma" w:eastAsia="Tahoma" w:hAnsi="Tahoma" w:cs="Tahoma"/>
            <w:i/>
            <w:color w:val="6666FF"/>
          </w:rPr>
          <w:t>Easily create Qt Help files</w:t>
        </w:r>
      </w:hyperlink>
    </w:p>
    <w:p w14:paraId="10F35EE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08" w:name="_topic_PesquisarJulgamento"/>
      <w:bookmarkEnd w:id="208"/>
      <w:r>
        <w:rPr>
          <w:rFonts w:ascii="Tahoma" w:eastAsia="Tahoma" w:hAnsi="Tahoma" w:cs="Tahoma"/>
          <w:color w:val="243F60"/>
          <w:sz w:val="22"/>
        </w:rPr>
        <w:t>Pesquisar Julgamento</w:t>
      </w:r>
    </w:p>
    <w:p w14:paraId="638B7F87" w14:textId="77777777" w:rsidR="00522113" w:rsidRDefault="00B51388">
      <w:r>
        <w:t xml:space="preserve">A tela </w:t>
      </w:r>
      <w:r>
        <w:rPr>
          <w:b/>
        </w:rPr>
        <w:t>"Pesquisar Julgamento</w:t>
      </w:r>
      <w:r>
        <w:t>", permite que o usuário possa pesquisar um Julgamento.</w:t>
      </w:r>
    </w:p>
    <w:p w14:paraId="79A85B2C" w14:textId="77777777" w:rsidR="00522113" w:rsidRDefault="00522113"/>
    <w:p w14:paraId="4ABE8DDC" w14:textId="77777777" w:rsidR="00522113" w:rsidRDefault="00B51388">
      <w:pPr>
        <w:numPr>
          <w:ilvl w:val="0"/>
          <w:numId w:val="93"/>
        </w:numPr>
      </w:pPr>
      <w:r>
        <w:rPr>
          <w:b/>
        </w:rPr>
        <w:t>Detalhamento - Pesquisar Julgamento</w:t>
      </w:r>
    </w:p>
    <w:p w14:paraId="0B5519E6" w14:textId="77777777" w:rsidR="00522113" w:rsidRDefault="00B51388">
      <w:pPr>
        <w:numPr>
          <w:ilvl w:val="1"/>
          <w:numId w:val="93"/>
        </w:numPr>
      </w:pPr>
      <w:r>
        <w:rPr>
          <w:b/>
        </w:rPr>
        <w:t>Filtros</w:t>
      </w:r>
    </w:p>
    <w:p w14:paraId="5ACF5263" w14:textId="77777777" w:rsidR="00522113" w:rsidRDefault="00B51388">
      <w:pPr>
        <w:numPr>
          <w:ilvl w:val="2"/>
          <w:numId w:val="93"/>
        </w:numPr>
      </w:pPr>
      <w:r>
        <w:rPr>
          <w:b/>
        </w:rPr>
        <w:t>Pesquisar</w:t>
      </w:r>
      <w:r>
        <w:t>: Permite pesquisar registros no resultado da pesquisa.</w:t>
      </w:r>
    </w:p>
    <w:p w14:paraId="5E9884E4" w14:textId="77777777" w:rsidR="00522113" w:rsidRDefault="00B51388">
      <w:pPr>
        <w:numPr>
          <w:ilvl w:val="2"/>
          <w:numId w:val="93"/>
        </w:numPr>
      </w:pPr>
      <w:r>
        <w:rPr>
          <w:b/>
        </w:rPr>
        <w:t>Unidade</w:t>
      </w:r>
      <w:r>
        <w:t>: Permite pesquisar os registros d</w:t>
      </w:r>
      <w:r>
        <w:t xml:space="preserve">e julgamento pela unidade do Julgamento. Seleção única.  </w:t>
      </w:r>
      <w:r>
        <w:tab/>
        <w:t>Auto-completar.</w:t>
      </w:r>
    </w:p>
    <w:p w14:paraId="1C2F125F" w14:textId="77777777" w:rsidR="00522113" w:rsidRDefault="00B51388">
      <w:pPr>
        <w:numPr>
          <w:ilvl w:val="2"/>
          <w:numId w:val="93"/>
        </w:numPr>
      </w:pPr>
      <w:r>
        <w:rPr>
          <w:b/>
        </w:rPr>
        <w:t>Município</w:t>
      </w:r>
      <w:r>
        <w:t>: Permite pesquisar os registros de julgamento pelo município da unidade do Julgamento. Seleção única. Auto-completar.</w:t>
      </w:r>
    </w:p>
    <w:p w14:paraId="54E07D6F" w14:textId="77777777" w:rsidR="00522113" w:rsidRDefault="00B51388">
      <w:pPr>
        <w:numPr>
          <w:ilvl w:val="2"/>
          <w:numId w:val="93"/>
        </w:numPr>
      </w:pPr>
      <w:r>
        <w:rPr>
          <w:b/>
        </w:rPr>
        <w:t>Bem</w:t>
      </w:r>
      <w:r>
        <w:t>: Permite pesquisar os registros de julgamento pela</w:t>
      </w:r>
      <w:r>
        <w:t xml:space="preserve"> bem do Julgamento. Seleção única. Auto-completar.</w:t>
      </w:r>
    </w:p>
    <w:p w14:paraId="4338EAA2" w14:textId="77777777" w:rsidR="00522113" w:rsidRDefault="00B51388">
      <w:pPr>
        <w:numPr>
          <w:ilvl w:val="2"/>
          <w:numId w:val="93"/>
        </w:numPr>
      </w:pPr>
      <w:r>
        <w:rPr>
          <w:b/>
        </w:rPr>
        <w:t>CPF/CNPJ Autuado:</w:t>
      </w:r>
      <w:r>
        <w:t xml:space="preserve"> Permite pesquisar os registros de julgamento pelo CPF ou CNPJ do autuado do Julgamento. Seleção única.</w:t>
      </w:r>
    </w:p>
    <w:p w14:paraId="798E247C" w14:textId="77777777" w:rsidR="00522113" w:rsidRDefault="00B51388">
      <w:pPr>
        <w:numPr>
          <w:ilvl w:val="3"/>
          <w:numId w:val="93"/>
        </w:numPr>
      </w:pPr>
      <w:r>
        <w:rPr>
          <w:b/>
        </w:rPr>
        <w:t>Máscara</w:t>
      </w:r>
      <w:r>
        <w:t>: 999.999.999-99 ou 99.999.999/9999-99</w:t>
      </w:r>
    </w:p>
    <w:p w14:paraId="5D1AAEDE" w14:textId="77777777" w:rsidR="00522113" w:rsidRDefault="00B51388">
      <w:pPr>
        <w:numPr>
          <w:ilvl w:val="2"/>
          <w:numId w:val="93"/>
        </w:numPr>
      </w:pPr>
      <w:r>
        <w:rPr>
          <w:b/>
        </w:rPr>
        <w:t>Autuado</w:t>
      </w:r>
      <w:r>
        <w:t>: Permite pesquisar os registro</w:t>
      </w:r>
      <w:r>
        <w:t>s de julgamento pelo nome do autuado. Seleção única. Auto-completar.</w:t>
      </w:r>
    </w:p>
    <w:p w14:paraId="63B3645F" w14:textId="77777777" w:rsidR="00522113" w:rsidRDefault="00B51388">
      <w:pPr>
        <w:numPr>
          <w:ilvl w:val="2"/>
          <w:numId w:val="93"/>
        </w:numPr>
      </w:pPr>
      <w:r>
        <w:rPr>
          <w:b/>
        </w:rPr>
        <w:t>Nº Processo SEI</w:t>
      </w:r>
      <w:r>
        <w:t>: Permite pesquisar os registros de julgamento pelo número do processo SEI. Seleção única. Auto-completar.</w:t>
      </w:r>
    </w:p>
    <w:p w14:paraId="741E75A9" w14:textId="77777777" w:rsidR="00522113" w:rsidRDefault="00B51388">
      <w:pPr>
        <w:numPr>
          <w:ilvl w:val="2"/>
          <w:numId w:val="93"/>
        </w:numPr>
      </w:pPr>
      <w:r>
        <w:rPr>
          <w:b/>
        </w:rPr>
        <w:t>Nº Auto de Infração</w:t>
      </w:r>
      <w:r>
        <w:t>: Permite pesquisar os registros de julgamento</w:t>
      </w:r>
      <w:r>
        <w:t xml:space="preserve"> pelo número do auto de infração. Seleção única. Auto-completar.</w:t>
      </w:r>
    </w:p>
    <w:p w14:paraId="4F94DCD7" w14:textId="77777777" w:rsidR="00522113" w:rsidRDefault="00B51388">
      <w:pPr>
        <w:numPr>
          <w:ilvl w:val="2"/>
          <w:numId w:val="93"/>
        </w:numPr>
      </w:pPr>
      <w:r>
        <w:rPr>
          <w:b/>
        </w:rPr>
        <w:t>Julgamento</w:t>
      </w:r>
      <w:r>
        <w:t xml:space="preserve"> </w:t>
      </w:r>
      <w:r>
        <w:rPr>
          <w:b/>
        </w:rPr>
        <w:t>AI</w:t>
      </w:r>
      <w:r>
        <w:t>: Permite pesquisar os registros de julgamento pela situação do julgamento do auto de infração. Seleção única. Auto-completar.</w:t>
      </w:r>
    </w:p>
    <w:p w14:paraId="1CE8F51B" w14:textId="77777777" w:rsidR="00522113" w:rsidRDefault="00B51388">
      <w:pPr>
        <w:numPr>
          <w:ilvl w:val="3"/>
          <w:numId w:val="93"/>
        </w:numPr>
      </w:pPr>
      <w:r>
        <w:rPr>
          <w:b/>
        </w:rPr>
        <w:t>Opções</w:t>
      </w:r>
      <w:r>
        <w:t>: AI Confirmado e AI Anulado.</w:t>
      </w:r>
    </w:p>
    <w:p w14:paraId="300FCDD9" w14:textId="77777777" w:rsidR="00522113" w:rsidRDefault="00B51388">
      <w:pPr>
        <w:numPr>
          <w:ilvl w:val="2"/>
          <w:numId w:val="93"/>
        </w:numPr>
      </w:pPr>
      <w:r>
        <w:rPr>
          <w:b/>
        </w:rPr>
        <w:t xml:space="preserve">Nº </w:t>
      </w:r>
      <w:r>
        <w:rPr>
          <w:b/>
        </w:rPr>
        <w:t>Fiscalização</w:t>
      </w:r>
      <w:r>
        <w:t>: Permite pesquisar os registros de julgamento pelo número da fiscalização. Seleção única. Auto-completar.</w:t>
      </w:r>
    </w:p>
    <w:p w14:paraId="6958CAC8" w14:textId="77777777" w:rsidR="00522113" w:rsidRDefault="00B51388">
      <w:pPr>
        <w:numPr>
          <w:ilvl w:val="2"/>
          <w:numId w:val="93"/>
        </w:numPr>
      </w:pPr>
      <w:r>
        <w:rPr>
          <w:b/>
        </w:rPr>
        <w:t>Autoridade Julgadora</w:t>
      </w:r>
      <w:r>
        <w:t>: Permite pesquisar os registros de julgamento pelo nome da autoridade julgadora. Seleção única. Auto-completar.</w:t>
      </w:r>
    </w:p>
    <w:p w14:paraId="0E684967" w14:textId="77777777" w:rsidR="00522113" w:rsidRDefault="00B51388">
      <w:pPr>
        <w:numPr>
          <w:ilvl w:val="2"/>
          <w:numId w:val="93"/>
        </w:numPr>
      </w:pPr>
      <w:r>
        <w:rPr>
          <w:b/>
        </w:rPr>
        <w:t>Fisc</w:t>
      </w:r>
      <w:r>
        <w:rPr>
          <w:b/>
        </w:rPr>
        <w:t>al</w:t>
      </w:r>
      <w:r>
        <w:t>: Permite pesquisar os registros de julgamento pelo nome do fiscal que realizou o cadastro do auto de infração. Seleção única. Auto-completar.</w:t>
      </w:r>
    </w:p>
    <w:p w14:paraId="51D4B9BA" w14:textId="77777777" w:rsidR="00522113" w:rsidRDefault="00B51388">
      <w:pPr>
        <w:numPr>
          <w:ilvl w:val="2"/>
          <w:numId w:val="93"/>
        </w:numPr>
      </w:pPr>
      <w:r>
        <w:t>Fase: Permite pesquisar os registros de julgamento pela fase do julgamento. Seleção única. Auto-completar.</w:t>
      </w:r>
    </w:p>
    <w:p w14:paraId="68E5EF15" w14:textId="77777777" w:rsidR="00522113" w:rsidRDefault="00B51388">
      <w:pPr>
        <w:numPr>
          <w:ilvl w:val="2"/>
          <w:numId w:val="93"/>
        </w:numPr>
      </w:pPr>
      <w:r>
        <w:rPr>
          <w:b/>
        </w:rPr>
        <w:t>Situ</w:t>
      </w:r>
      <w:r>
        <w:rPr>
          <w:b/>
        </w:rPr>
        <w:t>ação</w:t>
      </w:r>
      <w:r>
        <w:t>: Permite pesquisar os registros de julgamento pela situação do julgamento. Seleção única. Auto-completar.</w:t>
      </w:r>
    </w:p>
    <w:p w14:paraId="5811E2A7" w14:textId="77777777" w:rsidR="00522113" w:rsidRDefault="00B51388">
      <w:pPr>
        <w:numPr>
          <w:ilvl w:val="2"/>
          <w:numId w:val="93"/>
        </w:numPr>
      </w:pPr>
      <w:r>
        <w:rPr>
          <w:b/>
        </w:rPr>
        <w:t>Período</w:t>
      </w:r>
      <w:r>
        <w:t xml:space="preserve"> </w:t>
      </w:r>
      <w:r>
        <w:rPr>
          <w:b/>
        </w:rPr>
        <w:t>da Fiscalização</w:t>
      </w:r>
      <w:r>
        <w:t>: Permite pesquisar os registros de julgamento pelo período de conclusão da fiscalização.</w:t>
      </w:r>
    </w:p>
    <w:p w14:paraId="4130FB55" w14:textId="77777777" w:rsidR="00522113" w:rsidRDefault="00B51388">
      <w:pPr>
        <w:numPr>
          <w:ilvl w:val="3"/>
          <w:numId w:val="93"/>
        </w:numPr>
      </w:pPr>
      <w:r>
        <w:rPr>
          <w:b/>
        </w:rPr>
        <w:t>Máscara</w:t>
      </w:r>
      <w:r>
        <w:t>: DD/MM/AAAA</w:t>
      </w:r>
    </w:p>
    <w:p w14:paraId="0F26BD7B" w14:textId="77777777" w:rsidR="00522113" w:rsidRDefault="00B51388">
      <w:pPr>
        <w:numPr>
          <w:ilvl w:val="3"/>
          <w:numId w:val="93"/>
        </w:numPr>
      </w:pPr>
      <w:r>
        <w:t>Apresentar calendário para seleção.</w:t>
      </w:r>
    </w:p>
    <w:p w14:paraId="5C3FC3BD" w14:textId="77777777" w:rsidR="00522113" w:rsidRDefault="00B51388">
      <w:pPr>
        <w:numPr>
          <w:ilvl w:val="3"/>
          <w:numId w:val="93"/>
        </w:numPr>
      </w:pPr>
      <w:r>
        <w:t>Apresentar ação para limpar o período informado.</w:t>
      </w:r>
    </w:p>
    <w:p w14:paraId="1545225F" w14:textId="77777777" w:rsidR="00522113" w:rsidRDefault="00B51388">
      <w:pPr>
        <w:numPr>
          <w:ilvl w:val="2"/>
          <w:numId w:val="93"/>
        </w:numPr>
      </w:pPr>
      <w:r>
        <w:rPr>
          <w:b/>
        </w:rPr>
        <w:t>Colunas da Listagem</w:t>
      </w:r>
      <w:r>
        <w:t>: Apresenta a listagem de colunas passíveis de apresentação no resultado da consulta.</w:t>
      </w:r>
    </w:p>
    <w:p w14:paraId="184461E4" w14:textId="77777777" w:rsidR="00522113" w:rsidRDefault="00B51388">
      <w:pPr>
        <w:numPr>
          <w:ilvl w:val="3"/>
          <w:numId w:val="93"/>
        </w:numPr>
      </w:pPr>
      <w:r>
        <w:rPr>
          <w:b/>
        </w:rPr>
        <w:t>Opções</w:t>
      </w:r>
      <w:r>
        <w:t>: Nº Julgamento, Nº Auto de Infração, Nº Fiscalização, Nº Pr</w:t>
      </w:r>
      <w:r>
        <w:t>ocesso SEI, Autoridade Julgadora, Fase, Situação e Julgamento AI.</w:t>
      </w:r>
    </w:p>
    <w:p w14:paraId="126C3755" w14:textId="77777777" w:rsidR="00522113" w:rsidRDefault="00B51388">
      <w:pPr>
        <w:numPr>
          <w:ilvl w:val="2"/>
          <w:numId w:val="93"/>
        </w:numPr>
      </w:pPr>
      <w:r>
        <w:rPr>
          <w:b/>
        </w:rPr>
        <w:t>Exibir</w:t>
      </w:r>
      <w:r>
        <w:t>: Apresenta a lista com a quantidade de registros que devem ser exibidos na lista do resultado da pesquisa.</w:t>
      </w:r>
    </w:p>
    <w:p w14:paraId="5C9360A3" w14:textId="77777777" w:rsidR="00522113" w:rsidRDefault="00B51388">
      <w:pPr>
        <w:numPr>
          <w:ilvl w:val="3"/>
          <w:numId w:val="93"/>
        </w:numPr>
      </w:pPr>
      <w:r>
        <w:t>Opções: 10, 20 e 30.</w:t>
      </w:r>
    </w:p>
    <w:p w14:paraId="1CEF463A" w14:textId="77777777" w:rsidR="00522113" w:rsidRDefault="00B51388">
      <w:pPr>
        <w:numPr>
          <w:ilvl w:val="1"/>
          <w:numId w:val="93"/>
        </w:numPr>
      </w:pPr>
      <w:r>
        <w:rPr>
          <w:b/>
        </w:rPr>
        <w:t>Resultado da pesquisa</w:t>
      </w:r>
    </w:p>
    <w:p w14:paraId="2265DFF6" w14:textId="77777777" w:rsidR="00522113" w:rsidRDefault="00B51388">
      <w:pPr>
        <w:numPr>
          <w:ilvl w:val="2"/>
          <w:numId w:val="93"/>
        </w:numPr>
      </w:pPr>
      <w:r>
        <w:rPr>
          <w:b/>
        </w:rPr>
        <w:t>Nº Julgamento</w:t>
      </w:r>
      <w:r>
        <w:t>: Apresenta o número</w:t>
      </w:r>
      <w:r>
        <w:t xml:space="preserve"> do julgamento.</w:t>
      </w:r>
    </w:p>
    <w:p w14:paraId="394D9F62" w14:textId="77777777" w:rsidR="00522113" w:rsidRDefault="00B51388">
      <w:pPr>
        <w:numPr>
          <w:ilvl w:val="3"/>
          <w:numId w:val="93"/>
        </w:numPr>
      </w:pPr>
      <w:r>
        <w:t>Máscara: J99999.AAAA.XX</w:t>
      </w:r>
    </w:p>
    <w:p w14:paraId="71E84339" w14:textId="77777777" w:rsidR="00522113" w:rsidRDefault="00B51388">
      <w:pPr>
        <w:numPr>
          <w:ilvl w:val="2"/>
          <w:numId w:val="93"/>
        </w:numPr>
      </w:pPr>
      <w:r>
        <w:rPr>
          <w:b/>
        </w:rPr>
        <w:t>Nº Auto de Infração</w:t>
      </w:r>
      <w:r>
        <w:t>: Apresenta o número do auto de infração relacionado ao julgamento.</w:t>
      </w:r>
    </w:p>
    <w:p w14:paraId="7667CCA0" w14:textId="77777777" w:rsidR="00522113" w:rsidRDefault="00B51388">
      <w:pPr>
        <w:numPr>
          <w:ilvl w:val="3"/>
          <w:numId w:val="93"/>
        </w:numPr>
      </w:pPr>
      <w:r>
        <w:t>Máscara: A99999.AAAA.XX</w:t>
      </w:r>
    </w:p>
    <w:p w14:paraId="07221E20" w14:textId="77777777" w:rsidR="00522113" w:rsidRDefault="00B51388">
      <w:pPr>
        <w:numPr>
          <w:ilvl w:val="2"/>
          <w:numId w:val="93"/>
        </w:numPr>
      </w:pPr>
      <w:r>
        <w:rPr>
          <w:b/>
        </w:rPr>
        <w:t>Nº Fiscalização</w:t>
      </w:r>
      <w:r>
        <w:t>: Apresenta o número da fiscalização relacionada ao julgamento.</w:t>
      </w:r>
    </w:p>
    <w:p w14:paraId="42EA58D0" w14:textId="77777777" w:rsidR="00522113" w:rsidRDefault="00B51388">
      <w:pPr>
        <w:numPr>
          <w:ilvl w:val="3"/>
          <w:numId w:val="93"/>
        </w:numPr>
      </w:pPr>
      <w:r>
        <w:t>Máscara: F99999.AAAA.XX</w:t>
      </w:r>
    </w:p>
    <w:p w14:paraId="335DFD54" w14:textId="77777777" w:rsidR="00522113" w:rsidRDefault="00B51388">
      <w:pPr>
        <w:numPr>
          <w:ilvl w:val="2"/>
          <w:numId w:val="93"/>
        </w:numPr>
      </w:pPr>
      <w:r>
        <w:rPr>
          <w:b/>
        </w:rPr>
        <w:t>Nº</w:t>
      </w:r>
      <w:r>
        <w:rPr>
          <w:b/>
        </w:rPr>
        <w:t xml:space="preserve"> Processo SEI</w:t>
      </w:r>
      <w:r>
        <w:t>: Apresenta o número do processo SEI relacionado ao julgamento.</w:t>
      </w:r>
    </w:p>
    <w:p w14:paraId="37CC4A38" w14:textId="77777777" w:rsidR="00522113" w:rsidRDefault="00B51388">
      <w:pPr>
        <w:numPr>
          <w:ilvl w:val="3"/>
          <w:numId w:val="93"/>
        </w:numPr>
      </w:pPr>
      <w:r>
        <w:t>Máscara: 99999.999999/9999-99 ou 9999999.99999999/9999-99</w:t>
      </w:r>
    </w:p>
    <w:p w14:paraId="334823DB" w14:textId="77777777" w:rsidR="00522113" w:rsidRDefault="00B51388">
      <w:pPr>
        <w:numPr>
          <w:ilvl w:val="2"/>
          <w:numId w:val="93"/>
        </w:numPr>
      </w:pPr>
      <w:r>
        <w:rPr>
          <w:b/>
        </w:rPr>
        <w:t>Autoridade Julgadora</w:t>
      </w:r>
      <w:r>
        <w:t>: Apresenta o nome da autoridade julgadora relacionada ao julgamento.</w:t>
      </w:r>
    </w:p>
    <w:p w14:paraId="71945668" w14:textId="77777777" w:rsidR="00522113" w:rsidRDefault="00B51388">
      <w:pPr>
        <w:numPr>
          <w:ilvl w:val="2"/>
          <w:numId w:val="93"/>
        </w:numPr>
      </w:pPr>
      <w:r>
        <w:t xml:space="preserve">Fase: Apresenta a descrição da </w:t>
      </w:r>
      <w:r>
        <w:t>fase do julgamento.</w:t>
      </w:r>
    </w:p>
    <w:p w14:paraId="62C3C96B" w14:textId="77777777" w:rsidR="00522113" w:rsidRDefault="00B51388">
      <w:pPr>
        <w:numPr>
          <w:ilvl w:val="2"/>
          <w:numId w:val="93"/>
        </w:numPr>
      </w:pPr>
      <w:r>
        <w:rPr>
          <w:b/>
        </w:rPr>
        <w:t>Situação</w:t>
      </w:r>
      <w:r>
        <w:t>: Apresenta a descrição da situação do julgamento.</w:t>
      </w:r>
    </w:p>
    <w:p w14:paraId="0C12EE9B" w14:textId="77777777" w:rsidR="00522113" w:rsidRDefault="00B51388">
      <w:pPr>
        <w:numPr>
          <w:ilvl w:val="2"/>
          <w:numId w:val="93"/>
        </w:numPr>
      </w:pPr>
      <w:r>
        <w:rPr>
          <w:b/>
        </w:rPr>
        <w:t>Julgamento AI</w:t>
      </w:r>
      <w:r>
        <w:t>: Apresenta se foi ou não deferido o julgamento do auto de infração.</w:t>
      </w:r>
    </w:p>
    <w:p w14:paraId="4D5876E4" w14:textId="77777777" w:rsidR="00522113" w:rsidRDefault="00B51388">
      <w:pPr>
        <w:numPr>
          <w:ilvl w:val="3"/>
          <w:numId w:val="93"/>
        </w:numPr>
      </w:pPr>
      <w:r>
        <w:rPr>
          <w:b/>
        </w:rPr>
        <w:t>Opções</w:t>
      </w:r>
      <w:r>
        <w:t>: Deferido e Indeferido.</w:t>
      </w:r>
    </w:p>
    <w:p w14:paraId="55D5E6B6" w14:textId="77777777" w:rsidR="00522113" w:rsidRDefault="00B51388">
      <w:pPr>
        <w:numPr>
          <w:ilvl w:val="2"/>
          <w:numId w:val="93"/>
        </w:numPr>
      </w:pPr>
      <w:r>
        <w:rPr>
          <w:b/>
        </w:rPr>
        <w:t>Exibindo</w:t>
      </w:r>
      <w:r>
        <w:t>: Apresenta a quantidade de registros listados na consul</w:t>
      </w:r>
      <w:r>
        <w:t>ta.</w:t>
      </w:r>
    </w:p>
    <w:p w14:paraId="0A00C4D0" w14:textId="77777777" w:rsidR="00522113" w:rsidRDefault="00B51388">
      <w:pPr>
        <w:numPr>
          <w:ilvl w:val="3"/>
          <w:numId w:val="93"/>
        </w:numPr>
      </w:pPr>
      <w:r>
        <w:rPr>
          <w:b/>
        </w:rPr>
        <w:t>Máscara</w:t>
      </w:r>
      <w:r>
        <w:t>: 0 de 0 itens</w:t>
      </w:r>
    </w:p>
    <w:p w14:paraId="5A8B1A3B" w14:textId="77777777" w:rsidR="00522113" w:rsidRDefault="00B51388">
      <w:pPr>
        <w:numPr>
          <w:ilvl w:val="2"/>
          <w:numId w:val="93"/>
        </w:numPr>
      </w:pPr>
      <w:r>
        <w:rPr>
          <w:b/>
        </w:rPr>
        <w:t>Paginação</w:t>
      </w:r>
      <w:r>
        <w:t>: Apresenta a paginação conforme a quantidade de registros apresentados e a quantidade de itens que podem ser exibidos por página.</w:t>
      </w:r>
    </w:p>
    <w:p w14:paraId="257A2BE4" w14:textId="77777777" w:rsidR="00522113" w:rsidRDefault="00B51388">
      <w:pPr>
        <w:numPr>
          <w:ilvl w:val="2"/>
          <w:numId w:val="93"/>
        </w:numPr>
      </w:pPr>
      <w:r>
        <w:rPr>
          <w:b/>
        </w:rPr>
        <w:t>Ações</w:t>
      </w:r>
      <w:r>
        <w:t>:</w:t>
      </w:r>
    </w:p>
    <w:p w14:paraId="5AF2973A" w14:textId="77777777" w:rsidR="00522113" w:rsidRDefault="00B51388">
      <w:pPr>
        <w:numPr>
          <w:ilvl w:val="3"/>
          <w:numId w:val="93"/>
        </w:numPr>
      </w:pPr>
      <w:r>
        <w:rPr>
          <w:b/>
        </w:rPr>
        <w:t>Registro Julgamento</w:t>
      </w:r>
      <w:r>
        <w:t xml:space="preserve">: Ao acionar um registro, o sistema deverá direcionar o usuário </w:t>
      </w:r>
      <w:r>
        <w:t>para a página de detalhamento do julgamento, caso o usuário possua perfil ou permissão de acordo com a fase e situação do Julgamento.</w:t>
      </w:r>
    </w:p>
    <w:p w14:paraId="27A07E43" w14:textId="77777777" w:rsidR="00522113" w:rsidRDefault="00B51388">
      <w:pPr>
        <w:numPr>
          <w:ilvl w:val="3"/>
          <w:numId w:val="93"/>
        </w:numPr>
      </w:pPr>
      <w:r>
        <w:rPr>
          <w:b/>
        </w:rPr>
        <w:t>Alterar Autoridade Julgadora</w:t>
      </w:r>
      <w:r>
        <w:t>: Ao acionar esta opção, o sistema deverá apresentar a modal de Autoridade Julgadora.</w:t>
      </w:r>
    </w:p>
    <w:p w14:paraId="5318A349" w14:textId="77777777" w:rsidR="00522113" w:rsidRDefault="00522113">
      <w:pPr>
        <w:ind w:left="720"/>
      </w:pPr>
    </w:p>
    <w:p w14:paraId="733D0447" w14:textId="77777777" w:rsidR="00522113" w:rsidRDefault="00B51388">
      <w:pPr>
        <w:numPr>
          <w:ilvl w:val="0"/>
          <w:numId w:val="93"/>
        </w:numPr>
      </w:pPr>
      <w:r>
        <w:rPr>
          <w:b/>
        </w:rPr>
        <w:t>Regras - Pesquisar Julgamento</w:t>
      </w:r>
    </w:p>
    <w:p w14:paraId="06DA130E" w14:textId="77777777" w:rsidR="00522113" w:rsidRDefault="00B51388">
      <w:pPr>
        <w:numPr>
          <w:ilvl w:val="1"/>
          <w:numId w:val="93"/>
        </w:numPr>
      </w:pPr>
      <w:r>
        <w:t>O sistema deverá apresentar paginação no resultado da pesquisa, conforme a quantidade de registros e quantidade de registros que podem ser exibidos.</w:t>
      </w:r>
    </w:p>
    <w:p w14:paraId="7719ABEA" w14:textId="77777777" w:rsidR="00522113" w:rsidRDefault="00B51388">
      <w:pPr>
        <w:numPr>
          <w:ilvl w:val="1"/>
          <w:numId w:val="93"/>
        </w:numPr>
      </w:pPr>
      <w:r>
        <w:t xml:space="preserve">O Julgamento deverá ser apresentado para pesquisa após a conclusão de uma </w:t>
      </w:r>
      <w:r>
        <w:t>fiscalização que possua um Auto de Infração.</w:t>
      </w:r>
    </w:p>
    <w:p w14:paraId="2EE53A2D" w14:textId="77777777" w:rsidR="00522113" w:rsidRDefault="00B51388">
      <w:pPr>
        <w:numPr>
          <w:ilvl w:val="1"/>
          <w:numId w:val="93"/>
        </w:numPr>
      </w:pPr>
      <w:r>
        <w:t>Os campos de filtros deverão ter a ação de possibilitar a remoção da opção selecionada para o respectivo filtro.</w:t>
      </w:r>
    </w:p>
    <w:p w14:paraId="2AF5A817" w14:textId="77777777" w:rsidR="00522113" w:rsidRDefault="00B51388">
      <w:pPr>
        <w:numPr>
          <w:ilvl w:val="1"/>
          <w:numId w:val="93"/>
        </w:numPr>
      </w:pPr>
      <w:r>
        <w:t>O sistema deverá considerar na busca que caso o campo não esteja preenchido, significa que todos o</w:t>
      </w:r>
      <w:r>
        <w:t>s registros do respectivo filtro devem ser considerados na consulta.</w:t>
      </w:r>
    </w:p>
    <w:p w14:paraId="2D3E48BB" w14:textId="77777777" w:rsidR="00522113" w:rsidRDefault="00B51388">
      <w:pPr>
        <w:numPr>
          <w:ilvl w:val="1"/>
          <w:numId w:val="93"/>
        </w:numPr>
      </w:pPr>
      <w:r>
        <w:t>O sistema deverá filtrar os registros conforme cada filtro seja informado, portanto, o sistema deverá listar inicialmente todos os possíveis registros para o respectivo usuário/perfil.</w:t>
      </w:r>
    </w:p>
    <w:p w14:paraId="4979079F" w14:textId="77777777" w:rsidR="00522113" w:rsidRDefault="00B51388">
      <w:pPr>
        <w:numPr>
          <w:ilvl w:val="1"/>
          <w:numId w:val="93"/>
        </w:numPr>
      </w:pPr>
      <w:r>
        <w:t>Ca</w:t>
      </w:r>
      <w:r>
        <w:t>so mais de um filtro seja selecionado o sistema deverá apresentar os registros condizentes com estes filtros.</w:t>
      </w:r>
    </w:p>
    <w:p w14:paraId="432648DC" w14:textId="77777777" w:rsidR="00522113" w:rsidRDefault="00B51388">
      <w:pPr>
        <w:numPr>
          <w:ilvl w:val="1"/>
          <w:numId w:val="93"/>
        </w:numPr>
      </w:pPr>
      <w:r>
        <w:t>O sistema deverá listar os registros conforme abaixo:</w:t>
      </w:r>
    </w:p>
    <w:p w14:paraId="2EC6018E" w14:textId="77777777" w:rsidR="00522113" w:rsidRDefault="00B51388">
      <w:pPr>
        <w:numPr>
          <w:ilvl w:val="2"/>
          <w:numId w:val="93"/>
        </w:numPr>
      </w:pPr>
      <w:r>
        <w:t>Para o perfil Administrador, Presidente da CAR, DEPAM e CAR, o sistema deverá listar todos o</w:t>
      </w:r>
      <w:r>
        <w:t>s registros de Julgamento.</w:t>
      </w:r>
    </w:p>
    <w:p w14:paraId="7D36720F" w14:textId="77777777" w:rsidR="00522113" w:rsidRDefault="00B51388">
      <w:pPr>
        <w:numPr>
          <w:ilvl w:val="2"/>
          <w:numId w:val="93"/>
        </w:numPr>
      </w:pPr>
      <w:r>
        <w:t>Para o perfil Autoridade Julgadora, o sistema deverá listar somente os registros de Julgamento no qual o mesmo esteja associado.</w:t>
      </w:r>
    </w:p>
    <w:p w14:paraId="2CC2A29C" w14:textId="77777777" w:rsidR="00522113" w:rsidRDefault="00B51388">
      <w:pPr>
        <w:numPr>
          <w:ilvl w:val="2"/>
          <w:numId w:val="93"/>
        </w:numPr>
      </w:pPr>
      <w:r>
        <w:t>Para os perfis Coordenação Técnica e Superintendência, o sistema deverá listar todos os registros as</w:t>
      </w:r>
      <w:r>
        <w:t>sociados as suas respectivas Unidades.</w:t>
      </w:r>
    </w:p>
    <w:p w14:paraId="41E50992" w14:textId="77777777" w:rsidR="00522113" w:rsidRDefault="00B51388">
      <w:pPr>
        <w:numPr>
          <w:ilvl w:val="1"/>
          <w:numId w:val="93"/>
        </w:numPr>
      </w:pPr>
      <w:r>
        <w:t>A coluna # juntamente com a ação Transferir, apenas deverá ser apresentada para os perfis Administrador, Coordenação Técnica e Superintendência.</w:t>
      </w:r>
    </w:p>
    <w:p w14:paraId="0AAD0A26" w14:textId="77777777" w:rsidR="00522113" w:rsidRDefault="00522113">
      <w:pPr>
        <w:ind w:left="720"/>
      </w:pPr>
    </w:p>
    <w:p w14:paraId="2B6AFAB2" w14:textId="77777777" w:rsidR="00522113" w:rsidRDefault="00B51388">
      <w:pPr>
        <w:numPr>
          <w:ilvl w:val="0"/>
          <w:numId w:val="93"/>
        </w:numPr>
      </w:pPr>
      <w:r>
        <w:rPr>
          <w:b/>
        </w:rPr>
        <w:t>Tela - Pesquisar Julgamento</w:t>
      </w:r>
    </w:p>
    <w:p w14:paraId="42203C8E" w14:textId="77777777" w:rsidR="00522113" w:rsidRDefault="00B51388">
      <w:r>
        <w:rPr>
          <w:noProof/>
        </w:rPr>
        <w:drawing>
          <wp:inline distT="0" distB="0" distL="0" distR="0" wp14:anchorId="42F355AB" wp14:editId="0C2A6288">
            <wp:extent cx="5991225" cy="2743200"/>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png"/>
                    <pic:cNvPicPr/>
                  </pic:nvPicPr>
                  <pic:blipFill>
                    <a:blip r:embed="rId485" cstate="print"/>
                    <a:stretch>
                      <a:fillRect/>
                    </a:stretch>
                  </pic:blipFill>
                  <pic:spPr>
                    <a:xfrm>
                      <a:off x="0" y="0"/>
                      <a:ext cx="5991225" cy="2743200"/>
                    </a:xfrm>
                    <a:prstGeom prst="rect">
                      <a:avLst/>
                    </a:prstGeom>
                  </pic:spPr>
                </pic:pic>
              </a:graphicData>
            </a:graphic>
          </wp:inline>
        </w:drawing>
      </w:r>
    </w:p>
    <w:p w14:paraId="69BFEEC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Personal Edition of Hel</w:t>
      </w:r>
      <w:r>
        <w:rPr>
          <w:rFonts w:ascii="Tahoma" w:eastAsia="Tahoma" w:hAnsi="Tahoma" w:cs="Tahoma"/>
          <w:i/>
          <w:color w:val="C0C0C0"/>
        </w:rPr>
        <w:t xml:space="preserve">pNDoc: </w:t>
      </w:r>
      <w:hyperlink r:id="rId486">
        <w:r>
          <w:rPr>
            <w:rFonts w:ascii="Tahoma" w:eastAsia="Tahoma" w:hAnsi="Tahoma" w:cs="Tahoma"/>
            <w:i/>
            <w:color w:val="6666FF"/>
          </w:rPr>
          <w:t>Easy EPub and documentation editor</w:t>
        </w:r>
      </w:hyperlink>
    </w:p>
    <w:p w14:paraId="0337FDF2" w14:textId="77777777" w:rsidR="00522113" w:rsidRDefault="00B51388">
      <w:r>
        <w:br w:type="page"/>
      </w:r>
    </w:p>
    <w:p w14:paraId="1615E27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09" w:name="_topic_Pesquisar_ModalAutoridadeJulgado"/>
      <w:bookmarkEnd w:id="209"/>
      <w:r>
        <w:rPr>
          <w:rFonts w:ascii="Tahoma" w:eastAsia="Tahoma" w:hAnsi="Tahoma" w:cs="Tahoma"/>
          <w:i/>
          <w:color w:val="243F60"/>
          <w:sz w:val="22"/>
        </w:rPr>
        <w:t>Pesquisar - Modal Autoridade Julgadora</w:t>
      </w:r>
    </w:p>
    <w:p w14:paraId="609EAA61" w14:textId="77777777" w:rsidR="00522113" w:rsidRDefault="00B51388">
      <w:r>
        <w:rPr>
          <w:rFonts w:ascii="Calibri" w:eastAsia="Calibri" w:hAnsi="Calibri" w:cs="Calibri"/>
          <w:sz w:val="24"/>
        </w:rPr>
        <w:t>Ao acionar "</w:t>
      </w:r>
      <w:r>
        <w:rPr>
          <w:rFonts w:ascii="Calibri" w:eastAsia="Calibri" w:hAnsi="Calibri" w:cs="Calibri"/>
          <w:b/>
          <w:sz w:val="24"/>
        </w:rPr>
        <w:t xml:space="preserve">Alterar Autoridade Julgadora", </w:t>
      </w:r>
      <w:r>
        <w:rPr>
          <w:rFonts w:ascii="Calibri" w:eastAsia="Calibri" w:hAnsi="Calibri" w:cs="Calibri"/>
          <w:sz w:val="24"/>
        </w:rPr>
        <w:t>o sistema deverá apresentar a modal de Autoridade Julgadora.</w:t>
      </w:r>
    </w:p>
    <w:p w14:paraId="41FB3B55" w14:textId="77777777" w:rsidR="00522113" w:rsidRDefault="00522113"/>
    <w:p w14:paraId="5E1FFB87" w14:textId="77777777" w:rsidR="00522113" w:rsidRDefault="00B51388">
      <w:pPr>
        <w:numPr>
          <w:ilvl w:val="0"/>
          <w:numId w:val="4"/>
        </w:numPr>
      </w:pPr>
      <w:r>
        <w:rPr>
          <w:rFonts w:ascii="Calibri" w:eastAsia="Calibri" w:hAnsi="Calibri" w:cs="Calibri"/>
          <w:b/>
          <w:sz w:val="24"/>
        </w:rPr>
        <w:t>Detalhamento - Julgamento - Pesquisar - Modal Autoridade Julgadora</w:t>
      </w:r>
    </w:p>
    <w:p w14:paraId="0C01471B" w14:textId="77777777" w:rsidR="00522113" w:rsidRDefault="00B51388">
      <w:pPr>
        <w:numPr>
          <w:ilvl w:val="1"/>
          <w:numId w:val="4"/>
        </w:numPr>
      </w:pPr>
      <w:r>
        <w:rPr>
          <w:rFonts w:ascii="Calibri" w:eastAsia="Calibri" w:hAnsi="Calibri" w:cs="Calibri"/>
          <w:b/>
          <w:sz w:val="24"/>
        </w:rPr>
        <w:t>Autoridade Julgadora:</w:t>
      </w:r>
      <w:r>
        <w:rPr>
          <w:rFonts w:ascii="Calibri" w:eastAsia="Calibri" w:hAnsi="Calibri" w:cs="Calibri"/>
          <w:sz w:val="24"/>
        </w:rPr>
        <w:t xml:space="preserve"> Campo que permite pesquisar a autoridade julgadora que será relacionada ao</w:t>
      </w:r>
      <w:r>
        <w:rPr>
          <w:rFonts w:ascii="Calibri" w:eastAsia="Calibri" w:hAnsi="Calibri" w:cs="Calibri"/>
          <w:sz w:val="24"/>
        </w:rPr>
        <w:t xml:space="preserve"> julgamento. Campo obrigatório. Auto-completar.</w:t>
      </w:r>
    </w:p>
    <w:p w14:paraId="2811A137" w14:textId="77777777" w:rsidR="00522113" w:rsidRDefault="00B51388">
      <w:pPr>
        <w:numPr>
          <w:ilvl w:val="2"/>
          <w:numId w:val="4"/>
        </w:numPr>
      </w:pPr>
      <w:r>
        <w:rPr>
          <w:rFonts w:ascii="Calibri" w:eastAsia="Calibri" w:hAnsi="Calibri" w:cs="Calibri"/>
          <w:b/>
          <w:sz w:val="24"/>
        </w:rPr>
        <w:t>Opções:</w:t>
      </w:r>
      <w:r>
        <w:rPr>
          <w:rFonts w:ascii="Calibri" w:eastAsia="Calibri" w:hAnsi="Calibri" w:cs="Calibri"/>
          <w:sz w:val="24"/>
        </w:rPr>
        <w:t xml:space="preserve"> Somente usuários ativos no sistema que possuem o perfil Autoridade Julgadora da respectiva Unidade do registro. </w:t>
      </w:r>
    </w:p>
    <w:p w14:paraId="47627C9E" w14:textId="77777777" w:rsidR="00522113" w:rsidRDefault="00B51388">
      <w:pPr>
        <w:numPr>
          <w:ilvl w:val="2"/>
          <w:numId w:val="4"/>
        </w:numPr>
      </w:pPr>
      <w:r>
        <w:rPr>
          <w:rFonts w:ascii="Calibri" w:eastAsia="Calibri" w:hAnsi="Calibri" w:cs="Calibri"/>
          <w:sz w:val="24"/>
        </w:rPr>
        <w:t>O sistema deverá listar somente Autoridades Julgadoras com perfil ativo no sistema da r</w:t>
      </w:r>
      <w:r>
        <w:rPr>
          <w:rFonts w:ascii="Calibri" w:eastAsia="Calibri" w:hAnsi="Calibri" w:cs="Calibri"/>
          <w:sz w:val="24"/>
        </w:rPr>
        <w:t xml:space="preserve">espectiva Unidade da Fiscalização do Auto de Infração que originou o Julgamento. </w:t>
      </w:r>
    </w:p>
    <w:p w14:paraId="285397BC" w14:textId="77777777" w:rsidR="00522113" w:rsidRDefault="00B51388">
      <w:pPr>
        <w:numPr>
          <w:ilvl w:val="1"/>
          <w:numId w:val="4"/>
        </w:numPr>
      </w:pPr>
      <w:r>
        <w:rPr>
          <w:rFonts w:ascii="Calibri" w:eastAsia="Calibri" w:hAnsi="Calibri" w:cs="Calibri"/>
          <w:b/>
          <w:sz w:val="24"/>
        </w:rPr>
        <w:t>Ações:</w:t>
      </w:r>
    </w:p>
    <w:p w14:paraId="29F0D513" w14:textId="77777777" w:rsidR="00522113" w:rsidRDefault="00B51388">
      <w:pPr>
        <w:numPr>
          <w:ilvl w:val="2"/>
          <w:numId w:val="4"/>
        </w:numPr>
      </w:pPr>
      <w:r>
        <w:rPr>
          <w:rFonts w:ascii="Calibri" w:eastAsia="Calibri" w:hAnsi="Calibri" w:cs="Calibri"/>
          <w:b/>
          <w:sz w:val="24"/>
        </w:rPr>
        <w:t xml:space="preserve">Transferir: </w:t>
      </w:r>
      <w:r>
        <w:rPr>
          <w:rFonts w:ascii="Calibri" w:eastAsia="Calibri" w:hAnsi="Calibri" w:cs="Calibri"/>
          <w:sz w:val="24"/>
        </w:rPr>
        <w:t>Ao acionar esta opção, o sistema deverá apresentar a confirmação e ao confirmar, deverá ser atribuído o respectivo registro de Julgamento ao usuário seleci</w:t>
      </w:r>
      <w:r>
        <w:rPr>
          <w:rFonts w:ascii="Calibri" w:eastAsia="Calibri" w:hAnsi="Calibri" w:cs="Calibri"/>
          <w:sz w:val="24"/>
        </w:rPr>
        <w:t>onado.</w:t>
      </w:r>
    </w:p>
    <w:p w14:paraId="172B0236" w14:textId="77777777" w:rsidR="00522113" w:rsidRDefault="00B51388">
      <w:pPr>
        <w:numPr>
          <w:ilvl w:val="3"/>
          <w:numId w:val="4"/>
        </w:numPr>
      </w:pPr>
      <w:r>
        <w:rPr>
          <w:rFonts w:ascii="Calibri" w:eastAsia="Calibri" w:hAnsi="Calibri" w:cs="Calibri"/>
          <w:b/>
          <w:sz w:val="24"/>
        </w:rPr>
        <w:t>Mensagem</w:t>
      </w:r>
      <w:r>
        <w:rPr>
          <w:rFonts w:ascii="Calibri" w:eastAsia="Calibri" w:hAnsi="Calibri" w:cs="Calibri"/>
          <w:sz w:val="24"/>
        </w:rPr>
        <w:t>: "Deseja realmente transferir este Julgamento para a Autoridade Julgadora selecionada?".</w:t>
      </w:r>
    </w:p>
    <w:p w14:paraId="68008FF5" w14:textId="77777777" w:rsidR="00522113" w:rsidRDefault="00522113">
      <w:pPr>
        <w:ind w:left="360"/>
      </w:pPr>
    </w:p>
    <w:p w14:paraId="789F88A3" w14:textId="77777777" w:rsidR="00522113" w:rsidRDefault="00B51388">
      <w:pPr>
        <w:numPr>
          <w:ilvl w:val="0"/>
          <w:numId w:val="4"/>
        </w:numPr>
      </w:pPr>
      <w:r>
        <w:rPr>
          <w:rFonts w:ascii="Calibri" w:eastAsia="Calibri" w:hAnsi="Calibri" w:cs="Calibri"/>
          <w:b/>
          <w:sz w:val="24"/>
        </w:rPr>
        <w:t>Regras - Julgamento - Pesquisar - Modal Autoridade Julgadora</w:t>
      </w:r>
    </w:p>
    <w:p w14:paraId="1B49BEDE" w14:textId="77777777" w:rsidR="00522113" w:rsidRDefault="00B51388">
      <w:pPr>
        <w:numPr>
          <w:ilvl w:val="1"/>
          <w:numId w:val="4"/>
        </w:numPr>
      </w:pPr>
      <w:r>
        <w:rPr>
          <w:rFonts w:ascii="Calibri" w:eastAsia="Calibri" w:hAnsi="Calibri" w:cs="Calibri"/>
          <w:sz w:val="24"/>
        </w:rPr>
        <w:t xml:space="preserve">Ao ser concluída uma Fiscalização que possua ao menos um Auto de Infração, o </w:t>
      </w:r>
      <w:r>
        <w:rPr>
          <w:rFonts w:ascii="Calibri" w:eastAsia="Calibri" w:hAnsi="Calibri" w:cs="Calibri"/>
          <w:sz w:val="24"/>
        </w:rPr>
        <w:t>sistema deverá gerar o número e o registro de Julgamento para cada Auto de Infração que conste na Fiscalização. Deverá ser associado o Auto de Infração na árvore de documentos do respectivo registro de Julgamento.</w:t>
      </w:r>
    </w:p>
    <w:p w14:paraId="772C029E" w14:textId="77777777" w:rsidR="00522113" w:rsidRDefault="00B51388">
      <w:pPr>
        <w:numPr>
          <w:ilvl w:val="1"/>
          <w:numId w:val="4"/>
        </w:numPr>
      </w:pPr>
      <w:r>
        <w:rPr>
          <w:rFonts w:ascii="Calibri" w:eastAsia="Calibri" w:hAnsi="Calibri" w:cs="Calibri"/>
          <w:sz w:val="24"/>
        </w:rPr>
        <w:t>O sistema deverá gerar um número para o Ju</w:t>
      </w:r>
      <w:r>
        <w:rPr>
          <w:rFonts w:ascii="Calibri" w:eastAsia="Calibri" w:hAnsi="Calibri" w:cs="Calibri"/>
          <w:sz w:val="24"/>
        </w:rPr>
        <w:t>lgamento no formato "J&lt;Sequencial&gt;.&lt;Ano&gt;.&lt;UF&gt;".</w:t>
      </w:r>
    </w:p>
    <w:p w14:paraId="6E6D5B89" w14:textId="77777777" w:rsidR="00522113" w:rsidRDefault="00B51388">
      <w:pPr>
        <w:numPr>
          <w:ilvl w:val="2"/>
          <w:numId w:val="4"/>
        </w:numPr>
      </w:pPr>
      <w:r>
        <w:rPr>
          <w:rFonts w:ascii="Calibri" w:eastAsia="Calibri" w:hAnsi="Calibri" w:cs="Calibri"/>
          <w:sz w:val="24"/>
        </w:rPr>
        <w:t>O &lt;Sequencial&gt; deverá iniciar em 00001 e ir sendo incrementado de um em um. Cada &lt;UF&gt; e por &lt;Ano&gt; deverão ter a sua própria sequência iniciando em 00001.</w:t>
      </w:r>
    </w:p>
    <w:p w14:paraId="745D8596" w14:textId="77777777" w:rsidR="00522113" w:rsidRDefault="00B51388">
      <w:pPr>
        <w:numPr>
          <w:ilvl w:val="3"/>
          <w:numId w:val="4"/>
        </w:numPr>
      </w:pPr>
      <w:r>
        <w:rPr>
          <w:rFonts w:ascii="Calibri" w:eastAsia="Calibri" w:hAnsi="Calibri" w:cs="Calibri"/>
          <w:sz w:val="24"/>
        </w:rPr>
        <w:t>Ex: J00001.2019.PA, J00001.2020.PA, J00001.2020.BA.</w:t>
      </w:r>
    </w:p>
    <w:p w14:paraId="42DABE35" w14:textId="77777777" w:rsidR="00522113" w:rsidRDefault="00522113"/>
    <w:p w14:paraId="5CBFD4B0" w14:textId="77777777" w:rsidR="00522113" w:rsidRDefault="00B51388">
      <w:pPr>
        <w:numPr>
          <w:ilvl w:val="0"/>
          <w:numId w:val="4"/>
        </w:numPr>
      </w:pPr>
      <w:r>
        <w:rPr>
          <w:rFonts w:ascii="Calibri" w:eastAsia="Calibri" w:hAnsi="Calibri" w:cs="Calibri"/>
          <w:b/>
          <w:sz w:val="24"/>
        </w:rPr>
        <w:t>T</w:t>
      </w:r>
      <w:r>
        <w:rPr>
          <w:rFonts w:ascii="Calibri" w:eastAsia="Calibri" w:hAnsi="Calibri" w:cs="Calibri"/>
          <w:b/>
          <w:sz w:val="24"/>
        </w:rPr>
        <w:t>ela - Julgamento - Modal Autoridade Julgadora</w:t>
      </w:r>
    </w:p>
    <w:p w14:paraId="464F512F" w14:textId="77777777" w:rsidR="00522113" w:rsidRDefault="00B51388">
      <w:r>
        <w:rPr>
          <w:noProof/>
        </w:rPr>
        <w:drawing>
          <wp:inline distT="0" distB="0" distL="0" distR="0" wp14:anchorId="5112B3FA" wp14:editId="558F5CFA">
            <wp:extent cx="5991225" cy="2743200"/>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png"/>
                    <pic:cNvPicPr/>
                  </pic:nvPicPr>
                  <pic:blipFill>
                    <a:blip r:embed="rId487" cstate="print"/>
                    <a:stretch>
                      <a:fillRect/>
                    </a:stretch>
                  </pic:blipFill>
                  <pic:spPr>
                    <a:xfrm>
                      <a:off x="0" y="0"/>
                      <a:ext cx="5991225" cy="2743200"/>
                    </a:xfrm>
                    <a:prstGeom prst="rect">
                      <a:avLst/>
                    </a:prstGeom>
                  </pic:spPr>
                </pic:pic>
              </a:graphicData>
            </a:graphic>
          </wp:inline>
        </w:drawing>
      </w:r>
    </w:p>
    <w:p w14:paraId="6BEA4B7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88">
        <w:r>
          <w:rPr>
            <w:rFonts w:ascii="Tahoma" w:eastAsia="Tahoma" w:hAnsi="Tahoma" w:cs="Tahoma"/>
            <w:i/>
            <w:color w:val="6666FF"/>
          </w:rPr>
          <w:t>Easy CHM and documentation editor</w:t>
        </w:r>
      </w:hyperlink>
    </w:p>
    <w:p w14:paraId="165E1ACE" w14:textId="77777777" w:rsidR="00522113" w:rsidRDefault="00B51388">
      <w:r>
        <w:br w:type="page"/>
      </w:r>
    </w:p>
    <w:p w14:paraId="33370D0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10" w:name="_topic_Detalhamento_AutodeInfracao"/>
      <w:bookmarkEnd w:id="210"/>
      <w:r>
        <w:rPr>
          <w:rFonts w:ascii="Tahoma" w:eastAsia="Tahoma" w:hAnsi="Tahoma" w:cs="Tahoma"/>
          <w:i/>
          <w:color w:val="243F60"/>
          <w:sz w:val="22"/>
        </w:rPr>
        <w:t>Detalhamento - Auto de Infração</w:t>
      </w:r>
    </w:p>
    <w:p w14:paraId="61FAB3BB" w14:textId="77777777" w:rsidR="00522113" w:rsidRDefault="00B51388">
      <w:r>
        <w:t>Ao clicar em um registro de Julgamento, o sistema apresenta a aba "</w:t>
      </w:r>
      <w:r>
        <w:rPr>
          <w:b/>
        </w:rPr>
        <w:t>Auto Infração</w:t>
      </w:r>
      <w:r>
        <w:t>" permite que o usuário possa detalhar um Ju</w:t>
      </w:r>
      <w:r>
        <w:t>lgamento e apresentar a aba Auto de Infração.</w:t>
      </w:r>
    </w:p>
    <w:p w14:paraId="69CDFB00" w14:textId="77777777" w:rsidR="00522113" w:rsidRDefault="00522113"/>
    <w:p w14:paraId="1E2328B0" w14:textId="77777777" w:rsidR="00522113" w:rsidRDefault="00B51388">
      <w:pPr>
        <w:numPr>
          <w:ilvl w:val="0"/>
          <w:numId w:val="94"/>
        </w:numPr>
      </w:pPr>
      <w:r>
        <w:t>Detalhamento - Detalhamento - Auto de Infração</w:t>
      </w:r>
    </w:p>
    <w:p w14:paraId="45DC9AD0" w14:textId="77777777" w:rsidR="00522113" w:rsidRDefault="00B51388">
      <w:pPr>
        <w:numPr>
          <w:ilvl w:val="1"/>
          <w:numId w:val="94"/>
        </w:numPr>
      </w:pPr>
      <w:r>
        <w:rPr>
          <w:b/>
        </w:rPr>
        <w:t>Cabeçalho</w:t>
      </w:r>
    </w:p>
    <w:p w14:paraId="3B2C0437" w14:textId="77777777" w:rsidR="00522113" w:rsidRDefault="00B51388">
      <w:pPr>
        <w:numPr>
          <w:ilvl w:val="2"/>
          <w:numId w:val="94"/>
        </w:numPr>
      </w:pPr>
      <w:r>
        <w:rPr>
          <w:b/>
        </w:rPr>
        <w:t>Julgamento Nº</w:t>
      </w:r>
      <w:r>
        <w:t>: Apresenta o número do julgamento.</w:t>
      </w:r>
    </w:p>
    <w:p w14:paraId="22AA85FA" w14:textId="77777777" w:rsidR="00522113" w:rsidRDefault="00B51388">
      <w:pPr>
        <w:numPr>
          <w:ilvl w:val="3"/>
          <w:numId w:val="94"/>
        </w:numPr>
      </w:pPr>
      <w:r>
        <w:t>Máscara: J99999.XX.AAAA</w:t>
      </w:r>
    </w:p>
    <w:p w14:paraId="02E2930D" w14:textId="77777777" w:rsidR="00522113" w:rsidRDefault="00B51388">
      <w:pPr>
        <w:numPr>
          <w:ilvl w:val="2"/>
          <w:numId w:val="94"/>
        </w:numPr>
      </w:pPr>
      <w:r>
        <w:rPr>
          <w:b/>
        </w:rPr>
        <w:t>Nº Fiscalização:</w:t>
      </w:r>
      <w:r>
        <w:t xml:space="preserve"> Apresenta o número da fiscalização relacionado ao julgamento.</w:t>
      </w:r>
    </w:p>
    <w:p w14:paraId="49301B49" w14:textId="77777777" w:rsidR="00522113" w:rsidRDefault="00B51388">
      <w:pPr>
        <w:numPr>
          <w:ilvl w:val="3"/>
          <w:numId w:val="94"/>
        </w:numPr>
      </w:pPr>
      <w:r>
        <w:t>Máscara: F99999.XX.AAAA</w:t>
      </w:r>
    </w:p>
    <w:p w14:paraId="559396E3" w14:textId="77777777" w:rsidR="00522113" w:rsidRDefault="00B51388">
      <w:pPr>
        <w:numPr>
          <w:ilvl w:val="2"/>
          <w:numId w:val="94"/>
        </w:numPr>
      </w:pPr>
      <w:r>
        <w:rPr>
          <w:b/>
        </w:rPr>
        <w:t xml:space="preserve">Fiscal: </w:t>
      </w:r>
      <w:r>
        <w:t>Apresenta o nome do Fiscal que cadastrou o Auto de Infração no qual o Julgamento é baseado.</w:t>
      </w:r>
    </w:p>
    <w:p w14:paraId="1A106B5E" w14:textId="77777777" w:rsidR="00522113" w:rsidRDefault="00B51388">
      <w:pPr>
        <w:numPr>
          <w:ilvl w:val="2"/>
          <w:numId w:val="94"/>
        </w:numPr>
      </w:pPr>
      <w:r>
        <w:rPr>
          <w:b/>
        </w:rPr>
        <w:t>Data/Hora Fiscalização</w:t>
      </w:r>
      <w:r>
        <w:t>: Apresenta a data e hora da fiscalização</w:t>
      </w:r>
    </w:p>
    <w:p w14:paraId="02F3B404" w14:textId="77777777" w:rsidR="00522113" w:rsidRDefault="00B51388">
      <w:pPr>
        <w:numPr>
          <w:ilvl w:val="3"/>
          <w:numId w:val="94"/>
        </w:numPr>
      </w:pPr>
      <w:r>
        <w:t>Máscara: DD/MM/AAAA HH:MM</w:t>
      </w:r>
    </w:p>
    <w:p w14:paraId="5A4DC023" w14:textId="77777777" w:rsidR="00522113" w:rsidRDefault="00B51388">
      <w:pPr>
        <w:numPr>
          <w:ilvl w:val="2"/>
          <w:numId w:val="94"/>
        </w:numPr>
      </w:pPr>
      <w:r>
        <w:rPr>
          <w:b/>
        </w:rPr>
        <w:t>Nº Auto de Infração</w:t>
      </w:r>
      <w:r>
        <w:t>: Apresenta o número do</w:t>
      </w:r>
      <w:r>
        <w:t xml:space="preserve"> auto de infração no qual foi gerado o julgamento.</w:t>
      </w:r>
    </w:p>
    <w:p w14:paraId="73D0F1E1" w14:textId="77777777" w:rsidR="00522113" w:rsidRDefault="00B51388">
      <w:pPr>
        <w:numPr>
          <w:ilvl w:val="3"/>
          <w:numId w:val="94"/>
        </w:numPr>
      </w:pPr>
      <w:r>
        <w:t>Máscara: A99999.XX.AAAA</w:t>
      </w:r>
    </w:p>
    <w:p w14:paraId="31DC3C8D" w14:textId="77777777" w:rsidR="00522113" w:rsidRDefault="00B51388">
      <w:pPr>
        <w:numPr>
          <w:ilvl w:val="2"/>
          <w:numId w:val="94"/>
        </w:numPr>
      </w:pPr>
      <w:r>
        <w:rPr>
          <w:b/>
        </w:rPr>
        <w:t>Autuado</w:t>
      </w:r>
      <w:r>
        <w:t>: Apresenta o nome do Autuado presente no Auto de Infração.</w:t>
      </w:r>
    </w:p>
    <w:p w14:paraId="690BB1C8" w14:textId="77777777" w:rsidR="00522113" w:rsidRDefault="00B51388">
      <w:pPr>
        <w:numPr>
          <w:ilvl w:val="2"/>
          <w:numId w:val="94"/>
        </w:numPr>
      </w:pPr>
      <w:r>
        <w:rPr>
          <w:b/>
        </w:rPr>
        <w:t>Nº Processo SEI</w:t>
      </w:r>
      <w:r>
        <w:t xml:space="preserve">: Apresenta o número do processo SEI presente na Fiscalização relacionada ao Auto de </w:t>
      </w:r>
      <w:r>
        <w:t>Infração do Julgamento.</w:t>
      </w:r>
    </w:p>
    <w:p w14:paraId="00B02738" w14:textId="77777777" w:rsidR="00522113" w:rsidRDefault="00B51388">
      <w:pPr>
        <w:numPr>
          <w:ilvl w:val="3"/>
          <w:numId w:val="94"/>
        </w:numPr>
      </w:pPr>
      <w:r>
        <w:t>Máscara: 99999.999999/9999-99 ou 9999999.99999999/9999-99</w:t>
      </w:r>
    </w:p>
    <w:p w14:paraId="00DD2F7E" w14:textId="77777777" w:rsidR="00522113" w:rsidRDefault="00B51388">
      <w:pPr>
        <w:numPr>
          <w:ilvl w:val="2"/>
          <w:numId w:val="94"/>
        </w:numPr>
      </w:pPr>
      <w:r>
        <w:rPr>
          <w:b/>
        </w:rPr>
        <w:t>Autoridade Julgadora</w:t>
      </w:r>
      <w:r>
        <w:t>: Apresenta o nome da Autoridade Julgadora atribuída ao respectivo Julgamento.</w:t>
      </w:r>
    </w:p>
    <w:p w14:paraId="4073A554" w14:textId="77777777" w:rsidR="00522113" w:rsidRDefault="00B51388">
      <w:pPr>
        <w:numPr>
          <w:ilvl w:val="2"/>
          <w:numId w:val="94"/>
        </w:numPr>
      </w:pPr>
      <w:r>
        <w:rPr>
          <w:b/>
        </w:rPr>
        <w:t>Julgamento AI</w:t>
      </w:r>
      <w:r>
        <w:t>: Apresenta o resultado do Julgamento do AI, caso exista.</w:t>
      </w:r>
    </w:p>
    <w:p w14:paraId="2F9A6177" w14:textId="77777777" w:rsidR="00522113" w:rsidRDefault="00B51388">
      <w:pPr>
        <w:numPr>
          <w:ilvl w:val="2"/>
          <w:numId w:val="94"/>
        </w:numPr>
      </w:pPr>
      <w:r>
        <w:rPr>
          <w:b/>
        </w:rPr>
        <w:t>Fase</w:t>
      </w:r>
      <w:r>
        <w:t>: Apresenta a descrição da fase do Julgamento.</w:t>
      </w:r>
    </w:p>
    <w:p w14:paraId="5099EA92" w14:textId="77777777" w:rsidR="00522113" w:rsidRDefault="00B51388">
      <w:pPr>
        <w:numPr>
          <w:ilvl w:val="2"/>
          <w:numId w:val="94"/>
        </w:numPr>
      </w:pPr>
      <w:r>
        <w:rPr>
          <w:b/>
        </w:rPr>
        <w:t>Situação</w:t>
      </w:r>
      <w:r>
        <w:t>: Apresenta a situação da fase do Julgamento.</w:t>
      </w:r>
    </w:p>
    <w:p w14:paraId="3BC8C2CC" w14:textId="77777777" w:rsidR="00522113" w:rsidRDefault="00B51388">
      <w:pPr>
        <w:numPr>
          <w:ilvl w:val="2"/>
          <w:numId w:val="94"/>
        </w:numPr>
      </w:pPr>
      <w:r>
        <w:rPr>
          <w:b/>
        </w:rPr>
        <w:t>Prazo</w:t>
      </w:r>
      <w:r>
        <w:t>: Apresenta a data final para o cumprimento de alguma etapa conforme a fase e situação do Julgamento.</w:t>
      </w:r>
    </w:p>
    <w:p w14:paraId="1FE5EB32" w14:textId="77777777" w:rsidR="00522113" w:rsidRDefault="00B51388">
      <w:pPr>
        <w:numPr>
          <w:ilvl w:val="1"/>
          <w:numId w:val="94"/>
        </w:numPr>
      </w:pPr>
      <w:r>
        <w:rPr>
          <w:b/>
        </w:rPr>
        <w:t>Ações</w:t>
      </w:r>
      <w:r>
        <w:t>:</w:t>
      </w:r>
    </w:p>
    <w:p w14:paraId="527CA3E5" w14:textId="77777777" w:rsidR="00522113" w:rsidRDefault="00B51388">
      <w:pPr>
        <w:numPr>
          <w:ilvl w:val="2"/>
          <w:numId w:val="94"/>
        </w:numPr>
      </w:pPr>
      <w:r>
        <w:rPr>
          <w:b/>
        </w:rPr>
        <w:t>Árvore de Documentos</w:t>
      </w:r>
      <w:r>
        <w:t>: Ao acionar esta opç</w:t>
      </w:r>
      <w:r>
        <w:t>ão, o sistema deverá apresentar a modal da Árvore de Documentos.</w:t>
      </w:r>
    </w:p>
    <w:p w14:paraId="12A87404" w14:textId="77777777" w:rsidR="00522113" w:rsidRDefault="00B51388">
      <w:pPr>
        <w:numPr>
          <w:ilvl w:val="2"/>
          <w:numId w:val="94"/>
        </w:numPr>
      </w:pPr>
      <w:r>
        <w:rPr>
          <w:b/>
        </w:rPr>
        <w:t>Incluir Documento</w:t>
      </w:r>
      <w:r>
        <w:t>: Ao acionar esta opção, o sistema deverá apresentar a modal de Inclusão de Documento.</w:t>
      </w:r>
    </w:p>
    <w:p w14:paraId="63777F8A" w14:textId="77777777" w:rsidR="00522113" w:rsidRDefault="00522113"/>
    <w:p w14:paraId="7A64B2E9" w14:textId="77777777" w:rsidR="00522113" w:rsidRDefault="00B51388">
      <w:pPr>
        <w:numPr>
          <w:ilvl w:val="1"/>
          <w:numId w:val="94"/>
        </w:numPr>
      </w:pPr>
      <w:r>
        <w:rPr>
          <w:b/>
        </w:rPr>
        <w:t>Aba Auto de Infração</w:t>
      </w:r>
      <w:r>
        <w:t xml:space="preserve">: </w:t>
      </w:r>
    </w:p>
    <w:p w14:paraId="0430966D" w14:textId="77777777" w:rsidR="00522113" w:rsidRDefault="00B51388">
      <w:pPr>
        <w:numPr>
          <w:ilvl w:val="2"/>
          <w:numId w:val="94"/>
        </w:numPr>
      </w:pPr>
      <w:r>
        <w:rPr>
          <w:b/>
        </w:rPr>
        <w:t>Forma de E</w:t>
      </w:r>
      <w:r>
        <w:t xml:space="preserve">nvio: Campo que permite informar a forma de envio do </w:t>
      </w:r>
      <w:r>
        <w:t xml:space="preserve">auto de infração. Seleção única. Campo obrigatório. </w:t>
      </w:r>
    </w:p>
    <w:p w14:paraId="570777C9" w14:textId="77777777" w:rsidR="00522113" w:rsidRDefault="00B51388">
      <w:pPr>
        <w:numPr>
          <w:ilvl w:val="3"/>
          <w:numId w:val="94"/>
        </w:numPr>
      </w:pPr>
      <w:r>
        <w:rPr>
          <w:b/>
        </w:rPr>
        <w:t>Opções</w:t>
      </w:r>
      <w:r>
        <w:t>: Envio por AR, Publicação por Edital e Entregue em mãos.</w:t>
      </w:r>
    </w:p>
    <w:p w14:paraId="548B4FF5" w14:textId="77777777" w:rsidR="00522113" w:rsidRDefault="00B51388">
      <w:pPr>
        <w:numPr>
          <w:ilvl w:val="2"/>
          <w:numId w:val="94"/>
        </w:numPr>
      </w:pPr>
      <w:r>
        <w:rPr>
          <w:b/>
        </w:rPr>
        <w:t>Data de Envio</w:t>
      </w:r>
      <w:r>
        <w:t>: Campo que permite informar a data de envio do auto de infração. Campo obrigatório. Calendário para seleção da data.</w:t>
      </w:r>
    </w:p>
    <w:p w14:paraId="7F874018" w14:textId="77777777" w:rsidR="00522113" w:rsidRDefault="00B51388">
      <w:pPr>
        <w:numPr>
          <w:ilvl w:val="3"/>
          <w:numId w:val="94"/>
        </w:numPr>
      </w:pPr>
      <w:r>
        <w:rPr>
          <w:b/>
        </w:rPr>
        <w:t>Máscara</w:t>
      </w:r>
      <w:r>
        <w:t>:</w:t>
      </w:r>
      <w:r>
        <w:t xml:space="preserve"> DD/MM/AAAA</w:t>
      </w:r>
    </w:p>
    <w:p w14:paraId="02B2CD9C" w14:textId="77777777" w:rsidR="00522113" w:rsidRDefault="00B51388">
      <w:pPr>
        <w:numPr>
          <w:ilvl w:val="2"/>
          <w:numId w:val="94"/>
        </w:numPr>
      </w:pPr>
      <w:r>
        <w:rPr>
          <w:b/>
        </w:rPr>
        <w:t>Data de Ciência</w:t>
      </w:r>
      <w:r>
        <w:t>: Campo que permite informar a data de ciência do auto de infração. Campo não obrigatório.Calendário para seleção da data.</w:t>
      </w:r>
    </w:p>
    <w:p w14:paraId="20869AF0" w14:textId="77777777" w:rsidR="00522113" w:rsidRDefault="00B51388">
      <w:pPr>
        <w:numPr>
          <w:ilvl w:val="3"/>
          <w:numId w:val="94"/>
        </w:numPr>
      </w:pPr>
      <w:r>
        <w:rPr>
          <w:b/>
        </w:rPr>
        <w:t>Máscara</w:t>
      </w:r>
      <w:r>
        <w:t>: DD/MM/AAAA</w:t>
      </w:r>
    </w:p>
    <w:p w14:paraId="66F2A4AE" w14:textId="77777777" w:rsidR="00522113" w:rsidRDefault="00B51388">
      <w:pPr>
        <w:numPr>
          <w:ilvl w:val="1"/>
          <w:numId w:val="94"/>
        </w:numPr>
      </w:pPr>
      <w:r>
        <w:rPr>
          <w:b/>
        </w:rPr>
        <w:t>Tabela</w:t>
      </w:r>
    </w:p>
    <w:p w14:paraId="05A4A099" w14:textId="77777777" w:rsidR="00522113" w:rsidRDefault="00B51388">
      <w:pPr>
        <w:numPr>
          <w:ilvl w:val="2"/>
          <w:numId w:val="94"/>
        </w:numPr>
      </w:pPr>
      <w:r>
        <w:rPr>
          <w:b/>
        </w:rPr>
        <w:t>Forma de Envio</w:t>
      </w:r>
      <w:r>
        <w:t>: Apresenta a forma de envio do auto de infração.</w:t>
      </w:r>
    </w:p>
    <w:p w14:paraId="17B1CAF3" w14:textId="77777777" w:rsidR="00522113" w:rsidRDefault="00B51388">
      <w:pPr>
        <w:numPr>
          <w:ilvl w:val="2"/>
          <w:numId w:val="94"/>
        </w:numPr>
      </w:pPr>
      <w:r>
        <w:rPr>
          <w:b/>
        </w:rPr>
        <w:t>Data de Envio</w:t>
      </w:r>
      <w:r>
        <w:t xml:space="preserve">: </w:t>
      </w:r>
      <w:r>
        <w:t>Apresenta a data de envio do auto de infração.</w:t>
      </w:r>
    </w:p>
    <w:p w14:paraId="1AC39D0D" w14:textId="77777777" w:rsidR="00522113" w:rsidRDefault="00B51388">
      <w:pPr>
        <w:numPr>
          <w:ilvl w:val="2"/>
          <w:numId w:val="94"/>
        </w:numPr>
      </w:pPr>
      <w:r>
        <w:rPr>
          <w:b/>
        </w:rPr>
        <w:t>Data de Ciência</w:t>
      </w:r>
      <w:r>
        <w:t>: Apresenta a data de ciência do auto de infração.</w:t>
      </w:r>
    </w:p>
    <w:p w14:paraId="5D6CCE38" w14:textId="77777777" w:rsidR="00522113" w:rsidRDefault="00B51388">
      <w:pPr>
        <w:numPr>
          <w:ilvl w:val="1"/>
          <w:numId w:val="94"/>
        </w:numPr>
      </w:pPr>
      <w:r>
        <w:rPr>
          <w:b/>
        </w:rPr>
        <w:t>Ações</w:t>
      </w:r>
      <w:r>
        <w:t>:</w:t>
      </w:r>
    </w:p>
    <w:p w14:paraId="323013A9" w14:textId="77777777" w:rsidR="00522113" w:rsidRDefault="00B51388">
      <w:pPr>
        <w:numPr>
          <w:ilvl w:val="2"/>
          <w:numId w:val="94"/>
        </w:numPr>
      </w:pPr>
      <w:r>
        <w:rPr>
          <w:b/>
        </w:rPr>
        <w:t>Adicionar Forma de Envio</w:t>
      </w:r>
      <w:r>
        <w:t>: Ao acionar esta opção, o sistema deverá adicionar os dados informados na tabela.</w:t>
      </w:r>
    </w:p>
    <w:p w14:paraId="796F01A6" w14:textId="77777777" w:rsidR="00522113" w:rsidRDefault="00B51388">
      <w:pPr>
        <w:numPr>
          <w:ilvl w:val="2"/>
          <w:numId w:val="94"/>
        </w:numPr>
      </w:pPr>
      <w:r>
        <w:rPr>
          <w:b/>
        </w:rPr>
        <w:t>Alterar Forma de Envio</w:t>
      </w:r>
      <w:r>
        <w:t>: Ao se</w:t>
      </w:r>
      <w:r>
        <w:t>lecionar um registro, o sistema deverá carregar as informações do registro nos campos para ser editado.</w:t>
      </w:r>
    </w:p>
    <w:p w14:paraId="329F338B" w14:textId="77777777" w:rsidR="00522113" w:rsidRDefault="00B51388">
      <w:pPr>
        <w:numPr>
          <w:ilvl w:val="2"/>
          <w:numId w:val="94"/>
        </w:numPr>
      </w:pPr>
      <w:r>
        <w:rPr>
          <w:b/>
        </w:rPr>
        <w:t>Remover Forma de Envio</w:t>
      </w:r>
      <w:r>
        <w:t>: Ao acionar esta opção, o sistema deverá confirmar a exclusão e ao ser confirmado, deverá remover o registro da tabela.</w:t>
      </w:r>
    </w:p>
    <w:p w14:paraId="20892740" w14:textId="77777777" w:rsidR="00522113" w:rsidRDefault="00B51388">
      <w:pPr>
        <w:numPr>
          <w:ilvl w:val="3"/>
          <w:numId w:val="94"/>
        </w:numPr>
      </w:pPr>
      <w:r>
        <w:rPr>
          <w:b/>
        </w:rPr>
        <w:t>Mensagem</w:t>
      </w:r>
      <w:r>
        <w:t>: "Deseja realmente remover a forma de envio?" (Sim/Não)</w:t>
      </w:r>
    </w:p>
    <w:p w14:paraId="48B38E3A" w14:textId="77777777" w:rsidR="00522113" w:rsidRDefault="00522113">
      <w:pPr>
        <w:ind w:left="360"/>
      </w:pPr>
    </w:p>
    <w:p w14:paraId="2B6427F4" w14:textId="77777777" w:rsidR="00522113" w:rsidRDefault="00B51388">
      <w:pPr>
        <w:numPr>
          <w:ilvl w:val="0"/>
          <w:numId w:val="94"/>
        </w:numPr>
      </w:pPr>
      <w:r>
        <w:rPr>
          <w:b/>
        </w:rPr>
        <w:t>Regras - Detalhamento - Auto de Infração</w:t>
      </w:r>
    </w:p>
    <w:p w14:paraId="3C5D9029" w14:textId="77777777" w:rsidR="00522113" w:rsidRDefault="00B51388">
      <w:pPr>
        <w:numPr>
          <w:ilvl w:val="1"/>
          <w:numId w:val="94"/>
        </w:numPr>
      </w:pPr>
      <w:r>
        <w:t>Ao selecionar a Forma de Envio igual a Publicação por Edital ou Entregue em mãos, o sistema deverá auto-preencher o campo Data de Ciência e apresenta</w:t>
      </w:r>
      <w:r>
        <w:t>r no campo a mesma data informada no campo Data de Envio.</w:t>
      </w:r>
    </w:p>
    <w:p w14:paraId="6C704A89" w14:textId="77777777" w:rsidR="00522113" w:rsidRDefault="00B51388">
      <w:pPr>
        <w:numPr>
          <w:ilvl w:val="1"/>
          <w:numId w:val="94"/>
        </w:numPr>
      </w:pPr>
      <w:r>
        <w:t>Ao informar ao menos uma forma de envio, no qual nenhuma possui data de ciência, o sistema deverá alterar a situação para Aguardando Ciência.</w:t>
      </w:r>
    </w:p>
    <w:p w14:paraId="2AE85B36" w14:textId="77777777" w:rsidR="00522113" w:rsidRDefault="00B51388">
      <w:pPr>
        <w:numPr>
          <w:ilvl w:val="2"/>
          <w:numId w:val="94"/>
        </w:numPr>
      </w:pPr>
      <w:r>
        <w:t>Caso seja removido os registros de forma de envio, então</w:t>
      </w:r>
      <w:r>
        <w:t xml:space="preserve"> o sistema deverá retornar a situação para Aguardando Envio do AI.</w:t>
      </w:r>
    </w:p>
    <w:p w14:paraId="2F0000C2" w14:textId="77777777" w:rsidR="00522113" w:rsidRDefault="00B51388">
      <w:pPr>
        <w:numPr>
          <w:ilvl w:val="1"/>
          <w:numId w:val="94"/>
        </w:numPr>
      </w:pPr>
      <w:r>
        <w:t>Ao informar ao menos uma forma de envio com data de ciência, o sistema deverá alterar a situação para Aguardando Pedido de Acordo ou Defesa e informar no cabeçalho o campo Prazo a data igua</w:t>
      </w:r>
      <w:r>
        <w:t>l a data mais recente informada para Data de Ciência somando mais 15 dias corridos (a serem contados a partir do dia posterior à data de ciência).</w:t>
      </w:r>
    </w:p>
    <w:p w14:paraId="2E29D9A9" w14:textId="77777777" w:rsidR="00522113" w:rsidRDefault="00B51388">
      <w:pPr>
        <w:numPr>
          <w:ilvl w:val="2"/>
          <w:numId w:val="94"/>
        </w:numPr>
      </w:pPr>
      <w:r>
        <w:t>Caso sejam removidos todos os registros de forma de envio com data de ciência, então o sistema deverá retorna</w:t>
      </w:r>
      <w:r>
        <w:t>r para a situação Aguardando Ciência.</w:t>
      </w:r>
    </w:p>
    <w:p w14:paraId="168FF14D" w14:textId="77777777" w:rsidR="00522113" w:rsidRDefault="00B51388">
      <w:pPr>
        <w:numPr>
          <w:ilvl w:val="1"/>
          <w:numId w:val="94"/>
        </w:numPr>
      </w:pPr>
      <w:r>
        <w:t>A aba Auto de Infração deverá estar disponível para edição somente pela Autoridade Julgadora associada ao respectivo Julgamento e qualquer usuário com o perfil Administrador. Aos demais, a aba será somente de visualiza</w:t>
      </w:r>
      <w:r>
        <w:t>ção.</w:t>
      </w:r>
    </w:p>
    <w:p w14:paraId="2B28E6B3" w14:textId="77777777" w:rsidR="00522113" w:rsidRDefault="00B51388">
      <w:pPr>
        <w:numPr>
          <w:ilvl w:val="1"/>
          <w:numId w:val="94"/>
        </w:numPr>
      </w:pPr>
      <w:r>
        <w:t>Caso seja removido o documento do tipo Pedido de Acordo ou Defesa, o sistema não deverá apresentar as abas subsequentes a aba Auto de Infração, retornar a Fase para Auto de Infração, a Situação igual a Aguardando Pedido de Acordo ou Defesa e habilitar</w:t>
      </w:r>
      <w:r>
        <w:t xml:space="preserve"> para edição a aba Auto de Infração.</w:t>
      </w:r>
    </w:p>
    <w:p w14:paraId="5B271EB1" w14:textId="77777777" w:rsidR="00522113" w:rsidRDefault="00B51388">
      <w:pPr>
        <w:numPr>
          <w:ilvl w:val="1"/>
          <w:numId w:val="94"/>
        </w:numPr>
      </w:pPr>
      <w:r>
        <w:t xml:space="preserve">O sistema deverá executar uma rotina à 00:00 (zero) hora, onde o mesmo irá conferir todos os julgamentos na Fase para Auto de Infração e a Situação igual a Aguardando Pedido de Acordo ou Defesa e caso a data atual seja </w:t>
      </w:r>
      <w:r>
        <w:t>maior que a data apresentada no campo Prazo, o sistema deverá alterar o registro para a Fase igual a Julgamento do AI, a situação igual a Aguardando Julgamento e desabilitar a edição de qualquer informação na aba Auto de Infração.</w:t>
      </w:r>
    </w:p>
    <w:p w14:paraId="06D158F3" w14:textId="77777777" w:rsidR="00522113" w:rsidRDefault="00B51388">
      <w:pPr>
        <w:numPr>
          <w:ilvl w:val="1"/>
          <w:numId w:val="94"/>
        </w:numPr>
      </w:pPr>
      <w:r>
        <w:t>Caso seja incluído um doc</w:t>
      </w:r>
      <w:r>
        <w:t xml:space="preserve">umento do tipo Solicitação de Prorrogação de Prazo, o sistema deverá realizar a prorrogação do prazo do campo Prazo conforme a quantidade de dias informado no cadastro do documento através do campo Prorrogação (em dias). Se a solicitação de prorrogação de </w:t>
      </w:r>
      <w:r>
        <w:t>prazo for solicitada quando a Fase for +Julgamento da AI e a Situação igual a Aguardando Julgamento ou Fase igual a Acordo e a Situação igual a Análise do Pedido de Acordo, o sistema deverá realizar a prorrogação do prazo, retornar para a Fase Auto de Infr</w:t>
      </w:r>
      <w:r>
        <w:t>ação com a Situação igual a Aguardando Pedido de Acordo ou Defesa, não apresentar as abas subsequentes a aba Auto de Infração e habilitar para edição a aba Auto de Infração.</w:t>
      </w:r>
    </w:p>
    <w:p w14:paraId="284E244A" w14:textId="77777777" w:rsidR="00522113" w:rsidRDefault="00B51388">
      <w:pPr>
        <w:numPr>
          <w:ilvl w:val="1"/>
          <w:numId w:val="94"/>
        </w:numPr>
      </w:pPr>
      <w:r>
        <w:t xml:space="preserve">Caso os dados do número do processo SEI e/ou do número do documento SEI não </w:t>
      </w:r>
      <w:r>
        <w:t>sejam validados pelo sistema, o mesmo não deve habilitar as abas subsequentes até a validação dos dados.</w:t>
      </w:r>
    </w:p>
    <w:p w14:paraId="58D305B2" w14:textId="77777777" w:rsidR="00522113" w:rsidRDefault="00522113"/>
    <w:p w14:paraId="328E5D33" w14:textId="77777777" w:rsidR="00522113" w:rsidRDefault="00B51388">
      <w:pPr>
        <w:numPr>
          <w:ilvl w:val="0"/>
          <w:numId w:val="94"/>
        </w:numPr>
      </w:pPr>
      <w:r>
        <w:t>Tela - Detalhamento - Auto de Infração</w:t>
      </w:r>
    </w:p>
    <w:p w14:paraId="1A9A37B5" w14:textId="77777777" w:rsidR="00522113" w:rsidRDefault="00B51388">
      <w:r>
        <w:rPr>
          <w:noProof/>
        </w:rPr>
        <w:drawing>
          <wp:inline distT="0" distB="0" distL="0" distR="0" wp14:anchorId="77EED6E2" wp14:editId="20B683CE">
            <wp:extent cx="5991225" cy="3371850"/>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png"/>
                    <pic:cNvPicPr/>
                  </pic:nvPicPr>
                  <pic:blipFill>
                    <a:blip r:embed="rId489" cstate="print"/>
                    <a:stretch>
                      <a:fillRect/>
                    </a:stretch>
                  </pic:blipFill>
                  <pic:spPr>
                    <a:xfrm>
                      <a:off x="0" y="0"/>
                      <a:ext cx="5991225" cy="3371850"/>
                    </a:xfrm>
                    <a:prstGeom prst="rect">
                      <a:avLst/>
                    </a:prstGeom>
                  </pic:spPr>
                </pic:pic>
              </a:graphicData>
            </a:graphic>
          </wp:inline>
        </w:drawing>
      </w:r>
    </w:p>
    <w:p w14:paraId="2957EDD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90">
        <w:r>
          <w:rPr>
            <w:rFonts w:ascii="Tahoma" w:eastAsia="Tahoma" w:hAnsi="Tahoma" w:cs="Tahoma"/>
            <w:i/>
            <w:color w:val="6666FF"/>
          </w:rPr>
          <w:t>Create help files for the Qt Help Framework</w:t>
        </w:r>
      </w:hyperlink>
    </w:p>
    <w:p w14:paraId="2D4C888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11" w:name="_topic_ArvoredeDocumentos"/>
      <w:bookmarkEnd w:id="211"/>
      <w:r>
        <w:rPr>
          <w:rFonts w:ascii="Tahoma" w:eastAsia="Tahoma" w:hAnsi="Tahoma" w:cs="Tahoma"/>
          <w:i/>
          <w:color w:val="243F60"/>
          <w:sz w:val="22"/>
        </w:rPr>
        <w:t xml:space="preserve">Árvore de </w:t>
      </w:r>
      <w:r>
        <w:rPr>
          <w:rFonts w:ascii="Tahoma" w:eastAsia="Tahoma" w:hAnsi="Tahoma" w:cs="Tahoma"/>
          <w:i/>
          <w:color w:val="243F60"/>
          <w:sz w:val="22"/>
        </w:rPr>
        <w:t>Documentos</w:t>
      </w:r>
    </w:p>
    <w:p w14:paraId="6C1E960E" w14:textId="77777777" w:rsidR="00522113" w:rsidRDefault="00B51388">
      <w:r>
        <w:t>Ao acionar esta opção "</w:t>
      </w:r>
      <w:r>
        <w:rPr>
          <w:b/>
        </w:rPr>
        <w:t>Árvore de Documentos</w:t>
      </w:r>
      <w:r>
        <w:t>", o sistema deverá apresentar a modal da Árvore de Documentos.</w:t>
      </w:r>
    </w:p>
    <w:p w14:paraId="6C6F9051" w14:textId="77777777" w:rsidR="00522113" w:rsidRDefault="00522113"/>
    <w:p w14:paraId="0F006FBC" w14:textId="77777777" w:rsidR="00522113" w:rsidRDefault="00B51388">
      <w:pPr>
        <w:numPr>
          <w:ilvl w:val="0"/>
          <w:numId w:val="95"/>
        </w:numPr>
      </w:pPr>
      <w:r>
        <w:rPr>
          <w:b/>
        </w:rPr>
        <w:t>Detalhamento do campo - Árvore de Documentos</w:t>
      </w:r>
    </w:p>
    <w:p w14:paraId="1ECB3FF6" w14:textId="77777777" w:rsidR="00522113" w:rsidRDefault="00B51388">
      <w:pPr>
        <w:numPr>
          <w:ilvl w:val="1"/>
          <w:numId w:val="95"/>
        </w:numPr>
      </w:pPr>
      <w:r>
        <w:rPr>
          <w:b/>
        </w:rPr>
        <w:t>Tipo do Documento</w:t>
      </w:r>
      <w:r>
        <w:t>: Apresenta o tipo do documento anexado ao Julgamento.</w:t>
      </w:r>
    </w:p>
    <w:p w14:paraId="766190D6" w14:textId="77777777" w:rsidR="00522113" w:rsidRDefault="00B51388">
      <w:pPr>
        <w:numPr>
          <w:ilvl w:val="1"/>
          <w:numId w:val="95"/>
        </w:numPr>
      </w:pPr>
      <w:r>
        <w:rPr>
          <w:b/>
        </w:rPr>
        <w:t>Nº Processo SEI</w:t>
      </w:r>
      <w:r>
        <w:t>: Apr</w:t>
      </w:r>
      <w:r>
        <w:t>esenta o número do SEI do documento anexado ao Julgamento.</w:t>
      </w:r>
    </w:p>
    <w:p w14:paraId="17FE6518" w14:textId="77777777" w:rsidR="00522113" w:rsidRDefault="00B51388">
      <w:pPr>
        <w:numPr>
          <w:ilvl w:val="1"/>
          <w:numId w:val="95"/>
        </w:numPr>
      </w:pPr>
      <w:r>
        <w:rPr>
          <w:b/>
        </w:rPr>
        <w:t>Nº Documento SEI</w:t>
      </w:r>
      <w:r>
        <w:t>: Apresenta o número do documento no SEI do documento anexado ao Julgamento.</w:t>
      </w:r>
    </w:p>
    <w:p w14:paraId="15790D3B" w14:textId="77777777" w:rsidR="00522113" w:rsidRDefault="00B51388">
      <w:pPr>
        <w:numPr>
          <w:ilvl w:val="1"/>
          <w:numId w:val="95"/>
        </w:numPr>
      </w:pPr>
      <w:r>
        <w:rPr>
          <w:b/>
        </w:rPr>
        <w:t>Data de Inclusão</w:t>
      </w:r>
      <w:r>
        <w:t>: Apresenta a data de inclusão do documento ao Julgamento.</w:t>
      </w:r>
    </w:p>
    <w:p w14:paraId="5FFD5D29" w14:textId="77777777" w:rsidR="00522113" w:rsidRDefault="00B51388">
      <w:pPr>
        <w:numPr>
          <w:ilvl w:val="1"/>
          <w:numId w:val="95"/>
        </w:numPr>
      </w:pPr>
      <w:r>
        <w:rPr>
          <w:b/>
        </w:rPr>
        <w:t>Incluído por</w:t>
      </w:r>
      <w:r>
        <w:t>: Apresenta o nom</w:t>
      </w:r>
      <w:r>
        <w:t>e do usuário que realizou a inclusão do documento ao Julgamento.</w:t>
      </w:r>
    </w:p>
    <w:p w14:paraId="15EBC7BD" w14:textId="77777777" w:rsidR="00522113" w:rsidRDefault="00B51388">
      <w:pPr>
        <w:numPr>
          <w:ilvl w:val="1"/>
          <w:numId w:val="95"/>
        </w:numPr>
      </w:pPr>
      <w:r>
        <w:rPr>
          <w:b/>
        </w:rPr>
        <w:t>Ações</w:t>
      </w:r>
      <w:r>
        <w:t>:</w:t>
      </w:r>
    </w:p>
    <w:p w14:paraId="115A48F9" w14:textId="77777777" w:rsidR="00522113" w:rsidRDefault="00B51388">
      <w:pPr>
        <w:numPr>
          <w:ilvl w:val="2"/>
          <w:numId w:val="95"/>
        </w:numPr>
      </w:pPr>
      <w:r>
        <w:rPr>
          <w:b/>
        </w:rPr>
        <w:t>Remover Documento</w:t>
      </w:r>
      <w:r>
        <w:t>: Ao acionar esta opção, o sistema deverá apresentar pop-up com campo de texto &lt;Justificativa&gt; e após o seu preenchimento, confirmar a exclusão e ao ser confirmado, de</w:t>
      </w:r>
      <w:r>
        <w:t>verá remover o documento do Julgamento.</w:t>
      </w:r>
    </w:p>
    <w:p w14:paraId="4FAE2B7C" w14:textId="77777777" w:rsidR="00522113" w:rsidRDefault="00B51388">
      <w:pPr>
        <w:numPr>
          <w:ilvl w:val="3"/>
          <w:numId w:val="95"/>
        </w:numPr>
      </w:pPr>
      <w:r>
        <w:t>O documento ao ser excluído deixa de ser visível na árvore de documentos, mas não deve ser removido do banco de dados do sistema.</w:t>
      </w:r>
    </w:p>
    <w:p w14:paraId="67C70245" w14:textId="77777777" w:rsidR="00522113" w:rsidRDefault="00B51388">
      <w:pPr>
        <w:numPr>
          <w:ilvl w:val="3"/>
          <w:numId w:val="95"/>
        </w:numPr>
      </w:pPr>
      <w:r>
        <w:t>Mensagem: "Deseja realmente remover o documento do Julgamento?" (Sim/Não)</w:t>
      </w:r>
    </w:p>
    <w:p w14:paraId="58AF032E" w14:textId="77777777" w:rsidR="00522113" w:rsidRDefault="00B51388">
      <w:pPr>
        <w:numPr>
          <w:ilvl w:val="2"/>
          <w:numId w:val="95"/>
        </w:numPr>
      </w:pPr>
      <w:r>
        <w:rPr>
          <w:b/>
        </w:rPr>
        <w:t>X (fechar)</w:t>
      </w:r>
      <w:r>
        <w:t xml:space="preserve">: </w:t>
      </w:r>
      <w:r>
        <w:t>Ao acionar esta opção, o sistema deverá fechar a modal.</w:t>
      </w:r>
    </w:p>
    <w:p w14:paraId="4D19EE0D" w14:textId="77777777" w:rsidR="00522113" w:rsidRDefault="00B51388">
      <w:pPr>
        <w:numPr>
          <w:ilvl w:val="2"/>
          <w:numId w:val="95"/>
        </w:numPr>
      </w:pPr>
      <w:r>
        <w:rPr>
          <w:b/>
        </w:rPr>
        <w:t>Fechar</w:t>
      </w:r>
      <w:r>
        <w:t>: Ao acionar esta opção, o sistema deverá fechar a modal.</w:t>
      </w:r>
    </w:p>
    <w:p w14:paraId="76CE499A" w14:textId="77777777" w:rsidR="00522113" w:rsidRDefault="00522113"/>
    <w:p w14:paraId="62EA93D3" w14:textId="77777777" w:rsidR="00522113" w:rsidRDefault="00B51388">
      <w:pPr>
        <w:numPr>
          <w:ilvl w:val="0"/>
          <w:numId w:val="95"/>
        </w:numPr>
      </w:pPr>
      <w:r>
        <w:rPr>
          <w:b/>
        </w:rPr>
        <w:t>Regras - Árvore de Documentos</w:t>
      </w:r>
    </w:p>
    <w:p w14:paraId="5C3601A8" w14:textId="77777777" w:rsidR="00522113" w:rsidRDefault="00B51388">
      <w:pPr>
        <w:numPr>
          <w:ilvl w:val="1"/>
          <w:numId w:val="95"/>
        </w:numPr>
      </w:pPr>
      <w:r>
        <w:t>A opção Remover Documento não deverá ser apresentada para os documentos gerados pelo sistema.</w:t>
      </w:r>
    </w:p>
    <w:p w14:paraId="1EEA7B7A" w14:textId="77777777" w:rsidR="00522113" w:rsidRDefault="00B51388">
      <w:pPr>
        <w:numPr>
          <w:ilvl w:val="1"/>
          <w:numId w:val="95"/>
        </w:numPr>
      </w:pPr>
      <w:r>
        <w:t>Quando o Ti</w:t>
      </w:r>
      <w:r>
        <w:t>po do Documento for igual a Termo de Compromisso Assinado, o sistema deverá apresentar abaixo da nomenclatura, as datas Data da Assinatura do Termo de Compromisso e Vigência do Termo de Compromisso, entre parenteses separadas por um til (~).</w:t>
      </w:r>
    </w:p>
    <w:p w14:paraId="248FAAF3" w14:textId="77777777" w:rsidR="00522113" w:rsidRDefault="00B51388">
      <w:pPr>
        <w:numPr>
          <w:ilvl w:val="1"/>
          <w:numId w:val="95"/>
        </w:numPr>
      </w:pPr>
      <w:r>
        <w:t xml:space="preserve">Quando o Tipo </w:t>
      </w:r>
      <w:r>
        <w:t>do Documento for igual a Solicitação de Prorrogação de Prazo, o sistema deverá apresentar abaixo da nomenclatura, a quantidade informada no campo Prorrogação (em dias) junto da nomenclatura "dias", entre parenteses.</w:t>
      </w:r>
    </w:p>
    <w:p w14:paraId="369DE586" w14:textId="77777777" w:rsidR="00522113" w:rsidRDefault="00522113">
      <w:pPr>
        <w:ind w:left="360"/>
      </w:pPr>
    </w:p>
    <w:p w14:paraId="627B16D3" w14:textId="77777777" w:rsidR="00522113" w:rsidRDefault="00B51388">
      <w:pPr>
        <w:numPr>
          <w:ilvl w:val="0"/>
          <w:numId w:val="95"/>
        </w:numPr>
      </w:pPr>
      <w:r>
        <w:rPr>
          <w:b/>
        </w:rPr>
        <w:t>Tela - Árvore de Documentos</w:t>
      </w:r>
    </w:p>
    <w:p w14:paraId="272791FE" w14:textId="77777777" w:rsidR="00522113" w:rsidRDefault="00B51388">
      <w:r>
        <w:rPr>
          <w:noProof/>
        </w:rPr>
        <w:drawing>
          <wp:inline distT="0" distB="0" distL="0" distR="0" wp14:anchorId="14EB384D" wp14:editId="1EDB99DF">
            <wp:extent cx="5991225" cy="3086100"/>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png"/>
                    <pic:cNvPicPr/>
                  </pic:nvPicPr>
                  <pic:blipFill>
                    <a:blip r:embed="rId491" cstate="print"/>
                    <a:stretch>
                      <a:fillRect/>
                    </a:stretch>
                  </pic:blipFill>
                  <pic:spPr>
                    <a:xfrm>
                      <a:off x="0" y="0"/>
                      <a:ext cx="5991225" cy="3086100"/>
                    </a:xfrm>
                    <a:prstGeom prst="rect">
                      <a:avLst/>
                    </a:prstGeom>
                  </pic:spPr>
                </pic:pic>
              </a:graphicData>
            </a:graphic>
          </wp:inline>
        </w:drawing>
      </w:r>
    </w:p>
    <w:p w14:paraId="341881F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92">
        <w:r>
          <w:rPr>
            <w:rFonts w:ascii="Tahoma" w:eastAsia="Tahoma" w:hAnsi="Tahoma" w:cs="Tahoma"/>
            <w:i/>
            <w:color w:val="6666FF"/>
          </w:rPr>
          <w:t>Easy EPub and documentation editor</w:t>
        </w:r>
      </w:hyperlink>
    </w:p>
    <w:p w14:paraId="2B3F69A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12" w:name="_topic_IncluirDocumento"/>
      <w:bookmarkEnd w:id="212"/>
      <w:r>
        <w:rPr>
          <w:rFonts w:ascii="Tahoma" w:eastAsia="Tahoma" w:hAnsi="Tahoma" w:cs="Tahoma"/>
          <w:i/>
          <w:color w:val="243F60"/>
          <w:sz w:val="22"/>
        </w:rPr>
        <w:t>Incluir Documento</w:t>
      </w:r>
    </w:p>
    <w:p w14:paraId="3AC5F67A" w14:textId="77777777" w:rsidR="00522113" w:rsidRDefault="00B51388">
      <w:r>
        <w:t>Ao acionar esta opção "Incluir Documento", o sistema deverá apresentar a modal de Inclusão de Documento.</w:t>
      </w:r>
    </w:p>
    <w:p w14:paraId="578D7DFC" w14:textId="77777777" w:rsidR="00522113" w:rsidRDefault="00522113"/>
    <w:p w14:paraId="6A271A51" w14:textId="77777777" w:rsidR="00522113" w:rsidRDefault="00B51388">
      <w:pPr>
        <w:numPr>
          <w:ilvl w:val="0"/>
          <w:numId w:val="96"/>
        </w:numPr>
      </w:pPr>
      <w:r>
        <w:rPr>
          <w:b/>
        </w:rPr>
        <w:t>Detalhamento de campo - Incluir Do</w:t>
      </w:r>
      <w:r>
        <w:rPr>
          <w:b/>
        </w:rPr>
        <w:t>cumento</w:t>
      </w:r>
    </w:p>
    <w:p w14:paraId="7929733C" w14:textId="77777777" w:rsidR="00522113" w:rsidRDefault="00522113"/>
    <w:p w14:paraId="4636AE85" w14:textId="77777777" w:rsidR="00522113" w:rsidRDefault="00B51388">
      <w:pPr>
        <w:numPr>
          <w:ilvl w:val="1"/>
          <w:numId w:val="96"/>
        </w:numPr>
      </w:pPr>
      <w:r>
        <w:rPr>
          <w:b/>
        </w:rPr>
        <w:t>Tipo Documento</w:t>
      </w:r>
      <w:r>
        <w:t>: Campo que permite selecionar o tipo do documento a ser incluído no julgamento.</w:t>
      </w:r>
    </w:p>
    <w:p w14:paraId="3AD2098C" w14:textId="77777777" w:rsidR="00522113" w:rsidRDefault="00B51388">
      <w:pPr>
        <w:numPr>
          <w:ilvl w:val="2"/>
          <w:numId w:val="96"/>
        </w:numPr>
      </w:pPr>
      <w:r>
        <w:rPr>
          <w:b/>
        </w:rPr>
        <w:t>Opções</w:t>
      </w:r>
      <w:r>
        <w:t>: Pedido de Acordo, Defesa, Termo de Compromisso Assinado, Recurso em 1ª Instância, Recurso 2ª Instância, Solicitação de Prorrogação de Prazo - Ap</w:t>
      </w:r>
      <w:r>
        <w:t>resentação de Pedido de Acordo, Solicitação de Prorrogação de Prazo - Apresentação de Defesa, Solicitação de Prorrogação de Prazo – Recurso 1ª Instância e Solicitação de Prorrogação de Prazo – Recurso 2ª Instância.</w:t>
      </w:r>
    </w:p>
    <w:p w14:paraId="26C5028C" w14:textId="77777777" w:rsidR="00522113" w:rsidRDefault="00B51388">
      <w:pPr>
        <w:numPr>
          <w:ilvl w:val="1"/>
          <w:numId w:val="96"/>
        </w:numPr>
      </w:pPr>
      <w:r>
        <w:rPr>
          <w:b/>
        </w:rPr>
        <w:t>Prorrogação (em dias)</w:t>
      </w:r>
      <w:r>
        <w:t xml:space="preserve">: Campo que permite </w:t>
      </w:r>
      <w:r>
        <w:t>informar a quantidade de dias que será prorrogado o prazo. Campo obrigatório.</w:t>
      </w:r>
    </w:p>
    <w:p w14:paraId="6EFF81A9" w14:textId="77777777" w:rsidR="00522113" w:rsidRDefault="00B51388">
      <w:pPr>
        <w:numPr>
          <w:ilvl w:val="2"/>
          <w:numId w:val="96"/>
        </w:numPr>
      </w:pPr>
      <w:r>
        <w:t>Campo visível somente quando uma das opções a seguir: Solicitação de Prorrogação de Prazo - Apresentação de Pedido de Acordo, Solicitação de Prorrogação de Prazo - Apresentação d</w:t>
      </w:r>
      <w:r>
        <w:t>e Defesa, Solicitação de Prorrogação de Prazo – Recurso 1ª Instância e Solicitação de Prorrogação de Prazo – Recurso 2ª Instância no campo Tipo Documento for selecionada.</w:t>
      </w:r>
    </w:p>
    <w:p w14:paraId="5B1E1133" w14:textId="77777777" w:rsidR="00522113" w:rsidRDefault="00B51388">
      <w:pPr>
        <w:numPr>
          <w:ilvl w:val="1"/>
          <w:numId w:val="96"/>
        </w:numPr>
      </w:pPr>
      <w:r>
        <w:rPr>
          <w:b/>
        </w:rPr>
        <w:t>Nº Processo SEI</w:t>
      </w:r>
      <w:r>
        <w:t>: Campo que permite informar o número do processo SEI do documento. Ca</w:t>
      </w:r>
      <w:r>
        <w:t>mpo obrigatório.</w:t>
      </w:r>
    </w:p>
    <w:p w14:paraId="2B86C571" w14:textId="77777777" w:rsidR="00522113" w:rsidRDefault="00B51388">
      <w:pPr>
        <w:numPr>
          <w:ilvl w:val="1"/>
          <w:numId w:val="96"/>
        </w:numPr>
      </w:pPr>
      <w:r>
        <w:rPr>
          <w:b/>
        </w:rPr>
        <w:t>Nº Documento SEI</w:t>
      </w:r>
      <w:r>
        <w:t xml:space="preserve">: Campo que permite informar o número do documento no processo SEI. Campo obrigatório. Opção de calendário </w:t>
      </w:r>
    </w:p>
    <w:p w14:paraId="6C5159D0" w14:textId="77777777" w:rsidR="00522113" w:rsidRDefault="00B51388">
      <w:pPr>
        <w:numPr>
          <w:ilvl w:val="1"/>
          <w:numId w:val="96"/>
        </w:numPr>
      </w:pPr>
      <w:r>
        <w:rPr>
          <w:b/>
        </w:rPr>
        <w:t>Data da Defesa</w:t>
      </w:r>
      <w:r>
        <w:t xml:space="preserve">: Campo que permite informar a data da defesa apresentada. Campo visível somente quando a opção +Defesa+ no campo +Tipo Documento+ é selecionada.  Campo obrigatório.  </w:t>
      </w:r>
    </w:p>
    <w:p w14:paraId="07EF71A2" w14:textId="77777777" w:rsidR="00522113" w:rsidRDefault="00B51388">
      <w:pPr>
        <w:numPr>
          <w:ilvl w:val="2"/>
          <w:numId w:val="96"/>
        </w:numPr>
      </w:pPr>
      <w:r>
        <w:t xml:space="preserve">Máscara: DD/MM/AAAA  </w:t>
      </w:r>
    </w:p>
    <w:p w14:paraId="07E70B14" w14:textId="77777777" w:rsidR="00522113" w:rsidRDefault="00B51388">
      <w:pPr>
        <w:numPr>
          <w:ilvl w:val="1"/>
          <w:numId w:val="96"/>
        </w:numPr>
      </w:pPr>
      <w:r>
        <w:rPr>
          <w:b/>
        </w:rPr>
        <w:t>Data do Recurso 1ª Instância</w:t>
      </w:r>
      <w:r>
        <w:t>: Campo que permite informar a data do</w:t>
      </w:r>
      <w:r>
        <w:t xml:space="preserve"> recurso apresentado. Campo obrigatório. Opção de calendário </w:t>
      </w:r>
    </w:p>
    <w:p w14:paraId="45A0ACB9" w14:textId="77777777" w:rsidR="00522113" w:rsidRDefault="00B51388">
      <w:pPr>
        <w:numPr>
          <w:ilvl w:val="2"/>
          <w:numId w:val="96"/>
        </w:numPr>
      </w:pPr>
      <w:r>
        <w:t xml:space="preserve">Campo visível somente quando a opção +Recurso – 1ª Instância+ no campo +Tipo Documento+ é selecionada.  </w:t>
      </w:r>
    </w:p>
    <w:p w14:paraId="400F005C" w14:textId="77777777" w:rsidR="00522113" w:rsidRDefault="00B51388">
      <w:pPr>
        <w:numPr>
          <w:ilvl w:val="2"/>
          <w:numId w:val="96"/>
        </w:numPr>
      </w:pPr>
      <w:r>
        <w:t xml:space="preserve">Máscara: DD/MM/AAAA  </w:t>
      </w:r>
    </w:p>
    <w:p w14:paraId="1A8DAA62" w14:textId="77777777" w:rsidR="00522113" w:rsidRDefault="00B51388">
      <w:pPr>
        <w:numPr>
          <w:ilvl w:val="1"/>
          <w:numId w:val="96"/>
        </w:numPr>
      </w:pPr>
      <w:r>
        <w:rPr>
          <w:b/>
        </w:rPr>
        <w:t>Data do Recurso 2ª Instância</w:t>
      </w:r>
      <w:r>
        <w:t xml:space="preserve">: Campo que permite informar a data do </w:t>
      </w:r>
      <w:r>
        <w:t xml:space="preserve">recurso apresentado.  Campo obrigatório. Opção de calendário </w:t>
      </w:r>
    </w:p>
    <w:p w14:paraId="47CE26BA" w14:textId="77777777" w:rsidR="00522113" w:rsidRDefault="00B51388">
      <w:pPr>
        <w:numPr>
          <w:ilvl w:val="2"/>
          <w:numId w:val="96"/>
        </w:numPr>
      </w:pPr>
      <w:r>
        <w:t xml:space="preserve">Campo visível somente quando a opção +Recurso – 2ª Instância+ no campo +Tipo Documento+ é selecionada.  </w:t>
      </w:r>
    </w:p>
    <w:p w14:paraId="4AB07F18" w14:textId="77777777" w:rsidR="00522113" w:rsidRDefault="00B51388">
      <w:pPr>
        <w:numPr>
          <w:ilvl w:val="2"/>
          <w:numId w:val="96"/>
        </w:numPr>
      </w:pPr>
      <w:r>
        <w:t xml:space="preserve">Máscara: DD/MM/AAAA  </w:t>
      </w:r>
    </w:p>
    <w:p w14:paraId="7008872B" w14:textId="77777777" w:rsidR="00522113" w:rsidRDefault="00B51388">
      <w:pPr>
        <w:numPr>
          <w:ilvl w:val="1"/>
          <w:numId w:val="96"/>
        </w:numPr>
      </w:pPr>
      <w:r>
        <w:rPr>
          <w:b/>
        </w:rPr>
        <w:t>Data da Assinatura do Termo de Compromisso</w:t>
      </w:r>
      <w:r>
        <w:t>: Campo que permite infor</w:t>
      </w:r>
      <w:r>
        <w:t>mar a data de assinatura do termo de compromisso. Campo obrigatório. Opção de calendário</w:t>
      </w:r>
    </w:p>
    <w:p w14:paraId="12367974" w14:textId="77777777" w:rsidR="00522113" w:rsidRDefault="00B51388">
      <w:pPr>
        <w:numPr>
          <w:ilvl w:val="2"/>
          <w:numId w:val="96"/>
        </w:numPr>
      </w:pPr>
      <w:r>
        <w:t>Campo visível somente quando a opção Termo de Compromisso Assinado no campo Tipo Documento é selecionada.</w:t>
      </w:r>
    </w:p>
    <w:p w14:paraId="4EDE224B" w14:textId="77777777" w:rsidR="00522113" w:rsidRDefault="00B51388">
      <w:pPr>
        <w:numPr>
          <w:ilvl w:val="2"/>
          <w:numId w:val="96"/>
        </w:numPr>
      </w:pPr>
      <w:r>
        <w:t>Máscara: DD/MM/AAAA</w:t>
      </w:r>
    </w:p>
    <w:p w14:paraId="3AD67834" w14:textId="77777777" w:rsidR="00522113" w:rsidRDefault="00B51388">
      <w:pPr>
        <w:numPr>
          <w:ilvl w:val="1"/>
          <w:numId w:val="96"/>
        </w:numPr>
      </w:pPr>
      <w:r>
        <w:rPr>
          <w:b/>
        </w:rPr>
        <w:t>Vigência do Termo de Compromisso</w:t>
      </w:r>
      <w:r>
        <w:t>: Campo q</w:t>
      </w:r>
      <w:r>
        <w:t>ue permite informar a data do término da vigência do termo de compromisso. Campo obrigatório. Opção de calendário</w:t>
      </w:r>
    </w:p>
    <w:p w14:paraId="50CE3E61" w14:textId="77777777" w:rsidR="00522113" w:rsidRDefault="00B51388">
      <w:pPr>
        <w:numPr>
          <w:ilvl w:val="2"/>
          <w:numId w:val="96"/>
        </w:numPr>
      </w:pPr>
      <w:r>
        <w:t>Campo visível somente quando a opção Termo de Compromisso Assinado no campo Tipo Documento é selecionada.</w:t>
      </w:r>
    </w:p>
    <w:p w14:paraId="133BE0C3" w14:textId="77777777" w:rsidR="00522113" w:rsidRDefault="00B51388">
      <w:pPr>
        <w:numPr>
          <w:ilvl w:val="2"/>
          <w:numId w:val="96"/>
        </w:numPr>
      </w:pPr>
      <w:r>
        <w:t>Máscara: DD/MM/AAAA</w:t>
      </w:r>
    </w:p>
    <w:p w14:paraId="7B2A644A" w14:textId="77777777" w:rsidR="00522113" w:rsidRDefault="00B51388">
      <w:pPr>
        <w:numPr>
          <w:ilvl w:val="1"/>
          <w:numId w:val="96"/>
        </w:numPr>
      </w:pPr>
      <w:r>
        <w:t>Ações:</w:t>
      </w:r>
    </w:p>
    <w:p w14:paraId="245667B7" w14:textId="77777777" w:rsidR="00522113" w:rsidRDefault="00B51388">
      <w:pPr>
        <w:numPr>
          <w:ilvl w:val="2"/>
          <w:numId w:val="96"/>
        </w:numPr>
      </w:pPr>
      <w:r>
        <w:rPr>
          <w:b/>
        </w:rPr>
        <w:t>Confirmar</w:t>
      </w:r>
      <w:r>
        <w:t>: Ao acionar esta opção, o sistema deverá validar os dados preenchidos, inserir o documento na árvore de documentos e realizar ações de transição conforme regras de negócio.</w:t>
      </w:r>
    </w:p>
    <w:p w14:paraId="21D5A2A3" w14:textId="77777777" w:rsidR="00522113" w:rsidRDefault="00B51388">
      <w:pPr>
        <w:numPr>
          <w:ilvl w:val="2"/>
          <w:numId w:val="96"/>
        </w:numPr>
      </w:pPr>
      <w:r>
        <w:rPr>
          <w:b/>
        </w:rPr>
        <w:t>Cancelar</w:t>
      </w:r>
      <w:r>
        <w:t>: Ao acionar esta opção, o sistema deverá ignorar os dados preenchidos e f</w:t>
      </w:r>
      <w:r>
        <w:t>echar a modal de inclusão de documentos.</w:t>
      </w:r>
    </w:p>
    <w:p w14:paraId="1BCD01D0" w14:textId="77777777" w:rsidR="00522113" w:rsidRDefault="00522113"/>
    <w:p w14:paraId="22CB3DB0" w14:textId="77777777" w:rsidR="00522113" w:rsidRDefault="00B51388">
      <w:pPr>
        <w:numPr>
          <w:ilvl w:val="0"/>
          <w:numId w:val="96"/>
        </w:numPr>
      </w:pPr>
      <w:r>
        <w:rPr>
          <w:b/>
        </w:rPr>
        <w:t>Regras - Incluir Documento</w:t>
      </w:r>
    </w:p>
    <w:p w14:paraId="6A0A5A75" w14:textId="77777777" w:rsidR="00522113" w:rsidRDefault="00B51388">
      <w:pPr>
        <w:numPr>
          <w:ilvl w:val="1"/>
          <w:numId w:val="96"/>
        </w:numPr>
      </w:pPr>
      <w:r>
        <w:t xml:space="preserve">Ao incluir um documento do tipo igual a Pedido de Acordo, o sistema deverá alterar a Fase para Acordo, a Situação igual a Análise do Pedido de Acordo e desabilitar a edição de </w:t>
      </w:r>
      <w:r>
        <w:t>qualquer informação na aba Auto de Infração. Assim como deverá habilitar a aba Acordo. (Vide Julgamento - Detalhamento - Acordo)</w:t>
      </w:r>
    </w:p>
    <w:p w14:paraId="2A3D2C52" w14:textId="77777777" w:rsidR="00522113" w:rsidRDefault="00B51388">
      <w:pPr>
        <w:numPr>
          <w:ilvl w:val="1"/>
          <w:numId w:val="96"/>
        </w:numPr>
      </w:pPr>
      <w:r>
        <w:t>Ao incluir um documento do tipo igual a Defesa, o sistema deverá alterar a Fase para Julgamento do AI, a Situação igual a Aguar</w:t>
      </w:r>
      <w:r>
        <w:t>dando Julgamento e desabilitar a edição de qualquer informação na aba Auto de Infração. Assim como deverá habilitar a aba Julgamento. (Vide Julgamento - Detalhamento - Julgamento do AI)</w:t>
      </w:r>
    </w:p>
    <w:p w14:paraId="07DA1C43" w14:textId="77777777" w:rsidR="00522113" w:rsidRDefault="00B51388">
      <w:pPr>
        <w:numPr>
          <w:ilvl w:val="1"/>
          <w:numId w:val="96"/>
        </w:numPr>
      </w:pPr>
      <w:r>
        <w:t>Ao selecionar no campo Tipo de Documento uma das seguintes opções, o s</w:t>
      </w:r>
      <w:r>
        <w:t>istema deverá apresentar o campo Prorrogação (em dias): Solicitação de Prorrogação de Prazo - apresentação de pedido de acordo, Solicitação de Prorrogação de Prazo - apresentação de defesa, Solicitação de Prorrogação de Prazo – Recurso 1ª Instância e Solic</w:t>
      </w:r>
      <w:r>
        <w:t>itação de Prorrogação de Prazo – Recurso 2ª Instância no campo Tipo Documento é selecionada</w:t>
      </w:r>
    </w:p>
    <w:p w14:paraId="557ADAFB" w14:textId="77777777" w:rsidR="00522113" w:rsidRDefault="00B51388">
      <w:pPr>
        <w:numPr>
          <w:ilvl w:val="1"/>
          <w:numId w:val="96"/>
        </w:numPr>
      </w:pPr>
      <w:r>
        <w:t>Ao selecionar a opção Termo de Compromisso Assinado, o sistema deverá apresentar os campos Data da Assinatura do Termo de Compromisso e Vigência do Termo de Comprom</w:t>
      </w:r>
      <w:r>
        <w:t>isso.</w:t>
      </w:r>
    </w:p>
    <w:p w14:paraId="652FA234" w14:textId="77777777" w:rsidR="00522113" w:rsidRDefault="00B51388">
      <w:pPr>
        <w:numPr>
          <w:ilvl w:val="1"/>
          <w:numId w:val="96"/>
        </w:numPr>
      </w:pPr>
      <w:r>
        <w:t>A opção Termo de Compromisso Assinado do campo Tipo do Documento, apenas deverá ser visível quando a Fase do Julgamento não for Auto de Infração.</w:t>
      </w:r>
    </w:p>
    <w:p w14:paraId="6F6E889E" w14:textId="77777777" w:rsidR="00522113" w:rsidRDefault="00B51388">
      <w:pPr>
        <w:numPr>
          <w:ilvl w:val="1"/>
          <w:numId w:val="96"/>
        </w:numPr>
      </w:pPr>
      <w:r>
        <w:t>Ao confirmar a inclusão do documento, o sistema deverá verificar se o Nº Processo SEI é um processo váli</w:t>
      </w:r>
      <w:r>
        <w:t>do no sistema SEI e se o Nº Documento SEI é válido e se encontra dentro do Nº Processo SEI informado.</w:t>
      </w:r>
    </w:p>
    <w:p w14:paraId="7E7C0C88" w14:textId="77777777" w:rsidR="00522113" w:rsidRDefault="00B51388">
      <w:pPr>
        <w:numPr>
          <w:ilvl w:val="2"/>
          <w:numId w:val="96"/>
        </w:numPr>
      </w:pPr>
      <w:r>
        <w:t>Mensagem Nº Processo SEI: "Nº Processo SEI é inválido."</w:t>
      </w:r>
    </w:p>
    <w:p w14:paraId="77F9B66A" w14:textId="77777777" w:rsidR="00522113" w:rsidRDefault="00B51388">
      <w:pPr>
        <w:numPr>
          <w:ilvl w:val="2"/>
          <w:numId w:val="96"/>
        </w:numPr>
      </w:pPr>
      <w:r>
        <w:t>Mensagem Nº Documento SEI: "Nº Documento SEI é inválido."</w:t>
      </w:r>
    </w:p>
    <w:p w14:paraId="41D7E7D6" w14:textId="77777777" w:rsidR="00522113" w:rsidRDefault="00B51388">
      <w:pPr>
        <w:numPr>
          <w:ilvl w:val="2"/>
          <w:numId w:val="96"/>
        </w:numPr>
      </w:pPr>
      <w:r>
        <w:t xml:space="preserve">Mensagem Nº Documento SEI: "O </w:t>
      </w:r>
      <w:r>
        <w:t>Documento SEI nº &lt;número do documento&gt; não pertence ao processo SEI &lt;número do processo&gt;."</w:t>
      </w:r>
    </w:p>
    <w:p w14:paraId="12E5C2CE" w14:textId="77777777" w:rsidR="00522113" w:rsidRDefault="00B51388">
      <w:pPr>
        <w:numPr>
          <w:ilvl w:val="1"/>
          <w:numId w:val="96"/>
        </w:numPr>
      </w:pPr>
      <w:r>
        <w:t xml:space="preserve">O sistema deverá fazer a validação do número do processo SEI e do número do documento SEI quando do seu preenchimento no campo. Caso os dados não sejam validados, o </w:t>
      </w:r>
      <w:r>
        <w:t>sistema deverá apresentar mensagens de alerta em fonte vermelha no campo.</w:t>
      </w:r>
    </w:p>
    <w:p w14:paraId="136F05F2" w14:textId="77777777" w:rsidR="00522113" w:rsidRDefault="00B51388">
      <w:pPr>
        <w:numPr>
          <w:ilvl w:val="1"/>
          <w:numId w:val="96"/>
        </w:numPr>
      </w:pPr>
      <w:r>
        <w:t>Ao confirmar a inclusão do documento, o sistema não deverá permitir informar um número de processo SEI de uma unidade diferente da unidade presente na Fiscalização relacionada ao Aut</w:t>
      </w:r>
      <w:r>
        <w:t>o de Infração que originou o Julgamento.</w:t>
      </w:r>
    </w:p>
    <w:p w14:paraId="2543D5BB" w14:textId="77777777" w:rsidR="00522113" w:rsidRDefault="00B51388">
      <w:pPr>
        <w:numPr>
          <w:ilvl w:val="2"/>
          <w:numId w:val="96"/>
        </w:numPr>
      </w:pPr>
      <w:r>
        <w:t>Mensagem: "Nº Processo SEI diferente da Unidade de origem do Julgamento."</w:t>
      </w:r>
    </w:p>
    <w:p w14:paraId="366B1EFB" w14:textId="77777777" w:rsidR="00522113" w:rsidRDefault="00B51388">
      <w:pPr>
        <w:numPr>
          <w:ilvl w:val="1"/>
          <w:numId w:val="96"/>
        </w:numPr>
      </w:pPr>
      <w:r>
        <w:t>Ao confirmar um documento do tipo igual a Termo de Compromisso Assinado, o sistema deverá utilizar o campo Vigência do Termo de Compromisso p</w:t>
      </w:r>
      <w:r>
        <w:t>ara configurar o mesmo valor para o campo Prazo no cabeçalho do Julgamento.</w:t>
      </w:r>
    </w:p>
    <w:p w14:paraId="469057ED" w14:textId="77777777" w:rsidR="00522113" w:rsidRDefault="00522113">
      <w:pPr>
        <w:ind w:left="360"/>
      </w:pPr>
    </w:p>
    <w:p w14:paraId="2A8A09A6" w14:textId="77777777" w:rsidR="00522113" w:rsidRDefault="00B51388">
      <w:pPr>
        <w:numPr>
          <w:ilvl w:val="0"/>
          <w:numId w:val="96"/>
        </w:numPr>
      </w:pPr>
      <w:r>
        <w:rPr>
          <w:b/>
        </w:rPr>
        <w:t>Tela  - Incluir Documento</w:t>
      </w:r>
    </w:p>
    <w:p w14:paraId="0CA0E406" w14:textId="77777777" w:rsidR="00522113" w:rsidRDefault="00B51388">
      <w:r>
        <w:rPr>
          <w:noProof/>
        </w:rPr>
        <w:drawing>
          <wp:inline distT="0" distB="0" distL="0" distR="0" wp14:anchorId="69AAC6D1" wp14:editId="579A32B7">
            <wp:extent cx="5991225" cy="3019425"/>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png"/>
                    <pic:cNvPicPr/>
                  </pic:nvPicPr>
                  <pic:blipFill>
                    <a:blip r:embed="rId493" cstate="print"/>
                    <a:stretch>
                      <a:fillRect/>
                    </a:stretch>
                  </pic:blipFill>
                  <pic:spPr>
                    <a:xfrm>
                      <a:off x="0" y="0"/>
                      <a:ext cx="5991225" cy="3019425"/>
                    </a:xfrm>
                    <a:prstGeom prst="rect">
                      <a:avLst/>
                    </a:prstGeom>
                  </pic:spPr>
                </pic:pic>
              </a:graphicData>
            </a:graphic>
          </wp:inline>
        </w:drawing>
      </w:r>
    </w:p>
    <w:p w14:paraId="13586EEF" w14:textId="77777777" w:rsidR="00522113" w:rsidRDefault="00522113"/>
    <w:p w14:paraId="42A4758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94">
        <w:r>
          <w:rPr>
            <w:rFonts w:ascii="Tahoma" w:eastAsia="Tahoma" w:hAnsi="Tahoma" w:cs="Tahoma"/>
            <w:i/>
            <w:color w:val="6666FF"/>
          </w:rPr>
          <w:t>Write EPub books for the iPad</w:t>
        </w:r>
      </w:hyperlink>
    </w:p>
    <w:p w14:paraId="3A3CB5EC" w14:textId="77777777" w:rsidR="00522113" w:rsidRDefault="00B51388">
      <w:r>
        <w:br w:type="page"/>
      </w:r>
    </w:p>
    <w:p w14:paraId="461BF35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13" w:name="_topic_Detalhamento_Acordo"/>
      <w:bookmarkEnd w:id="213"/>
      <w:r>
        <w:rPr>
          <w:rFonts w:ascii="Tahoma" w:eastAsia="Tahoma" w:hAnsi="Tahoma" w:cs="Tahoma"/>
          <w:i/>
          <w:color w:val="243F60"/>
          <w:sz w:val="22"/>
        </w:rPr>
        <w:t>Detalhamento - Acordo</w:t>
      </w:r>
    </w:p>
    <w:p w14:paraId="3952BA21" w14:textId="77777777" w:rsidR="00522113" w:rsidRDefault="00B51388">
      <w:r>
        <w:t>A aba "Acordo" permite detalhar um Julgamento e apresentar os dados do Acordo.</w:t>
      </w:r>
    </w:p>
    <w:p w14:paraId="35BB4AF2" w14:textId="77777777" w:rsidR="00522113" w:rsidRDefault="00522113"/>
    <w:p w14:paraId="6D370046" w14:textId="77777777" w:rsidR="00522113" w:rsidRDefault="00B51388">
      <w:pPr>
        <w:numPr>
          <w:ilvl w:val="0"/>
          <w:numId w:val="97"/>
        </w:numPr>
      </w:pPr>
      <w:r>
        <w:t>Detalhamento do campo - Acordo</w:t>
      </w:r>
    </w:p>
    <w:p w14:paraId="72127FE1" w14:textId="77777777" w:rsidR="00522113" w:rsidRDefault="00B51388">
      <w:pPr>
        <w:numPr>
          <w:ilvl w:val="1"/>
          <w:numId w:val="97"/>
        </w:numPr>
      </w:pPr>
      <w:r>
        <w:t>Cabeçalho</w:t>
      </w:r>
    </w:p>
    <w:p w14:paraId="4AC0BDB8" w14:textId="77777777" w:rsidR="00522113" w:rsidRDefault="00B51388">
      <w:pPr>
        <w:numPr>
          <w:ilvl w:val="2"/>
          <w:numId w:val="97"/>
        </w:numPr>
      </w:pPr>
      <w:r>
        <w:t>Julgamento Nº: Apresenta o número do julgamento.</w:t>
      </w:r>
    </w:p>
    <w:p w14:paraId="5F3B13BC" w14:textId="77777777" w:rsidR="00522113" w:rsidRDefault="00B51388">
      <w:pPr>
        <w:numPr>
          <w:ilvl w:val="3"/>
          <w:numId w:val="97"/>
        </w:numPr>
      </w:pPr>
      <w:r>
        <w:t>Máscara: J99999.XX.AAAA</w:t>
      </w:r>
    </w:p>
    <w:p w14:paraId="7870EF9B" w14:textId="77777777" w:rsidR="00522113" w:rsidRDefault="00B51388">
      <w:pPr>
        <w:numPr>
          <w:ilvl w:val="2"/>
          <w:numId w:val="97"/>
        </w:numPr>
      </w:pPr>
      <w:r>
        <w:t>Nº Fiscalização: Apresenta o número da fiscalização relacionado ao julgamento.</w:t>
      </w:r>
    </w:p>
    <w:p w14:paraId="1FA5051F" w14:textId="77777777" w:rsidR="00522113" w:rsidRDefault="00B51388">
      <w:pPr>
        <w:numPr>
          <w:ilvl w:val="3"/>
          <w:numId w:val="97"/>
        </w:numPr>
      </w:pPr>
      <w:r>
        <w:t>Máscara: F99999.XX.AAAA</w:t>
      </w:r>
    </w:p>
    <w:p w14:paraId="18C23AD3" w14:textId="77777777" w:rsidR="00522113" w:rsidRDefault="00B51388">
      <w:pPr>
        <w:numPr>
          <w:ilvl w:val="2"/>
          <w:numId w:val="97"/>
        </w:numPr>
      </w:pPr>
      <w:r>
        <w:t>Fiscal: Apresenta o nome do Fiscal que cadastrou o Auto de Infração no</w:t>
      </w:r>
      <w:r>
        <w:t xml:space="preserve"> qual o Julgamento é baseado.</w:t>
      </w:r>
    </w:p>
    <w:p w14:paraId="6E576BD8" w14:textId="77777777" w:rsidR="00522113" w:rsidRDefault="00B51388">
      <w:pPr>
        <w:numPr>
          <w:ilvl w:val="2"/>
          <w:numId w:val="97"/>
        </w:numPr>
      </w:pPr>
      <w:r>
        <w:t>Data/Hora Fiscalização: Apresenta a data e hora da fiscalização</w:t>
      </w:r>
    </w:p>
    <w:p w14:paraId="2AD12A57" w14:textId="77777777" w:rsidR="00522113" w:rsidRDefault="00B51388">
      <w:pPr>
        <w:numPr>
          <w:ilvl w:val="3"/>
          <w:numId w:val="97"/>
        </w:numPr>
      </w:pPr>
      <w:r>
        <w:t>Máscara: DD/MM/AAAA HH:MM</w:t>
      </w:r>
    </w:p>
    <w:p w14:paraId="35522299" w14:textId="77777777" w:rsidR="00522113" w:rsidRDefault="00B51388">
      <w:pPr>
        <w:numPr>
          <w:ilvl w:val="2"/>
          <w:numId w:val="97"/>
        </w:numPr>
      </w:pPr>
      <w:r>
        <w:t>Nº Auto de Infração: Apresenta o número do auto de infração no qual foi gerado o julgamento.</w:t>
      </w:r>
    </w:p>
    <w:p w14:paraId="2B061D00" w14:textId="77777777" w:rsidR="00522113" w:rsidRDefault="00B51388">
      <w:pPr>
        <w:numPr>
          <w:ilvl w:val="3"/>
          <w:numId w:val="97"/>
        </w:numPr>
      </w:pPr>
      <w:r>
        <w:t>Máscara: A99999.XX.AAAA</w:t>
      </w:r>
    </w:p>
    <w:p w14:paraId="2493658A" w14:textId="77777777" w:rsidR="00522113" w:rsidRDefault="00B51388">
      <w:pPr>
        <w:numPr>
          <w:ilvl w:val="2"/>
          <w:numId w:val="97"/>
        </w:numPr>
      </w:pPr>
      <w:r>
        <w:t xml:space="preserve">Autuado: Apresenta </w:t>
      </w:r>
      <w:r>
        <w:t>o nome do Autuado presente no Auto de Infração.</w:t>
      </w:r>
    </w:p>
    <w:p w14:paraId="45AB1F1F" w14:textId="77777777" w:rsidR="00522113" w:rsidRDefault="00B51388">
      <w:pPr>
        <w:numPr>
          <w:ilvl w:val="2"/>
          <w:numId w:val="97"/>
        </w:numPr>
      </w:pPr>
      <w:r>
        <w:t>Nº Processo SEI: Apresenta o número do processo SEI presente na Fiscalização relacionada ao Auto de Infração do Julgamento.</w:t>
      </w:r>
    </w:p>
    <w:p w14:paraId="50D5C6BF" w14:textId="77777777" w:rsidR="00522113" w:rsidRDefault="00B51388">
      <w:pPr>
        <w:numPr>
          <w:ilvl w:val="3"/>
          <w:numId w:val="97"/>
        </w:numPr>
      </w:pPr>
      <w:r>
        <w:t>Máscara: 99999.999999/9999-99 ou 9999999.99999999/9999-99</w:t>
      </w:r>
    </w:p>
    <w:p w14:paraId="3436691A" w14:textId="77777777" w:rsidR="00522113" w:rsidRDefault="00B51388">
      <w:pPr>
        <w:numPr>
          <w:ilvl w:val="2"/>
          <w:numId w:val="97"/>
        </w:numPr>
      </w:pPr>
      <w:r>
        <w:t xml:space="preserve">Autoridade </w:t>
      </w:r>
      <w:r>
        <w:t>Julgadora: Apresenta o nome da Autoridade Julgadora atribuída ao respectivo Julgamento.</w:t>
      </w:r>
    </w:p>
    <w:p w14:paraId="266ACA83" w14:textId="77777777" w:rsidR="00522113" w:rsidRDefault="00B51388">
      <w:pPr>
        <w:numPr>
          <w:ilvl w:val="2"/>
          <w:numId w:val="97"/>
        </w:numPr>
      </w:pPr>
      <w:r>
        <w:t>Julgamento AI: Apresenta o resultado do Julgamento do AI, caso exista.</w:t>
      </w:r>
    </w:p>
    <w:p w14:paraId="69E7C2AD" w14:textId="77777777" w:rsidR="00522113" w:rsidRDefault="00B51388">
      <w:pPr>
        <w:numPr>
          <w:ilvl w:val="2"/>
          <w:numId w:val="97"/>
        </w:numPr>
      </w:pPr>
      <w:r>
        <w:t>Fase: Apresenta a descrição da fase do Julgamento.</w:t>
      </w:r>
    </w:p>
    <w:p w14:paraId="7B2464CC" w14:textId="77777777" w:rsidR="00522113" w:rsidRDefault="00B51388">
      <w:pPr>
        <w:numPr>
          <w:ilvl w:val="2"/>
          <w:numId w:val="97"/>
        </w:numPr>
      </w:pPr>
      <w:r>
        <w:t>Situação: Apresenta a situação da fase do Julg</w:t>
      </w:r>
      <w:r>
        <w:t>amento.</w:t>
      </w:r>
    </w:p>
    <w:p w14:paraId="3E3BF346" w14:textId="77777777" w:rsidR="00522113" w:rsidRDefault="00B51388">
      <w:pPr>
        <w:numPr>
          <w:ilvl w:val="2"/>
          <w:numId w:val="97"/>
        </w:numPr>
      </w:pPr>
      <w:r>
        <w:t>Prazo: Apresenta a data final para o cumprimento de alguma etapa conforme a fase e situação do Julgamento.</w:t>
      </w:r>
    </w:p>
    <w:p w14:paraId="1CF0A65D" w14:textId="77777777" w:rsidR="00522113" w:rsidRDefault="00B51388">
      <w:pPr>
        <w:numPr>
          <w:ilvl w:val="1"/>
          <w:numId w:val="97"/>
        </w:numPr>
      </w:pPr>
      <w:r>
        <w:t>Ações:</w:t>
      </w:r>
    </w:p>
    <w:p w14:paraId="572B00C5" w14:textId="77777777" w:rsidR="00522113" w:rsidRDefault="00B51388">
      <w:pPr>
        <w:numPr>
          <w:ilvl w:val="2"/>
          <w:numId w:val="97"/>
        </w:numPr>
      </w:pPr>
      <w:r>
        <w:t>Árvore de Documentos: Ao acionar esta opção, o sistema deverá apresentar a modal da Árvore de Documentos.</w:t>
      </w:r>
    </w:p>
    <w:p w14:paraId="27C96E3E" w14:textId="77777777" w:rsidR="00522113" w:rsidRDefault="00B51388">
      <w:pPr>
        <w:numPr>
          <w:ilvl w:val="2"/>
          <w:numId w:val="97"/>
        </w:numPr>
      </w:pPr>
      <w:r>
        <w:t>Incluir Documento: Ao aciona</w:t>
      </w:r>
      <w:r>
        <w:t>r esta opção, o sistema deverá apresentar a modal de Inclusão de Documento.</w:t>
      </w:r>
    </w:p>
    <w:p w14:paraId="759710D8" w14:textId="77777777" w:rsidR="00522113" w:rsidRDefault="00B51388">
      <w:pPr>
        <w:numPr>
          <w:ilvl w:val="2"/>
          <w:numId w:val="97"/>
        </w:numPr>
      </w:pPr>
      <w:r>
        <w:t>Voltar: Ao acionar esta opção, o sistema direciona o usuário para a tela de pesquisar Julgamento.</w:t>
      </w:r>
    </w:p>
    <w:p w14:paraId="3F6E23E2" w14:textId="77777777" w:rsidR="00522113" w:rsidRDefault="00522113"/>
    <w:p w14:paraId="7F6360DA" w14:textId="77777777" w:rsidR="00522113" w:rsidRDefault="00B51388">
      <w:pPr>
        <w:numPr>
          <w:ilvl w:val="0"/>
          <w:numId w:val="97"/>
        </w:numPr>
      </w:pPr>
      <w:r>
        <w:t>Tela - Acordo</w:t>
      </w:r>
    </w:p>
    <w:p w14:paraId="22877D8A" w14:textId="77777777" w:rsidR="00522113" w:rsidRDefault="00B51388">
      <w:r>
        <w:rPr>
          <w:noProof/>
        </w:rPr>
        <w:drawing>
          <wp:inline distT="0" distB="0" distL="0" distR="0" wp14:anchorId="51987ACF" wp14:editId="61AC395B">
            <wp:extent cx="5991225" cy="5400675"/>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png"/>
                    <pic:cNvPicPr/>
                  </pic:nvPicPr>
                  <pic:blipFill>
                    <a:blip r:embed="rId495" cstate="print"/>
                    <a:stretch>
                      <a:fillRect/>
                    </a:stretch>
                  </pic:blipFill>
                  <pic:spPr>
                    <a:xfrm>
                      <a:off x="0" y="0"/>
                      <a:ext cx="5991225" cy="5400675"/>
                    </a:xfrm>
                    <a:prstGeom prst="rect">
                      <a:avLst/>
                    </a:prstGeom>
                  </pic:spPr>
                </pic:pic>
              </a:graphicData>
            </a:graphic>
          </wp:inline>
        </w:drawing>
      </w:r>
    </w:p>
    <w:p w14:paraId="42E7D1CD" w14:textId="77777777" w:rsidR="00522113" w:rsidRDefault="00B51388">
      <w:r>
        <w:rPr>
          <w:noProof/>
        </w:rPr>
        <w:drawing>
          <wp:inline distT="0" distB="0" distL="0" distR="0" wp14:anchorId="27212FF4" wp14:editId="3F395997">
            <wp:extent cx="5991225" cy="4781550"/>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png"/>
                    <pic:cNvPicPr/>
                  </pic:nvPicPr>
                  <pic:blipFill>
                    <a:blip r:embed="rId496" cstate="print"/>
                    <a:stretch>
                      <a:fillRect/>
                    </a:stretch>
                  </pic:blipFill>
                  <pic:spPr>
                    <a:xfrm>
                      <a:off x="0" y="0"/>
                      <a:ext cx="5991225" cy="4781550"/>
                    </a:xfrm>
                    <a:prstGeom prst="rect">
                      <a:avLst/>
                    </a:prstGeom>
                  </pic:spPr>
                </pic:pic>
              </a:graphicData>
            </a:graphic>
          </wp:inline>
        </w:drawing>
      </w:r>
    </w:p>
    <w:p w14:paraId="526887ED" w14:textId="77777777" w:rsidR="00522113" w:rsidRDefault="00B51388">
      <w:r>
        <w:rPr>
          <w:noProof/>
        </w:rPr>
        <w:drawing>
          <wp:inline distT="0" distB="0" distL="0" distR="0" wp14:anchorId="162EC74E" wp14:editId="1BA0BFD3">
            <wp:extent cx="5991225" cy="5572125"/>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png"/>
                    <pic:cNvPicPr/>
                  </pic:nvPicPr>
                  <pic:blipFill>
                    <a:blip r:embed="rId497" cstate="print"/>
                    <a:stretch>
                      <a:fillRect/>
                    </a:stretch>
                  </pic:blipFill>
                  <pic:spPr>
                    <a:xfrm>
                      <a:off x="0" y="0"/>
                      <a:ext cx="5991225" cy="5572125"/>
                    </a:xfrm>
                    <a:prstGeom prst="rect">
                      <a:avLst/>
                    </a:prstGeom>
                  </pic:spPr>
                </pic:pic>
              </a:graphicData>
            </a:graphic>
          </wp:inline>
        </w:drawing>
      </w:r>
    </w:p>
    <w:p w14:paraId="0F3382DD" w14:textId="77777777" w:rsidR="00522113" w:rsidRDefault="00B51388">
      <w:r>
        <w:rPr>
          <w:noProof/>
        </w:rPr>
        <w:drawing>
          <wp:inline distT="0" distB="0" distL="0" distR="0" wp14:anchorId="00EBB5E2" wp14:editId="6DAD435D">
            <wp:extent cx="5991225" cy="4524375"/>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png"/>
                    <pic:cNvPicPr/>
                  </pic:nvPicPr>
                  <pic:blipFill>
                    <a:blip r:embed="rId498" cstate="print"/>
                    <a:stretch>
                      <a:fillRect/>
                    </a:stretch>
                  </pic:blipFill>
                  <pic:spPr>
                    <a:xfrm>
                      <a:off x="0" y="0"/>
                      <a:ext cx="5991225" cy="4524375"/>
                    </a:xfrm>
                    <a:prstGeom prst="rect">
                      <a:avLst/>
                    </a:prstGeom>
                  </pic:spPr>
                </pic:pic>
              </a:graphicData>
            </a:graphic>
          </wp:inline>
        </w:drawing>
      </w:r>
    </w:p>
    <w:p w14:paraId="4630241D" w14:textId="77777777" w:rsidR="00522113" w:rsidRDefault="00B51388">
      <w:r>
        <w:rPr>
          <w:noProof/>
        </w:rPr>
        <w:drawing>
          <wp:inline distT="0" distB="0" distL="0" distR="0" wp14:anchorId="2AFE43B2" wp14:editId="7777BAE2">
            <wp:extent cx="5991225" cy="5210175"/>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png"/>
                    <pic:cNvPicPr/>
                  </pic:nvPicPr>
                  <pic:blipFill>
                    <a:blip r:embed="rId499" cstate="print"/>
                    <a:stretch>
                      <a:fillRect/>
                    </a:stretch>
                  </pic:blipFill>
                  <pic:spPr>
                    <a:xfrm>
                      <a:off x="0" y="0"/>
                      <a:ext cx="5991225" cy="5210175"/>
                    </a:xfrm>
                    <a:prstGeom prst="rect">
                      <a:avLst/>
                    </a:prstGeom>
                  </pic:spPr>
                </pic:pic>
              </a:graphicData>
            </a:graphic>
          </wp:inline>
        </w:drawing>
      </w:r>
    </w:p>
    <w:p w14:paraId="3FE63F7B" w14:textId="77777777" w:rsidR="00522113" w:rsidRDefault="00B51388">
      <w:r>
        <w:rPr>
          <w:noProof/>
        </w:rPr>
        <w:drawing>
          <wp:inline distT="0" distB="0" distL="0" distR="0" wp14:anchorId="47496B49" wp14:editId="66A59AAC">
            <wp:extent cx="5991225" cy="5429250"/>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png"/>
                    <pic:cNvPicPr/>
                  </pic:nvPicPr>
                  <pic:blipFill>
                    <a:blip r:embed="rId500" cstate="print"/>
                    <a:stretch>
                      <a:fillRect/>
                    </a:stretch>
                  </pic:blipFill>
                  <pic:spPr>
                    <a:xfrm>
                      <a:off x="0" y="0"/>
                      <a:ext cx="5991225" cy="5429250"/>
                    </a:xfrm>
                    <a:prstGeom prst="rect">
                      <a:avLst/>
                    </a:prstGeom>
                  </pic:spPr>
                </pic:pic>
              </a:graphicData>
            </a:graphic>
          </wp:inline>
        </w:drawing>
      </w:r>
    </w:p>
    <w:p w14:paraId="7F1E2E71" w14:textId="77777777" w:rsidR="00522113" w:rsidRDefault="00B51388">
      <w:r>
        <w:rPr>
          <w:noProof/>
        </w:rPr>
        <w:drawing>
          <wp:inline distT="0" distB="0" distL="0" distR="0" wp14:anchorId="7A2B9970" wp14:editId="75AA5F89">
            <wp:extent cx="5991225" cy="610552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png"/>
                    <pic:cNvPicPr/>
                  </pic:nvPicPr>
                  <pic:blipFill>
                    <a:blip r:embed="rId501" cstate="print"/>
                    <a:stretch>
                      <a:fillRect/>
                    </a:stretch>
                  </pic:blipFill>
                  <pic:spPr>
                    <a:xfrm>
                      <a:off x="0" y="0"/>
                      <a:ext cx="5991225" cy="6105525"/>
                    </a:xfrm>
                    <a:prstGeom prst="rect">
                      <a:avLst/>
                    </a:prstGeom>
                  </pic:spPr>
                </pic:pic>
              </a:graphicData>
            </a:graphic>
          </wp:inline>
        </w:drawing>
      </w:r>
    </w:p>
    <w:p w14:paraId="43E8A04F" w14:textId="77777777" w:rsidR="00522113" w:rsidRDefault="00522113"/>
    <w:p w14:paraId="4E5AC8E5" w14:textId="77777777" w:rsidR="00522113" w:rsidRDefault="00522113"/>
    <w:p w14:paraId="0BD9DD0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02">
        <w:r>
          <w:rPr>
            <w:rFonts w:ascii="Tahoma" w:eastAsia="Tahoma" w:hAnsi="Tahoma" w:cs="Tahoma"/>
            <w:i/>
            <w:color w:val="6666FF"/>
          </w:rPr>
          <w:t>Create HTML Help, DOC, PDF and print manuals from 1 single source</w:t>
        </w:r>
      </w:hyperlink>
    </w:p>
    <w:p w14:paraId="3FFFFA6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14" w:name="_topic_AnalisedoPedidodeAcordo"/>
      <w:bookmarkEnd w:id="214"/>
      <w:r>
        <w:rPr>
          <w:rFonts w:ascii="Tahoma" w:eastAsia="Tahoma" w:hAnsi="Tahoma" w:cs="Tahoma"/>
          <w:i/>
          <w:color w:val="243F60"/>
          <w:sz w:val="22"/>
        </w:rPr>
        <w:t>Análise do Pedido de Acordo</w:t>
      </w:r>
    </w:p>
    <w:p w14:paraId="5A35299D" w14:textId="77777777" w:rsidR="00522113" w:rsidRDefault="00B51388">
      <w:pPr>
        <w:jc w:val="both"/>
      </w:pPr>
      <w:r>
        <w:t>O quadro "</w:t>
      </w:r>
      <w:r>
        <w:rPr>
          <w:b/>
        </w:rPr>
        <w:t>Análise do Pedido de Acordo</w:t>
      </w:r>
      <w:r>
        <w:t>" permite analisar um pedido de acordo.</w:t>
      </w:r>
    </w:p>
    <w:p w14:paraId="448A45B9" w14:textId="77777777" w:rsidR="00522113" w:rsidRDefault="00522113">
      <w:pPr>
        <w:jc w:val="both"/>
      </w:pPr>
    </w:p>
    <w:p w14:paraId="07A1B44F" w14:textId="77777777" w:rsidR="00522113" w:rsidRDefault="00B51388">
      <w:pPr>
        <w:numPr>
          <w:ilvl w:val="0"/>
          <w:numId w:val="97"/>
        </w:numPr>
        <w:jc w:val="both"/>
      </w:pPr>
      <w:r>
        <w:rPr>
          <w:b/>
        </w:rPr>
        <w:t>Detalhamento de campo - Análise do Pedido de Acordo</w:t>
      </w:r>
    </w:p>
    <w:p w14:paraId="618EF5F7" w14:textId="77777777" w:rsidR="00522113" w:rsidRDefault="00B51388">
      <w:pPr>
        <w:numPr>
          <w:ilvl w:val="1"/>
          <w:numId w:val="97"/>
        </w:numPr>
        <w:jc w:val="both"/>
      </w:pPr>
      <w:r>
        <w:t>Análise do Pedido de Acordo - Autoridade Julgadora</w:t>
      </w:r>
    </w:p>
    <w:p w14:paraId="447EF892" w14:textId="77777777" w:rsidR="00522113" w:rsidRDefault="00B51388">
      <w:pPr>
        <w:numPr>
          <w:ilvl w:val="2"/>
          <w:numId w:val="97"/>
        </w:numPr>
        <w:jc w:val="both"/>
      </w:pPr>
      <w:r>
        <w:t xml:space="preserve">Para: Campo </w:t>
      </w:r>
      <w:r>
        <w:t>que permite selecionar o Coordenador(a) Técnico(a) da Unidade do Julgamento.</w:t>
      </w:r>
    </w:p>
    <w:p w14:paraId="5612CBD5" w14:textId="77777777" w:rsidR="00522113" w:rsidRDefault="00B51388">
      <w:pPr>
        <w:numPr>
          <w:ilvl w:val="3"/>
          <w:numId w:val="97"/>
        </w:numPr>
        <w:jc w:val="both"/>
      </w:pPr>
      <w:r>
        <w:t>Seleção única.</w:t>
      </w:r>
    </w:p>
    <w:p w14:paraId="2A229F92" w14:textId="77777777" w:rsidR="00522113" w:rsidRDefault="00B51388">
      <w:pPr>
        <w:numPr>
          <w:ilvl w:val="3"/>
          <w:numId w:val="97"/>
        </w:numPr>
        <w:jc w:val="both"/>
      </w:pPr>
      <w:r>
        <w:t>Auto-completar.</w:t>
      </w:r>
    </w:p>
    <w:p w14:paraId="0D505AD1" w14:textId="77777777" w:rsidR="00522113" w:rsidRDefault="00B51388">
      <w:pPr>
        <w:numPr>
          <w:ilvl w:val="3"/>
          <w:numId w:val="97"/>
        </w:numPr>
        <w:jc w:val="both"/>
      </w:pPr>
      <w:r>
        <w:t>Opções: Todos os usuários ativos com o perfil Coordenação Técnica da respectiva Unidade do Julgamento.</w:t>
      </w:r>
    </w:p>
    <w:p w14:paraId="5EB8AEEF" w14:textId="77777777" w:rsidR="00522113" w:rsidRDefault="00B51388">
      <w:pPr>
        <w:numPr>
          <w:ilvl w:val="3"/>
          <w:numId w:val="97"/>
        </w:numPr>
        <w:jc w:val="both"/>
      </w:pPr>
      <w:r>
        <w:t>Campo obrigatório.</w:t>
      </w:r>
    </w:p>
    <w:p w14:paraId="6E1BEAB3" w14:textId="77777777" w:rsidR="00522113" w:rsidRDefault="00B51388">
      <w:pPr>
        <w:numPr>
          <w:ilvl w:val="2"/>
          <w:numId w:val="97"/>
        </w:numPr>
        <w:jc w:val="both"/>
      </w:pPr>
      <w:r>
        <w:t xml:space="preserve">Sr(a): Campo que </w:t>
      </w:r>
      <w:r>
        <w:t>apresenta o nome completo do usuário selecionado no campo Para.</w:t>
      </w:r>
    </w:p>
    <w:p w14:paraId="4007DA1A" w14:textId="77777777" w:rsidR="00522113" w:rsidRDefault="00B51388">
      <w:pPr>
        <w:numPr>
          <w:ilvl w:val="3"/>
          <w:numId w:val="97"/>
        </w:numPr>
        <w:jc w:val="both"/>
      </w:pPr>
      <w:r>
        <w:t>Campo somente leitura.</w:t>
      </w:r>
    </w:p>
    <w:p w14:paraId="0846E1B4" w14:textId="77777777" w:rsidR="00522113" w:rsidRDefault="00B51388">
      <w:pPr>
        <w:numPr>
          <w:ilvl w:val="2"/>
          <w:numId w:val="97"/>
        </w:numPr>
        <w:jc w:val="both"/>
      </w:pPr>
      <w:r>
        <w:t>Nº Processo SEI: Apresenta o número do processo SEI presente na Fiscalização relacionada ao Auto de Infração do Julgamento.</w:t>
      </w:r>
    </w:p>
    <w:p w14:paraId="224D6A18" w14:textId="77777777" w:rsidR="00522113" w:rsidRDefault="00B51388">
      <w:pPr>
        <w:numPr>
          <w:ilvl w:val="3"/>
          <w:numId w:val="97"/>
        </w:numPr>
        <w:jc w:val="both"/>
      </w:pPr>
      <w:r>
        <w:t xml:space="preserve">Máscara: </w:t>
      </w:r>
      <w:r>
        <w:t>99999.999999/9999-99 ou 9999999.99999999/9999-99</w:t>
      </w:r>
    </w:p>
    <w:p w14:paraId="0EEBDAF0" w14:textId="77777777" w:rsidR="00522113" w:rsidRDefault="00B51388">
      <w:pPr>
        <w:numPr>
          <w:ilvl w:val="3"/>
          <w:numId w:val="97"/>
        </w:numPr>
        <w:jc w:val="both"/>
      </w:pPr>
      <w:r>
        <w:t>Campo somente leitura.</w:t>
      </w:r>
    </w:p>
    <w:p w14:paraId="093ACFDB" w14:textId="77777777" w:rsidR="00522113" w:rsidRDefault="00B51388">
      <w:pPr>
        <w:numPr>
          <w:ilvl w:val="2"/>
          <w:numId w:val="97"/>
        </w:numPr>
        <w:jc w:val="both"/>
      </w:pPr>
      <w:r>
        <w:t>Nº Fiscalização: Apresenta o número da fiscalização relacionado ao julgamento.</w:t>
      </w:r>
    </w:p>
    <w:p w14:paraId="3044AD8C" w14:textId="77777777" w:rsidR="00522113" w:rsidRDefault="00B51388">
      <w:pPr>
        <w:numPr>
          <w:ilvl w:val="3"/>
          <w:numId w:val="97"/>
        </w:numPr>
        <w:jc w:val="both"/>
      </w:pPr>
      <w:r>
        <w:t>Máscara: F99999.XX.AAAA</w:t>
      </w:r>
    </w:p>
    <w:p w14:paraId="55C2950C" w14:textId="77777777" w:rsidR="00522113" w:rsidRDefault="00B51388">
      <w:pPr>
        <w:numPr>
          <w:ilvl w:val="3"/>
          <w:numId w:val="97"/>
        </w:numPr>
        <w:jc w:val="both"/>
      </w:pPr>
      <w:r>
        <w:t>Campo somente leitura.</w:t>
      </w:r>
    </w:p>
    <w:p w14:paraId="24DCC840" w14:textId="77777777" w:rsidR="00522113" w:rsidRDefault="00B51388">
      <w:pPr>
        <w:numPr>
          <w:ilvl w:val="2"/>
          <w:numId w:val="97"/>
        </w:numPr>
        <w:jc w:val="both"/>
      </w:pPr>
      <w:r>
        <w:t>Data/Hora Fiscalização: Apresenta a data e hora da fiscali</w:t>
      </w:r>
      <w:r>
        <w:t>zação</w:t>
      </w:r>
    </w:p>
    <w:p w14:paraId="44FAFF63" w14:textId="77777777" w:rsidR="00522113" w:rsidRDefault="00B51388">
      <w:pPr>
        <w:numPr>
          <w:ilvl w:val="3"/>
          <w:numId w:val="97"/>
        </w:numPr>
        <w:jc w:val="both"/>
      </w:pPr>
      <w:r>
        <w:t>Máscara: DD/MM/AAAA HH:MM</w:t>
      </w:r>
    </w:p>
    <w:p w14:paraId="6C246562" w14:textId="77777777" w:rsidR="00522113" w:rsidRDefault="00B51388">
      <w:pPr>
        <w:numPr>
          <w:ilvl w:val="3"/>
          <w:numId w:val="97"/>
        </w:numPr>
        <w:jc w:val="both"/>
      </w:pPr>
      <w:r>
        <w:t>Campo somente leitura.</w:t>
      </w:r>
    </w:p>
    <w:p w14:paraId="4B525A6F" w14:textId="77777777" w:rsidR="00522113" w:rsidRDefault="00B51388">
      <w:pPr>
        <w:numPr>
          <w:ilvl w:val="2"/>
          <w:numId w:val="97"/>
        </w:numPr>
        <w:jc w:val="both"/>
      </w:pPr>
      <w:r>
        <w:t>Nº Auto de Infração: Apresenta o número do auto de infração no qual foi gerado o julgamento.</w:t>
      </w:r>
    </w:p>
    <w:p w14:paraId="31643BA7" w14:textId="77777777" w:rsidR="00522113" w:rsidRDefault="00B51388">
      <w:pPr>
        <w:numPr>
          <w:ilvl w:val="3"/>
          <w:numId w:val="97"/>
        </w:numPr>
        <w:jc w:val="both"/>
      </w:pPr>
      <w:r>
        <w:t>Máscara: A99999.XX.AAAA</w:t>
      </w:r>
    </w:p>
    <w:p w14:paraId="6D513BA6" w14:textId="77777777" w:rsidR="00522113" w:rsidRDefault="00B51388">
      <w:pPr>
        <w:numPr>
          <w:ilvl w:val="3"/>
          <w:numId w:val="97"/>
        </w:numPr>
        <w:jc w:val="both"/>
      </w:pPr>
      <w:r>
        <w:t>Campo somente leitura.</w:t>
      </w:r>
    </w:p>
    <w:p w14:paraId="606A422B" w14:textId="77777777" w:rsidR="00522113" w:rsidRDefault="00B51388">
      <w:pPr>
        <w:numPr>
          <w:ilvl w:val="2"/>
          <w:numId w:val="97"/>
        </w:numPr>
        <w:jc w:val="both"/>
      </w:pPr>
      <w:r>
        <w:t>Fiscal: Apresenta o nome do Fiscal que cadastrou o Auto de In</w:t>
      </w:r>
      <w:r>
        <w:t>fração no qual o Julgamento é baseado.</w:t>
      </w:r>
    </w:p>
    <w:p w14:paraId="677956FE" w14:textId="77777777" w:rsidR="00522113" w:rsidRDefault="00B51388">
      <w:pPr>
        <w:numPr>
          <w:ilvl w:val="3"/>
          <w:numId w:val="97"/>
        </w:numPr>
        <w:jc w:val="both"/>
      </w:pPr>
      <w:r>
        <w:t>Campo somente leitura.</w:t>
      </w:r>
    </w:p>
    <w:p w14:paraId="350B3347" w14:textId="77777777" w:rsidR="00522113" w:rsidRDefault="00B51388">
      <w:pPr>
        <w:numPr>
          <w:ilvl w:val="2"/>
          <w:numId w:val="97"/>
        </w:numPr>
        <w:jc w:val="both"/>
      </w:pPr>
      <w:r>
        <w:t>Autoridade Julgadora: Apresenta o nome da Autoridade Julgadora atribuída ao respectivo Julgamento.</w:t>
      </w:r>
    </w:p>
    <w:p w14:paraId="09BAFEF1" w14:textId="77777777" w:rsidR="00522113" w:rsidRDefault="00B51388">
      <w:pPr>
        <w:numPr>
          <w:ilvl w:val="3"/>
          <w:numId w:val="97"/>
        </w:numPr>
        <w:jc w:val="both"/>
      </w:pPr>
      <w:r>
        <w:t>Campo somente leitura.</w:t>
      </w:r>
    </w:p>
    <w:p w14:paraId="65D3165A" w14:textId="77777777" w:rsidR="00522113" w:rsidRDefault="00B51388">
      <w:pPr>
        <w:numPr>
          <w:ilvl w:val="2"/>
          <w:numId w:val="97"/>
        </w:numPr>
        <w:jc w:val="both"/>
      </w:pPr>
      <w:r>
        <w:t>Autuado: Apresenta o nome do Autuado presente no Auto de Infração.</w:t>
      </w:r>
    </w:p>
    <w:p w14:paraId="6E0D5A60" w14:textId="77777777" w:rsidR="00522113" w:rsidRDefault="00B51388">
      <w:pPr>
        <w:numPr>
          <w:ilvl w:val="3"/>
          <w:numId w:val="97"/>
        </w:numPr>
        <w:jc w:val="both"/>
      </w:pPr>
      <w:r>
        <w:t>Campo</w:t>
      </w:r>
      <w:r>
        <w:t xml:space="preserve"> somente leitura.</w:t>
      </w:r>
    </w:p>
    <w:p w14:paraId="1151135B" w14:textId="77777777" w:rsidR="00522113" w:rsidRDefault="00B51388">
      <w:pPr>
        <w:numPr>
          <w:ilvl w:val="2"/>
          <w:numId w:val="97"/>
        </w:numPr>
        <w:jc w:val="both"/>
      </w:pPr>
      <w:r>
        <w:t>Tipo de Dano: Apresenta o tipo de dano preenchido na fiscalização (reparável / irreparável).</w:t>
      </w:r>
    </w:p>
    <w:p w14:paraId="6E6054E9" w14:textId="77777777" w:rsidR="00522113" w:rsidRDefault="00B51388">
      <w:pPr>
        <w:numPr>
          <w:ilvl w:val="3"/>
          <w:numId w:val="97"/>
        </w:numPr>
        <w:jc w:val="both"/>
      </w:pPr>
      <w:r>
        <w:t>Campo somente leitura.</w:t>
      </w:r>
    </w:p>
    <w:p w14:paraId="00A65A19" w14:textId="77777777" w:rsidR="00522113" w:rsidRDefault="00B51388">
      <w:pPr>
        <w:numPr>
          <w:ilvl w:val="2"/>
          <w:numId w:val="97"/>
        </w:numPr>
        <w:jc w:val="both"/>
      </w:pPr>
      <w:r>
        <w:t>Valor da Multa: Campo auto-preenchido pelo sistema com o valor da multa calculada na Ficha de Avaliação da Fiscalização re</w:t>
      </w:r>
      <w:r>
        <w:t>lacionada ao Auto de Infração do Julgamento.</w:t>
      </w:r>
    </w:p>
    <w:p w14:paraId="08DB107B" w14:textId="77777777" w:rsidR="00522113" w:rsidRDefault="00B51388">
      <w:pPr>
        <w:numPr>
          <w:ilvl w:val="3"/>
          <w:numId w:val="97"/>
        </w:numPr>
        <w:jc w:val="both"/>
      </w:pPr>
      <w:r>
        <w:t>Campo Decimal, com 9 casas inteiras e 2 decimais.</w:t>
      </w:r>
    </w:p>
    <w:p w14:paraId="5713F648" w14:textId="77777777" w:rsidR="00522113" w:rsidRDefault="00B51388">
      <w:pPr>
        <w:numPr>
          <w:ilvl w:val="3"/>
          <w:numId w:val="97"/>
        </w:numPr>
        <w:jc w:val="both"/>
      </w:pPr>
      <w:r>
        <w:t>Campo somente leitura.</w:t>
      </w:r>
    </w:p>
    <w:p w14:paraId="33DC04F5" w14:textId="77777777" w:rsidR="00522113" w:rsidRDefault="00B51388">
      <w:pPr>
        <w:numPr>
          <w:ilvl w:val="3"/>
          <w:numId w:val="97"/>
        </w:numPr>
        <w:jc w:val="both"/>
      </w:pPr>
      <w:r>
        <w:t>Caso não haja Ficha de Avaliação com status "Concluído" no momento de carregar os dados na Fase Acordo, o sistema</w:t>
      </w:r>
    </w:p>
    <w:p w14:paraId="1AB6F03E" w14:textId="77777777" w:rsidR="00522113" w:rsidRDefault="00B51388">
      <w:pPr>
        <w:numPr>
          <w:ilvl w:val="3"/>
          <w:numId w:val="97"/>
        </w:numPr>
        <w:jc w:val="both"/>
      </w:pPr>
      <w:r>
        <w:t xml:space="preserve">deverá </w:t>
      </w:r>
      <w:r>
        <w:t>apresentar no campo Valor da Multa o texto Aguardando Ficha de Avaliação.</w:t>
      </w:r>
    </w:p>
    <w:p w14:paraId="772B27B4" w14:textId="77777777" w:rsidR="00522113" w:rsidRDefault="00B51388">
      <w:pPr>
        <w:numPr>
          <w:ilvl w:val="2"/>
          <w:numId w:val="97"/>
        </w:numPr>
        <w:jc w:val="both"/>
      </w:pPr>
      <w:r>
        <w:t>Não cabe Sanção Administrativa (Multa): Apresenta se o processo não cabe sanção administrativa, no caso multa.</w:t>
      </w:r>
    </w:p>
    <w:p w14:paraId="4D9F1289" w14:textId="77777777" w:rsidR="00522113" w:rsidRDefault="00B51388">
      <w:pPr>
        <w:numPr>
          <w:ilvl w:val="3"/>
          <w:numId w:val="97"/>
        </w:numPr>
        <w:jc w:val="both"/>
      </w:pPr>
      <w:r>
        <w:t>Campo somente leitura.</w:t>
      </w:r>
    </w:p>
    <w:p w14:paraId="6A96EC35" w14:textId="77777777" w:rsidR="00522113" w:rsidRDefault="00B51388">
      <w:pPr>
        <w:numPr>
          <w:ilvl w:val="2"/>
          <w:numId w:val="97"/>
        </w:numPr>
        <w:jc w:val="both"/>
      </w:pPr>
      <w:r>
        <w:t>Não cabe Reparação de Dano: Apresenta se o proce</w:t>
      </w:r>
      <w:r>
        <w:t>sso não cabe reparação de dano.</w:t>
      </w:r>
    </w:p>
    <w:p w14:paraId="3AF0904F" w14:textId="77777777" w:rsidR="00522113" w:rsidRDefault="00B51388">
      <w:pPr>
        <w:numPr>
          <w:ilvl w:val="3"/>
          <w:numId w:val="97"/>
        </w:numPr>
        <w:jc w:val="both"/>
      </w:pPr>
      <w:r>
        <w:t>Campo somente leitura.</w:t>
      </w:r>
    </w:p>
    <w:p w14:paraId="39DD057C" w14:textId="77777777" w:rsidR="00522113" w:rsidRDefault="00B51388">
      <w:pPr>
        <w:numPr>
          <w:ilvl w:val="2"/>
          <w:numId w:val="97"/>
        </w:numPr>
        <w:jc w:val="both"/>
      </w:pPr>
      <w:r>
        <w:t>Síntese dos documentos juntados na árvore de documentos (Campo somente leitura)</w:t>
      </w:r>
    </w:p>
    <w:p w14:paraId="6F283744" w14:textId="77777777" w:rsidR="00522113" w:rsidRDefault="00B51388">
      <w:pPr>
        <w:numPr>
          <w:ilvl w:val="3"/>
          <w:numId w:val="97"/>
        </w:numPr>
        <w:jc w:val="both"/>
      </w:pPr>
      <w:r>
        <w:t>Tipo do Documento: Apresenta a descrição do tipo do documento anexado ao Julgamento.</w:t>
      </w:r>
    </w:p>
    <w:p w14:paraId="74DD2802" w14:textId="77777777" w:rsidR="00522113" w:rsidRDefault="00B51388">
      <w:pPr>
        <w:numPr>
          <w:ilvl w:val="3"/>
          <w:numId w:val="97"/>
        </w:numPr>
        <w:jc w:val="both"/>
      </w:pPr>
      <w:r>
        <w:t xml:space="preserve">Nº Processo SEI: Apresenta o número </w:t>
      </w:r>
      <w:r>
        <w:t>do processo SEI do documento anexado ao Julgamento.</w:t>
      </w:r>
    </w:p>
    <w:p w14:paraId="6354BBC0" w14:textId="77777777" w:rsidR="00522113" w:rsidRDefault="00B51388">
      <w:pPr>
        <w:numPr>
          <w:ilvl w:val="3"/>
          <w:numId w:val="97"/>
        </w:numPr>
        <w:jc w:val="both"/>
      </w:pPr>
      <w:r>
        <w:t>Nº Documento SEI: Apresenta o número do documento SEI do processo SEI do documento anexado ao Julgamento.</w:t>
      </w:r>
    </w:p>
    <w:p w14:paraId="44B3ABA9" w14:textId="77777777" w:rsidR="00522113" w:rsidRDefault="00B51388">
      <w:pPr>
        <w:numPr>
          <w:ilvl w:val="2"/>
          <w:numId w:val="97"/>
        </w:numPr>
        <w:jc w:val="both"/>
      </w:pPr>
      <w:r>
        <w:t>Ações:</w:t>
      </w:r>
    </w:p>
    <w:p w14:paraId="3BCD5659" w14:textId="77777777" w:rsidR="00522113" w:rsidRDefault="00B51388">
      <w:pPr>
        <w:numPr>
          <w:ilvl w:val="3"/>
          <w:numId w:val="97"/>
        </w:numPr>
        <w:jc w:val="both"/>
      </w:pPr>
      <w:r>
        <w:t>Mostrar/Esconder: Ao acionar esta opção, o sistema deverá apresentar ou esconder o bloco de</w:t>
      </w:r>
      <w:r>
        <w:t xml:space="preserve"> informações presente em Análise do Pedido de Acordo - Autoridade Julgadora.</w:t>
      </w:r>
    </w:p>
    <w:p w14:paraId="4F767A02" w14:textId="77777777" w:rsidR="00522113" w:rsidRDefault="00522113">
      <w:pPr>
        <w:ind w:left="720"/>
        <w:jc w:val="both"/>
      </w:pPr>
    </w:p>
    <w:p w14:paraId="0F338B3A" w14:textId="77777777" w:rsidR="00522113" w:rsidRDefault="00B51388">
      <w:pPr>
        <w:numPr>
          <w:ilvl w:val="0"/>
          <w:numId w:val="97"/>
        </w:numPr>
        <w:jc w:val="both"/>
      </w:pPr>
      <w:r>
        <w:rPr>
          <w:b/>
        </w:rPr>
        <w:t>Regra - Análise do Pedido de Acordo</w:t>
      </w:r>
    </w:p>
    <w:p w14:paraId="4770E425" w14:textId="77777777" w:rsidR="00522113" w:rsidRDefault="00B51388">
      <w:pPr>
        <w:numPr>
          <w:ilvl w:val="1"/>
          <w:numId w:val="97"/>
        </w:numPr>
        <w:jc w:val="both"/>
      </w:pPr>
      <w:r>
        <w:t>Apenas a Autoridade Julgadora associada ao respectivo Julgamento e usuários com o perfil Administrador poderão editar as informações deste blo</w:t>
      </w:r>
      <w:r>
        <w:t>co.</w:t>
      </w:r>
    </w:p>
    <w:p w14:paraId="50ED427F" w14:textId="77777777" w:rsidR="00522113" w:rsidRDefault="00522113">
      <w:pPr>
        <w:jc w:val="both"/>
      </w:pPr>
    </w:p>
    <w:p w14:paraId="391CE0EC" w14:textId="77777777" w:rsidR="00522113" w:rsidRDefault="00B51388">
      <w:pPr>
        <w:numPr>
          <w:ilvl w:val="0"/>
          <w:numId w:val="97"/>
        </w:numPr>
      </w:pPr>
      <w:r>
        <w:rPr>
          <w:b/>
        </w:rPr>
        <w:t>Tela - Análise do Pedido de Acordo</w:t>
      </w:r>
    </w:p>
    <w:p w14:paraId="23ED8EF5" w14:textId="77777777" w:rsidR="00522113" w:rsidRDefault="00B51388">
      <w:r>
        <w:rPr>
          <w:noProof/>
        </w:rPr>
        <w:drawing>
          <wp:inline distT="0" distB="0" distL="0" distR="0" wp14:anchorId="242002BB" wp14:editId="7B15926D">
            <wp:extent cx="5991225" cy="4695825"/>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png"/>
                    <pic:cNvPicPr/>
                  </pic:nvPicPr>
                  <pic:blipFill>
                    <a:blip r:embed="rId503" cstate="print"/>
                    <a:stretch>
                      <a:fillRect/>
                    </a:stretch>
                  </pic:blipFill>
                  <pic:spPr>
                    <a:xfrm>
                      <a:off x="0" y="0"/>
                      <a:ext cx="5991225" cy="4695825"/>
                    </a:xfrm>
                    <a:prstGeom prst="rect">
                      <a:avLst/>
                    </a:prstGeom>
                  </pic:spPr>
                </pic:pic>
              </a:graphicData>
            </a:graphic>
          </wp:inline>
        </w:drawing>
      </w:r>
    </w:p>
    <w:p w14:paraId="6B9222F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04">
        <w:r>
          <w:rPr>
            <w:rFonts w:ascii="Tahoma" w:eastAsia="Tahoma" w:hAnsi="Tahoma" w:cs="Tahoma"/>
            <w:i/>
            <w:color w:val="6666FF"/>
          </w:rPr>
          <w:t>Write EPub books for the iPad</w:t>
        </w:r>
      </w:hyperlink>
    </w:p>
    <w:p w14:paraId="605384D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15" w:name="_topic_ParecerAutoridadeJulgadora"/>
      <w:bookmarkEnd w:id="215"/>
      <w:r>
        <w:rPr>
          <w:rFonts w:ascii="Tahoma" w:eastAsia="Tahoma" w:hAnsi="Tahoma" w:cs="Tahoma"/>
          <w:i/>
          <w:color w:val="243F60"/>
          <w:sz w:val="22"/>
        </w:rPr>
        <w:t>Parecer Autoridade Julgadora</w:t>
      </w:r>
    </w:p>
    <w:p w14:paraId="7F1D024D" w14:textId="77777777" w:rsidR="00522113" w:rsidRDefault="00B51388">
      <w:pPr>
        <w:jc w:val="both"/>
      </w:pPr>
      <w:r>
        <w:t>O quadro "</w:t>
      </w:r>
      <w:r>
        <w:rPr>
          <w:b/>
        </w:rPr>
        <w:t>Parecer Autoridade Julgadora</w:t>
      </w:r>
      <w:r>
        <w:t>" permite detalhar o parecer da autoridade julgadora.</w:t>
      </w:r>
    </w:p>
    <w:p w14:paraId="16EE3305" w14:textId="77777777" w:rsidR="00522113" w:rsidRDefault="00522113">
      <w:pPr>
        <w:jc w:val="both"/>
      </w:pPr>
    </w:p>
    <w:p w14:paraId="4B2801C9" w14:textId="77777777" w:rsidR="00522113" w:rsidRDefault="00B51388">
      <w:pPr>
        <w:numPr>
          <w:ilvl w:val="0"/>
          <w:numId w:val="97"/>
        </w:numPr>
        <w:jc w:val="both"/>
      </w:pPr>
      <w:r>
        <w:rPr>
          <w:b/>
        </w:rPr>
        <w:t>Detalhamento de ca</w:t>
      </w:r>
      <w:r>
        <w:rPr>
          <w:b/>
        </w:rPr>
        <w:t>mpo -</w:t>
      </w:r>
      <w:r>
        <w:t xml:space="preserve"> </w:t>
      </w:r>
      <w:r>
        <w:rPr>
          <w:b/>
        </w:rPr>
        <w:t>Parecer Autoridade Julgadora</w:t>
      </w:r>
    </w:p>
    <w:p w14:paraId="58D953FC" w14:textId="77777777" w:rsidR="00522113" w:rsidRDefault="00B51388">
      <w:pPr>
        <w:numPr>
          <w:ilvl w:val="1"/>
          <w:numId w:val="97"/>
        </w:numPr>
        <w:jc w:val="both"/>
      </w:pPr>
      <w:r>
        <w:rPr>
          <w:b/>
        </w:rPr>
        <w:t>Documento gerado no SEI</w:t>
      </w:r>
      <w:r>
        <w:t>: Campo que permite informar se o parecer foi gerado no SEI.</w:t>
      </w:r>
    </w:p>
    <w:p w14:paraId="2477CDD4" w14:textId="77777777" w:rsidR="00522113" w:rsidRDefault="00B51388">
      <w:pPr>
        <w:numPr>
          <w:ilvl w:val="2"/>
          <w:numId w:val="97"/>
        </w:numPr>
        <w:jc w:val="both"/>
      </w:pPr>
      <w:r>
        <w:t>Check box</w:t>
      </w:r>
    </w:p>
    <w:p w14:paraId="23200B58" w14:textId="77777777" w:rsidR="00522113" w:rsidRDefault="00B51388">
      <w:pPr>
        <w:numPr>
          <w:ilvl w:val="2"/>
          <w:numId w:val="97"/>
        </w:numPr>
        <w:jc w:val="both"/>
      </w:pPr>
      <w:r>
        <w:t>Padrão: Desmarcado.</w:t>
      </w:r>
    </w:p>
    <w:p w14:paraId="1F5FF3D5" w14:textId="77777777" w:rsidR="00522113" w:rsidRDefault="00B51388">
      <w:pPr>
        <w:numPr>
          <w:ilvl w:val="2"/>
          <w:numId w:val="97"/>
        </w:numPr>
        <w:jc w:val="both"/>
      </w:pPr>
      <w:r>
        <w:t>Vide Regras Gerais.</w:t>
      </w:r>
    </w:p>
    <w:p w14:paraId="3F19E315" w14:textId="77777777" w:rsidR="00522113" w:rsidRDefault="00B51388">
      <w:pPr>
        <w:numPr>
          <w:ilvl w:val="1"/>
          <w:numId w:val="97"/>
        </w:numPr>
        <w:jc w:val="both"/>
      </w:pPr>
      <w:r>
        <w:rPr>
          <w:b/>
        </w:rPr>
        <w:t>Dos Fatos</w:t>
      </w:r>
      <w:r>
        <w:t>: Campo que permite informar dos fatos do parecer.</w:t>
      </w:r>
    </w:p>
    <w:p w14:paraId="5F297904" w14:textId="77777777" w:rsidR="00522113" w:rsidRDefault="00B51388">
      <w:pPr>
        <w:numPr>
          <w:ilvl w:val="2"/>
          <w:numId w:val="97"/>
        </w:numPr>
        <w:jc w:val="both"/>
      </w:pPr>
      <w:r>
        <w:t>Hint: "Informe dos fatos"</w:t>
      </w:r>
    </w:p>
    <w:p w14:paraId="551466DE" w14:textId="77777777" w:rsidR="00522113" w:rsidRDefault="00B51388">
      <w:pPr>
        <w:numPr>
          <w:ilvl w:val="2"/>
          <w:numId w:val="97"/>
        </w:numPr>
        <w:jc w:val="both"/>
      </w:pPr>
      <w:r>
        <w:t>C</w:t>
      </w:r>
      <w:r>
        <w:t>omponente rich text para edição de texto</w:t>
      </w:r>
    </w:p>
    <w:p w14:paraId="0ABB3961" w14:textId="77777777" w:rsidR="00522113" w:rsidRDefault="00B51388">
      <w:pPr>
        <w:numPr>
          <w:ilvl w:val="2"/>
          <w:numId w:val="97"/>
        </w:numPr>
        <w:jc w:val="both"/>
      </w:pPr>
      <w:r>
        <w:t>Sem limite de caracteres.</w:t>
      </w:r>
    </w:p>
    <w:p w14:paraId="4B94F2D6" w14:textId="77777777" w:rsidR="00522113" w:rsidRDefault="00B51388">
      <w:pPr>
        <w:numPr>
          <w:ilvl w:val="2"/>
          <w:numId w:val="97"/>
        </w:numPr>
        <w:jc w:val="both"/>
      </w:pPr>
      <w:r>
        <w:t>Campo obrigatório.</w:t>
      </w:r>
    </w:p>
    <w:p w14:paraId="2C34E937" w14:textId="77777777" w:rsidR="00522113" w:rsidRDefault="00B51388">
      <w:pPr>
        <w:numPr>
          <w:ilvl w:val="1"/>
          <w:numId w:val="97"/>
        </w:numPr>
        <w:jc w:val="both"/>
      </w:pPr>
      <w:r>
        <w:rPr>
          <w:b/>
        </w:rPr>
        <w:t>Dos Fundamentos</w:t>
      </w:r>
      <w:r>
        <w:t>: Campo que permite informar os fundamentos do parecer.</w:t>
      </w:r>
    </w:p>
    <w:p w14:paraId="04E3A4EC" w14:textId="77777777" w:rsidR="00522113" w:rsidRDefault="00B51388">
      <w:pPr>
        <w:numPr>
          <w:ilvl w:val="2"/>
          <w:numId w:val="97"/>
        </w:numPr>
        <w:jc w:val="both"/>
      </w:pPr>
      <w:r>
        <w:t>Campo Área de Texto</w:t>
      </w:r>
    </w:p>
    <w:p w14:paraId="2C3A9F38" w14:textId="77777777" w:rsidR="00522113" w:rsidRDefault="00B51388">
      <w:pPr>
        <w:numPr>
          <w:ilvl w:val="2"/>
          <w:numId w:val="97"/>
        </w:numPr>
        <w:jc w:val="both"/>
      </w:pPr>
      <w:r>
        <w:t>Hint: "Informe os fundamentos"</w:t>
      </w:r>
    </w:p>
    <w:p w14:paraId="5FFAE4A2" w14:textId="77777777" w:rsidR="00522113" w:rsidRDefault="00B51388">
      <w:pPr>
        <w:numPr>
          <w:ilvl w:val="2"/>
          <w:numId w:val="97"/>
        </w:numPr>
        <w:jc w:val="both"/>
      </w:pPr>
      <w:r>
        <w:t>Componente rich text para edição de texto</w:t>
      </w:r>
    </w:p>
    <w:p w14:paraId="37220B05" w14:textId="77777777" w:rsidR="00522113" w:rsidRDefault="00B51388">
      <w:pPr>
        <w:numPr>
          <w:ilvl w:val="2"/>
          <w:numId w:val="97"/>
        </w:numPr>
        <w:jc w:val="both"/>
      </w:pPr>
      <w:r>
        <w:t xml:space="preserve">Sem </w:t>
      </w:r>
      <w:r>
        <w:t>limite de caracteres.</w:t>
      </w:r>
    </w:p>
    <w:p w14:paraId="300D956F" w14:textId="77777777" w:rsidR="00522113" w:rsidRDefault="00B51388">
      <w:pPr>
        <w:numPr>
          <w:ilvl w:val="2"/>
          <w:numId w:val="97"/>
        </w:numPr>
        <w:jc w:val="both"/>
      </w:pPr>
      <w:r>
        <w:t>Campo obrigatório.</w:t>
      </w:r>
    </w:p>
    <w:p w14:paraId="142A9C44" w14:textId="77777777" w:rsidR="00522113" w:rsidRDefault="00B51388">
      <w:pPr>
        <w:numPr>
          <w:ilvl w:val="1"/>
          <w:numId w:val="97"/>
        </w:numPr>
        <w:jc w:val="both"/>
      </w:pPr>
      <w:r>
        <w:rPr>
          <w:b/>
        </w:rPr>
        <w:t>Da Análise da Regularidade Formal do Processo</w:t>
      </w:r>
      <w:r>
        <w:t>: Campo que apresenta uma lista de itens para análise para seleção se foram ou não objetivados.</w:t>
      </w:r>
    </w:p>
    <w:p w14:paraId="41B9A77B" w14:textId="77777777" w:rsidR="00522113" w:rsidRDefault="00B51388">
      <w:pPr>
        <w:numPr>
          <w:ilvl w:val="2"/>
          <w:numId w:val="97"/>
        </w:numPr>
        <w:jc w:val="both"/>
      </w:pPr>
      <w:r>
        <w:t>Campo obrigatório a seleção de todos os itens.</w:t>
      </w:r>
    </w:p>
    <w:p w14:paraId="0A5AFE2B" w14:textId="77777777" w:rsidR="00522113" w:rsidRDefault="00B51388">
      <w:pPr>
        <w:numPr>
          <w:ilvl w:val="2"/>
          <w:numId w:val="97"/>
        </w:numPr>
        <w:jc w:val="both"/>
      </w:pPr>
      <w:r>
        <w:t>Apenas é possível seleciona</w:t>
      </w:r>
      <w:r>
        <w:t>r a opção Sim ou a opção Não.</w:t>
      </w:r>
    </w:p>
    <w:p w14:paraId="5FD55AFC" w14:textId="77777777" w:rsidR="00522113" w:rsidRDefault="00B51388">
      <w:pPr>
        <w:numPr>
          <w:ilvl w:val="1"/>
          <w:numId w:val="97"/>
        </w:numPr>
        <w:jc w:val="both"/>
      </w:pPr>
      <w:r>
        <w:rPr>
          <w:b/>
        </w:rPr>
        <w:t>Descrição da Análise de Regularidade Formal do Processo</w:t>
      </w:r>
      <w:r>
        <w:t>: Campo que permite informar a descrição do objeto de análise.</w:t>
      </w:r>
    </w:p>
    <w:p w14:paraId="17106B90" w14:textId="77777777" w:rsidR="00522113" w:rsidRDefault="00B51388">
      <w:pPr>
        <w:numPr>
          <w:ilvl w:val="2"/>
          <w:numId w:val="97"/>
        </w:numPr>
        <w:jc w:val="both"/>
      </w:pPr>
      <w:r>
        <w:t>Hint: "Informe a descrição da Análise de Regularidade Formal do Processo"</w:t>
      </w:r>
    </w:p>
    <w:p w14:paraId="6BFB2A02" w14:textId="77777777" w:rsidR="00522113" w:rsidRDefault="00B51388">
      <w:pPr>
        <w:numPr>
          <w:ilvl w:val="2"/>
          <w:numId w:val="97"/>
        </w:numPr>
        <w:jc w:val="both"/>
      </w:pPr>
      <w:r>
        <w:t>Componente rich text para edição d</w:t>
      </w:r>
      <w:r>
        <w:t>e texto</w:t>
      </w:r>
    </w:p>
    <w:p w14:paraId="1D877F7F" w14:textId="77777777" w:rsidR="00522113" w:rsidRDefault="00B51388">
      <w:pPr>
        <w:numPr>
          <w:ilvl w:val="2"/>
          <w:numId w:val="97"/>
        </w:numPr>
        <w:jc w:val="both"/>
      </w:pPr>
      <w:r>
        <w:t>Sem limite de caracteres.</w:t>
      </w:r>
    </w:p>
    <w:p w14:paraId="7232ECD9" w14:textId="77777777" w:rsidR="00522113" w:rsidRDefault="00B51388">
      <w:pPr>
        <w:numPr>
          <w:ilvl w:val="2"/>
          <w:numId w:val="97"/>
        </w:numPr>
        <w:jc w:val="both"/>
      </w:pPr>
      <w:r>
        <w:t>Campo não obrigatório.</w:t>
      </w:r>
    </w:p>
    <w:p w14:paraId="26B52623" w14:textId="77777777" w:rsidR="00522113" w:rsidRDefault="00B51388">
      <w:pPr>
        <w:numPr>
          <w:ilvl w:val="1"/>
          <w:numId w:val="97"/>
        </w:numPr>
        <w:jc w:val="both"/>
      </w:pPr>
      <w:r>
        <w:rPr>
          <w:b/>
        </w:rPr>
        <w:t>Análise da Constatação de Dano</w:t>
      </w:r>
      <w:r>
        <w:t>: Campo que permite informar a análise da constatação de dano.</w:t>
      </w:r>
    </w:p>
    <w:p w14:paraId="0E84D65F" w14:textId="77777777" w:rsidR="00522113" w:rsidRDefault="00B51388">
      <w:pPr>
        <w:numPr>
          <w:ilvl w:val="2"/>
          <w:numId w:val="97"/>
        </w:numPr>
        <w:jc w:val="both"/>
      </w:pPr>
      <w:r>
        <w:t>Hint: "Informe a análise da constatação de dano"</w:t>
      </w:r>
    </w:p>
    <w:p w14:paraId="1920C332" w14:textId="77777777" w:rsidR="00522113" w:rsidRDefault="00B51388">
      <w:pPr>
        <w:numPr>
          <w:ilvl w:val="2"/>
          <w:numId w:val="97"/>
        </w:numPr>
        <w:jc w:val="both"/>
      </w:pPr>
      <w:r>
        <w:t>Componente rich text para edição de texto</w:t>
      </w:r>
    </w:p>
    <w:p w14:paraId="18ED0FFC" w14:textId="77777777" w:rsidR="00522113" w:rsidRDefault="00B51388">
      <w:pPr>
        <w:numPr>
          <w:ilvl w:val="2"/>
          <w:numId w:val="97"/>
        </w:numPr>
        <w:jc w:val="both"/>
      </w:pPr>
      <w:r>
        <w:t>Sem limite de c</w:t>
      </w:r>
      <w:r>
        <w:t>aracteres.</w:t>
      </w:r>
    </w:p>
    <w:p w14:paraId="598B0093" w14:textId="77777777" w:rsidR="00522113" w:rsidRDefault="00B51388">
      <w:pPr>
        <w:numPr>
          <w:ilvl w:val="2"/>
          <w:numId w:val="97"/>
        </w:numPr>
        <w:jc w:val="both"/>
      </w:pPr>
      <w:r>
        <w:t>Campo obrigatório.</w:t>
      </w:r>
    </w:p>
    <w:p w14:paraId="44A1F2ED" w14:textId="77777777" w:rsidR="00522113" w:rsidRDefault="00B51388">
      <w:pPr>
        <w:numPr>
          <w:ilvl w:val="1"/>
          <w:numId w:val="97"/>
        </w:numPr>
        <w:jc w:val="both"/>
      </w:pPr>
      <w:r>
        <w:rPr>
          <w:b/>
        </w:rPr>
        <w:t>Recomendação</w:t>
      </w:r>
      <w:r>
        <w:t>: Campo que permite informar a recomendação do parecer.</w:t>
      </w:r>
    </w:p>
    <w:p w14:paraId="13F13AAD" w14:textId="77777777" w:rsidR="00522113" w:rsidRDefault="00B51388">
      <w:pPr>
        <w:numPr>
          <w:ilvl w:val="2"/>
          <w:numId w:val="97"/>
        </w:numPr>
        <w:jc w:val="both"/>
      </w:pPr>
      <w:r>
        <w:t>Hint: "Informe a recomendação"</w:t>
      </w:r>
    </w:p>
    <w:p w14:paraId="2864CAC0" w14:textId="77777777" w:rsidR="00522113" w:rsidRDefault="00B51388">
      <w:pPr>
        <w:numPr>
          <w:ilvl w:val="2"/>
          <w:numId w:val="97"/>
        </w:numPr>
        <w:jc w:val="both"/>
      </w:pPr>
      <w:r>
        <w:t>Componente rich text para edição de texto</w:t>
      </w:r>
    </w:p>
    <w:p w14:paraId="3DC301AA" w14:textId="77777777" w:rsidR="00522113" w:rsidRDefault="00B51388">
      <w:pPr>
        <w:numPr>
          <w:ilvl w:val="2"/>
          <w:numId w:val="97"/>
        </w:numPr>
        <w:jc w:val="both"/>
      </w:pPr>
      <w:r>
        <w:t>Sem limite de caracteres.</w:t>
      </w:r>
    </w:p>
    <w:p w14:paraId="7D23AF65" w14:textId="77777777" w:rsidR="00522113" w:rsidRDefault="00B51388">
      <w:pPr>
        <w:numPr>
          <w:ilvl w:val="2"/>
          <w:numId w:val="97"/>
        </w:numPr>
        <w:jc w:val="both"/>
      </w:pPr>
      <w:r>
        <w:t>Campo obrigatório.</w:t>
      </w:r>
    </w:p>
    <w:p w14:paraId="5D0CB152" w14:textId="77777777" w:rsidR="00522113" w:rsidRDefault="00B51388">
      <w:pPr>
        <w:numPr>
          <w:ilvl w:val="1"/>
          <w:numId w:val="97"/>
        </w:numPr>
        <w:jc w:val="both"/>
      </w:pPr>
      <w:r>
        <w:rPr>
          <w:b/>
        </w:rPr>
        <w:t>Autoridade Julgadora</w:t>
      </w:r>
      <w:r>
        <w:t xml:space="preserve">: Campo que </w:t>
      </w:r>
      <w:r>
        <w:t>apresenta qual opção foi feita pela Autoridade Julgadora em relação a Análise do Parecer.</w:t>
      </w:r>
    </w:p>
    <w:p w14:paraId="4AFB8BE7" w14:textId="77777777" w:rsidR="00522113" w:rsidRDefault="00B51388">
      <w:pPr>
        <w:numPr>
          <w:ilvl w:val="2"/>
          <w:numId w:val="97"/>
        </w:numPr>
        <w:jc w:val="both"/>
      </w:pPr>
      <w:r>
        <w:t>Opções: Deferimento Recomendado e Indeferimento Recomendado.</w:t>
      </w:r>
    </w:p>
    <w:p w14:paraId="2F32F316" w14:textId="77777777" w:rsidR="00522113" w:rsidRDefault="00B51388">
      <w:pPr>
        <w:numPr>
          <w:ilvl w:val="2"/>
          <w:numId w:val="97"/>
        </w:numPr>
        <w:jc w:val="both"/>
      </w:pPr>
      <w:r>
        <w:t>Campo visível somente após a ação de recomendar o deferimento ou indeferimento por parte da Autoridade Ju</w:t>
      </w:r>
      <w:r>
        <w:t>lgadora.</w:t>
      </w:r>
    </w:p>
    <w:p w14:paraId="50A4687C" w14:textId="77777777" w:rsidR="00522113" w:rsidRDefault="00B51388">
      <w:pPr>
        <w:numPr>
          <w:ilvl w:val="1"/>
          <w:numId w:val="97"/>
        </w:numPr>
        <w:jc w:val="both"/>
      </w:pPr>
      <w:r>
        <w:rPr>
          <w:b/>
        </w:rPr>
        <w:t>Auditoria</w:t>
      </w:r>
      <w:r>
        <w:t>: Apresenta os dados de usuário, perfil, data e hora na qual foi realizada a ação de recomendar.</w:t>
      </w:r>
    </w:p>
    <w:p w14:paraId="4E49408D" w14:textId="77777777" w:rsidR="00522113" w:rsidRDefault="00B51388">
      <w:pPr>
        <w:numPr>
          <w:ilvl w:val="1"/>
          <w:numId w:val="97"/>
        </w:numPr>
        <w:jc w:val="both"/>
      </w:pPr>
      <w:r>
        <w:rPr>
          <w:b/>
        </w:rPr>
        <w:t>Ações</w:t>
      </w:r>
      <w:r>
        <w:t>:</w:t>
      </w:r>
    </w:p>
    <w:p w14:paraId="6B3E4374" w14:textId="77777777" w:rsidR="00522113" w:rsidRDefault="00B51388">
      <w:pPr>
        <w:numPr>
          <w:ilvl w:val="2"/>
          <w:numId w:val="97"/>
        </w:numPr>
        <w:jc w:val="both"/>
      </w:pPr>
      <w:r>
        <w:rPr>
          <w:b/>
        </w:rPr>
        <w:t>Mostrar/Esconder</w:t>
      </w:r>
      <w:r>
        <w:t xml:space="preserve">: Ao acionar esta opção, o sistema deverá apresentar ou esconder o bloco de informações presente em Parecer - </w:t>
      </w:r>
      <w:r>
        <w:t>Autoridade Julgadora.</w:t>
      </w:r>
    </w:p>
    <w:p w14:paraId="4EAE9800" w14:textId="77777777" w:rsidR="00522113" w:rsidRDefault="00B51388">
      <w:pPr>
        <w:numPr>
          <w:ilvl w:val="2"/>
          <w:numId w:val="97"/>
        </w:numPr>
        <w:jc w:val="both"/>
      </w:pPr>
      <w:r>
        <w:rPr>
          <w:b/>
        </w:rPr>
        <w:t>Salvar</w:t>
      </w:r>
      <w:r>
        <w:t>: Ao acionar esta opção, o sistema deverá salvar os dados preenchidos na base de dados sem realizar qualquer validação de campos obrigatórios.</w:t>
      </w:r>
    </w:p>
    <w:p w14:paraId="1B0A1058" w14:textId="77777777" w:rsidR="00522113" w:rsidRDefault="00B51388">
      <w:pPr>
        <w:numPr>
          <w:ilvl w:val="3"/>
          <w:numId w:val="97"/>
        </w:numPr>
        <w:jc w:val="both"/>
      </w:pPr>
      <w:r>
        <w:t>O sistema deverá permitir alterações posteriores nos campos preenchidos.</w:t>
      </w:r>
    </w:p>
    <w:p w14:paraId="6C21B95D" w14:textId="77777777" w:rsidR="00522113" w:rsidRDefault="00B51388">
      <w:pPr>
        <w:numPr>
          <w:ilvl w:val="1"/>
          <w:numId w:val="97"/>
        </w:numPr>
        <w:jc w:val="both"/>
      </w:pPr>
      <w:r>
        <w:rPr>
          <w:b/>
        </w:rPr>
        <w:t>Visualizar/I</w:t>
      </w:r>
      <w:r>
        <w:rPr>
          <w:b/>
        </w:rPr>
        <w:t>mprimir</w:t>
      </w:r>
      <w:r>
        <w:t>: Ao acionar esta opção, o sistema deverá disponibilizar para baixar o parecer.</w:t>
      </w:r>
    </w:p>
    <w:p w14:paraId="64D103DE" w14:textId="77777777" w:rsidR="00522113" w:rsidRDefault="00B51388">
      <w:pPr>
        <w:numPr>
          <w:ilvl w:val="1"/>
          <w:numId w:val="97"/>
        </w:numPr>
        <w:jc w:val="both"/>
      </w:pPr>
      <w:r>
        <w:rPr>
          <w:b/>
        </w:rPr>
        <w:t>Recomendar Indeferimento</w:t>
      </w:r>
      <w:r>
        <w:t>: Ao acionar esta opção, o sistema deverá solicitar a confirmação da recomendação e ao confirmar, deverá gravar na base de dados a recomendação d</w:t>
      </w:r>
      <w:r>
        <w:t>o indeferimento, alterar a Situação para Aguardando Parecer Coordenação Técnica e apresentar o bloco Parecer - Coordenação Técnica.</w:t>
      </w:r>
    </w:p>
    <w:p w14:paraId="418E48D2" w14:textId="77777777" w:rsidR="00522113" w:rsidRDefault="00B51388">
      <w:pPr>
        <w:numPr>
          <w:ilvl w:val="2"/>
          <w:numId w:val="97"/>
        </w:numPr>
        <w:jc w:val="both"/>
      </w:pPr>
      <w:r>
        <w:t>Mensagem: "Deseja realmente recomendar o indeferimento do pedido de acordo?".</w:t>
      </w:r>
    </w:p>
    <w:p w14:paraId="0A8C6CB8" w14:textId="77777777" w:rsidR="00522113" w:rsidRDefault="00B51388">
      <w:pPr>
        <w:numPr>
          <w:ilvl w:val="1"/>
          <w:numId w:val="97"/>
        </w:numPr>
        <w:jc w:val="both"/>
      </w:pPr>
      <w:r>
        <w:rPr>
          <w:b/>
        </w:rPr>
        <w:t>Recomendar Deferimento</w:t>
      </w:r>
      <w:r>
        <w:t>: Ao acionar esta opção,</w:t>
      </w:r>
      <w:r>
        <w:t xml:space="preserve"> o sistema deverá solicitar a confirmação da recomendação e ao confirmar, deverá gravar na base de dados a recomendação do deferimento, alterar a Situação para Aguardando Parecer Coordenação Técnica e apresentar o bloco Parecer - Coordenação Técnica.</w:t>
      </w:r>
    </w:p>
    <w:p w14:paraId="48338CCF" w14:textId="77777777" w:rsidR="00522113" w:rsidRDefault="00B51388">
      <w:pPr>
        <w:numPr>
          <w:ilvl w:val="2"/>
          <w:numId w:val="97"/>
        </w:numPr>
        <w:jc w:val="both"/>
      </w:pPr>
      <w:r>
        <w:rPr>
          <w:b/>
        </w:rPr>
        <w:t>Mensa</w:t>
      </w:r>
      <w:r>
        <w:rPr>
          <w:b/>
        </w:rPr>
        <w:t>gem</w:t>
      </w:r>
      <w:r>
        <w:t>: "Deseja realmente recomendar o deferimento do pedido de acordo?"</w:t>
      </w:r>
    </w:p>
    <w:p w14:paraId="7CADC35A" w14:textId="77777777" w:rsidR="00522113" w:rsidRDefault="00522113">
      <w:pPr>
        <w:ind w:left="360"/>
        <w:jc w:val="both"/>
      </w:pPr>
    </w:p>
    <w:p w14:paraId="312C51F3" w14:textId="77777777" w:rsidR="00522113" w:rsidRDefault="00B51388">
      <w:pPr>
        <w:numPr>
          <w:ilvl w:val="0"/>
          <w:numId w:val="97"/>
        </w:numPr>
        <w:jc w:val="both"/>
      </w:pPr>
      <w:r>
        <w:rPr>
          <w:b/>
        </w:rPr>
        <w:t>Regra - Parecer Autoridade Julgadora</w:t>
      </w:r>
    </w:p>
    <w:p w14:paraId="0C50B3AB" w14:textId="77777777" w:rsidR="00522113" w:rsidRDefault="00B51388">
      <w:pPr>
        <w:numPr>
          <w:ilvl w:val="1"/>
          <w:numId w:val="97"/>
        </w:numPr>
        <w:jc w:val="both"/>
      </w:pPr>
      <w:r>
        <w:t>Apenas a Autoridade Julgadora associada ao respectivo Julgamento e usuários com perfil Administrador poderão editar as informações deste bloco.</w:t>
      </w:r>
    </w:p>
    <w:p w14:paraId="0F09592D" w14:textId="77777777" w:rsidR="00522113" w:rsidRDefault="00B51388">
      <w:pPr>
        <w:numPr>
          <w:ilvl w:val="1"/>
          <w:numId w:val="97"/>
        </w:numPr>
        <w:jc w:val="both"/>
      </w:pPr>
      <w:r>
        <w:t>A Au</w:t>
      </w:r>
      <w:r>
        <w:t>toridade Julgadora apenas poderá recomendar o Deferimento ou Indeferimento, caso a Ficha de Avaliação tenha sido preenchida.</w:t>
      </w:r>
    </w:p>
    <w:p w14:paraId="74AED3B5" w14:textId="77777777" w:rsidR="00522113" w:rsidRDefault="00B51388">
      <w:pPr>
        <w:numPr>
          <w:ilvl w:val="1"/>
          <w:numId w:val="97"/>
        </w:numPr>
        <w:jc w:val="both"/>
      </w:pPr>
      <w:r>
        <w:t>Ao recomendar o Deferimento ou Indeferimento, por parte da Autoridade Julgadora, o sistema deverá alterar a situação para Aguardand</w:t>
      </w:r>
      <w:r>
        <w:t>o Parecer Coordenação Técnica, encaminhar e-mail para todos os usuários com o perfil Coordenação Técnica da mesma Unidade do Julgamento e apresentar o bloco Parecer - Coordenação Técnica somente para os perfis Coordenação Técnica da respectiva Unidade e Ad</w:t>
      </w:r>
      <w:r>
        <w:t>ministrador.</w:t>
      </w:r>
    </w:p>
    <w:p w14:paraId="71FCC814" w14:textId="77777777" w:rsidR="00522113" w:rsidRDefault="00B51388">
      <w:pPr>
        <w:numPr>
          <w:ilvl w:val="2"/>
          <w:numId w:val="97"/>
        </w:numPr>
        <w:jc w:val="both"/>
      </w:pPr>
      <w:r>
        <w:t>Assunto E-mail: "[FISCALIS] Análise do Pedido de Acordo".</w:t>
      </w:r>
    </w:p>
    <w:p w14:paraId="099494E4" w14:textId="77777777" w:rsidR="00522113" w:rsidRDefault="00B51388">
      <w:pPr>
        <w:numPr>
          <w:ilvl w:val="2"/>
          <w:numId w:val="97"/>
        </w:numPr>
        <w:jc w:val="both"/>
      </w:pPr>
      <w:r>
        <w:t>Mensagem E-mail: "O seguinte julgamento encontra-se com a análise de pedido de acordo pendente: &lt;UF da Unidade&gt; -</w:t>
      </w:r>
    </w:p>
    <w:p w14:paraId="2420986A" w14:textId="77777777" w:rsidR="00522113" w:rsidRDefault="00B51388">
      <w:pPr>
        <w:numPr>
          <w:ilvl w:val="2"/>
          <w:numId w:val="97"/>
        </w:numPr>
        <w:jc w:val="both"/>
      </w:pPr>
      <w:r>
        <w:t>&lt;Número Julgamento&gt; - &lt;Autoridade Julgadora&gt;".</w:t>
      </w:r>
    </w:p>
    <w:p w14:paraId="1183ED15" w14:textId="77777777" w:rsidR="00522113" w:rsidRDefault="00B51388">
      <w:pPr>
        <w:numPr>
          <w:ilvl w:val="1"/>
          <w:numId w:val="97"/>
        </w:numPr>
        <w:jc w:val="both"/>
      </w:pPr>
      <w:r>
        <w:t>Após ser realizada a rec</w:t>
      </w:r>
      <w:r>
        <w:t>omendação, quando o usuário com o perfil Coordenação Técnica acessar a página, o sistema deverá apresentar qual foi a escolha realizada pela Autoridade Julgadora.</w:t>
      </w:r>
    </w:p>
    <w:p w14:paraId="0D2AF88D" w14:textId="77777777" w:rsidR="00522113" w:rsidRDefault="00B51388">
      <w:pPr>
        <w:numPr>
          <w:ilvl w:val="1"/>
          <w:numId w:val="97"/>
        </w:numPr>
        <w:jc w:val="both"/>
      </w:pPr>
      <w:r>
        <w:t>A ação Visualizar deverá ter a sua nomenclatura alterada para Imprimir após ser realizada a a</w:t>
      </w:r>
      <w:r>
        <w:t>ção Concluir.</w:t>
      </w:r>
    </w:p>
    <w:p w14:paraId="448DFC5C" w14:textId="77777777" w:rsidR="00522113" w:rsidRDefault="00B51388">
      <w:pPr>
        <w:numPr>
          <w:ilvl w:val="1"/>
          <w:numId w:val="97"/>
        </w:numPr>
        <w:jc w:val="both"/>
      </w:pPr>
      <w:r>
        <w:t>Quando a nomenclatura da ação for Visualizar, o sistema deverá realizar a impressão conforme o layout presente em Visualizar Parecer.</w:t>
      </w:r>
    </w:p>
    <w:p w14:paraId="161725AC" w14:textId="77777777" w:rsidR="00522113" w:rsidRDefault="00B51388">
      <w:pPr>
        <w:numPr>
          <w:ilvl w:val="1"/>
          <w:numId w:val="97"/>
        </w:numPr>
        <w:jc w:val="both"/>
      </w:pPr>
      <w:r>
        <w:t>Quando a nomenclatura da ação for Imprimir, o sistema deverá realizar a impressão conforme o layout presente</w:t>
      </w:r>
      <w:r>
        <w:t xml:space="preserve"> em Imprimir Parecer.</w:t>
      </w:r>
    </w:p>
    <w:p w14:paraId="110CFF92" w14:textId="77777777" w:rsidR="00522113" w:rsidRDefault="00B51388">
      <w:pPr>
        <w:numPr>
          <w:ilvl w:val="2"/>
          <w:numId w:val="97"/>
        </w:numPr>
        <w:jc w:val="both"/>
      </w:pPr>
      <w:r>
        <w:t>Ao gerar o parecer da Autoridade Julgadora o sistema deverá registrar no rodapé do documento gerado os dados de</w:t>
      </w:r>
    </w:p>
    <w:p w14:paraId="3AB52D7A" w14:textId="77777777" w:rsidR="00522113" w:rsidRDefault="00B51388">
      <w:pPr>
        <w:numPr>
          <w:ilvl w:val="1"/>
          <w:numId w:val="97"/>
        </w:numPr>
        <w:jc w:val="both"/>
      </w:pPr>
      <w:r>
        <w:t>autentificação, nos mesmos moldes dos demais documentos emitidos pelo sistema.</w:t>
      </w:r>
    </w:p>
    <w:p w14:paraId="539E65F4" w14:textId="77777777" w:rsidR="00522113" w:rsidRDefault="00B51388">
      <w:pPr>
        <w:numPr>
          <w:ilvl w:val="1"/>
          <w:numId w:val="97"/>
        </w:numPr>
        <w:jc w:val="both"/>
      </w:pPr>
      <w:r>
        <w:t>O sistema deverá gerar um número para o Par</w:t>
      </w:r>
      <w:r>
        <w:t>ecer no formato "PA&lt;Sequencial&gt;.&lt;Ano&gt;.&lt;UF&gt;".</w:t>
      </w:r>
    </w:p>
    <w:p w14:paraId="7EBA2A29" w14:textId="77777777" w:rsidR="00522113" w:rsidRDefault="00B51388">
      <w:pPr>
        <w:numPr>
          <w:ilvl w:val="2"/>
          <w:numId w:val="97"/>
        </w:numPr>
        <w:jc w:val="both"/>
      </w:pPr>
      <w:r>
        <w:t>O &lt;Sequencial&gt; deverá iniciar em 00001 e ir sendo incrementado de um em um. Cada &lt;UF&gt; e por &lt;Ano&gt; deverão ter a sua própria sequencia iniciando em 00001.</w:t>
      </w:r>
    </w:p>
    <w:p w14:paraId="46F07602" w14:textId="77777777" w:rsidR="00522113" w:rsidRDefault="00B51388">
      <w:pPr>
        <w:numPr>
          <w:ilvl w:val="2"/>
          <w:numId w:val="97"/>
        </w:numPr>
        <w:jc w:val="both"/>
      </w:pPr>
      <w:r>
        <w:t xml:space="preserve">Ex: PA00001.2016.PA, PA00001.2017.PA, </w:t>
      </w:r>
      <w:r>
        <w:t>PA00001.2016.BA.</w:t>
      </w:r>
    </w:p>
    <w:p w14:paraId="11EC022C" w14:textId="77777777" w:rsidR="00522113" w:rsidRDefault="00B51388">
      <w:pPr>
        <w:numPr>
          <w:ilvl w:val="1"/>
          <w:numId w:val="97"/>
        </w:numPr>
        <w:jc w:val="both"/>
      </w:pPr>
      <w:r>
        <w:t>Ao ser recomendado o deferimento do pedido de acordo, o sistema deverá gravar um arquivo no SEI com o que é gerado pela ação Imprimir dentro do Processo SEI associado a Fiscalização do respectivo Julgamento, com a nomenclatura igual a Pare</w:t>
      </w:r>
      <w:r>
        <w:t>cer Autoridade Julgadora e o tipo igual a Parecer Técnico de código 191. Este documento deverá ser apresentado na árvore de documentos, sendo o usuário aquele que fez a ação de deferir a análise.</w:t>
      </w:r>
    </w:p>
    <w:p w14:paraId="261C047D" w14:textId="77777777" w:rsidR="00522113" w:rsidRDefault="00B51388">
      <w:pPr>
        <w:numPr>
          <w:ilvl w:val="1"/>
          <w:numId w:val="97"/>
        </w:numPr>
        <w:jc w:val="both"/>
      </w:pPr>
      <w:r>
        <w:t>Ao ser concluído o parecer, o sistema deverá apresentar some</w:t>
      </w:r>
      <w:r>
        <w:t>nte a ação Imprimir. As demais deverão ser suprimidas.</w:t>
      </w:r>
    </w:p>
    <w:p w14:paraId="1BE4F339" w14:textId="77777777" w:rsidR="00522113" w:rsidRDefault="00522113"/>
    <w:p w14:paraId="395393F2" w14:textId="77777777" w:rsidR="00522113" w:rsidRDefault="00B51388">
      <w:pPr>
        <w:numPr>
          <w:ilvl w:val="0"/>
          <w:numId w:val="97"/>
        </w:numPr>
      </w:pPr>
      <w:r>
        <w:rPr>
          <w:b/>
        </w:rPr>
        <w:t>Tela - Parecer Autoridade Julgadora</w:t>
      </w:r>
    </w:p>
    <w:p w14:paraId="565F7445" w14:textId="77777777" w:rsidR="00522113" w:rsidRDefault="00B51388">
      <w:r>
        <w:rPr>
          <w:noProof/>
        </w:rPr>
        <w:drawing>
          <wp:inline distT="0" distB="0" distL="0" distR="0" wp14:anchorId="059F5F48" wp14:editId="4E16EE0D">
            <wp:extent cx="5991225" cy="7572375"/>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png"/>
                    <pic:cNvPicPr/>
                  </pic:nvPicPr>
                  <pic:blipFill>
                    <a:blip r:embed="rId505" cstate="print"/>
                    <a:stretch>
                      <a:fillRect/>
                    </a:stretch>
                  </pic:blipFill>
                  <pic:spPr>
                    <a:xfrm>
                      <a:off x="0" y="0"/>
                      <a:ext cx="5991225" cy="7572375"/>
                    </a:xfrm>
                    <a:prstGeom prst="rect">
                      <a:avLst/>
                    </a:prstGeom>
                  </pic:spPr>
                </pic:pic>
              </a:graphicData>
            </a:graphic>
          </wp:inline>
        </w:drawing>
      </w:r>
    </w:p>
    <w:p w14:paraId="26FC4E3D" w14:textId="77777777" w:rsidR="00522113" w:rsidRDefault="00522113"/>
    <w:p w14:paraId="38524577" w14:textId="77777777" w:rsidR="00522113" w:rsidRDefault="00B51388">
      <w:pPr>
        <w:numPr>
          <w:ilvl w:val="0"/>
          <w:numId w:val="97"/>
        </w:numPr>
      </w:pPr>
      <w:r>
        <w:rPr>
          <w:b/>
        </w:rPr>
        <w:t>Tela - Parecer Autoridade Julgadora</w:t>
      </w:r>
    </w:p>
    <w:p w14:paraId="473FAEC3" w14:textId="77777777" w:rsidR="00522113" w:rsidRDefault="00B51388">
      <w:r>
        <w:rPr>
          <w:noProof/>
        </w:rPr>
        <w:drawing>
          <wp:inline distT="0" distB="0" distL="0" distR="0" wp14:anchorId="60B73898" wp14:editId="7003112F">
            <wp:extent cx="5991225" cy="1009650"/>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png"/>
                    <pic:cNvPicPr/>
                  </pic:nvPicPr>
                  <pic:blipFill>
                    <a:blip r:embed="rId506" cstate="print"/>
                    <a:stretch>
                      <a:fillRect/>
                    </a:stretch>
                  </pic:blipFill>
                  <pic:spPr>
                    <a:xfrm>
                      <a:off x="0" y="0"/>
                      <a:ext cx="5991225" cy="1009650"/>
                    </a:xfrm>
                    <a:prstGeom prst="rect">
                      <a:avLst/>
                    </a:prstGeom>
                  </pic:spPr>
                </pic:pic>
              </a:graphicData>
            </a:graphic>
          </wp:inline>
        </w:drawing>
      </w:r>
    </w:p>
    <w:p w14:paraId="7120421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07">
        <w:r>
          <w:rPr>
            <w:rFonts w:ascii="Tahoma" w:eastAsia="Tahoma" w:hAnsi="Tahoma" w:cs="Tahoma"/>
            <w:i/>
            <w:color w:val="6666FF"/>
          </w:rPr>
          <w:t>Create help files for the Qt Help Framework</w:t>
        </w:r>
      </w:hyperlink>
    </w:p>
    <w:p w14:paraId="7D94184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16" w:name="_topic_ParecerCoordenacaoTecnica"/>
      <w:bookmarkEnd w:id="216"/>
      <w:r>
        <w:rPr>
          <w:rFonts w:ascii="Tahoma" w:eastAsia="Tahoma" w:hAnsi="Tahoma" w:cs="Tahoma"/>
          <w:i/>
          <w:color w:val="243F60"/>
          <w:sz w:val="22"/>
        </w:rPr>
        <w:t>Parecer Coordenação Técnica</w:t>
      </w:r>
    </w:p>
    <w:p w14:paraId="3573AD43" w14:textId="77777777" w:rsidR="00522113" w:rsidRDefault="00B51388">
      <w:pPr>
        <w:jc w:val="both"/>
      </w:pPr>
      <w:r>
        <w:t>No quadro "</w:t>
      </w:r>
      <w:r>
        <w:rPr>
          <w:b/>
        </w:rPr>
        <w:t>Parecer Coordenação Técnica</w:t>
      </w:r>
      <w:r>
        <w:t>" permite detalhar o parecer coordenação técnica.</w:t>
      </w:r>
    </w:p>
    <w:p w14:paraId="31CAC4F9" w14:textId="77777777" w:rsidR="00522113" w:rsidRDefault="00522113">
      <w:pPr>
        <w:jc w:val="both"/>
      </w:pPr>
    </w:p>
    <w:p w14:paraId="4AF351EF" w14:textId="77777777" w:rsidR="00522113" w:rsidRDefault="00B51388">
      <w:pPr>
        <w:numPr>
          <w:ilvl w:val="0"/>
          <w:numId w:val="97"/>
        </w:numPr>
        <w:jc w:val="both"/>
      </w:pPr>
      <w:r>
        <w:rPr>
          <w:b/>
        </w:rPr>
        <w:t>Detalhamento de campo - Parecer Coordenação Técnica</w:t>
      </w:r>
    </w:p>
    <w:p w14:paraId="739B109E" w14:textId="77777777" w:rsidR="00522113" w:rsidRDefault="00B51388">
      <w:pPr>
        <w:numPr>
          <w:ilvl w:val="1"/>
          <w:numId w:val="97"/>
        </w:numPr>
        <w:jc w:val="both"/>
      </w:pPr>
      <w:r>
        <w:rPr>
          <w:b/>
        </w:rPr>
        <w:t>Documento gerado no SEI</w:t>
      </w:r>
      <w:r>
        <w:t xml:space="preserve">: Campo que permite </w:t>
      </w:r>
      <w:r>
        <w:t>informar se o parecer foi gerado no SEI.</w:t>
      </w:r>
    </w:p>
    <w:p w14:paraId="1ED97297" w14:textId="77777777" w:rsidR="00522113" w:rsidRDefault="00B51388">
      <w:pPr>
        <w:numPr>
          <w:ilvl w:val="2"/>
          <w:numId w:val="97"/>
        </w:numPr>
        <w:jc w:val="both"/>
      </w:pPr>
      <w:r>
        <w:t>Check box</w:t>
      </w:r>
    </w:p>
    <w:p w14:paraId="170DC1A2" w14:textId="77777777" w:rsidR="00522113" w:rsidRDefault="00B51388">
      <w:pPr>
        <w:numPr>
          <w:ilvl w:val="2"/>
          <w:numId w:val="97"/>
        </w:numPr>
        <w:jc w:val="both"/>
      </w:pPr>
      <w:r>
        <w:t>Padrão: Desmarcado.</w:t>
      </w:r>
    </w:p>
    <w:p w14:paraId="05CA0EDD" w14:textId="77777777" w:rsidR="00522113" w:rsidRDefault="00B51388">
      <w:pPr>
        <w:numPr>
          <w:ilvl w:val="2"/>
          <w:numId w:val="97"/>
        </w:numPr>
        <w:jc w:val="both"/>
      </w:pPr>
      <w:r>
        <w:t>Vide Regras Gerais.</w:t>
      </w:r>
    </w:p>
    <w:p w14:paraId="33A8F1CD" w14:textId="77777777" w:rsidR="00522113" w:rsidRDefault="00B51388">
      <w:pPr>
        <w:numPr>
          <w:ilvl w:val="1"/>
          <w:numId w:val="97"/>
        </w:numPr>
        <w:jc w:val="both"/>
      </w:pPr>
      <w:r>
        <w:rPr>
          <w:b/>
        </w:rPr>
        <w:t>Preâmbulo</w:t>
      </w:r>
      <w:r>
        <w:t>: Campo que permite informar o preâmbulo do parecer.</w:t>
      </w:r>
    </w:p>
    <w:p w14:paraId="7351242E" w14:textId="77777777" w:rsidR="00522113" w:rsidRDefault="00B51388">
      <w:pPr>
        <w:numPr>
          <w:ilvl w:val="2"/>
          <w:numId w:val="97"/>
        </w:numPr>
        <w:jc w:val="both"/>
      </w:pPr>
      <w:r>
        <w:t>Campo Área de Texto</w:t>
      </w:r>
    </w:p>
    <w:p w14:paraId="0AE5E955" w14:textId="77777777" w:rsidR="00522113" w:rsidRDefault="00B51388">
      <w:pPr>
        <w:numPr>
          <w:ilvl w:val="2"/>
          <w:numId w:val="97"/>
        </w:numPr>
        <w:jc w:val="both"/>
      </w:pPr>
      <w:r>
        <w:t>Hint: "Informe o preâmbulo"</w:t>
      </w:r>
    </w:p>
    <w:p w14:paraId="313515A8" w14:textId="77777777" w:rsidR="00522113" w:rsidRDefault="00B51388">
      <w:pPr>
        <w:numPr>
          <w:ilvl w:val="2"/>
          <w:numId w:val="97"/>
        </w:numPr>
        <w:jc w:val="both"/>
      </w:pPr>
      <w:r>
        <w:t>Componente rich text para edição de texto</w:t>
      </w:r>
    </w:p>
    <w:p w14:paraId="5C8C9536" w14:textId="77777777" w:rsidR="00522113" w:rsidRDefault="00B51388">
      <w:pPr>
        <w:numPr>
          <w:ilvl w:val="2"/>
          <w:numId w:val="97"/>
        </w:numPr>
        <w:jc w:val="both"/>
      </w:pPr>
      <w:r>
        <w:t>Sem limite de</w:t>
      </w:r>
      <w:r>
        <w:t xml:space="preserve"> caracteres.</w:t>
      </w:r>
    </w:p>
    <w:p w14:paraId="184527E3" w14:textId="77777777" w:rsidR="00522113" w:rsidRDefault="00B51388">
      <w:pPr>
        <w:numPr>
          <w:ilvl w:val="2"/>
          <w:numId w:val="97"/>
        </w:numPr>
        <w:jc w:val="both"/>
      </w:pPr>
      <w:r>
        <w:t>Campo obrigatório.</w:t>
      </w:r>
    </w:p>
    <w:p w14:paraId="3017FF31" w14:textId="77777777" w:rsidR="00522113" w:rsidRDefault="00B51388">
      <w:pPr>
        <w:numPr>
          <w:ilvl w:val="1"/>
          <w:numId w:val="97"/>
        </w:numPr>
        <w:jc w:val="both"/>
      </w:pPr>
      <w:r>
        <w:rPr>
          <w:b/>
        </w:rPr>
        <w:t>Dos Fatos</w:t>
      </w:r>
      <w:r>
        <w:t>: Campo que permite informar dos fatos do parecer.</w:t>
      </w:r>
    </w:p>
    <w:p w14:paraId="23A5B878" w14:textId="77777777" w:rsidR="00522113" w:rsidRDefault="00B51388">
      <w:pPr>
        <w:numPr>
          <w:ilvl w:val="2"/>
          <w:numId w:val="97"/>
        </w:numPr>
        <w:jc w:val="both"/>
      </w:pPr>
      <w:r>
        <w:t>Hint: "Informe dos fatos"</w:t>
      </w:r>
    </w:p>
    <w:p w14:paraId="27A299E1" w14:textId="77777777" w:rsidR="00522113" w:rsidRDefault="00B51388">
      <w:pPr>
        <w:numPr>
          <w:ilvl w:val="2"/>
          <w:numId w:val="97"/>
        </w:numPr>
        <w:jc w:val="both"/>
      </w:pPr>
      <w:r>
        <w:t>Componente rich text para edição de texto</w:t>
      </w:r>
    </w:p>
    <w:p w14:paraId="23F60EC1" w14:textId="77777777" w:rsidR="00522113" w:rsidRDefault="00B51388">
      <w:pPr>
        <w:numPr>
          <w:ilvl w:val="2"/>
          <w:numId w:val="97"/>
        </w:numPr>
        <w:jc w:val="both"/>
      </w:pPr>
      <w:r>
        <w:t>Sem limite de caracteres.</w:t>
      </w:r>
    </w:p>
    <w:p w14:paraId="31A0B690" w14:textId="77777777" w:rsidR="00522113" w:rsidRDefault="00B51388">
      <w:pPr>
        <w:numPr>
          <w:ilvl w:val="2"/>
          <w:numId w:val="97"/>
        </w:numPr>
        <w:jc w:val="both"/>
      </w:pPr>
      <w:r>
        <w:t>Campo obrigatório.</w:t>
      </w:r>
    </w:p>
    <w:p w14:paraId="7D8891D8" w14:textId="77777777" w:rsidR="00522113" w:rsidRDefault="00B51388">
      <w:pPr>
        <w:numPr>
          <w:ilvl w:val="1"/>
          <w:numId w:val="97"/>
        </w:numPr>
        <w:jc w:val="both"/>
      </w:pPr>
      <w:r>
        <w:rPr>
          <w:b/>
        </w:rPr>
        <w:t>Recomendação</w:t>
      </w:r>
      <w:r>
        <w:t>: Campo que permite informar a recomend</w:t>
      </w:r>
      <w:r>
        <w:t>ação do parecer.</w:t>
      </w:r>
    </w:p>
    <w:p w14:paraId="7B4FFC02" w14:textId="77777777" w:rsidR="00522113" w:rsidRDefault="00B51388">
      <w:pPr>
        <w:numPr>
          <w:ilvl w:val="2"/>
          <w:numId w:val="97"/>
        </w:numPr>
        <w:jc w:val="both"/>
      </w:pPr>
      <w:r>
        <w:t>Hint: "Informe a recomendação"</w:t>
      </w:r>
    </w:p>
    <w:p w14:paraId="4683D256" w14:textId="77777777" w:rsidR="00522113" w:rsidRDefault="00B51388">
      <w:pPr>
        <w:numPr>
          <w:ilvl w:val="2"/>
          <w:numId w:val="97"/>
        </w:numPr>
        <w:jc w:val="both"/>
      </w:pPr>
      <w:r>
        <w:t>Componente rich text para edição de texto</w:t>
      </w:r>
    </w:p>
    <w:p w14:paraId="4A28FF97" w14:textId="77777777" w:rsidR="00522113" w:rsidRDefault="00B51388">
      <w:pPr>
        <w:numPr>
          <w:ilvl w:val="2"/>
          <w:numId w:val="97"/>
        </w:numPr>
        <w:jc w:val="both"/>
      </w:pPr>
      <w:r>
        <w:t>Sem limite de caracteres.</w:t>
      </w:r>
    </w:p>
    <w:p w14:paraId="21E20F3C" w14:textId="77777777" w:rsidR="00522113" w:rsidRDefault="00B51388">
      <w:pPr>
        <w:numPr>
          <w:ilvl w:val="2"/>
          <w:numId w:val="97"/>
        </w:numPr>
        <w:jc w:val="both"/>
      </w:pPr>
      <w:r>
        <w:t>Campo obrigatório.</w:t>
      </w:r>
    </w:p>
    <w:p w14:paraId="786F404B" w14:textId="77777777" w:rsidR="00522113" w:rsidRDefault="00B51388">
      <w:pPr>
        <w:numPr>
          <w:ilvl w:val="1"/>
          <w:numId w:val="97"/>
        </w:numPr>
        <w:jc w:val="both"/>
      </w:pPr>
      <w:r>
        <w:rPr>
          <w:b/>
        </w:rPr>
        <w:t>Coordenador</w:t>
      </w:r>
      <w:r>
        <w:t xml:space="preserve"> </w:t>
      </w:r>
      <w:r>
        <w:rPr>
          <w:b/>
        </w:rPr>
        <w:t>Técnico</w:t>
      </w:r>
      <w:r>
        <w:t>: Campo que apresenta qual opção foi feita pelo usuário com perfil Coordenação Técnica em relação a An</w:t>
      </w:r>
      <w:r>
        <w:t>álise do Parecer.</w:t>
      </w:r>
    </w:p>
    <w:p w14:paraId="5F0272BB" w14:textId="77777777" w:rsidR="00522113" w:rsidRDefault="00B51388">
      <w:pPr>
        <w:numPr>
          <w:ilvl w:val="2"/>
          <w:numId w:val="97"/>
        </w:numPr>
        <w:jc w:val="both"/>
      </w:pPr>
      <w:r>
        <w:t>Opções: Deferir e Indeferir.</w:t>
      </w:r>
    </w:p>
    <w:p w14:paraId="7BF868F0" w14:textId="77777777" w:rsidR="00522113" w:rsidRDefault="00B51388">
      <w:pPr>
        <w:numPr>
          <w:ilvl w:val="2"/>
          <w:numId w:val="97"/>
        </w:numPr>
        <w:jc w:val="both"/>
      </w:pPr>
      <w:r>
        <w:t>Campo visível somente após a ação de deferir ou indeferir por parte do usuário com perfil Coordenação Técnica.</w:t>
      </w:r>
    </w:p>
    <w:p w14:paraId="03DECCCE" w14:textId="77777777" w:rsidR="00522113" w:rsidRDefault="00B51388">
      <w:pPr>
        <w:numPr>
          <w:ilvl w:val="1"/>
          <w:numId w:val="97"/>
        </w:numPr>
        <w:jc w:val="both"/>
      </w:pPr>
      <w:r>
        <w:rPr>
          <w:b/>
        </w:rPr>
        <w:t>Auditoria</w:t>
      </w:r>
      <w:r>
        <w:t>: Apresenta os dados de usuário, perfil, data e hora na qual foi realizada a ação de defe</w:t>
      </w:r>
      <w:r>
        <w:t>rir.</w:t>
      </w:r>
    </w:p>
    <w:p w14:paraId="1563BA01" w14:textId="77777777" w:rsidR="00522113" w:rsidRDefault="00B51388">
      <w:pPr>
        <w:numPr>
          <w:ilvl w:val="1"/>
          <w:numId w:val="97"/>
        </w:numPr>
        <w:jc w:val="both"/>
      </w:pPr>
      <w:r>
        <w:rPr>
          <w:b/>
        </w:rPr>
        <w:t>Ações</w:t>
      </w:r>
      <w:r>
        <w:t>:</w:t>
      </w:r>
    </w:p>
    <w:p w14:paraId="2DE37090" w14:textId="77777777" w:rsidR="00522113" w:rsidRDefault="00B51388">
      <w:pPr>
        <w:numPr>
          <w:ilvl w:val="2"/>
          <w:numId w:val="97"/>
        </w:numPr>
        <w:jc w:val="both"/>
      </w:pPr>
      <w:r>
        <w:rPr>
          <w:b/>
        </w:rPr>
        <w:t>Mostrar/Esconder</w:t>
      </w:r>
      <w:r>
        <w:t>: Ao acionar esta opção, o sistema deverá apresentar ou esconder o bloco de informações presente em Parecer - Coordenação Técnica.</w:t>
      </w:r>
    </w:p>
    <w:p w14:paraId="096200A2" w14:textId="77777777" w:rsidR="00522113" w:rsidRDefault="00B51388">
      <w:pPr>
        <w:numPr>
          <w:ilvl w:val="2"/>
          <w:numId w:val="97"/>
        </w:numPr>
        <w:jc w:val="both"/>
      </w:pPr>
      <w:r>
        <w:rPr>
          <w:b/>
        </w:rPr>
        <w:t>Salvar</w:t>
      </w:r>
      <w:r>
        <w:t xml:space="preserve">: Ao acionar esta opção, o sistema deverá salvar os dados preenchidos na base de dados </w:t>
      </w:r>
      <w:r>
        <w:t>sem realizar qualquer validação de campos obrigatórios.</w:t>
      </w:r>
    </w:p>
    <w:p w14:paraId="0FBF02CC" w14:textId="77777777" w:rsidR="00522113" w:rsidRDefault="00B51388">
      <w:pPr>
        <w:numPr>
          <w:ilvl w:val="3"/>
          <w:numId w:val="97"/>
        </w:numPr>
        <w:jc w:val="both"/>
      </w:pPr>
      <w:r>
        <w:t>O sistema deverá permitir alterações posteriores nos campos preenchidos.</w:t>
      </w:r>
    </w:p>
    <w:p w14:paraId="2DDB0B93" w14:textId="77777777" w:rsidR="00522113" w:rsidRDefault="00B51388">
      <w:pPr>
        <w:numPr>
          <w:ilvl w:val="2"/>
          <w:numId w:val="97"/>
        </w:numPr>
        <w:jc w:val="both"/>
      </w:pPr>
      <w:r>
        <w:rPr>
          <w:b/>
        </w:rPr>
        <w:t>Visualizar/Imprimir</w:t>
      </w:r>
      <w:r>
        <w:t>: Ao acionar esta opção, o sistema deverá disponibilizar para baixar o parecer.</w:t>
      </w:r>
    </w:p>
    <w:p w14:paraId="4757DA79" w14:textId="77777777" w:rsidR="00522113" w:rsidRDefault="00B51388">
      <w:pPr>
        <w:numPr>
          <w:ilvl w:val="2"/>
          <w:numId w:val="97"/>
        </w:numPr>
        <w:jc w:val="both"/>
      </w:pPr>
      <w:r>
        <w:rPr>
          <w:b/>
        </w:rPr>
        <w:t>Indeferir</w:t>
      </w:r>
      <w:r>
        <w:t>: Ao acionar esta o</w:t>
      </w:r>
      <w:r>
        <w:t>pção, o sistema deverá solicitar a confirmação do indeferimento e ao confirmar, deverá alterar a Fase do registro para Julgamento do AI, a Situação igual a Aguardando Julgamento, apresentar a aba Julgamento e não permitir a edição da aba Acordo.</w:t>
      </w:r>
    </w:p>
    <w:p w14:paraId="10652628" w14:textId="77777777" w:rsidR="00522113" w:rsidRDefault="00B51388">
      <w:pPr>
        <w:numPr>
          <w:ilvl w:val="3"/>
          <w:numId w:val="97"/>
        </w:numPr>
        <w:jc w:val="both"/>
      </w:pPr>
      <w:r>
        <w:t xml:space="preserve">Mensagem: </w:t>
      </w:r>
      <w:r>
        <w:t>"Deseja realmente indeferir o pedido de acordo?" (Sim/Não)</w:t>
      </w:r>
    </w:p>
    <w:p w14:paraId="137589FA" w14:textId="77777777" w:rsidR="00522113" w:rsidRDefault="00B51388">
      <w:pPr>
        <w:numPr>
          <w:ilvl w:val="2"/>
          <w:numId w:val="97"/>
        </w:numPr>
        <w:jc w:val="both"/>
      </w:pPr>
      <w:r>
        <w:rPr>
          <w:b/>
        </w:rPr>
        <w:t>Deferir</w:t>
      </w:r>
      <w:r>
        <w:t>: Ao acionar esta opção, o sistema deverá solicitar a confirmação do deferimento e ao confirmar, deverá alterar a Situação para Aguardando Minuta do TC e apresentar o bloco de informações Mi</w:t>
      </w:r>
      <w:r>
        <w:t>nuta do Termo de Compromisso - Coordenação Técnica.</w:t>
      </w:r>
    </w:p>
    <w:p w14:paraId="1F3AED33" w14:textId="77777777" w:rsidR="00522113" w:rsidRDefault="00B51388">
      <w:pPr>
        <w:numPr>
          <w:ilvl w:val="3"/>
          <w:numId w:val="97"/>
        </w:numPr>
        <w:jc w:val="both"/>
      </w:pPr>
      <w:r>
        <w:rPr>
          <w:b/>
        </w:rPr>
        <w:t>Mensagem</w:t>
      </w:r>
      <w:r>
        <w:t>: "Deseja realmente deferir o pedido de acordo?" (Sim/Não)</w:t>
      </w:r>
    </w:p>
    <w:p w14:paraId="32AA8BE7" w14:textId="77777777" w:rsidR="00522113" w:rsidRDefault="00522113">
      <w:pPr>
        <w:jc w:val="both"/>
      </w:pPr>
    </w:p>
    <w:p w14:paraId="53C5F69B" w14:textId="77777777" w:rsidR="00522113" w:rsidRDefault="00B51388">
      <w:pPr>
        <w:numPr>
          <w:ilvl w:val="0"/>
          <w:numId w:val="97"/>
        </w:numPr>
        <w:jc w:val="both"/>
      </w:pPr>
      <w:r>
        <w:rPr>
          <w:b/>
        </w:rPr>
        <w:t>Regra - Parecer Coordenação Técnica</w:t>
      </w:r>
    </w:p>
    <w:p w14:paraId="6C928268" w14:textId="77777777" w:rsidR="00522113" w:rsidRDefault="00B51388">
      <w:pPr>
        <w:numPr>
          <w:ilvl w:val="1"/>
          <w:numId w:val="97"/>
        </w:numPr>
        <w:jc w:val="both"/>
      </w:pPr>
      <w:r>
        <w:t>Apenas usuários com o perfil Coordenação Técnica da respectiva Unidade associada ao respectivo Julga</w:t>
      </w:r>
      <w:r>
        <w:t>mento e usuários com perfil Administrador poderão editar as informações deste bloco.</w:t>
      </w:r>
    </w:p>
    <w:p w14:paraId="4BA1B16A" w14:textId="77777777" w:rsidR="00522113" w:rsidRDefault="00B51388">
      <w:pPr>
        <w:numPr>
          <w:ilvl w:val="1"/>
          <w:numId w:val="97"/>
        </w:numPr>
        <w:jc w:val="both"/>
      </w:pPr>
      <w:r>
        <w:t>A ação Visualizar deverá ter a sua nomenclatura alterada para Imprimir após ser realizada a ação Concluir.</w:t>
      </w:r>
    </w:p>
    <w:p w14:paraId="151FFD10" w14:textId="77777777" w:rsidR="00522113" w:rsidRDefault="00B51388">
      <w:pPr>
        <w:numPr>
          <w:ilvl w:val="1"/>
          <w:numId w:val="97"/>
        </w:numPr>
        <w:jc w:val="both"/>
      </w:pPr>
      <w:r>
        <w:t>Quando a nomenclatura da ação for Visualizar, o sistema deverá r</w:t>
      </w:r>
      <w:r>
        <w:t>ealizar a impressão conforme o layout presente em VisualizarParecer.pdf.</w:t>
      </w:r>
    </w:p>
    <w:p w14:paraId="073C0238" w14:textId="77777777" w:rsidR="00522113" w:rsidRDefault="00B51388">
      <w:pPr>
        <w:numPr>
          <w:ilvl w:val="1"/>
          <w:numId w:val="97"/>
        </w:numPr>
        <w:jc w:val="both"/>
      </w:pPr>
      <w:r>
        <w:t>Quando a nomenclatura da ação for Imprimir, o sistema deverá realizar a impressão conforme o layout presente em ImprimirParecer.pdf.</w:t>
      </w:r>
    </w:p>
    <w:p w14:paraId="242DC2B0" w14:textId="77777777" w:rsidR="00522113" w:rsidRDefault="00B51388">
      <w:pPr>
        <w:numPr>
          <w:ilvl w:val="2"/>
          <w:numId w:val="97"/>
        </w:numPr>
        <w:jc w:val="both"/>
      </w:pPr>
      <w:r>
        <w:t>Ao gerar o parecer da Coordenação Técnica, o siste</w:t>
      </w:r>
      <w:r>
        <w:t>ma deverá registrar no rodapé do documento gerado os dados de autentificação, nos mesmos moldes dos demais documentos emitidos pelo sistema.</w:t>
      </w:r>
    </w:p>
    <w:p w14:paraId="0A929117" w14:textId="77777777" w:rsidR="00522113" w:rsidRDefault="00B51388">
      <w:pPr>
        <w:numPr>
          <w:ilvl w:val="1"/>
          <w:numId w:val="97"/>
        </w:numPr>
        <w:jc w:val="both"/>
      </w:pPr>
      <w:r>
        <w:t>O sistema deverá gerar um número para o Parecer no formato "PA&lt;Sequencial&gt;.&lt;Ano&gt;.&lt;UF&gt;".</w:t>
      </w:r>
    </w:p>
    <w:p w14:paraId="33D4C6D8" w14:textId="77777777" w:rsidR="00522113" w:rsidRDefault="00B51388">
      <w:pPr>
        <w:numPr>
          <w:ilvl w:val="2"/>
          <w:numId w:val="97"/>
        </w:numPr>
        <w:jc w:val="both"/>
      </w:pPr>
      <w:r>
        <w:t>O &lt;Sequencial&gt; deverá inici</w:t>
      </w:r>
      <w:r>
        <w:t>ar em 00001 e ir sendo incrementado de um em um. Cada &lt;UF&gt; e por &lt;Ano&gt; deverão ter a sua própria sequencia iniciando em 00001.</w:t>
      </w:r>
    </w:p>
    <w:p w14:paraId="04DD1BBF" w14:textId="77777777" w:rsidR="00522113" w:rsidRDefault="00B51388">
      <w:pPr>
        <w:numPr>
          <w:ilvl w:val="2"/>
          <w:numId w:val="97"/>
        </w:numPr>
        <w:jc w:val="both"/>
      </w:pPr>
      <w:r>
        <w:t>Ex: PA00001.2016.PA, PA00001.2017.PA, PA00001.2016.BA.</w:t>
      </w:r>
    </w:p>
    <w:p w14:paraId="317E289B" w14:textId="77777777" w:rsidR="00522113" w:rsidRDefault="00B51388">
      <w:pPr>
        <w:numPr>
          <w:ilvl w:val="1"/>
          <w:numId w:val="97"/>
        </w:numPr>
        <w:jc w:val="both"/>
      </w:pPr>
      <w:r>
        <w:t xml:space="preserve">Ao ser deferido o pedido de acordo, o sistema deverá gravar um arquivo no </w:t>
      </w:r>
      <w:r>
        <w:t>SEI com o que é gerado pela ação Imprimir dentro do Processo SEI associado a Fiscalização do respectivo Julgamento, com a nomenclatura igual a Parecer Coordenação Técnica e o tipo igual a Parecer Técnico de código 191. Este documento deverá ser apresentado</w:t>
      </w:r>
      <w:r>
        <w:t xml:space="preserve"> na árvore de documentos, sendo o usuário aquele que fez a ação de deferir a análise.</w:t>
      </w:r>
    </w:p>
    <w:p w14:paraId="4FE8A151" w14:textId="77777777" w:rsidR="00522113" w:rsidRDefault="00B51388">
      <w:pPr>
        <w:numPr>
          <w:ilvl w:val="1"/>
          <w:numId w:val="97"/>
        </w:numPr>
        <w:jc w:val="both"/>
      </w:pPr>
      <w:r>
        <w:t>Ao ser concluído o parecer, o sistema deverá apresentar somente a ação Imprimir. As demais deverão ser suprimidas.</w:t>
      </w:r>
    </w:p>
    <w:p w14:paraId="2A81868E" w14:textId="77777777" w:rsidR="00522113" w:rsidRDefault="00B51388">
      <w:pPr>
        <w:numPr>
          <w:ilvl w:val="1"/>
          <w:numId w:val="97"/>
        </w:numPr>
        <w:jc w:val="both"/>
      </w:pPr>
      <w:r>
        <w:t xml:space="preserve">Em caso de indeferimento do pedido de acordo o sistema </w:t>
      </w:r>
      <w:r>
        <w:t>deverá alterar a Fase para Julgamento do AI, a Situação para Aguardando Julgamento, habilitar a aba Julgamento AI e não permitir mais a edição de qualquer informação na aba Acordo.</w:t>
      </w:r>
    </w:p>
    <w:p w14:paraId="4613BF2A" w14:textId="77777777" w:rsidR="00522113" w:rsidRDefault="00522113"/>
    <w:p w14:paraId="7E999654" w14:textId="77777777" w:rsidR="00522113" w:rsidRDefault="00522113"/>
    <w:p w14:paraId="6529202E" w14:textId="77777777" w:rsidR="00522113" w:rsidRDefault="00B51388">
      <w:pPr>
        <w:numPr>
          <w:ilvl w:val="0"/>
          <w:numId w:val="97"/>
        </w:numPr>
      </w:pPr>
      <w:r>
        <w:rPr>
          <w:b/>
        </w:rPr>
        <w:t>Tela - Parecer Coordenação Técnica</w:t>
      </w:r>
    </w:p>
    <w:p w14:paraId="75C474BA" w14:textId="77777777" w:rsidR="00522113" w:rsidRDefault="00B51388">
      <w:r>
        <w:rPr>
          <w:noProof/>
        </w:rPr>
        <w:drawing>
          <wp:inline distT="0" distB="0" distL="0" distR="0" wp14:anchorId="40B71C7A" wp14:editId="4BCC5D72">
            <wp:extent cx="5991225" cy="5086350"/>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png"/>
                    <pic:cNvPicPr/>
                  </pic:nvPicPr>
                  <pic:blipFill>
                    <a:blip r:embed="rId508" cstate="print"/>
                    <a:stretch>
                      <a:fillRect/>
                    </a:stretch>
                  </pic:blipFill>
                  <pic:spPr>
                    <a:xfrm>
                      <a:off x="0" y="0"/>
                      <a:ext cx="5991225" cy="5086350"/>
                    </a:xfrm>
                    <a:prstGeom prst="rect">
                      <a:avLst/>
                    </a:prstGeom>
                  </pic:spPr>
                </pic:pic>
              </a:graphicData>
            </a:graphic>
          </wp:inline>
        </w:drawing>
      </w:r>
    </w:p>
    <w:p w14:paraId="0CBEF29E" w14:textId="77777777" w:rsidR="00522113" w:rsidRDefault="00522113"/>
    <w:p w14:paraId="146E525F" w14:textId="77777777" w:rsidR="00522113" w:rsidRDefault="00B51388">
      <w:pPr>
        <w:numPr>
          <w:ilvl w:val="0"/>
          <w:numId w:val="97"/>
        </w:numPr>
      </w:pPr>
      <w:r>
        <w:rPr>
          <w:b/>
        </w:rPr>
        <w:t xml:space="preserve">Tela - Parecer </w:t>
      </w:r>
      <w:r>
        <w:rPr>
          <w:b/>
        </w:rPr>
        <w:t>Coordenação Técnica</w:t>
      </w:r>
    </w:p>
    <w:p w14:paraId="675AB81D" w14:textId="77777777" w:rsidR="00522113" w:rsidRDefault="00B51388">
      <w:r>
        <w:rPr>
          <w:noProof/>
        </w:rPr>
        <w:drawing>
          <wp:inline distT="0" distB="0" distL="0" distR="0" wp14:anchorId="7A29B22E" wp14:editId="2CA591C3">
            <wp:extent cx="5991225" cy="1009650"/>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png"/>
                    <pic:cNvPicPr/>
                  </pic:nvPicPr>
                  <pic:blipFill>
                    <a:blip r:embed="rId509" cstate="print"/>
                    <a:stretch>
                      <a:fillRect/>
                    </a:stretch>
                  </pic:blipFill>
                  <pic:spPr>
                    <a:xfrm>
                      <a:off x="0" y="0"/>
                      <a:ext cx="5991225" cy="1009650"/>
                    </a:xfrm>
                    <a:prstGeom prst="rect">
                      <a:avLst/>
                    </a:prstGeom>
                  </pic:spPr>
                </pic:pic>
              </a:graphicData>
            </a:graphic>
          </wp:inline>
        </w:drawing>
      </w:r>
    </w:p>
    <w:p w14:paraId="1E5613D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10">
        <w:r>
          <w:rPr>
            <w:rFonts w:ascii="Tahoma" w:eastAsia="Tahoma" w:hAnsi="Tahoma" w:cs="Tahoma"/>
            <w:i/>
            <w:color w:val="6666FF"/>
          </w:rPr>
          <w:t>Easily create Help documents</w:t>
        </w:r>
      </w:hyperlink>
    </w:p>
    <w:p w14:paraId="6743064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17" w:name="_topic_MinutadoTermodeCompromissoHistor"/>
      <w:bookmarkEnd w:id="217"/>
      <w:r>
        <w:rPr>
          <w:rFonts w:ascii="Tahoma" w:eastAsia="Tahoma" w:hAnsi="Tahoma" w:cs="Tahoma"/>
          <w:i/>
          <w:color w:val="243F60"/>
          <w:sz w:val="22"/>
        </w:rPr>
        <w:t>Minuta do Termo de Compromisso / Histórico</w:t>
      </w:r>
    </w:p>
    <w:p w14:paraId="1153B07A" w14:textId="77777777" w:rsidR="00522113" w:rsidRDefault="00B51388">
      <w:pPr>
        <w:jc w:val="both"/>
      </w:pPr>
      <w:r>
        <w:t>No quadro "</w:t>
      </w:r>
      <w:r>
        <w:rPr>
          <w:b/>
        </w:rPr>
        <w:t>Minuta do Termo de Compromisso</w:t>
      </w:r>
      <w:r>
        <w:t>" permite detalhar a minuta do termo de compromisso e apresentar os dados do Acordo.</w:t>
      </w:r>
    </w:p>
    <w:p w14:paraId="52A5E906" w14:textId="77777777" w:rsidR="00522113" w:rsidRDefault="00522113">
      <w:pPr>
        <w:jc w:val="both"/>
      </w:pPr>
    </w:p>
    <w:p w14:paraId="41E96791" w14:textId="77777777" w:rsidR="00522113" w:rsidRDefault="00B51388">
      <w:pPr>
        <w:numPr>
          <w:ilvl w:val="0"/>
          <w:numId w:val="97"/>
        </w:numPr>
        <w:jc w:val="both"/>
      </w:pPr>
      <w:r>
        <w:rPr>
          <w:b/>
        </w:rPr>
        <w:t>Detalhamento de campo - Minuta do Termo de Compromisso</w:t>
      </w:r>
    </w:p>
    <w:p w14:paraId="3236FE18" w14:textId="77777777" w:rsidR="00522113" w:rsidRDefault="00B51388">
      <w:pPr>
        <w:numPr>
          <w:ilvl w:val="1"/>
          <w:numId w:val="97"/>
        </w:numPr>
        <w:jc w:val="both"/>
      </w:pPr>
      <w:r>
        <w:rPr>
          <w:b/>
        </w:rPr>
        <w:t xml:space="preserve">Documento gerado no </w:t>
      </w:r>
      <w:r>
        <w:rPr>
          <w:b/>
        </w:rPr>
        <w:t>SEI</w:t>
      </w:r>
      <w:r>
        <w:t>: Campo que permite informar se o parecer foi gerado no SEI.</w:t>
      </w:r>
    </w:p>
    <w:p w14:paraId="02BE9F16" w14:textId="77777777" w:rsidR="00522113" w:rsidRDefault="00B51388">
      <w:pPr>
        <w:numPr>
          <w:ilvl w:val="2"/>
          <w:numId w:val="97"/>
        </w:numPr>
        <w:jc w:val="both"/>
      </w:pPr>
      <w:r>
        <w:t>Check box</w:t>
      </w:r>
    </w:p>
    <w:p w14:paraId="65E9C397" w14:textId="77777777" w:rsidR="00522113" w:rsidRDefault="00B51388">
      <w:pPr>
        <w:numPr>
          <w:ilvl w:val="2"/>
          <w:numId w:val="97"/>
        </w:numPr>
        <w:jc w:val="both"/>
      </w:pPr>
      <w:r>
        <w:t>Padrão: Desmarcado.</w:t>
      </w:r>
    </w:p>
    <w:p w14:paraId="54016554" w14:textId="77777777" w:rsidR="00522113" w:rsidRDefault="00B51388">
      <w:pPr>
        <w:numPr>
          <w:ilvl w:val="2"/>
          <w:numId w:val="97"/>
        </w:numPr>
        <w:jc w:val="both"/>
      </w:pPr>
      <w:r>
        <w:t>Vide Regras Gerais.</w:t>
      </w:r>
    </w:p>
    <w:p w14:paraId="54992074" w14:textId="77777777" w:rsidR="00522113" w:rsidRDefault="00B51388">
      <w:pPr>
        <w:numPr>
          <w:ilvl w:val="1"/>
          <w:numId w:val="97"/>
        </w:numPr>
        <w:jc w:val="both"/>
      </w:pPr>
      <w:r>
        <w:rPr>
          <w:b/>
        </w:rPr>
        <w:t>Motivo (Indicação de ajustes - Procuradoria)</w:t>
      </w:r>
      <w:r>
        <w:t>: Apresenta os ajustes indicados a serem realizados na Minuta do Termo de Compromisso.</w:t>
      </w:r>
    </w:p>
    <w:p w14:paraId="117EF349" w14:textId="77777777" w:rsidR="00522113" w:rsidRDefault="00B51388">
      <w:pPr>
        <w:numPr>
          <w:ilvl w:val="2"/>
          <w:numId w:val="97"/>
        </w:numPr>
        <w:jc w:val="both"/>
      </w:pPr>
      <w:r>
        <w:t>Alerta que permite se removido da tela.</w:t>
      </w:r>
    </w:p>
    <w:p w14:paraId="4E47F5A2" w14:textId="77777777" w:rsidR="00522113" w:rsidRDefault="00B51388">
      <w:pPr>
        <w:numPr>
          <w:ilvl w:val="2"/>
          <w:numId w:val="97"/>
        </w:numPr>
        <w:jc w:val="both"/>
      </w:pPr>
      <w:r>
        <w:t>Só deve ser apresentado em tela quando forem feitas indicações de ajustes na manifestação da Procuradoria.</w:t>
      </w:r>
    </w:p>
    <w:p w14:paraId="39A737F2" w14:textId="77777777" w:rsidR="00522113" w:rsidRDefault="00B51388">
      <w:pPr>
        <w:numPr>
          <w:ilvl w:val="2"/>
          <w:numId w:val="97"/>
        </w:numPr>
        <w:jc w:val="both"/>
      </w:pPr>
      <w:r>
        <w:t>Este box deve ser apresentado na cor Amarela.</w:t>
      </w:r>
    </w:p>
    <w:p w14:paraId="5F1A0E90" w14:textId="77777777" w:rsidR="00522113" w:rsidRDefault="00B51388">
      <w:pPr>
        <w:numPr>
          <w:ilvl w:val="1"/>
          <w:numId w:val="97"/>
        </w:numPr>
        <w:jc w:val="both"/>
      </w:pPr>
      <w:r>
        <w:rPr>
          <w:b/>
        </w:rPr>
        <w:t>Motivo (Indicação de ajustes - DEPAM)</w:t>
      </w:r>
      <w:r>
        <w:t>: Apresenta os ajustes ind</w:t>
      </w:r>
      <w:r>
        <w:t>icados a serem realizados na Minuta do Termo de Compromisso.</w:t>
      </w:r>
    </w:p>
    <w:p w14:paraId="05AD8761" w14:textId="77777777" w:rsidR="00522113" w:rsidRDefault="00B51388">
      <w:pPr>
        <w:numPr>
          <w:ilvl w:val="2"/>
          <w:numId w:val="97"/>
        </w:numPr>
        <w:jc w:val="both"/>
      </w:pPr>
      <w:r>
        <w:t>Alerta que permite se removido da tela.</w:t>
      </w:r>
    </w:p>
    <w:p w14:paraId="6D2F3847" w14:textId="77777777" w:rsidR="00522113" w:rsidRDefault="00B51388">
      <w:pPr>
        <w:numPr>
          <w:ilvl w:val="2"/>
          <w:numId w:val="97"/>
        </w:numPr>
        <w:jc w:val="both"/>
      </w:pPr>
      <w:r>
        <w:t>Só deve ser apresentado em tela quando forem feitas indicações de ajustes na manifestação do DEPAM.</w:t>
      </w:r>
    </w:p>
    <w:p w14:paraId="478EE3CB" w14:textId="77777777" w:rsidR="00522113" w:rsidRDefault="00B51388">
      <w:pPr>
        <w:numPr>
          <w:ilvl w:val="2"/>
          <w:numId w:val="97"/>
        </w:numPr>
        <w:jc w:val="both"/>
      </w:pPr>
      <w:r>
        <w:t>Este box deve ser apresentado na cor Laranja.</w:t>
      </w:r>
    </w:p>
    <w:p w14:paraId="4FC5C115" w14:textId="77777777" w:rsidR="00522113" w:rsidRDefault="00B51388">
      <w:pPr>
        <w:numPr>
          <w:ilvl w:val="1"/>
          <w:numId w:val="97"/>
        </w:numPr>
        <w:jc w:val="both"/>
      </w:pPr>
      <w:r>
        <w:rPr>
          <w:b/>
        </w:rPr>
        <w:t>Motivo (I</w:t>
      </w:r>
      <w:r>
        <w:rPr>
          <w:b/>
        </w:rPr>
        <w:t>ndicação de ajustes - Procuradoria SEDE)</w:t>
      </w:r>
      <w:r>
        <w:t>: Apresenta os ajustes indicados a serem realizados na Minuta do Termo de Compromisso.</w:t>
      </w:r>
    </w:p>
    <w:p w14:paraId="708D1067" w14:textId="77777777" w:rsidR="00522113" w:rsidRDefault="00B51388">
      <w:pPr>
        <w:numPr>
          <w:ilvl w:val="2"/>
          <w:numId w:val="97"/>
        </w:numPr>
        <w:jc w:val="both"/>
      </w:pPr>
      <w:r>
        <w:t>Alerta que permite se removido da tela.</w:t>
      </w:r>
    </w:p>
    <w:p w14:paraId="6EBB2E16" w14:textId="77777777" w:rsidR="00522113" w:rsidRDefault="00B51388">
      <w:pPr>
        <w:numPr>
          <w:ilvl w:val="2"/>
          <w:numId w:val="97"/>
        </w:numPr>
        <w:jc w:val="both"/>
      </w:pPr>
      <w:r>
        <w:t>Só deve ser apresentado em tela quando forem feitas indicações de ajustes na manifestação</w:t>
      </w:r>
      <w:r>
        <w:t xml:space="preserve"> da Procuradoria Sede.</w:t>
      </w:r>
    </w:p>
    <w:p w14:paraId="1DE3E6C6" w14:textId="77777777" w:rsidR="00522113" w:rsidRDefault="00B51388">
      <w:pPr>
        <w:numPr>
          <w:ilvl w:val="2"/>
          <w:numId w:val="97"/>
        </w:numPr>
        <w:jc w:val="both"/>
      </w:pPr>
      <w:r>
        <w:t>Este box deve ser apresentado na cor Vermelha.</w:t>
      </w:r>
    </w:p>
    <w:p w14:paraId="4B18F93E" w14:textId="77777777" w:rsidR="00522113" w:rsidRDefault="00B51388">
      <w:pPr>
        <w:numPr>
          <w:ilvl w:val="1"/>
          <w:numId w:val="97"/>
        </w:numPr>
        <w:jc w:val="both"/>
      </w:pPr>
      <w:r>
        <w:rPr>
          <w:b/>
        </w:rPr>
        <w:t>Nome/Razão Social</w:t>
      </w:r>
      <w:r>
        <w:t>: Campo que permite selecionar o responsável cadastrado no sistema. Após a seleção o sistema deverá apresentar o nome ou razão social do Autuado no Auto de Infração.</w:t>
      </w:r>
    </w:p>
    <w:p w14:paraId="181EAC06" w14:textId="77777777" w:rsidR="00522113" w:rsidRDefault="00B51388">
      <w:pPr>
        <w:numPr>
          <w:ilvl w:val="2"/>
          <w:numId w:val="97"/>
        </w:numPr>
        <w:jc w:val="both"/>
      </w:pPr>
      <w:r>
        <w:t>Cam</w:t>
      </w:r>
      <w:r>
        <w:t>po obrigatório.</w:t>
      </w:r>
    </w:p>
    <w:p w14:paraId="6BBA1641" w14:textId="77777777" w:rsidR="00522113" w:rsidRDefault="00B51388">
      <w:pPr>
        <w:numPr>
          <w:ilvl w:val="2"/>
          <w:numId w:val="97"/>
        </w:numPr>
        <w:jc w:val="both"/>
      </w:pPr>
      <w:r>
        <w:t>Tamanho: 100.</w:t>
      </w:r>
    </w:p>
    <w:p w14:paraId="5CF49EAB" w14:textId="77777777" w:rsidR="00522113" w:rsidRDefault="00B51388">
      <w:pPr>
        <w:numPr>
          <w:ilvl w:val="1"/>
          <w:numId w:val="97"/>
        </w:numPr>
        <w:jc w:val="both"/>
      </w:pPr>
      <w:r>
        <w:rPr>
          <w:b/>
        </w:rPr>
        <w:t>CPF/CNPJ:</w:t>
      </w:r>
      <w:r>
        <w:t xml:space="preserve"> Campo de auto-preenchimento com base nas informações cadastradas para o responsável selecionado apresentando o CPF ou CNPJ do Autuado no Auto de Infração.</w:t>
      </w:r>
    </w:p>
    <w:p w14:paraId="2F77E50E" w14:textId="77777777" w:rsidR="00522113" w:rsidRDefault="00B51388">
      <w:pPr>
        <w:numPr>
          <w:ilvl w:val="1"/>
          <w:numId w:val="97"/>
        </w:numPr>
        <w:jc w:val="both"/>
      </w:pPr>
      <w:r>
        <w:t>Campo obrigatório.</w:t>
      </w:r>
    </w:p>
    <w:p w14:paraId="259B293F" w14:textId="77777777" w:rsidR="00522113" w:rsidRDefault="00B51388">
      <w:pPr>
        <w:numPr>
          <w:ilvl w:val="2"/>
          <w:numId w:val="97"/>
        </w:numPr>
        <w:jc w:val="both"/>
      </w:pPr>
      <w:r>
        <w:t>Tamanho: 11 ou 14.</w:t>
      </w:r>
    </w:p>
    <w:p w14:paraId="4C8A2396" w14:textId="77777777" w:rsidR="00522113" w:rsidRDefault="00B51388">
      <w:pPr>
        <w:numPr>
          <w:ilvl w:val="2"/>
          <w:numId w:val="97"/>
        </w:numPr>
        <w:jc w:val="both"/>
      </w:pPr>
      <w:r>
        <w:t>Máscara CPF: 999.999.99</w:t>
      </w:r>
      <w:r>
        <w:t>9-99</w:t>
      </w:r>
    </w:p>
    <w:p w14:paraId="6A841931" w14:textId="77777777" w:rsidR="00522113" w:rsidRDefault="00B51388">
      <w:pPr>
        <w:numPr>
          <w:ilvl w:val="2"/>
          <w:numId w:val="97"/>
        </w:numPr>
        <w:jc w:val="both"/>
      </w:pPr>
      <w:r>
        <w:t>Máscara CNPJ: 99.999.999/9999-99</w:t>
      </w:r>
    </w:p>
    <w:p w14:paraId="68C755A0" w14:textId="77777777" w:rsidR="00522113" w:rsidRDefault="00B51388">
      <w:pPr>
        <w:numPr>
          <w:ilvl w:val="1"/>
          <w:numId w:val="97"/>
        </w:numPr>
        <w:jc w:val="both"/>
      </w:pPr>
      <w:r>
        <w:rPr>
          <w:b/>
        </w:rPr>
        <w:t>Telefone</w:t>
      </w:r>
      <w:r>
        <w:t>: Campo de auto-preenchimento com base nas informações cadastradas para o responsável selecionado apresentando o telefone do Autuado no Auto de Infração.</w:t>
      </w:r>
    </w:p>
    <w:p w14:paraId="422CB963" w14:textId="77777777" w:rsidR="00522113" w:rsidRDefault="00B51388">
      <w:pPr>
        <w:numPr>
          <w:ilvl w:val="2"/>
          <w:numId w:val="97"/>
        </w:numPr>
        <w:jc w:val="both"/>
      </w:pPr>
      <w:r>
        <w:t>Campo obrigatório.</w:t>
      </w:r>
    </w:p>
    <w:p w14:paraId="48D0D1C6" w14:textId="77777777" w:rsidR="00522113" w:rsidRDefault="00B51388">
      <w:pPr>
        <w:numPr>
          <w:ilvl w:val="2"/>
          <w:numId w:val="97"/>
        </w:numPr>
        <w:jc w:val="both"/>
      </w:pPr>
      <w:r>
        <w:t>Tamanho: 10 ou 11.</w:t>
      </w:r>
    </w:p>
    <w:p w14:paraId="0E0C655C" w14:textId="77777777" w:rsidR="00522113" w:rsidRDefault="00B51388">
      <w:pPr>
        <w:numPr>
          <w:ilvl w:val="2"/>
          <w:numId w:val="97"/>
        </w:numPr>
        <w:jc w:val="both"/>
      </w:pPr>
      <w:r>
        <w:t>Máscara: (99) 9999</w:t>
      </w:r>
      <w:r>
        <w:t>-9999 ou (99) 99999-9999</w:t>
      </w:r>
    </w:p>
    <w:p w14:paraId="0C993864" w14:textId="77777777" w:rsidR="00522113" w:rsidRDefault="00B51388">
      <w:pPr>
        <w:numPr>
          <w:ilvl w:val="1"/>
          <w:numId w:val="97"/>
        </w:numPr>
        <w:jc w:val="both"/>
      </w:pPr>
      <w:r>
        <w:rPr>
          <w:b/>
        </w:rPr>
        <w:t>RG</w:t>
      </w:r>
      <w:r>
        <w:t>: Campo de auto-preenchimento com base nas informações cadastradas para o responsável selecionado apresentando o RG do Autuado no Auto de Infração.</w:t>
      </w:r>
    </w:p>
    <w:p w14:paraId="6D15101E" w14:textId="77777777" w:rsidR="00522113" w:rsidRDefault="00B51388">
      <w:pPr>
        <w:numPr>
          <w:ilvl w:val="2"/>
          <w:numId w:val="97"/>
        </w:numPr>
        <w:jc w:val="both"/>
      </w:pPr>
      <w:r>
        <w:t>Campo obrigatório.</w:t>
      </w:r>
    </w:p>
    <w:p w14:paraId="5C184D27" w14:textId="77777777" w:rsidR="00522113" w:rsidRDefault="00B51388">
      <w:pPr>
        <w:numPr>
          <w:ilvl w:val="2"/>
          <w:numId w:val="97"/>
        </w:numPr>
        <w:jc w:val="both"/>
      </w:pPr>
      <w:r>
        <w:t>Tamanho: 20.</w:t>
      </w:r>
    </w:p>
    <w:p w14:paraId="2B54AD8E" w14:textId="77777777" w:rsidR="00522113" w:rsidRDefault="00B51388">
      <w:pPr>
        <w:numPr>
          <w:ilvl w:val="1"/>
          <w:numId w:val="97"/>
        </w:numPr>
        <w:jc w:val="both"/>
      </w:pPr>
      <w:r>
        <w:rPr>
          <w:b/>
        </w:rPr>
        <w:t>Endereço Completo (Logradouro, Número, Bairro e C</w:t>
      </w:r>
      <w:r>
        <w:rPr>
          <w:b/>
        </w:rPr>
        <w:t>omplemento)</w:t>
      </w:r>
      <w:r>
        <w:t>: Campo de auto-preenchimento com base nas informações cadastradas para o responsável selecionado apresentando o endereço completo do Autuado no Auto de Infração.</w:t>
      </w:r>
    </w:p>
    <w:p w14:paraId="6A92F900" w14:textId="77777777" w:rsidR="00522113" w:rsidRDefault="00B51388">
      <w:pPr>
        <w:numPr>
          <w:ilvl w:val="2"/>
          <w:numId w:val="97"/>
        </w:numPr>
        <w:jc w:val="both"/>
      </w:pPr>
      <w:r>
        <w:t>Campo obrigatório.</w:t>
      </w:r>
    </w:p>
    <w:p w14:paraId="23675BBB" w14:textId="77777777" w:rsidR="00522113" w:rsidRDefault="00B51388">
      <w:pPr>
        <w:numPr>
          <w:ilvl w:val="2"/>
          <w:numId w:val="97"/>
        </w:numPr>
        <w:jc w:val="both"/>
      </w:pPr>
      <w:r>
        <w:t>Tamanho: 300.</w:t>
      </w:r>
    </w:p>
    <w:p w14:paraId="4F36C988" w14:textId="77777777" w:rsidR="00522113" w:rsidRDefault="00B51388">
      <w:pPr>
        <w:numPr>
          <w:ilvl w:val="1"/>
          <w:numId w:val="97"/>
        </w:numPr>
        <w:jc w:val="both"/>
      </w:pPr>
      <w:r>
        <w:rPr>
          <w:b/>
        </w:rPr>
        <w:t>Município/UF</w:t>
      </w:r>
      <w:r>
        <w:t xml:space="preserve">: Campo de </w:t>
      </w:r>
      <w:r>
        <w:t>auto-preenchimento com base nas informações cadastradas para o responsável selecionado apresentando o município e a UF do endereço do Autuado no Auto de Infração.</w:t>
      </w:r>
    </w:p>
    <w:p w14:paraId="03DE53E1" w14:textId="77777777" w:rsidR="00522113" w:rsidRDefault="00B51388">
      <w:pPr>
        <w:numPr>
          <w:ilvl w:val="2"/>
          <w:numId w:val="97"/>
        </w:numPr>
        <w:jc w:val="both"/>
      </w:pPr>
      <w:r>
        <w:t>Campo obrigatório.</w:t>
      </w:r>
    </w:p>
    <w:p w14:paraId="0344A0AE" w14:textId="77777777" w:rsidR="00522113" w:rsidRDefault="00B51388">
      <w:pPr>
        <w:numPr>
          <w:ilvl w:val="2"/>
          <w:numId w:val="97"/>
        </w:numPr>
        <w:jc w:val="both"/>
      </w:pPr>
      <w:r>
        <w:t>Tamanho: 50.</w:t>
      </w:r>
    </w:p>
    <w:p w14:paraId="7AD4E0B0" w14:textId="77777777" w:rsidR="00522113" w:rsidRDefault="00B51388">
      <w:pPr>
        <w:numPr>
          <w:ilvl w:val="1"/>
          <w:numId w:val="97"/>
        </w:numPr>
        <w:jc w:val="both"/>
      </w:pPr>
      <w:r>
        <w:rPr>
          <w:b/>
        </w:rPr>
        <w:t>Caracterização do Compromisso</w:t>
      </w:r>
      <w:r>
        <w:t>: Campo Área de Texto</w:t>
      </w:r>
    </w:p>
    <w:p w14:paraId="53BCC9F5" w14:textId="77777777" w:rsidR="00522113" w:rsidRDefault="00B51388">
      <w:pPr>
        <w:numPr>
          <w:ilvl w:val="2"/>
          <w:numId w:val="97"/>
        </w:numPr>
        <w:jc w:val="both"/>
      </w:pPr>
      <w:r>
        <w:t>Componente</w:t>
      </w:r>
      <w:r>
        <w:t xml:space="preserve"> rich text para edição de texto</w:t>
      </w:r>
    </w:p>
    <w:p w14:paraId="0C9C9CE4" w14:textId="77777777" w:rsidR="00522113" w:rsidRDefault="00B51388">
      <w:pPr>
        <w:numPr>
          <w:ilvl w:val="2"/>
          <w:numId w:val="97"/>
        </w:numPr>
        <w:jc w:val="both"/>
      </w:pPr>
      <w:r>
        <w:t>Sem limite de caracteres.</w:t>
      </w:r>
    </w:p>
    <w:p w14:paraId="6F3B84FB" w14:textId="77777777" w:rsidR="00522113" w:rsidRDefault="00B51388">
      <w:pPr>
        <w:numPr>
          <w:ilvl w:val="2"/>
          <w:numId w:val="97"/>
        </w:numPr>
        <w:jc w:val="both"/>
      </w:pPr>
      <w:r>
        <w:t>Campo obrigatório.</w:t>
      </w:r>
    </w:p>
    <w:p w14:paraId="59698D30" w14:textId="77777777" w:rsidR="00522113" w:rsidRDefault="00B51388">
      <w:pPr>
        <w:numPr>
          <w:ilvl w:val="1"/>
          <w:numId w:val="97"/>
        </w:numPr>
        <w:jc w:val="both"/>
      </w:pPr>
      <w:r>
        <w:rPr>
          <w:b/>
        </w:rPr>
        <w:t>Objeto do Compromisso</w:t>
      </w:r>
      <w:r>
        <w:t>: Campo Área de Texto</w:t>
      </w:r>
    </w:p>
    <w:p w14:paraId="415A5BF4" w14:textId="77777777" w:rsidR="00522113" w:rsidRDefault="00B51388">
      <w:pPr>
        <w:numPr>
          <w:ilvl w:val="2"/>
          <w:numId w:val="97"/>
        </w:numPr>
        <w:jc w:val="both"/>
      </w:pPr>
      <w:r>
        <w:t>Hint: "Informe o objeto"</w:t>
      </w:r>
    </w:p>
    <w:p w14:paraId="42868099" w14:textId="77777777" w:rsidR="00522113" w:rsidRDefault="00B51388">
      <w:pPr>
        <w:numPr>
          <w:ilvl w:val="2"/>
          <w:numId w:val="97"/>
        </w:numPr>
        <w:jc w:val="both"/>
      </w:pPr>
      <w:r>
        <w:t>Componente rich text para edição de texto</w:t>
      </w:r>
    </w:p>
    <w:p w14:paraId="3D004912" w14:textId="77777777" w:rsidR="00522113" w:rsidRDefault="00B51388">
      <w:pPr>
        <w:numPr>
          <w:ilvl w:val="2"/>
          <w:numId w:val="97"/>
        </w:numPr>
        <w:jc w:val="both"/>
      </w:pPr>
      <w:r>
        <w:t>Sem limite de caracteres.</w:t>
      </w:r>
    </w:p>
    <w:p w14:paraId="4F00090F" w14:textId="77777777" w:rsidR="00522113" w:rsidRDefault="00B51388">
      <w:pPr>
        <w:numPr>
          <w:ilvl w:val="2"/>
          <w:numId w:val="97"/>
        </w:numPr>
        <w:jc w:val="both"/>
      </w:pPr>
      <w:r>
        <w:t>Campo obrigatório.</w:t>
      </w:r>
    </w:p>
    <w:p w14:paraId="4F687644" w14:textId="77777777" w:rsidR="00522113" w:rsidRDefault="00B51388">
      <w:pPr>
        <w:numPr>
          <w:ilvl w:val="1"/>
          <w:numId w:val="97"/>
        </w:numPr>
        <w:jc w:val="both"/>
      </w:pPr>
      <w:r>
        <w:rPr>
          <w:b/>
        </w:rPr>
        <w:t xml:space="preserve">Obrigações do </w:t>
      </w:r>
      <w:r>
        <w:rPr>
          <w:b/>
        </w:rPr>
        <w:t>Compromissário</w:t>
      </w:r>
    </w:p>
    <w:p w14:paraId="758DE52B" w14:textId="77777777" w:rsidR="00522113" w:rsidRDefault="00B51388">
      <w:pPr>
        <w:numPr>
          <w:ilvl w:val="2"/>
          <w:numId w:val="97"/>
        </w:numPr>
        <w:jc w:val="both"/>
      </w:pPr>
      <w:r>
        <w:t>Campo Área de Texto</w:t>
      </w:r>
    </w:p>
    <w:p w14:paraId="5F9D93FC" w14:textId="77777777" w:rsidR="00522113" w:rsidRDefault="00B51388">
      <w:pPr>
        <w:numPr>
          <w:ilvl w:val="2"/>
          <w:numId w:val="97"/>
        </w:numPr>
        <w:jc w:val="both"/>
      </w:pPr>
      <w:r>
        <w:t>Hint: "Informe as obras"</w:t>
      </w:r>
    </w:p>
    <w:p w14:paraId="3B432402" w14:textId="77777777" w:rsidR="00522113" w:rsidRDefault="00B51388">
      <w:pPr>
        <w:numPr>
          <w:ilvl w:val="2"/>
          <w:numId w:val="97"/>
        </w:numPr>
        <w:jc w:val="both"/>
      </w:pPr>
      <w:r>
        <w:t>Componente rich text para edição de texto</w:t>
      </w:r>
    </w:p>
    <w:p w14:paraId="19C92510" w14:textId="77777777" w:rsidR="00522113" w:rsidRDefault="00B51388">
      <w:pPr>
        <w:numPr>
          <w:ilvl w:val="2"/>
          <w:numId w:val="97"/>
        </w:numPr>
        <w:jc w:val="both"/>
      </w:pPr>
      <w:r>
        <w:t>Sem limite de caracteres.</w:t>
      </w:r>
    </w:p>
    <w:p w14:paraId="549FA377" w14:textId="77777777" w:rsidR="00522113" w:rsidRDefault="00B51388">
      <w:pPr>
        <w:numPr>
          <w:ilvl w:val="2"/>
          <w:numId w:val="97"/>
        </w:numPr>
        <w:jc w:val="both"/>
      </w:pPr>
      <w:r>
        <w:t>Campo obrigatório.</w:t>
      </w:r>
    </w:p>
    <w:p w14:paraId="0B4EDF1B" w14:textId="77777777" w:rsidR="00522113" w:rsidRDefault="00B51388">
      <w:pPr>
        <w:numPr>
          <w:ilvl w:val="1"/>
          <w:numId w:val="97"/>
        </w:numPr>
        <w:jc w:val="both"/>
      </w:pPr>
      <w:r>
        <w:rPr>
          <w:b/>
        </w:rPr>
        <w:t>Prazo Cumprimento</w:t>
      </w:r>
      <w:r>
        <w:t>: Campo que permite informar o prazo em dias para cumprimento das obrigações assumidas.</w:t>
      </w:r>
    </w:p>
    <w:p w14:paraId="6BD1BE3C" w14:textId="77777777" w:rsidR="00522113" w:rsidRDefault="00B51388">
      <w:pPr>
        <w:numPr>
          <w:ilvl w:val="2"/>
          <w:numId w:val="97"/>
        </w:numPr>
        <w:jc w:val="both"/>
      </w:pPr>
      <w:r>
        <w:t>Camp</w:t>
      </w:r>
      <w:r>
        <w:t>o numérico</w:t>
      </w:r>
    </w:p>
    <w:p w14:paraId="687C032C" w14:textId="77777777" w:rsidR="00522113" w:rsidRDefault="00B51388">
      <w:pPr>
        <w:numPr>
          <w:ilvl w:val="2"/>
          <w:numId w:val="97"/>
        </w:numPr>
        <w:jc w:val="both"/>
      </w:pPr>
      <w:r>
        <w:t>Tamanho: 4</w:t>
      </w:r>
    </w:p>
    <w:p w14:paraId="7892A717" w14:textId="77777777" w:rsidR="00522113" w:rsidRDefault="00B51388">
      <w:pPr>
        <w:numPr>
          <w:ilvl w:val="1"/>
          <w:numId w:val="97"/>
        </w:numPr>
        <w:jc w:val="both"/>
      </w:pPr>
      <w:r>
        <w:rPr>
          <w:b/>
        </w:rPr>
        <w:t>Condições - Auto de Infração</w:t>
      </w:r>
      <w:r>
        <w:t>: Apresenta o número do Auto de Infração relacionado ao Julgamento.</w:t>
      </w:r>
    </w:p>
    <w:p w14:paraId="2D212414" w14:textId="77777777" w:rsidR="00522113" w:rsidRDefault="00B51388">
      <w:pPr>
        <w:numPr>
          <w:ilvl w:val="2"/>
          <w:numId w:val="97"/>
        </w:numPr>
        <w:jc w:val="both"/>
      </w:pPr>
      <w:r>
        <w:t>Campo somente leitura.</w:t>
      </w:r>
    </w:p>
    <w:p w14:paraId="6B71DD84" w14:textId="77777777" w:rsidR="00522113" w:rsidRDefault="00B51388">
      <w:pPr>
        <w:numPr>
          <w:ilvl w:val="1"/>
          <w:numId w:val="97"/>
        </w:numPr>
        <w:jc w:val="both"/>
      </w:pPr>
      <w:r>
        <w:rPr>
          <w:b/>
        </w:rPr>
        <w:t>Penalidades em Caso de Descumprimento - Auto de Infração</w:t>
      </w:r>
      <w:r>
        <w:t>: Apresenta o número do Auto de Infração relacionado ao Jul</w:t>
      </w:r>
      <w:r>
        <w:t>gamento.</w:t>
      </w:r>
    </w:p>
    <w:p w14:paraId="0A4C1162" w14:textId="77777777" w:rsidR="00522113" w:rsidRDefault="00B51388">
      <w:pPr>
        <w:numPr>
          <w:ilvl w:val="2"/>
          <w:numId w:val="97"/>
        </w:numPr>
        <w:jc w:val="both"/>
      </w:pPr>
      <w:r>
        <w:t>Campo somente leitura.</w:t>
      </w:r>
    </w:p>
    <w:p w14:paraId="23439CF8" w14:textId="77777777" w:rsidR="00522113" w:rsidRDefault="00B51388">
      <w:pPr>
        <w:numPr>
          <w:ilvl w:val="1"/>
          <w:numId w:val="97"/>
        </w:numPr>
        <w:jc w:val="both"/>
      </w:pPr>
      <w:r>
        <w:rPr>
          <w:b/>
        </w:rPr>
        <w:t>Penalidades em Caso de Descumprimento - Valor da Multa</w:t>
      </w:r>
      <w:r>
        <w:t>: Campo que permite informar o valor da multa.</w:t>
      </w:r>
    </w:p>
    <w:p w14:paraId="73E98AB1" w14:textId="77777777" w:rsidR="00522113" w:rsidRDefault="00B51388">
      <w:pPr>
        <w:numPr>
          <w:ilvl w:val="2"/>
          <w:numId w:val="97"/>
        </w:numPr>
        <w:jc w:val="both"/>
      </w:pPr>
      <w:r>
        <w:t>Campo Decimal, com 9 casas inteiras e 2 decimais.</w:t>
      </w:r>
    </w:p>
    <w:p w14:paraId="617A95C5" w14:textId="77777777" w:rsidR="00522113" w:rsidRDefault="00B51388">
      <w:pPr>
        <w:numPr>
          <w:ilvl w:val="2"/>
          <w:numId w:val="97"/>
        </w:numPr>
        <w:jc w:val="both"/>
      </w:pPr>
      <w:r>
        <w:t>Campo obrigatório.</w:t>
      </w:r>
    </w:p>
    <w:p w14:paraId="36D08EF1" w14:textId="77777777" w:rsidR="00522113" w:rsidRDefault="00B51388">
      <w:pPr>
        <w:numPr>
          <w:ilvl w:val="1"/>
          <w:numId w:val="97"/>
        </w:numPr>
        <w:jc w:val="both"/>
      </w:pPr>
      <w:r>
        <w:rPr>
          <w:b/>
        </w:rPr>
        <w:t xml:space="preserve">Penalidades em Caso de Descumprimento - Valor da </w:t>
      </w:r>
      <w:r>
        <w:rPr>
          <w:b/>
        </w:rPr>
        <w:t>Multa por extenso</w:t>
      </w:r>
      <w:r>
        <w:t>: Campo que permite informar o valor da multa por extenso.</w:t>
      </w:r>
    </w:p>
    <w:p w14:paraId="7A088E5C" w14:textId="77777777" w:rsidR="00522113" w:rsidRDefault="00B51388">
      <w:pPr>
        <w:numPr>
          <w:ilvl w:val="2"/>
          <w:numId w:val="97"/>
        </w:numPr>
        <w:jc w:val="both"/>
      </w:pPr>
      <w:r>
        <w:t>Tamanho: 255.</w:t>
      </w:r>
    </w:p>
    <w:p w14:paraId="354A6552" w14:textId="77777777" w:rsidR="00522113" w:rsidRDefault="00B51388">
      <w:pPr>
        <w:numPr>
          <w:ilvl w:val="2"/>
          <w:numId w:val="97"/>
        </w:numPr>
        <w:jc w:val="both"/>
      </w:pPr>
      <w:r>
        <w:t>Campo obrigatório.</w:t>
      </w:r>
    </w:p>
    <w:p w14:paraId="021DC50C" w14:textId="77777777" w:rsidR="00522113" w:rsidRDefault="00B51388">
      <w:pPr>
        <w:numPr>
          <w:ilvl w:val="1"/>
          <w:numId w:val="97"/>
        </w:numPr>
        <w:jc w:val="both"/>
      </w:pPr>
      <w:r>
        <w:rPr>
          <w:b/>
        </w:rPr>
        <w:t>Penalidades em Caso de Descumprimento</w:t>
      </w:r>
      <w:r>
        <w:t xml:space="preserve"> - </w:t>
      </w:r>
      <w:r>
        <w:rPr>
          <w:b/>
        </w:rPr>
        <w:t xml:space="preserve">Multa Diária: </w:t>
      </w:r>
      <w:r>
        <w:t>Campo que permite informar o valor da multa diária.</w:t>
      </w:r>
    </w:p>
    <w:p w14:paraId="4B1D110F" w14:textId="77777777" w:rsidR="00522113" w:rsidRDefault="00B51388">
      <w:pPr>
        <w:numPr>
          <w:ilvl w:val="2"/>
          <w:numId w:val="97"/>
        </w:numPr>
        <w:jc w:val="both"/>
      </w:pPr>
      <w:r>
        <w:t>Campo Decimal, com 9 casas inteiras e 2 d</w:t>
      </w:r>
      <w:r>
        <w:t>ecimais.</w:t>
      </w:r>
    </w:p>
    <w:p w14:paraId="35245308" w14:textId="77777777" w:rsidR="00522113" w:rsidRDefault="00B51388">
      <w:pPr>
        <w:numPr>
          <w:ilvl w:val="2"/>
          <w:numId w:val="97"/>
        </w:numPr>
        <w:jc w:val="both"/>
      </w:pPr>
      <w:r>
        <w:t>Campo obrigatório.</w:t>
      </w:r>
    </w:p>
    <w:p w14:paraId="4D921792" w14:textId="77777777" w:rsidR="00522113" w:rsidRDefault="00B51388">
      <w:pPr>
        <w:numPr>
          <w:ilvl w:val="1"/>
          <w:numId w:val="97"/>
        </w:numPr>
        <w:jc w:val="both"/>
      </w:pPr>
      <w:r>
        <w:rPr>
          <w:b/>
        </w:rPr>
        <w:t>Auditoria</w:t>
      </w:r>
      <w:r>
        <w:t>: Apresenta os dados de usuário, perfil, data e hora na qual foi realizada a ação de concluir.</w:t>
      </w:r>
    </w:p>
    <w:p w14:paraId="789F28AF" w14:textId="77777777" w:rsidR="00522113" w:rsidRDefault="00B51388">
      <w:pPr>
        <w:numPr>
          <w:ilvl w:val="1"/>
          <w:numId w:val="97"/>
        </w:numPr>
        <w:jc w:val="both"/>
      </w:pPr>
      <w:r>
        <w:rPr>
          <w:b/>
        </w:rPr>
        <w:t>Ações</w:t>
      </w:r>
      <w:r>
        <w:t>:</w:t>
      </w:r>
    </w:p>
    <w:p w14:paraId="0CE8A9F4" w14:textId="77777777" w:rsidR="00522113" w:rsidRDefault="00B51388">
      <w:pPr>
        <w:numPr>
          <w:ilvl w:val="2"/>
          <w:numId w:val="97"/>
        </w:numPr>
        <w:jc w:val="both"/>
      </w:pPr>
      <w:r>
        <w:rPr>
          <w:b/>
        </w:rPr>
        <w:t>Mostrar/Esconder</w:t>
      </w:r>
      <w:r>
        <w:t>: Ao acionar esta opção, o sistema deverá apresentar ou esconder o bloco de informações presente em M</w:t>
      </w:r>
      <w:r>
        <w:t>inuta do Termo de Compromisso - Coordenação Técnica.</w:t>
      </w:r>
    </w:p>
    <w:p w14:paraId="54CCAA2A" w14:textId="77777777" w:rsidR="00522113" w:rsidRDefault="00B51388">
      <w:pPr>
        <w:numPr>
          <w:ilvl w:val="2"/>
          <w:numId w:val="97"/>
        </w:numPr>
        <w:jc w:val="both"/>
      </w:pPr>
      <w:r>
        <w:rPr>
          <w:b/>
        </w:rPr>
        <w:t>Salvar</w:t>
      </w:r>
      <w:r>
        <w:t>: Ao acionar esta opção, o sistema deverá salvar os dados preenchidos na base de dados sem realizar qualquer validação de campos obrigatórios.</w:t>
      </w:r>
    </w:p>
    <w:p w14:paraId="4AA8F3C2" w14:textId="77777777" w:rsidR="00522113" w:rsidRDefault="00B51388">
      <w:pPr>
        <w:numPr>
          <w:ilvl w:val="2"/>
          <w:numId w:val="97"/>
        </w:numPr>
        <w:jc w:val="both"/>
      </w:pPr>
      <w:r>
        <w:rPr>
          <w:b/>
        </w:rPr>
        <w:t>Visualizar/Imprimir</w:t>
      </w:r>
      <w:r>
        <w:t xml:space="preserve">: Ao acionar esta opção, o sistema </w:t>
      </w:r>
      <w:r>
        <w:t>deverá disponibilizar para baixar a minuta.</w:t>
      </w:r>
    </w:p>
    <w:p w14:paraId="4E9C45E6" w14:textId="77777777" w:rsidR="00522113" w:rsidRDefault="00B51388">
      <w:pPr>
        <w:numPr>
          <w:ilvl w:val="2"/>
          <w:numId w:val="97"/>
        </w:numPr>
        <w:jc w:val="both"/>
      </w:pPr>
      <w:r>
        <w:rPr>
          <w:b/>
        </w:rPr>
        <w:t>Concluir</w:t>
      </w:r>
      <w:r>
        <w:t>: Ao acionar esta opção, o sistema deverá solicitar a confirmação da conclusão e ao confirmar, deverá alterar a Situação para Aguardando Manifestação da Procuradoria e apresentar o bloco de informações Ma</w:t>
      </w:r>
      <w:r>
        <w:t>nifestação - Procuradoria.</w:t>
      </w:r>
    </w:p>
    <w:p w14:paraId="5C325C06" w14:textId="77777777" w:rsidR="00522113" w:rsidRDefault="00B51388">
      <w:pPr>
        <w:numPr>
          <w:ilvl w:val="3"/>
          <w:numId w:val="97"/>
        </w:numPr>
        <w:jc w:val="both"/>
      </w:pPr>
      <w:r>
        <w:rPr>
          <w:b/>
        </w:rPr>
        <w:t>Mensagem</w:t>
      </w:r>
      <w:r>
        <w:t>: "Deseja realmente concluir a Minuta?" (Sim/Não)</w:t>
      </w:r>
    </w:p>
    <w:p w14:paraId="1301395C" w14:textId="77777777" w:rsidR="00522113" w:rsidRDefault="00522113">
      <w:pPr>
        <w:ind w:left="720"/>
        <w:jc w:val="both"/>
      </w:pPr>
    </w:p>
    <w:p w14:paraId="31023678" w14:textId="77777777" w:rsidR="00522113" w:rsidRDefault="00B51388">
      <w:pPr>
        <w:numPr>
          <w:ilvl w:val="0"/>
          <w:numId w:val="97"/>
        </w:numPr>
        <w:jc w:val="both"/>
      </w:pPr>
      <w:r>
        <w:rPr>
          <w:b/>
        </w:rPr>
        <w:t>Regras - Minuta do Termo de Compromisso</w:t>
      </w:r>
    </w:p>
    <w:p w14:paraId="3CF06E57" w14:textId="77777777" w:rsidR="00522113" w:rsidRDefault="00B51388">
      <w:pPr>
        <w:numPr>
          <w:ilvl w:val="1"/>
          <w:numId w:val="97"/>
        </w:numPr>
        <w:jc w:val="both"/>
      </w:pPr>
      <w:r>
        <w:t>Apenas os usuários com o perfil Coordenação Técnica da mesma unidade do respectivo Julgamento e de perfil Administrador poderão ed</w:t>
      </w:r>
      <w:r>
        <w:t>itar as informações deste bloco.</w:t>
      </w:r>
    </w:p>
    <w:p w14:paraId="6EC5C3CA" w14:textId="77777777" w:rsidR="00522113" w:rsidRDefault="00B51388">
      <w:pPr>
        <w:numPr>
          <w:ilvl w:val="1"/>
          <w:numId w:val="97"/>
        </w:numPr>
        <w:jc w:val="both"/>
      </w:pPr>
      <w:r>
        <w:t xml:space="preserve">As informações dos campos Nome/Razão Social, CPF/CNPJ, Telefone, RG, Endereço Completo e Município/UF deverão ser carregadas, no primeiro acesso, dos dados do Autuado cadastrado no sistema. O campo Endereço Completo deverá </w:t>
      </w:r>
      <w:r>
        <w:t>ser a concatenação entre os campos Logradouro, Número, Bairro e Complemento separados por vírgula.</w:t>
      </w:r>
    </w:p>
    <w:p w14:paraId="33F50176" w14:textId="77777777" w:rsidR="00522113" w:rsidRDefault="00B51388">
      <w:pPr>
        <w:numPr>
          <w:ilvl w:val="1"/>
          <w:numId w:val="97"/>
        </w:numPr>
        <w:jc w:val="both"/>
      </w:pPr>
      <w:r>
        <w:t>Na Caracterização do Compromisso na visualização da minuta, o texto presente no campo deverá estar concatenado com o texto anterior e posterior presente em t</w:t>
      </w:r>
      <w:r>
        <w:t>ela.</w:t>
      </w:r>
    </w:p>
    <w:p w14:paraId="5945E70E" w14:textId="77777777" w:rsidR="00522113" w:rsidRDefault="00B51388">
      <w:pPr>
        <w:numPr>
          <w:ilvl w:val="1"/>
          <w:numId w:val="97"/>
        </w:numPr>
        <w:jc w:val="both"/>
      </w:pPr>
      <w:r>
        <w:t>A ação Visualizar deverá ter a sua nomenclatura alterada para Imprimir após ser realizada a ação de concluir a manifestação por parte de usuários com o perfil de Coordenação Técnica.</w:t>
      </w:r>
    </w:p>
    <w:p w14:paraId="69BDE018" w14:textId="77777777" w:rsidR="00522113" w:rsidRDefault="00B51388">
      <w:pPr>
        <w:numPr>
          <w:ilvl w:val="1"/>
          <w:numId w:val="97"/>
        </w:numPr>
        <w:jc w:val="both"/>
      </w:pPr>
      <w:r>
        <w:t xml:space="preserve">Ao ser concluída a minuta, o sistema deverá gravar um arquivo com o </w:t>
      </w:r>
      <w:r>
        <w:t xml:space="preserve">que é gerado pela ação Imprimir no SEI, dentro do Processo SEI associado a Fiscalização do respectivo Julgamento, com a nomenclatura igual a Minuta Termo de Compromisso e o tipo igual a Minuta de código 204. Este documento deverá ser apresentado na árvore </w:t>
      </w:r>
      <w:r>
        <w:t>de documentos anexados ao sistema, sendo o usuário aquele que fez a ação concluir a minuta.</w:t>
      </w:r>
    </w:p>
    <w:p w14:paraId="344AFB05" w14:textId="77777777" w:rsidR="00522113" w:rsidRDefault="00B51388">
      <w:pPr>
        <w:numPr>
          <w:ilvl w:val="1"/>
          <w:numId w:val="97"/>
        </w:numPr>
        <w:jc w:val="both"/>
      </w:pPr>
      <w:r>
        <w:t>Ao ser concluída a minuta, o sistema deverá apresentar somente a ação Imprimir. As demais deverão ser suprimidas.</w:t>
      </w:r>
    </w:p>
    <w:p w14:paraId="3B8CC3C9" w14:textId="77777777" w:rsidR="00522113" w:rsidRDefault="00B51388">
      <w:pPr>
        <w:numPr>
          <w:ilvl w:val="1"/>
          <w:numId w:val="97"/>
        </w:numPr>
        <w:jc w:val="both"/>
      </w:pPr>
      <w:r>
        <w:t xml:space="preserve">Quando a nomenclatura da ação for </w:t>
      </w:r>
      <w:r>
        <w:t>Visualizar, o sistema deverá realizar a impressão conforme o layout presente em VisualizarMinutaTermoCompromisso.pdf.</w:t>
      </w:r>
    </w:p>
    <w:p w14:paraId="223FCF1D" w14:textId="77777777" w:rsidR="00522113" w:rsidRDefault="00B51388">
      <w:pPr>
        <w:numPr>
          <w:ilvl w:val="1"/>
          <w:numId w:val="97"/>
        </w:numPr>
        <w:jc w:val="both"/>
      </w:pPr>
      <w:r>
        <w:t>Quando a nomenclatura da ação for Imprimir, o sistema deverá realizar a impressão conforme o layout presente em ImprimirTermoCompromisso.p</w:t>
      </w:r>
      <w:r>
        <w:t>df.</w:t>
      </w:r>
    </w:p>
    <w:p w14:paraId="04F93DE4" w14:textId="77777777" w:rsidR="00522113" w:rsidRDefault="00B51388">
      <w:pPr>
        <w:numPr>
          <w:ilvl w:val="1"/>
          <w:numId w:val="97"/>
        </w:numPr>
        <w:jc w:val="both"/>
      </w:pPr>
      <w:r>
        <w:t xml:space="preserve">O box Realizar os seguintes ajustes deverá apresentar a mesma informação do campo Motivo e deverá ser apresentado quando for solicitado reajuste na minuta do termo de compromisso pela Procuradoria, pelo DEPAM ou Procuradoria SEDE. Esta mensagem </w:t>
      </w:r>
      <w:r>
        <w:t>deverá ser apresentada até que seja concluída nova minuta de Termo de Compromisso.</w:t>
      </w:r>
    </w:p>
    <w:p w14:paraId="68C809B3" w14:textId="77777777" w:rsidR="00522113" w:rsidRDefault="00B51388">
      <w:pPr>
        <w:numPr>
          <w:ilvl w:val="2"/>
          <w:numId w:val="97"/>
        </w:numPr>
        <w:jc w:val="both"/>
      </w:pPr>
      <w:r>
        <w:t>Este deve ser apresentado na cor amarela quando a realização de ajustes for indicada pela Procuradoria</w:t>
      </w:r>
    </w:p>
    <w:p w14:paraId="5D2908DE" w14:textId="77777777" w:rsidR="00522113" w:rsidRDefault="00B51388">
      <w:pPr>
        <w:numPr>
          <w:ilvl w:val="2"/>
          <w:numId w:val="97"/>
        </w:numPr>
        <w:jc w:val="both"/>
      </w:pPr>
      <w:r>
        <w:t>Este deve ser apresentado na cor laranja quando a realização de ajuste</w:t>
      </w:r>
      <w:r>
        <w:t>s for indicada pelo DEPAM</w:t>
      </w:r>
    </w:p>
    <w:p w14:paraId="0A461B9F" w14:textId="77777777" w:rsidR="00522113" w:rsidRDefault="00B51388">
      <w:pPr>
        <w:numPr>
          <w:ilvl w:val="2"/>
          <w:numId w:val="97"/>
        </w:numPr>
        <w:jc w:val="both"/>
      </w:pPr>
      <w:r>
        <w:t>Este deve ser apresentado na cor vermelha quando a realização de ajustes for indicada pela Procuradoria SEDE</w:t>
      </w:r>
    </w:p>
    <w:p w14:paraId="3E9E569D" w14:textId="77777777" w:rsidR="00522113" w:rsidRDefault="00B51388">
      <w:pPr>
        <w:numPr>
          <w:ilvl w:val="1"/>
          <w:numId w:val="97"/>
        </w:numPr>
        <w:jc w:val="both"/>
      </w:pPr>
      <w:r>
        <w:t>O sistema deverá apresentar todos os boxes de realização de ajustes na Minuta de Termo de Compromisso a depender do seu p</w:t>
      </w:r>
      <w:r>
        <w:t>reenchimento nos termos dos protótipos seguintes.</w:t>
      </w:r>
    </w:p>
    <w:p w14:paraId="5B6D932F" w14:textId="77777777" w:rsidR="00522113" w:rsidRDefault="00B51388">
      <w:pPr>
        <w:numPr>
          <w:ilvl w:val="1"/>
          <w:numId w:val="97"/>
        </w:numPr>
        <w:jc w:val="both"/>
      </w:pPr>
      <w:r>
        <w:t xml:space="preserve">O sistema deverá permitir a criação de número ilimitado de minutas de termo de compromisso a depender da indicação de ajustes por parte da Procuradoria, bem como por parte do DEPAM e Procuradoria SEDE se o </w:t>
      </w:r>
      <w:r>
        <w:t>caso for.</w:t>
      </w:r>
    </w:p>
    <w:p w14:paraId="15B45D39" w14:textId="77777777" w:rsidR="00522113" w:rsidRDefault="00B51388">
      <w:pPr>
        <w:numPr>
          <w:ilvl w:val="2"/>
          <w:numId w:val="97"/>
        </w:numPr>
        <w:jc w:val="both"/>
      </w:pPr>
      <w:r>
        <w:t>O sistema deverá apresentar a minuta atual baseado nos dados da minuta anterior e apresentar as minutas anteriores somente leitura e sem ações com o respectivo número (entre parênteses) como título de cada aba, conforme protótipo.</w:t>
      </w:r>
    </w:p>
    <w:p w14:paraId="436923CE" w14:textId="77777777" w:rsidR="00522113" w:rsidRDefault="00522113">
      <w:pPr>
        <w:ind w:left="360"/>
      </w:pPr>
    </w:p>
    <w:p w14:paraId="338F7658" w14:textId="77777777" w:rsidR="00522113" w:rsidRDefault="00B51388">
      <w:pPr>
        <w:numPr>
          <w:ilvl w:val="0"/>
          <w:numId w:val="97"/>
        </w:numPr>
      </w:pPr>
      <w:r>
        <w:rPr>
          <w:b/>
        </w:rPr>
        <w:t xml:space="preserve">Tela - Minuta </w:t>
      </w:r>
      <w:r>
        <w:rPr>
          <w:b/>
        </w:rPr>
        <w:t>do Termo de Compromisso</w:t>
      </w:r>
    </w:p>
    <w:p w14:paraId="21BBE603" w14:textId="77777777" w:rsidR="00522113" w:rsidRDefault="00B51388">
      <w:r>
        <w:rPr>
          <w:noProof/>
        </w:rPr>
        <w:drawing>
          <wp:inline distT="0" distB="0" distL="0" distR="0" wp14:anchorId="66D5B3D7" wp14:editId="2F611C51">
            <wp:extent cx="5991225" cy="2981325"/>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png"/>
                    <pic:cNvPicPr/>
                  </pic:nvPicPr>
                  <pic:blipFill>
                    <a:blip r:embed="rId511" cstate="print"/>
                    <a:stretch>
                      <a:fillRect/>
                    </a:stretch>
                  </pic:blipFill>
                  <pic:spPr>
                    <a:xfrm>
                      <a:off x="0" y="0"/>
                      <a:ext cx="5991225" cy="2981325"/>
                    </a:xfrm>
                    <a:prstGeom prst="rect">
                      <a:avLst/>
                    </a:prstGeom>
                  </pic:spPr>
                </pic:pic>
              </a:graphicData>
            </a:graphic>
          </wp:inline>
        </w:drawing>
      </w:r>
    </w:p>
    <w:p w14:paraId="4073C4FA" w14:textId="77777777" w:rsidR="00522113" w:rsidRDefault="00B51388">
      <w:r>
        <w:rPr>
          <w:noProof/>
        </w:rPr>
        <w:drawing>
          <wp:inline distT="0" distB="0" distL="0" distR="0" wp14:anchorId="3B8827C4" wp14:editId="716A69F5">
            <wp:extent cx="5991225" cy="3057525"/>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png"/>
                    <pic:cNvPicPr/>
                  </pic:nvPicPr>
                  <pic:blipFill>
                    <a:blip r:embed="rId512" cstate="print"/>
                    <a:stretch>
                      <a:fillRect/>
                    </a:stretch>
                  </pic:blipFill>
                  <pic:spPr>
                    <a:xfrm>
                      <a:off x="0" y="0"/>
                      <a:ext cx="5991225" cy="3057525"/>
                    </a:xfrm>
                    <a:prstGeom prst="rect">
                      <a:avLst/>
                    </a:prstGeom>
                  </pic:spPr>
                </pic:pic>
              </a:graphicData>
            </a:graphic>
          </wp:inline>
        </w:drawing>
      </w:r>
    </w:p>
    <w:p w14:paraId="34587407" w14:textId="77777777" w:rsidR="00522113" w:rsidRDefault="00B51388">
      <w:r>
        <w:rPr>
          <w:noProof/>
        </w:rPr>
        <w:drawing>
          <wp:inline distT="0" distB="0" distL="0" distR="0" wp14:anchorId="1A6FE174" wp14:editId="5128E5F2">
            <wp:extent cx="5991225" cy="2476500"/>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png"/>
                    <pic:cNvPicPr/>
                  </pic:nvPicPr>
                  <pic:blipFill>
                    <a:blip r:embed="rId513" cstate="print"/>
                    <a:stretch>
                      <a:fillRect/>
                    </a:stretch>
                  </pic:blipFill>
                  <pic:spPr>
                    <a:xfrm>
                      <a:off x="0" y="0"/>
                      <a:ext cx="5991225" cy="2476500"/>
                    </a:xfrm>
                    <a:prstGeom prst="rect">
                      <a:avLst/>
                    </a:prstGeom>
                  </pic:spPr>
                </pic:pic>
              </a:graphicData>
            </a:graphic>
          </wp:inline>
        </w:drawing>
      </w:r>
    </w:p>
    <w:p w14:paraId="4067F5C7" w14:textId="77777777" w:rsidR="00522113" w:rsidRDefault="00522113">
      <w:pPr>
        <w:ind w:left="360"/>
      </w:pPr>
    </w:p>
    <w:p w14:paraId="6F4CA6D6" w14:textId="77777777" w:rsidR="00522113" w:rsidRDefault="00B51388">
      <w:pPr>
        <w:numPr>
          <w:ilvl w:val="0"/>
          <w:numId w:val="97"/>
        </w:numPr>
      </w:pPr>
      <w:r>
        <w:rPr>
          <w:b/>
        </w:rPr>
        <w:t>Tela - Minuta do Termo de Compromisso</w:t>
      </w:r>
    </w:p>
    <w:p w14:paraId="6AA94DE2" w14:textId="77777777" w:rsidR="00522113" w:rsidRDefault="00B51388">
      <w:r>
        <w:rPr>
          <w:noProof/>
        </w:rPr>
        <w:drawing>
          <wp:inline distT="0" distB="0" distL="0" distR="0" wp14:anchorId="290A67B5" wp14:editId="0F3948B9">
            <wp:extent cx="5991225" cy="1590675"/>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png"/>
                    <pic:cNvPicPr/>
                  </pic:nvPicPr>
                  <pic:blipFill>
                    <a:blip r:embed="rId514" cstate="print"/>
                    <a:stretch>
                      <a:fillRect/>
                    </a:stretch>
                  </pic:blipFill>
                  <pic:spPr>
                    <a:xfrm>
                      <a:off x="0" y="0"/>
                      <a:ext cx="5991225" cy="1590675"/>
                    </a:xfrm>
                    <a:prstGeom prst="rect">
                      <a:avLst/>
                    </a:prstGeom>
                  </pic:spPr>
                </pic:pic>
              </a:graphicData>
            </a:graphic>
          </wp:inline>
        </w:drawing>
      </w:r>
    </w:p>
    <w:p w14:paraId="7C1DD7E6" w14:textId="77777777" w:rsidR="00522113" w:rsidRDefault="00522113">
      <w:pPr>
        <w:ind w:left="360"/>
      </w:pPr>
    </w:p>
    <w:p w14:paraId="1FF09BFA" w14:textId="77777777" w:rsidR="00522113" w:rsidRDefault="00B51388">
      <w:pPr>
        <w:numPr>
          <w:ilvl w:val="0"/>
          <w:numId w:val="97"/>
        </w:numPr>
      </w:pPr>
      <w:r>
        <w:rPr>
          <w:b/>
        </w:rPr>
        <w:t>Tela - Minuta do Termo de Compromisso - Histórico</w:t>
      </w:r>
    </w:p>
    <w:p w14:paraId="6C9C7E64" w14:textId="77777777" w:rsidR="00522113" w:rsidRDefault="00B51388">
      <w:r>
        <w:rPr>
          <w:noProof/>
        </w:rPr>
        <w:drawing>
          <wp:inline distT="0" distB="0" distL="0" distR="0" wp14:anchorId="23A79D00" wp14:editId="703EE0E3">
            <wp:extent cx="5991225" cy="2981325"/>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png"/>
                    <pic:cNvPicPr/>
                  </pic:nvPicPr>
                  <pic:blipFill>
                    <a:blip r:embed="rId515" cstate="print"/>
                    <a:stretch>
                      <a:fillRect/>
                    </a:stretch>
                  </pic:blipFill>
                  <pic:spPr>
                    <a:xfrm>
                      <a:off x="0" y="0"/>
                      <a:ext cx="5991225" cy="2981325"/>
                    </a:xfrm>
                    <a:prstGeom prst="rect">
                      <a:avLst/>
                    </a:prstGeom>
                  </pic:spPr>
                </pic:pic>
              </a:graphicData>
            </a:graphic>
          </wp:inline>
        </w:drawing>
      </w:r>
    </w:p>
    <w:p w14:paraId="4AA9A17D" w14:textId="77777777" w:rsidR="00522113" w:rsidRDefault="00B51388">
      <w:r>
        <w:rPr>
          <w:noProof/>
        </w:rPr>
        <w:drawing>
          <wp:inline distT="0" distB="0" distL="0" distR="0" wp14:anchorId="37466724" wp14:editId="22EFA187">
            <wp:extent cx="5991225" cy="3086100"/>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png"/>
                    <pic:cNvPicPr/>
                  </pic:nvPicPr>
                  <pic:blipFill>
                    <a:blip r:embed="rId516" cstate="print"/>
                    <a:stretch>
                      <a:fillRect/>
                    </a:stretch>
                  </pic:blipFill>
                  <pic:spPr>
                    <a:xfrm>
                      <a:off x="0" y="0"/>
                      <a:ext cx="5991225" cy="3086100"/>
                    </a:xfrm>
                    <a:prstGeom prst="rect">
                      <a:avLst/>
                    </a:prstGeom>
                  </pic:spPr>
                </pic:pic>
              </a:graphicData>
            </a:graphic>
          </wp:inline>
        </w:drawing>
      </w:r>
    </w:p>
    <w:p w14:paraId="68A50642" w14:textId="77777777" w:rsidR="00522113" w:rsidRDefault="00B51388">
      <w:r>
        <w:rPr>
          <w:noProof/>
        </w:rPr>
        <w:drawing>
          <wp:inline distT="0" distB="0" distL="0" distR="0" wp14:anchorId="5E147C87" wp14:editId="52FA21A1">
            <wp:extent cx="5991225" cy="1685925"/>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png"/>
                    <pic:cNvPicPr/>
                  </pic:nvPicPr>
                  <pic:blipFill>
                    <a:blip r:embed="rId517" cstate="print"/>
                    <a:stretch>
                      <a:fillRect/>
                    </a:stretch>
                  </pic:blipFill>
                  <pic:spPr>
                    <a:xfrm>
                      <a:off x="0" y="0"/>
                      <a:ext cx="5991225" cy="1685925"/>
                    </a:xfrm>
                    <a:prstGeom prst="rect">
                      <a:avLst/>
                    </a:prstGeom>
                  </pic:spPr>
                </pic:pic>
              </a:graphicData>
            </a:graphic>
          </wp:inline>
        </w:drawing>
      </w:r>
    </w:p>
    <w:p w14:paraId="1DEE079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18">
        <w:r>
          <w:rPr>
            <w:rFonts w:ascii="Tahoma" w:eastAsia="Tahoma" w:hAnsi="Tahoma" w:cs="Tahoma"/>
            <w:i/>
            <w:color w:val="6666FF"/>
          </w:rPr>
          <w:t xml:space="preserve">Full-featured </w:t>
        </w:r>
        <w:r>
          <w:rPr>
            <w:rFonts w:ascii="Tahoma" w:eastAsia="Tahoma" w:hAnsi="Tahoma" w:cs="Tahoma"/>
            <w:i/>
            <w:color w:val="6666FF"/>
          </w:rPr>
          <w:t>Documentation generator</w:t>
        </w:r>
      </w:hyperlink>
    </w:p>
    <w:p w14:paraId="4FA6F29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18" w:name="_topic_ManifestacaoProcuradoria"/>
      <w:bookmarkEnd w:id="218"/>
      <w:r>
        <w:rPr>
          <w:rFonts w:ascii="Tahoma" w:eastAsia="Tahoma" w:hAnsi="Tahoma" w:cs="Tahoma"/>
          <w:i/>
          <w:color w:val="243F60"/>
          <w:sz w:val="22"/>
        </w:rPr>
        <w:t>Manifestação Procuradoria</w:t>
      </w:r>
    </w:p>
    <w:p w14:paraId="52B67668" w14:textId="77777777" w:rsidR="00522113" w:rsidRDefault="00B51388">
      <w:pPr>
        <w:jc w:val="both"/>
      </w:pPr>
      <w:r>
        <w:t>No quadro "</w:t>
      </w:r>
      <w:r>
        <w:rPr>
          <w:b/>
        </w:rPr>
        <w:t>Manifestação Procuradoria</w:t>
      </w:r>
      <w:r>
        <w:t xml:space="preserve">" permite detalhar a manifestação procuradoria e apresentar os dados do </w:t>
      </w:r>
      <w:r>
        <w:t>Acordo.</w:t>
      </w:r>
    </w:p>
    <w:p w14:paraId="3CE959E9" w14:textId="77777777" w:rsidR="00522113" w:rsidRDefault="00522113">
      <w:pPr>
        <w:jc w:val="both"/>
      </w:pPr>
    </w:p>
    <w:p w14:paraId="5F2B0939" w14:textId="77777777" w:rsidR="00522113" w:rsidRDefault="00B51388">
      <w:pPr>
        <w:numPr>
          <w:ilvl w:val="0"/>
          <w:numId w:val="97"/>
        </w:numPr>
        <w:jc w:val="both"/>
      </w:pPr>
      <w:r>
        <w:rPr>
          <w:b/>
        </w:rPr>
        <w:t>Detalhamento de campo - Manifestação Procuradoria</w:t>
      </w:r>
    </w:p>
    <w:p w14:paraId="110DB7C9" w14:textId="77777777" w:rsidR="00522113" w:rsidRDefault="00B51388">
      <w:pPr>
        <w:numPr>
          <w:ilvl w:val="1"/>
          <w:numId w:val="97"/>
        </w:numPr>
        <w:jc w:val="both"/>
      </w:pPr>
      <w:r>
        <w:rPr>
          <w:b/>
        </w:rPr>
        <w:t>A demanda de análise foi atendida pela Procuradoria na SEDE</w:t>
      </w:r>
      <w:r>
        <w:t>: Campo que permite informar se a análise foi realizada pela Procuradoria SEDE.</w:t>
      </w:r>
    </w:p>
    <w:p w14:paraId="565058F5" w14:textId="77777777" w:rsidR="00522113" w:rsidRDefault="00B51388">
      <w:pPr>
        <w:numPr>
          <w:ilvl w:val="2"/>
          <w:numId w:val="97"/>
        </w:numPr>
        <w:jc w:val="both"/>
      </w:pPr>
      <w:r>
        <w:t>Check box</w:t>
      </w:r>
    </w:p>
    <w:p w14:paraId="63719F05" w14:textId="77777777" w:rsidR="00522113" w:rsidRDefault="00B51388">
      <w:pPr>
        <w:numPr>
          <w:ilvl w:val="2"/>
          <w:numId w:val="97"/>
        </w:numPr>
        <w:jc w:val="both"/>
      </w:pPr>
      <w:r>
        <w:t>Padrão: Desmarcado.</w:t>
      </w:r>
    </w:p>
    <w:p w14:paraId="18EE71DD" w14:textId="77777777" w:rsidR="00522113" w:rsidRDefault="00B51388">
      <w:pPr>
        <w:numPr>
          <w:ilvl w:val="1"/>
          <w:numId w:val="97"/>
        </w:numPr>
        <w:jc w:val="both"/>
      </w:pPr>
      <w:r>
        <w:rPr>
          <w:b/>
        </w:rPr>
        <w:t>Data de envio para análise d</w:t>
      </w:r>
      <w:r>
        <w:rPr>
          <w:b/>
        </w:rPr>
        <w:t>a Procuradoria</w:t>
      </w:r>
      <w:r>
        <w:t>: Campo que apresenta a data e hora em que a minuta do termo de compromisso foi concluída.</w:t>
      </w:r>
    </w:p>
    <w:p w14:paraId="0E92E61B" w14:textId="77777777" w:rsidR="00522113" w:rsidRDefault="00B51388">
      <w:pPr>
        <w:numPr>
          <w:ilvl w:val="2"/>
          <w:numId w:val="97"/>
        </w:numPr>
        <w:jc w:val="both"/>
      </w:pPr>
      <w:r>
        <w:t>Máscara: DD/MM/AAAA às HH:MM</w:t>
      </w:r>
    </w:p>
    <w:p w14:paraId="349263D7" w14:textId="77777777" w:rsidR="00522113" w:rsidRDefault="00B51388">
      <w:pPr>
        <w:numPr>
          <w:ilvl w:val="2"/>
          <w:numId w:val="97"/>
        </w:numPr>
        <w:jc w:val="both"/>
      </w:pPr>
      <w:r>
        <w:t>Campo somente leitura.</w:t>
      </w:r>
    </w:p>
    <w:p w14:paraId="6F0CF443" w14:textId="77777777" w:rsidR="00522113" w:rsidRDefault="00B51388">
      <w:pPr>
        <w:numPr>
          <w:ilvl w:val="1"/>
          <w:numId w:val="97"/>
        </w:numPr>
        <w:jc w:val="both"/>
      </w:pPr>
      <w:r>
        <w:rPr>
          <w:b/>
        </w:rPr>
        <w:t>Data de Manifestação da Procuradoria</w:t>
      </w:r>
      <w:r>
        <w:t>: Campo que apresenta a data e hora atual do carregamento da pá</w:t>
      </w:r>
      <w:r>
        <w:t>gina.</w:t>
      </w:r>
    </w:p>
    <w:p w14:paraId="5F03A147" w14:textId="77777777" w:rsidR="00522113" w:rsidRDefault="00B51388">
      <w:pPr>
        <w:numPr>
          <w:ilvl w:val="2"/>
          <w:numId w:val="97"/>
        </w:numPr>
        <w:jc w:val="both"/>
      </w:pPr>
      <w:r>
        <w:t>Máscara: DD/MM/AAAA às HH:MM</w:t>
      </w:r>
    </w:p>
    <w:p w14:paraId="294F1336" w14:textId="77777777" w:rsidR="00522113" w:rsidRDefault="00B51388">
      <w:pPr>
        <w:numPr>
          <w:ilvl w:val="2"/>
          <w:numId w:val="97"/>
        </w:numPr>
        <w:jc w:val="both"/>
      </w:pPr>
      <w:r>
        <w:t>Campo somente leitura.</w:t>
      </w:r>
    </w:p>
    <w:p w14:paraId="59A0C01A" w14:textId="77777777" w:rsidR="00522113" w:rsidRDefault="00B51388">
      <w:pPr>
        <w:numPr>
          <w:ilvl w:val="1"/>
          <w:numId w:val="97"/>
        </w:numPr>
        <w:jc w:val="both"/>
      </w:pPr>
      <w:r>
        <w:rPr>
          <w:b/>
        </w:rPr>
        <w:t>Nº Processo SEI da Manifestação</w:t>
      </w:r>
      <w:r>
        <w:t>: Campo que permite informar o número do processo SEI da Manifestação da Procuradoria.</w:t>
      </w:r>
    </w:p>
    <w:p w14:paraId="06F69C36" w14:textId="77777777" w:rsidR="00522113" w:rsidRDefault="00B51388">
      <w:pPr>
        <w:numPr>
          <w:ilvl w:val="2"/>
          <w:numId w:val="97"/>
        </w:numPr>
        <w:jc w:val="both"/>
      </w:pPr>
      <w:r>
        <w:t xml:space="preserve">Máscara: 99999.999999/9999-99 ou </w:t>
      </w:r>
      <w:r>
        <w:t>9999999.99999999/9999-99</w:t>
      </w:r>
    </w:p>
    <w:p w14:paraId="3DD37346" w14:textId="77777777" w:rsidR="00522113" w:rsidRDefault="00B51388">
      <w:pPr>
        <w:numPr>
          <w:ilvl w:val="2"/>
          <w:numId w:val="97"/>
        </w:numPr>
        <w:jc w:val="both"/>
      </w:pPr>
      <w:r>
        <w:t>Campo obrigatório.</w:t>
      </w:r>
    </w:p>
    <w:p w14:paraId="73FA0BFC" w14:textId="77777777" w:rsidR="00522113" w:rsidRDefault="00B51388">
      <w:pPr>
        <w:numPr>
          <w:ilvl w:val="1"/>
          <w:numId w:val="97"/>
        </w:numPr>
        <w:jc w:val="both"/>
      </w:pPr>
      <w:r>
        <w:rPr>
          <w:b/>
        </w:rPr>
        <w:t>Nº Documento SEI da Manifestação</w:t>
      </w:r>
      <w:r>
        <w:t>: Campo que permite informar o número do documento do processo SEI da Manifestação da Procuradoria.</w:t>
      </w:r>
    </w:p>
    <w:p w14:paraId="5AAAAE4B" w14:textId="77777777" w:rsidR="00522113" w:rsidRDefault="00B51388">
      <w:pPr>
        <w:numPr>
          <w:ilvl w:val="2"/>
          <w:numId w:val="97"/>
        </w:numPr>
        <w:jc w:val="both"/>
      </w:pPr>
      <w:r>
        <w:t>Campo numérico</w:t>
      </w:r>
    </w:p>
    <w:p w14:paraId="60ED54E0" w14:textId="77777777" w:rsidR="00522113" w:rsidRDefault="00B51388">
      <w:pPr>
        <w:numPr>
          <w:ilvl w:val="2"/>
          <w:numId w:val="97"/>
        </w:numPr>
        <w:jc w:val="both"/>
      </w:pPr>
      <w:r>
        <w:t>Tamanho: 10</w:t>
      </w:r>
    </w:p>
    <w:p w14:paraId="0BDE0938" w14:textId="77777777" w:rsidR="00522113" w:rsidRDefault="00B51388">
      <w:pPr>
        <w:numPr>
          <w:ilvl w:val="1"/>
          <w:numId w:val="97"/>
        </w:numPr>
        <w:jc w:val="both"/>
      </w:pPr>
      <w:r>
        <w:rPr>
          <w:b/>
        </w:rPr>
        <w:t>Nº Documento SEI da Minuta do Termo de Compromisso</w:t>
      </w:r>
      <w:r>
        <w:t>: A</w:t>
      </w:r>
      <w:r>
        <w:t>presenta o número do documento do processo SEI da última Minuta do Termo de Compromisso gerada.</w:t>
      </w:r>
    </w:p>
    <w:p w14:paraId="601455C6" w14:textId="77777777" w:rsidR="00522113" w:rsidRDefault="00B51388">
      <w:pPr>
        <w:numPr>
          <w:ilvl w:val="2"/>
          <w:numId w:val="97"/>
        </w:numPr>
        <w:jc w:val="both"/>
      </w:pPr>
      <w:r>
        <w:t>Campo numérico</w:t>
      </w:r>
    </w:p>
    <w:p w14:paraId="072B821F" w14:textId="77777777" w:rsidR="00522113" w:rsidRDefault="00B51388">
      <w:pPr>
        <w:numPr>
          <w:ilvl w:val="2"/>
          <w:numId w:val="97"/>
        </w:numPr>
        <w:jc w:val="both"/>
      </w:pPr>
      <w:r>
        <w:t>Tamanho: 10</w:t>
      </w:r>
    </w:p>
    <w:p w14:paraId="2B2B9609" w14:textId="77777777" w:rsidR="00522113" w:rsidRDefault="00B51388">
      <w:pPr>
        <w:numPr>
          <w:ilvl w:val="1"/>
          <w:numId w:val="97"/>
        </w:numPr>
        <w:jc w:val="both"/>
      </w:pPr>
      <w:r>
        <w:rPr>
          <w:b/>
        </w:rPr>
        <w:t>Resultado da Manifestação da Procuradoria</w:t>
      </w:r>
      <w:r>
        <w:t>: Campo que permite selecionar o resultado da manifestação da Procuradoria.</w:t>
      </w:r>
    </w:p>
    <w:p w14:paraId="4227A8A4" w14:textId="77777777" w:rsidR="00522113" w:rsidRDefault="00B51388">
      <w:pPr>
        <w:numPr>
          <w:ilvl w:val="2"/>
          <w:numId w:val="97"/>
        </w:numPr>
        <w:jc w:val="both"/>
      </w:pPr>
      <w:r>
        <w:t xml:space="preserve">Opções: Revisar </w:t>
      </w:r>
      <w:r>
        <w:t>Procedimento, Termo de Compromisso Reprovado e Termo de Compromisso Aprovado.</w:t>
      </w:r>
    </w:p>
    <w:p w14:paraId="067D7F76" w14:textId="77777777" w:rsidR="00522113" w:rsidRDefault="00B51388">
      <w:pPr>
        <w:numPr>
          <w:ilvl w:val="2"/>
          <w:numId w:val="97"/>
        </w:numPr>
        <w:jc w:val="both"/>
      </w:pPr>
      <w:r>
        <w:t>Seleção única.</w:t>
      </w:r>
    </w:p>
    <w:p w14:paraId="178F8A37" w14:textId="77777777" w:rsidR="00522113" w:rsidRDefault="00B51388">
      <w:pPr>
        <w:numPr>
          <w:ilvl w:val="2"/>
          <w:numId w:val="97"/>
        </w:numPr>
        <w:jc w:val="both"/>
      </w:pPr>
      <w:r>
        <w:t>Campo obrigatório.</w:t>
      </w:r>
    </w:p>
    <w:p w14:paraId="78B62A3B" w14:textId="77777777" w:rsidR="00522113" w:rsidRDefault="00B51388">
      <w:pPr>
        <w:numPr>
          <w:ilvl w:val="1"/>
          <w:numId w:val="97"/>
        </w:numPr>
        <w:jc w:val="both"/>
      </w:pPr>
      <w:r>
        <w:rPr>
          <w:b/>
        </w:rPr>
        <w:t>Revisar Procedimento</w:t>
      </w:r>
      <w:r>
        <w:t>: Campo que permite selecionar qual procedimento deve ser revisado a ser dado como manifestação por parte da Procuradoria no</w:t>
      </w:r>
      <w:r>
        <w:t xml:space="preserve"> Acordo.</w:t>
      </w:r>
    </w:p>
    <w:p w14:paraId="7F7F19DB" w14:textId="77777777" w:rsidR="00522113" w:rsidRDefault="00B51388">
      <w:pPr>
        <w:numPr>
          <w:ilvl w:val="2"/>
          <w:numId w:val="97"/>
        </w:numPr>
        <w:jc w:val="both"/>
      </w:pPr>
      <w:r>
        <w:t>Opções: Revisar Ficha de Avaliação e Realizar ajustes na Minuta do Termo de Compromisso.</w:t>
      </w:r>
    </w:p>
    <w:p w14:paraId="4A0FF3A6" w14:textId="77777777" w:rsidR="00522113" w:rsidRDefault="00B51388">
      <w:pPr>
        <w:numPr>
          <w:ilvl w:val="2"/>
          <w:numId w:val="97"/>
        </w:numPr>
        <w:jc w:val="both"/>
      </w:pPr>
      <w:r>
        <w:t>Múltipla Seleção.</w:t>
      </w:r>
    </w:p>
    <w:p w14:paraId="61030257" w14:textId="77777777" w:rsidR="00522113" w:rsidRDefault="00B51388">
      <w:pPr>
        <w:numPr>
          <w:ilvl w:val="2"/>
          <w:numId w:val="97"/>
        </w:numPr>
        <w:jc w:val="both"/>
      </w:pPr>
      <w:r>
        <w:t>Campo obrigatório.</w:t>
      </w:r>
    </w:p>
    <w:p w14:paraId="4B7DB80B" w14:textId="77777777" w:rsidR="00522113" w:rsidRDefault="00B51388">
      <w:pPr>
        <w:numPr>
          <w:ilvl w:val="1"/>
          <w:numId w:val="97"/>
        </w:numPr>
        <w:jc w:val="both"/>
      </w:pPr>
      <w:r>
        <w:rPr>
          <w:b/>
        </w:rPr>
        <w:t>Motivo</w:t>
      </w:r>
      <w:r>
        <w:t>: Campo que permite informar o motivo para o qual está se solicitando ajustes na Minuta do Termo de Compromisso.</w:t>
      </w:r>
    </w:p>
    <w:p w14:paraId="310A622D" w14:textId="77777777" w:rsidR="00522113" w:rsidRDefault="00B51388">
      <w:pPr>
        <w:numPr>
          <w:ilvl w:val="2"/>
          <w:numId w:val="97"/>
        </w:numPr>
        <w:jc w:val="both"/>
      </w:pPr>
      <w:r>
        <w:t>Ta</w:t>
      </w:r>
      <w:r>
        <w:t>manho: 8000 caracteres.</w:t>
      </w:r>
    </w:p>
    <w:p w14:paraId="76652C90" w14:textId="77777777" w:rsidR="00522113" w:rsidRDefault="00B51388">
      <w:pPr>
        <w:numPr>
          <w:ilvl w:val="2"/>
          <w:numId w:val="97"/>
        </w:numPr>
        <w:jc w:val="both"/>
      </w:pPr>
      <w:r>
        <w:t>Campo obrigatório</w:t>
      </w:r>
    </w:p>
    <w:p w14:paraId="226B96D0" w14:textId="77777777" w:rsidR="00522113" w:rsidRDefault="00B51388">
      <w:pPr>
        <w:numPr>
          <w:ilvl w:val="1"/>
          <w:numId w:val="97"/>
        </w:numPr>
        <w:jc w:val="both"/>
      </w:pPr>
      <w:r>
        <w:rPr>
          <w:b/>
        </w:rPr>
        <w:t>A demanda não carece de nova manifestação por parte da Procuradoria</w:t>
      </w:r>
      <w:r>
        <w:t>: Campo que permite informar se não necessita de nova manifestação por parte da Procuradoria.</w:t>
      </w:r>
    </w:p>
    <w:p w14:paraId="14855ED7" w14:textId="77777777" w:rsidR="00522113" w:rsidRDefault="00B51388">
      <w:pPr>
        <w:numPr>
          <w:ilvl w:val="2"/>
          <w:numId w:val="97"/>
        </w:numPr>
        <w:jc w:val="both"/>
      </w:pPr>
      <w:r>
        <w:t>Check box</w:t>
      </w:r>
    </w:p>
    <w:p w14:paraId="5B941733" w14:textId="77777777" w:rsidR="00522113" w:rsidRDefault="00B51388">
      <w:pPr>
        <w:numPr>
          <w:ilvl w:val="2"/>
          <w:numId w:val="97"/>
        </w:numPr>
        <w:jc w:val="both"/>
      </w:pPr>
      <w:r>
        <w:t>Padrão: Desmarcado.</w:t>
      </w:r>
    </w:p>
    <w:p w14:paraId="5B4AE91A" w14:textId="77777777" w:rsidR="00522113" w:rsidRDefault="00B51388">
      <w:pPr>
        <w:numPr>
          <w:ilvl w:val="1"/>
          <w:numId w:val="97"/>
        </w:numPr>
        <w:jc w:val="both"/>
      </w:pPr>
      <w:r>
        <w:rPr>
          <w:b/>
        </w:rPr>
        <w:t>Auditoria</w:t>
      </w:r>
      <w:r>
        <w:t>: Apresenta os</w:t>
      </w:r>
      <w:r>
        <w:t xml:space="preserve"> dados de usuário, perfil, data e hora na qual foi realizada a ação de concluir.</w:t>
      </w:r>
    </w:p>
    <w:p w14:paraId="63DD61A9" w14:textId="77777777" w:rsidR="00522113" w:rsidRDefault="00B51388">
      <w:pPr>
        <w:numPr>
          <w:ilvl w:val="1"/>
          <w:numId w:val="97"/>
        </w:numPr>
        <w:jc w:val="both"/>
      </w:pPr>
      <w:r>
        <w:rPr>
          <w:b/>
        </w:rPr>
        <w:t>Ações</w:t>
      </w:r>
      <w:r>
        <w:t>:</w:t>
      </w:r>
    </w:p>
    <w:p w14:paraId="3EF87AB8" w14:textId="77777777" w:rsidR="00522113" w:rsidRDefault="00B51388">
      <w:pPr>
        <w:numPr>
          <w:ilvl w:val="2"/>
          <w:numId w:val="97"/>
        </w:numPr>
        <w:jc w:val="both"/>
      </w:pPr>
      <w:r>
        <w:rPr>
          <w:b/>
        </w:rPr>
        <w:t>Mostrar/Esconder</w:t>
      </w:r>
      <w:r>
        <w:t>: Ao acionar esta opção, o sistema deverá apresentar ou esconder o bloco de informações presente em Manifestação - Procuradoria.</w:t>
      </w:r>
    </w:p>
    <w:p w14:paraId="5D88B504" w14:textId="77777777" w:rsidR="00522113" w:rsidRDefault="00B51388">
      <w:pPr>
        <w:numPr>
          <w:ilvl w:val="2"/>
          <w:numId w:val="97"/>
        </w:numPr>
        <w:jc w:val="both"/>
      </w:pPr>
      <w:r>
        <w:rPr>
          <w:b/>
        </w:rPr>
        <w:t>Salvar</w:t>
      </w:r>
      <w:r>
        <w:t>: Ao acionar esta</w:t>
      </w:r>
      <w:r>
        <w:t xml:space="preserve"> opção, o sistema deverá salvar os dados preenchidos na base de dados sem realizar qualquer validação de campos obrigatórios.</w:t>
      </w:r>
    </w:p>
    <w:p w14:paraId="609541ED" w14:textId="77777777" w:rsidR="00522113" w:rsidRDefault="00B51388">
      <w:pPr>
        <w:numPr>
          <w:ilvl w:val="2"/>
          <w:numId w:val="97"/>
        </w:numPr>
        <w:jc w:val="both"/>
      </w:pPr>
      <w:r>
        <w:rPr>
          <w:b/>
        </w:rPr>
        <w:t>Concluir</w:t>
      </w:r>
      <w:r>
        <w:t>: Ao acionar esta opção, o sistema deverá solicitar a confirmação da conclusão e ao confirmar, deverá seguir o fluxo confo</w:t>
      </w:r>
      <w:r>
        <w:t>rme regras de negócio.</w:t>
      </w:r>
    </w:p>
    <w:p w14:paraId="590F1B61" w14:textId="77777777" w:rsidR="00522113" w:rsidRDefault="00B51388">
      <w:pPr>
        <w:numPr>
          <w:ilvl w:val="3"/>
          <w:numId w:val="97"/>
        </w:numPr>
        <w:jc w:val="both"/>
      </w:pPr>
      <w:r>
        <w:rPr>
          <w:b/>
        </w:rPr>
        <w:t>Mensagem</w:t>
      </w:r>
      <w:r>
        <w:t>: "Deseja realmente concluir a Manifestação?" (Sim/Não)</w:t>
      </w:r>
    </w:p>
    <w:p w14:paraId="339A42DD" w14:textId="77777777" w:rsidR="00522113" w:rsidRDefault="00B51388">
      <w:pPr>
        <w:numPr>
          <w:ilvl w:val="0"/>
          <w:numId w:val="97"/>
        </w:numPr>
        <w:jc w:val="both"/>
      </w:pPr>
      <w:r>
        <w:rPr>
          <w:b/>
        </w:rPr>
        <w:t>Regra - Manifestação Procuradoria</w:t>
      </w:r>
    </w:p>
    <w:p w14:paraId="4003DDF8" w14:textId="77777777" w:rsidR="00522113" w:rsidRDefault="00B51388">
      <w:pPr>
        <w:numPr>
          <w:ilvl w:val="1"/>
          <w:numId w:val="97"/>
        </w:numPr>
        <w:jc w:val="both"/>
      </w:pPr>
      <w:r>
        <w:t xml:space="preserve">Apenas a Autoridade Julgadora associada ao respectivo Julgamento, os usuários com o perfil Coordenação Técnica da mesma unidade do </w:t>
      </w:r>
      <w:r>
        <w:t>respectivo Julgamento e de perfil Administrador poderão editar as informações deste bloco.</w:t>
      </w:r>
    </w:p>
    <w:p w14:paraId="6F674A15" w14:textId="77777777" w:rsidR="00522113" w:rsidRDefault="00B51388">
      <w:pPr>
        <w:numPr>
          <w:ilvl w:val="1"/>
          <w:numId w:val="97"/>
        </w:numPr>
        <w:jc w:val="both"/>
      </w:pPr>
      <w:r>
        <w:t>Ao selecionar a opção Realizar ajustes na Minuta do Termo de Compromisso no campo Resultado da Manifestação da Procuradoria, o sistema deverá apresentar o campo Moti</w:t>
      </w:r>
      <w:r>
        <w:t>vo.</w:t>
      </w:r>
    </w:p>
    <w:p w14:paraId="68920369" w14:textId="77777777" w:rsidR="00522113" w:rsidRDefault="00B51388">
      <w:pPr>
        <w:numPr>
          <w:ilvl w:val="1"/>
          <w:numId w:val="97"/>
        </w:numPr>
        <w:jc w:val="both"/>
      </w:pPr>
      <w:r>
        <w:t>Ao concluir a manifestação com o resultado da manifestação igual a Realizar ajustes na Minuta do Termo de Compromisso:</w:t>
      </w:r>
    </w:p>
    <w:p w14:paraId="4499AFAE" w14:textId="77777777" w:rsidR="00522113" w:rsidRDefault="00B51388">
      <w:pPr>
        <w:numPr>
          <w:ilvl w:val="2"/>
          <w:numId w:val="97"/>
        </w:numPr>
        <w:jc w:val="both"/>
      </w:pPr>
      <w:r>
        <w:t>O sistema deverá alterar a Situação para Reajuste na Minuta do TC, apresentar o bloco de informações Manifestação da Procuradoria sem</w:t>
      </w:r>
      <w:r>
        <w:t xml:space="preserve"> possibilidade de edição e habilitar para edição o bloco de informações Minuta do Termo de Compromisso - Coordenação Técnica para os respectivos perfis/usuários e encaminhar e-mail informando da solicitação de reajuste do Termo de Compromisso.</w:t>
      </w:r>
    </w:p>
    <w:p w14:paraId="56F58C90" w14:textId="77777777" w:rsidR="00522113" w:rsidRDefault="00B51388">
      <w:pPr>
        <w:numPr>
          <w:ilvl w:val="3"/>
          <w:numId w:val="97"/>
        </w:numPr>
        <w:jc w:val="both"/>
      </w:pPr>
      <w:r>
        <w:t>Assunto E-ma</w:t>
      </w:r>
      <w:r>
        <w:t>il: "[FISCALIS] Julgamento - Realizar ajuste no Termo de Compromisso".</w:t>
      </w:r>
    </w:p>
    <w:p w14:paraId="251E4ECD" w14:textId="77777777" w:rsidR="00522113" w:rsidRDefault="00B51388">
      <w:pPr>
        <w:numPr>
          <w:ilvl w:val="3"/>
          <w:numId w:val="97"/>
        </w:numPr>
        <w:jc w:val="both"/>
      </w:pPr>
      <w:r>
        <w:t>Mensagem E-mail: "O seguinte Julgamento encontra-se com a situação pendente para reajuste da minuta do Termo de Compromisso: &lt;UF da Unidade&gt; - &lt;Número Julgamento&gt; - &lt;Autoridade Julgador</w:t>
      </w:r>
      <w:r>
        <w:t>a&gt;</w:t>
      </w:r>
    </w:p>
    <w:p w14:paraId="16C1C3D3" w14:textId="77777777" w:rsidR="00522113" w:rsidRDefault="00B51388">
      <w:pPr>
        <w:numPr>
          <w:ilvl w:val="3"/>
          <w:numId w:val="97"/>
        </w:numPr>
        <w:jc w:val="both"/>
      </w:pPr>
      <w:r>
        <w:t>Motivo: &lt;Motivo&gt;".</w:t>
      </w:r>
    </w:p>
    <w:p w14:paraId="228235B8" w14:textId="77777777" w:rsidR="00522113" w:rsidRDefault="00B51388">
      <w:pPr>
        <w:numPr>
          <w:ilvl w:val="1"/>
          <w:numId w:val="97"/>
        </w:numPr>
        <w:jc w:val="both"/>
      </w:pPr>
      <w:r>
        <w:t>Ao concluir a manifestação com o encaminhamento igual a Revisar Ficha de Avaliação:</w:t>
      </w:r>
    </w:p>
    <w:p w14:paraId="785392EE" w14:textId="77777777" w:rsidR="00522113" w:rsidRDefault="00B51388">
      <w:pPr>
        <w:numPr>
          <w:ilvl w:val="2"/>
          <w:numId w:val="97"/>
        </w:numPr>
        <w:jc w:val="both"/>
      </w:pPr>
      <w:r>
        <w:t>O sistema deverá permanecer na Fase atual, alterar a Situação para </w:t>
      </w:r>
      <w:r>
        <w:rPr>
          <w:u w:val="single"/>
        </w:rPr>
        <w:t>Aguardando Revisão da Ficha de Avaliação</w:t>
      </w:r>
      <w:r>
        <w:t>, cancelar a Ficha de Avaliação atual da Fi</w:t>
      </w:r>
      <w:r>
        <w:t>scalização associada ao Julgamento e encaminhar e-mail para os usuários ativos com o perfil </w:t>
      </w:r>
      <w:r>
        <w:rPr>
          <w:color w:val="000000"/>
        </w:rPr>
        <w:t>Coordenação Técnica</w:t>
      </w:r>
      <w:r>
        <w:t xml:space="preserve"> da respectiva Unidade do Julgamento.  </w:t>
      </w:r>
    </w:p>
    <w:p w14:paraId="3938B26B" w14:textId="77777777" w:rsidR="00522113" w:rsidRDefault="00B51388">
      <w:pPr>
        <w:numPr>
          <w:ilvl w:val="3"/>
          <w:numId w:val="97"/>
        </w:numPr>
        <w:jc w:val="both"/>
      </w:pPr>
      <w:r>
        <w:t>Assunto E-mail: "[FISCALIS] Julgamento - Julgamento AI - Revisar Ficha de Avaliação".</w:t>
      </w:r>
    </w:p>
    <w:p w14:paraId="4F217362" w14:textId="77777777" w:rsidR="00522113" w:rsidRDefault="00B51388">
      <w:pPr>
        <w:numPr>
          <w:ilvl w:val="3"/>
          <w:numId w:val="97"/>
        </w:numPr>
        <w:jc w:val="both"/>
      </w:pPr>
      <w:r>
        <w:t xml:space="preserve">Mensagem </w:t>
      </w:r>
      <w:r>
        <w:t>E-mail: "O seguinte Julgamento encontra-se para revisão da ficha de avaliação: &lt;UF da Unidade&gt; - &lt;Número Julgamento&gt; - &lt;Autoridade Julgadora&gt;</w:t>
      </w:r>
    </w:p>
    <w:p w14:paraId="51545F80" w14:textId="77777777" w:rsidR="00522113" w:rsidRDefault="00B51388">
      <w:pPr>
        <w:numPr>
          <w:ilvl w:val="2"/>
          <w:numId w:val="97"/>
        </w:numPr>
        <w:jc w:val="both"/>
      </w:pPr>
      <w:r>
        <w:t xml:space="preserve">O sistema deverá aguardar a conclusão da nova ficha de avaliação, que ao ser realizada, deverá alterar a Situação </w:t>
      </w:r>
      <w:r>
        <w:t xml:space="preserve">para </w:t>
      </w:r>
      <w:r>
        <w:rPr>
          <w:u w:val="single"/>
        </w:rPr>
        <w:t>Aguardando Análise da Ficha de Avaliação</w:t>
      </w:r>
      <w:r>
        <w:t xml:space="preserve"> e encaminhar e-mail para a Autoridade Julgadora e os usuários ativos com o perfil </w:t>
      </w:r>
      <w:r>
        <w:rPr>
          <w:u w:val="single"/>
        </w:rPr>
        <w:t>Coordenação Técnica</w:t>
      </w:r>
      <w:r>
        <w:t xml:space="preserve"> da respectiva Unidade do Julgamento.   </w:t>
      </w:r>
    </w:p>
    <w:p w14:paraId="2CE096BB" w14:textId="77777777" w:rsidR="00522113" w:rsidRDefault="00B51388">
      <w:pPr>
        <w:numPr>
          <w:ilvl w:val="3"/>
          <w:numId w:val="97"/>
        </w:numPr>
        <w:jc w:val="both"/>
      </w:pPr>
      <w:r>
        <w:t xml:space="preserve">Assunto E-mail: "[FISCALIS] Julgamento - Julgamento AI - Aguardando </w:t>
      </w:r>
      <w:r>
        <w:t>Análise da Ficha de Avaliação".</w:t>
      </w:r>
    </w:p>
    <w:p w14:paraId="3F03469F" w14:textId="77777777" w:rsidR="00522113" w:rsidRDefault="00B51388">
      <w:pPr>
        <w:numPr>
          <w:ilvl w:val="3"/>
          <w:numId w:val="97"/>
        </w:numPr>
        <w:jc w:val="both"/>
      </w:pPr>
      <w:r>
        <w:t>Mensagem E-mail: "O seguinte Julgamento encontra-se para análise da ficha de avaliação: &lt;UF da Unidade&gt; - &lt;Número Julgamento&gt; - &lt;Autoridade Julgadora&gt;</w:t>
      </w:r>
    </w:p>
    <w:p w14:paraId="7BB90E8F" w14:textId="77777777" w:rsidR="00522113" w:rsidRDefault="00B51388">
      <w:pPr>
        <w:numPr>
          <w:ilvl w:val="2"/>
          <w:numId w:val="97"/>
        </w:numPr>
        <w:jc w:val="both"/>
      </w:pPr>
      <w:r>
        <w:t>Caso o usuário selecione as duas opções </w:t>
      </w:r>
      <w:r>
        <w:rPr>
          <w:u w:val="single"/>
        </w:rPr>
        <w:t>Revisar Ficha de Avaliação</w:t>
      </w:r>
      <w:r>
        <w:t> e </w:t>
      </w:r>
      <w:r>
        <w:rPr>
          <w:u w:val="single"/>
        </w:rPr>
        <w:t>Real</w:t>
      </w:r>
      <w:r>
        <w:rPr>
          <w:u w:val="single"/>
        </w:rPr>
        <w:t>izar ajustes na Minuta do Termo de Compromisso</w:t>
      </w:r>
      <w:r>
        <w:t>, o sistema deverá alterar efetuar as regras citadas para a revisão da ficha de avaliação, porém para o reajuste da minuta do termo de compromisso, o sistema deverá apenas apresentar o bloco de informações Mani</w:t>
      </w:r>
      <w:r>
        <w:t>festação da Procuradoria sem possibilidade de edição e habilitar para edição o bloco de informações Minuta do Termo de Compromisso - Coordenação Técnica para os respectivos perfis/usuários, para que uma nova minuta seja feita e encaminhar e-mail informando</w:t>
      </w:r>
      <w:r>
        <w:t xml:space="preserve"> da solicitação de reajuste do Termo de Compromisso conforme já implementado</w:t>
      </w:r>
    </w:p>
    <w:p w14:paraId="05708B20" w14:textId="77777777" w:rsidR="00522113" w:rsidRDefault="00B51388">
      <w:pPr>
        <w:numPr>
          <w:ilvl w:val="1"/>
          <w:numId w:val="97"/>
        </w:numPr>
        <w:jc w:val="both"/>
      </w:pPr>
      <w:r>
        <w:t>O sistema apenas poderá permitir a conclusão de uma nova minuta, caso haja ficha de avaliação concluída.</w:t>
      </w:r>
    </w:p>
    <w:p w14:paraId="4995F1D0" w14:textId="77777777" w:rsidR="00522113" w:rsidRDefault="00B51388">
      <w:pPr>
        <w:numPr>
          <w:ilvl w:val="2"/>
          <w:numId w:val="97"/>
        </w:numPr>
        <w:jc w:val="both"/>
      </w:pPr>
      <w:r>
        <w:t xml:space="preserve"> Ao selecionar a opção </w:t>
      </w:r>
      <w:r>
        <w:rPr>
          <w:u w:val="single"/>
        </w:rPr>
        <w:t>Revisar Ficha de Avaliação</w:t>
      </w:r>
      <w:r>
        <w:t>, o sistema deverá marcar</w:t>
      </w:r>
      <w:r>
        <w:t xml:space="preserve"> a opção </w:t>
      </w:r>
      <w:r>
        <w:rPr>
          <w:u w:val="single"/>
        </w:rPr>
        <w:t>Realizar ajustes na Minuta do Termo de Compromisso</w:t>
      </w:r>
      <w:r>
        <w:t>, não podendo esta última ser desmarcada, salvo se a ação </w:t>
      </w:r>
      <w:r>
        <w:rPr>
          <w:u w:val="single"/>
        </w:rPr>
        <w:t>Revisar Ficha de Avaliação</w:t>
      </w:r>
      <w:r>
        <w:t> estiver desmarcada.</w:t>
      </w:r>
    </w:p>
    <w:p w14:paraId="186A9254" w14:textId="77777777" w:rsidR="00522113" w:rsidRDefault="00B51388">
      <w:pPr>
        <w:numPr>
          <w:ilvl w:val="1"/>
          <w:numId w:val="97"/>
        </w:numPr>
        <w:jc w:val="both"/>
      </w:pPr>
      <w:r>
        <w:t>O sistema deverá apresentar novo bloco da Manifestação da Procuradoria sempre que uma nova M</w:t>
      </w:r>
      <w:r>
        <w:t>inuta de Termo de Compromisso for concluída no sistema.</w:t>
      </w:r>
    </w:p>
    <w:p w14:paraId="4B7C6B38" w14:textId="77777777" w:rsidR="00522113" w:rsidRDefault="00B51388">
      <w:pPr>
        <w:numPr>
          <w:ilvl w:val="1"/>
          <w:numId w:val="97"/>
        </w:numPr>
        <w:jc w:val="both"/>
      </w:pPr>
      <w:r>
        <w:t>Ao concluir a manifestação com o resultado da manifestação igual a Termo de Compromisso Reprovado:</w:t>
      </w:r>
    </w:p>
    <w:p w14:paraId="7F2A20DA" w14:textId="77777777" w:rsidR="00522113" w:rsidRDefault="00B51388">
      <w:pPr>
        <w:numPr>
          <w:ilvl w:val="2"/>
          <w:numId w:val="97"/>
        </w:numPr>
        <w:jc w:val="both"/>
      </w:pPr>
      <w:r>
        <w:t>O sistema deverá alterar a Fase para Julgamento do AI, a Situação para Aguardando Julgamento, habilit</w:t>
      </w:r>
      <w:r>
        <w:t>ar a aba Julgamento AI e não permitir mais a edição de qualquer informação na aba Acordo.</w:t>
      </w:r>
    </w:p>
    <w:p w14:paraId="0E3B3F6A" w14:textId="77777777" w:rsidR="00522113" w:rsidRDefault="00B51388">
      <w:pPr>
        <w:numPr>
          <w:ilvl w:val="1"/>
          <w:numId w:val="97"/>
        </w:numPr>
        <w:jc w:val="both"/>
      </w:pPr>
      <w:r>
        <w:t>Ao concluir a manifestação com o resultado da manifestação igual a Termo de Compromisso Aprovado:</w:t>
      </w:r>
    </w:p>
    <w:p w14:paraId="11FC6E7F" w14:textId="77777777" w:rsidR="00522113" w:rsidRDefault="00B51388">
      <w:pPr>
        <w:numPr>
          <w:ilvl w:val="2"/>
          <w:numId w:val="97"/>
        </w:numPr>
        <w:jc w:val="both"/>
      </w:pPr>
      <w:r>
        <w:t>Caso o valor presente no campo Valor da Multa seja igual ou maior qu</w:t>
      </w:r>
      <w:r>
        <w:t>e R$ 50.000,00 (cinquenta mil reais), o sistema deverá apresentar o bloco de informações Parecer - DEPAM, alterar a Situação para Aguardando Parecer DEPAM e encaminhar e-mail informado da situação do Julgamento para todos os usuários com o perfil DEPAM.</w:t>
      </w:r>
    </w:p>
    <w:p w14:paraId="1C27BF54" w14:textId="77777777" w:rsidR="00522113" w:rsidRDefault="00B51388">
      <w:pPr>
        <w:numPr>
          <w:ilvl w:val="3"/>
          <w:numId w:val="97"/>
        </w:numPr>
        <w:jc w:val="both"/>
      </w:pPr>
      <w:r>
        <w:t>As</w:t>
      </w:r>
      <w:r>
        <w:t>sunto E-mail: "[FISCALIS] Julgamento - Parecer do DEPAM".</w:t>
      </w:r>
    </w:p>
    <w:p w14:paraId="3BE3AE0A" w14:textId="77777777" w:rsidR="00522113" w:rsidRDefault="00B51388">
      <w:pPr>
        <w:numPr>
          <w:ilvl w:val="3"/>
          <w:numId w:val="97"/>
        </w:numPr>
        <w:jc w:val="both"/>
      </w:pPr>
      <w:r>
        <w:t>Mensagem E-mail: "O seguinte Julgamento encontra-se com a situação pendente de Análise do Termo de Compromisso por parte do DEPAM: &lt;UF da Unidade&gt; - &lt;Número Julgamento&gt;".</w:t>
      </w:r>
    </w:p>
    <w:p w14:paraId="28989C23" w14:textId="77777777" w:rsidR="00522113" w:rsidRDefault="00B51388">
      <w:pPr>
        <w:numPr>
          <w:ilvl w:val="1"/>
          <w:numId w:val="97"/>
        </w:numPr>
        <w:jc w:val="both"/>
      </w:pPr>
      <w:r>
        <w:t xml:space="preserve">Caso o valor </w:t>
      </w:r>
      <w:r>
        <w:t>presente no campo Valor da Multa seja menor que R$ 50.000,00 (cinquenta mil reais), o sistema deverá gerar o Termo de Compromisso, apresentar o bloco de informações Convocatória de Assinatura do Termo de Compromisso - Formas de Envio, alterar a Situação pa</w:t>
      </w:r>
      <w:r>
        <w:t>ra Aguardando Convocatória de Assinatura do TC e encaminhar e-mail informado da situação do Julgamento para a Autoridade Julgadora atribuída ao Julgamento e usuários de perfis Coordenação Técnica e Superintendente da unidade do julgamento.</w:t>
      </w:r>
    </w:p>
    <w:p w14:paraId="01AAB0C7" w14:textId="77777777" w:rsidR="00522113" w:rsidRDefault="00B51388">
      <w:pPr>
        <w:numPr>
          <w:ilvl w:val="2"/>
          <w:numId w:val="97"/>
        </w:numPr>
        <w:jc w:val="both"/>
      </w:pPr>
      <w:r>
        <w:t xml:space="preserve">Assunto E-mail: </w:t>
      </w:r>
      <w:r>
        <w:t>"[FISCALIS] Julgamento - Convocatória para Assinatura do Termo de Compromisso".</w:t>
      </w:r>
    </w:p>
    <w:p w14:paraId="0C4C6F67" w14:textId="77777777" w:rsidR="00522113" w:rsidRDefault="00B51388">
      <w:pPr>
        <w:numPr>
          <w:ilvl w:val="2"/>
          <w:numId w:val="97"/>
        </w:numPr>
        <w:jc w:val="both"/>
      </w:pPr>
      <w:r>
        <w:t>Mensagem E-mail: "O seguinte Julgamento encontra-se com Minuta do Termo de Compromisso Aprovada e com a situação pendente de envio da convocatória para assinatura: &lt;UF da Unida</w:t>
      </w:r>
      <w:r>
        <w:t>de&gt; - &lt;Número Julgamento&gt;".</w:t>
      </w:r>
    </w:p>
    <w:p w14:paraId="6B5A833B" w14:textId="77777777" w:rsidR="00522113" w:rsidRDefault="00B51388">
      <w:pPr>
        <w:numPr>
          <w:ilvl w:val="2"/>
          <w:numId w:val="97"/>
        </w:numPr>
        <w:jc w:val="both"/>
      </w:pPr>
      <w:r>
        <w:t xml:space="preserve">Ao ser aprovado o Termo de Compromisso, o sistema deverá gravar um arquivo com o que é gerado pela ação Imprimir no SEI, dentro do Processo SEI associado a Fiscalização do respectivo Julgamento, com a nomenclatura igual a Termo </w:t>
      </w:r>
      <w:r>
        <w:t>de Compromisso e o tipo igual a Termo de Compromisso - Portaria 187/2010 de código 986. Este documento deverá ser apresentado na árvore de documentos, sendo o usuário aquele que fez a ação de deferir a análise. O sistema deverá realizar a impressão do Term</w:t>
      </w:r>
      <w:r>
        <w:t>o de Compromisso conforme o layout presente em ImprimirTermoCompromisso.pdf.</w:t>
      </w:r>
    </w:p>
    <w:p w14:paraId="0A6963D7" w14:textId="77777777" w:rsidR="00522113" w:rsidRDefault="00B51388">
      <w:pPr>
        <w:numPr>
          <w:ilvl w:val="1"/>
          <w:numId w:val="97"/>
        </w:numPr>
        <w:jc w:val="both"/>
      </w:pPr>
      <w:r>
        <w:t>Ao ser concluída a manifestação, o sistema deverá suprimir todas as ações.</w:t>
      </w:r>
    </w:p>
    <w:p w14:paraId="0827EB94" w14:textId="77777777" w:rsidR="00522113" w:rsidRDefault="00B51388">
      <w:pPr>
        <w:numPr>
          <w:ilvl w:val="1"/>
          <w:numId w:val="97"/>
        </w:numPr>
        <w:jc w:val="both"/>
      </w:pPr>
      <w:r>
        <w:t>O campo Motivo apenas deverá ser apresentado se no campo Resultado da Manifestação da Procuradoria estiv</w:t>
      </w:r>
      <w:r>
        <w:t>er sido selecionada a a opção Realizar ajustes na Minuta do Termo de Compromisso.</w:t>
      </w:r>
    </w:p>
    <w:p w14:paraId="7E853047" w14:textId="77777777" w:rsidR="00522113" w:rsidRDefault="00B51388">
      <w:pPr>
        <w:numPr>
          <w:ilvl w:val="1"/>
          <w:numId w:val="97"/>
        </w:numPr>
        <w:jc w:val="both"/>
      </w:pPr>
      <w:r>
        <w:t>O sistema deverá gerar um número para o Termo de Compromisso no formato "TC&lt;Sequencial&gt;.&lt;Ano&gt;.&lt;UF&gt;".</w:t>
      </w:r>
    </w:p>
    <w:p w14:paraId="569A17BE" w14:textId="77777777" w:rsidR="00522113" w:rsidRDefault="00B51388">
      <w:pPr>
        <w:numPr>
          <w:ilvl w:val="2"/>
          <w:numId w:val="97"/>
        </w:numPr>
        <w:jc w:val="both"/>
      </w:pPr>
      <w:r>
        <w:t>O &lt;Sequencial&gt; deverá iniciar em 00001 e ir sendo incrementado de um em u</w:t>
      </w:r>
      <w:r>
        <w:t>m. Cada &lt;UF&gt; e por &lt;Ano&gt; deverão ter a sua própria sequencia iniciando em 00001.</w:t>
      </w:r>
    </w:p>
    <w:p w14:paraId="708DA8EA" w14:textId="77777777" w:rsidR="00522113" w:rsidRDefault="00B51388">
      <w:pPr>
        <w:numPr>
          <w:ilvl w:val="2"/>
          <w:numId w:val="97"/>
        </w:numPr>
        <w:jc w:val="both"/>
      </w:pPr>
      <w:r>
        <w:t>Ex: TC00001.2016.PA, TC00001.2017.PA, TC00001.2016.BA.</w:t>
      </w:r>
    </w:p>
    <w:p w14:paraId="0596117F" w14:textId="77777777" w:rsidR="00522113" w:rsidRDefault="00B51388">
      <w:pPr>
        <w:numPr>
          <w:ilvl w:val="1"/>
          <w:numId w:val="97"/>
        </w:numPr>
        <w:jc w:val="both"/>
      </w:pPr>
      <w:r>
        <w:t>Ao selecionar o campo A demanda de análise foi atendida pela Procuradoria na SEDE, o sistema deverá ocultar todos os cam</w:t>
      </w:r>
      <w:r>
        <w:t>pos do bloco Manifestação - Procuradoria, e ao concluir, o sistema deverá apresentar o próximo bloco conforme as regras previstas.</w:t>
      </w:r>
    </w:p>
    <w:p w14:paraId="6929EB9B" w14:textId="77777777" w:rsidR="00522113" w:rsidRDefault="00B51388">
      <w:pPr>
        <w:numPr>
          <w:ilvl w:val="1"/>
          <w:numId w:val="97"/>
        </w:numPr>
        <w:jc w:val="both"/>
      </w:pPr>
      <w:r>
        <w:t>Ao selecionar o campo A demanda não necessita de nova manifestação por parte da Procuradoria, quando o sistema retornar a aba</w:t>
      </w:r>
      <w:r>
        <w:t xml:space="preserve"> de Acordo devido a uma revisão de procedimento, o sistema não deverá solicitar o preenchimento/atualização da manifestação da procuradoria, tendo o sistema que manter a última utilizada de forma automática.</w:t>
      </w:r>
    </w:p>
    <w:p w14:paraId="08409B8A" w14:textId="77777777" w:rsidR="00522113" w:rsidRDefault="00522113"/>
    <w:p w14:paraId="319BA4C5" w14:textId="77777777" w:rsidR="00522113" w:rsidRDefault="00B51388">
      <w:pPr>
        <w:numPr>
          <w:ilvl w:val="0"/>
          <w:numId w:val="97"/>
        </w:numPr>
      </w:pPr>
      <w:r>
        <w:rPr>
          <w:b/>
        </w:rPr>
        <w:t>Tela - Manifestação Procuradoria</w:t>
      </w:r>
    </w:p>
    <w:p w14:paraId="3B0CF6C7" w14:textId="77777777" w:rsidR="00522113" w:rsidRDefault="00B51388">
      <w:r>
        <w:rPr>
          <w:noProof/>
        </w:rPr>
        <w:drawing>
          <wp:inline distT="0" distB="0" distL="0" distR="0" wp14:anchorId="60E90E7A" wp14:editId="67DD5B39">
            <wp:extent cx="5991225" cy="3305175"/>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png"/>
                    <pic:cNvPicPr/>
                  </pic:nvPicPr>
                  <pic:blipFill>
                    <a:blip r:embed="rId519" cstate="print"/>
                    <a:stretch>
                      <a:fillRect/>
                    </a:stretch>
                  </pic:blipFill>
                  <pic:spPr>
                    <a:xfrm>
                      <a:off x="0" y="0"/>
                      <a:ext cx="5991225" cy="3305175"/>
                    </a:xfrm>
                    <a:prstGeom prst="rect">
                      <a:avLst/>
                    </a:prstGeom>
                  </pic:spPr>
                </pic:pic>
              </a:graphicData>
            </a:graphic>
          </wp:inline>
        </w:drawing>
      </w:r>
    </w:p>
    <w:p w14:paraId="7B6408A1" w14:textId="77777777" w:rsidR="00522113" w:rsidRDefault="00522113"/>
    <w:p w14:paraId="47AC0E9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w:t>
      </w:r>
      <w:r>
        <w:rPr>
          <w:rFonts w:ascii="Tahoma" w:eastAsia="Tahoma" w:hAnsi="Tahoma" w:cs="Tahoma"/>
          <w:i/>
          <w:color w:val="C0C0C0"/>
        </w:rPr>
        <w:t xml:space="preserve">th the Personal Edition of HelpNDoc: </w:t>
      </w:r>
      <w:hyperlink r:id="rId520">
        <w:r>
          <w:rPr>
            <w:rFonts w:ascii="Tahoma" w:eastAsia="Tahoma" w:hAnsi="Tahoma" w:cs="Tahoma"/>
            <w:i/>
            <w:color w:val="6666FF"/>
          </w:rPr>
          <w:t>Write EPub books for the iPad</w:t>
        </w:r>
      </w:hyperlink>
    </w:p>
    <w:p w14:paraId="2EB955E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19" w:name="_topic_ParecereManifestacaoDEPAM"/>
      <w:bookmarkEnd w:id="219"/>
      <w:r>
        <w:rPr>
          <w:rFonts w:ascii="Tahoma" w:eastAsia="Tahoma" w:hAnsi="Tahoma" w:cs="Tahoma"/>
          <w:i/>
          <w:color w:val="243F60"/>
          <w:sz w:val="22"/>
        </w:rPr>
        <w:t>Parecer e Manifestação DEPAM</w:t>
      </w:r>
    </w:p>
    <w:p w14:paraId="172179F4" w14:textId="77777777" w:rsidR="00522113" w:rsidRDefault="00B51388">
      <w:pPr>
        <w:jc w:val="both"/>
      </w:pPr>
      <w:r>
        <w:t>No quadro "</w:t>
      </w:r>
      <w:r>
        <w:rPr>
          <w:b/>
        </w:rPr>
        <w:t>Parecer e Manifestação DEPAM</w:t>
      </w:r>
      <w:r>
        <w:t xml:space="preserve">" permite detalhar o parecer e manifestação DEPAM e apresentar os </w:t>
      </w:r>
      <w:r>
        <w:t>dados do Acordo.</w:t>
      </w:r>
    </w:p>
    <w:p w14:paraId="7A5042DB" w14:textId="77777777" w:rsidR="00522113" w:rsidRDefault="00522113">
      <w:pPr>
        <w:jc w:val="both"/>
      </w:pPr>
    </w:p>
    <w:p w14:paraId="7421B4C1" w14:textId="77777777" w:rsidR="00522113" w:rsidRDefault="00B51388">
      <w:pPr>
        <w:numPr>
          <w:ilvl w:val="0"/>
          <w:numId w:val="97"/>
        </w:numPr>
        <w:jc w:val="both"/>
      </w:pPr>
      <w:r>
        <w:rPr>
          <w:b/>
        </w:rPr>
        <w:t>Detalhamento de campo - Parecer e Manifestação DEPAM</w:t>
      </w:r>
    </w:p>
    <w:p w14:paraId="4C205137" w14:textId="77777777" w:rsidR="00522113" w:rsidRDefault="00B51388">
      <w:pPr>
        <w:numPr>
          <w:ilvl w:val="1"/>
          <w:numId w:val="97"/>
        </w:numPr>
        <w:jc w:val="both"/>
      </w:pPr>
      <w:r>
        <w:rPr>
          <w:b/>
        </w:rPr>
        <w:t>Parecer</w:t>
      </w:r>
    </w:p>
    <w:p w14:paraId="0ED883A0" w14:textId="77777777" w:rsidR="00522113" w:rsidRDefault="00B51388">
      <w:pPr>
        <w:numPr>
          <w:ilvl w:val="2"/>
          <w:numId w:val="97"/>
        </w:numPr>
        <w:jc w:val="both"/>
      </w:pPr>
      <w:r>
        <w:rPr>
          <w:b/>
        </w:rPr>
        <w:t>Documento gerado no SEI</w:t>
      </w:r>
      <w:r>
        <w:t>: Campo que permite informar se o parecer foi gerado no SEI.</w:t>
      </w:r>
    </w:p>
    <w:p w14:paraId="233E4008" w14:textId="77777777" w:rsidR="00522113" w:rsidRDefault="00B51388">
      <w:pPr>
        <w:numPr>
          <w:ilvl w:val="3"/>
          <w:numId w:val="97"/>
        </w:numPr>
        <w:jc w:val="both"/>
      </w:pPr>
      <w:r>
        <w:t>Check box</w:t>
      </w:r>
    </w:p>
    <w:p w14:paraId="262B4182" w14:textId="77777777" w:rsidR="00522113" w:rsidRDefault="00B51388">
      <w:pPr>
        <w:numPr>
          <w:ilvl w:val="3"/>
          <w:numId w:val="97"/>
        </w:numPr>
        <w:jc w:val="both"/>
      </w:pPr>
      <w:r>
        <w:t>Padrão: Desmarcado.</w:t>
      </w:r>
    </w:p>
    <w:p w14:paraId="647CE075" w14:textId="77777777" w:rsidR="00522113" w:rsidRDefault="00B51388">
      <w:pPr>
        <w:numPr>
          <w:ilvl w:val="3"/>
          <w:numId w:val="97"/>
        </w:numPr>
        <w:jc w:val="both"/>
      </w:pPr>
      <w:r>
        <w:t>Vide Regras Gerais.</w:t>
      </w:r>
    </w:p>
    <w:p w14:paraId="25BBC63E" w14:textId="77777777" w:rsidR="00522113" w:rsidRDefault="00B51388">
      <w:pPr>
        <w:numPr>
          <w:ilvl w:val="2"/>
          <w:numId w:val="97"/>
        </w:numPr>
        <w:jc w:val="both"/>
      </w:pPr>
      <w:r>
        <w:rPr>
          <w:b/>
        </w:rPr>
        <w:t>Preâmbulo</w:t>
      </w:r>
      <w:r>
        <w:t>: Campo que permite informar o pre</w:t>
      </w:r>
      <w:r>
        <w:t>âmbulo do parecer.</w:t>
      </w:r>
    </w:p>
    <w:p w14:paraId="2FB0F4EB" w14:textId="77777777" w:rsidR="00522113" w:rsidRDefault="00B51388">
      <w:pPr>
        <w:numPr>
          <w:ilvl w:val="3"/>
          <w:numId w:val="97"/>
        </w:numPr>
        <w:jc w:val="both"/>
      </w:pPr>
      <w:r>
        <w:t>Campo Área de Texto</w:t>
      </w:r>
    </w:p>
    <w:p w14:paraId="32B09E48" w14:textId="77777777" w:rsidR="00522113" w:rsidRDefault="00B51388">
      <w:pPr>
        <w:numPr>
          <w:ilvl w:val="3"/>
          <w:numId w:val="97"/>
        </w:numPr>
        <w:jc w:val="both"/>
      </w:pPr>
      <w:r>
        <w:t>Hint: "Informe o preâmbulo"</w:t>
      </w:r>
    </w:p>
    <w:p w14:paraId="3CB511DD" w14:textId="77777777" w:rsidR="00522113" w:rsidRDefault="00B51388">
      <w:pPr>
        <w:numPr>
          <w:ilvl w:val="3"/>
          <w:numId w:val="97"/>
        </w:numPr>
        <w:jc w:val="both"/>
      </w:pPr>
      <w:r>
        <w:t>Componente rich text para edição de texto</w:t>
      </w:r>
    </w:p>
    <w:p w14:paraId="097B1FBC" w14:textId="77777777" w:rsidR="00522113" w:rsidRDefault="00B51388">
      <w:pPr>
        <w:numPr>
          <w:ilvl w:val="3"/>
          <w:numId w:val="97"/>
        </w:numPr>
        <w:jc w:val="both"/>
      </w:pPr>
      <w:r>
        <w:t>Sem limite de caracteres.</w:t>
      </w:r>
    </w:p>
    <w:p w14:paraId="537D179C" w14:textId="77777777" w:rsidR="00522113" w:rsidRDefault="00B51388">
      <w:pPr>
        <w:numPr>
          <w:ilvl w:val="3"/>
          <w:numId w:val="97"/>
        </w:numPr>
        <w:jc w:val="both"/>
      </w:pPr>
      <w:r>
        <w:t>Campo obrigatório.</w:t>
      </w:r>
    </w:p>
    <w:p w14:paraId="00FF8AE0" w14:textId="77777777" w:rsidR="00522113" w:rsidRDefault="00B51388">
      <w:pPr>
        <w:numPr>
          <w:ilvl w:val="2"/>
          <w:numId w:val="97"/>
        </w:numPr>
        <w:jc w:val="both"/>
      </w:pPr>
      <w:r>
        <w:rPr>
          <w:b/>
        </w:rPr>
        <w:t>Dos Fatos</w:t>
      </w:r>
      <w:r>
        <w:t>: Campo que permite informar dos fatos do parecer.</w:t>
      </w:r>
    </w:p>
    <w:p w14:paraId="667F66A0" w14:textId="77777777" w:rsidR="00522113" w:rsidRDefault="00B51388">
      <w:pPr>
        <w:numPr>
          <w:ilvl w:val="3"/>
          <w:numId w:val="97"/>
        </w:numPr>
        <w:jc w:val="both"/>
      </w:pPr>
      <w:r>
        <w:t>Hint: "Informe dos fatos"</w:t>
      </w:r>
    </w:p>
    <w:p w14:paraId="4090EB42" w14:textId="77777777" w:rsidR="00522113" w:rsidRDefault="00B51388">
      <w:pPr>
        <w:numPr>
          <w:ilvl w:val="3"/>
          <w:numId w:val="97"/>
        </w:numPr>
        <w:jc w:val="both"/>
      </w:pPr>
      <w:r>
        <w:t xml:space="preserve">Componente rich </w:t>
      </w:r>
      <w:r>
        <w:t>text para edição de texto</w:t>
      </w:r>
    </w:p>
    <w:p w14:paraId="129E0DD5" w14:textId="77777777" w:rsidR="00522113" w:rsidRDefault="00B51388">
      <w:pPr>
        <w:numPr>
          <w:ilvl w:val="3"/>
          <w:numId w:val="97"/>
        </w:numPr>
        <w:jc w:val="both"/>
      </w:pPr>
      <w:r>
        <w:t>Sem limite de caracteres.</w:t>
      </w:r>
    </w:p>
    <w:p w14:paraId="54856976" w14:textId="77777777" w:rsidR="00522113" w:rsidRDefault="00B51388">
      <w:pPr>
        <w:numPr>
          <w:ilvl w:val="3"/>
          <w:numId w:val="97"/>
        </w:numPr>
        <w:jc w:val="both"/>
      </w:pPr>
      <w:r>
        <w:t>Campo obrigatório.</w:t>
      </w:r>
    </w:p>
    <w:p w14:paraId="1D2BBFD7" w14:textId="77777777" w:rsidR="00522113" w:rsidRDefault="00B51388">
      <w:pPr>
        <w:numPr>
          <w:ilvl w:val="2"/>
          <w:numId w:val="97"/>
        </w:numPr>
        <w:jc w:val="both"/>
      </w:pPr>
      <w:r>
        <w:rPr>
          <w:b/>
        </w:rPr>
        <w:t>Recomendação</w:t>
      </w:r>
      <w:r>
        <w:t>: Campo que permite informar a recomendação do parecer.</w:t>
      </w:r>
    </w:p>
    <w:p w14:paraId="326B6B21" w14:textId="77777777" w:rsidR="00522113" w:rsidRDefault="00B51388">
      <w:pPr>
        <w:numPr>
          <w:ilvl w:val="3"/>
          <w:numId w:val="97"/>
        </w:numPr>
        <w:jc w:val="both"/>
      </w:pPr>
      <w:r>
        <w:t>Hint: "Informe a recomendação"</w:t>
      </w:r>
    </w:p>
    <w:p w14:paraId="5DF9AA87" w14:textId="77777777" w:rsidR="00522113" w:rsidRDefault="00B51388">
      <w:pPr>
        <w:numPr>
          <w:ilvl w:val="3"/>
          <w:numId w:val="97"/>
        </w:numPr>
        <w:jc w:val="both"/>
      </w:pPr>
      <w:r>
        <w:t>Componente rich text para edição de texto</w:t>
      </w:r>
    </w:p>
    <w:p w14:paraId="4E0FD934" w14:textId="77777777" w:rsidR="00522113" w:rsidRDefault="00B51388">
      <w:pPr>
        <w:numPr>
          <w:ilvl w:val="3"/>
          <w:numId w:val="97"/>
        </w:numPr>
        <w:jc w:val="both"/>
      </w:pPr>
      <w:r>
        <w:t>Sem limite de caracteres.</w:t>
      </w:r>
    </w:p>
    <w:p w14:paraId="510C89C3" w14:textId="77777777" w:rsidR="00522113" w:rsidRDefault="00B51388">
      <w:pPr>
        <w:numPr>
          <w:ilvl w:val="3"/>
          <w:numId w:val="97"/>
        </w:numPr>
        <w:jc w:val="both"/>
      </w:pPr>
      <w:r>
        <w:t xml:space="preserve">Campo </w:t>
      </w:r>
      <w:r>
        <w:t>obrigatório.</w:t>
      </w:r>
    </w:p>
    <w:p w14:paraId="690DF0ED" w14:textId="77777777" w:rsidR="00522113" w:rsidRDefault="00B51388">
      <w:pPr>
        <w:numPr>
          <w:ilvl w:val="1"/>
          <w:numId w:val="97"/>
        </w:numPr>
        <w:jc w:val="both"/>
      </w:pPr>
      <w:r>
        <w:rPr>
          <w:b/>
        </w:rPr>
        <w:t>Manifestação</w:t>
      </w:r>
    </w:p>
    <w:p w14:paraId="56E0B44D" w14:textId="77777777" w:rsidR="00522113" w:rsidRDefault="00B51388">
      <w:pPr>
        <w:numPr>
          <w:ilvl w:val="2"/>
          <w:numId w:val="97"/>
        </w:numPr>
        <w:jc w:val="both"/>
      </w:pPr>
      <w:r>
        <w:rPr>
          <w:b/>
        </w:rPr>
        <w:t>Data de envio para análise do DEPAM</w:t>
      </w:r>
      <w:r>
        <w:t>: Campo que apresenta a data e hora em que a manifestação por parte da Procuradoria foi concluída.</w:t>
      </w:r>
    </w:p>
    <w:p w14:paraId="0571BFA6" w14:textId="77777777" w:rsidR="00522113" w:rsidRDefault="00B51388">
      <w:pPr>
        <w:numPr>
          <w:ilvl w:val="3"/>
          <w:numId w:val="97"/>
        </w:numPr>
        <w:jc w:val="both"/>
      </w:pPr>
      <w:r>
        <w:t>Máscara: DD/MM/AAAA às HH:MM</w:t>
      </w:r>
    </w:p>
    <w:p w14:paraId="77D1F654" w14:textId="77777777" w:rsidR="00522113" w:rsidRDefault="00B51388">
      <w:pPr>
        <w:numPr>
          <w:ilvl w:val="3"/>
          <w:numId w:val="97"/>
        </w:numPr>
        <w:jc w:val="both"/>
      </w:pPr>
      <w:r>
        <w:t>Campo somente leitura.</w:t>
      </w:r>
    </w:p>
    <w:p w14:paraId="4CE3E91B" w14:textId="77777777" w:rsidR="00522113" w:rsidRDefault="00B51388">
      <w:pPr>
        <w:numPr>
          <w:ilvl w:val="2"/>
          <w:numId w:val="97"/>
        </w:numPr>
        <w:jc w:val="both"/>
      </w:pPr>
      <w:r>
        <w:rPr>
          <w:b/>
        </w:rPr>
        <w:t>Data de Manifestação do DEPAM</w:t>
      </w:r>
      <w:r>
        <w:t>: Campo de auto</w:t>
      </w:r>
      <w:r>
        <w:t>preenchimento com data de conclusão da manifestação do DEPAM, e caso não haja manifestação concluída este campo deve aparecer vazio.</w:t>
      </w:r>
    </w:p>
    <w:p w14:paraId="5E727C8F" w14:textId="77777777" w:rsidR="00522113" w:rsidRDefault="00B51388">
      <w:pPr>
        <w:numPr>
          <w:ilvl w:val="3"/>
          <w:numId w:val="97"/>
        </w:numPr>
        <w:jc w:val="both"/>
      </w:pPr>
      <w:r>
        <w:t>Máscara: DD/MM/AAAA às HH:MM</w:t>
      </w:r>
    </w:p>
    <w:p w14:paraId="69216C4A" w14:textId="77777777" w:rsidR="00522113" w:rsidRDefault="00B51388">
      <w:pPr>
        <w:numPr>
          <w:ilvl w:val="3"/>
          <w:numId w:val="97"/>
        </w:numPr>
        <w:jc w:val="both"/>
      </w:pPr>
      <w:r>
        <w:t>Campo somente leitura.</w:t>
      </w:r>
    </w:p>
    <w:p w14:paraId="424433C4" w14:textId="77777777" w:rsidR="00522113" w:rsidRDefault="00B51388">
      <w:pPr>
        <w:numPr>
          <w:ilvl w:val="2"/>
          <w:numId w:val="97"/>
        </w:numPr>
        <w:jc w:val="both"/>
      </w:pPr>
      <w:r>
        <w:rPr>
          <w:b/>
        </w:rPr>
        <w:t>Nº Documento SEI da Minuta do Termo de Compromisso</w:t>
      </w:r>
      <w:r>
        <w:t xml:space="preserve">: Apresenta o número </w:t>
      </w:r>
      <w:r>
        <w:t>do documento do processo SEI da última Minuta do Termo de Compromisso gerada.</w:t>
      </w:r>
    </w:p>
    <w:p w14:paraId="4D82BAB9" w14:textId="77777777" w:rsidR="00522113" w:rsidRDefault="00B51388">
      <w:pPr>
        <w:numPr>
          <w:ilvl w:val="3"/>
          <w:numId w:val="97"/>
        </w:numPr>
        <w:jc w:val="both"/>
      </w:pPr>
      <w:r>
        <w:t>Campo numérico</w:t>
      </w:r>
    </w:p>
    <w:p w14:paraId="2B4220DA" w14:textId="77777777" w:rsidR="00522113" w:rsidRDefault="00B51388">
      <w:pPr>
        <w:numPr>
          <w:ilvl w:val="3"/>
          <w:numId w:val="97"/>
        </w:numPr>
        <w:jc w:val="both"/>
      </w:pPr>
      <w:r>
        <w:t>Tamanho: 10</w:t>
      </w:r>
    </w:p>
    <w:p w14:paraId="22F31647" w14:textId="77777777" w:rsidR="00522113" w:rsidRDefault="00B51388">
      <w:pPr>
        <w:numPr>
          <w:ilvl w:val="2"/>
          <w:numId w:val="97"/>
        </w:numPr>
        <w:jc w:val="both"/>
      </w:pPr>
      <w:r>
        <w:rPr>
          <w:b/>
        </w:rPr>
        <w:t>Resultado da Manifestação do DEPAM</w:t>
      </w:r>
      <w:r>
        <w:t>: Campo que permite selecionar o resultado da manifestação do DEPAM.</w:t>
      </w:r>
    </w:p>
    <w:p w14:paraId="62AA556B" w14:textId="77777777" w:rsidR="00522113" w:rsidRDefault="00B51388">
      <w:pPr>
        <w:numPr>
          <w:ilvl w:val="3"/>
          <w:numId w:val="97"/>
        </w:numPr>
        <w:jc w:val="both"/>
      </w:pPr>
      <w:r>
        <w:t xml:space="preserve">Opções: Recomendar Revisar </w:t>
      </w:r>
      <w:r>
        <w:t>Procedimento, Recomenda o Indeferimento da Minuta do Termo de Compromisso e Recomenda o Deferimento da Minuta do Termo de Compromisso.</w:t>
      </w:r>
    </w:p>
    <w:p w14:paraId="3B9BC97B" w14:textId="77777777" w:rsidR="00522113" w:rsidRDefault="00B51388">
      <w:pPr>
        <w:numPr>
          <w:ilvl w:val="3"/>
          <w:numId w:val="97"/>
        </w:numPr>
        <w:jc w:val="both"/>
      </w:pPr>
      <w:r>
        <w:t>Seleção única.</w:t>
      </w:r>
    </w:p>
    <w:p w14:paraId="628D44D4" w14:textId="77777777" w:rsidR="00522113" w:rsidRDefault="00B51388">
      <w:pPr>
        <w:numPr>
          <w:ilvl w:val="3"/>
          <w:numId w:val="97"/>
        </w:numPr>
        <w:jc w:val="both"/>
      </w:pPr>
      <w:r>
        <w:t>Campo obrigatório.</w:t>
      </w:r>
    </w:p>
    <w:p w14:paraId="60966E5A" w14:textId="77777777" w:rsidR="00522113" w:rsidRDefault="00522113">
      <w:pPr>
        <w:numPr>
          <w:ilvl w:val="3"/>
          <w:numId w:val="97"/>
        </w:numPr>
        <w:jc w:val="both"/>
      </w:pPr>
    </w:p>
    <w:p w14:paraId="06145DC6" w14:textId="77777777" w:rsidR="00522113" w:rsidRDefault="00B51388">
      <w:pPr>
        <w:numPr>
          <w:ilvl w:val="2"/>
          <w:numId w:val="97"/>
        </w:numPr>
        <w:jc w:val="both"/>
      </w:pPr>
      <w:r>
        <w:rPr>
          <w:b/>
        </w:rPr>
        <w:t>Revisar Procedimento</w:t>
      </w:r>
      <w:r>
        <w:t>: Campo que permite qual procedimento deve ser revisado a ser dado</w:t>
      </w:r>
      <w:r>
        <w:t xml:space="preserve"> como recomendação da manifestação por parte do DEPAM no Acordo</w:t>
      </w:r>
    </w:p>
    <w:p w14:paraId="565E17B2" w14:textId="77777777" w:rsidR="00522113" w:rsidRDefault="00B51388">
      <w:pPr>
        <w:numPr>
          <w:ilvl w:val="3"/>
          <w:numId w:val="97"/>
        </w:numPr>
        <w:jc w:val="both"/>
      </w:pPr>
      <w:r>
        <w:t>Opções: Recomenda Revisar Ficha de Avaliação e Recomenda ajustes na Minuta do Termo de Compromisso..</w:t>
      </w:r>
    </w:p>
    <w:p w14:paraId="72BFEC4A" w14:textId="77777777" w:rsidR="00522113" w:rsidRDefault="00B51388">
      <w:pPr>
        <w:numPr>
          <w:ilvl w:val="3"/>
          <w:numId w:val="97"/>
        </w:numPr>
        <w:jc w:val="both"/>
      </w:pPr>
      <w:r>
        <w:t>Múltipla Seleção.</w:t>
      </w:r>
    </w:p>
    <w:p w14:paraId="47D8D0E9" w14:textId="77777777" w:rsidR="00522113" w:rsidRDefault="00B51388">
      <w:pPr>
        <w:numPr>
          <w:ilvl w:val="3"/>
          <w:numId w:val="97"/>
        </w:numPr>
        <w:jc w:val="both"/>
      </w:pPr>
      <w:r>
        <w:t>Campo obrigatório.</w:t>
      </w:r>
    </w:p>
    <w:p w14:paraId="63D36890" w14:textId="77777777" w:rsidR="00522113" w:rsidRDefault="00B51388">
      <w:pPr>
        <w:numPr>
          <w:ilvl w:val="2"/>
          <w:numId w:val="97"/>
        </w:numPr>
        <w:jc w:val="both"/>
      </w:pPr>
      <w:r>
        <w:rPr>
          <w:b/>
        </w:rPr>
        <w:t>Motivo</w:t>
      </w:r>
      <w:r>
        <w:t>: Campo que permite informar o motivo para o qua</w:t>
      </w:r>
      <w:r>
        <w:t>l está se solicitando ajustes na Minuta do Termo de Compromisso.</w:t>
      </w:r>
    </w:p>
    <w:p w14:paraId="405F480F" w14:textId="77777777" w:rsidR="00522113" w:rsidRDefault="00B51388">
      <w:pPr>
        <w:numPr>
          <w:ilvl w:val="3"/>
          <w:numId w:val="97"/>
        </w:numPr>
        <w:jc w:val="both"/>
      </w:pPr>
      <w:r>
        <w:t>Tamanho: 8000 caracteres.</w:t>
      </w:r>
    </w:p>
    <w:p w14:paraId="225C48EF" w14:textId="77777777" w:rsidR="00522113" w:rsidRDefault="00B51388">
      <w:pPr>
        <w:numPr>
          <w:ilvl w:val="3"/>
          <w:numId w:val="97"/>
        </w:numPr>
        <w:jc w:val="both"/>
      </w:pPr>
      <w:r>
        <w:t>Campo obrigatório</w:t>
      </w:r>
    </w:p>
    <w:p w14:paraId="4966B85D" w14:textId="77777777" w:rsidR="00522113" w:rsidRDefault="00B51388">
      <w:pPr>
        <w:numPr>
          <w:ilvl w:val="2"/>
          <w:numId w:val="97"/>
        </w:numPr>
        <w:jc w:val="both"/>
      </w:pPr>
      <w:r>
        <w:rPr>
          <w:b/>
        </w:rPr>
        <w:t>Auditoria</w:t>
      </w:r>
      <w:r>
        <w:t>: Apresenta os dados de usuário, perfil, data e hora na qual foi realizada a ação de concluir.</w:t>
      </w:r>
    </w:p>
    <w:p w14:paraId="04BBA2D4" w14:textId="77777777" w:rsidR="00522113" w:rsidRDefault="00B51388">
      <w:pPr>
        <w:numPr>
          <w:ilvl w:val="1"/>
          <w:numId w:val="97"/>
        </w:numPr>
        <w:jc w:val="both"/>
      </w:pPr>
      <w:r>
        <w:rPr>
          <w:b/>
        </w:rPr>
        <w:t>Ações</w:t>
      </w:r>
      <w:r>
        <w:t>:</w:t>
      </w:r>
    </w:p>
    <w:p w14:paraId="2D6246BB" w14:textId="77777777" w:rsidR="00522113" w:rsidRDefault="00B51388">
      <w:pPr>
        <w:numPr>
          <w:ilvl w:val="2"/>
          <w:numId w:val="97"/>
        </w:numPr>
        <w:jc w:val="both"/>
      </w:pPr>
      <w:r>
        <w:rPr>
          <w:b/>
        </w:rPr>
        <w:t>Mostrar/Esconder</w:t>
      </w:r>
      <w:r>
        <w:t xml:space="preserve">: Ao acionar </w:t>
      </w:r>
      <w:r>
        <w:t>esta opção, o sistema deverá apresentar ou esconder o bloco de informações presente em Parecer - DEPAM.</w:t>
      </w:r>
    </w:p>
    <w:p w14:paraId="2E4031C0" w14:textId="77777777" w:rsidR="00522113" w:rsidRDefault="00B51388">
      <w:pPr>
        <w:numPr>
          <w:ilvl w:val="2"/>
          <w:numId w:val="97"/>
        </w:numPr>
        <w:jc w:val="both"/>
      </w:pPr>
      <w:r>
        <w:rPr>
          <w:b/>
        </w:rPr>
        <w:t>Salvar</w:t>
      </w:r>
      <w:r>
        <w:t>: Ao acionar esta opção, o sistema deverá salvar os dados preenchidos na base de dados sem realizar qualquer validação de campos obrigatórios.</w:t>
      </w:r>
    </w:p>
    <w:p w14:paraId="6FC166F8" w14:textId="77777777" w:rsidR="00522113" w:rsidRDefault="00B51388">
      <w:pPr>
        <w:numPr>
          <w:ilvl w:val="2"/>
          <w:numId w:val="97"/>
        </w:numPr>
        <w:jc w:val="both"/>
      </w:pPr>
      <w:r>
        <w:rPr>
          <w:b/>
        </w:rPr>
        <w:t>Vis</w:t>
      </w:r>
      <w:r>
        <w:rPr>
          <w:b/>
        </w:rPr>
        <w:t>ualizar/Imprimir</w:t>
      </w:r>
      <w:r>
        <w:t>: Ao acionar esta opção, o sistema deverá disponibilizar para baixar o parecer do DEPAM.</w:t>
      </w:r>
    </w:p>
    <w:p w14:paraId="69981839" w14:textId="77777777" w:rsidR="00522113" w:rsidRDefault="00B51388">
      <w:pPr>
        <w:numPr>
          <w:ilvl w:val="2"/>
          <w:numId w:val="97"/>
        </w:numPr>
        <w:jc w:val="both"/>
      </w:pPr>
      <w:r>
        <w:rPr>
          <w:b/>
        </w:rPr>
        <w:t>Concluir</w:t>
      </w:r>
      <w:r>
        <w:t>: Ao acionar esta opção, o sistema deverá solicitar a confirmação da conclusão e ao confirmar, deverá ser alterada a Situação para Aguardando M</w:t>
      </w:r>
      <w:r>
        <w:t>anifestação da Procuradoria SEDE, apresentar o bloco de informações Manifestação - Procuradoria SEDE e não permitir a edição das informações do bloco Manifestação - DEPAM.</w:t>
      </w:r>
    </w:p>
    <w:p w14:paraId="0AE644B6" w14:textId="77777777" w:rsidR="00522113" w:rsidRDefault="00B51388">
      <w:pPr>
        <w:numPr>
          <w:ilvl w:val="3"/>
          <w:numId w:val="97"/>
        </w:numPr>
        <w:jc w:val="both"/>
      </w:pPr>
      <w:r>
        <w:rPr>
          <w:b/>
        </w:rPr>
        <w:t>Mensagem</w:t>
      </w:r>
      <w:r>
        <w:t>: "Deseja realmente concluir a Manifestação?" (Sim/Não)</w:t>
      </w:r>
    </w:p>
    <w:p w14:paraId="3EE6B337" w14:textId="77777777" w:rsidR="00522113" w:rsidRDefault="00522113">
      <w:pPr>
        <w:ind w:left="720"/>
        <w:jc w:val="both"/>
      </w:pPr>
    </w:p>
    <w:p w14:paraId="33760831" w14:textId="77777777" w:rsidR="00522113" w:rsidRDefault="00B51388">
      <w:pPr>
        <w:numPr>
          <w:ilvl w:val="0"/>
          <w:numId w:val="97"/>
        </w:numPr>
        <w:jc w:val="both"/>
      </w:pPr>
      <w:r>
        <w:rPr>
          <w:b/>
        </w:rPr>
        <w:t>Regra - Parecer e M</w:t>
      </w:r>
      <w:r>
        <w:rPr>
          <w:b/>
        </w:rPr>
        <w:t>anifestação DEPAM</w:t>
      </w:r>
    </w:p>
    <w:p w14:paraId="52251704" w14:textId="77777777" w:rsidR="00522113" w:rsidRDefault="00B51388">
      <w:pPr>
        <w:numPr>
          <w:ilvl w:val="1"/>
          <w:numId w:val="97"/>
        </w:numPr>
        <w:jc w:val="both"/>
      </w:pPr>
      <w:r>
        <w:t>Apenas os usuários com o perfil DEPAM e Administrador poderão editar as informações deste bloco.</w:t>
      </w:r>
    </w:p>
    <w:p w14:paraId="73F0DEC6" w14:textId="77777777" w:rsidR="00522113" w:rsidRDefault="00B51388">
      <w:pPr>
        <w:numPr>
          <w:ilvl w:val="1"/>
          <w:numId w:val="97"/>
        </w:numPr>
        <w:jc w:val="both"/>
      </w:pPr>
      <w:r>
        <w:t>A ação Visualizar deverá ter a sua nomenclatura alterada para Imprimir após ser realizada a ação Concluir.</w:t>
      </w:r>
    </w:p>
    <w:p w14:paraId="7A9F4877" w14:textId="77777777" w:rsidR="00522113" w:rsidRDefault="00B51388">
      <w:pPr>
        <w:numPr>
          <w:ilvl w:val="1"/>
          <w:numId w:val="97"/>
        </w:numPr>
        <w:jc w:val="both"/>
      </w:pPr>
      <w:r>
        <w:t xml:space="preserve">Quando a nomenclatura da ação for </w:t>
      </w:r>
      <w:r>
        <w:t>Visualizar, o sistema deverá realizar a impressão conforme o layout presente em Visualizar Parecer.</w:t>
      </w:r>
    </w:p>
    <w:p w14:paraId="4BABE4DB" w14:textId="77777777" w:rsidR="00522113" w:rsidRDefault="00B51388">
      <w:pPr>
        <w:numPr>
          <w:ilvl w:val="1"/>
          <w:numId w:val="97"/>
        </w:numPr>
        <w:jc w:val="both"/>
      </w:pPr>
      <w:r>
        <w:t>Quando a nomenclatura da ação for Imprimir, o sistema deverá realizar a impressão conforme o layout presente em Imprimir Parecer.</w:t>
      </w:r>
    </w:p>
    <w:p w14:paraId="1C77877E" w14:textId="77777777" w:rsidR="00522113" w:rsidRDefault="00B51388">
      <w:pPr>
        <w:numPr>
          <w:ilvl w:val="1"/>
          <w:numId w:val="97"/>
        </w:numPr>
        <w:jc w:val="both"/>
      </w:pPr>
      <w:r>
        <w:t xml:space="preserve">O sistema deverá gerar um </w:t>
      </w:r>
      <w:r>
        <w:t>número para o Parecer no formato "PA&lt;Sequencial&gt;.&lt;Ano&gt;.&lt;DEPAM&gt;".</w:t>
      </w:r>
    </w:p>
    <w:p w14:paraId="3095AFC3" w14:textId="77777777" w:rsidR="00522113" w:rsidRDefault="00B51388">
      <w:pPr>
        <w:numPr>
          <w:ilvl w:val="2"/>
          <w:numId w:val="97"/>
        </w:numPr>
        <w:jc w:val="both"/>
      </w:pPr>
      <w:r>
        <w:t>O &lt;Sequencial&gt; deverá iniciar em 00001 e ir sendo incrementado de um em um. Cada &lt;Ano&gt; deverá ter a sua própria sequência iniciando em 00001.</w:t>
      </w:r>
    </w:p>
    <w:p w14:paraId="79848E26" w14:textId="77777777" w:rsidR="00522113" w:rsidRDefault="00B51388">
      <w:pPr>
        <w:numPr>
          <w:ilvl w:val="2"/>
          <w:numId w:val="97"/>
        </w:numPr>
        <w:jc w:val="both"/>
      </w:pPr>
      <w:r>
        <w:t>Ex: PA00001.2016.DEPAM, PA00001.2017.DEPAM, PA000</w:t>
      </w:r>
      <w:r>
        <w:t>01.2016.DEPAM.</w:t>
      </w:r>
    </w:p>
    <w:p w14:paraId="6D4E3E7D" w14:textId="77777777" w:rsidR="00522113" w:rsidRDefault="00B51388">
      <w:pPr>
        <w:numPr>
          <w:ilvl w:val="1"/>
          <w:numId w:val="97"/>
        </w:numPr>
        <w:jc w:val="both"/>
      </w:pPr>
      <w:r>
        <w:t xml:space="preserve">Ao ser concluído o parecer, o sistema deverá gravar um arquivo com o que é gerado pela ação Imprimir no SEI, dentro do Processo SEI associado a Fiscalização do respectivo Julgamento, com a nomenclatura igual a Parecer DEPAM e o tipo igual a </w:t>
      </w:r>
      <w:r>
        <w:t>Parecer Técnico de código 191. Este documento deverá ser apresentado na árvore de documentos sendo o usuário aquele que fez a ação de concluir parecer.</w:t>
      </w:r>
    </w:p>
    <w:p w14:paraId="6DC036D2" w14:textId="77777777" w:rsidR="00522113" w:rsidRDefault="00B51388">
      <w:pPr>
        <w:numPr>
          <w:ilvl w:val="1"/>
          <w:numId w:val="97"/>
        </w:numPr>
        <w:jc w:val="both"/>
      </w:pPr>
      <w:r>
        <w:t xml:space="preserve">Ao ser concluída a manifestação, o sistema deverá apresentar somente a ação Imprimir. As demais deverão </w:t>
      </w:r>
      <w:r>
        <w:t>ser suprimidas.</w:t>
      </w:r>
    </w:p>
    <w:p w14:paraId="02040869" w14:textId="77777777" w:rsidR="00522113" w:rsidRDefault="00B51388">
      <w:pPr>
        <w:numPr>
          <w:ilvl w:val="1"/>
          <w:numId w:val="97"/>
        </w:numPr>
        <w:jc w:val="both"/>
      </w:pPr>
      <w:r>
        <w:rPr>
          <w:color w:val="333333"/>
          <w:shd w:val="clear" w:color="auto" w:fill="FFFFFF"/>
        </w:rPr>
        <w:t>Ao selecionar a opção </w:t>
      </w:r>
      <w:r>
        <w:rPr>
          <w:color w:val="333333"/>
          <w:u w:val="single"/>
          <w:shd w:val="clear" w:color="auto" w:fill="FFFFFF"/>
        </w:rPr>
        <w:t>Revisar Procedimento</w:t>
      </w:r>
      <w:r>
        <w:rPr>
          <w:color w:val="333333"/>
          <w:shd w:val="clear" w:color="auto" w:fill="FFFFFF"/>
        </w:rPr>
        <w:t> no campo </w:t>
      </w:r>
      <w:r>
        <w:rPr>
          <w:color w:val="333333"/>
          <w:u w:val="single"/>
          <w:shd w:val="clear" w:color="auto" w:fill="FFFFFF"/>
        </w:rPr>
        <w:t>Posicionamento Reformulado</w:t>
      </w:r>
      <w:r>
        <w:rPr>
          <w:color w:val="333333"/>
          <w:shd w:val="clear" w:color="auto" w:fill="FFFFFF"/>
        </w:rPr>
        <w:t>, o sistema deverá apresentar as opções </w:t>
      </w:r>
      <w:r>
        <w:rPr>
          <w:color w:val="333333"/>
          <w:u w:val="single"/>
          <w:shd w:val="clear" w:color="auto" w:fill="FFFFFF"/>
        </w:rPr>
        <w:t>Revisar Ficha de Avaliação</w:t>
      </w:r>
      <w:r>
        <w:rPr>
          <w:color w:val="333333"/>
          <w:shd w:val="clear" w:color="auto" w:fill="FFFFFF"/>
        </w:rPr>
        <w:t> e </w:t>
      </w:r>
      <w:r>
        <w:rPr>
          <w:color w:val="333333"/>
          <w:u w:val="single"/>
          <w:shd w:val="clear" w:color="auto" w:fill="FFFFFF"/>
        </w:rPr>
        <w:t>Realizar ajustes na Minuta do Termo de Compromisso</w:t>
      </w:r>
      <w:r>
        <w:rPr>
          <w:color w:val="333333"/>
          <w:shd w:val="clear" w:color="auto" w:fill="FFFFFF"/>
        </w:rPr>
        <w:t>.</w:t>
      </w:r>
    </w:p>
    <w:p w14:paraId="6FC349D5" w14:textId="77777777" w:rsidR="00522113" w:rsidRDefault="00B51388">
      <w:pPr>
        <w:numPr>
          <w:ilvl w:val="2"/>
          <w:numId w:val="97"/>
        </w:numPr>
        <w:jc w:val="both"/>
      </w:pPr>
      <w:r>
        <w:t xml:space="preserve">O sistema </w:t>
      </w:r>
      <w:r>
        <w:rPr>
          <w:color w:val="333333"/>
          <w:shd w:val="clear" w:color="auto" w:fill="FFFFFF"/>
        </w:rPr>
        <w:t>deve aceitar múltiplas seleções</w:t>
      </w:r>
      <w:r>
        <w:rPr>
          <w:color w:val="333333"/>
          <w:shd w:val="clear" w:color="auto" w:fill="FFFFFF"/>
        </w:rPr>
        <w:t xml:space="preserve"> das opções supracitadas.</w:t>
      </w:r>
    </w:p>
    <w:p w14:paraId="31F4583C" w14:textId="77777777" w:rsidR="00522113" w:rsidRDefault="00B51388">
      <w:pPr>
        <w:numPr>
          <w:ilvl w:val="1"/>
          <w:numId w:val="97"/>
        </w:numPr>
        <w:jc w:val="both"/>
      </w:pPr>
      <w:r>
        <w:t xml:space="preserve">Ao selecionar </w:t>
      </w:r>
      <w:r>
        <w:rPr>
          <w:color w:val="333333"/>
          <w:shd w:val="clear" w:color="auto" w:fill="FFFFFF"/>
        </w:rPr>
        <w:t>a opção </w:t>
      </w:r>
      <w:r>
        <w:rPr>
          <w:color w:val="333333"/>
          <w:u w:val="single"/>
          <w:shd w:val="clear" w:color="auto" w:fill="FFFFFF"/>
        </w:rPr>
        <w:t>Revisar Ficha de Avaliação</w:t>
      </w:r>
      <w:r>
        <w:rPr>
          <w:color w:val="333333"/>
          <w:shd w:val="clear" w:color="auto" w:fill="FFFFFF"/>
        </w:rPr>
        <w:t>, o sistema deverá marcar a opção </w:t>
      </w:r>
      <w:r>
        <w:rPr>
          <w:color w:val="333333"/>
          <w:u w:val="single"/>
          <w:shd w:val="clear" w:color="auto" w:fill="FFFFFF"/>
        </w:rPr>
        <w:t>Realizar ajustes na Minuta do Termo de Compromisso</w:t>
      </w:r>
      <w:r>
        <w:rPr>
          <w:color w:val="333333"/>
          <w:shd w:val="clear" w:color="auto" w:fill="FFFFFF"/>
        </w:rPr>
        <w:t>, não podendo esta última ser desmarcada, salvo se a ação </w:t>
      </w:r>
      <w:r>
        <w:rPr>
          <w:color w:val="333333"/>
          <w:u w:val="single"/>
          <w:shd w:val="clear" w:color="auto" w:fill="FFFFFF"/>
        </w:rPr>
        <w:t>Revisar Ficha de Avaliação</w:t>
      </w:r>
      <w:r>
        <w:rPr>
          <w:color w:val="333333"/>
          <w:shd w:val="clear" w:color="auto" w:fill="FFFFFF"/>
        </w:rPr>
        <w:t> estiver desma</w:t>
      </w:r>
      <w:r>
        <w:rPr>
          <w:color w:val="333333"/>
          <w:shd w:val="clear" w:color="auto" w:fill="FFFFFF"/>
        </w:rPr>
        <w:t>rcada.</w:t>
      </w:r>
    </w:p>
    <w:p w14:paraId="05E9B6EA" w14:textId="77777777" w:rsidR="00522113" w:rsidRDefault="00B51388">
      <w:pPr>
        <w:numPr>
          <w:ilvl w:val="1"/>
          <w:numId w:val="97"/>
        </w:numPr>
        <w:jc w:val="both"/>
      </w:pPr>
      <w:r>
        <w:t xml:space="preserve">Ao concluir manifestação do DEPAM o sistema deverá encaminhar e-mail informando da pendência da Manifestação da Procuradoria SEDE informado da situação do Julgamento para todos os usuários com o perfil DEPAM, coordenação técnica e </w:t>
      </w:r>
      <w:r>
        <w:t>Superintendência da unidade e para a Autoridade Julgadora atribuída ao Julgamento.</w:t>
      </w:r>
    </w:p>
    <w:p w14:paraId="721ADC90" w14:textId="77777777" w:rsidR="00522113" w:rsidRDefault="00B51388">
      <w:pPr>
        <w:numPr>
          <w:ilvl w:val="2"/>
          <w:numId w:val="97"/>
        </w:numPr>
        <w:jc w:val="both"/>
      </w:pPr>
      <w:r>
        <w:rPr>
          <w:b/>
        </w:rPr>
        <w:t>Assunto E-mail</w:t>
      </w:r>
      <w:r>
        <w:t>: "[FISCALIS] Julgamento - Manifestação da Procuradoria SEDE".</w:t>
      </w:r>
    </w:p>
    <w:p w14:paraId="0B8C6AF0" w14:textId="77777777" w:rsidR="00522113" w:rsidRDefault="00B51388">
      <w:pPr>
        <w:numPr>
          <w:ilvl w:val="2"/>
          <w:numId w:val="97"/>
        </w:numPr>
        <w:jc w:val="both"/>
      </w:pPr>
      <w:r>
        <w:rPr>
          <w:b/>
        </w:rPr>
        <w:t>Mensagem E-mail</w:t>
      </w:r>
      <w:r>
        <w:t xml:space="preserve">: "O seguinte Julgamento encontra-se com a situação pendente de </w:t>
      </w:r>
      <w:r>
        <w:t>manifestação por parte da Procuradoria SEDE: &lt;UF da Unidade&gt; - &lt;Número Julgamento&gt; - &lt;Autoridade Julgadora&gt;".</w:t>
      </w:r>
    </w:p>
    <w:p w14:paraId="24EF3EF3" w14:textId="77777777" w:rsidR="00522113" w:rsidRDefault="00522113"/>
    <w:p w14:paraId="094EA7E1" w14:textId="77777777" w:rsidR="00522113" w:rsidRDefault="00B51388">
      <w:pPr>
        <w:numPr>
          <w:ilvl w:val="0"/>
          <w:numId w:val="97"/>
        </w:numPr>
      </w:pPr>
      <w:r>
        <w:rPr>
          <w:b/>
        </w:rPr>
        <w:t>Tela - Parecer e Manifestação DEPAM</w:t>
      </w:r>
    </w:p>
    <w:p w14:paraId="298B0DAD" w14:textId="77777777" w:rsidR="00522113" w:rsidRDefault="00522113"/>
    <w:p w14:paraId="56985C65" w14:textId="77777777" w:rsidR="00522113" w:rsidRDefault="00B51388">
      <w:r>
        <w:rPr>
          <w:noProof/>
        </w:rPr>
        <w:drawing>
          <wp:inline distT="0" distB="0" distL="0" distR="0" wp14:anchorId="3201920B" wp14:editId="014C7EE6">
            <wp:extent cx="5991225" cy="4286250"/>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png"/>
                    <pic:cNvPicPr/>
                  </pic:nvPicPr>
                  <pic:blipFill>
                    <a:blip r:embed="rId521" cstate="print"/>
                    <a:stretch>
                      <a:fillRect/>
                    </a:stretch>
                  </pic:blipFill>
                  <pic:spPr>
                    <a:xfrm>
                      <a:off x="0" y="0"/>
                      <a:ext cx="5991225" cy="4286250"/>
                    </a:xfrm>
                    <a:prstGeom prst="rect">
                      <a:avLst/>
                    </a:prstGeom>
                  </pic:spPr>
                </pic:pic>
              </a:graphicData>
            </a:graphic>
          </wp:inline>
        </w:drawing>
      </w:r>
    </w:p>
    <w:p w14:paraId="2E1D7186" w14:textId="77777777" w:rsidR="00522113" w:rsidRDefault="00522113"/>
    <w:p w14:paraId="3A98EB8F" w14:textId="77777777" w:rsidR="00522113" w:rsidRDefault="00522113"/>
    <w:p w14:paraId="1791AA8A" w14:textId="77777777" w:rsidR="00522113" w:rsidRDefault="00522113"/>
    <w:p w14:paraId="4A481E97" w14:textId="77777777" w:rsidR="00522113" w:rsidRDefault="00522113"/>
    <w:p w14:paraId="4BCA5202" w14:textId="77777777" w:rsidR="00522113" w:rsidRDefault="00522113"/>
    <w:p w14:paraId="2BB8F7AF" w14:textId="77777777" w:rsidR="00522113" w:rsidRDefault="00522113"/>
    <w:p w14:paraId="7202D00F" w14:textId="77777777" w:rsidR="00522113" w:rsidRDefault="00522113"/>
    <w:p w14:paraId="70F4C755" w14:textId="77777777" w:rsidR="00522113" w:rsidRDefault="00522113"/>
    <w:p w14:paraId="798FF9B1" w14:textId="77777777" w:rsidR="00522113" w:rsidRDefault="00522113"/>
    <w:p w14:paraId="236AF835" w14:textId="77777777" w:rsidR="00522113" w:rsidRDefault="00522113"/>
    <w:p w14:paraId="59C0DB4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22">
        <w:r>
          <w:rPr>
            <w:rFonts w:ascii="Tahoma" w:eastAsia="Tahoma" w:hAnsi="Tahoma" w:cs="Tahoma"/>
            <w:i/>
            <w:color w:val="6666FF"/>
          </w:rPr>
          <w:t>Create help files for the Qt Help Framework</w:t>
        </w:r>
      </w:hyperlink>
    </w:p>
    <w:p w14:paraId="56A9EED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20" w:name="_topic_ManifestacaoProcuradoriaSEDE"/>
      <w:bookmarkEnd w:id="220"/>
      <w:r>
        <w:rPr>
          <w:rFonts w:ascii="Tahoma" w:eastAsia="Tahoma" w:hAnsi="Tahoma" w:cs="Tahoma"/>
          <w:i/>
          <w:color w:val="243F60"/>
          <w:sz w:val="22"/>
        </w:rPr>
        <w:t>Manifestação Procuradoria SEDE</w:t>
      </w:r>
    </w:p>
    <w:p w14:paraId="503C8E17" w14:textId="77777777" w:rsidR="00522113" w:rsidRDefault="00B51388">
      <w:pPr>
        <w:jc w:val="both"/>
      </w:pPr>
      <w:r>
        <w:t>No quadro "</w:t>
      </w:r>
      <w:r>
        <w:rPr>
          <w:b/>
        </w:rPr>
        <w:t>Manifestação Procuradoria SEDE</w:t>
      </w:r>
      <w:r>
        <w:t>" permite detalhar uma manifestação Procuradoria SEDE e apresentar os dados do Acordo.</w:t>
      </w:r>
    </w:p>
    <w:p w14:paraId="3E23D5FB" w14:textId="77777777" w:rsidR="00522113" w:rsidRDefault="00522113">
      <w:pPr>
        <w:jc w:val="both"/>
      </w:pPr>
    </w:p>
    <w:p w14:paraId="7FD4DEEA" w14:textId="77777777" w:rsidR="00522113" w:rsidRDefault="00B51388">
      <w:pPr>
        <w:numPr>
          <w:ilvl w:val="0"/>
          <w:numId w:val="97"/>
        </w:numPr>
        <w:jc w:val="both"/>
      </w:pPr>
      <w:r>
        <w:rPr>
          <w:b/>
        </w:rPr>
        <w:t>Detalhamento de campo - Manifestação Procuradoria SEDE</w:t>
      </w:r>
    </w:p>
    <w:p w14:paraId="2478A3F5" w14:textId="77777777" w:rsidR="00522113" w:rsidRDefault="00B51388">
      <w:pPr>
        <w:numPr>
          <w:ilvl w:val="1"/>
          <w:numId w:val="97"/>
        </w:numPr>
        <w:jc w:val="both"/>
      </w:pPr>
      <w:r>
        <w:rPr>
          <w:b/>
        </w:rPr>
        <w:t>Data de Manifestação do DEPAM</w:t>
      </w:r>
      <w:r>
        <w:t xml:space="preserve">: Campo que </w:t>
      </w:r>
      <w:r>
        <w:t>apresenta a data e hora atual do carregamento da página ou bloco.</w:t>
      </w:r>
    </w:p>
    <w:p w14:paraId="4336A5AD" w14:textId="77777777" w:rsidR="00522113" w:rsidRDefault="00B51388">
      <w:pPr>
        <w:numPr>
          <w:ilvl w:val="2"/>
          <w:numId w:val="97"/>
        </w:numPr>
        <w:jc w:val="both"/>
      </w:pPr>
      <w:r>
        <w:t>Máscara: DD/MM/AAAA às HH:MM</w:t>
      </w:r>
    </w:p>
    <w:p w14:paraId="227EB61E" w14:textId="77777777" w:rsidR="00522113" w:rsidRDefault="00B51388">
      <w:pPr>
        <w:numPr>
          <w:ilvl w:val="2"/>
          <w:numId w:val="97"/>
        </w:numPr>
        <w:jc w:val="both"/>
      </w:pPr>
      <w:r>
        <w:t>Campo somente leitura.</w:t>
      </w:r>
    </w:p>
    <w:p w14:paraId="721D4F53" w14:textId="77777777" w:rsidR="00522113" w:rsidRDefault="00B51388">
      <w:pPr>
        <w:numPr>
          <w:ilvl w:val="1"/>
          <w:numId w:val="97"/>
        </w:numPr>
        <w:jc w:val="both"/>
      </w:pPr>
      <w:r>
        <w:rPr>
          <w:b/>
        </w:rPr>
        <w:t>Resultado da Manifestação do DEPAM</w:t>
      </w:r>
      <w:r>
        <w:t>: Apresenta o resultado da manifestação do DEPAM.</w:t>
      </w:r>
    </w:p>
    <w:p w14:paraId="6979065B" w14:textId="77777777" w:rsidR="00522113" w:rsidRDefault="00B51388">
      <w:pPr>
        <w:numPr>
          <w:ilvl w:val="2"/>
          <w:numId w:val="97"/>
        </w:numPr>
        <w:jc w:val="both"/>
      </w:pPr>
      <w:r>
        <w:t>Opções: Recomendar Realizar ajustes na Minuta do Termo</w:t>
      </w:r>
      <w:r>
        <w:t xml:space="preserve"> de Compromisso, Não Recomenda Termo de Compromisso e Recomenda Termo de Compromisso.</w:t>
      </w:r>
    </w:p>
    <w:p w14:paraId="62F5BDC7" w14:textId="77777777" w:rsidR="00522113" w:rsidRDefault="00B51388">
      <w:pPr>
        <w:numPr>
          <w:ilvl w:val="2"/>
          <w:numId w:val="97"/>
        </w:numPr>
        <w:jc w:val="both"/>
      </w:pPr>
      <w:r>
        <w:t>Campo obrigatório.</w:t>
      </w:r>
    </w:p>
    <w:p w14:paraId="087E6AA4" w14:textId="77777777" w:rsidR="00522113" w:rsidRDefault="00B51388">
      <w:pPr>
        <w:numPr>
          <w:ilvl w:val="1"/>
          <w:numId w:val="97"/>
        </w:numPr>
        <w:jc w:val="both"/>
      </w:pPr>
      <w:r>
        <w:rPr>
          <w:b/>
        </w:rPr>
        <w:t>Data de envio para análise da Procuradoria SEDE</w:t>
      </w:r>
      <w:r>
        <w:t>: Campo que apresenta a data e hora em que a manifestação por parte do DEPAM foi concluída.</w:t>
      </w:r>
    </w:p>
    <w:p w14:paraId="74CDC5E7" w14:textId="77777777" w:rsidR="00522113" w:rsidRDefault="00B51388">
      <w:pPr>
        <w:numPr>
          <w:ilvl w:val="2"/>
          <w:numId w:val="97"/>
        </w:numPr>
        <w:jc w:val="both"/>
      </w:pPr>
      <w:r>
        <w:t>Máscara: DD/</w:t>
      </w:r>
      <w:r>
        <w:t>MM/AAAA às HH:MM</w:t>
      </w:r>
    </w:p>
    <w:p w14:paraId="152E3531" w14:textId="77777777" w:rsidR="00522113" w:rsidRDefault="00B51388">
      <w:pPr>
        <w:numPr>
          <w:ilvl w:val="2"/>
          <w:numId w:val="97"/>
        </w:numPr>
        <w:jc w:val="both"/>
      </w:pPr>
      <w:r>
        <w:t>Campo somente leitura.</w:t>
      </w:r>
    </w:p>
    <w:p w14:paraId="28BB5F76" w14:textId="77777777" w:rsidR="00522113" w:rsidRDefault="00B51388">
      <w:pPr>
        <w:numPr>
          <w:ilvl w:val="1"/>
          <w:numId w:val="97"/>
        </w:numPr>
        <w:jc w:val="both"/>
      </w:pPr>
      <w:r>
        <w:rPr>
          <w:b/>
        </w:rPr>
        <w:t>Data de Manifestação da Procuradoria SEDE</w:t>
      </w:r>
      <w:r>
        <w:t>: Campo que apresenta a data e hora atual do carregamento da página ou bloco.</w:t>
      </w:r>
    </w:p>
    <w:p w14:paraId="3749F05C" w14:textId="77777777" w:rsidR="00522113" w:rsidRDefault="00B51388">
      <w:pPr>
        <w:numPr>
          <w:ilvl w:val="2"/>
          <w:numId w:val="97"/>
        </w:numPr>
        <w:jc w:val="both"/>
      </w:pPr>
      <w:r>
        <w:t>Máscara: DD/MM/AAAA às HH:MM</w:t>
      </w:r>
    </w:p>
    <w:p w14:paraId="2A96BFA2" w14:textId="77777777" w:rsidR="00522113" w:rsidRDefault="00B51388">
      <w:pPr>
        <w:numPr>
          <w:ilvl w:val="2"/>
          <w:numId w:val="97"/>
        </w:numPr>
        <w:jc w:val="both"/>
      </w:pPr>
      <w:r>
        <w:t>Campo somente leitura.</w:t>
      </w:r>
    </w:p>
    <w:p w14:paraId="744264E4" w14:textId="77777777" w:rsidR="00522113" w:rsidRDefault="00B51388">
      <w:pPr>
        <w:numPr>
          <w:ilvl w:val="1"/>
          <w:numId w:val="97"/>
        </w:numPr>
        <w:jc w:val="both"/>
      </w:pPr>
      <w:r>
        <w:rPr>
          <w:b/>
        </w:rPr>
        <w:t>Nº Processo SEI da Manifestação</w:t>
      </w:r>
      <w:r>
        <w:t>: Campo que pe</w:t>
      </w:r>
      <w:r>
        <w:t>rmite informar o número do processo SEI da Manifestação da Procuradoria.</w:t>
      </w:r>
    </w:p>
    <w:p w14:paraId="32258420" w14:textId="77777777" w:rsidR="00522113" w:rsidRDefault="00B51388">
      <w:pPr>
        <w:numPr>
          <w:ilvl w:val="2"/>
          <w:numId w:val="97"/>
        </w:numPr>
        <w:jc w:val="both"/>
      </w:pPr>
      <w:r>
        <w:t>Máscara: 99999.999999/9999-99 ou 9999999.99999999/9999-99</w:t>
      </w:r>
    </w:p>
    <w:p w14:paraId="644A9EDB" w14:textId="77777777" w:rsidR="00522113" w:rsidRDefault="00B51388">
      <w:pPr>
        <w:numPr>
          <w:ilvl w:val="2"/>
          <w:numId w:val="97"/>
        </w:numPr>
        <w:jc w:val="both"/>
      </w:pPr>
      <w:r>
        <w:t>Campo obrigatório.</w:t>
      </w:r>
    </w:p>
    <w:p w14:paraId="1DBD3298" w14:textId="77777777" w:rsidR="00522113" w:rsidRDefault="00B51388">
      <w:pPr>
        <w:numPr>
          <w:ilvl w:val="1"/>
          <w:numId w:val="97"/>
        </w:numPr>
        <w:jc w:val="both"/>
      </w:pPr>
      <w:r>
        <w:rPr>
          <w:b/>
        </w:rPr>
        <w:t>Nº Documento SEI da Manifestação</w:t>
      </w:r>
      <w:r>
        <w:t xml:space="preserve">: Campo que permite informar o número do documento do processo SEI da </w:t>
      </w:r>
      <w:r>
        <w:t>Manifestação da Procuradoria.</w:t>
      </w:r>
    </w:p>
    <w:p w14:paraId="7E4AAE6F" w14:textId="77777777" w:rsidR="00522113" w:rsidRDefault="00B51388">
      <w:pPr>
        <w:numPr>
          <w:ilvl w:val="2"/>
          <w:numId w:val="97"/>
        </w:numPr>
        <w:jc w:val="both"/>
      </w:pPr>
      <w:r>
        <w:t>Campo numérico</w:t>
      </w:r>
    </w:p>
    <w:p w14:paraId="1212C187" w14:textId="77777777" w:rsidR="00522113" w:rsidRDefault="00B51388">
      <w:pPr>
        <w:numPr>
          <w:ilvl w:val="2"/>
          <w:numId w:val="97"/>
        </w:numPr>
        <w:jc w:val="both"/>
      </w:pPr>
      <w:r>
        <w:t>Tamanho: 10</w:t>
      </w:r>
    </w:p>
    <w:p w14:paraId="74970C6A" w14:textId="77777777" w:rsidR="00522113" w:rsidRDefault="00B51388">
      <w:pPr>
        <w:numPr>
          <w:ilvl w:val="1"/>
          <w:numId w:val="97"/>
        </w:numPr>
        <w:jc w:val="both"/>
      </w:pPr>
      <w:r>
        <w:rPr>
          <w:b/>
        </w:rPr>
        <w:t>Nº Documento SEI da Minuta do Termo de Compromisso</w:t>
      </w:r>
      <w:r>
        <w:t>: Apresenta o número do documento do processo SEI da última Minuta do Termo de Compromisso gerada.</w:t>
      </w:r>
    </w:p>
    <w:p w14:paraId="61C43D6F" w14:textId="77777777" w:rsidR="00522113" w:rsidRDefault="00B51388">
      <w:pPr>
        <w:numPr>
          <w:ilvl w:val="2"/>
          <w:numId w:val="97"/>
        </w:numPr>
        <w:jc w:val="both"/>
      </w:pPr>
      <w:r>
        <w:t>Campo numérico</w:t>
      </w:r>
    </w:p>
    <w:p w14:paraId="4075C023" w14:textId="77777777" w:rsidR="00522113" w:rsidRDefault="00B51388">
      <w:pPr>
        <w:numPr>
          <w:ilvl w:val="2"/>
          <w:numId w:val="97"/>
        </w:numPr>
        <w:jc w:val="both"/>
      </w:pPr>
      <w:r>
        <w:t>Tamanho: 10</w:t>
      </w:r>
    </w:p>
    <w:p w14:paraId="0058DF60" w14:textId="77777777" w:rsidR="00522113" w:rsidRDefault="00B51388">
      <w:pPr>
        <w:numPr>
          <w:ilvl w:val="1"/>
          <w:numId w:val="97"/>
        </w:numPr>
        <w:jc w:val="both"/>
      </w:pPr>
      <w:r>
        <w:rPr>
          <w:b/>
        </w:rPr>
        <w:t xml:space="preserve">Resultado da </w:t>
      </w:r>
      <w:r>
        <w:rPr>
          <w:b/>
        </w:rPr>
        <w:t>Manifestação da Procuradoria SEDE</w:t>
      </w:r>
      <w:r>
        <w:t>: Campo que permite selecionar o resultado da manifestação da Procuradoria SEDE.</w:t>
      </w:r>
    </w:p>
    <w:p w14:paraId="6C7E257D" w14:textId="77777777" w:rsidR="00522113" w:rsidRDefault="00B51388">
      <w:pPr>
        <w:numPr>
          <w:ilvl w:val="2"/>
          <w:numId w:val="97"/>
        </w:numPr>
        <w:jc w:val="both"/>
      </w:pPr>
      <w:r>
        <w:rPr>
          <w:b/>
        </w:rPr>
        <w:t>Opções</w:t>
      </w:r>
      <w:r>
        <w:t>: Revisar Procedimento, Termo de Compromisso Reprovado e Termo de Compromisso Aprovado.</w:t>
      </w:r>
    </w:p>
    <w:p w14:paraId="3E710E6B" w14:textId="77777777" w:rsidR="00522113" w:rsidRDefault="00B51388">
      <w:pPr>
        <w:numPr>
          <w:ilvl w:val="2"/>
          <w:numId w:val="97"/>
        </w:numPr>
        <w:jc w:val="both"/>
      </w:pPr>
      <w:r>
        <w:t>Seleção única</w:t>
      </w:r>
    </w:p>
    <w:p w14:paraId="1242F737" w14:textId="77777777" w:rsidR="00522113" w:rsidRDefault="00B51388">
      <w:pPr>
        <w:numPr>
          <w:ilvl w:val="2"/>
          <w:numId w:val="97"/>
        </w:numPr>
        <w:jc w:val="both"/>
      </w:pPr>
      <w:r>
        <w:t>Campo obrigatório.</w:t>
      </w:r>
    </w:p>
    <w:p w14:paraId="2E12B261" w14:textId="77777777" w:rsidR="00522113" w:rsidRDefault="00B51388">
      <w:pPr>
        <w:numPr>
          <w:ilvl w:val="1"/>
          <w:numId w:val="97"/>
        </w:numPr>
        <w:jc w:val="both"/>
      </w:pPr>
      <w:r>
        <w:rPr>
          <w:b/>
        </w:rPr>
        <w:t>Revisar procedi</w:t>
      </w:r>
      <w:r>
        <w:rPr>
          <w:b/>
        </w:rPr>
        <w:t>mento</w:t>
      </w:r>
      <w:r>
        <w:t xml:space="preserve">: Campo que permite selecionar qual procedimento deve ser revisado a ser dado como </w:t>
      </w:r>
      <w:r>
        <w:rPr>
          <w:color w:val="333333"/>
          <w:shd w:val="clear" w:color="auto" w:fill="FFFFFF"/>
        </w:rPr>
        <w:t> manifestação por parte da Procuradoria SEDE no Acordo.  </w:t>
      </w:r>
    </w:p>
    <w:p w14:paraId="1E51EBF6" w14:textId="77777777" w:rsidR="00522113" w:rsidRDefault="00B51388">
      <w:pPr>
        <w:numPr>
          <w:ilvl w:val="2"/>
          <w:numId w:val="97"/>
        </w:numPr>
        <w:jc w:val="both"/>
      </w:pPr>
      <w:r>
        <w:rPr>
          <w:b/>
        </w:rPr>
        <w:t>Opções</w:t>
      </w:r>
      <w:r>
        <w:t xml:space="preserve">: </w:t>
      </w:r>
      <w:r>
        <w:rPr>
          <w:color w:val="333333"/>
          <w:shd w:val="clear" w:color="auto" w:fill="FFFFFF"/>
        </w:rPr>
        <w:t>Revisar Ficha de Avaliação e Realizar ajustes na Minuta do Termo de Compromisso</w:t>
      </w:r>
      <w:r>
        <w:rPr>
          <w:color w:val="333333"/>
          <w:sz w:val="18"/>
          <w:shd w:val="clear" w:color="auto" w:fill="FFFFFF"/>
        </w:rPr>
        <w:t>. </w:t>
      </w:r>
    </w:p>
    <w:p w14:paraId="47D60319" w14:textId="77777777" w:rsidR="00522113" w:rsidRDefault="00B51388">
      <w:pPr>
        <w:numPr>
          <w:ilvl w:val="2"/>
          <w:numId w:val="97"/>
        </w:numPr>
        <w:jc w:val="both"/>
      </w:pPr>
      <w:r>
        <w:t>Múltipla seleção.</w:t>
      </w:r>
    </w:p>
    <w:p w14:paraId="7841C1E7" w14:textId="77777777" w:rsidR="00522113" w:rsidRDefault="00B51388">
      <w:pPr>
        <w:numPr>
          <w:ilvl w:val="2"/>
          <w:numId w:val="97"/>
        </w:numPr>
        <w:jc w:val="both"/>
      </w:pPr>
      <w:r>
        <w:t>Ca</w:t>
      </w:r>
      <w:r>
        <w:t>mpo obrigatório.</w:t>
      </w:r>
    </w:p>
    <w:p w14:paraId="0DB8A35F" w14:textId="77777777" w:rsidR="00522113" w:rsidRDefault="00B51388">
      <w:pPr>
        <w:numPr>
          <w:ilvl w:val="1"/>
          <w:numId w:val="97"/>
        </w:numPr>
        <w:jc w:val="both"/>
      </w:pPr>
      <w:r>
        <w:rPr>
          <w:b/>
        </w:rPr>
        <w:t>Motivo</w:t>
      </w:r>
      <w:r>
        <w:t>: Campo que permite informar o motivo para o qual está se solicitando ajustes na Minuta do Termo de Compromisso.</w:t>
      </w:r>
    </w:p>
    <w:p w14:paraId="7F602F13" w14:textId="77777777" w:rsidR="00522113" w:rsidRDefault="00B51388">
      <w:pPr>
        <w:numPr>
          <w:ilvl w:val="2"/>
          <w:numId w:val="97"/>
        </w:numPr>
        <w:jc w:val="both"/>
      </w:pPr>
      <w:r>
        <w:t>Tamanho: 8000 caracteres.</w:t>
      </w:r>
    </w:p>
    <w:p w14:paraId="27FAFB9E" w14:textId="77777777" w:rsidR="00522113" w:rsidRDefault="00B51388">
      <w:pPr>
        <w:numPr>
          <w:ilvl w:val="2"/>
          <w:numId w:val="97"/>
        </w:numPr>
        <w:jc w:val="both"/>
      </w:pPr>
      <w:r>
        <w:t>Campo obrigatório</w:t>
      </w:r>
    </w:p>
    <w:p w14:paraId="62939EDC" w14:textId="77777777" w:rsidR="00522113" w:rsidRDefault="00B51388">
      <w:pPr>
        <w:numPr>
          <w:ilvl w:val="2"/>
          <w:numId w:val="97"/>
        </w:numPr>
        <w:jc w:val="both"/>
      </w:pPr>
      <w:r>
        <w:t>Inicialmente deverá carregar a descrição do campo Motivo preenchido na Manif</w:t>
      </w:r>
      <w:r>
        <w:t>estação - DEPAM.</w:t>
      </w:r>
    </w:p>
    <w:p w14:paraId="54423C2E" w14:textId="77777777" w:rsidR="00522113" w:rsidRDefault="00B51388">
      <w:pPr>
        <w:numPr>
          <w:ilvl w:val="1"/>
          <w:numId w:val="97"/>
        </w:numPr>
        <w:jc w:val="both"/>
      </w:pPr>
      <w:r>
        <w:rPr>
          <w:b/>
        </w:rPr>
        <w:t>A demanda não carece de nova manifestação por parte da Procuradoria</w:t>
      </w:r>
      <w:r>
        <w:t>: Campo que permite informar se não necessita de nova manifestação por parte da Procuradoria.</w:t>
      </w:r>
    </w:p>
    <w:p w14:paraId="0C0B9DE3" w14:textId="77777777" w:rsidR="00522113" w:rsidRDefault="00B51388">
      <w:pPr>
        <w:numPr>
          <w:ilvl w:val="2"/>
          <w:numId w:val="97"/>
        </w:numPr>
        <w:jc w:val="both"/>
      </w:pPr>
      <w:r>
        <w:t>Check box</w:t>
      </w:r>
    </w:p>
    <w:p w14:paraId="34B4B388" w14:textId="77777777" w:rsidR="00522113" w:rsidRDefault="00B51388">
      <w:pPr>
        <w:numPr>
          <w:ilvl w:val="2"/>
          <w:numId w:val="97"/>
        </w:numPr>
        <w:jc w:val="both"/>
      </w:pPr>
      <w:r>
        <w:t>Padrão: Desmarcado.</w:t>
      </w:r>
    </w:p>
    <w:p w14:paraId="13582660" w14:textId="77777777" w:rsidR="00522113" w:rsidRDefault="00B51388">
      <w:pPr>
        <w:numPr>
          <w:ilvl w:val="1"/>
          <w:numId w:val="97"/>
        </w:numPr>
        <w:jc w:val="both"/>
      </w:pPr>
      <w:r>
        <w:rPr>
          <w:b/>
        </w:rPr>
        <w:t>Auditoria</w:t>
      </w:r>
      <w:r>
        <w:t>: Apresenta os dados de usuário, perfil</w:t>
      </w:r>
      <w:r>
        <w:t>, data e hora na qual foi realizada a ação de concluir.</w:t>
      </w:r>
    </w:p>
    <w:p w14:paraId="37C4ECAB" w14:textId="77777777" w:rsidR="00522113" w:rsidRDefault="00B51388">
      <w:pPr>
        <w:numPr>
          <w:ilvl w:val="1"/>
          <w:numId w:val="97"/>
        </w:numPr>
        <w:jc w:val="both"/>
      </w:pPr>
      <w:r>
        <w:rPr>
          <w:b/>
        </w:rPr>
        <w:t>Ações</w:t>
      </w:r>
      <w:r>
        <w:t>:</w:t>
      </w:r>
    </w:p>
    <w:p w14:paraId="18B83404" w14:textId="77777777" w:rsidR="00522113" w:rsidRDefault="00B51388">
      <w:pPr>
        <w:numPr>
          <w:ilvl w:val="2"/>
          <w:numId w:val="97"/>
        </w:numPr>
        <w:jc w:val="both"/>
      </w:pPr>
      <w:r>
        <w:rPr>
          <w:b/>
        </w:rPr>
        <w:t>Mostrar/Esconder</w:t>
      </w:r>
      <w:r>
        <w:t>: Ao acionar esta opção, o sistema deverá apresentar ou esconder o bloco de informações presente em Manifestação - Procuradoria.</w:t>
      </w:r>
    </w:p>
    <w:p w14:paraId="6DB03366" w14:textId="77777777" w:rsidR="00522113" w:rsidRDefault="00B51388">
      <w:pPr>
        <w:numPr>
          <w:ilvl w:val="2"/>
          <w:numId w:val="97"/>
        </w:numPr>
        <w:jc w:val="both"/>
      </w:pPr>
      <w:r>
        <w:rPr>
          <w:b/>
        </w:rPr>
        <w:t>Salvar</w:t>
      </w:r>
      <w:r>
        <w:t xml:space="preserve">: Ao acionar esta opção, o sistema deverá </w:t>
      </w:r>
      <w:r>
        <w:t>salvar os dados preenchidos na base de dados sem realizar qualquer validação de campos obrigatórios.</w:t>
      </w:r>
    </w:p>
    <w:p w14:paraId="1BB0C7DE" w14:textId="77777777" w:rsidR="00522113" w:rsidRDefault="00B51388">
      <w:pPr>
        <w:numPr>
          <w:ilvl w:val="2"/>
          <w:numId w:val="97"/>
        </w:numPr>
        <w:jc w:val="both"/>
      </w:pPr>
      <w:r>
        <w:rPr>
          <w:b/>
        </w:rPr>
        <w:t>Concluir</w:t>
      </w:r>
      <w:r>
        <w:t>: Ao acionar esta opção, o sistema deverá solicitar a confirmação da conclusão e ao confirmar, deverá seguir o fluxo conforme regras de negócio.</w:t>
      </w:r>
    </w:p>
    <w:p w14:paraId="67F05435" w14:textId="77777777" w:rsidR="00522113" w:rsidRDefault="00B51388">
      <w:pPr>
        <w:numPr>
          <w:ilvl w:val="3"/>
          <w:numId w:val="97"/>
        </w:numPr>
        <w:jc w:val="both"/>
      </w:pPr>
      <w:r>
        <w:rPr>
          <w:b/>
        </w:rPr>
        <w:t>Me</w:t>
      </w:r>
      <w:r>
        <w:rPr>
          <w:b/>
        </w:rPr>
        <w:t>nsagem</w:t>
      </w:r>
      <w:r>
        <w:t>: "Deseja realmente concluir a Manifestação?" (Sim/Não)</w:t>
      </w:r>
    </w:p>
    <w:p w14:paraId="09DB56D0" w14:textId="77777777" w:rsidR="00522113" w:rsidRDefault="00522113">
      <w:pPr>
        <w:jc w:val="both"/>
      </w:pPr>
    </w:p>
    <w:p w14:paraId="3E9E3012" w14:textId="77777777" w:rsidR="00522113" w:rsidRDefault="00B51388">
      <w:pPr>
        <w:numPr>
          <w:ilvl w:val="0"/>
          <w:numId w:val="97"/>
        </w:numPr>
        <w:jc w:val="both"/>
      </w:pPr>
      <w:r>
        <w:rPr>
          <w:b/>
        </w:rPr>
        <w:t>Regra - Manifestação Procuradoria SEDE</w:t>
      </w:r>
    </w:p>
    <w:p w14:paraId="55A6F974" w14:textId="77777777" w:rsidR="00522113" w:rsidRDefault="00B51388">
      <w:pPr>
        <w:numPr>
          <w:ilvl w:val="1"/>
          <w:numId w:val="97"/>
        </w:numPr>
        <w:jc w:val="both"/>
      </w:pPr>
      <w:r>
        <w:t xml:space="preserve">Apenas a Autoridade Julgadora associada ao respectivo Julgamento, os usuários com o perfil coordenação técnica da unidade, DEPAM e </w:t>
      </w:r>
      <w:r>
        <w:t>Administrador poderão editar as informações deste bloco.</w:t>
      </w:r>
    </w:p>
    <w:p w14:paraId="01BCCBF5" w14:textId="77777777" w:rsidR="00522113" w:rsidRDefault="00B51388">
      <w:pPr>
        <w:numPr>
          <w:ilvl w:val="1"/>
          <w:numId w:val="97"/>
        </w:numPr>
        <w:jc w:val="both"/>
      </w:pPr>
      <w:r>
        <w:t>Ao selecionar a opção Realizar ajustes na Minuta do Termo de Compromisso no campo Resultado da Manifestação da Procuradoria SEDE, o sistema deverá apresentar o campo Motivo.</w:t>
      </w:r>
    </w:p>
    <w:p w14:paraId="42E9304C" w14:textId="77777777" w:rsidR="00522113" w:rsidRDefault="00B51388">
      <w:pPr>
        <w:numPr>
          <w:ilvl w:val="1"/>
          <w:numId w:val="97"/>
        </w:numPr>
        <w:jc w:val="both"/>
      </w:pPr>
      <w:r>
        <w:rPr>
          <w:color w:val="333333"/>
        </w:rPr>
        <w:t>Ao concluir a manifestaçã</w:t>
      </w:r>
      <w:r>
        <w:rPr>
          <w:color w:val="333333"/>
        </w:rPr>
        <w:t>o com o encaminhamento igual a </w:t>
      </w:r>
      <w:r>
        <w:rPr>
          <w:color w:val="333333"/>
          <w:u w:val="single"/>
        </w:rPr>
        <w:t>Revisar Ficha de Avaliação</w:t>
      </w:r>
      <w:r>
        <w:rPr>
          <w:color w:val="333333"/>
        </w:rPr>
        <w:t>:</w:t>
      </w:r>
    </w:p>
    <w:p w14:paraId="06EEB998" w14:textId="77777777" w:rsidR="00522113" w:rsidRDefault="00B51388">
      <w:pPr>
        <w:numPr>
          <w:ilvl w:val="2"/>
          <w:numId w:val="97"/>
        </w:numPr>
        <w:jc w:val="both"/>
      </w:pPr>
      <w:r>
        <w:t xml:space="preserve">O sistema deverá </w:t>
      </w:r>
      <w:r>
        <w:rPr>
          <w:color w:val="333333"/>
        </w:rPr>
        <w:t>permanecer na Fase atual, alterar a Situação para </w:t>
      </w:r>
      <w:r>
        <w:rPr>
          <w:color w:val="333333"/>
          <w:u w:val="single"/>
        </w:rPr>
        <w:t>Aguardando Revisão da Ficha de Avaliação</w:t>
      </w:r>
      <w:r>
        <w:rPr>
          <w:color w:val="333333"/>
        </w:rPr>
        <w:t xml:space="preserve">, cancelar a Ficha de Avaliação atual da Fiscalização associada ao Julgamento e </w:t>
      </w:r>
      <w:r>
        <w:rPr>
          <w:color w:val="333333"/>
        </w:rPr>
        <w:t>encaminhar e-mail para os usuários ativos com o perfil </w:t>
      </w:r>
      <w:r>
        <w:rPr>
          <w:color w:val="333333"/>
          <w:u w:val="single"/>
        </w:rPr>
        <w:t>Coordenação Técnica</w:t>
      </w:r>
      <w:r>
        <w:rPr>
          <w:color w:val="333333"/>
        </w:rPr>
        <w:t> da respectiva Unidade do Julgamento.</w:t>
      </w:r>
    </w:p>
    <w:p w14:paraId="0F52A881" w14:textId="77777777" w:rsidR="00522113" w:rsidRDefault="00B51388">
      <w:pPr>
        <w:numPr>
          <w:ilvl w:val="3"/>
          <w:numId w:val="97"/>
        </w:numPr>
        <w:jc w:val="both"/>
      </w:pPr>
      <w:r>
        <w:rPr>
          <w:color w:val="333333"/>
        </w:rPr>
        <w:t>Assunto E-mail: "[FISCALIS] Julgamento - Julgamento AI - Revisar Ficha de Avaliação".</w:t>
      </w:r>
    </w:p>
    <w:p w14:paraId="71171DC0" w14:textId="77777777" w:rsidR="00522113" w:rsidRDefault="00B51388">
      <w:pPr>
        <w:numPr>
          <w:ilvl w:val="3"/>
          <w:numId w:val="97"/>
        </w:numPr>
        <w:jc w:val="both"/>
      </w:pPr>
      <w:r>
        <w:rPr>
          <w:color w:val="333333"/>
        </w:rPr>
        <w:t>Mensagem E-mail: "O seguinte Julgamento encontra-se para r</w:t>
      </w:r>
      <w:r>
        <w:rPr>
          <w:color w:val="333333"/>
        </w:rPr>
        <w:t>evisão da ficha de avaliação: &lt;UF da Unidade&gt; - &lt;Número Julgamento&gt; - &lt;Autoridade Julgadora&gt;.</w:t>
      </w:r>
    </w:p>
    <w:p w14:paraId="1EDD3421" w14:textId="77777777" w:rsidR="00522113" w:rsidRDefault="00B51388">
      <w:pPr>
        <w:numPr>
          <w:ilvl w:val="1"/>
          <w:numId w:val="97"/>
        </w:numPr>
        <w:jc w:val="both"/>
      </w:pPr>
      <w:r>
        <w:rPr>
          <w:color w:val="333333"/>
        </w:rPr>
        <w:t>O sistema deverá aguardar a conclusão da nova ficha de avaliação, que ao ser realizada, deverá alterar a Situação para </w:t>
      </w:r>
      <w:r>
        <w:rPr>
          <w:color w:val="333333"/>
          <w:u w:val="single"/>
        </w:rPr>
        <w:t>Aguardando Análise da Ficha de Avaliação</w:t>
      </w:r>
      <w:r>
        <w:rPr>
          <w:color w:val="333333"/>
        </w:rPr>
        <w:t xml:space="preserve"> e </w:t>
      </w:r>
      <w:r>
        <w:rPr>
          <w:color w:val="333333"/>
        </w:rPr>
        <w:t>encaminhar e-mail para a </w:t>
      </w:r>
      <w:r>
        <w:rPr>
          <w:color w:val="333333"/>
          <w:u w:val="single"/>
        </w:rPr>
        <w:t>Autoridade Julgadora</w:t>
      </w:r>
      <w:r>
        <w:rPr>
          <w:color w:val="333333"/>
        </w:rPr>
        <w:t> e os usuários ativos com o perfil </w:t>
      </w:r>
      <w:r>
        <w:rPr>
          <w:color w:val="333333"/>
          <w:u w:val="single"/>
        </w:rPr>
        <w:t>Coordenação Técnica</w:t>
      </w:r>
      <w:r>
        <w:rPr>
          <w:color w:val="333333"/>
        </w:rPr>
        <w:t> da respectiva Unidade do Julgamento.</w:t>
      </w:r>
    </w:p>
    <w:p w14:paraId="2725A6B0" w14:textId="77777777" w:rsidR="00522113" w:rsidRDefault="00B51388">
      <w:pPr>
        <w:numPr>
          <w:ilvl w:val="3"/>
          <w:numId w:val="97"/>
        </w:numPr>
        <w:jc w:val="both"/>
      </w:pPr>
      <w:r>
        <w:rPr>
          <w:color w:val="333333"/>
        </w:rPr>
        <w:t>Assunto E-mail: "[FISCALIS] Julgamento - Julgamento AI - Aguardando Análise da Ficha de Avaliação".</w:t>
      </w:r>
    </w:p>
    <w:p w14:paraId="6A787977" w14:textId="77777777" w:rsidR="00522113" w:rsidRDefault="00B51388">
      <w:pPr>
        <w:numPr>
          <w:ilvl w:val="3"/>
          <w:numId w:val="97"/>
        </w:numPr>
        <w:jc w:val="both"/>
      </w:pPr>
      <w:r>
        <w:rPr>
          <w:color w:val="333333"/>
        </w:rPr>
        <w:t>Mensagem E-mail: "O</w:t>
      </w:r>
      <w:r>
        <w:rPr>
          <w:color w:val="333333"/>
        </w:rPr>
        <w:t xml:space="preserve"> seguinte Julgamento encontra-se para análise da ficha de avaliação: &lt;UF da Unidade&gt; - &lt;Número Julgamento&gt; - &lt;Autoridade Julgadora&gt;.</w:t>
      </w:r>
    </w:p>
    <w:p w14:paraId="2AD8A7AB" w14:textId="77777777" w:rsidR="00522113" w:rsidRDefault="00B51388">
      <w:pPr>
        <w:numPr>
          <w:ilvl w:val="1"/>
          <w:numId w:val="97"/>
        </w:numPr>
        <w:jc w:val="both"/>
      </w:pPr>
      <w:r>
        <w:rPr>
          <w:color w:val="333333"/>
        </w:rPr>
        <w:t>Caso o usuário selecione as duas opções </w:t>
      </w:r>
      <w:r>
        <w:rPr>
          <w:color w:val="333333"/>
          <w:u w:val="single"/>
        </w:rPr>
        <w:t>Revisar Ficha de Avaliação</w:t>
      </w:r>
      <w:r>
        <w:rPr>
          <w:color w:val="333333"/>
        </w:rPr>
        <w:t> e </w:t>
      </w:r>
      <w:r>
        <w:rPr>
          <w:color w:val="333333"/>
          <w:u w:val="single"/>
        </w:rPr>
        <w:t>Realizar ajustes na Minuta do Termo de Compromisso</w:t>
      </w:r>
      <w:r>
        <w:rPr>
          <w:color w:val="333333"/>
        </w:rPr>
        <w:t xml:space="preserve">, o </w:t>
      </w:r>
      <w:r>
        <w:rPr>
          <w:color w:val="333333"/>
        </w:rPr>
        <w:t>sistema deverá alterar efetuar as regras citadas para a revisão da ficha de avaliação, porém para o reajuste da minuta do termo de compromisso, o sistema deverá apenas apresentar o bloco de informações Manifestação da Procuradoria sem possibilidade de ediç</w:t>
      </w:r>
      <w:r>
        <w:rPr>
          <w:color w:val="333333"/>
        </w:rPr>
        <w:t>ão e habilitar para edição o bloco de informações Minuta do Termo de Compromisso - Coordenação Técnica para os respectivos perfis/usuários, para que uma nova minuta seja feita e encaminhar e-mail informando da solicitação de reajuste do Termo de Compromiss</w:t>
      </w:r>
      <w:r>
        <w:rPr>
          <w:color w:val="333333"/>
        </w:rPr>
        <w:t>o conforme já implementado.</w:t>
      </w:r>
    </w:p>
    <w:p w14:paraId="54A51201" w14:textId="77777777" w:rsidR="00522113" w:rsidRDefault="00B51388">
      <w:pPr>
        <w:numPr>
          <w:ilvl w:val="2"/>
          <w:numId w:val="97"/>
        </w:numPr>
        <w:jc w:val="both"/>
      </w:pPr>
      <w:r>
        <w:rPr>
          <w:color w:val="333333"/>
        </w:rPr>
        <w:t>O sistema apenas poderá permitir a conclusão de uma nova minuta, caso haja ficha de avaliação concluída.</w:t>
      </w:r>
    </w:p>
    <w:p w14:paraId="5BB083C2" w14:textId="77777777" w:rsidR="00522113" w:rsidRDefault="00B51388">
      <w:pPr>
        <w:numPr>
          <w:ilvl w:val="1"/>
          <w:numId w:val="97"/>
        </w:numPr>
        <w:jc w:val="both"/>
      </w:pPr>
      <w:r>
        <w:rPr>
          <w:color w:val="333333"/>
        </w:rPr>
        <w:t>Ao selecionar a opção </w:t>
      </w:r>
      <w:r>
        <w:rPr>
          <w:color w:val="333333"/>
          <w:u w:val="single"/>
        </w:rPr>
        <w:t>Revisar Ficha de Avaliação</w:t>
      </w:r>
      <w:r>
        <w:rPr>
          <w:color w:val="333333"/>
        </w:rPr>
        <w:t>, o sistema deverá marcar a opção </w:t>
      </w:r>
      <w:r>
        <w:rPr>
          <w:color w:val="333333"/>
          <w:u w:val="single"/>
        </w:rPr>
        <w:t>Realizar ajustes na Minuta do Termo de Co</w:t>
      </w:r>
      <w:r>
        <w:rPr>
          <w:color w:val="333333"/>
          <w:u w:val="single"/>
        </w:rPr>
        <w:t>mpromisso</w:t>
      </w:r>
      <w:r>
        <w:rPr>
          <w:color w:val="333333"/>
        </w:rPr>
        <w:t>, não podendo esta última ser desmarcada, salvo se a ação </w:t>
      </w:r>
      <w:r>
        <w:rPr>
          <w:color w:val="333333"/>
          <w:u w:val="single"/>
        </w:rPr>
        <w:t>Revisar Ficha de Avaliação</w:t>
      </w:r>
      <w:r>
        <w:rPr>
          <w:color w:val="333333"/>
        </w:rPr>
        <w:t> estiver desmarcada.</w:t>
      </w:r>
    </w:p>
    <w:p w14:paraId="1DBB89B0" w14:textId="77777777" w:rsidR="00522113" w:rsidRDefault="00B51388">
      <w:pPr>
        <w:numPr>
          <w:ilvl w:val="1"/>
          <w:numId w:val="97"/>
        </w:numPr>
        <w:jc w:val="both"/>
      </w:pPr>
      <w:r>
        <w:t>Ao ser concluída a manifestação, o sistema deverá suprimir todas as ações.</w:t>
      </w:r>
    </w:p>
    <w:p w14:paraId="3E9DE11B" w14:textId="77777777" w:rsidR="00522113" w:rsidRDefault="00B51388">
      <w:pPr>
        <w:numPr>
          <w:ilvl w:val="1"/>
          <w:numId w:val="97"/>
        </w:numPr>
        <w:jc w:val="both"/>
      </w:pPr>
      <w:r>
        <w:t xml:space="preserve">O campo Motivo apenas deverá ser apresentado se no campo Resultado </w:t>
      </w:r>
      <w:r>
        <w:t>da Manifestação da Procuradoria SEDE estiver sido selecionada a a opção Realizar ajustes na Minuta do Termo de Compromisso.</w:t>
      </w:r>
    </w:p>
    <w:p w14:paraId="49D19D2D" w14:textId="77777777" w:rsidR="00522113" w:rsidRDefault="00B51388">
      <w:pPr>
        <w:numPr>
          <w:ilvl w:val="1"/>
          <w:numId w:val="97"/>
        </w:numPr>
        <w:jc w:val="both"/>
      </w:pPr>
      <w:r>
        <w:t>Ao selecionar o campo A demanda não necessita de nova manifestação por parte da Procuradoria, quando o sistema retornar a aba de Aco</w:t>
      </w:r>
      <w:r>
        <w:t>rdo devido a uma revisão de procedimento, o sistema não deverá solicitar o preenchimento/atualização da manifestação da procuradoria, tendo o sistema que manter a última utilizada de forma automática.</w:t>
      </w:r>
    </w:p>
    <w:p w14:paraId="0987B56C" w14:textId="77777777" w:rsidR="00522113" w:rsidRDefault="00522113"/>
    <w:p w14:paraId="36479D31" w14:textId="77777777" w:rsidR="00522113" w:rsidRDefault="00B51388">
      <w:pPr>
        <w:numPr>
          <w:ilvl w:val="0"/>
          <w:numId w:val="97"/>
        </w:numPr>
      </w:pPr>
      <w:r>
        <w:rPr>
          <w:b/>
        </w:rPr>
        <w:t>Tela - Manifestação Procuradoria SEDE</w:t>
      </w:r>
    </w:p>
    <w:p w14:paraId="74663A0A" w14:textId="77777777" w:rsidR="00522113" w:rsidRDefault="00B51388">
      <w:r>
        <w:rPr>
          <w:noProof/>
        </w:rPr>
        <w:drawing>
          <wp:inline distT="0" distB="0" distL="0" distR="0" wp14:anchorId="6EACFB4B" wp14:editId="7D315FDC">
            <wp:extent cx="5991225" cy="3352800"/>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png"/>
                    <pic:cNvPicPr/>
                  </pic:nvPicPr>
                  <pic:blipFill>
                    <a:blip r:embed="rId523" cstate="print"/>
                    <a:stretch>
                      <a:fillRect/>
                    </a:stretch>
                  </pic:blipFill>
                  <pic:spPr>
                    <a:xfrm>
                      <a:off x="0" y="0"/>
                      <a:ext cx="5991225" cy="3352800"/>
                    </a:xfrm>
                    <a:prstGeom prst="rect">
                      <a:avLst/>
                    </a:prstGeom>
                  </pic:spPr>
                </pic:pic>
              </a:graphicData>
            </a:graphic>
          </wp:inline>
        </w:drawing>
      </w:r>
    </w:p>
    <w:p w14:paraId="10CD784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24">
        <w:r>
          <w:rPr>
            <w:rFonts w:ascii="Tahoma" w:eastAsia="Tahoma" w:hAnsi="Tahoma" w:cs="Tahoma"/>
            <w:i/>
            <w:color w:val="6666FF"/>
          </w:rPr>
          <w:t>Free Qt Help documentation generator</w:t>
        </w:r>
      </w:hyperlink>
    </w:p>
    <w:p w14:paraId="358C5CA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21" w:name="_topic_ConvocatoriadeAssinaturadoTermod"/>
      <w:bookmarkEnd w:id="221"/>
      <w:r>
        <w:rPr>
          <w:rFonts w:ascii="Tahoma" w:eastAsia="Tahoma" w:hAnsi="Tahoma" w:cs="Tahoma"/>
          <w:i/>
          <w:color w:val="243F60"/>
          <w:sz w:val="22"/>
        </w:rPr>
        <w:t>Convocatória de Assinatura do Te</w:t>
      </w:r>
      <w:r>
        <w:rPr>
          <w:rFonts w:ascii="Tahoma" w:eastAsia="Tahoma" w:hAnsi="Tahoma" w:cs="Tahoma"/>
          <w:i/>
          <w:color w:val="243F60"/>
          <w:sz w:val="22"/>
        </w:rPr>
        <w:t>rmo de Compromisso</w:t>
      </w:r>
    </w:p>
    <w:p w14:paraId="64CBBEEC" w14:textId="77777777" w:rsidR="00522113" w:rsidRDefault="00B51388">
      <w:pPr>
        <w:jc w:val="both"/>
      </w:pPr>
      <w:r>
        <w:t>No quadro "</w:t>
      </w:r>
      <w:r>
        <w:rPr>
          <w:b/>
        </w:rPr>
        <w:t>Convocatória de Assinatura do Termo de Compromisso</w:t>
      </w:r>
      <w:r>
        <w:t>" permite detalhar o Convocatória de Assinatura do Termo de Compromisso e apresentar os dados do Acordo.</w:t>
      </w:r>
    </w:p>
    <w:p w14:paraId="7768436A" w14:textId="77777777" w:rsidR="00522113" w:rsidRDefault="00522113">
      <w:pPr>
        <w:jc w:val="both"/>
      </w:pPr>
    </w:p>
    <w:p w14:paraId="75EF37FC" w14:textId="77777777" w:rsidR="00522113" w:rsidRDefault="00B51388">
      <w:pPr>
        <w:numPr>
          <w:ilvl w:val="0"/>
          <w:numId w:val="97"/>
        </w:numPr>
        <w:jc w:val="both"/>
      </w:pPr>
      <w:r>
        <w:rPr>
          <w:b/>
        </w:rPr>
        <w:t>Detalhamento de campo - Convocatória de Assinatura do Termo de Comprom</w:t>
      </w:r>
      <w:r>
        <w:rPr>
          <w:b/>
        </w:rPr>
        <w:t>isso</w:t>
      </w:r>
    </w:p>
    <w:p w14:paraId="7543AFC3" w14:textId="77777777" w:rsidR="00522113" w:rsidRDefault="00B51388">
      <w:pPr>
        <w:numPr>
          <w:ilvl w:val="1"/>
          <w:numId w:val="97"/>
        </w:numPr>
        <w:jc w:val="both"/>
      </w:pPr>
      <w:r>
        <w:rPr>
          <w:b/>
        </w:rPr>
        <w:t>Forma de Envio</w:t>
      </w:r>
      <w:r>
        <w:t>: Campo que permite informar a forma de envio da convocatória.</w:t>
      </w:r>
    </w:p>
    <w:p w14:paraId="40BAB75D" w14:textId="77777777" w:rsidR="00522113" w:rsidRDefault="00B51388">
      <w:pPr>
        <w:numPr>
          <w:ilvl w:val="2"/>
          <w:numId w:val="97"/>
        </w:numPr>
        <w:jc w:val="both"/>
      </w:pPr>
      <w:r>
        <w:t>Seleção única.</w:t>
      </w:r>
    </w:p>
    <w:p w14:paraId="56193770" w14:textId="77777777" w:rsidR="00522113" w:rsidRDefault="00B51388">
      <w:pPr>
        <w:numPr>
          <w:ilvl w:val="2"/>
          <w:numId w:val="97"/>
        </w:numPr>
        <w:jc w:val="both"/>
      </w:pPr>
      <w:r>
        <w:t>Campo obrigatório.</w:t>
      </w:r>
    </w:p>
    <w:p w14:paraId="2070968F" w14:textId="77777777" w:rsidR="00522113" w:rsidRDefault="00B51388">
      <w:pPr>
        <w:numPr>
          <w:ilvl w:val="2"/>
          <w:numId w:val="97"/>
        </w:numPr>
        <w:jc w:val="both"/>
      </w:pPr>
      <w:r>
        <w:t>Opções: Envio por AR, Publicação por Edital e Entregue em mãos.</w:t>
      </w:r>
    </w:p>
    <w:p w14:paraId="1A4CC1BF" w14:textId="77777777" w:rsidR="00522113" w:rsidRDefault="00B51388">
      <w:pPr>
        <w:numPr>
          <w:ilvl w:val="1"/>
          <w:numId w:val="97"/>
        </w:numPr>
        <w:jc w:val="both"/>
      </w:pPr>
      <w:r>
        <w:rPr>
          <w:b/>
        </w:rPr>
        <w:t>Data de Envio</w:t>
      </w:r>
      <w:r>
        <w:t xml:space="preserve">: Campo que permite informar a data de envio da </w:t>
      </w:r>
      <w:r>
        <w:t>convocatória.</w:t>
      </w:r>
    </w:p>
    <w:p w14:paraId="0DB16F0B" w14:textId="77777777" w:rsidR="00522113" w:rsidRDefault="00B51388">
      <w:pPr>
        <w:numPr>
          <w:ilvl w:val="2"/>
          <w:numId w:val="97"/>
        </w:numPr>
        <w:jc w:val="both"/>
      </w:pPr>
      <w:r>
        <w:t>Máscara: DD/MM/AAAA</w:t>
      </w:r>
    </w:p>
    <w:p w14:paraId="6AFDA461" w14:textId="77777777" w:rsidR="00522113" w:rsidRDefault="00B51388">
      <w:pPr>
        <w:numPr>
          <w:ilvl w:val="2"/>
          <w:numId w:val="97"/>
        </w:numPr>
        <w:jc w:val="both"/>
      </w:pPr>
      <w:r>
        <w:t>Calendário para seleção da data.</w:t>
      </w:r>
    </w:p>
    <w:p w14:paraId="1F97FD99" w14:textId="77777777" w:rsidR="00522113" w:rsidRDefault="00B51388">
      <w:pPr>
        <w:numPr>
          <w:ilvl w:val="2"/>
          <w:numId w:val="97"/>
        </w:numPr>
        <w:jc w:val="both"/>
      </w:pPr>
      <w:r>
        <w:t>Campo obrigatório.</w:t>
      </w:r>
    </w:p>
    <w:p w14:paraId="24E8A0D7" w14:textId="77777777" w:rsidR="00522113" w:rsidRDefault="00B51388">
      <w:pPr>
        <w:numPr>
          <w:ilvl w:val="1"/>
          <w:numId w:val="97"/>
        </w:numPr>
        <w:jc w:val="both"/>
      </w:pPr>
      <w:r>
        <w:rPr>
          <w:b/>
        </w:rPr>
        <w:t>Data de Ciência</w:t>
      </w:r>
      <w:r>
        <w:t>: Campo que permite informar a data de ciência da convocatória.</w:t>
      </w:r>
    </w:p>
    <w:p w14:paraId="0B6F0BCF" w14:textId="77777777" w:rsidR="00522113" w:rsidRDefault="00B51388">
      <w:pPr>
        <w:numPr>
          <w:ilvl w:val="2"/>
          <w:numId w:val="97"/>
        </w:numPr>
        <w:jc w:val="both"/>
      </w:pPr>
      <w:r>
        <w:t>Máscara: DD/MM/AAAA</w:t>
      </w:r>
    </w:p>
    <w:p w14:paraId="3E24C46A" w14:textId="77777777" w:rsidR="00522113" w:rsidRDefault="00B51388">
      <w:pPr>
        <w:numPr>
          <w:ilvl w:val="2"/>
          <w:numId w:val="97"/>
        </w:numPr>
        <w:jc w:val="both"/>
      </w:pPr>
      <w:r>
        <w:t>Calendário para seleção da data.</w:t>
      </w:r>
    </w:p>
    <w:p w14:paraId="238FE389" w14:textId="77777777" w:rsidR="00522113" w:rsidRDefault="00B51388">
      <w:pPr>
        <w:numPr>
          <w:ilvl w:val="2"/>
          <w:numId w:val="97"/>
        </w:numPr>
        <w:jc w:val="both"/>
      </w:pPr>
      <w:r>
        <w:t>Campo não obrigatório.</w:t>
      </w:r>
    </w:p>
    <w:p w14:paraId="6218CE1E" w14:textId="77777777" w:rsidR="00522113" w:rsidRDefault="00B51388">
      <w:pPr>
        <w:numPr>
          <w:ilvl w:val="1"/>
          <w:numId w:val="97"/>
        </w:numPr>
        <w:jc w:val="both"/>
      </w:pPr>
      <w:r>
        <w:rPr>
          <w:b/>
        </w:rPr>
        <w:t xml:space="preserve">Prazo </w:t>
      </w:r>
      <w:r>
        <w:rPr>
          <w:b/>
        </w:rPr>
        <w:t>Assinatura TC</w:t>
      </w:r>
      <w:r>
        <w:t>: Campo que permite informar a data do prazo final para assinatura do termo de compromisso.</w:t>
      </w:r>
    </w:p>
    <w:p w14:paraId="6CA83C72" w14:textId="77777777" w:rsidR="00522113" w:rsidRDefault="00B51388">
      <w:pPr>
        <w:numPr>
          <w:ilvl w:val="2"/>
          <w:numId w:val="97"/>
        </w:numPr>
        <w:jc w:val="both"/>
      </w:pPr>
      <w:r>
        <w:t>Máscara: DD/MM/AAAA</w:t>
      </w:r>
    </w:p>
    <w:p w14:paraId="0D23E2AB" w14:textId="77777777" w:rsidR="00522113" w:rsidRDefault="00B51388">
      <w:pPr>
        <w:numPr>
          <w:ilvl w:val="2"/>
          <w:numId w:val="97"/>
        </w:numPr>
        <w:jc w:val="both"/>
      </w:pPr>
      <w:r>
        <w:t>Calendário para seleção da data.</w:t>
      </w:r>
    </w:p>
    <w:p w14:paraId="34BB7A56" w14:textId="77777777" w:rsidR="00522113" w:rsidRDefault="00B51388">
      <w:pPr>
        <w:numPr>
          <w:ilvl w:val="2"/>
          <w:numId w:val="97"/>
        </w:numPr>
        <w:jc w:val="both"/>
      </w:pPr>
      <w:r>
        <w:t>Campo obrigatório.</w:t>
      </w:r>
    </w:p>
    <w:p w14:paraId="17510245" w14:textId="77777777" w:rsidR="00522113" w:rsidRDefault="00B51388">
      <w:pPr>
        <w:numPr>
          <w:ilvl w:val="1"/>
          <w:numId w:val="97"/>
        </w:numPr>
        <w:jc w:val="both"/>
      </w:pPr>
      <w:r>
        <w:rPr>
          <w:b/>
        </w:rPr>
        <w:t>Tabela</w:t>
      </w:r>
    </w:p>
    <w:p w14:paraId="19D0E06B" w14:textId="77777777" w:rsidR="00522113" w:rsidRDefault="00B51388">
      <w:pPr>
        <w:numPr>
          <w:ilvl w:val="2"/>
          <w:numId w:val="97"/>
        </w:numPr>
        <w:jc w:val="both"/>
      </w:pPr>
      <w:r>
        <w:rPr>
          <w:b/>
        </w:rPr>
        <w:t>Forma de Envio</w:t>
      </w:r>
      <w:r>
        <w:t>: Apresenta a forma de envio da convocatória.</w:t>
      </w:r>
    </w:p>
    <w:p w14:paraId="7D3E2A0E" w14:textId="77777777" w:rsidR="00522113" w:rsidRDefault="00B51388">
      <w:pPr>
        <w:numPr>
          <w:ilvl w:val="2"/>
          <w:numId w:val="97"/>
        </w:numPr>
        <w:jc w:val="both"/>
      </w:pPr>
      <w:r>
        <w:rPr>
          <w:b/>
        </w:rPr>
        <w:t>Data de Envi</w:t>
      </w:r>
      <w:r>
        <w:rPr>
          <w:b/>
        </w:rPr>
        <w:t>o</w:t>
      </w:r>
      <w:r>
        <w:t>: Apresenta a data de envio da convocatória.</w:t>
      </w:r>
    </w:p>
    <w:p w14:paraId="54E05C56" w14:textId="77777777" w:rsidR="00522113" w:rsidRDefault="00B51388">
      <w:pPr>
        <w:numPr>
          <w:ilvl w:val="2"/>
          <w:numId w:val="97"/>
        </w:numPr>
        <w:jc w:val="both"/>
      </w:pPr>
      <w:r>
        <w:rPr>
          <w:b/>
        </w:rPr>
        <w:t>Data de Ciência</w:t>
      </w:r>
      <w:r>
        <w:t>: Apresenta a data de ciência da convocatória.</w:t>
      </w:r>
    </w:p>
    <w:p w14:paraId="3E4335D2" w14:textId="77777777" w:rsidR="00522113" w:rsidRDefault="00B51388">
      <w:pPr>
        <w:numPr>
          <w:ilvl w:val="2"/>
          <w:numId w:val="97"/>
        </w:numPr>
        <w:jc w:val="both"/>
      </w:pPr>
      <w:r>
        <w:rPr>
          <w:b/>
        </w:rPr>
        <w:t>Prazo Assinatura TC</w:t>
      </w:r>
      <w:r>
        <w:t>: Apresenta a data do prazo final de assinatura do termo de compromisso.</w:t>
      </w:r>
    </w:p>
    <w:p w14:paraId="33748651" w14:textId="77777777" w:rsidR="00522113" w:rsidRDefault="00B51388">
      <w:pPr>
        <w:numPr>
          <w:ilvl w:val="1"/>
          <w:numId w:val="97"/>
        </w:numPr>
        <w:jc w:val="both"/>
      </w:pPr>
      <w:r>
        <w:rPr>
          <w:b/>
        </w:rPr>
        <w:t>Ações</w:t>
      </w:r>
      <w:r>
        <w:t>:</w:t>
      </w:r>
    </w:p>
    <w:p w14:paraId="1851A0C7" w14:textId="77777777" w:rsidR="00522113" w:rsidRDefault="00B51388">
      <w:pPr>
        <w:numPr>
          <w:ilvl w:val="2"/>
          <w:numId w:val="97"/>
        </w:numPr>
        <w:jc w:val="both"/>
      </w:pPr>
      <w:r>
        <w:rPr>
          <w:b/>
        </w:rPr>
        <w:t>Adicionar Forma de Envio</w:t>
      </w:r>
      <w:r>
        <w:t xml:space="preserve">: Ao acionar esta opção, </w:t>
      </w:r>
      <w:r>
        <w:t>o sistema deverá adicionar os dados informados na tabela.</w:t>
      </w:r>
    </w:p>
    <w:p w14:paraId="0E91B37C" w14:textId="77777777" w:rsidR="00522113" w:rsidRDefault="00B51388">
      <w:pPr>
        <w:numPr>
          <w:ilvl w:val="2"/>
          <w:numId w:val="97"/>
        </w:numPr>
        <w:jc w:val="both"/>
      </w:pPr>
      <w:r>
        <w:rPr>
          <w:b/>
        </w:rPr>
        <w:t>Alterar Forma de Envio</w:t>
      </w:r>
      <w:r>
        <w:t>: Ao selecionar um registro, o sistema deverá carregar as informações do registro nos campos para ser editado.</w:t>
      </w:r>
    </w:p>
    <w:p w14:paraId="069F5093" w14:textId="77777777" w:rsidR="00522113" w:rsidRDefault="00B51388">
      <w:pPr>
        <w:numPr>
          <w:ilvl w:val="2"/>
          <w:numId w:val="97"/>
        </w:numPr>
        <w:jc w:val="both"/>
      </w:pPr>
      <w:r>
        <w:rPr>
          <w:b/>
        </w:rPr>
        <w:t>Remover Forma de Envio</w:t>
      </w:r>
      <w:r>
        <w:t>: Ao acionar esta opção, o sistema deverá c</w:t>
      </w:r>
      <w:r>
        <w:t>onfirmar a exclusão e ao ser confirmado, deverá remover o registro da tabela.</w:t>
      </w:r>
    </w:p>
    <w:p w14:paraId="28E2D78B" w14:textId="77777777" w:rsidR="00522113" w:rsidRDefault="00B51388">
      <w:pPr>
        <w:numPr>
          <w:ilvl w:val="3"/>
          <w:numId w:val="97"/>
        </w:numPr>
        <w:jc w:val="both"/>
      </w:pPr>
      <w:r>
        <w:rPr>
          <w:b/>
        </w:rPr>
        <w:t>Mensagem</w:t>
      </w:r>
      <w:r>
        <w:t>: "Deseja realmente remover a forma de envio?" (Sim/Não)</w:t>
      </w:r>
    </w:p>
    <w:p w14:paraId="2173B58E" w14:textId="77777777" w:rsidR="00522113" w:rsidRDefault="00522113">
      <w:pPr>
        <w:jc w:val="both"/>
      </w:pPr>
    </w:p>
    <w:p w14:paraId="6F08DC0E" w14:textId="77777777" w:rsidR="00522113" w:rsidRDefault="00B51388">
      <w:pPr>
        <w:numPr>
          <w:ilvl w:val="0"/>
          <w:numId w:val="97"/>
        </w:numPr>
        <w:jc w:val="both"/>
      </w:pPr>
      <w:r>
        <w:rPr>
          <w:b/>
        </w:rPr>
        <w:t>Regra - Convocatória de Assinatura do Termo de Compromisso</w:t>
      </w:r>
    </w:p>
    <w:p w14:paraId="41EEEC43" w14:textId="77777777" w:rsidR="00522113" w:rsidRDefault="00B51388">
      <w:pPr>
        <w:numPr>
          <w:ilvl w:val="1"/>
          <w:numId w:val="97"/>
        </w:numPr>
        <w:jc w:val="both"/>
      </w:pPr>
      <w:r>
        <w:t>Ao selecionar a Forma de Envio igual a Publicação por</w:t>
      </w:r>
      <w:r>
        <w:t xml:space="preserve"> Edital ou Entregue em mãos, o sistema deverá auto-preencher e bloquear o campo Data de Ciência e apresentar no campo a mesma data informada no campo Data de Envio.</w:t>
      </w:r>
    </w:p>
    <w:p w14:paraId="05EAA4D4" w14:textId="77777777" w:rsidR="00522113" w:rsidRDefault="00B51388">
      <w:pPr>
        <w:numPr>
          <w:ilvl w:val="1"/>
          <w:numId w:val="97"/>
        </w:numPr>
        <w:jc w:val="both"/>
      </w:pPr>
      <w:r>
        <w:t xml:space="preserve">Ao informar ao menos uma forma de envio, no qual nenhuma possui data de ciência, o sistema </w:t>
      </w:r>
      <w:r>
        <w:t>deverá alterar a situação para Aguardando Assinatura do Termo de Compromisso.</w:t>
      </w:r>
    </w:p>
    <w:p w14:paraId="15C20E5E" w14:textId="77777777" w:rsidR="00522113" w:rsidRDefault="00B51388">
      <w:pPr>
        <w:numPr>
          <w:ilvl w:val="2"/>
          <w:numId w:val="97"/>
        </w:numPr>
        <w:jc w:val="both"/>
      </w:pPr>
      <w:r>
        <w:t>Caso seja removido os registros de forma de envio, então o sistema deverá retornar a situação para Aguardando Convocatória de Assinatura do TC.</w:t>
      </w:r>
    </w:p>
    <w:p w14:paraId="50ADEC36" w14:textId="77777777" w:rsidR="00522113" w:rsidRDefault="00B51388">
      <w:pPr>
        <w:numPr>
          <w:ilvl w:val="1"/>
          <w:numId w:val="97"/>
        </w:numPr>
        <w:jc w:val="both"/>
      </w:pPr>
      <w:r>
        <w:t xml:space="preserve">Ao informar ao menos uma forma de </w:t>
      </w:r>
      <w:r>
        <w:t>envio com data de ciência, o sistema deverá alterar a situação para Aguardando Assinatura do Termo de Compromisso e informar no cabeçalho o campo Prazo a data igual a data mais recente informada para Data de Ciência somando o prazo preenchido na convocatór</w:t>
      </w:r>
      <w:r>
        <w:t>ia para assinatura do termo de compromisso em dias corridos (a serem contados a partir do dia seguinte à data de ciência.</w:t>
      </w:r>
    </w:p>
    <w:p w14:paraId="3B4BB912" w14:textId="77777777" w:rsidR="00522113" w:rsidRDefault="00B51388">
      <w:pPr>
        <w:numPr>
          <w:ilvl w:val="2"/>
          <w:numId w:val="97"/>
        </w:numPr>
        <w:jc w:val="both"/>
      </w:pPr>
      <w:r>
        <w:t>Caso seja removido todos os registros de forma de envio com data de ciência, então o sistema deverá retornar para a situação Aguardand</w:t>
      </w:r>
      <w:r>
        <w:t>o Assinatura do Termo de Compromisso.</w:t>
      </w:r>
    </w:p>
    <w:p w14:paraId="6307BF21" w14:textId="77777777" w:rsidR="00522113" w:rsidRDefault="00B51388">
      <w:pPr>
        <w:numPr>
          <w:ilvl w:val="1"/>
          <w:numId w:val="97"/>
        </w:numPr>
        <w:jc w:val="both"/>
      </w:pPr>
      <w:r>
        <w:t>O sistema deverá sempre atualizar o campo Prazo no cabeçalho do sistema, para a maior data apresentada no campo Prazo Assinatura TC dentre os registros apresentados. Caso todos os registros sejam excluídos, o sistema d</w:t>
      </w:r>
      <w:r>
        <w:t>everá deixar o campo Prazo em branco.</w:t>
      </w:r>
    </w:p>
    <w:p w14:paraId="3B3C3BCA" w14:textId="77777777" w:rsidR="00522113" w:rsidRDefault="00522113">
      <w:pPr>
        <w:ind w:left="360"/>
        <w:jc w:val="both"/>
      </w:pPr>
    </w:p>
    <w:p w14:paraId="10CE9651" w14:textId="77777777" w:rsidR="00522113" w:rsidRDefault="00B51388">
      <w:pPr>
        <w:numPr>
          <w:ilvl w:val="0"/>
          <w:numId w:val="97"/>
        </w:numPr>
        <w:jc w:val="both"/>
      </w:pPr>
      <w:r>
        <w:rPr>
          <w:b/>
        </w:rPr>
        <w:t>Regra Gerais - Convocatória de Assinatura do Termo de Compromisso</w:t>
      </w:r>
    </w:p>
    <w:p w14:paraId="60696469" w14:textId="77777777" w:rsidR="00522113" w:rsidRDefault="00B51388">
      <w:pPr>
        <w:numPr>
          <w:ilvl w:val="1"/>
          <w:numId w:val="97"/>
        </w:numPr>
      </w:pPr>
      <w:r>
        <w:t xml:space="preserve">A aba Acordo deverá estar disponível para edição conforme definido por regra para cada bloco apresentado e qualquer usuário com o perfil </w:t>
      </w:r>
      <w:r>
        <w:t>Administrador. Aos demais, a aba será somente de visualização.</w:t>
      </w:r>
    </w:p>
    <w:p w14:paraId="463DF8D2" w14:textId="77777777" w:rsidR="00522113" w:rsidRDefault="00B51388">
      <w:pPr>
        <w:numPr>
          <w:ilvl w:val="1"/>
          <w:numId w:val="97"/>
        </w:numPr>
      </w:pPr>
      <w:r>
        <w:t>Caso seja incluído um documento do tipo Termo de Compromisso Assinado, o sistema deverá apresentar a aba Encerramento, alterar a Fase para Encerramento, a Situação para Termo de Compromisso Ass</w:t>
      </w:r>
      <w:r>
        <w:t>inado e desabilitar para edição a aba Acordo.</w:t>
      </w:r>
    </w:p>
    <w:p w14:paraId="527F609D" w14:textId="77777777" w:rsidR="00522113" w:rsidRDefault="00B51388">
      <w:pPr>
        <w:numPr>
          <w:ilvl w:val="1"/>
          <w:numId w:val="97"/>
        </w:numPr>
      </w:pPr>
      <w:r>
        <w:t>Caso seja removido o documento do tipo Termo de Compromisso, o sistema não deverá apresentar as abas subsequentes a aba Acordo, retornar a Fase para Acordo e,</w:t>
      </w:r>
    </w:p>
    <w:p w14:paraId="7BAA3615" w14:textId="77777777" w:rsidR="00522113" w:rsidRDefault="00B51388">
      <w:pPr>
        <w:numPr>
          <w:ilvl w:val="2"/>
          <w:numId w:val="97"/>
        </w:numPr>
      </w:pPr>
      <w:r>
        <w:t>Caso o Valor da Multa seja igual ou superior a R$ 5</w:t>
      </w:r>
      <w:r>
        <w:t>0.000,00 (cinquenta mil reais), a Situação deverá ser alterada para Aguardando Manifestação Procuradoria SEDE, habilitar para edição o bloco Manifestação do DEPAM e Manifestação - Procuradoria SEDE e não apresentar os blocos subsequentes na aba Acordo.</w:t>
      </w:r>
    </w:p>
    <w:p w14:paraId="4BE9B5AB" w14:textId="77777777" w:rsidR="00522113" w:rsidRDefault="00B51388">
      <w:pPr>
        <w:numPr>
          <w:ilvl w:val="2"/>
          <w:numId w:val="97"/>
        </w:numPr>
      </w:pPr>
      <w:r>
        <w:t>Cas</w:t>
      </w:r>
      <w:r>
        <w:t>o o Valor da Multa seja menor que R$ 50.000,00 (cinquenta mil reais), a Situação deverá ser alterada para Aguardando Manifestação Procuradoria, habilitar para edição o bloco Manifestação - Procuradoria e não apresentar os blocos subsequentes na aba Acordo.</w:t>
      </w:r>
    </w:p>
    <w:p w14:paraId="5FEB4CA4" w14:textId="77777777" w:rsidR="00522113" w:rsidRDefault="00B51388">
      <w:pPr>
        <w:numPr>
          <w:ilvl w:val="1"/>
          <w:numId w:val="97"/>
        </w:numPr>
      </w:pPr>
      <w:r>
        <w:t>Caso seja removido o documento do tipo Parecer DEPAM, o sistema não deverá apresentar as abas subsequentes a aba Acordo, retornar a Fase para Acordo, a Situação igual a Aguardando Parecer DEPAM, habilitar para edição o bloco Parecer - DEPAM e não apresent</w:t>
      </w:r>
      <w:r>
        <w:t>ar os blocos subsequentes na aba Acordo.</w:t>
      </w:r>
    </w:p>
    <w:p w14:paraId="60E82284" w14:textId="77777777" w:rsidR="00522113" w:rsidRDefault="00B51388">
      <w:pPr>
        <w:numPr>
          <w:ilvl w:val="1"/>
          <w:numId w:val="97"/>
        </w:numPr>
      </w:pPr>
      <w:r>
        <w:t>Caso seja removido o documento do tipo Manifestação Procuradoria, o sistema não deverá apresentar as abas subsequentes a aba Acordo, retornar a Fase para Acordo, a Situação igual a Aguardando Manifestação Procurador</w:t>
      </w:r>
      <w:r>
        <w:t>ia, habilitar para edição o bloco Manifestação - Procuradoria e não apresentar os blocos subsequentes na aba Acordo.</w:t>
      </w:r>
    </w:p>
    <w:p w14:paraId="44811438" w14:textId="77777777" w:rsidR="00522113" w:rsidRDefault="00B51388">
      <w:pPr>
        <w:numPr>
          <w:ilvl w:val="1"/>
          <w:numId w:val="97"/>
        </w:numPr>
      </w:pPr>
      <w:r>
        <w:t>Caso seja removido o documento do tipo Minuta Termo de Compromisso, o sistema não deverá apresentar as abas subsequentes a aba Acordo, reto</w:t>
      </w:r>
      <w:r>
        <w:t>rnar a Fase para Acordo, a Situação igual a Aguardando Minuta do TC, habilitar para edição o bloco Minuta do Termo de Compromisso - Coordenação Técnica e não apresentar os blocos subsequentes na aba Acordo.</w:t>
      </w:r>
    </w:p>
    <w:p w14:paraId="26F18242" w14:textId="77777777" w:rsidR="00522113" w:rsidRDefault="00B51388">
      <w:pPr>
        <w:numPr>
          <w:ilvl w:val="1"/>
          <w:numId w:val="97"/>
        </w:numPr>
      </w:pPr>
      <w:r>
        <w:t>Caso seja removido o documento do tipo Parecer Co</w:t>
      </w:r>
      <w:r>
        <w:t>ordenação Técnica, o sistema não deverá apresentar as abas subsequentes a aba Acordo, retornar a Fase para Acordo, a Situação igual a Aguardando Parecer Coordenação Técnica, habilitar para edição o bloco Parecer - Coordenação Técnica e não apresentar os bl</w:t>
      </w:r>
      <w:r>
        <w:t>ocos subsequentes na aba Acordo.</w:t>
      </w:r>
    </w:p>
    <w:p w14:paraId="1A1EF69F" w14:textId="77777777" w:rsidR="00522113" w:rsidRDefault="00B51388">
      <w:pPr>
        <w:numPr>
          <w:ilvl w:val="1"/>
          <w:numId w:val="97"/>
        </w:numPr>
      </w:pPr>
      <w:r>
        <w:t xml:space="preserve">Caso seja removido o documento do tipo Parecer Autoridade Julgadora, o sistema não deverá apresentar as abas subsequentes a aba Acordo, retornar a Fase para Acordo, a Situação igual a Análise do Pedido de Acordo, </w:t>
      </w:r>
      <w:r>
        <w:t>habilitar para edição os blocos Análise do Pedido de Acordo - Autoridade Julgadora e Parecer - Autoridade Julgadora e não apresentar os blocos subsequentes na aba Acordo.</w:t>
      </w:r>
    </w:p>
    <w:p w14:paraId="30E7E0AB" w14:textId="77777777" w:rsidR="00522113" w:rsidRDefault="00B51388">
      <w:pPr>
        <w:numPr>
          <w:ilvl w:val="1"/>
          <w:numId w:val="97"/>
        </w:numPr>
      </w:pPr>
      <w:r>
        <w:t xml:space="preserve">O sistema não deverá permitir a exclusão de documentos que subsidiam o preenchimento </w:t>
      </w:r>
      <w:r>
        <w:t>de outra etapa do fluxo, caso a etapa posterior já tenha sido concluída.</w:t>
      </w:r>
    </w:p>
    <w:p w14:paraId="4AA2CEB8" w14:textId="77777777" w:rsidR="00522113" w:rsidRDefault="00B51388">
      <w:pPr>
        <w:numPr>
          <w:ilvl w:val="1"/>
          <w:numId w:val="97"/>
        </w:numPr>
      </w:pPr>
      <w:r>
        <w:t>O sistema deverá executar uma rotina à 00:00 (zero horas), onde o mesma irá conferir todos os julgamentos na Fase para Acordo e a Situação igual a Aguardando Assinatura Termo de Compr</w:t>
      </w:r>
      <w:r>
        <w:t>omisso + e caso a data atual seja maior que a data apresentada no campo +Prazo, o sistema deverá alterar o registro para a Fase igual a Julgamento do AI, a situação igual a Aguardando Julgamento e desabilitar a edição de qualquer informação na aba Acordo.</w:t>
      </w:r>
    </w:p>
    <w:p w14:paraId="62E15770" w14:textId="77777777" w:rsidR="00522113" w:rsidRDefault="00B51388">
      <w:pPr>
        <w:numPr>
          <w:ilvl w:val="1"/>
          <w:numId w:val="97"/>
        </w:numPr>
      </w:pPr>
      <w:r>
        <w:t>Caso seja incluído um documento do tipo Solicitação de Prorrogação de Prazo, o sistema deverá encaminhar a solicitação para o dashboard SOLICITAÇÃO de dilação de prazo para Julgamentos como descrição do Documento igual a Assinatura do Termo de Compromisso,</w:t>
      </w:r>
      <w:r>
        <w:t xml:space="preserve"> e caso aprovada, o sistema deverá realizar a prorrogação do prazo do campo Prazo conforme a quantidade de dias informado no cadastro do documento através do campo Prorrogação (em dias). Se a solicitação de prorrogação de prazo for solicitada quando já tra</w:t>
      </w:r>
      <w:r>
        <w:t>nsformada na Fase for +Julgamento da AI e a Situação igual a Aguardando Julgamento, o sistema deverá realizar a prorrogação do prazo, retornar para a Fase Acordo com a Situação igual a Aguardando Assinatura do Termo de Compromisso, não apresentar as abas s</w:t>
      </w:r>
      <w:r>
        <w:t>ubsequentes a aba Acordo e habilitar para edição o bloco Convocatória de Assinatura do Termo de Compromisso - Formas de Envio na aba Acordo. Caso não aprovada, o sistema deverá prosseguir para a Fase for Julgamento da AI e a Situação igual a Aguardando Jul</w:t>
      </w:r>
      <w:r>
        <w:t>gamento.</w:t>
      </w:r>
    </w:p>
    <w:p w14:paraId="79E4416B" w14:textId="77777777" w:rsidR="00522113" w:rsidRDefault="00B51388">
      <w:pPr>
        <w:numPr>
          <w:ilvl w:val="1"/>
          <w:numId w:val="97"/>
        </w:numPr>
      </w:pPr>
      <w:r>
        <w:t>O componente rich text para edição de texto deverá ser as seguintes funcionalidades:</w:t>
      </w:r>
    </w:p>
    <w:p w14:paraId="44AEAEFD" w14:textId="77777777" w:rsidR="00522113" w:rsidRDefault="00B51388">
      <w:pPr>
        <w:numPr>
          <w:ilvl w:val="2"/>
          <w:numId w:val="97"/>
        </w:numPr>
      </w:pPr>
      <w:r>
        <w:t>Remover Formatação, Negrito, Itálico, Sublinhado, Tachado, Subscrito, Sobrescrito, Alterar o texto para MAIÚSCULAS, Alterar o texto para minúsculas, Recortar, Cop</w:t>
      </w:r>
      <w:r>
        <w:t>iar, Colar, Colar como Texto sem Formatação, Desfazer, Refazer, Mostrar blocos de código, Inserir Caractere Especial, Lista Numerada, Lista sem números, Diminuir Recuo, Aumentar Recuo, Imagem, Tabela e Inserir um Link.</w:t>
      </w:r>
    </w:p>
    <w:p w14:paraId="7C7C0955" w14:textId="77777777" w:rsidR="00522113" w:rsidRDefault="00B51388">
      <w:pPr>
        <w:numPr>
          <w:ilvl w:val="2"/>
          <w:numId w:val="97"/>
        </w:numPr>
      </w:pPr>
      <w:r>
        <w:t xml:space="preserve">Todos os campos de área de texto que </w:t>
      </w:r>
      <w:r>
        <w:t>possuam o componente, deverão ter como padrão a cor da fonte igual a Preto, o tamanho igual a 12 e a família da fonte igual a Calibri.</w:t>
      </w:r>
    </w:p>
    <w:p w14:paraId="3D7EF186" w14:textId="77777777" w:rsidR="00522113" w:rsidRDefault="00B51388">
      <w:pPr>
        <w:numPr>
          <w:ilvl w:val="1"/>
          <w:numId w:val="97"/>
        </w:numPr>
      </w:pPr>
      <w:r>
        <w:t>Quando o campo Documento gerado no SEI for marcado, o sistema deverá remover todos os campos do bloco presente no documen</w:t>
      </w:r>
      <w:r>
        <w:t>to no SEI e adicionar os campos Nº Processo SEI da Manifestação, Nº Documento SEI da Manifestação e Data Documento SEI da Manifestação, conforme especificações e protótipos abaixo e deverá remover a ação Visualizar do respectivo bloco.</w:t>
      </w:r>
    </w:p>
    <w:p w14:paraId="4A046E08" w14:textId="77777777" w:rsidR="00522113" w:rsidRDefault="00B51388">
      <w:pPr>
        <w:numPr>
          <w:ilvl w:val="2"/>
          <w:numId w:val="97"/>
        </w:numPr>
      </w:pPr>
      <w:r>
        <w:rPr>
          <w:b/>
        </w:rPr>
        <w:t>Nº Processo SEI do D</w:t>
      </w:r>
      <w:r>
        <w:rPr>
          <w:b/>
        </w:rPr>
        <w:t>ocumento</w:t>
      </w:r>
      <w:r>
        <w:t>: Campo que permite informar o número do processo SEI.</w:t>
      </w:r>
    </w:p>
    <w:p w14:paraId="26FE0645" w14:textId="77777777" w:rsidR="00522113" w:rsidRDefault="00B51388">
      <w:pPr>
        <w:numPr>
          <w:ilvl w:val="3"/>
          <w:numId w:val="97"/>
        </w:numPr>
      </w:pPr>
      <w:r>
        <w:t>Máscara: 99999.999999/9999-99 ou 9999999.99999999/9999-99</w:t>
      </w:r>
    </w:p>
    <w:p w14:paraId="7A4344FA" w14:textId="77777777" w:rsidR="00522113" w:rsidRDefault="00B51388">
      <w:pPr>
        <w:numPr>
          <w:ilvl w:val="3"/>
          <w:numId w:val="97"/>
        </w:numPr>
      </w:pPr>
      <w:r>
        <w:t>Campo obrigatório.</w:t>
      </w:r>
    </w:p>
    <w:p w14:paraId="01BA28B4" w14:textId="77777777" w:rsidR="00522113" w:rsidRDefault="00B51388">
      <w:pPr>
        <w:numPr>
          <w:ilvl w:val="2"/>
          <w:numId w:val="97"/>
        </w:numPr>
      </w:pPr>
      <w:r>
        <w:rPr>
          <w:b/>
        </w:rPr>
        <w:t>Nº Documento SEI</w:t>
      </w:r>
      <w:r>
        <w:t>: Campo que permite informar o número do documento do processo SEI.</w:t>
      </w:r>
    </w:p>
    <w:p w14:paraId="5DB83ADC" w14:textId="77777777" w:rsidR="00522113" w:rsidRDefault="00B51388">
      <w:pPr>
        <w:numPr>
          <w:ilvl w:val="3"/>
          <w:numId w:val="97"/>
        </w:numPr>
      </w:pPr>
      <w:r>
        <w:t>Campo numérico</w:t>
      </w:r>
    </w:p>
    <w:p w14:paraId="7FB6EFF9" w14:textId="77777777" w:rsidR="00522113" w:rsidRDefault="00B51388">
      <w:pPr>
        <w:numPr>
          <w:ilvl w:val="3"/>
          <w:numId w:val="97"/>
        </w:numPr>
      </w:pPr>
      <w:r>
        <w:t>Tamanho: 10</w:t>
      </w:r>
    </w:p>
    <w:p w14:paraId="28212370" w14:textId="77777777" w:rsidR="00522113" w:rsidRDefault="00B51388">
      <w:pPr>
        <w:numPr>
          <w:ilvl w:val="2"/>
          <w:numId w:val="97"/>
        </w:numPr>
      </w:pPr>
      <w:r>
        <w:rPr>
          <w:b/>
        </w:rPr>
        <w:t xml:space="preserve">Data </w:t>
      </w:r>
      <w:r>
        <w:rPr>
          <w:b/>
        </w:rPr>
        <w:t>Documento SEI</w:t>
      </w:r>
      <w:r>
        <w:t>: Campo que permite informar a data do documento do processo SEI.</w:t>
      </w:r>
    </w:p>
    <w:p w14:paraId="1A593C75" w14:textId="77777777" w:rsidR="00522113" w:rsidRDefault="00B51388">
      <w:pPr>
        <w:numPr>
          <w:ilvl w:val="3"/>
          <w:numId w:val="97"/>
        </w:numPr>
      </w:pPr>
      <w:r>
        <w:t>Máscara: DD/MM/AAAA</w:t>
      </w:r>
    </w:p>
    <w:p w14:paraId="6C7113E4" w14:textId="77777777" w:rsidR="00522113" w:rsidRDefault="00B51388">
      <w:pPr>
        <w:numPr>
          <w:ilvl w:val="3"/>
          <w:numId w:val="97"/>
        </w:numPr>
      </w:pPr>
      <w:r>
        <w:t>Opção de calendário.</w:t>
      </w:r>
    </w:p>
    <w:p w14:paraId="4915054B" w14:textId="77777777" w:rsidR="00522113" w:rsidRDefault="00B51388">
      <w:pPr>
        <w:numPr>
          <w:ilvl w:val="3"/>
          <w:numId w:val="97"/>
        </w:numPr>
      </w:pPr>
      <w:r>
        <w:t>Campo obrigatório.</w:t>
      </w:r>
    </w:p>
    <w:p w14:paraId="4678E4A3" w14:textId="77777777" w:rsidR="00522113" w:rsidRDefault="00522113"/>
    <w:p w14:paraId="26E82B9D" w14:textId="77777777" w:rsidR="00522113" w:rsidRDefault="00B51388">
      <w:pPr>
        <w:numPr>
          <w:ilvl w:val="0"/>
          <w:numId w:val="97"/>
        </w:numPr>
      </w:pPr>
      <w:r>
        <w:rPr>
          <w:b/>
        </w:rPr>
        <w:t>Tela - Convocatória de Assinatura do Termo de Compromisso</w:t>
      </w:r>
    </w:p>
    <w:p w14:paraId="33DDFD2E" w14:textId="77777777" w:rsidR="00522113" w:rsidRDefault="00B51388">
      <w:r>
        <w:rPr>
          <w:noProof/>
        </w:rPr>
        <w:drawing>
          <wp:inline distT="0" distB="0" distL="0" distR="0" wp14:anchorId="6A376ACA" wp14:editId="6B08A890">
            <wp:extent cx="5991225" cy="1543050"/>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png"/>
                    <pic:cNvPicPr/>
                  </pic:nvPicPr>
                  <pic:blipFill>
                    <a:blip r:embed="rId525" cstate="print"/>
                    <a:stretch>
                      <a:fillRect/>
                    </a:stretch>
                  </pic:blipFill>
                  <pic:spPr>
                    <a:xfrm>
                      <a:off x="0" y="0"/>
                      <a:ext cx="5991225" cy="1543050"/>
                    </a:xfrm>
                    <a:prstGeom prst="rect">
                      <a:avLst/>
                    </a:prstGeom>
                  </pic:spPr>
                </pic:pic>
              </a:graphicData>
            </a:graphic>
          </wp:inline>
        </w:drawing>
      </w:r>
    </w:p>
    <w:p w14:paraId="66468AB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26">
        <w:r>
          <w:rPr>
            <w:rFonts w:ascii="Tahoma" w:eastAsia="Tahoma" w:hAnsi="Tahoma" w:cs="Tahoma"/>
            <w:i/>
            <w:color w:val="6666FF"/>
          </w:rPr>
          <w:t>Full-featured EPub generator</w:t>
        </w:r>
      </w:hyperlink>
    </w:p>
    <w:p w14:paraId="3B43EFB0" w14:textId="77777777" w:rsidR="00522113" w:rsidRDefault="00B51388">
      <w:r>
        <w:br w:type="page"/>
      </w:r>
    </w:p>
    <w:p w14:paraId="384EF3A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22" w:name="_topic_Detalhamento_JulgamentodoAI"/>
      <w:bookmarkEnd w:id="222"/>
      <w:r>
        <w:rPr>
          <w:rFonts w:ascii="Tahoma" w:eastAsia="Tahoma" w:hAnsi="Tahoma" w:cs="Tahoma"/>
          <w:i/>
          <w:color w:val="243F60"/>
          <w:sz w:val="22"/>
        </w:rPr>
        <w:t>De</w:t>
      </w:r>
      <w:r>
        <w:rPr>
          <w:rFonts w:ascii="Tahoma" w:eastAsia="Tahoma" w:hAnsi="Tahoma" w:cs="Tahoma"/>
          <w:i/>
          <w:color w:val="243F60"/>
          <w:sz w:val="22"/>
        </w:rPr>
        <w:t>talhamento - Julgamento do AI</w:t>
      </w:r>
    </w:p>
    <w:p w14:paraId="47E70B4A" w14:textId="77777777" w:rsidR="00522113" w:rsidRDefault="00B51388">
      <w:r>
        <w:t>A aba "</w:t>
      </w:r>
      <w:r>
        <w:rPr>
          <w:b/>
        </w:rPr>
        <w:t>Julgamento do AI</w:t>
      </w:r>
      <w:r>
        <w:t>" permite detalhar um Julgamento e apresentar a aba Julgamento AI.</w:t>
      </w:r>
    </w:p>
    <w:p w14:paraId="05A8EEC0" w14:textId="77777777" w:rsidR="00522113" w:rsidRDefault="00522113"/>
    <w:p w14:paraId="3CDBFF90" w14:textId="77777777" w:rsidR="00522113" w:rsidRDefault="00B51388">
      <w:pPr>
        <w:numPr>
          <w:ilvl w:val="0"/>
          <w:numId w:val="98"/>
        </w:numPr>
      </w:pPr>
      <w:r>
        <w:rPr>
          <w:b/>
        </w:rPr>
        <w:t>Detalhamento do campo - Julgamento do AI</w:t>
      </w:r>
    </w:p>
    <w:p w14:paraId="5EE7F98C" w14:textId="77777777" w:rsidR="00522113" w:rsidRDefault="00B51388">
      <w:pPr>
        <w:numPr>
          <w:ilvl w:val="1"/>
          <w:numId w:val="98"/>
        </w:numPr>
      </w:pPr>
      <w:r>
        <w:rPr>
          <w:b/>
        </w:rPr>
        <w:t>Cabeçalho</w:t>
      </w:r>
    </w:p>
    <w:p w14:paraId="045D5F95" w14:textId="77777777" w:rsidR="00522113" w:rsidRDefault="00B51388">
      <w:pPr>
        <w:numPr>
          <w:ilvl w:val="2"/>
          <w:numId w:val="98"/>
        </w:numPr>
      </w:pPr>
      <w:r>
        <w:rPr>
          <w:b/>
        </w:rPr>
        <w:t>Julgamento Nº</w:t>
      </w:r>
      <w:r>
        <w:t>: Apresenta o número do julgamento.</w:t>
      </w:r>
    </w:p>
    <w:p w14:paraId="0D2883F1" w14:textId="77777777" w:rsidR="00522113" w:rsidRDefault="00B51388">
      <w:pPr>
        <w:numPr>
          <w:ilvl w:val="3"/>
          <w:numId w:val="98"/>
        </w:numPr>
      </w:pPr>
      <w:r>
        <w:t xml:space="preserve">Máscara: </w:t>
      </w:r>
      <w:r>
        <w:t>J99999.XX.AAAA</w:t>
      </w:r>
    </w:p>
    <w:p w14:paraId="665A597D" w14:textId="77777777" w:rsidR="00522113" w:rsidRDefault="00B51388">
      <w:pPr>
        <w:numPr>
          <w:ilvl w:val="2"/>
          <w:numId w:val="98"/>
        </w:numPr>
      </w:pPr>
      <w:r>
        <w:rPr>
          <w:b/>
        </w:rPr>
        <w:t>Nº Fiscalização</w:t>
      </w:r>
      <w:r>
        <w:t>: Apresenta o número da fiscalização relacionado ao julgamento.</w:t>
      </w:r>
    </w:p>
    <w:p w14:paraId="3327FF4E" w14:textId="77777777" w:rsidR="00522113" w:rsidRDefault="00B51388">
      <w:pPr>
        <w:numPr>
          <w:ilvl w:val="3"/>
          <w:numId w:val="98"/>
        </w:numPr>
      </w:pPr>
      <w:r>
        <w:t>Máscara: F99999.XX.AAAA</w:t>
      </w:r>
    </w:p>
    <w:p w14:paraId="207A2695" w14:textId="77777777" w:rsidR="00522113" w:rsidRDefault="00B51388">
      <w:pPr>
        <w:numPr>
          <w:ilvl w:val="2"/>
          <w:numId w:val="98"/>
        </w:numPr>
      </w:pPr>
      <w:r>
        <w:rPr>
          <w:b/>
        </w:rPr>
        <w:t>Fiscal</w:t>
      </w:r>
      <w:r>
        <w:t>: Apresenta o nome do Fiscal que cadastrou o Auto de Infração no qual o Julgamento é baseado.</w:t>
      </w:r>
    </w:p>
    <w:p w14:paraId="0926F467" w14:textId="77777777" w:rsidR="00522113" w:rsidRDefault="00B51388">
      <w:pPr>
        <w:numPr>
          <w:ilvl w:val="2"/>
          <w:numId w:val="98"/>
        </w:numPr>
      </w:pPr>
      <w:r>
        <w:rPr>
          <w:b/>
        </w:rPr>
        <w:t>Data/Hora Fiscalização</w:t>
      </w:r>
      <w:r>
        <w:t xml:space="preserve">: </w:t>
      </w:r>
      <w:r>
        <w:t>Apresenta a data e hora da fiscalização</w:t>
      </w:r>
    </w:p>
    <w:p w14:paraId="367AD7D4" w14:textId="77777777" w:rsidR="00522113" w:rsidRDefault="00B51388">
      <w:pPr>
        <w:numPr>
          <w:ilvl w:val="3"/>
          <w:numId w:val="98"/>
        </w:numPr>
      </w:pPr>
      <w:r>
        <w:t>Máscara: DD/MM/AAAA HH:MM</w:t>
      </w:r>
    </w:p>
    <w:p w14:paraId="21B6B3A3" w14:textId="77777777" w:rsidR="00522113" w:rsidRDefault="00B51388">
      <w:pPr>
        <w:numPr>
          <w:ilvl w:val="2"/>
          <w:numId w:val="98"/>
        </w:numPr>
      </w:pPr>
      <w:r>
        <w:rPr>
          <w:b/>
        </w:rPr>
        <w:t>Nº Auto de Infração</w:t>
      </w:r>
      <w:r>
        <w:t>: Apresenta o número do auto de infração no qual foi gerado o julgamento.</w:t>
      </w:r>
    </w:p>
    <w:p w14:paraId="791642F6" w14:textId="77777777" w:rsidR="00522113" w:rsidRDefault="00B51388">
      <w:pPr>
        <w:numPr>
          <w:ilvl w:val="3"/>
          <w:numId w:val="98"/>
        </w:numPr>
      </w:pPr>
      <w:r>
        <w:t>Máscara: A99999.XX.AAAA</w:t>
      </w:r>
    </w:p>
    <w:p w14:paraId="6613D3E5" w14:textId="77777777" w:rsidR="00522113" w:rsidRDefault="00B51388">
      <w:pPr>
        <w:numPr>
          <w:ilvl w:val="2"/>
          <w:numId w:val="98"/>
        </w:numPr>
      </w:pPr>
      <w:r>
        <w:rPr>
          <w:b/>
        </w:rPr>
        <w:t>Autuado</w:t>
      </w:r>
      <w:r>
        <w:t>: Apresenta o nome do Autuado presente no Auto de Infração.</w:t>
      </w:r>
    </w:p>
    <w:p w14:paraId="21B4F433" w14:textId="77777777" w:rsidR="00522113" w:rsidRDefault="00B51388">
      <w:pPr>
        <w:numPr>
          <w:ilvl w:val="2"/>
          <w:numId w:val="98"/>
        </w:numPr>
      </w:pPr>
      <w:r>
        <w:rPr>
          <w:b/>
        </w:rPr>
        <w:t>Nº Pro</w:t>
      </w:r>
      <w:r>
        <w:rPr>
          <w:b/>
        </w:rPr>
        <w:t>cesso SEI</w:t>
      </w:r>
      <w:r>
        <w:t>: Apresenta o número do processo SEI presente na Fiscalização relacionada ao Auto de Infração do Julgamento.</w:t>
      </w:r>
    </w:p>
    <w:p w14:paraId="3609139B" w14:textId="77777777" w:rsidR="00522113" w:rsidRDefault="00B51388">
      <w:pPr>
        <w:numPr>
          <w:ilvl w:val="3"/>
          <w:numId w:val="98"/>
        </w:numPr>
      </w:pPr>
      <w:r>
        <w:t>Máscara: 99999.999999/9999-99 ou 9999999.99999999/9999-99</w:t>
      </w:r>
    </w:p>
    <w:p w14:paraId="1541FB4D" w14:textId="77777777" w:rsidR="00522113" w:rsidRDefault="00B51388">
      <w:pPr>
        <w:numPr>
          <w:ilvl w:val="2"/>
          <w:numId w:val="98"/>
        </w:numPr>
      </w:pPr>
      <w:r>
        <w:rPr>
          <w:b/>
        </w:rPr>
        <w:t>Autoridade Julgadora</w:t>
      </w:r>
      <w:r>
        <w:t>: Apresenta o nome da Autoridade Julgadora atribuída ao resp</w:t>
      </w:r>
      <w:r>
        <w:t>ectivo Julgamento.</w:t>
      </w:r>
    </w:p>
    <w:p w14:paraId="1F527238" w14:textId="77777777" w:rsidR="00522113" w:rsidRDefault="00B51388">
      <w:pPr>
        <w:numPr>
          <w:ilvl w:val="2"/>
          <w:numId w:val="98"/>
        </w:numPr>
      </w:pPr>
      <w:r>
        <w:rPr>
          <w:b/>
        </w:rPr>
        <w:t>Julgamento AI</w:t>
      </w:r>
      <w:r>
        <w:t>: Apresenta o resultado do Julgamento do AI, caso exista.</w:t>
      </w:r>
    </w:p>
    <w:p w14:paraId="38F49F7E" w14:textId="77777777" w:rsidR="00522113" w:rsidRDefault="00B51388">
      <w:pPr>
        <w:numPr>
          <w:ilvl w:val="2"/>
          <w:numId w:val="98"/>
        </w:numPr>
      </w:pPr>
      <w:r>
        <w:rPr>
          <w:b/>
        </w:rPr>
        <w:t>Fase</w:t>
      </w:r>
      <w:r>
        <w:t>: Apresenta a descrição da fase do Julgamento.</w:t>
      </w:r>
    </w:p>
    <w:p w14:paraId="1B9773C0" w14:textId="77777777" w:rsidR="00522113" w:rsidRDefault="00B51388">
      <w:pPr>
        <w:numPr>
          <w:ilvl w:val="2"/>
          <w:numId w:val="98"/>
        </w:numPr>
      </w:pPr>
      <w:r>
        <w:rPr>
          <w:b/>
        </w:rPr>
        <w:t>Situação</w:t>
      </w:r>
      <w:r>
        <w:t>: Apresenta a situação da fase do Julgamento.</w:t>
      </w:r>
    </w:p>
    <w:p w14:paraId="1C405176" w14:textId="77777777" w:rsidR="00522113" w:rsidRDefault="00B51388">
      <w:pPr>
        <w:numPr>
          <w:ilvl w:val="2"/>
          <w:numId w:val="98"/>
        </w:numPr>
      </w:pPr>
      <w:r>
        <w:rPr>
          <w:b/>
        </w:rPr>
        <w:t>Prazo</w:t>
      </w:r>
      <w:r>
        <w:t>: Apresenta a data final para o cumprimento de alguma et</w:t>
      </w:r>
      <w:r>
        <w:t>apa conforme a fase e situação do Julgamento.</w:t>
      </w:r>
    </w:p>
    <w:p w14:paraId="6A81E4FF" w14:textId="77777777" w:rsidR="00522113" w:rsidRDefault="00B51388">
      <w:pPr>
        <w:numPr>
          <w:ilvl w:val="1"/>
          <w:numId w:val="98"/>
        </w:numPr>
      </w:pPr>
      <w:r>
        <w:rPr>
          <w:b/>
        </w:rPr>
        <w:t>Ações</w:t>
      </w:r>
      <w:r>
        <w:t>:</w:t>
      </w:r>
    </w:p>
    <w:p w14:paraId="143AEF45" w14:textId="77777777" w:rsidR="00522113" w:rsidRDefault="00B51388">
      <w:pPr>
        <w:numPr>
          <w:ilvl w:val="2"/>
          <w:numId w:val="98"/>
        </w:numPr>
      </w:pPr>
      <w:r>
        <w:rPr>
          <w:b/>
        </w:rPr>
        <w:t>Árvore de Documentos</w:t>
      </w:r>
      <w:r>
        <w:t>: Ao acionar esta opção, o sistema deverá apresentar a modal da Árvore de Documentos.</w:t>
      </w:r>
    </w:p>
    <w:p w14:paraId="33F9DB5F" w14:textId="77777777" w:rsidR="00522113" w:rsidRDefault="00B51388">
      <w:pPr>
        <w:numPr>
          <w:ilvl w:val="2"/>
          <w:numId w:val="98"/>
        </w:numPr>
      </w:pPr>
      <w:r>
        <w:rPr>
          <w:b/>
        </w:rPr>
        <w:t>Incluir Documento</w:t>
      </w:r>
      <w:r>
        <w:t>: Ao acionar esta opção, o sistema deverá apresentar a modal de Inclusão de Docu</w:t>
      </w:r>
      <w:r>
        <w:t>mento.</w:t>
      </w:r>
    </w:p>
    <w:p w14:paraId="136192EC" w14:textId="77777777" w:rsidR="00522113" w:rsidRDefault="00B51388">
      <w:pPr>
        <w:numPr>
          <w:ilvl w:val="2"/>
          <w:numId w:val="98"/>
        </w:numPr>
      </w:pPr>
      <w:r>
        <w:rPr>
          <w:b/>
        </w:rPr>
        <w:t>Voltar</w:t>
      </w:r>
      <w:r>
        <w:t>: Ao acionar esta opção, o sistema direciona o usuário para a tela de pesquisar Julgamento.</w:t>
      </w:r>
    </w:p>
    <w:p w14:paraId="214E1F2F" w14:textId="77777777" w:rsidR="00522113" w:rsidRDefault="00522113"/>
    <w:p w14:paraId="4D0F116F" w14:textId="77777777" w:rsidR="00522113" w:rsidRDefault="00B51388">
      <w:pPr>
        <w:numPr>
          <w:ilvl w:val="0"/>
          <w:numId w:val="98"/>
        </w:numPr>
      </w:pPr>
      <w:r>
        <w:rPr>
          <w:b/>
        </w:rPr>
        <w:t>Regras Gerais - Julgamento do AI</w:t>
      </w:r>
    </w:p>
    <w:p w14:paraId="561CB47A" w14:textId="77777777" w:rsidR="00522113" w:rsidRDefault="00B51388">
      <w:pPr>
        <w:numPr>
          <w:ilvl w:val="1"/>
          <w:numId w:val="98"/>
        </w:numPr>
      </w:pPr>
      <w:r>
        <w:t>A aba Julgamento deverá estar disponível para edição conforme definido por regra para cada bloco apresentado e qualqu</w:t>
      </w:r>
      <w:r>
        <w:t>er usuário com o perfil Administrador. Aos demais, a aba será somente de visualização.</w:t>
      </w:r>
    </w:p>
    <w:p w14:paraId="26448E67" w14:textId="77777777" w:rsidR="00522113" w:rsidRDefault="00B51388">
      <w:pPr>
        <w:numPr>
          <w:ilvl w:val="1"/>
          <w:numId w:val="98"/>
        </w:numPr>
      </w:pPr>
      <w:r>
        <w:t>Caso seja removido o documento do tipo Notificação de Penalidade, o sistema não deverá apresentar as abas subsequentes a aba Julgamento, retornar a Fase para Julgamento,</w:t>
      </w:r>
      <w:r>
        <w:t xml:space="preserve"> a Situação igual a Aguardando Notificação de Penalidade, habilitar para edição o bloco Notificação de Penalidade e não apresentar os blocos subsequentes na aba Julgamento AI.</w:t>
      </w:r>
    </w:p>
    <w:p w14:paraId="2F17D658" w14:textId="77777777" w:rsidR="00522113" w:rsidRDefault="00B51388">
      <w:pPr>
        <w:numPr>
          <w:ilvl w:val="1"/>
          <w:numId w:val="98"/>
        </w:numPr>
      </w:pPr>
      <w:r>
        <w:t>Caso seja removido o documento do tipo Relatório de Julgamento, o sistema não de</w:t>
      </w:r>
      <w:r>
        <w:t>verá apresentar as abas subsequentes a aba Julgamento, retornar a Fase para Julgamento, a Situação igual a Aguardando Julgamento, habilitar para edição os blocos Julgamento AI, Julgamento e Encaminhamento, e não apresentar os blocos subsequentes na aba Jul</w:t>
      </w:r>
      <w:r>
        <w:t>gamento AI.</w:t>
      </w:r>
    </w:p>
    <w:p w14:paraId="4086A80A" w14:textId="77777777" w:rsidR="00522113" w:rsidRDefault="00B51388">
      <w:pPr>
        <w:numPr>
          <w:ilvl w:val="1"/>
          <w:numId w:val="98"/>
        </w:numPr>
      </w:pPr>
      <w:r>
        <w:t>O sistema deverá executar uma rotina as 00:00 (zero) hora, onde a mesma irá conferir todos os julgamentos na Fase para Julgamento e a Situação igual a Aguardando Recursos e caso a data atual seja maior que a data apresentada no campo Prazo, o s</w:t>
      </w:r>
      <w:r>
        <w:t>istema deverá alterar o registro para a Fase igual a Encerramento, a situação igual a Termo de Compromisso Assinado e desabilitar a edição de qualquer informação na aba Julgamento AI.</w:t>
      </w:r>
    </w:p>
    <w:p w14:paraId="08E958B5" w14:textId="77777777" w:rsidR="00522113" w:rsidRDefault="00B51388">
      <w:pPr>
        <w:numPr>
          <w:ilvl w:val="1"/>
          <w:numId w:val="98"/>
        </w:numPr>
      </w:pPr>
      <w:r>
        <w:t>Caso seja incluído um documento do tipo Solicitação de Prorrogação de Pr</w:t>
      </w:r>
      <w:r>
        <w:t>azo para apresentação de propositura de termo de compromisso e Prorrogação de Prazo para apresentação de defesa , o sistema deverá aguardar a autorização do superintendente via dashboard.</w:t>
      </w:r>
    </w:p>
    <w:p w14:paraId="7AFCDFC2" w14:textId="77777777" w:rsidR="00522113" w:rsidRDefault="00B51388">
      <w:pPr>
        <w:numPr>
          <w:ilvl w:val="2"/>
          <w:numId w:val="98"/>
        </w:numPr>
      </w:pPr>
      <w:r>
        <w:t xml:space="preserve">Se o superintendente indeferir a solicitação de </w:t>
      </w:r>
      <w:r>
        <w:t>prorrogação de prazo (ambos os tipos), o sistema deverá registrar na árvore de documentos o status de “indeferido” para o documento”, não alterar o prazo no contador e seguir o fluxo previsto.</w:t>
      </w:r>
    </w:p>
    <w:p w14:paraId="522104AB" w14:textId="77777777" w:rsidR="00522113" w:rsidRDefault="00B51388">
      <w:pPr>
        <w:numPr>
          <w:ilvl w:val="2"/>
          <w:numId w:val="98"/>
        </w:numPr>
      </w:pPr>
      <w:r>
        <w:t>Se o superintendente deferir a solicitação de prorrogação de pr</w:t>
      </w:r>
      <w:r>
        <w:t>azo (ambos os tipos), o sistema deverá registrar na árvore de documentos o status de “deferido” para o documento”, atualizar o prazo no contador de e seguir o fluxo previsto.</w:t>
      </w:r>
    </w:p>
    <w:p w14:paraId="57BD033D" w14:textId="77777777" w:rsidR="00522113" w:rsidRDefault="00B51388">
      <w:pPr>
        <w:numPr>
          <w:ilvl w:val="1"/>
          <w:numId w:val="98"/>
        </w:numPr>
      </w:pPr>
      <w:r>
        <w:t xml:space="preserve">Caso seja incluído um documento do tipo Recurso - 1ª Instância, o sistema deverá </w:t>
      </w:r>
      <w:r>
        <w:t>alterar o registro para a Fase Recursos, a Situação igual a Aguardando Parecer Autoridade Julgadora, apresentar a aba Recursos, apresentar a subaba 1ª Instância e habilitar para edição os blocos Recurso, Parecer - Autoridade Julgadora e Manifestação do Rec</w:t>
      </w:r>
      <w:r>
        <w:t>urso da 1ª Instância - Autoridade Julgadora na subaba 1ª Instância.</w:t>
      </w:r>
    </w:p>
    <w:p w14:paraId="09322350" w14:textId="77777777" w:rsidR="00522113" w:rsidRDefault="00B51388">
      <w:pPr>
        <w:numPr>
          <w:ilvl w:val="1"/>
          <w:numId w:val="98"/>
        </w:numPr>
      </w:pPr>
      <w:r>
        <w:t>O componente rich text para edição de texto deverá ser as seguintes funcionalidades:</w:t>
      </w:r>
    </w:p>
    <w:p w14:paraId="638179F8" w14:textId="77777777" w:rsidR="00522113" w:rsidRDefault="00B51388">
      <w:pPr>
        <w:numPr>
          <w:ilvl w:val="2"/>
          <w:numId w:val="98"/>
        </w:numPr>
      </w:pPr>
      <w:r>
        <w:t>Remover Formatação, Negrito, Itálico, Sublinhado, Tachado, Subscrito, Sobrescrito, Alterar o texto para</w:t>
      </w:r>
      <w:r>
        <w:t xml:space="preserve"> MAIÚSCULAS, Alterar o texto para minúsculas, Recortar, Copiar, Colar, Colar como Texto sem Formatação, Desfazer, Refazer, Mostrar blocos de código, Inserir Caractere Especial, Lista Numerada, Lista sem números, Diminuir Recuo, Aumentar Recuo, Imagem, Tabe</w:t>
      </w:r>
      <w:r>
        <w:t>la e Inserir um Link.</w:t>
      </w:r>
    </w:p>
    <w:p w14:paraId="79310AFD" w14:textId="77777777" w:rsidR="00522113" w:rsidRDefault="00B51388">
      <w:pPr>
        <w:numPr>
          <w:ilvl w:val="2"/>
          <w:numId w:val="98"/>
        </w:numPr>
      </w:pPr>
      <w:r>
        <w:t>Todos os campos de área de texto que possuam o componente, deverão ter como padrão a cor da fonte igual a Preto, o tamanho igual a 12 e a família da fonte igual a Calibri.</w:t>
      </w:r>
    </w:p>
    <w:p w14:paraId="697F7B54" w14:textId="77777777" w:rsidR="00522113" w:rsidRDefault="00B51388">
      <w:pPr>
        <w:numPr>
          <w:ilvl w:val="1"/>
          <w:numId w:val="98"/>
        </w:numPr>
      </w:pPr>
      <w:r>
        <w:t>O sistema deverá permitir que possa ser incluído o documento d</w:t>
      </w:r>
      <w:r>
        <w:t>o tipo Pedido de Acordo até o momento antes de que seja concluído o relatório de julgamento por parte da Autoridade Julgadora.</w:t>
      </w:r>
    </w:p>
    <w:p w14:paraId="5AAB2340" w14:textId="77777777" w:rsidR="00522113" w:rsidRDefault="00B51388">
      <w:pPr>
        <w:numPr>
          <w:ilvl w:val="2"/>
          <w:numId w:val="98"/>
        </w:numPr>
      </w:pPr>
      <w:r>
        <w:t xml:space="preserve">Caso seja incluído o documento do tipo Pedido de Acordo  antes de que seja concluído o relatório de julgamento, o sistema deverá </w:t>
      </w:r>
      <w:r>
        <w:t>congelar a aba Julgamento do AI, deixando-a apenas para visualização, habilitar a aba acordo e seguir o fluxo previsto para esta aba.</w:t>
      </w:r>
    </w:p>
    <w:p w14:paraId="72743101" w14:textId="77777777" w:rsidR="00522113" w:rsidRDefault="00B51388">
      <w:pPr>
        <w:numPr>
          <w:ilvl w:val="2"/>
          <w:numId w:val="98"/>
        </w:numPr>
      </w:pPr>
      <w:r>
        <w:t>Caso seja incluído o documento do tipo Pedido de Acordo  antes de que seja concluído o relatório de julgamento e o mesmo s</w:t>
      </w:r>
      <w:r>
        <w:t>eja negado por parte do superintendente (acordo), não seja juntado o documento Termo de compromisso anisado na árvore de documentos dentro do prazo previsto na convocatória para assinatura do Termo de Compromisso ou não seja cumprido (encerramento), o sist</w:t>
      </w:r>
      <w:r>
        <w:t>ema deverá descongelar a aba Julgamento do AI, e seguir o fluxo previsto para esta aba.</w:t>
      </w:r>
    </w:p>
    <w:p w14:paraId="6E88DCA3" w14:textId="77777777" w:rsidR="00522113" w:rsidRDefault="00B51388">
      <w:pPr>
        <w:numPr>
          <w:ilvl w:val="1"/>
          <w:numId w:val="98"/>
        </w:numPr>
      </w:pPr>
      <w:r>
        <w:t>Quando o campo Documento gerado no SEI for marcado, o sistema deverá remover todos os campos do bloco presente no documento no SEI e adicionar os campos Nº Processo SEI</w:t>
      </w:r>
      <w:r>
        <w:t xml:space="preserve"> da Manifestação, Nº Documento SEI da Manifestação e Data Documento SEI da Manifestação, conforme especificações e protótipos abaixo e deverá remover a ação Visualizar do respectivo bloco.</w:t>
      </w:r>
    </w:p>
    <w:p w14:paraId="13853B00" w14:textId="77777777" w:rsidR="00522113" w:rsidRDefault="00B51388">
      <w:pPr>
        <w:numPr>
          <w:ilvl w:val="2"/>
          <w:numId w:val="98"/>
        </w:numPr>
      </w:pPr>
      <w:r>
        <w:t>Nº Processo SEI do Documento: Campo que permite informar o número d</w:t>
      </w:r>
      <w:r>
        <w:t>o processo SEI.</w:t>
      </w:r>
    </w:p>
    <w:p w14:paraId="7935241F" w14:textId="77777777" w:rsidR="00522113" w:rsidRDefault="00B51388">
      <w:pPr>
        <w:numPr>
          <w:ilvl w:val="3"/>
          <w:numId w:val="98"/>
        </w:numPr>
      </w:pPr>
      <w:r>
        <w:t>Máscara: 99999.999999/9999-99 ou 9999999.99999999/9999-99</w:t>
      </w:r>
    </w:p>
    <w:p w14:paraId="06B7B127" w14:textId="77777777" w:rsidR="00522113" w:rsidRDefault="00B51388">
      <w:pPr>
        <w:numPr>
          <w:ilvl w:val="3"/>
          <w:numId w:val="98"/>
        </w:numPr>
      </w:pPr>
      <w:r>
        <w:t>Campo obrigatório.</w:t>
      </w:r>
    </w:p>
    <w:p w14:paraId="5013CA42" w14:textId="77777777" w:rsidR="00522113" w:rsidRDefault="00B51388">
      <w:pPr>
        <w:numPr>
          <w:ilvl w:val="2"/>
          <w:numId w:val="98"/>
        </w:numPr>
      </w:pPr>
      <w:r>
        <w:t>Nº Documento SEI: Campo que permite informar o número do documento do processo SEI.</w:t>
      </w:r>
    </w:p>
    <w:p w14:paraId="22431C72" w14:textId="77777777" w:rsidR="00522113" w:rsidRDefault="00B51388">
      <w:pPr>
        <w:numPr>
          <w:ilvl w:val="3"/>
          <w:numId w:val="98"/>
        </w:numPr>
      </w:pPr>
      <w:r>
        <w:t>Campo numérico</w:t>
      </w:r>
    </w:p>
    <w:p w14:paraId="03A70C6C" w14:textId="77777777" w:rsidR="00522113" w:rsidRDefault="00B51388">
      <w:pPr>
        <w:numPr>
          <w:ilvl w:val="3"/>
          <w:numId w:val="98"/>
        </w:numPr>
      </w:pPr>
      <w:r>
        <w:t>Tamanho: 10</w:t>
      </w:r>
    </w:p>
    <w:p w14:paraId="3A9437E4" w14:textId="77777777" w:rsidR="00522113" w:rsidRDefault="00B51388">
      <w:pPr>
        <w:numPr>
          <w:ilvl w:val="2"/>
          <w:numId w:val="98"/>
        </w:numPr>
      </w:pPr>
      <w:r>
        <w:t>Data Documento SEI: Campo que permite informar a dat</w:t>
      </w:r>
      <w:r>
        <w:t>a do documento do processo SEI.</w:t>
      </w:r>
    </w:p>
    <w:p w14:paraId="6331098E" w14:textId="77777777" w:rsidR="00522113" w:rsidRDefault="00B51388">
      <w:pPr>
        <w:numPr>
          <w:ilvl w:val="3"/>
          <w:numId w:val="98"/>
        </w:numPr>
      </w:pPr>
      <w:r>
        <w:t>Máscara: DD/MM/AAAA</w:t>
      </w:r>
    </w:p>
    <w:p w14:paraId="6B4883B8" w14:textId="77777777" w:rsidR="00522113" w:rsidRDefault="00B51388">
      <w:pPr>
        <w:numPr>
          <w:ilvl w:val="3"/>
          <w:numId w:val="98"/>
        </w:numPr>
      </w:pPr>
      <w:r>
        <w:t>Opção de calendário.</w:t>
      </w:r>
    </w:p>
    <w:p w14:paraId="57F222B4" w14:textId="77777777" w:rsidR="00522113" w:rsidRDefault="00B51388">
      <w:pPr>
        <w:numPr>
          <w:ilvl w:val="3"/>
          <w:numId w:val="98"/>
        </w:numPr>
      </w:pPr>
      <w:r>
        <w:t>Campo obrigatório.</w:t>
      </w:r>
    </w:p>
    <w:p w14:paraId="7F2A2CC7" w14:textId="77777777" w:rsidR="00522113" w:rsidRDefault="00B51388">
      <w:pPr>
        <w:numPr>
          <w:ilvl w:val="1"/>
          <w:numId w:val="98"/>
        </w:numPr>
      </w:pPr>
      <w:r>
        <w:t>Ao concluir a manifestação com o encaminhamento igual a Revisar Ficha de Avaliação:</w:t>
      </w:r>
    </w:p>
    <w:p w14:paraId="1004C2E2" w14:textId="77777777" w:rsidR="00522113" w:rsidRDefault="00B51388">
      <w:pPr>
        <w:numPr>
          <w:ilvl w:val="2"/>
          <w:numId w:val="98"/>
        </w:numPr>
      </w:pPr>
      <w:r>
        <w:t xml:space="preserve">O sistema deverá permanecer na Fase atual, alterar a Situação para </w:t>
      </w:r>
      <w:r>
        <w:t>Aguardando Revisão da Ficha de Avaliação, cancelar a Ficha de Avaliação atual da Fiscalização associada ao Julgamento e encaminhar e-mail para os fiscais da Fiscalização e os usuários ativos com o perfil Coordenação Técnica da respectiva Unidade do Julgame</w:t>
      </w:r>
      <w:r>
        <w:t>nto.</w:t>
      </w:r>
    </w:p>
    <w:p w14:paraId="21B523DB" w14:textId="77777777" w:rsidR="00522113" w:rsidRDefault="00B51388">
      <w:pPr>
        <w:numPr>
          <w:ilvl w:val="3"/>
          <w:numId w:val="98"/>
        </w:numPr>
      </w:pPr>
      <w:r>
        <w:t>Assunto E-mail: "[FISCALIS] Julgamento - Julgamento AI - Revisar Ficha de Avaliação".</w:t>
      </w:r>
    </w:p>
    <w:p w14:paraId="3D2D5489" w14:textId="77777777" w:rsidR="00522113" w:rsidRDefault="00B51388">
      <w:pPr>
        <w:numPr>
          <w:ilvl w:val="3"/>
          <w:numId w:val="98"/>
        </w:numPr>
      </w:pPr>
      <w:r>
        <w:t>Mensagem E-mail: "O seguinte Julgamento encontra-se para revisão da ficha de avaliação: &lt;UF da Unidade&gt; - &lt;Número Julgamento&gt; - &lt;Autoridade Julgadora&gt;</w:t>
      </w:r>
    </w:p>
    <w:p w14:paraId="0F10ECA8" w14:textId="77777777" w:rsidR="00522113" w:rsidRDefault="00B51388">
      <w:pPr>
        <w:numPr>
          <w:ilvl w:val="2"/>
          <w:numId w:val="98"/>
        </w:numPr>
      </w:pPr>
      <w:r>
        <w:t>O sistema deve</w:t>
      </w:r>
      <w:r>
        <w:t>rá aguardar a conclusão da nova ficha de avaliação, que ao ser realizada, deverá alterar a Situação para Aguardando Análise da Ficha de Avaliação e encaminhar e-mail para a Autoridade Julgadora e os usuários ativos com o perfil Coordenação Técnica da respe</w:t>
      </w:r>
      <w:r>
        <w:t>ctiva Unidade do Julgamento.</w:t>
      </w:r>
    </w:p>
    <w:p w14:paraId="17539731" w14:textId="77777777" w:rsidR="00522113" w:rsidRDefault="00B51388">
      <w:pPr>
        <w:numPr>
          <w:ilvl w:val="3"/>
          <w:numId w:val="98"/>
        </w:numPr>
      </w:pPr>
      <w:r>
        <w:t>Assunto E-mail: "[FISCALIS] Julgamento - Julgamento AI - Aguardando Análise da Ficha de Avaliação".</w:t>
      </w:r>
    </w:p>
    <w:p w14:paraId="7CDBE214" w14:textId="77777777" w:rsidR="00522113" w:rsidRDefault="00B51388">
      <w:pPr>
        <w:numPr>
          <w:ilvl w:val="3"/>
          <w:numId w:val="98"/>
        </w:numPr>
      </w:pPr>
      <w:r>
        <w:t>Mensagem E-mail: "O seguinte Julgamento encontra-se para análise da ficha de avaliação: &lt;UF da Unidade&gt; - &lt;Número Julgamento&gt; -</w:t>
      </w:r>
      <w:r>
        <w:t xml:space="preserve"> &lt;Autoridade Julgadora&gt;</w:t>
      </w:r>
    </w:p>
    <w:p w14:paraId="1A7D0AB6" w14:textId="77777777" w:rsidR="00522113" w:rsidRDefault="00522113">
      <w:pPr>
        <w:ind w:left="720"/>
      </w:pPr>
    </w:p>
    <w:p w14:paraId="4A109BE4" w14:textId="77777777" w:rsidR="00522113" w:rsidRDefault="00B51388">
      <w:pPr>
        <w:numPr>
          <w:ilvl w:val="1"/>
          <w:numId w:val="98"/>
        </w:numPr>
      </w:pPr>
      <w:r>
        <w:t>Julgamento - Julgamento AI - Julgamento</w:t>
      </w:r>
    </w:p>
    <w:p w14:paraId="7A39675F" w14:textId="77777777" w:rsidR="00522113" w:rsidRDefault="00B51388">
      <w:pPr>
        <w:ind w:left="720"/>
      </w:pPr>
      <w:r>
        <w:rPr>
          <w:noProof/>
        </w:rPr>
        <w:drawing>
          <wp:inline distT="0" distB="0" distL="0" distR="0" wp14:anchorId="46378CB4" wp14:editId="5C1DC0E9">
            <wp:extent cx="5534025" cy="3400425"/>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png"/>
                    <pic:cNvPicPr/>
                  </pic:nvPicPr>
                  <pic:blipFill>
                    <a:blip r:embed="rId527" cstate="print"/>
                    <a:stretch>
                      <a:fillRect/>
                    </a:stretch>
                  </pic:blipFill>
                  <pic:spPr>
                    <a:xfrm>
                      <a:off x="0" y="0"/>
                      <a:ext cx="5534025" cy="3400425"/>
                    </a:xfrm>
                    <a:prstGeom prst="rect">
                      <a:avLst/>
                    </a:prstGeom>
                  </pic:spPr>
                </pic:pic>
              </a:graphicData>
            </a:graphic>
          </wp:inline>
        </w:drawing>
      </w:r>
    </w:p>
    <w:p w14:paraId="073F96C9" w14:textId="77777777" w:rsidR="00522113" w:rsidRDefault="00B51388">
      <w:pPr>
        <w:ind w:left="720"/>
      </w:pPr>
      <w:r>
        <w:rPr>
          <w:noProof/>
        </w:rPr>
        <w:drawing>
          <wp:inline distT="0" distB="0" distL="0" distR="0" wp14:anchorId="7C7E9D95" wp14:editId="20704F66">
            <wp:extent cx="5534025" cy="2371725"/>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png"/>
                    <pic:cNvPicPr/>
                  </pic:nvPicPr>
                  <pic:blipFill>
                    <a:blip r:embed="rId528" cstate="print"/>
                    <a:stretch>
                      <a:fillRect/>
                    </a:stretch>
                  </pic:blipFill>
                  <pic:spPr>
                    <a:xfrm>
                      <a:off x="0" y="0"/>
                      <a:ext cx="5534025" cy="2371725"/>
                    </a:xfrm>
                    <a:prstGeom prst="rect">
                      <a:avLst/>
                    </a:prstGeom>
                  </pic:spPr>
                </pic:pic>
              </a:graphicData>
            </a:graphic>
          </wp:inline>
        </w:drawing>
      </w:r>
    </w:p>
    <w:p w14:paraId="2D884675" w14:textId="77777777" w:rsidR="00522113" w:rsidRDefault="00522113">
      <w:pPr>
        <w:ind w:left="720"/>
      </w:pPr>
    </w:p>
    <w:p w14:paraId="6003BB23" w14:textId="77777777" w:rsidR="00522113" w:rsidRDefault="00522113">
      <w:pPr>
        <w:ind w:left="720"/>
      </w:pPr>
    </w:p>
    <w:p w14:paraId="0A2F163E" w14:textId="77777777" w:rsidR="00522113" w:rsidRDefault="00B51388">
      <w:pPr>
        <w:numPr>
          <w:ilvl w:val="1"/>
          <w:numId w:val="98"/>
        </w:numPr>
      </w:pPr>
      <w:r>
        <w:rPr>
          <w:b/>
        </w:rPr>
        <w:t>Julgamento - Julgamento AI - Notificação de Penalidade</w:t>
      </w:r>
    </w:p>
    <w:p w14:paraId="4B750AE9" w14:textId="77777777" w:rsidR="00522113" w:rsidRDefault="00B51388">
      <w:pPr>
        <w:ind w:left="360"/>
      </w:pPr>
      <w:r>
        <w:rPr>
          <w:b/>
        </w:rPr>
        <w:tab/>
      </w:r>
      <w:r>
        <w:rPr>
          <w:noProof/>
        </w:rPr>
        <w:drawing>
          <wp:inline distT="0" distB="0" distL="0" distR="0" wp14:anchorId="0FA2AFAF" wp14:editId="6F3A85D1">
            <wp:extent cx="5762625" cy="885825"/>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png"/>
                    <pic:cNvPicPr/>
                  </pic:nvPicPr>
                  <pic:blipFill>
                    <a:blip r:embed="rId529" cstate="print"/>
                    <a:stretch>
                      <a:fillRect/>
                    </a:stretch>
                  </pic:blipFill>
                  <pic:spPr>
                    <a:xfrm>
                      <a:off x="0" y="0"/>
                      <a:ext cx="5762625" cy="885825"/>
                    </a:xfrm>
                    <a:prstGeom prst="rect">
                      <a:avLst/>
                    </a:prstGeom>
                  </pic:spPr>
                </pic:pic>
              </a:graphicData>
            </a:graphic>
          </wp:inline>
        </w:drawing>
      </w:r>
    </w:p>
    <w:p w14:paraId="643063EF" w14:textId="77777777" w:rsidR="00522113" w:rsidRDefault="00522113">
      <w:pPr>
        <w:ind w:left="360"/>
      </w:pPr>
    </w:p>
    <w:p w14:paraId="2F76B91E" w14:textId="77777777" w:rsidR="00522113" w:rsidRDefault="00B51388">
      <w:pPr>
        <w:numPr>
          <w:ilvl w:val="0"/>
          <w:numId w:val="98"/>
        </w:numPr>
      </w:pPr>
      <w:r>
        <w:rPr>
          <w:b/>
        </w:rPr>
        <w:t>Tela - Julgamento do AI</w:t>
      </w:r>
    </w:p>
    <w:p w14:paraId="78A87FF3" w14:textId="77777777" w:rsidR="00522113" w:rsidRDefault="00B51388">
      <w:r>
        <w:rPr>
          <w:noProof/>
        </w:rPr>
        <w:drawing>
          <wp:inline distT="0" distB="0" distL="0" distR="0" wp14:anchorId="332C9A70" wp14:editId="512D89BC">
            <wp:extent cx="5991225" cy="2847975"/>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png"/>
                    <pic:cNvPicPr/>
                  </pic:nvPicPr>
                  <pic:blipFill>
                    <a:blip r:embed="rId530" cstate="print"/>
                    <a:stretch>
                      <a:fillRect/>
                    </a:stretch>
                  </pic:blipFill>
                  <pic:spPr>
                    <a:xfrm>
                      <a:off x="0" y="0"/>
                      <a:ext cx="5991225" cy="2847975"/>
                    </a:xfrm>
                    <a:prstGeom prst="rect">
                      <a:avLst/>
                    </a:prstGeom>
                  </pic:spPr>
                </pic:pic>
              </a:graphicData>
            </a:graphic>
          </wp:inline>
        </w:drawing>
      </w:r>
    </w:p>
    <w:p w14:paraId="73417520" w14:textId="77777777" w:rsidR="00522113" w:rsidRDefault="00B51388">
      <w:r>
        <w:rPr>
          <w:noProof/>
        </w:rPr>
        <w:drawing>
          <wp:inline distT="0" distB="0" distL="0" distR="0" wp14:anchorId="5B09E356" wp14:editId="2563459E">
            <wp:extent cx="5991225" cy="3219450"/>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png"/>
                    <pic:cNvPicPr/>
                  </pic:nvPicPr>
                  <pic:blipFill>
                    <a:blip r:embed="rId531" cstate="print"/>
                    <a:stretch>
                      <a:fillRect/>
                    </a:stretch>
                  </pic:blipFill>
                  <pic:spPr>
                    <a:xfrm>
                      <a:off x="0" y="0"/>
                      <a:ext cx="5991225" cy="3219450"/>
                    </a:xfrm>
                    <a:prstGeom prst="rect">
                      <a:avLst/>
                    </a:prstGeom>
                  </pic:spPr>
                </pic:pic>
              </a:graphicData>
            </a:graphic>
          </wp:inline>
        </w:drawing>
      </w:r>
    </w:p>
    <w:p w14:paraId="3137438A" w14:textId="77777777" w:rsidR="00522113" w:rsidRDefault="00B51388">
      <w:r>
        <w:rPr>
          <w:noProof/>
        </w:rPr>
        <w:drawing>
          <wp:inline distT="0" distB="0" distL="0" distR="0" wp14:anchorId="6C727D09" wp14:editId="7F33BCC6">
            <wp:extent cx="5991225" cy="3219450"/>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png"/>
                    <pic:cNvPicPr/>
                  </pic:nvPicPr>
                  <pic:blipFill>
                    <a:blip r:embed="rId531" cstate="print"/>
                    <a:stretch>
                      <a:fillRect/>
                    </a:stretch>
                  </pic:blipFill>
                  <pic:spPr>
                    <a:xfrm>
                      <a:off x="0" y="0"/>
                      <a:ext cx="5991225" cy="3219450"/>
                    </a:xfrm>
                    <a:prstGeom prst="rect">
                      <a:avLst/>
                    </a:prstGeom>
                  </pic:spPr>
                </pic:pic>
              </a:graphicData>
            </a:graphic>
          </wp:inline>
        </w:drawing>
      </w:r>
    </w:p>
    <w:p w14:paraId="3026C2CD" w14:textId="77777777" w:rsidR="00522113" w:rsidRDefault="00B51388">
      <w:r>
        <w:rPr>
          <w:noProof/>
        </w:rPr>
        <w:drawing>
          <wp:inline distT="0" distB="0" distL="0" distR="0" wp14:anchorId="7EDDF787" wp14:editId="246E0323">
            <wp:extent cx="5991225" cy="3219450"/>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png"/>
                    <pic:cNvPicPr/>
                  </pic:nvPicPr>
                  <pic:blipFill>
                    <a:blip r:embed="rId531" cstate="print"/>
                    <a:stretch>
                      <a:fillRect/>
                    </a:stretch>
                  </pic:blipFill>
                  <pic:spPr>
                    <a:xfrm>
                      <a:off x="0" y="0"/>
                      <a:ext cx="5991225" cy="3219450"/>
                    </a:xfrm>
                    <a:prstGeom prst="rect">
                      <a:avLst/>
                    </a:prstGeom>
                  </pic:spPr>
                </pic:pic>
              </a:graphicData>
            </a:graphic>
          </wp:inline>
        </w:drawing>
      </w:r>
    </w:p>
    <w:p w14:paraId="5A0BF8C1" w14:textId="77777777" w:rsidR="00522113" w:rsidRDefault="00B51388">
      <w:r>
        <w:rPr>
          <w:noProof/>
        </w:rPr>
        <w:drawing>
          <wp:inline distT="0" distB="0" distL="0" distR="0" wp14:anchorId="2B7B0A64" wp14:editId="2A4A6C68">
            <wp:extent cx="5991225" cy="2352675"/>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png"/>
                    <pic:cNvPicPr/>
                  </pic:nvPicPr>
                  <pic:blipFill>
                    <a:blip r:embed="rId532" cstate="print"/>
                    <a:stretch>
                      <a:fillRect/>
                    </a:stretch>
                  </pic:blipFill>
                  <pic:spPr>
                    <a:xfrm>
                      <a:off x="0" y="0"/>
                      <a:ext cx="5991225" cy="2352675"/>
                    </a:xfrm>
                    <a:prstGeom prst="rect">
                      <a:avLst/>
                    </a:prstGeom>
                  </pic:spPr>
                </pic:pic>
              </a:graphicData>
            </a:graphic>
          </wp:inline>
        </w:drawing>
      </w:r>
    </w:p>
    <w:p w14:paraId="1852EC7E" w14:textId="77777777" w:rsidR="00522113" w:rsidRDefault="00B51388">
      <w:r>
        <w:rPr>
          <w:noProof/>
        </w:rPr>
        <w:drawing>
          <wp:inline distT="0" distB="0" distL="0" distR="0" wp14:anchorId="042D8F9A" wp14:editId="62EAB4CD">
            <wp:extent cx="5991225" cy="2686050"/>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png"/>
                    <pic:cNvPicPr/>
                  </pic:nvPicPr>
                  <pic:blipFill>
                    <a:blip r:embed="rId533" cstate="print"/>
                    <a:stretch>
                      <a:fillRect/>
                    </a:stretch>
                  </pic:blipFill>
                  <pic:spPr>
                    <a:xfrm>
                      <a:off x="0" y="0"/>
                      <a:ext cx="5991225" cy="2686050"/>
                    </a:xfrm>
                    <a:prstGeom prst="rect">
                      <a:avLst/>
                    </a:prstGeom>
                  </pic:spPr>
                </pic:pic>
              </a:graphicData>
            </a:graphic>
          </wp:inline>
        </w:drawing>
      </w:r>
    </w:p>
    <w:p w14:paraId="40475239" w14:textId="77777777" w:rsidR="00522113" w:rsidRDefault="00B51388">
      <w:r>
        <w:rPr>
          <w:noProof/>
        </w:rPr>
        <w:drawing>
          <wp:inline distT="0" distB="0" distL="0" distR="0" wp14:anchorId="6126FC9B" wp14:editId="2FB5A1DF">
            <wp:extent cx="5991225" cy="2171700"/>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png"/>
                    <pic:cNvPicPr/>
                  </pic:nvPicPr>
                  <pic:blipFill>
                    <a:blip r:embed="rId534" cstate="print"/>
                    <a:stretch>
                      <a:fillRect/>
                    </a:stretch>
                  </pic:blipFill>
                  <pic:spPr>
                    <a:xfrm>
                      <a:off x="0" y="0"/>
                      <a:ext cx="5991225" cy="2171700"/>
                    </a:xfrm>
                    <a:prstGeom prst="rect">
                      <a:avLst/>
                    </a:prstGeom>
                  </pic:spPr>
                </pic:pic>
              </a:graphicData>
            </a:graphic>
          </wp:inline>
        </w:drawing>
      </w:r>
    </w:p>
    <w:p w14:paraId="0B2A343F" w14:textId="77777777" w:rsidR="00522113" w:rsidRDefault="00B51388">
      <w:r>
        <w:rPr>
          <w:noProof/>
        </w:rPr>
        <w:drawing>
          <wp:inline distT="0" distB="0" distL="0" distR="0" wp14:anchorId="660FC080" wp14:editId="0558DC33">
            <wp:extent cx="5991225" cy="2495550"/>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png"/>
                    <pic:cNvPicPr/>
                  </pic:nvPicPr>
                  <pic:blipFill>
                    <a:blip r:embed="rId535" cstate="print"/>
                    <a:stretch>
                      <a:fillRect/>
                    </a:stretch>
                  </pic:blipFill>
                  <pic:spPr>
                    <a:xfrm>
                      <a:off x="0" y="0"/>
                      <a:ext cx="5991225" cy="2495550"/>
                    </a:xfrm>
                    <a:prstGeom prst="rect">
                      <a:avLst/>
                    </a:prstGeom>
                  </pic:spPr>
                </pic:pic>
              </a:graphicData>
            </a:graphic>
          </wp:inline>
        </w:drawing>
      </w:r>
    </w:p>
    <w:p w14:paraId="6D22F8B3" w14:textId="77777777" w:rsidR="00522113" w:rsidRDefault="00B51388">
      <w:r>
        <w:rPr>
          <w:noProof/>
        </w:rPr>
        <w:drawing>
          <wp:inline distT="0" distB="0" distL="0" distR="0" wp14:anchorId="3D044102" wp14:editId="673EB135">
            <wp:extent cx="5991225" cy="2371725"/>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png"/>
                    <pic:cNvPicPr/>
                  </pic:nvPicPr>
                  <pic:blipFill>
                    <a:blip r:embed="rId536" cstate="print"/>
                    <a:stretch>
                      <a:fillRect/>
                    </a:stretch>
                  </pic:blipFill>
                  <pic:spPr>
                    <a:xfrm>
                      <a:off x="0" y="0"/>
                      <a:ext cx="5991225" cy="2371725"/>
                    </a:xfrm>
                    <a:prstGeom prst="rect">
                      <a:avLst/>
                    </a:prstGeom>
                  </pic:spPr>
                </pic:pic>
              </a:graphicData>
            </a:graphic>
          </wp:inline>
        </w:drawing>
      </w:r>
    </w:p>
    <w:p w14:paraId="71ABE47C" w14:textId="77777777" w:rsidR="00522113" w:rsidRDefault="00B51388">
      <w:r>
        <w:rPr>
          <w:noProof/>
        </w:rPr>
        <w:drawing>
          <wp:inline distT="0" distB="0" distL="0" distR="0" wp14:anchorId="6B212308" wp14:editId="7149CF82">
            <wp:extent cx="5991225" cy="3009900"/>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png"/>
                    <pic:cNvPicPr/>
                  </pic:nvPicPr>
                  <pic:blipFill>
                    <a:blip r:embed="rId537" cstate="print"/>
                    <a:stretch>
                      <a:fillRect/>
                    </a:stretch>
                  </pic:blipFill>
                  <pic:spPr>
                    <a:xfrm>
                      <a:off x="0" y="0"/>
                      <a:ext cx="5991225" cy="3009900"/>
                    </a:xfrm>
                    <a:prstGeom prst="rect">
                      <a:avLst/>
                    </a:prstGeom>
                  </pic:spPr>
                </pic:pic>
              </a:graphicData>
            </a:graphic>
          </wp:inline>
        </w:drawing>
      </w:r>
    </w:p>
    <w:p w14:paraId="6A6953D1" w14:textId="77777777" w:rsidR="00522113" w:rsidRDefault="00B51388">
      <w:r>
        <w:rPr>
          <w:noProof/>
        </w:rPr>
        <w:drawing>
          <wp:inline distT="0" distB="0" distL="0" distR="0" wp14:anchorId="37AA93C1" wp14:editId="25F331C0">
            <wp:extent cx="5991225" cy="57150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png"/>
                    <pic:cNvPicPr/>
                  </pic:nvPicPr>
                  <pic:blipFill>
                    <a:blip r:embed="rId538" cstate="print"/>
                    <a:stretch>
                      <a:fillRect/>
                    </a:stretch>
                  </pic:blipFill>
                  <pic:spPr>
                    <a:xfrm>
                      <a:off x="0" y="0"/>
                      <a:ext cx="5991225" cy="571500"/>
                    </a:xfrm>
                    <a:prstGeom prst="rect">
                      <a:avLst/>
                    </a:prstGeom>
                  </pic:spPr>
                </pic:pic>
              </a:graphicData>
            </a:graphic>
          </wp:inline>
        </w:drawing>
      </w:r>
    </w:p>
    <w:p w14:paraId="65C172FB" w14:textId="77777777" w:rsidR="00522113" w:rsidRDefault="00522113"/>
    <w:p w14:paraId="49650344" w14:textId="77777777" w:rsidR="00522113" w:rsidRDefault="00522113"/>
    <w:p w14:paraId="433B19C0" w14:textId="77777777" w:rsidR="00522113" w:rsidRDefault="00522113"/>
    <w:p w14:paraId="4D57B09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39">
        <w:r>
          <w:rPr>
            <w:rFonts w:ascii="Tahoma" w:eastAsia="Tahoma" w:hAnsi="Tahoma" w:cs="Tahoma"/>
            <w:i/>
            <w:color w:val="6666FF"/>
          </w:rPr>
          <w:t>Create HTML Help, DOC, PDF and print manuals from 1 single source</w:t>
        </w:r>
      </w:hyperlink>
    </w:p>
    <w:p w14:paraId="381F7D6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23" w:name="_topic_JulgamentoAI"/>
      <w:bookmarkEnd w:id="223"/>
      <w:r>
        <w:rPr>
          <w:rFonts w:ascii="Tahoma" w:eastAsia="Tahoma" w:hAnsi="Tahoma" w:cs="Tahoma"/>
          <w:i/>
          <w:color w:val="243F60"/>
          <w:sz w:val="22"/>
        </w:rPr>
        <w:t>Julgamento AI</w:t>
      </w:r>
    </w:p>
    <w:p w14:paraId="2B19E63B" w14:textId="77777777" w:rsidR="00522113" w:rsidRDefault="00B51388">
      <w:r>
        <w:t>A aba "</w:t>
      </w:r>
      <w:r>
        <w:rPr>
          <w:b/>
        </w:rPr>
        <w:t>Julgamento do AI</w:t>
      </w:r>
      <w:r>
        <w:t>", na janela "</w:t>
      </w:r>
      <w:r>
        <w:rPr>
          <w:b/>
        </w:rPr>
        <w:t>Julgamento AI</w:t>
      </w:r>
      <w:r>
        <w:t xml:space="preserve">" permite detalhar um Julgamento e apresentar os dados da janela </w:t>
      </w:r>
      <w:r>
        <w:rPr>
          <w:b/>
        </w:rPr>
        <w:t>Julgamento AI</w:t>
      </w:r>
      <w:r>
        <w:t>.</w:t>
      </w:r>
    </w:p>
    <w:p w14:paraId="1BA21FCE" w14:textId="77777777" w:rsidR="00522113" w:rsidRDefault="00522113"/>
    <w:p w14:paraId="35AAE86B" w14:textId="77777777" w:rsidR="00522113" w:rsidRDefault="00B51388">
      <w:pPr>
        <w:numPr>
          <w:ilvl w:val="0"/>
          <w:numId w:val="98"/>
        </w:numPr>
      </w:pPr>
      <w:r>
        <w:rPr>
          <w:b/>
        </w:rPr>
        <w:t>Detalhamento do campo - Julgamento do AI</w:t>
      </w:r>
    </w:p>
    <w:p w14:paraId="78A32EC1" w14:textId="77777777" w:rsidR="00522113" w:rsidRDefault="00B51388">
      <w:pPr>
        <w:numPr>
          <w:ilvl w:val="1"/>
          <w:numId w:val="98"/>
        </w:numPr>
        <w:jc w:val="both"/>
      </w:pPr>
      <w:r>
        <w:rPr>
          <w:b/>
        </w:rPr>
        <w:t>Julgamento AI</w:t>
      </w:r>
    </w:p>
    <w:p w14:paraId="274592CF" w14:textId="77777777" w:rsidR="00522113" w:rsidRDefault="00B51388">
      <w:pPr>
        <w:numPr>
          <w:ilvl w:val="2"/>
          <w:numId w:val="98"/>
        </w:numPr>
        <w:jc w:val="both"/>
      </w:pPr>
      <w:r>
        <w:rPr>
          <w:b/>
        </w:rPr>
        <w:t>Para</w:t>
      </w:r>
      <w:r>
        <w:t xml:space="preserve">: Campo que </w:t>
      </w:r>
      <w:r>
        <w:t>apresenta a descrição Coordenador(a) Técnico(a) da Unidade. Campo somente leitura.</w:t>
      </w:r>
    </w:p>
    <w:p w14:paraId="331DC9DF" w14:textId="77777777" w:rsidR="00522113" w:rsidRDefault="00B51388">
      <w:pPr>
        <w:numPr>
          <w:ilvl w:val="2"/>
          <w:numId w:val="98"/>
        </w:numPr>
        <w:jc w:val="both"/>
      </w:pPr>
      <w:r>
        <w:rPr>
          <w:b/>
        </w:rPr>
        <w:t>Sr(a)</w:t>
      </w:r>
      <w:r>
        <w:t>: Campo que permite selecionar um usuário do sistema que tenha o perfil Coordenador Técnico na Unidade do Julgamento. Seleção única. Auto-completar. Campo obrigatório.</w:t>
      </w:r>
    </w:p>
    <w:p w14:paraId="18D62C1B" w14:textId="77777777" w:rsidR="00522113" w:rsidRDefault="00B51388">
      <w:pPr>
        <w:numPr>
          <w:ilvl w:val="3"/>
          <w:numId w:val="98"/>
        </w:numPr>
        <w:jc w:val="both"/>
      </w:pPr>
      <w:r>
        <w:t>Opções: Todos os usuários ativos com o perfil Coordenação Técnica da respectiva Unidade do Julgamento.</w:t>
      </w:r>
    </w:p>
    <w:p w14:paraId="6B66D535" w14:textId="77777777" w:rsidR="00522113" w:rsidRDefault="00B51388">
      <w:pPr>
        <w:numPr>
          <w:ilvl w:val="2"/>
          <w:numId w:val="98"/>
        </w:numPr>
        <w:jc w:val="both"/>
      </w:pPr>
      <w:r>
        <w:rPr>
          <w:b/>
        </w:rPr>
        <w:t>Assunto</w:t>
      </w:r>
      <w:r>
        <w:t>: Campo que permite informar o assunto da análise do pedido de acordo. Tamanho: 200</w:t>
      </w:r>
    </w:p>
    <w:p w14:paraId="630E4471" w14:textId="77777777" w:rsidR="00522113" w:rsidRDefault="00B51388">
      <w:pPr>
        <w:numPr>
          <w:ilvl w:val="3"/>
          <w:numId w:val="98"/>
        </w:numPr>
        <w:jc w:val="both"/>
      </w:pPr>
      <w:r>
        <w:t>Campo obrigatório</w:t>
      </w:r>
    </w:p>
    <w:p w14:paraId="35649C5C" w14:textId="77777777" w:rsidR="00522113" w:rsidRDefault="00B51388">
      <w:pPr>
        <w:numPr>
          <w:ilvl w:val="3"/>
          <w:numId w:val="98"/>
        </w:numPr>
        <w:jc w:val="both"/>
      </w:pPr>
      <w:r>
        <w:t>Valor padrão: "Julgamento do Auto de Infraçã</w:t>
      </w:r>
      <w:r>
        <w:t>o Nº &lt;Numero AI&gt; - &lt;Nome do Bem&gt;"</w:t>
      </w:r>
    </w:p>
    <w:p w14:paraId="6FCF522E" w14:textId="77777777" w:rsidR="00522113" w:rsidRDefault="00B51388">
      <w:pPr>
        <w:numPr>
          <w:ilvl w:val="2"/>
          <w:numId w:val="98"/>
        </w:numPr>
        <w:jc w:val="both"/>
      </w:pPr>
      <w:r>
        <w:rPr>
          <w:b/>
        </w:rPr>
        <w:t>Nº Processo SEI</w:t>
      </w:r>
      <w:r>
        <w:t>: Apresenta o número do processo SEI presente na Fiscalização relacionada ao Auto de Infração do Julgamento.</w:t>
      </w:r>
    </w:p>
    <w:p w14:paraId="7F90A9F7" w14:textId="77777777" w:rsidR="00522113" w:rsidRDefault="00B51388">
      <w:pPr>
        <w:numPr>
          <w:ilvl w:val="3"/>
          <w:numId w:val="98"/>
        </w:numPr>
        <w:jc w:val="both"/>
      </w:pPr>
      <w:r>
        <w:t>Máscara: 99999.999999/9999-99 ou 9999999.99999999/9999-99</w:t>
      </w:r>
    </w:p>
    <w:p w14:paraId="6BD5614A" w14:textId="77777777" w:rsidR="00522113" w:rsidRDefault="00B51388">
      <w:pPr>
        <w:numPr>
          <w:ilvl w:val="3"/>
          <w:numId w:val="98"/>
        </w:numPr>
        <w:jc w:val="both"/>
      </w:pPr>
      <w:r>
        <w:t>Campo somente leitura.</w:t>
      </w:r>
    </w:p>
    <w:p w14:paraId="740237C2" w14:textId="77777777" w:rsidR="00522113" w:rsidRDefault="00B51388">
      <w:pPr>
        <w:numPr>
          <w:ilvl w:val="2"/>
          <w:numId w:val="98"/>
        </w:numPr>
        <w:jc w:val="both"/>
      </w:pPr>
      <w:r>
        <w:rPr>
          <w:b/>
        </w:rPr>
        <w:t xml:space="preserve">Nº </w:t>
      </w:r>
      <w:r>
        <w:rPr>
          <w:b/>
        </w:rPr>
        <w:t>Fiscalização</w:t>
      </w:r>
      <w:r>
        <w:t>: Apresenta o número da fiscalização relacionado ao julgamento.</w:t>
      </w:r>
    </w:p>
    <w:p w14:paraId="142212A1" w14:textId="77777777" w:rsidR="00522113" w:rsidRDefault="00B51388">
      <w:pPr>
        <w:numPr>
          <w:ilvl w:val="3"/>
          <w:numId w:val="98"/>
        </w:numPr>
        <w:jc w:val="both"/>
      </w:pPr>
      <w:r>
        <w:t>Máscara: F99999.XX.AAAA</w:t>
      </w:r>
    </w:p>
    <w:p w14:paraId="7A31556B" w14:textId="77777777" w:rsidR="00522113" w:rsidRDefault="00B51388">
      <w:pPr>
        <w:numPr>
          <w:ilvl w:val="3"/>
          <w:numId w:val="98"/>
        </w:numPr>
        <w:jc w:val="both"/>
      </w:pPr>
      <w:r>
        <w:t>Campo somente leitura.</w:t>
      </w:r>
    </w:p>
    <w:p w14:paraId="51A6ED25" w14:textId="77777777" w:rsidR="00522113" w:rsidRDefault="00B51388">
      <w:pPr>
        <w:numPr>
          <w:ilvl w:val="2"/>
          <w:numId w:val="98"/>
        </w:numPr>
        <w:jc w:val="both"/>
      </w:pPr>
      <w:r>
        <w:rPr>
          <w:b/>
        </w:rPr>
        <w:t>Data/Hora Fiscalização</w:t>
      </w:r>
      <w:r>
        <w:t>: Apresenta a data e hora da fiscalização</w:t>
      </w:r>
    </w:p>
    <w:p w14:paraId="0BE48746" w14:textId="77777777" w:rsidR="00522113" w:rsidRDefault="00B51388">
      <w:pPr>
        <w:numPr>
          <w:ilvl w:val="3"/>
          <w:numId w:val="98"/>
        </w:numPr>
        <w:jc w:val="both"/>
      </w:pPr>
      <w:r>
        <w:t>Máscara: DD/MM/AAAA HH:MM</w:t>
      </w:r>
    </w:p>
    <w:p w14:paraId="5926524F" w14:textId="77777777" w:rsidR="00522113" w:rsidRDefault="00B51388">
      <w:pPr>
        <w:numPr>
          <w:ilvl w:val="3"/>
          <w:numId w:val="98"/>
        </w:numPr>
        <w:jc w:val="both"/>
      </w:pPr>
      <w:r>
        <w:t>Campo somente leitura.</w:t>
      </w:r>
    </w:p>
    <w:p w14:paraId="2E307E49" w14:textId="77777777" w:rsidR="00522113" w:rsidRDefault="00B51388">
      <w:pPr>
        <w:numPr>
          <w:ilvl w:val="2"/>
          <w:numId w:val="98"/>
        </w:numPr>
        <w:jc w:val="both"/>
      </w:pPr>
      <w:r>
        <w:rPr>
          <w:b/>
        </w:rPr>
        <w:t>Nº Auto de Infração</w:t>
      </w:r>
      <w:r>
        <w:t>:</w:t>
      </w:r>
      <w:r>
        <w:t xml:space="preserve"> Apresenta o número do auto de infração no qual foi gerado o julgamento.</w:t>
      </w:r>
    </w:p>
    <w:p w14:paraId="15698B57" w14:textId="77777777" w:rsidR="00522113" w:rsidRDefault="00B51388">
      <w:pPr>
        <w:numPr>
          <w:ilvl w:val="3"/>
          <w:numId w:val="98"/>
        </w:numPr>
        <w:jc w:val="both"/>
      </w:pPr>
      <w:r>
        <w:t>Máscara: A99999.XX.AAAA</w:t>
      </w:r>
    </w:p>
    <w:p w14:paraId="0D1353C3" w14:textId="77777777" w:rsidR="00522113" w:rsidRDefault="00B51388">
      <w:pPr>
        <w:numPr>
          <w:ilvl w:val="3"/>
          <w:numId w:val="98"/>
        </w:numPr>
        <w:jc w:val="both"/>
      </w:pPr>
      <w:r>
        <w:t>Campo somente leitura.</w:t>
      </w:r>
    </w:p>
    <w:p w14:paraId="39811A6F" w14:textId="77777777" w:rsidR="00522113" w:rsidRDefault="00B51388">
      <w:pPr>
        <w:numPr>
          <w:ilvl w:val="2"/>
          <w:numId w:val="98"/>
        </w:numPr>
        <w:jc w:val="both"/>
      </w:pPr>
      <w:r>
        <w:rPr>
          <w:b/>
        </w:rPr>
        <w:t>Fiscal</w:t>
      </w:r>
      <w:r>
        <w:t>: Apresenta o nome do Fiscal que cadastrou o Auto de Infração no qual o Julgamento é baseado.</w:t>
      </w:r>
    </w:p>
    <w:p w14:paraId="28DFEFD0" w14:textId="77777777" w:rsidR="00522113" w:rsidRDefault="00B51388">
      <w:pPr>
        <w:numPr>
          <w:ilvl w:val="3"/>
          <w:numId w:val="98"/>
        </w:numPr>
        <w:jc w:val="both"/>
      </w:pPr>
      <w:r>
        <w:t>Campo somente leitura.</w:t>
      </w:r>
    </w:p>
    <w:p w14:paraId="31FFD016" w14:textId="77777777" w:rsidR="00522113" w:rsidRDefault="00B51388">
      <w:pPr>
        <w:numPr>
          <w:ilvl w:val="2"/>
          <w:numId w:val="98"/>
        </w:numPr>
        <w:jc w:val="both"/>
      </w:pPr>
      <w:r>
        <w:rPr>
          <w:b/>
        </w:rPr>
        <w:t>Autoridade Ju</w:t>
      </w:r>
      <w:r>
        <w:rPr>
          <w:b/>
        </w:rPr>
        <w:t>lgadora</w:t>
      </w:r>
      <w:r>
        <w:t>: Apresenta o nome da Autoridade Julgadora atribuída ao respectivo Julgamento.</w:t>
      </w:r>
    </w:p>
    <w:p w14:paraId="3DDEA772" w14:textId="77777777" w:rsidR="00522113" w:rsidRDefault="00B51388">
      <w:pPr>
        <w:numPr>
          <w:ilvl w:val="3"/>
          <w:numId w:val="98"/>
        </w:numPr>
        <w:jc w:val="both"/>
      </w:pPr>
      <w:r>
        <w:t>Campo somente leitura.</w:t>
      </w:r>
    </w:p>
    <w:p w14:paraId="21CA96E2" w14:textId="77777777" w:rsidR="00522113" w:rsidRDefault="00B51388">
      <w:pPr>
        <w:numPr>
          <w:ilvl w:val="2"/>
          <w:numId w:val="98"/>
        </w:numPr>
        <w:jc w:val="both"/>
      </w:pPr>
      <w:r>
        <w:rPr>
          <w:b/>
        </w:rPr>
        <w:t>Autuado</w:t>
      </w:r>
      <w:r>
        <w:t>: Apresenta o nome do Autuado presente no Auto de Infração.</w:t>
      </w:r>
    </w:p>
    <w:p w14:paraId="740B271A" w14:textId="77777777" w:rsidR="00522113" w:rsidRDefault="00B51388">
      <w:pPr>
        <w:numPr>
          <w:ilvl w:val="3"/>
          <w:numId w:val="98"/>
        </w:numPr>
        <w:jc w:val="both"/>
      </w:pPr>
      <w:r>
        <w:t>Campo somente leitura.</w:t>
      </w:r>
    </w:p>
    <w:p w14:paraId="6AE809D4" w14:textId="77777777" w:rsidR="00522113" w:rsidRDefault="00B51388">
      <w:pPr>
        <w:numPr>
          <w:ilvl w:val="2"/>
          <w:numId w:val="98"/>
        </w:numPr>
        <w:jc w:val="both"/>
      </w:pPr>
      <w:r>
        <w:rPr>
          <w:b/>
        </w:rPr>
        <w:t>CPF/CNPJ Autuado</w:t>
      </w:r>
      <w:r>
        <w:t>: Apresenta o CPF ou CPNJ do Autuado pres</w:t>
      </w:r>
      <w:r>
        <w:t>ente no Auto de Infração.</w:t>
      </w:r>
    </w:p>
    <w:p w14:paraId="62CDEDBE" w14:textId="77777777" w:rsidR="00522113" w:rsidRDefault="00B51388">
      <w:pPr>
        <w:numPr>
          <w:ilvl w:val="3"/>
          <w:numId w:val="98"/>
        </w:numPr>
        <w:jc w:val="both"/>
      </w:pPr>
      <w:r>
        <w:t>Campo somente leitura.</w:t>
      </w:r>
    </w:p>
    <w:p w14:paraId="1126893D" w14:textId="77777777" w:rsidR="00522113" w:rsidRDefault="00B51388">
      <w:pPr>
        <w:numPr>
          <w:ilvl w:val="2"/>
          <w:numId w:val="98"/>
        </w:numPr>
        <w:jc w:val="both"/>
      </w:pPr>
      <w:r>
        <w:rPr>
          <w:b/>
        </w:rPr>
        <w:t>Endereço Autuado</w:t>
      </w:r>
      <w:r>
        <w:t>: Apresenta o endereço completo do Autuado presente no Auto de Infração.</w:t>
      </w:r>
    </w:p>
    <w:p w14:paraId="0E6B9C44" w14:textId="77777777" w:rsidR="00522113" w:rsidRDefault="00B51388">
      <w:pPr>
        <w:numPr>
          <w:ilvl w:val="3"/>
          <w:numId w:val="98"/>
        </w:numPr>
        <w:jc w:val="both"/>
      </w:pPr>
      <w:r>
        <w:t>Campo somente leitura.</w:t>
      </w:r>
    </w:p>
    <w:p w14:paraId="51568B88" w14:textId="77777777" w:rsidR="00522113" w:rsidRDefault="00B51388">
      <w:pPr>
        <w:numPr>
          <w:ilvl w:val="2"/>
          <w:numId w:val="98"/>
        </w:numPr>
        <w:jc w:val="both"/>
      </w:pPr>
      <w:r>
        <w:rPr>
          <w:b/>
        </w:rPr>
        <w:t>Tipo de Dano</w:t>
      </w:r>
      <w:r>
        <w:t>: Apresenta o tipo de dano preenchido na fiscalização (reparável / irreparável).</w:t>
      </w:r>
    </w:p>
    <w:p w14:paraId="0033CE68" w14:textId="77777777" w:rsidR="00522113" w:rsidRDefault="00B51388">
      <w:pPr>
        <w:numPr>
          <w:ilvl w:val="3"/>
          <w:numId w:val="98"/>
        </w:numPr>
        <w:jc w:val="both"/>
      </w:pPr>
      <w:r>
        <w:t>Ca</w:t>
      </w:r>
      <w:r>
        <w:t>mpo somente leitura.</w:t>
      </w:r>
    </w:p>
    <w:p w14:paraId="5E8211C5" w14:textId="77777777" w:rsidR="00522113" w:rsidRDefault="00B51388">
      <w:pPr>
        <w:numPr>
          <w:ilvl w:val="2"/>
          <w:numId w:val="98"/>
        </w:numPr>
        <w:jc w:val="both"/>
      </w:pPr>
      <w:r>
        <w:rPr>
          <w:b/>
        </w:rPr>
        <w:t>Valor da Multa</w:t>
      </w:r>
      <w:r>
        <w:t>: Apresenta o valor da multa calculada na Ficha de Avaliação da Fiscalização relacionada ao Auto de Infração do Julgamento.</w:t>
      </w:r>
    </w:p>
    <w:p w14:paraId="3EF08FEE" w14:textId="77777777" w:rsidR="00522113" w:rsidRDefault="00B51388">
      <w:pPr>
        <w:numPr>
          <w:ilvl w:val="3"/>
          <w:numId w:val="98"/>
        </w:numPr>
        <w:jc w:val="both"/>
      </w:pPr>
      <w:r>
        <w:t>Campo Decimal, com 9 casas inteiras e 2 decimais.</w:t>
      </w:r>
    </w:p>
    <w:p w14:paraId="2DCE6BC3" w14:textId="77777777" w:rsidR="00522113" w:rsidRDefault="00B51388">
      <w:pPr>
        <w:numPr>
          <w:ilvl w:val="3"/>
          <w:numId w:val="98"/>
        </w:numPr>
        <w:jc w:val="both"/>
      </w:pPr>
      <w:r>
        <w:t>Campo somente leitura.</w:t>
      </w:r>
    </w:p>
    <w:p w14:paraId="6308EA8F" w14:textId="77777777" w:rsidR="00522113" w:rsidRDefault="00B51388">
      <w:pPr>
        <w:numPr>
          <w:ilvl w:val="2"/>
          <w:numId w:val="98"/>
        </w:numPr>
        <w:jc w:val="both"/>
      </w:pPr>
      <w:r>
        <w:rPr>
          <w:b/>
        </w:rPr>
        <w:t>Não cabe Sanção Administ</w:t>
      </w:r>
      <w:r>
        <w:rPr>
          <w:b/>
        </w:rPr>
        <w:t>rativa (Multa)</w:t>
      </w:r>
      <w:r>
        <w:t>: Campo que permite informar se o Julgamento não possuirá sanção administrativa (Multa)</w:t>
      </w:r>
    </w:p>
    <w:p w14:paraId="681B5E2B" w14:textId="77777777" w:rsidR="00522113" w:rsidRDefault="00B51388">
      <w:pPr>
        <w:numPr>
          <w:ilvl w:val="3"/>
          <w:numId w:val="98"/>
        </w:numPr>
        <w:jc w:val="both"/>
      </w:pPr>
      <w:r>
        <w:t>Check box</w:t>
      </w:r>
    </w:p>
    <w:p w14:paraId="7CF878E0" w14:textId="77777777" w:rsidR="00522113" w:rsidRDefault="00B51388">
      <w:pPr>
        <w:numPr>
          <w:ilvl w:val="3"/>
          <w:numId w:val="98"/>
        </w:numPr>
        <w:jc w:val="both"/>
      </w:pPr>
      <w:r>
        <w:t>Padrão: Desmarcado</w:t>
      </w:r>
    </w:p>
    <w:p w14:paraId="634220BC" w14:textId="77777777" w:rsidR="00522113" w:rsidRDefault="00B51388">
      <w:pPr>
        <w:numPr>
          <w:ilvl w:val="2"/>
          <w:numId w:val="98"/>
        </w:numPr>
        <w:jc w:val="both"/>
      </w:pPr>
      <w:r>
        <w:rPr>
          <w:b/>
        </w:rPr>
        <w:t>Não cabe Reparação de Dano</w:t>
      </w:r>
      <w:r>
        <w:t>: Campo que permite informar se o Julgamento não possuirá reparação de dano</w:t>
      </w:r>
    </w:p>
    <w:p w14:paraId="7AEEB3C5" w14:textId="77777777" w:rsidR="00522113" w:rsidRDefault="00B51388">
      <w:pPr>
        <w:numPr>
          <w:ilvl w:val="3"/>
          <w:numId w:val="98"/>
        </w:numPr>
        <w:jc w:val="both"/>
      </w:pPr>
      <w:r>
        <w:t xml:space="preserve">Campo somente </w:t>
      </w:r>
      <w:r>
        <w:t>leitura.</w:t>
      </w:r>
    </w:p>
    <w:p w14:paraId="327386DA" w14:textId="77777777" w:rsidR="00522113" w:rsidRDefault="00B51388">
      <w:pPr>
        <w:numPr>
          <w:ilvl w:val="2"/>
          <w:numId w:val="98"/>
        </w:numPr>
        <w:jc w:val="both"/>
      </w:pPr>
      <w:r>
        <w:rPr>
          <w:b/>
        </w:rPr>
        <w:t>Justificativa para não aplicação de Sanção Administrativa (Multa)</w:t>
      </w:r>
      <w:r>
        <w:t>: Campo que permite informar a justificativa para não aplicação de sanção administrativa (Multa).</w:t>
      </w:r>
    </w:p>
    <w:p w14:paraId="15091D75" w14:textId="77777777" w:rsidR="00522113" w:rsidRDefault="00B51388">
      <w:pPr>
        <w:numPr>
          <w:ilvl w:val="3"/>
          <w:numId w:val="98"/>
        </w:numPr>
        <w:jc w:val="both"/>
      </w:pPr>
      <w:r>
        <w:t>Campo área de texto.</w:t>
      </w:r>
    </w:p>
    <w:p w14:paraId="19BBD731" w14:textId="77777777" w:rsidR="00522113" w:rsidRDefault="00B51388">
      <w:pPr>
        <w:numPr>
          <w:ilvl w:val="3"/>
          <w:numId w:val="98"/>
        </w:numPr>
        <w:jc w:val="both"/>
      </w:pPr>
      <w:r>
        <w:t>Sem limite de caracteres.</w:t>
      </w:r>
    </w:p>
    <w:p w14:paraId="563B236E" w14:textId="77777777" w:rsidR="00522113" w:rsidRDefault="00B51388">
      <w:pPr>
        <w:numPr>
          <w:ilvl w:val="3"/>
          <w:numId w:val="98"/>
        </w:numPr>
        <w:jc w:val="both"/>
      </w:pPr>
      <w:r>
        <w:t>Campo obrigatório.</w:t>
      </w:r>
    </w:p>
    <w:p w14:paraId="35CB0861" w14:textId="77777777" w:rsidR="00522113" w:rsidRDefault="00B51388">
      <w:pPr>
        <w:numPr>
          <w:ilvl w:val="2"/>
          <w:numId w:val="98"/>
        </w:numPr>
        <w:jc w:val="both"/>
      </w:pPr>
      <w:r>
        <w:rPr>
          <w:b/>
        </w:rPr>
        <w:t>Justificativa para</w:t>
      </w:r>
      <w:r>
        <w:rPr>
          <w:b/>
        </w:rPr>
        <w:t xml:space="preserve"> não Reparação de Dano</w:t>
      </w:r>
      <w:r>
        <w:t>: Campo que permite informar a justificativa para não reparação de dano.</w:t>
      </w:r>
    </w:p>
    <w:p w14:paraId="490D4DC6" w14:textId="77777777" w:rsidR="00522113" w:rsidRDefault="00B51388">
      <w:pPr>
        <w:numPr>
          <w:ilvl w:val="3"/>
          <w:numId w:val="98"/>
        </w:numPr>
        <w:jc w:val="both"/>
      </w:pPr>
      <w:r>
        <w:t>Campo área de texto.</w:t>
      </w:r>
    </w:p>
    <w:p w14:paraId="1E6D8B49" w14:textId="77777777" w:rsidR="00522113" w:rsidRDefault="00B51388">
      <w:pPr>
        <w:numPr>
          <w:ilvl w:val="3"/>
          <w:numId w:val="98"/>
        </w:numPr>
        <w:jc w:val="both"/>
      </w:pPr>
      <w:r>
        <w:t>Sem limite de caracteres.</w:t>
      </w:r>
    </w:p>
    <w:p w14:paraId="6B8527A3" w14:textId="77777777" w:rsidR="00522113" w:rsidRDefault="00B51388">
      <w:pPr>
        <w:numPr>
          <w:ilvl w:val="3"/>
          <w:numId w:val="98"/>
        </w:numPr>
        <w:jc w:val="both"/>
      </w:pPr>
      <w:r>
        <w:t>Campo obrigatório.</w:t>
      </w:r>
    </w:p>
    <w:p w14:paraId="6E4E9A4A" w14:textId="77777777" w:rsidR="00522113" w:rsidRDefault="00B51388">
      <w:pPr>
        <w:numPr>
          <w:ilvl w:val="2"/>
          <w:numId w:val="98"/>
        </w:numPr>
        <w:jc w:val="both"/>
      </w:pPr>
      <w:r>
        <w:rPr>
          <w:b/>
        </w:rPr>
        <w:t>Síntese dos documentos juntados na árvore de documentos (Campo somente leitura)</w:t>
      </w:r>
    </w:p>
    <w:p w14:paraId="5881EF4F" w14:textId="77777777" w:rsidR="00522113" w:rsidRDefault="00B51388">
      <w:pPr>
        <w:numPr>
          <w:ilvl w:val="3"/>
          <w:numId w:val="98"/>
        </w:numPr>
        <w:jc w:val="both"/>
      </w:pPr>
      <w:r>
        <w:rPr>
          <w:b/>
        </w:rPr>
        <w:t>Tipo do Documen</w:t>
      </w:r>
      <w:r>
        <w:rPr>
          <w:b/>
        </w:rPr>
        <w:t>to</w:t>
      </w:r>
      <w:r>
        <w:t>: Apresenta a descrição do tipo do documento anexado ao Julgamento.</w:t>
      </w:r>
    </w:p>
    <w:p w14:paraId="0BC68F3B" w14:textId="77777777" w:rsidR="00522113" w:rsidRDefault="00B51388">
      <w:pPr>
        <w:numPr>
          <w:ilvl w:val="3"/>
          <w:numId w:val="98"/>
        </w:numPr>
        <w:jc w:val="both"/>
      </w:pPr>
      <w:r>
        <w:rPr>
          <w:b/>
        </w:rPr>
        <w:t>Nº Processo SEI</w:t>
      </w:r>
      <w:r>
        <w:t>: Apresenta o número do processo SEI do documento anexado ao Julgamento.</w:t>
      </w:r>
    </w:p>
    <w:p w14:paraId="5B7182A1" w14:textId="77777777" w:rsidR="00522113" w:rsidRDefault="00B51388">
      <w:pPr>
        <w:numPr>
          <w:ilvl w:val="3"/>
          <w:numId w:val="98"/>
        </w:numPr>
        <w:jc w:val="both"/>
      </w:pPr>
      <w:r>
        <w:rPr>
          <w:b/>
        </w:rPr>
        <w:t>Nº Documento SEI</w:t>
      </w:r>
      <w:r>
        <w:t>: Apresenta o número do documento SEI do processo SEI do documento anexado ao Julg</w:t>
      </w:r>
      <w:r>
        <w:t>amento.</w:t>
      </w:r>
    </w:p>
    <w:p w14:paraId="2CAD3D2C" w14:textId="77777777" w:rsidR="00522113" w:rsidRDefault="00B51388">
      <w:pPr>
        <w:numPr>
          <w:ilvl w:val="1"/>
          <w:numId w:val="98"/>
        </w:numPr>
        <w:jc w:val="both"/>
      </w:pPr>
      <w:r>
        <w:rPr>
          <w:b/>
        </w:rPr>
        <w:t>Ações</w:t>
      </w:r>
      <w:r>
        <w:t>:</w:t>
      </w:r>
    </w:p>
    <w:p w14:paraId="0D107CEE" w14:textId="77777777" w:rsidR="00522113" w:rsidRDefault="00B51388">
      <w:pPr>
        <w:numPr>
          <w:ilvl w:val="2"/>
          <w:numId w:val="98"/>
        </w:numPr>
        <w:jc w:val="both"/>
      </w:pPr>
      <w:r>
        <w:rPr>
          <w:b/>
        </w:rPr>
        <w:t>Mostrar/Esconder</w:t>
      </w:r>
      <w:r>
        <w:t>: Ao acionar esta opção, o sistema deverá apresentar ou esconder o bloco de informações presente em Julgamento AI.</w:t>
      </w:r>
    </w:p>
    <w:p w14:paraId="4C9575ED" w14:textId="77777777" w:rsidR="00522113" w:rsidRDefault="00522113">
      <w:pPr>
        <w:ind w:left="720"/>
      </w:pPr>
    </w:p>
    <w:p w14:paraId="1CD9D92B" w14:textId="77777777" w:rsidR="00522113" w:rsidRDefault="00B51388">
      <w:pPr>
        <w:numPr>
          <w:ilvl w:val="0"/>
          <w:numId w:val="98"/>
        </w:numPr>
      </w:pPr>
      <w:r>
        <w:rPr>
          <w:b/>
        </w:rPr>
        <w:t>Regras - Julgamento do AI</w:t>
      </w:r>
    </w:p>
    <w:p w14:paraId="6C6D18D1" w14:textId="77777777" w:rsidR="00522113" w:rsidRDefault="00B51388">
      <w:pPr>
        <w:numPr>
          <w:ilvl w:val="1"/>
          <w:numId w:val="98"/>
        </w:numPr>
        <w:jc w:val="both"/>
      </w:pPr>
      <w:r>
        <w:t>Apenas a Autoridade Julgadora associada ao respectivo Julgamento e usuários com per</w:t>
      </w:r>
      <w:r>
        <w:t>fil Administrador poderão editar as informações deste bloco.</w:t>
      </w:r>
    </w:p>
    <w:p w14:paraId="305DEDBB" w14:textId="77777777" w:rsidR="00522113" w:rsidRDefault="00B51388">
      <w:pPr>
        <w:numPr>
          <w:ilvl w:val="1"/>
          <w:numId w:val="98"/>
        </w:numPr>
        <w:jc w:val="both"/>
      </w:pPr>
      <w:r>
        <w:t>Quando a ficha de avaliação não estiver concluída no campo valor da multa deve aparecer a mensagem "Ficha de Avaliação Pendente".</w:t>
      </w:r>
    </w:p>
    <w:p w14:paraId="1E75F6AD" w14:textId="77777777" w:rsidR="00522113" w:rsidRDefault="00B51388">
      <w:pPr>
        <w:numPr>
          <w:ilvl w:val="1"/>
          <w:numId w:val="98"/>
        </w:numPr>
        <w:jc w:val="both"/>
      </w:pPr>
      <w:r>
        <w:t>O sistema deverá apresentar o campo Justificativa para não aplica</w:t>
      </w:r>
      <w:r>
        <w:t>ção de Sanção Administrativa (Multa) somente quando o campo Não cabe Sanção Administrativa (Multa) estiver marcado.</w:t>
      </w:r>
    </w:p>
    <w:p w14:paraId="2E851939" w14:textId="77777777" w:rsidR="00522113" w:rsidRDefault="00B51388">
      <w:pPr>
        <w:numPr>
          <w:ilvl w:val="1"/>
          <w:numId w:val="98"/>
        </w:numPr>
        <w:jc w:val="both"/>
      </w:pPr>
      <w:r>
        <w:t>O sistema deverá apresentar o campo Justificativa para não Reparação de Dano somente quando o campo Não cabe Reparação de Dano estiver marca</w:t>
      </w:r>
      <w:r>
        <w:t>do.</w:t>
      </w:r>
    </w:p>
    <w:p w14:paraId="43257965" w14:textId="77777777" w:rsidR="00522113" w:rsidRDefault="00B51388">
      <w:pPr>
        <w:numPr>
          <w:ilvl w:val="1"/>
          <w:numId w:val="98"/>
        </w:numPr>
        <w:jc w:val="both"/>
      </w:pPr>
      <w:r>
        <w:t>Quando o campo Não cabe Sanção Administrativa (Multa) estiver marcado, o sistema deverá apresentar a nomenclatura Não se aplica no campo Valor da Multa, não apresentar os campos Valor do Dano e Valor da Multa em Notificação de Penalidade e não precisar</w:t>
      </w:r>
      <w:r>
        <w:t xml:space="preserve"> ter a Ficha de Avaliação preenchida de forma obrigatório para dar seguimento ao fluxo do Julgamento.</w:t>
      </w:r>
    </w:p>
    <w:p w14:paraId="0FAF01CB" w14:textId="77777777" w:rsidR="00522113" w:rsidRDefault="00B51388">
      <w:pPr>
        <w:numPr>
          <w:ilvl w:val="1"/>
          <w:numId w:val="98"/>
        </w:numPr>
        <w:jc w:val="both"/>
      </w:pPr>
      <w:r>
        <w:t>Quando o campo +Não cabe Reparação de Dano+ estiver marcado, o sistema não deve apresentar o campo Descrição dos serviços a serem executados para reparaçã</w:t>
      </w:r>
      <w:r>
        <w:t>o do dano na Notificação de Penalidade.</w:t>
      </w:r>
    </w:p>
    <w:p w14:paraId="47E48404" w14:textId="77777777" w:rsidR="00522113" w:rsidRDefault="00522113"/>
    <w:p w14:paraId="24A95AEE" w14:textId="77777777" w:rsidR="00522113" w:rsidRDefault="00B51388">
      <w:pPr>
        <w:numPr>
          <w:ilvl w:val="0"/>
          <w:numId w:val="98"/>
        </w:numPr>
      </w:pPr>
      <w:r>
        <w:rPr>
          <w:b/>
        </w:rPr>
        <w:t>Tela - Julgamento do AI</w:t>
      </w:r>
    </w:p>
    <w:p w14:paraId="10122F43" w14:textId="77777777" w:rsidR="00522113" w:rsidRDefault="00B51388">
      <w:r>
        <w:rPr>
          <w:noProof/>
        </w:rPr>
        <w:drawing>
          <wp:inline distT="0" distB="0" distL="0" distR="0" wp14:anchorId="7DC85608" wp14:editId="09997575">
            <wp:extent cx="5991225" cy="3048000"/>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png"/>
                    <pic:cNvPicPr/>
                  </pic:nvPicPr>
                  <pic:blipFill>
                    <a:blip r:embed="rId540" cstate="print"/>
                    <a:stretch>
                      <a:fillRect/>
                    </a:stretch>
                  </pic:blipFill>
                  <pic:spPr>
                    <a:xfrm>
                      <a:off x="0" y="0"/>
                      <a:ext cx="5991225" cy="3048000"/>
                    </a:xfrm>
                    <a:prstGeom prst="rect">
                      <a:avLst/>
                    </a:prstGeom>
                  </pic:spPr>
                </pic:pic>
              </a:graphicData>
            </a:graphic>
          </wp:inline>
        </w:drawing>
      </w:r>
    </w:p>
    <w:p w14:paraId="24ABC5CE" w14:textId="77777777" w:rsidR="00522113" w:rsidRDefault="00B51388">
      <w:r>
        <w:rPr>
          <w:noProof/>
        </w:rPr>
        <w:drawing>
          <wp:inline distT="0" distB="0" distL="0" distR="0" wp14:anchorId="5F3BC96B" wp14:editId="13AAE564">
            <wp:extent cx="5991225" cy="2562225"/>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png"/>
                    <pic:cNvPicPr/>
                  </pic:nvPicPr>
                  <pic:blipFill>
                    <a:blip r:embed="rId541" cstate="print"/>
                    <a:stretch>
                      <a:fillRect/>
                    </a:stretch>
                  </pic:blipFill>
                  <pic:spPr>
                    <a:xfrm>
                      <a:off x="0" y="0"/>
                      <a:ext cx="5991225" cy="2562225"/>
                    </a:xfrm>
                    <a:prstGeom prst="rect">
                      <a:avLst/>
                    </a:prstGeom>
                  </pic:spPr>
                </pic:pic>
              </a:graphicData>
            </a:graphic>
          </wp:inline>
        </w:drawing>
      </w:r>
    </w:p>
    <w:p w14:paraId="6CD0269B" w14:textId="77777777" w:rsidR="00522113" w:rsidRDefault="00B51388">
      <w:r>
        <w:rPr>
          <w:noProof/>
        </w:rPr>
        <w:drawing>
          <wp:inline distT="0" distB="0" distL="0" distR="0" wp14:anchorId="1E2EE6CD" wp14:editId="0859062A">
            <wp:extent cx="5991225" cy="1771650"/>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png"/>
                    <pic:cNvPicPr/>
                  </pic:nvPicPr>
                  <pic:blipFill>
                    <a:blip r:embed="rId542" cstate="print"/>
                    <a:stretch>
                      <a:fillRect/>
                    </a:stretch>
                  </pic:blipFill>
                  <pic:spPr>
                    <a:xfrm>
                      <a:off x="0" y="0"/>
                      <a:ext cx="5991225" cy="1771650"/>
                    </a:xfrm>
                    <a:prstGeom prst="rect">
                      <a:avLst/>
                    </a:prstGeom>
                  </pic:spPr>
                </pic:pic>
              </a:graphicData>
            </a:graphic>
          </wp:inline>
        </w:drawing>
      </w:r>
    </w:p>
    <w:p w14:paraId="0866000C" w14:textId="77777777" w:rsidR="00522113" w:rsidRDefault="00522113"/>
    <w:p w14:paraId="4C1C8A0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43">
        <w:r>
          <w:rPr>
            <w:rFonts w:ascii="Tahoma" w:eastAsia="Tahoma" w:hAnsi="Tahoma" w:cs="Tahoma"/>
            <w:i/>
            <w:color w:val="6666FF"/>
          </w:rPr>
          <w:t>Easy EPub and documentation editor</w:t>
        </w:r>
      </w:hyperlink>
    </w:p>
    <w:p w14:paraId="7DE7F4D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24" w:name="_topic_Julgamento1"/>
      <w:bookmarkEnd w:id="224"/>
      <w:r>
        <w:rPr>
          <w:rFonts w:ascii="Tahoma" w:eastAsia="Tahoma" w:hAnsi="Tahoma" w:cs="Tahoma"/>
          <w:i/>
          <w:color w:val="243F60"/>
          <w:sz w:val="22"/>
        </w:rPr>
        <w:t>Julgamento</w:t>
      </w:r>
    </w:p>
    <w:p w14:paraId="46A82B07" w14:textId="77777777" w:rsidR="00522113" w:rsidRDefault="00B51388">
      <w:r>
        <w:t>A aba "</w:t>
      </w:r>
      <w:r>
        <w:rPr>
          <w:b/>
        </w:rPr>
        <w:t>Julgamento do AI</w:t>
      </w:r>
      <w:r>
        <w:t>", na janela "</w:t>
      </w:r>
      <w:r>
        <w:rPr>
          <w:b/>
        </w:rPr>
        <w:t>Julgamento</w:t>
      </w:r>
      <w:r>
        <w:t xml:space="preserve">" permite detalhar um Julgamento e apresentar os dados da janela </w:t>
      </w:r>
      <w:r>
        <w:rPr>
          <w:b/>
        </w:rPr>
        <w:t>Julgamento</w:t>
      </w:r>
      <w:r>
        <w:t>.</w:t>
      </w:r>
    </w:p>
    <w:p w14:paraId="3C87866E" w14:textId="77777777" w:rsidR="00522113" w:rsidRDefault="00522113"/>
    <w:p w14:paraId="363D1077" w14:textId="77777777" w:rsidR="00522113" w:rsidRDefault="00B51388">
      <w:pPr>
        <w:numPr>
          <w:ilvl w:val="0"/>
          <w:numId w:val="98"/>
        </w:numPr>
      </w:pPr>
      <w:r>
        <w:rPr>
          <w:b/>
        </w:rPr>
        <w:t>Detalhamento do campo - Julgamento</w:t>
      </w:r>
    </w:p>
    <w:p w14:paraId="5FAD6B49" w14:textId="77777777" w:rsidR="00522113" w:rsidRDefault="00B51388">
      <w:pPr>
        <w:numPr>
          <w:ilvl w:val="1"/>
          <w:numId w:val="98"/>
        </w:numPr>
        <w:jc w:val="both"/>
      </w:pPr>
      <w:r>
        <w:t>Julgamento do AI</w:t>
      </w:r>
    </w:p>
    <w:p w14:paraId="1AF9C95B" w14:textId="77777777" w:rsidR="00522113" w:rsidRDefault="00B51388">
      <w:pPr>
        <w:numPr>
          <w:ilvl w:val="2"/>
          <w:numId w:val="98"/>
        </w:numPr>
        <w:jc w:val="both"/>
      </w:pPr>
      <w:r>
        <w:t>Documento gerado no SEI: Campo que permite informar se o parecer foi gerado no SEI.</w:t>
      </w:r>
    </w:p>
    <w:p w14:paraId="7BAE68DE" w14:textId="77777777" w:rsidR="00522113" w:rsidRDefault="00B51388">
      <w:pPr>
        <w:numPr>
          <w:ilvl w:val="3"/>
          <w:numId w:val="98"/>
        </w:numPr>
        <w:jc w:val="both"/>
      </w:pPr>
      <w:r>
        <w:t>Check box</w:t>
      </w:r>
    </w:p>
    <w:p w14:paraId="6CFA116B" w14:textId="77777777" w:rsidR="00522113" w:rsidRDefault="00B51388">
      <w:pPr>
        <w:numPr>
          <w:ilvl w:val="3"/>
          <w:numId w:val="98"/>
        </w:numPr>
        <w:jc w:val="both"/>
      </w:pPr>
      <w:r>
        <w:t>Padrão: Desmarcado.</w:t>
      </w:r>
    </w:p>
    <w:p w14:paraId="507B30FA" w14:textId="77777777" w:rsidR="00522113" w:rsidRDefault="00B51388">
      <w:pPr>
        <w:numPr>
          <w:ilvl w:val="3"/>
          <w:numId w:val="98"/>
        </w:numPr>
        <w:jc w:val="both"/>
      </w:pPr>
      <w:r>
        <w:t xml:space="preserve">Vide Regras </w:t>
      </w:r>
      <w:r>
        <w:t>Gerais.</w:t>
      </w:r>
    </w:p>
    <w:p w14:paraId="2112D172" w14:textId="77777777" w:rsidR="00522113" w:rsidRDefault="00B51388">
      <w:pPr>
        <w:numPr>
          <w:ilvl w:val="2"/>
          <w:numId w:val="98"/>
        </w:numPr>
        <w:jc w:val="both"/>
      </w:pPr>
      <w:r>
        <w:t>Dos Fatos: Campo que permite informar dos fatos do julgamento do auto de infração.</w:t>
      </w:r>
    </w:p>
    <w:p w14:paraId="69F9C818" w14:textId="77777777" w:rsidR="00522113" w:rsidRDefault="00B51388">
      <w:pPr>
        <w:numPr>
          <w:ilvl w:val="3"/>
          <w:numId w:val="98"/>
        </w:numPr>
        <w:jc w:val="both"/>
      </w:pPr>
      <w:r>
        <w:t>Hint: "Informe dos fatos"</w:t>
      </w:r>
    </w:p>
    <w:p w14:paraId="2E7E3E13" w14:textId="77777777" w:rsidR="00522113" w:rsidRDefault="00B51388">
      <w:pPr>
        <w:numPr>
          <w:ilvl w:val="3"/>
          <w:numId w:val="98"/>
        </w:numPr>
        <w:jc w:val="both"/>
      </w:pPr>
      <w:r>
        <w:t>Componente rich text para edição de texto</w:t>
      </w:r>
    </w:p>
    <w:p w14:paraId="3C203452" w14:textId="77777777" w:rsidR="00522113" w:rsidRDefault="00B51388">
      <w:pPr>
        <w:numPr>
          <w:ilvl w:val="3"/>
          <w:numId w:val="98"/>
        </w:numPr>
        <w:jc w:val="both"/>
      </w:pPr>
      <w:r>
        <w:t>Sem limite de caracteres.</w:t>
      </w:r>
    </w:p>
    <w:p w14:paraId="3A840A53" w14:textId="77777777" w:rsidR="00522113" w:rsidRDefault="00B51388">
      <w:pPr>
        <w:numPr>
          <w:ilvl w:val="3"/>
          <w:numId w:val="98"/>
        </w:numPr>
        <w:jc w:val="both"/>
      </w:pPr>
      <w:r>
        <w:t>Campo obrigatório.</w:t>
      </w:r>
    </w:p>
    <w:p w14:paraId="768CF880" w14:textId="77777777" w:rsidR="00522113" w:rsidRDefault="00B51388">
      <w:pPr>
        <w:numPr>
          <w:ilvl w:val="2"/>
          <w:numId w:val="98"/>
        </w:numPr>
        <w:jc w:val="both"/>
      </w:pPr>
      <w:r>
        <w:t xml:space="preserve">Dos Fundamentos: Campo que permite informar os </w:t>
      </w:r>
      <w:r>
        <w:t>fundamentos do julgamento do auto de infração.</w:t>
      </w:r>
    </w:p>
    <w:p w14:paraId="19264B5A" w14:textId="77777777" w:rsidR="00522113" w:rsidRDefault="00B51388">
      <w:pPr>
        <w:numPr>
          <w:ilvl w:val="3"/>
          <w:numId w:val="98"/>
        </w:numPr>
        <w:jc w:val="both"/>
      </w:pPr>
      <w:r>
        <w:t>Campo Área de Texto</w:t>
      </w:r>
    </w:p>
    <w:p w14:paraId="6D25711E" w14:textId="77777777" w:rsidR="00522113" w:rsidRDefault="00B51388">
      <w:pPr>
        <w:numPr>
          <w:ilvl w:val="3"/>
          <w:numId w:val="98"/>
        </w:numPr>
        <w:jc w:val="both"/>
      </w:pPr>
      <w:r>
        <w:t>Hint: "Informe os fundamentos"</w:t>
      </w:r>
    </w:p>
    <w:p w14:paraId="5071794B" w14:textId="77777777" w:rsidR="00522113" w:rsidRDefault="00B51388">
      <w:pPr>
        <w:numPr>
          <w:ilvl w:val="3"/>
          <w:numId w:val="98"/>
        </w:numPr>
        <w:jc w:val="both"/>
      </w:pPr>
      <w:r>
        <w:t>Componente rich text para edição de texto</w:t>
      </w:r>
    </w:p>
    <w:p w14:paraId="2C471394" w14:textId="77777777" w:rsidR="00522113" w:rsidRDefault="00B51388">
      <w:pPr>
        <w:numPr>
          <w:ilvl w:val="3"/>
          <w:numId w:val="98"/>
        </w:numPr>
        <w:jc w:val="both"/>
      </w:pPr>
      <w:r>
        <w:t>Sem limite de caracteres.</w:t>
      </w:r>
    </w:p>
    <w:p w14:paraId="3DC6ECBB" w14:textId="77777777" w:rsidR="00522113" w:rsidRDefault="00B51388">
      <w:pPr>
        <w:numPr>
          <w:ilvl w:val="3"/>
          <w:numId w:val="98"/>
        </w:numPr>
        <w:jc w:val="both"/>
      </w:pPr>
      <w:r>
        <w:t>Campo obrigatório.</w:t>
      </w:r>
    </w:p>
    <w:p w14:paraId="1374A537" w14:textId="77777777" w:rsidR="00522113" w:rsidRDefault="00B51388">
      <w:pPr>
        <w:numPr>
          <w:ilvl w:val="2"/>
          <w:numId w:val="98"/>
        </w:numPr>
        <w:jc w:val="both"/>
      </w:pPr>
      <w:r>
        <w:t xml:space="preserve">Da Análise da Regularidade Formal do Processo: Campo que apresenta uma </w:t>
      </w:r>
      <w:r>
        <w:t>lista de itens para análise para seleção se foram ou não objetivados.</w:t>
      </w:r>
    </w:p>
    <w:p w14:paraId="7CF2FC4E" w14:textId="77777777" w:rsidR="00522113" w:rsidRDefault="00B51388">
      <w:pPr>
        <w:numPr>
          <w:ilvl w:val="3"/>
          <w:numId w:val="98"/>
        </w:numPr>
        <w:jc w:val="both"/>
      </w:pPr>
      <w:r>
        <w:t>Campo obrigatório a seleção de todos os itens.</w:t>
      </w:r>
    </w:p>
    <w:p w14:paraId="10C62790" w14:textId="77777777" w:rsidR="00522113" w:rsidRDefault="00B51388">
      <w:pPr>
        <w:numPr>
          <w:ilvl w:val="3"/>
          <w:numId w:val="98"/>
        </w:numPr>
        <w:jc w:val="both"/>
      </w:pPr>
      <w:r>
        <w:t>Apenas é possível selecionar a opção Sim ou a opção Não.</w:t>
      </w:r>
    </w:p>
    <w:p w14:paraId="1CE87018" w14:textId="77777777" w:rsidR="00522113" w:rsidRDefault="00B51388">
      <w:pPr>
        <w:numPr>
          <w:ilvl w:val="2"/>
          <w:numId w:val="98"/>
        </w:numPr>
        <w:jc w:val="both"/>
      </w:pPr>
      <w:r>
        <w:t>Descrição da Análise de Regularidade Formal do Processo: Campo que permite informa</w:t>
      </w:r>
      <w:r>
        <w:t>r a descrição do objeto de análise.</w:t>
      </w:r>
    </w:p>
    <w:p w14:paraId="1C2105B7" w14:textId="77777777" w:rsidR="00522113" w:rsidRDefault="00B51388">
      <w:pPr>
        <w:numPr>
          <w:ilvl w:val="3"/>
          <w:numId w:val="98"/>
        </w:numPr>
        <w:jc w:val="both"/>
      </w:pPr>
      <w:r>
        <w:t>Hint: "Informe a descrição da Análise de Regularidade Formal do Processo"</w:t>
      </w:r>
    </w:p>
    <w:p w14:paraId="39E4EB6A" w14:textId="77777777" w:rsidR="00522113" w:rsidRDefault="00B51388">
      <w:pPr>
        <w:numPr>
          <w:ilvl w:val="3"/>
          <w:numId w:val="98"/>
        </w:numPr>
        <w:jc w:val="both"/>
      </w:pPr>
      <w:r>
        <w:t>Componente rich text para edição de texto</w:t>
      </w:r>
    </w:p>
    <w:p w14:paraId="1E280240" w14:textId="77777777" w:rsidR="00522113" w:rsidRDefault="00B51388">
      <w:pPr>
        <w:numPr>
          <w:ilvl w:val="3"/>
          <w:numId w:val="98"/>
        </w:numPr>
        <w:jc w:val="both"/>
      </w:pPr>
      <w:r>
        <w:t>Sem limite de caracteres.</w:t>
      </w:r>
    </w:p>
    <w:p w14:paraId="7FEB0253" w14:textId="77777777" w:rsidR="00522113" w:rsidRDefault="00B51388">
      <w:pPr>
        <w:numPr>
          <w:ilvl w:val="3"/>
          <w:numId w:val="98"/>
        </w:numPr>
        <w:jc w:val="both"/>
      </w:pPr>
      <w:r>
        <w:t>Campo não obrigatório.</w:t>
      </w:r>
    </w:p>
    <w:p w14:paraId="75C52961" w14:textId="77777777" w:rsidR="00522113" w:rsidRDefault="00B51388">
      <w:pPr>
        <w:numPr>
          <w:ilvl w:val="2"/>
          <w:numId w:val="98"/>
        </w:numPr>
        <w:jc w:val="both"/>
      </w:pPr>
      <w:r>
        <w:t>Análise da Constatação de Dano: Campo que permite infor</w:t>
      </w:r>
      <w:r>
        <w:t>mar a análise da constatação de dano.</w:t>
      </w:r>
    </w:p>
    <w:p w14:paraId="27D15890" w14:textId="77777777" w:rsidR="00522113" w:rsidRDefault="00B51388">
      <w:pPr>
        <w:numPr>
          <w:ilvl w:val="3"/>
          <w:numId w:val="98"/>
        </w:numPr>
        <w:jc w:val="both"/>
      </w:pPr>
      <w:r>
        <w:t>Hint: "Informe a análise da constatação de dano"</w:t>
      </w:r>
    </w:p>
    <w:p w14:paraId="253F5C90" w14:textId="77777777" w:rsidR="00522113" w:rsidRDefault="00B51388">
      <w:pPr>
        <w:numPr>
          <w:ilvl w:val="3"/>
          <w:numId w:val="98"/>
        </w:numPr>
        <w:jc w:val="both"/>
      </w:pPr>
      <w:r>
        <w:t>Componente rich text para edição de texto</w:t>
      </w:r>
    </w:p>
    <w:p w14:paraId="0ACEC866" w14:textId="77777777" w:rsidR="00522113" w:rsidRDefault="00B51388">
      <w:pPr>
        <w:numPr>
          <w:ilvl w:val="3"/>
          <w:numId w:val="98"/>
        </w:numPr>
        <w:jc w:val="both"/>
      </w:pPr>
      <w:r>
        <w:t>Sem limite de caracteres.</w:t>
      </w:r>
    </w:p>
    <w:p w14:paraId="39EA9A7E" w14:textId="77777777" w:rsidR="00522113" w:rsidRDefault="00B51388">
      <w:pPr>
        <w:numPr>
          <w:ilvl w:val="3"/>
          <w:numId w:val="98"/>
        </w:numPr>
        <w:jc w:val="both"/>
      </w:pPr>
      <w:r>
        <w:t>Campo obrigatório.</w:t>
      </w:r>
    </w:p>
    <w:p w14:paraId="78359868" w14:textId="77777777" w:rsidR="00522113" w:rsidRDefault="00B51388">
      <w:pPr>
        <w:numPr>
          <w:ilvl w:val="2"/>
          <w:numId w:val="98"/>
        </w:numPr>
        <w:jc w:val="both"/>
      </w:pPr>
      <w:r>
        <w:t>Análise da Defesa: Campo que permite informar a análise da defesa, caso tenha sido</w:t>
      </w:r>
      <w:r>
        <w:t xml:space="preserve"> apresentada.</w:t>
      </w:r>
    </w:p>
    <w:p w14:paraId="3B24B64F" w14:textId="77777777" w:rsidR="00522113" w:rsidRDefault="00B51388">
      <w:pPr>
        <w:numPr>
          <w:ilvl w:val="3"/>
          <w:numId w:val="98"/>
        </w:numPr>
        <w:jc w:val="both"/>
      </w:pPr>
      <w:r>
        <w:t>Hint: "Informe a análise da defesa"</w:t>
      </w:r>
    </w:p>
    <w:p w14:paraId="0A72B72A" w14:textId="77777777" w:rsidR="00522113" w:rsidRDefault="00B51388">
      <w:pPr>
        <w:numPr>
          <w:ilvl w:val="3"/>
          <w:numId w:val="98"/>
        </w:numPr>
        <w:jc w:val="both"/>
      </w:pPr>
      <w:r>
        <w:t>Componente rich text para edição de texto</w:t>
      </w:r>
    </w:p>
    <w:p w14:paraId="6DE97E27" w14:textId="77777777" w:rsidR="00522113" w:rsidRDefault="00B51388">
      <w:pPr>
        <w:numPr>
          <w:ilvl w:val="3"/>
          <w:numId w:val="98"/>
        </w:numPr>
        <w:jc w:val="both"/>
      </w:pPr>
      <w:r>
        <w:t>Sem limite de caracteres.</w:t>
      </w:r>
    </w:p>
    <w:p w14:paraId="31998B57" w14:textId="77777777" w:rsidR="00522113" w:rsidRDefault="00B51388">
      <w:pPr>
        <w:numPr>
          <w:ilvl w:val="3"/>
          <w:numId w:val="98"/>
        </w:numPr>
        <w:jc w:val="both"/>
      </w:pPr>
      <w:r>
        <w:t>Campo não obrigatório.</w:t>
      </w:r>
    </w:p>
    <w:p w14:paraId="6A83551B" w14:textId="77777777" w:rsidR="00522113" w:rsidRDefault="00B51388">
      <w:pPr>
        <w:numPr>
          <w:ilvl w:val="2"/>
          <w:numId w:val="98"/>
        </w:numPr>
        <w:jc w:val="both"/>
      </w:pPr>
      <w:r>
        <w:t>Decisão: Campo que permite informar a decisão do julgamento do auto de infração.</w:t>
      </w:r>
    </w:p>
    <w:p w14:paraId="4B64D81B" w14:textId="77777777" w:rsidR="00522113" w:rsidRDefault="00B51388">
      <w:pPr>
        <w:numPr>
          <w:ilvl w:val="3"/>
          <w:numId w:val="98"/>
        </w:numPr>
        <w:jc w:val="both"/>
      </w:pPr>
      <w:r>
        <w:t>Hint: "Informe a decisão"</w:t>
      </w:r>
    </w:p>
    <w:p w14:paraId="76C361D7" w14:textId="77777777" w:rsidR="00522113" w:rsidRDefault="00B51388">
      <w:pPr>
        <w:numPr>
          <w:ilvl w:val="3"/>
          <w:numId w:val="98"/>
        </w:numPr>
        <w:jc w:val="both"/>
      </w:pPr>
      <w:r>
        <w:t>Componente rich text para edição de texto</w:t>
      </w:r>
    </w:p>
    <w:p w14:paraId="408D73BC" w14:textId="77777777" w:rsidR="00522113" w:rsidRDefault="00B51388">
      <w:pPr>
        <w:numPr>
          <w:ilvl w:val="3"/>
          <w:numId w:val="98"/>
        </w:numPr>
        <w:jc w:val="both"/>
      </w:pPr>
      <w:r>
        <w:t>Sem limite de caracteres.</w:t>
      </w:r>
    </w:p>
    <w:p w14:paraId="0D9DCC3D" w14:textId="77777777" w:rsidR="00522113" w:rsidRDefault="00B51388">
      <w:pPr>
        <w:numPr>
          <w:ilvl w:val="3"/>
          <w:numId w:val="98"/>
        </w:numPr>
        <w:jc w:val="both"/>
      </w:pPr>
      <w:r>
        <w:t>Campo obrigatório.</w:t>
      </w:r>
    </w:p>
    <w:p w14:paraId="79B10AEF" w14:textId="77777777" w:rsidR="00522113" w:rsidRDefault="00B51388">
      <w:pPr>
        <w:numPr>
          <w:ilvl w:val="2"/>
          <w:numId w:val="98"/>
        </w:numPr>
        <w:jc w:val="both"/>
      </w:pPr>
      <w:r>
        <w:t>Necessidade de manifestação da Coordenação Técnica: Campo que permite informar se há a necessidade de manifestação da Coordenação Técnica.</w:t>
      </w:r>
    </w:p>
    <w:p w14:paraId="17FD7DAB" w14:textId="77777777" w:rsidR="00522113" w:rsidRDefault="00B51388">
      <w:pPr>
        <w:numPr>
          <w:ilvl w:val="3"/>
          <w:numId w:val="98"/>
        </w:numPr>
        <w:jc w:val="both"/>
      </w:pPr>
      <w:r>
        <w:t>Check box</w:t>
      </w:r>
    </w:p>
    <w:p w14:paraId="72CAD2EC" w14:textId="77777777" w:rsidR="00522113" w:rsidRDefault="00B51388">
      <w:pPr>
        <w:numPr>
          <w:ilvl w:val="3"/>
          <w:numId w:val="98"/>
        </w:numPr>
        <w:jc w:val="both"/>
      </w:pPr>
      <w:r>
        <w:t xml:space="preserve">Padrão: </w:t>
      </w:r>
      <w:r>
        <w:t>Desmarcado.</w:t>
      </w:r>
    </w:p>
    <w:p w14:paraId="6A0AA4B6" w14:textId="77777777" w:rsidR="00522113" w:rsidRDefault="00B51388">
      <w:pPr>
        <w:numPr>
          <w:ilvl w:val="2"/>
          <w:numId w:val="98"/>
        </w:numPr>
        <w:jc w:val="both"/>
      </w:pPr>
      <w:r>
        <w:t>Motivo (Necessidade de manifestação da Coordenação Técnica): Campo que permite informar o motivo da necessidade de manifestação da Coordenação Técnica.</w:t>
      </w:r>
    </w:p>
    <w:p w14:paraId="355DD96C" w14:textId="77777777" w:rsidR="00522113" w:rsidRDefault="00B51388">
      <w:pPr>
        <w:numPr>
          <w:ilvl w:val="3"/>
          <w:numId w:val="98"/>
        </w:numPr>
        <w:jc w:val="both"/>
      </w:pPr>
      <w:r>
        <w:t>Campo área de texto</w:t>
      </w:r>
    </w:p>
    <w:p w14:paraId="6C6ACF03" w14:textId="77777777" w:rsidR="00522113" w:rsidRDefault="00B51388">
      <w:pPr>
        <w:numPr>
          <w:ilvl w:val="3"/>
          <w:numId w:val="98"/>
        </w:numPr>
        <w:jc w:val="both"/>
      </w:pPr>
      <w:r>
        <w:t>Tamanho: 5.000.</w:t>
      </w:r>
    </w:p>
    <w:p w14:paraId="58948A91" w14:textId="77777777" w:rsidR="00522113" w:rsidRDefault="00B51388">
      <w:pPr>
        <w:numPr>
          <w:ilvl w:val="3"/>
          <w:numId w:val="98"/>
        </w:numPr>
        <w:jc w:val="both"/>
      </w:pPr>
      <w:r>
        <w:t>Campo obrigatório.</w:t>
      </w:r>
    </w:p>
    <w:p w14:paraId="5594CCD8" w14:textId="77777777" w:rsidR="00522113" w:rsidRDefault="00B51388">
      <w:pPr>
        <w:numPr>
          <w:ilvl w:val="3"/>
          <w:numId w:val="98"/>
        </w:numPr>
        <w:jc w:val="both"/>
      </w:pPr>
      <w:r>
        <w:t>Campo visível somente quando for marc</w:t>
      </w:r>
      <w:r>
        <w:t>ado o campo Necessidade de manifestação da Coordenação Técnica.</w:t>
      </w:r>
    </w:p>
    <w:p w14:paraId="48835116" w14:textId="77777777" w:rsidR="00522113" w:rsidRDefault="00B51388">
      <w:pPr>
        <w:numPr>
          <w:ilvl w:val="2"/>
          <w:numId w:val="98"/>
        </w:numPr>
        <w:jc w:val="both"/>
      </w:pPr>
      <w:r>
        <w:t>Necessidade de manifestação da Procuradoria: Campo que permite informar se há a necessidade de manifestação da Procuradoria.</w:t>
      </w:r>
    </w:p>
    <w:p w14:paraId="70CA91EE" w14:textId="77777777" w:rsidR="00522113" w:rsidRDefault="00B51388">
      <w:pPr>
        <w:numPr>
          <w:ilvl w:val="3"/>
          <w:numId w:val="98"/>
        </w:numPr>
        <w:jc w:val="both"/>
      </w:pPr>
      <w:r>
        <w:t>Check box</w:t>
      </w:r>
    </w:p>
    <w:p w14:paraId="264D489B" w14:textId="77777777" w:rsidR="00522113" w:rsidRDefault="00B51388">
      <w:pPr>
        <w:numPr>
          <w:ilvl w:val="3"/>
          <w:numId w:val="98"/>
        </w:numPr>
        <w:jc w:val="both"/>
      </w:pPr>
      <w:r>
        <w:t>Padrão: Desmarcado.</w:t>
      </w:r>
    </w:p>
    <w:p w14:paraId="7DE72092" w14:textId="77777777" w:rsidR="00522113" w:rsidRDefault="00B51388">
      <w:pPr>
        <w:numPr>
          <w:ilvl w:val="2"/>
          <w:numId w:val="98"/>
        </w:numPr>
        <w:jc w:val="both"/>
      </w:pPr>
      <w:r>
        <w:t>Motivo (Necessidade de manifestação d</w:t>
      </w:r>
      <w:r>
        <w:t>a Procuradoria): Campo que permite informar o motivo da necessidade de manifestação da Procuradoria.</w:t>
      </w:r>
    </w:p>
    <w:p w14:paraId="26D97F12" w14:textId="77777777" w:rsidR="00522113" w:rsidRDefault="00B51388">
      <w:pPr>
        <w:numPr>
          <w:ilvl w:val="3"/>
          <w:numId w:val="98"/>
        </w:numPr>
        <w:jc w:val="both"/>
      </w:pPr>
      <w:r>
        <w:t>Campo área de texto</w:t>
      </w:r>
    </w:p>
    <w:p w14:paraId="00EC9D1A" w14:textId="77777777" w:rsidR="00522113" w:rsidRDefault="00B51388">
      <w:pPr>
        <w:numPr>
          <w:ilvl w:val="3"/>
          <w:numId w:val="98"/>
        </w:numPr>
        <w:jc w:val="both"/>
      </w:pPr>
      <w:r>
        <w:t>Tamanho: 5.000.</w:t>
      </w:r>
    </w:p>
    <w:p w14:paraId="10538D78" w14:textId="77777777" w:rsidR="00522113" w:rsidRDefault="00B51388">
      <w:pPr>
        <w:numPr>
          <w:ilvl w:val="3"/>
          <w:numId w:val="98"/>
        </w:numPr>
        <w:jc w:val="both"/>
      </w:pPr>
      <w:r>
        <w:t>Campo obrigatório.</w:t>
      </w:r>
    </w:p>
    <w:p w14:paraId="7066EFB6" w14:textId="77777777" w:rsidR="00522113" w:rsidRDefault="00B51388">
      <w:pPr>
        <w:numPr>
          <w:ilvl w:val="3"/>
          <w:numId w:val="98"/>
        </w:numPr>
        <w:jc w:val="both"/>
      </w:pPr>
      <w:r>
        <w:t>Campo visível somente quando for marcado o campo Necessidade de manifestação da Procuradoria.</w:t>
      </w:r>
    </w:p>
    <w:p w14:paraId="38070A86" w14:textId="77777777" w:rsidR="00522113" w:rsidRDefault="00B51388">
      <w:pPr>
        <w:numPr>
          <w:ilvl w:val="2"/>
          <w:numId w:val="98"/>
        </w:numPr>
        <w:jc w:val="both"/>
      </w:pPr>
      <w:r>
        <w:t>Necess</w:t>
      </w:r>
      <w:r>
        <w:t>idade de manifestação da Procuradoria SEDE: Campo que permite informar se há a necessidade de manifestação da Procuradoria SEDE.</w:t>
      </w:r>
    </w:p>
    <w:p w14:paraId="012B7A0B" w14:textId="77777777" w:rsidR="00522113" w:rsidRDefault="00B51388">
      <w:pPr>
        <w:numPr>
          <w:ilvl w:val="3"/>
          <w:numId w:val="98"/>
        </w:numPr>
        <w:jc w:val="both"/>
      </w:pPr>
      <w:r>
        <w:t>Check box</w:t>
      </w:r>
    </w:p>
    <w:p w14:paraId="7BF5B6C8" w14:textId="77777777" w:rsidR="00522113" w:rsidRDefault="00B51388">
      <w:pPr>
        <w:numPr>
          <w:ilvl w:val="3"/>
          <w:numId w:val="98"/>
        </w:numPr>
        <w:jc w:val="both"/>
      </w:pPr>
      <w:r>
        <w:t>Padrão: Desmarcado.</w:t>
      </w:r>
    </w:p>
    <w:p w14:paraId="1C721F1B" w14:textId="77777777" w:rsidR="00522113" w:rsidRDefault="00B51388">
      <w:pPr>
        <w:numPr>
          <w:ilvl w:val="2"/>
          <w:numId w:val="98"/>
        </w:numPr>
        <w:jc w:val="both"/>
      </w:pPr>
      <w:r>
        <w:t>Motivo (Necessidade de manifestação da Procuradoria SEDE): Campo que permite informar o motivo da</w:t>
      </w:r>
      <w:r>
        <w:t xml:space="preserve"> necessidade de manifestação da Procuradoria SEDE.</w:t>
      </w:r>
    </w:p>
    <w:p w14:paraId="612004FB" w14:textId="77777777" w:rsidR="00522113" w:rsidRDefault="00B51388">
      <w:pPr>
        <w:numPr>
          <w:ilvl w:val="3"/>
          <w:numId w:val="98"/>
        </w:numPr>
        <w:jc w:val="both"/>
      </w:pPr>
      <w:r>
        <w:t>Campo área de texto</w:t>
      </w:r>
    </w:p>
    <w:p w14:paraId="246BF78A" w14:textId="77777777" w:rsidR="00522113" w:rsidRDefault="00B51388">
      <w:pPr>
        <w:numPr>
          <w:ilvl w:val="3"/>
          <w:numId w:val="98"/>
        </w:numPr>
        <w:jc w:val="both"/>
      </w:pPr>
      <w:r>
        <w:t>Tamanho: 5.000.</w:t>
      </w:r>
    </w:p>
    <w:p w14:paraId="5D042141" w14:textId="77777777" w:rsidR="00522113" w:rsidRDefault="00B51388">
      <w:pPr>
        <w:numPr>
          <w:ilvl w:val="3"/>
          <w:numId w:val="98"/>
        </w:numPr>
        <w:jc w:val="both"/>
      </w:pPr>
      <w:r>
        <w:t>Campo obrigatório.</w:t>
      </w:r>
    </w:p>
    <w:p w14:paraId="027C9654" w14:textId="77777777" w:rsidR="00522113" w:rsidRDefault="00B51388">
      <w:pPr>
        <w:numPr>
          <w:ilvl w:val="3"/>
          <w:numId w:val="98"/>
        </w:numPr>
        <w:jc w:val="both"/>
      </w:pPr>
      <w:r>
        <w:t>Campo visível somente quando for marcado o campo Necessidade de manifestação da Procuradoria SEDE.</w:t>
      </w:r>
    </w:p>
    <w:p w14:paraId="009FD495" w14:textId="77777777" w:rsidR="00522113" w:rsidRDefault="00B51388">
      <w:pPr>
        <w:numPr>
          <w:ilvl w:val="2"/>
          <w:numId w:val="98"/>
        </w:numPr>
        <w:jc w:val="both"/>
      </w:pPr>
      <w:r>
        <w:t>Encaminhamento</w:t>
      </w:r>
    </w:p>
    <w:p w14:paraId="0EAB1739" w14:textId="77777777" w:rsidR="00522113" w:rsidRDefault="00B51388">
      <w:pPr>
        <w:numPr>
          <w:ilvl w:val="3"/>
          <w:numId w:val="98"/>
        </w:numPr>
        <w:jc w:val="both"/>
      </w:pPr>
      <w:r>
        <w:t xml:space="preserve">Encaminhamento: Campo que </w:t>
      </w:r>
      <w:r>
        <w:t>permite informar qual o encaminhamento do Julgamento.</w:t>
      </w:r>
    </w:p>
    <w:p w14:paraId="54A6ADEE" w14:textId="77777777" w:rsidR="00522113" w:rsidRDefault="00B51388">
      <w:pPr>
        <w:numPr>
          <w:ilvl w:val="4"/>
          <w:numId w:val="98"/>
        </w:numPr>
        <w:jc w:val="both"/>
      </w:pPr>
      <w:r>
        <w:t>Opções: Revisar Procedimento, AI Anulado e AI Confirmado.</w:t>
      </w:r>
    </w:p>
    <w:p w14:paraId="196B7470" w14:textId="77777777" w:rsidR="00522113" w:rsidRDefault="00B51388">
      <w:pPr>
        <w:numPr>
          <w:ilvl w:val="1"/>
          <w:numId w:val="98"/>
        </w:numPr>
        <w:jc w:val="both"/>
      </w:pPr>
      <w:r>
        <w:t>Ações:</w:t>
      </w:r>
    </w:p>
    <w:p w14:paraId="4A5EA4BC" w14:textId="77777777" w:rsidR="00522113" w:rsidRDefault="00B51388">
      <w:pPr>
        <w:numPr>
          <w:ilvl w:val="2"/>
          <w:numId w:val="98"/>
        </w:numPr>
        <w:jc w:val="both"/>
      </w:pPr>
      <w:r>
        <w:rPr>
          <w:b/>
        </w:rPr>
        <w:t>Mostrar/Esconder</w:t>
      </w:r>
      <w:r>
        <w:t>: Ao acionar esta opção, o sistema deverá apresentar ou esconder o bloco de informações presente em Julgamento.</w:t>
      </w:r>
    </w:p>
    <w:p w14:paraId="2BE2950B" w14:textId="77777777" w:rsidR="00522113" w:rsidRDefault="00B51388">
      <w:pPr>
        <w:numPr>
          <w:ilvl w:val="2"/>
          <w:numId w:val="98"/>
        </w:numPr>
        <w:jc w:val="both"/>
      </w:pPr>
      <w:r>
        <w:rPr>
          <w:b/>
        </w:rPr>
        <w:t>Salvar</w:t>
      </w:r>
      <w:r>
        <w:t>: A</w:t>
      </w:r>
      <w:r>
        <w:t>o acionar esta opção, o sistema deverá salvar os dados preenchidos na base de dados sem realizar qualquer validação de campos obrigatórios.</w:t>
      </w:r>
    </w:p>
    <w:p w14:paraId="2E7C8B2F" w14:textId="77777777" w:rsidR="00522113" w:rsidRDefault="00B51388">
      <w:pPr>
        <w:numPr>
          <w:ilvl w:val="2"/>
          <w:numId w:val="98"/>
        </w:numPr>
        <w:jc w:val="both"/>
      </w:pPr>
      <w:r>
        <w:rPr>
          <w:b/>
        </w:rPr>
        <w:t>Visualizar/Imprimir</w:t>
      </w:r>
      <w:r>
        <w:t>: Ao acionar esta opção, o sistema deverá disponibilizar para baixar o relatório do Julgamento.</w:t>
      </w:r>
    </w:p>
    <w:p w14:paraId="7AF448C9" w14:textId="77777777" w:rsidR="00522113" w:rsidRDefault="00B51388">
      <w:pPr>
        <w:numPr>
          <w:ilvl w:val="2"/>
          <w:numId w:val="98"/>
        </w:numPr>
        <w:jc w:val="both"/>
      </w:pPr>
      <w:r>
        <w:rPr>
          <w:b/>
        </w:rPr>
        <w:t>C</w:t>
      </w:r>
      <w:r>
        <w:rPr>
          <w:b/>
        </w:rPr>
        <w:t>oncluir</w:t>
      </w:r>
      <w:r>
        <w:t>: Ao acionar esta opção, o sistema deverá solicitar a confirmação da conclusão e ao confirmar, deverá seguir o fluxo conforme regras de negócio.</w:t>
      </w:r>
    </w:p>
    <w:p w14:paraId="08994880" w14:textId="77777777" w:rsidR="00522113" w:rsidRDefault="00B51388">
      <w:pPr>
        <w:numPr>
          <w:ilvl w:val="3"/>
          <w:numId w:val="98"/>
        </w:numPr>
        <w:jc w:val="both"/>
      </w:pPr>
      <w:r>
        <w:rPr>
          <w:b/>
        </w:rPr>
        <w:t>Mensagem</w:t>
      </w:r>
      <w:r>
        <w:t>: "Deseja realmente concluir o Julgamento?" (Sim/Não)</w:t>
      </w:r>
    </w:p>
    <w:p w14:paraId="7B7F052D" w14:textId="77777777" w:rsidR="00522113" w:rsidRDefault="00B51388">
      <w:pPr>
        <w:numPr>
          <w:ilvl w:val="2"/>
          <w:numId w:val="98"/>
        </w:numPr>
        <w:jc w:val="both"/>
      </w:pPr>
      <w:r>
        <w:rPr>
          <w:b/>
        </w:rPr>
        <w:t>Prosseguir Julgamento:</w:t>
      </w:r>
      <w:r>
        <w:t xml:space="preserve"> Ao acionar esta opç</w:t>
      </w:r>
      <w:r>
        <w:t xml:space="preserve">ão, o sistema deverá salvar os dados preenchidos na base de dados realizado as validações necessárias, e apresentar o respectivo registro de Julgamento para os usuários de perfil Coordenação Técnica, Procuradoria e Procuradoria SEDE, conforme as regras de </w:t>
      </w:r>
      <w:r>
        <w:t>negócio.</w:t>
      </w:r>
    </w:p>
    <w:p w14:paraId="52F695C5" w14:textId="77777777" w:rsidR="00522113" w:rsidRDefault="00522113">
      <w:pPr>
        <w:ind w:left="360"/>
      </w:pPr>
    </w:p>
    <w:p w14:paraId="58DC7B4F" w14:textId="77777777" w:rsidR="00522113" w:rsidRDefault="00B51388">
      <w:pPr>
        <w:numPr>
          <w:ilvl w:val="0"/>
          <w:numId w:val="98"/>
        </w:numPr>
      </w:pPr>
      <w:r>
        <w:rPr>
          <w:b/>
        </w:rPr>
        <w:t>Regras - Julgamento</w:t>
      </w:r>
    </w:p>
    <w:p w14:paraId="1D737040" w14:textId="77777777" w:rsidR="00522113" w:rsidRDefault="00B51388">
      <w:pPr>
        <w:numPr>
          <w:ilvl w:val="1"/>
          <w:numId w:val="98"/>
        </w:numPr>
        <w:jc w:val="both"/>
      </w:pPr>
      <w:r>
        <w:t>Apenas a Autoridade Julgadora associada ao respectivo Julgamento e de perfil Administrador poderão editar as informações deste bloco.</w:t>
      </w:r>
    </w:p>
    <w:p w14:paraId="70A605F6" w14:textId="77777777" w:rsidR="00522113" w:rsidRDefault="00B51388">
      <w:pPr>
        <w:numPr>
          <w:ilvl w:val="1"/>
          <w:numId w:val="98"/>
        </w:numPr>
        <w:jc w:val="both"/>
      </w:pPr>
      <w:r>
        <w:t>Para cada item em Item de Análise, o sistema deverá permitir somente uma opção entre Sim e N</w:t>
      </w:r>
      <w:r>
        <w:t>ão.</w:t>
      </w:r>
    </w:p>
    <w:p w14:paraId="2C3FAFD8" w14:textId="77777777" w:rsidR="00522113" w:rsidRDefault="00B51388">
      <w:pPr>
        <w:numPr>
          <w:ilvl w:val="1"/>
          <w:numId w:val="98"/>
        </w:numPr>
        <w:jc w:val="both"/>
      </w:pPr>
      <w:r>
        <w:t>Caso não tenha sido incluído na árvore de documentos o tipo de documento igual a Defesa, o sistema deverá deixar o campo Análise da Defesa somente leitura com o texto igual a "Não houve apresentação de defesa para este Julgamento."</w:t>
      </w:r>
    </w:p>
    <w:p w14:paraId="2249C684" w14:textId="77777777" w:rsidR="00522113" w:rsidRDefault="00B51388">
      <w:pPr>
        <w:numPr>
          <w:ilvl w:val="1"/>
          <w:numId w:val="98"/>
        </w:numPr>
        <w:jc w:val="both"/>
      </w:pPr>
      <w:r>
        <w:t>Ao concluir a manife</w:t>
      </w:r>
      <w:r>
        <w:t>stação com o resultado da manifestação igual a Revisar Procedimento:</w:t>
      </w:r>
    </w:p>
    <w:p w14:paraId="03516FA7" w14:textId="77777777" w:rsidR="00522113" w:rsidRDefault="00B51388">
      <w:pPr>
        <w:numPr>
          <w:ilvl w:val="2"/>
          <w:numId w:val="98"/>
        </w:numPr>
        <w:jc w:val="both"/>
      </w:pPr>
      <w:r>
        <w:t>O sistema deverá alterar a Situação para Aguardando Complementação, não apresentar o bloco de informações Notificação de Penalidade, habilitar para edição o bloco de informações Julgament</w:t>
      </w:r>
      <w:r>
        <w:t>o do AI para os respectivos perfis/usuários e encaminhar e-mail para os usuários com perfil de Coordenação técnica da unidade informando da solicitação de refazimento do procedimento.</w:t>
      </w:r>
    </w:p>
    <w:p w14:paraId="663507E6" w14:textId="77777777" w:rsidR="00522113" w:rsidRDefault="00B51388">
      <w:pPr>
        <w:numPr>
          <w:ilvl w:val="3"/>
          <w:numId w:val="98"/>
        </w:numPr>
        <w:jc w:val="both"/>
      </w:pPr>
      <w:r>
        <w:t>Assunto E-mail: "[FISCALIS] Julgamento - Refazimento de Procedimento".</w:t>
      </w:r>
    </w:p>
    <w:p w14:paraId="1B7CDF2C" w14:textId="77777777" w:rsidR="00522113" w:rsidRDefault="00B51388">
      <w:pPr>
        <w:numPr>
          <w:ilvl w:val="3"/>
          <w:numId w:val="98"/>
        </w:numPr>
        <w:jc w:val="both"/>
      </w:pPr>
      <w:r>
        <w:t>M</w:t>
      </w:r>
      <w:r>
        <w:t>ensagem E-mail: "O seguinte Julgamento encontra-se com a situação pendente para complementação/refazimento do procedimento: &lt;UF da Unidade&gt; - &lt;Número Julgamento&gt; - &lt;Autoridade Julgadora&gt;</w:t>
      </w:r>
    </w:p>
    <w:p w14:paraId="208A5295" w14:textId="77777777" w:rsidR="00522113" w:rsidRDefault="00B51388">
      <w:pPr>
        <w:numPr>
          <w:ilvl w:val="4"/>
          <w:numId w:val="98"/>
        </w:numPr>
        <w:jc w:val="both"/>
      </w:pPr>
      <w:r>
        <w:t>Motivo: &lt;Motivo&gt;".</w:t>
      </w:r>
    </w:p>
    <w:p w14:paraId="758EEF6C" w14:textId="77777777" w:rsidR="00522113" w:rsidRDefault="00B51388">
      <w:pPr>
        <w:numPr>
          <w:ilvl w:val="1"/>
          <w:numId w:val="98"/>
        </w:numPr>
        <w:jc w:val="both"/>
      </w:pPr>
      <w:r>
        <w:t xml:space="preserve">Ao concluir a manifestação com o </w:t>
      </w:r>
      <w:r>
        <w:t>resultado da manifestação igual a AI Anulado:</w:t>
      </w:r>
    </w:p>
    <w:p w14:paraId="07840583" w14:textId="77777777" w:rsidR="00522113" w:rsidRDefault="00B51388">
      <w:pPr>
        <w:numPr>
          <w:ilvl w:val="2"/>
          <w:numId w:val="98"/>
        </w:numPr>
        <w:jc w:val="both"/>
      </w:pPr>
      <w:r>
        <w:t>O sistema deverá apresentar pop up solicitando a confirmação da ação (sim/não) com a seguinte pergunta: "tem certeza que quer presseguir com a anulação do AI? Após a anulação, nenhuma edição poderá ser realizad</w:t>
      </w:r>
      <w:r>
        <w:t>a e o julgamento será encerrado".</w:t>
      </w:r>
    </w:p>
    <w:p w14:paraId="6ED42F0E" w14:textId="77777777" w:rsidR="00522113" w:rsidRDefault="00B51388">
      <w:pPr>
        <w:numPr>
          <w:ilvl w:val="2"/>
          <w:numId w:val="98"/>
        </w:numPr>
        <w:jc w:val="both"/>
      </w:pPr>
      <w:r>
        <w:t>O sistema deverá alterar a Fase para Concluído, a Situação para AI Anulado, não permitir mais a edição de qualquer informação na aba Julgamento e apresentar no campo Julgamento AI no cabeçalho a informação AI Anulado.</w:t>
      </w:r>
    </w:p>
    <w:p w14:paraId="5D1E1C54" w14:textId="77777777" w:rsidR="00522113" w:rsidRDefault="00B51388">
      <w:pPr>
        <w:numPr>
          <w:ilvl w:val="1"/>
          <w:numId w:val="98"/>
        </w:numPr>
        <w:jc w:val="both"/>
      </w:pPr>
      <w:r>
        <w:t>Ao c</w:t>
      </w:r>
      <w:r>
        <w:t>oncluir a manifestação com o resultado da manifestação igual a AI Confirmado:</w:t>
      </w:r>
    </w:p>
    <w:p w14:paraId="6731A040" w14:textId="77777777" w:rsidR="00522113" w:rsidRDefault="00B51388">
      <w:pPr>
        <w:numPr>
          <w:ilvl w:val="2"/>
          <w:numId w:val="98"/>
        </w:numPr>
        <w:jc w:val="both"/>
      </w:pPr>
      <w:r>
        <w:t>O sistema deverá apresentar o bloco de informações Notificação de Penalidade, alterar a Situação para Aguardando Notificação de Penalidade, apresentar no campo Julgamento AI no c</w:t>
      </w:r>
      <w:r>
        <w:t>abeçalho a informação AI Confirmado e encaminhar e-mail informado da situação do Julgamento para a Autoridade Julgadora atribuída ao Julgamento.</w:t>
      </w:r>
    </w:p>
    <w:p w14:paraId="75DD9A01" w14:textId="77777777" w:rsidR="00522113" w:rsidRDefault="00B51388">
      <w:pPr>
        <w:numPr>
          <w:ilvl w:val="3"/>
          <w:numId w:val="98"/>
        </w:numPr>
        <w:jc w:val="both"/>
      </w:pPr>
      <w:r>
        <w:t>Assunto E-mail: "[FISCALIS] Julgamento - AI Confirmado - Notificação de Penalidade".</w:t>
      </w:r>
    </w:p>
    <w:p w14:paraId="516A01A3" w14:textId="77777777" w:rsidR="00522113" w:rsidRDefault="00B51388">
      <w:pPr>
        <w:numPr>
          <w:ilvl w:val="3"/>
          <w:numId w:val="98"/>
        </w:numPr>
        <w:jc w:val="both"/>
      </w:pPr>
      <w:r>
        <w:t xml:space="preserve">Mensagem E-mail: "O </w:t>
      </w:r>
      <w:r>
        <w:t>seguinte Julgamento encontra-se com a situação pendente de notificação de penalidade: &lt;UF da Unidade&gt; - &lt;Número Julgamento&gt; - &lt;Autoridade Julgadora&gt;".</w:t>
      </w:r>
    </w:p>
    <w:p w14:paraId="6ACDABFE" w14:textId="77777777" w:rsidR="00522113" w:rsidRDefault="00B51388">
      <w:pPr>
        <w:numPr>
          <w:ilvl w:val="1"/>
          <w:numId w:val="98"/>
        </w:numPr>
        <w:jc w:val="both"/>
      </w:pPr>
      <w:r>
        <w:t>A ação Visualizar Relatório deverá ter a sua nomenclatura alterada para Imprimir Relatório após ser reali</w:t>
      </w:r>
      <w:r>
        <w:t>zada a ação de Concluir Julgamento.</w:t>
      </w:r>
    </w:p>
    <w:p w14:paraId="6F4C310C" w14:textId="77777777" w:rsidR="00522113" w:rsidRDefault="00B51388">
      <w:pPr>
        <w:numPr>
          <w:ilvl w:val="1"/>
          <w:numId w:val="98"/>
        </w:numPr>
        <w:jc w:val="both"/>
      </w:pPr>
      <w:r>
        <w:t>Quando a nomenclatura da ação for Visualizar Relatório, o sistema deverá realizar a impressão conforme o layout presente em VisualizarRelatorioJulgamento.pdf.</w:t>
      </w:r>
    </w:p>
    <w:p w14:paraId="59028A46" w14:textId="77777777" w:rsidR="00522113" w:rsidRDefault="00B51388">
      <w:pPr>
        <w:numPr>
          <w:ilvl w:val="1"/>
          <w:numId w:val="98"/>
        </w:numPr>
        <w:jc w:val="both"/>
      </w:pPr>
      <w:r>
        <w:t>Quando a nomenclatura da ação for Imprimir Relatório, o siste</w:t>
      </w:r>
      <w:r>
        <w:t>ma deverá realizar a impressão conforme o layout presente em ImprimirRelatorioJulgamento.pdf.</w:t>
      </w:r>
    </w:p>
    <w:p w14:paraId="517F9571" w14:textId="77777777" w:rsidR="00522113" w:rsidRDefault="00B51388">
      <w:pPr>
        <w:numPr>
          <w:ilvl w:val="1"/>
          <w:numId w:val="98"/>
        </w:numPr>
        <w:jc w:val="both"/>
      </w:pPr>
      <w:r>
        <w:t>O sistema deverá gerar um número para o Relatório do Julgamento no formato "RJ&lt;Sequencial&gt;.&lt;Ano&gt;.&lt;UF&gt;".</w:t>
      </w:r>
    </w:p>
    <w:p w14:paraId="2694ED1D" w14:textId="77777777" w:rsidR="00522113" w:rsidRDefault="00B51388">
      <w:pPr>
        <w:numPr>
          <w:ilvl w:val="2"/>
          <w:numId w:val="98"/>
        </w:numPr>
        <w:jc w:val="both"/>
      </w:pPr>
      <w:r>
        <w:t>O &lt;Sequencial&gt; deverá iniciar em 00001 e seguir ordem numé</w:t>
      </w:r>
      <w:r>
        <w:t>rica sequencial. Cada &lt;UF&gt; e por &lt;Ano&gt; deverá ter a sua própria sequência iniciando em 00001.</w:t>
      </w:r>
    </w:p>
    <w:p w14:paraId="3A593BF1" w14:textId="77777777" w:rsidR="00522113" w:rsidRDefault="00B51388">
      <w:pPr>
        <w:numPr>
          <w:ilvl w:val="2"/>
          <w:numId w:val="98"/>
        </w:numPr>
        <w:jc w:val="both"/>
      </w:pPr>
      <w:r>
        <w:t>Ex: RJ00001.2016.PA, RJ00001.2017.PA, RJ00001.2016.BA.</w:t>
      </w:r>
    </w:p>
    <w:p w14:paraId="0C5D4E31" w14:textId="77777777" w:rsidR="00522113" w:rsidRDefault="00B51388">
      <w:pPr>
        <w:numPr>
          <w:ilvl w:val="1"/>
          <w:numId w:val="98"/>
        </w:numPr>
        <w:jc w:val="both"/>
      </w:pPr>
      <w:r>
        <w:t>Ao ser concluído o Julgamento, o sistema deverá apresentar somente a ação Imprimir Relatório. As demais dev</w:t>
      </w:r>
      <w:r>
        <w:t>erão ser suprimidas.</w:t>
      </w:r>
    </w:p>
    <w:p w14:paraId="728D65C5" w14:textId="77777777" w:rsidR="00522113" w:rsidRDefault="00B51388">
      <w:pPr>
        <w:numPr>
          <w:ilvl w:val="1"/>
          <w:numId w:val="98"/>
        </w:numPr>
        <w:jc w:val="both"/>
      </w:pPr>
      <w:r>
        <w:t>Ao ser concluído o Julgamento, o sistema deverá gravar um arquivo com o que é gerado pela ação Imprimir no SEI, dentro do Processo SEI associado a Fiscalização do respectivo Julgamento, com a nomenclatura igual a Relatório Julgamento e</w:t>
      </w:r>
      <w:r>
        <w:t xml:space="preserve"> o tipo igual a Relatório de Julgamento - Portaria 187/2010 de código 974. Este documento deverá ser apresentado na árvore de documentos , sendo o usuário aquele que fez a ação de deferir a análise.</w:t>
      </w:r>
    </w:p>
    <w:p w14:paraId="35862AB5" w14:textId="77777777" w:rsidR="00522113" w:rsidRDefault="00B51388">
      <w:pPr>
        <w:numPr>
          <w:ilvl w:val="1"/>
          <w:numId w:val="98"/>
        </w:numPr>
        <w:jc w:val="both"/>
      </w:pPr>
      <w:r>
        <w:t>Ao selecionar um ou mais dos campos Necessidade de manife</w:t>
      </w:r>
      <w:r>
        <w:t>stação da Coordenação Técnica, Necessidade de manifestação da Procuradoria e Necessidade de manifestação da Procuradoria SEDE, o sistema deverá alterar a nomenclatura da ação Concluir para Prosseguir Julgamento.</w:t>
      </w:r>
    </w:p>
    <w:p w14:paraId="77212A35" w14:textId="77777777" w:rsidR="00522113" w:rsidRDefault="00B51388">
      <w:pPr>
        <w:numPr>
          <w:ilvl w:val="2"/>
          <w:numId w:val="98"/>
        </w:numPr>
        <w:jc w:val="both"/>
      </w:pPr>
      <w:r>
        <w:t>Ao acionar esta opção, o sistema deverá alte</w:t>
      </w:r>
      <w:r>
        <w:t>rar a Situação para Aguardando Manifestação e apresentar o Julgamento para os perfis Coordenação Técnica caso o campo Necessidade de manifestação da Coordenação Técnica esteja marcado, Autoridade Julgadora caso o campo Necessidade de manifestação da Procur</w:t>
      </w:r>
      <w:r>
        <w:t>adoria esteja marcado ou o campo Necessidade de manifestação da Procuradoria SEDE esteja marcado.</w:t>
      </w:r>
    </w:p>
    <w:p w14:paraId="4E5D25E5" w14:textId="77777777" w:rsidR="00522113" w:rsidRDefault="00B51388">
      <w:pPr>
        <w:numPr>
          <w:ilvl w:val="2"/>
          <w:numId w:val="98"/>
        </w:numPr>
        <w:jc w:val="both"/>
      </w:pPr>
      <w:r>
        <w:t>Para o perfil Coordenação Técnica o sistema deverá apresentar o bloco Manifestação - Coordenação Técnica. Após usuário com o perfil Coordenação Técnica conclu</w:t>
      </w:r>
      <w:r>
        <w:t>ir sua manifestação, o sistema deverá retornar o Julgamento para a Autoridade Julgadora poder concluir o seu Julgamento.</w:t>
      </w:r>
    </w:p>
    <w:p w14:paraId="668398BB" w14:textId="77777777" w:rsidR="00522113" w:rsidRDefault="00B51388">
      <w:pPr>
        <w:numPr>
          <w:ilvl w:val="2"/>
          <w:numId w:val="98"/>
        </w:numPr>
        <w:jc w:val="both"/>
      </w:pPr>
      <w:r>
        <w:t>Para o perfil Autoridade Julgadora, o sistema deverá apresentar os blocos Manifestação - Procuradoria e Manifestação - Procuradoria SED</w:t>
      </w:r>
      <w:r>
        <w:t>E.</w:t>
      </w:r>
    </w:p>
    <w:p w14:paraId="61873644" w14:textId="77777777" w:rsidR="00522113" w:rsidRDefault="00522113"/>
    <w:p w14:paraId="1B39C3F8" w14:textId="77777777" w:rsidR="00522113" w:rsidRDefault="00B51388">
      <w:pPr>
        <w:numPr>
          <w:ilvl w:val="0"/>
          <w:numId w:val="98"/>
        </w:numPr>
      </w:pPr>
      <w:r>
        <w:rPr>
          <w:b/>
        </w:rPr>
        <w:t xml:space="preserve">Tela - Julgamento </w:t>
      </w:r>
    </w:p>
    <w:p w14:paraId="121FBED6" w14:textId="77777777" w:rsidR="00522113" w:rsidRDefault="00B51388">
      <w:r>
        <w:rPr>
          <w:noProof/>
        </w:rPr>
        <w:drawing>
          <wp:inline distT="0" distB="0" distL="0" distR="0" wp14:anchorId="5A4E3BDE" wp14:editId="065B9FD9">
            <wp:extent cx="5991225" cy="1771650"/>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png"/>
                    <pic:cNvPicPr/>
                  </pic:nvPicPr>
                  <pic:blipFill>
                    <a:blip r:embed="rId542" cstate="print"/>
                    <a:stretch>
                      <a:fillRect/>
                    </a:stretch>
                  </pic:blipFill>
                  <pic:spPr>
                    <a:xfrm>
                      <a:off x="0" y="0"/>
                      <a:ext cx="5991225" cy="1771650"/>
                    </a:xfrm>
                    <a:prstGeom prst="rect">
                      <a:avLst/>
                    </a:prstGeom>
                  </pic:spPr>
                </pic:pic>
              </a:graphicData>
            </a:graphic>
          </wp:inline>
        </w:drawing>
      </w:r>
    </w:p>
    <w:p w14:paraId="66E8E4FE" w14:textId="77777777" w:rsidR="00522113" w:rsidRDefault="00B51388">
      <w:r>
        <w:rPr>
          <w:noProof/>
        </w:rPr>
        <w:drawing>
          <wp:inline distT="0" distB="0" distL="0" distR="0" wp14:anchorId="04100667" wp14:editId="75D2443A">
            <wp:extent cx="5991225" cy="2724150"/>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png"/>
                    <pic:cNvPicPr/>
                  </pic:nvPicPr>
                  <pic:blipFill>
                    <a:blip r:embed="rId544" cstate="print"/>
                    <a:stretch>
                      <a:fillRect/>
                    </a:stretch>
                  </pic:blipFill>
                  <pic:spPr>
                    <a:xfrm>
                      <a:off x="0" y="0"/>
                      <a:ext cx="5991225" cy="2724150"/>
                    </a:xfrm>
                    <a:prstGeom prst="rect">
                      <a:avLst/>
                    </a:prstGeom>
                  </pic:spPr>
                </pic:pic>
              </a:graphicData>
            </a:graphic>
          </wp:inline>
        </w:drawing>
      </w:r>
    </w:p>
    <w:p w14:paraId="0FA5C888" w14:textId="77777777" w:rsidR="00522113" w:rsidRDefault="00B51388">
      <w:r>
        <w:rPr>
          <w:noProof/>
        </w:rPr>
        <w:drawing>
          <wp:inline distT="0" distB="0" distL="0" distR="0" wp14:anchorId="1E9068B9" wp14:editId="250E3A3B">
            <wp:extent cx="5991225" cy="1504950"/>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png"/>
                    <pic:cNvPicPr/>
                  </pic:nvPicPr>
                  <pic:blipFill>
                    <a:blip r:embed="rId545" cstate="print"/>
                    <a:stretch>
                      <a:fillRect/>
                    </a:stretch>
                  </pic:blipFill>
                  <pic:spPr>
                    <a:xfrm>
                      <a:off x="0" y="0"/>
                      <a:ext cx="5991225" cy="1504950"/>
                    </a:xfrm>
                    <a:prstGeom prst="rect">
                      <a:avLst/>
                    </a:prstGeom>
                  </pic:spPr>
                </pic:pic>
              </a:graphicData>
            </a:graphic>
          </wp:inline>
        </w:drawing>
      </w:r>
    </w:p>
    <w:p w14:paraId="660ABE3B" w14:textId="77777777" w:rsidR="00522113" w:rsidRDefault="00B51388">
      <w:r>
        <w:rPr>
          <w:noProof/>
        </w:rPr>
        <w:drawing>
          <wp:inline distT="0" distB="0" distL="0" distR="0" wp14:anchorId="2DDCA5AD" wp14:editId="04CCB930">
            <wp:extent cx="5991225" cy="3114675"/>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png"/>
                    <pic:cNvPicPr/>
                  </pic:nvPicPr>
                  <pic:blipFill>
                    <a:blip r:embed="rId546" cstate="print"/>
                    <a:stretch>
                      <a:fillRect/>
                    </a:stretch>
                  </pic:blipFill>
                  <pic:spPr>
                    <a:xfrm>
                      <a:off x="0" y="0"/>
                      <a:ext cx="5991225" cy="3114675"/>
                    </a:xfrm>
                    <a:prstGeom prst="rect">
                      <a:avLst/>
                    </a:prstGeom>
                  </pic:spPr>
                </pic:pic>
              </a:graphicData>
            </a:graphic>
          </wp:inline>
        </w:drawing>
      </w:r>
    </w:p>
    <w:p w14:paraId="4530B972" w14:textId="77777777" w:rsidR="00522113" w:rsidRDefault="00B51388">
      <w:r>
        <w:rPr>
          <w:noProof/>
        </w:rPr>
        <w:drawing>
          <wp:inline distT="0" distB="0" distL="0" distR="0" wp14:anchorId="3CE92A06" wp14:editId="57FDFBE0">
            <wp:extent cx="5991225" cy="2905125"/>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png"/>
                    <pic:cNvPicPr/>
                  </pic:nvPicPr>
                  <pic:blipFill>
                    <a:blip r:embed="rId547" cstate="print"/>
                    <a:stretch>
                      <a:fillRect/>
                    </a:stretch>
                  </pic:blipFill>
                  <pic:spPr>
                    <a:xfrm>
                      <a:off x="0" y="0"/>
                      <a:ext cx="5991225" cy="2905125"/>
                    </a:xfrm>
                    <a:prstGeom prst="rect">
                      <a:avLst/>
                    </a:prstGeom>
                  </pic:spPr>
                </pic:pic>
              </a:graphicData>
            </a:graphic>
          </wp:inline>
        </w:drawing>
      </w:r>
    </w:p>
    <w:p w14:paraId="79472659" w14:textId="77777777" w:rsidR="00522113" w:rsidRDefault="00B51388">
      <w:r>
        <w:rPr>
          <w:noProof/>
        </w:rPr>
        <w:drawing>
          <wp:inline distT="0" distB="0" distL="0" distR="0" wp14:anchorId="45B49618" wp14:editId="3BEEE8C4">
            <wp:extent cx="5991225" cy="342900"/>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png"/>
                    <pic:cNvPicPr/>
                  </pic:nvPicPr>
                  <pic:blipFill>
                    <a:blip r:embed="rId548" cstate="print"/>
                    <a:stretch>
                      <a:fillRect/>
                    </a:stretch>
                  </pic:blipFill>
                  <pic:spPr>
                    <a:xfrm>
                      <a:off x="0" y="0"/>
                      <a:ext cx="5991225" cy="342900"/>
                    </a:xfrm>
                    <a:prstGeom prst="rect">
                      <a:avLst/>
                    </a:prstGeom>
                  </pic:spPr>
                </pic:pic>
              </a:graphicData>
            </a:graphic>
          </wp:inline>
        </w:drawing>
      </w:r>
    </w:p>
    <w:p w14:paraId="39971FAA" w14:textId="77777777" w:rsidR="00522113" w:rsidRDefault="00522113"/>
    <w:p w14:paraId="75A695FF" w14:textId="77777777" w:rsidR="00522113" w:rsidRDefault="00522113"/>
    <w:p w14:paraId="12D53E4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49">
        <w:r>
          <w:rPr>
            <w:rFonts w:ascii="Tahoma" w:eastAsia="Tahoma" w:hAnsi="Tahoma" w:cs="Tahoma"/>
            <w:i/>
            <w:color w:val="6666FF"/>
          </w:rPr>
          <w:t>Full-featured Kindle eBooks generator</w:t>
        </w:r>
      </w:hyperlink>
    </w:p>
    <w:p w14:paraId="19C3710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25" w:name="_topic_ManifestacaoCoordenacaoTecnica"/>
      <w:bookmarkEnd w:id="225"/>
      <w:r>
        <w:rPr>
          <w:rFonts w:ascii="Tahoma" w:eastAsia="Tahoma" w:hAnsi="Tahoma" w:cs="Tahoma"/>
          <w:i/>
          <w:color w:val="243F60"/>
          <w:sz w:val="22"/>
        </w:rPr>
        <w:t>Manifestação Coordenação Técnica</w:t>
      </w:r>
    </w:p>
    <w:p w14:paraId="79D3F2B4" w14:textId="77777777" w:rsidR="00522113" w:rsidRDefault="00B51388">
      <w:r>
        <w:t>A aba "</w:t>
      </w:r>
      <w:r>
        <w:rPr>
          <w:b/>
        </w:rPr>
        <w:t>Julgamento do AI</w:t>
      </w:r>
      <w:r>
        <w:t>", na janela "</w:t>
      </w:r>
      <w:r>
        <w:rPr>
          <w:b/>
        </w:rPr>
        <w:t>Manifestação Coordenação Técnica</w:t>
      </w:r>
      <w:r>
        <w:t>" permite de</w:t>
      </w:r>
      <w:r>
        <w:t xml:space="preserve">talhar um Julgamento e apresentar os dados da janela </w:t>
      </w:r>
      <w:r>
        <w:rPr>
          <w:b/>
        </w:rPr>
        <w:t>Manifestação Coordenação Técnica</w:t>
      </w:r>
      <w:r>
        <w:t>.</w:t>
      </w:r>
    </w:p>
    <w:p w14:paraId="5312E970" w14:textId="77777777" w:rsidR="00522113" w:rsidRDefault="00522113"/>
    <w:p w14:paraId="179245E2" w14:textId="77777777" w:rsidR="00522113" w:rsidRDefault="00B51388">
      <w:pPr>
        <w:numPr>
          <w:ilvl w:val="0"/>
          <w:numId w:val="98"/>
        </w:numPr>
      </w:pPr>
      <w:r>
        <w:rPr>
          <w:b/>
        </w:rPr>
        <w:t>Detalhamento do campo - Manifestação Coordenação Técnica</w:t>
      </w:r>
    </w:p>
    <w:p w14:paraId="618F9A8F" w14:textId="77777777" w:rsidR="00522113" w:rsidRDefault="00B51388">
      <w:pPr>
        <w:numPr>
          <w:ilvl w:val="1"/>
          <w:numId w:val="98"/>
        </w:numPr>
      </w:pPr>
      <w:r>
        <w:rPr>
          <w:b/>
        </w:rPr>
        <w:t>Manifestação</w:t>
      </w:r>
      <w:r>
        <w:t>: Campo que permite informar a manifestação da Coordenação Técnica.</w:t>
      </w:r>
    </w:p>
    <w:p w14:paraId="5D294746" w14:textId="77777777" w:rsidR="00522113" w:rsidRDefault="00B51388">
      <w:pPr>
        <w:numPr>
          <w:ilvl w:val="2"/>
          <w:numId w:val="98"/>
        </w:numPr>
      </w:pPr>
      <w:r>
        <w:t>Campo área de texto.</w:t>
      </w:r>
    </w:p>
    <w:p w14:paraId="13A034C7" w14:textId="77777777" w:rsidR="00522113" w:rsidRDefault="00B51388">
      <w:pPr>
        <w:numPr>
          <w:ilvl w:val="2"/>
          <w:numId w:val="98"/>
        </w:numPr>
      </w:pPr>
      <w:r>
        <w:t>Hint: Info</w:t>
      </w:r>
      <w:r>
        <w:t>rme a manifestação da Coordenação Técnica</w:t>
      </w:r>
    </w:p>
    <w:p w14:paraId="041582CC" w14:textId="77777777" w:rsidR="00522113" w:rsidRDefault="00B51388">
      <w:pPr>
        <w:numPr>
          <w:ilvl w:val="2"/>
          <w:numId w:val="98"/>
        </w:numPr>
      </w:pPr>
      <w:r>
        <w:t>Componente rich text para edição de texto</w:t>
      </w:r>
    </w:p>
    <w:p w14:paraId="4847910B" w14:textId="77777777" w:rsidR="00522113" w:rsidRDefault="00B51388">
      <w:pPr>
        <w:numPr>
          <w:ilvl w:val="2"/>
          <w:numId w:val="98"/>
        </w:numPr>
      </w:pPr>
      <w:r>
        <w:t>Sem limite de caracteres.</w:t>
      </w:r>
    </w:p>
    <w:p w14:paraId="7C943107" w14:textId="77777777" w:rsidR="00522113" w:rsidRDefault="00B51388">
      <w:pPr>
        <w:numPr>
          <w:ilvl w:val="2"/>
          <w:numId w:val="98"/>
        </w:numPr>
      </w:pPr>
      <w:r>
        <w:t>Campo obrigatório.</w:t>
      </w:r>
    </w:p>
    <w:p w14:paraId="5C29D82C" w14:textId="77777777" w:rsidR="00522113" w:rsidRDefault="00B51388">
      <w:pPr>
        <w:numPr>
          <w:ilvl w:val="1"/>
          <w:numId w:val="98"/>
        </w:numPr>
      </w:pPr>
      <w:r>
        <w:rPr>
          <w:b/>
        </w:rPr>
        <w:t>Ações:</w:t>
      </w:r>
    </w:p>
    <w:p w14:paraId="4C56E8ED" w14:textId="77777777" w:rsidR="00522113" w:rsidRDefault="00B51388">
      <w:pPr>
        <w:numPr>
          <w:ilvl w:val="2"/>
          <w:numId w:val="98"/>
        </w:numPr>
      </w:pPr>
      <w:r>
        <w:rPr>
          <w:b/>
        </w:rPr>
        <w:t>Mostrar/Esconder</w:t>
      </w:r>
      <w:r>
        <w:t xml:space="preserve">: Ao acionar esta opção, o sistema deverá apresentar ou esconder o bloco de informações presente em </w:t>
      </w:r>
      <w:r>
        <w:t>Manifestação - Coordenação Técnica.</w:t>
      </w:r>
    </w:p>
    <w:p w14:paraId="3D3296E0" w14:textId="77777777" w:rsidR="00522113" w:rsidRDefault="00B51388">
      <w:pPr>
        <w:numPr>
          <w:ilvl w:val="2"/>
          <w:numId w:val="98"/>
        </w:numPr>
      </w:pPr>
      <w:r>
        <w:rPr>
          <w:b/>
        </w:rPr>
        <w:t>Salvar</w:t>
      </w:r>
      <w:r>
        <w:t>: Ao acionar esta opção, o sistema deverá salvar os dados preenchidos na base de dados sem realizar qualquer validação de campos obrigatórios.</w:t>
      </w:r>
    </w:p>
    <w:p w14:paraId="58D2F3DA" w14:textId="77777777" w:rsidR="00522113" w:rsidRDefault="00B51388">
      <w:pPr>
        <w:numPr>
          <w:ilvl w:val="2"/>
          <w:numId w:val="98"/>
        </w:numPr>
      </w:pPr>
      <w:r>
        <w:rPr>
          <w:b/>
        </w:rPr>
        <w:t>Visualizar/Imprimir</w:t>
      </w:r>
      <w:r>
        <w:t xml:space="preserve">: Ao acionar esta opção, o sistema deverá </w:t>
      </w:r>
      <w:r>
        <w:t>disponibilizar para baixar a manifestação.</w:t>
      </w:r>
    </w:p>
    <w:p w14:paraId="2FE1E24A" w14:textId="77777777" w:rsidR="00522113" w:rsidRDefault="00B51388">
      <w:pPr>
        <w:numPr>
          <w:ilvl w:val="2"/>
          <w:numId w:val="98"/>
        </w:numPr>
      </w:pPr>
      <w:r>
        <w:rPr>
          <w:b/>
        </w:rPr>
        <w:t>Concluir</w:t>
      </w:r>
      <w:r>
        <w:t>: Ao acionar esta opção, o sistema deverá solicitar a confirmação da conclusão e ao confirmar, deverá gravar os dados na base de dados, deixar o bloco somente leitura e caso todas as manifestações já tenha</w:t>
      </w:r>
      <w:r>
        <w:t>m sido concluídas, retornar para a Autoridade Julgadora o Julgamento.</w:t>
      </w:r>
    </w:p>
    <w:p w14:paraId="07B30089" w14:textId="77777777" w:rsidR="00522113" w:rsidRDefault="00B51388">
      <w:pPr>
        <w:numPr>
          <w:ilvl w:val="3"/>
          <w:numId w:val="98"/>
        </w:numPr>
      </w:pPr>
      <w:r>
        <w:rPr>
          <w:b/>
        </w:rPr>
        <w:t>Mensagem</w:t>
      </w:r>
      <w:r>
        <w:t>: "Deseja realmente concluir a Manifestação?" (Sim/Não)</w:t>
      </w:r>
    </w:p>
    <w:p w14:paraId="79283E77" w14:textId="77777777" w:rsidR="00522113" w:rsidRDefault="00522113">
      <w:pPr>
        <w:ind w:left="360"/>
      </w:pPr>
    </w:p>
    <w:p w14:paraId="17F14C00" w14:textId="77777777" w:rsidR="00522113" w:rsidRDefault="00B51388">
      <w:pPr>
        <w:numPr>
          <w:ilvl w:val="0"/>
          <w:numId w:val="98"/>
        </w:numPr>
      </w:pPr>
      <w:r>
        <w:rPr>
          <w:b/>
        </w:rPr>
        <w:t>Regras - Manifestação Coordenação Técnica</w:t>
      </w:r>
    </w:p>
    <w:p w14:paraId="1EFD5DB7" w14:textId="77777777" w:rsidR="00522113" w:rsidRDefault="00B51388">
      <w:pPr>
        <w:numPr>
          <w:ilvl w:val="1"/>
          <w:numId w:val="98"/>
        </w:numPr>
      </w:pPr>
      <w:r>
        <w:t>Apenas usuários com o perfil Coordenação Técnica da Unidade do Julgamento e Adm</w:t>
      </w:r>
      <w:r>
        <w:t>inistrador poderão editar as informações deste bloco.</w:t>
      </w:r>
    </w:p>
    <w:p w14:paraId="7900F46B" w14:textId="77777777" w:rsidR="00522113" w:rsidRDefault="00B51388">
      <w:pPr>
        <w:numPr>
          <w:ilvl w:val="1"/>
          <w:numId w:val="98"/>
        </w:numPr>
      </w:pPr>
      <w:r>
        <w:t>A ação Visualizar deverá ter a sua nomenclatura alterada para Imprimir após ser realizada a ação Concluir.</w:t>
      </w:r>
    </w:p>
    <w:p w14:paraId="34AD9CE4" w14:textId="77777777" w:rsidR="00522113" w:rsidRDefault="00B51388">
      <w:pPr>
        <w:numPr>
          <w:ilvl w:val="1"/>
          <w:numId w:val="98"/>
        </w:numPr>
      </w:pPr>
      <w:r>
        <w:t xml:space="preserve">Quando a nomenclatura da ação for Visualizar, o sistema deverá realizar a impressão conforme o </w:t>
      </w:r>
      <w:r>
        <w:t>layout presente em VisualizarManifestacao.pdf.</w:t>
      </w:r>
    </w:p>
    <w:p w14:paraId="03689F96" w14:textId="77777777" w:rsidR="00522113" w:rsidRDefault="00B51388">
      <w:pPr>
        <w:numPr>
          <w:ilvl w:val="1"/>
          <w:numId w:val="98"/>
        </w:numPr>
      </w:pPr>
      <w:r>
        <w:t>Quando a nomenclatura da ação for Imprimir, o sistema deverá realizar a impressão conforme o layout presente em ImprimirManifestacao.pdf.</w:t>
      </w:r>
    </w:p>
    <w:p w14:paraId="5FBEFF47" w14:textId="77777777" w:rsidR="00522113" w:rsidRDefault="00B51388">
      <w:pPr>
        <w:numPr>
          <w:ilvl w:val="2"/>
          <w:numId w:val="98"/>
        </w:numPr>
      </w:pPr>
      <w:r>
        <w:t>Ao gerar a Manifestação, o sistema deverá registrar no rodapé do docume</w:t>
      </w:r>
      <w:r>
        <w:t>nto gerado os dados de autentificação, nos mesmos moldes dos demais documentos emitidos pelo sistema.</w:t>
      </w:r>
    </w:p>
    <w:p w14:paraId="3D543311" w14:textId="77777777" w:rsidR="00522113" w:rsidRDefault="00B51388">
      <w:pPr>
        <w:numPr>
          <w:ilvl w:val="1"/>
          <w:numId w:val="98"/>
        </w:numPr>
      </w:pPr>
      <w:r>
        <w:t>O sistema deverá gerar um número para o Parecer no formato "PA&lt;Sequencial&gt;.&lt;Ano&gt;.&lt;UF&gt;".</w:t>
      </w:r>
    </w:p>
    <w:p w14:paraId="6237D8B5" w14:textId="77777777" w:rsidR="00522113" w:rsidRDefault="00B51388">
      <w:pPr>
        <w:numPr>
          <w:ilvl w:val="2"/>
          <w:numId w:val="98"/>
        </w:numPr>
      </w:pPr>
      <w:r>
        <w:t xml:space="preserve">O &lt;Sequencial&gt; deverá iniciar em 00001 e ir sendo incrementado de </w:t>
      </w:r>
      <w:r>
        <w:t>um em um. Cada &lt;UF&gt; e por &lt;Ano&gt; deverão ter a sua própria sequencia iniciando em 00001.</w:t>
      </w:r>
    </w:p>
    <w:p w14:paraId="1381872D" w14:textId="77777777" w:rsidR="00522113" w:rsidRDefault="00B51388">
      <w:pPr>
        <w:numPr>
          <w:ilvl w:val="2"/>
          <w:numId w:val="98"/>
        </w:numPr>
      </w:pPr>
      <w:r>
        <w:t>Ex: PA00001.2016.PA, PA00001.2017.PA, PA00001.2016.BA.</w:t>
      </w:r>
    </w:p>
    <w:p w14:paraId="6B2B80A4" w14:textId="77777777" w:rsidR="00522113" w:rsidRDefault="00B51388">
      <w:pPr>
        <w:numPr>
          <w:ilvl w:val="1"/>
          <w:numId w:val="98"/>
        </w:numPr>
      </w:pPr>
      <w:r>
        <w:t xml:space="preserve">Ao ser concluída a manifestação, o sistema deverá gravar um arquivo no SEI com o que é gerado pela ação Imprimir </w:t>
      </w:r>
      <w:r>
        <w:t>dentro do Processo SEI associado a Fiscalização do respectivo Julgamento, com a nomenclatura igual a Manifestação Autoridade Julgadora e o tipo igual a Parecer Técnico de código 191. Este documento deverá ser apresentado na árvore de documentos, sendo o us</w:t>
      </w:r>
      <w:r>
        <w:t>uário aquele que fez a ação de deferir a análise.</w:t>
      </w:r>
    </w:p>
    <w:p w14:paraId="7EF315BA" w14:textId="77777777" w:rsidR="00522113" w:rsidRDefault="00B51388">
      <w:pPr>
        <w:numPr>
          <w:ilvl w:val="1"/>
          <w:numId w:val="98"/>
        </w:numPr>
      </w:pPr>
      <w:r>
        <w:t>Ao ser concluída a manifestação, o sistema deverá apresentar somente a ação Imprimir. As demais deverão ser suprimidas.</w:t>
      </w:r>
    </w:p>
    <w:p w14:paraId="4E956E0A" w14:textId="77777777" w:rsidR="00522113" w:rsidRDefault="00522113"/>
    <w:p w14:paraId="55AB5E02" w14:textId="77777777" w:rsidR="00522113" w:rsidRDefault="00B51388">
      <w:pPr>
        <w:numPr>
          <w:ilvl w:val="0"/>
          <w:numId w:val="98"/>
        </w:numPr>
      </w:pPr>
      <w:r>
        <w:rPr>
          <w:b/>
        </w:rPr>
        <w:t xml:space="preserve">Tela - Manifestação Coordenação Técnica </w:t>
      </w:r>
    </w:p>
    <w:p w14:paraId="2A424D8B" w14:textId="77777777" w:rsidR="00522113" w:rsidRDefault="00B51388">
      <w:r>
        <w:rPr>
          <w:noProof/>
        </w:rPr>
        <w:drawing>
          <wp:inline distT="0" distB="0" distL="0" distR="0" wp14:anchorId="57647D12" wp14:editId="451EFB86">
            <wp:extent cx="5991225" cy="2047875"/>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png"/>
                    <pic:cNvPicPr/>
                  </pic:nvPicPr>
                  <pic:blipFill>
                    <a:blip r:embed="rId550" cstate="print"/>
                    <a:stretch>
                      <a:fillRect/>
                    </a:stretch>
                  </pic:blipFill>
                  <pic:spPr>
                    <a:xfrm>
                      <a:off x="0" y="0"/>
                      <a:ext cx="5991225" cy="2047875"/>
                    </a:xfrm>
                    <a:prstGeom prst="rect">
                      <a:avLst/>
                    </a:prstGeom>
                  </pic:spPr>
                </pic:pic>
              </a:graphicData>
            </a:graphic>
          </wp:inline>
        </w:drawing>
      </w:r>
    </w:p>
    <w:p w14:paraId="4CA586AA" w14:textId="77777777" w:rsidR="00522113" w:rsidRDefault="00522113"/>
    <w:p w14:paraId="052C184E" w14:textId="77777777" w:rsidR="00522113" w:rsidRDefault="00522113"/>
    <w:p w14:paraId="07AD151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51">
        <w:r>
          <w:rPr>
            <w:rFonts w:ascii="Tahoma" w:eastAsia="Tahoma" w:hAnsi="Tahoma" w:cs="Tahoma"/>
            <w:i/>
            <w:color w:val="6666FF"/>
          </w:rPr>
          <w:t>Full-featured Kindle eBooks generator</w:t>
        </w:r>
      </w:hyperlink>
    </w:p>
    <w:p w14:paraId="160E17E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26" w:name="_topic_ManifestacaoProcuradoria1"/>
      <w:bookmarkEnd w:id="226"/>
      <w:r>
        <w:rPr>
          <w:rFonts w:ascii="Tahoma" w:eastAsia="Tahoma" w:hAnsi="Tahoma" w:cs="Tahoma"/>
          <w:i/>
          <w:color w:val="243F60"/>
          <w:sz w:val="22"/>
        </w:rPr>
        <w:t>Manifestação Procuradoria</w:t>
      </w:r>
    </w:p>
    <w:p w14:paraId="35B6B907" w14:textId="77777777" w:rsidR="00522113" w:rsidRDefault="00B51388">
      <w:r>
        <w:t>A aba "</w:t>
      </w:r>
      <w:r>
        <w:rPr>
          <w:b/>
        </w:rPr>
        <w:t>Julgamento do AI</w:t>
      </w:r>
      <w:r>
        <w:t>", na janela "</w:t>
      </w:r>
      <w:r>
        <w:rPr>
          <w:b/>
        </w:rPr>
        <w:t>Manifestação Procuradoria</w:t>
      </w:r>
      <w:r>
        <w:t xml:space="preserve">" permite detalhar um Julgamento e apresentar os dados da janela </w:t>
      </w:r>
      <w:r>
        <w:rPr>
          <w:b/>
        </w:rPr>
        <w:t>Manifestação Procuradoria</w:t>
      </w:r>
      <w:r>
        <w:t>.</w:t>
      </w:r>
    </w:p>
    <w:p w14:paraId="3DE5146A" w14:textId="77777777" w:rsidR="00522113" w:rsidRDefault="00522113"/>
    <w:p w14:paraId="184CFC4E" w14:textId="77777777" w:rsidR="00522113" w:rsidRDefault="00B51388">
      <w:pPr>
        <w:numPr>
          <w:ilvl w:val="0"/>
          <w:numId w:val="98"/>
        </w:numPr>
      </w:pPr>
      <w:r>
        <w:rPr>
          <w:b/>
        </w:rPr>
        <w:t xml:space="preserve">Detalhamento do </w:t>
      </w:r>
      <w:r>
        <w:rPr>
          <w:b/>
        </w:rPr>
        <w:t>campo - Manifestação Procuradoria</w:t>
      </w:r>
    </w:p>
    <w:p w14:paraId="5C77EEFC" w14:textId="77777777" w:rsidR="00522113" w:rsidRDefault="00B51388">
      <w:pPr>
        <w:numPr>
          <w:ilvl w:val="1"/>
          <w:numId w:val="98"/>
        </w:numPr>
        <w:jc w:val="both"/>
      </w:pPr>
      <w:r>
        <w:rPr>
          <w:b/>
        </w:rPr>
        <w:t>Data de envio para análise da Procuradoria</w:t>
      </w:r>
      <w:r>
        <w:t>: Campo que apresenta a data e hora em que a Autoridade Julgadora encaminhou para manifestação da Procuradoria.</w:t>
      </w:r>
    </w:p>
    <w:p w14:paraId="001831A9" w14:textId="77777777" w:rsidR="00522113" w:rsidRDefault="00B51388">
      <w:pPr>
        <w:numPr>
          <w:ilvl w:val="2"/>
          <w:numId w:val="98"/>
        </w:numPr>
        <w:jc w:val="both"/>
      </w:pPr>
      <w:r>
        <w:t>Máscara: DD/MM/AAAA às HH:MM</w:t>
      </w:r>
    </w:p>
    <w:p w14:paraId="3B35DA64" w14:textId="77777777" w:rsidR="00522113" w:rsidRDefault="00B51388">
      <w:pPr>
        <w:numPr>
          <w:ilvl w:val="2"/>
          <w:numId w:val="98"/>
        </w:numPr>
        <w:jc w:val="both"/>
      </w:pPr>
      <w:r>
        <w:t>Campo somente leitura.</w:t>
      </w:r>
    </w:p>
    <w:p w14:paraId="1C07F870" w14:textId="77777777" w:rsidR="00522113" w:rsidRDefault="00B51388">
      <w:pPr>
        <w:numPr>
          <w:ilvl w:val="1"/>
          <w:numId w:val="98"/>
        </w:numPr>
        <w:jc w:val="both"/>
      </w:pPr>
      <w:r>
        <w:rPr>
          <w:b/>
        </w:rPr>
        <w:t>Data de Manifest</w:t>
      </w:r>
      <w:r>
        <w:rPr>
          <w:b/>
        </w:rPr>
        <w:t>ação da Procuradoria</w:t>
      </w:r>
      <w:r>
        <w:t>: Campo que apresenta a data e hora atual do carregamento da página ou bloco.</w:t>
      </w:r>
    </w:p>
    <w:p w14:paraId="78D29416" w14:textId="77777777" w:rsidR="00522113" w:rsidRDefault="00B51388">
      <w:pPr>
        <w:numPr>
          <w:ilvl w:val="2"/>
          <w:numId w:val="98"/>
        </w:numPr>
        <w:jc w:val="both"/>
      </w:pPr>
      <w:r>
        <w:t>Máscara: DD/MM/AAAA às HH:MM</w:t>
      </w:r>
    </w:p>
    <w:p w14:paraId="4188010F" w14:textId="77777777" w:rsidR="00522113" w:rsidRDefault="00B51388">
      <w:pPr>
        <w:numPr>
          <w:ilvl w:val="2"/>
          <w:numId w:val="98"/>
        </w:numPr>
        <w:jc w:val="both"/>
      </w:pPr>
      <w:r>
        <w:t>Campo somente leitura.</w:t>
      </w:r>
    </w:p>
    <w:p w14:paraId="199D7A0A" w14:textId="77777777" w:rsidR="00522113" w:rsidRDefault="00B51388">
      <w:pPr>
        <w:numPr>
          <w:ilvl w:val="1"/>
          <w:numId w:val="98"/>
        </w:numPr>
        <w:jc w:val="both"/>
      </w:pPr>
      <w:r>
        <w:rPr>
          <w:b/>
        </w:rPr>
        <w:t>Nº Processo SEI da Manifestação</w:t>
      </w:r>
      <w:r>
        <w:t>: Campo que permite informar o número do processo SEI da Manifestação da Pr</w:t>
      </w:r>
      <w:r>
        <w:t>ocuradoria.</w:t>
      </w:r>
    </w:p>
    <w:p w14:paraId="495F8017" w14:textId="77777777" w:rsidR="00522113" w:rsidRDefault="00B51388">
      <w:pPr>
        <w:numPr>
          <w:ilvl w:val="2"/>
          <w:numId w:val="98"/>
        </w:numPr>
        <w:jc w:val="both"/>
      </w:pPr>
      <w:r>
        <w:t>Máscara: 99999.999999/9999-99 ou 9999999.99999999/9999-99</w:t>
      </w:r>
    </w:p>
    <w:p w14:paraId="6FC1BD82" w14:textId="77777777" w:rsidR="00522113" w:rsidRDefault="00B51388">
      <w:pPr>
        <w:numPr>
          <w:ilvl w:val="2"/>
          <w:numId w:val="98"/>
        </w:numPr>
        <w:jc w:val="both"/>
      </w:pPr>
      <w:r>
        <w:t>Campo obrigatório.</w:t>
      </w:r>
    </w:p>
    <w:p w14:paraId="7690052E" w14:textId="77777777" w:rsidR="00522113" w:rsidRDefault="00B51388">
      <w:pPr>
        <w:numPr>
          <w:ilvl w:val="1"/>
          <w:numId w:val="98"/>
        </w:numPr>
        <w:jc w:val="both"/>
      </w:pPr>
      <w:r>
        <w:rPr>
          <w:b/>
        </w:rPr>
        <w:t>Nº Documento SEI da Manifestação</w:t>
      </w:r>
      <w:r>
        <w:t>: Campo que permite informar o número do documento do processo SEI da Manifestação da Procuradoria.</w:t>
      </w:r>
    </w:p>
    <w:p w14:paraId="0E23B7B7" w14:textId="77777777" w:rsidR="00522113" w:rsidRDefault="00B51388">
      <w:pPr>
        <w:numPr>
          <w:ilvl w:val="2"/>
          <w:numId w:val="98"/>
        </w:numPr>
        <w:jc w:val="both"/>
      </w:pPr>
      <w:r>
        <w:t>Campo numérico</w:t>
      </w:r>
    </w:p>
    <w:p w14:paraId="0B4BA0A8" w14:textId="77777777" w:rsidR="00522113" w:rsidRDefault="00B51388">
      <w:pPr>
        <w:numPr>
          <w:ilvl w:val="2"/>
          <w:numId w:val="98"/>
        </w:numPr>
        <w:jc w:val="both"/>
      </w:pPr>
      <w:r>
        <w:t>Tamanho: 10</w:t>
      </w:r>
    </w:p>
    <w:p w14:paraId="6F5EF0D8" w14:textId="77777777" w:rsidR="00522113" w:rsidRDefault="00B51388">
      <w:pPr>
        <w:numPr>
          <w:ilvl w:val="2"/>
          <w:numId w:val="98"/>
        </w:numPr>
        <w:jc w:val="both"/>
      </w:pPr>
      <w:r>
        <w:t>Campo obrigatório.</w:t>
      </w:r>
    </w:p>
    <w:p w14:paraId="284A87EE" w14:textId="77777777" w:rsidR="00522113" w:rsidRDefault="00B51388">
      <w:pPr>
        <w:numPr>
          <w:ilvl w:val="1"/>
          <w:numId w:val="98"/>
        </w:numPr>
        <w:jc w:val="both"/>
      </w:pPr>
      <w:r>
        <w:rPr>
          <w:b/>
        </w:rPr>
        <w:t>Data do Documento SEI:</w:t>
      </w:r>
      <w:r>
        <w:t xml:space="preserve"> Campo que permite informar a data do documento no SEI.</w:t>
      </w:r>
    </w:p>
    <w:p w14:paraId="4E4D79DF" w14:textId="77777777" w:rsidR="00522113" w:rsidRDefault="00B51388">
      <w:pPr>
        <w:numPr>
          <w:ilvl w:val="2"/>
          <w:numId w:val="98"/>
        </w:numPr>
        <w:jc w:val="both"/>
      </w:pPr>
      <w:r>
        <w:t>Máscara: DD/MM/AAAA</w:t>
      </w:r>
    </w:p>
    <w:p w14:paraId="0D4933A3" w14:textId="77777777" w:rsidR="00522113" w:rsidRDefault="00B51388">
      <w:pPr>
        <w:numPr>
          <w:ilvl w:val="2"/>
          <w:numId w:val="98"/>
        </w:numPr>
        <w:jc w:val="both"/>
      </w:pPr>
      <w:r>
        <w:t>Opção de calendário</w:t>
      </w:r>
    </w:p>
    <w:p w14:paraId="4C4E9C9A" w14:textId="77777777" w:rsidR="00522113" w:rsidRDefault="00B51388">
      <w:pPr>
        <w:numPr>
          <w:ilvl w:val="2"/>
          <w:numId w:val="98"/>
        </w:numPr>
        <w:jc w:val="both"/>
      </w:pPr>
      <w:r>
        <w:t>Campo obrigatório</w:t>
      </w:r>
    </w:p>
    <w:p w14:paraId="7EDA961C" w14:textId="77777777" w:rsidR="00522113" w:rsidRDefault="00B51388">
      <w:pPr>
        <w:numPr>
          <w:ilvl w:val="1"/>
          <w:numId w:val="98"/>
        </w:numPr>
        <w:jc w:val="both"/>
      </w:pPr>
      <w:r>
        <w:rPr>
          <w:b/>
        </w:rPr>
        <w:t>Ações</w:t>
      </w:r>
      <w:r>
        <w:t>:</w:t>
      </w:r>
    </w:p>
    <w:p w14:paraId="22BDAC08" w14:textId="77777777" w:rsidR="00522113" w:rsidRDefault="00B51388">
      <w:pPr>
        <w:numPr>
          <w:ilvl w:val="2"/>
          <w:numId w:val="98"/>
        </w:numPr>
        <w:jc w:val="both"/>
      </w:pPr>
      <w:r>
        <w:rPr>
          <w:b/>
        </w:rPr>
        <w:t>Mostrar/Esconder</w:t>
      </w:r>
      <w:r>
        <w:t>: Ao acionar esta opção, o sistema deverá apresentar ou esconder o bloco de in</w:t>
      </w:r>
      <w:r>
        <w:t>formações presente em Manifestação - Procuradoria.</w:t>
      </w:r>
    </w:p>
    <w:p w14:paraId="617D6C1F" w14:textId="77777777" w:rsidR="00522113" w:rsidRDefault="00B51388">
      <w:pPr>
        <w:numPr>
          <w:ilvl w:val="2"/>
          <w:numId w:val="98"/>
        </w:numPr>
        <w:jc w:val="both"/>
      </w:pPr>
      <w:r>
        <w:rPr>
          <w:b/>
        </w:rPr>
        <w:t>Salvar</w:t>
      </w:r>
      <w:r>
        <w:t>: Ao acionar esta opção, o sistema deverá salvar os dados preenchidos na base de dados sem realizar qualquer validação de campos obrigatórios.</w:t>
      </w:r>
    </w:p>
    <w:p w14:paraId="23A9CA77" w14:textId="77777777" w:rsidR="00522113" w:rsidRDefault="00B51388">
      <w:pPr>
        <w:numPr>
          <w:ilvl w:val="2"/>
          <w:numId w:val="98"/>
        </w:numPr>
        <w:jc w:val="both"/>
      </w:pPr>
      <w:r>
        <w:rPr>
          <w:b/>
        </w:rPr>
        <w:t>Concluir</w:t>
      </w:r>
      <w:r>
        <w:t>: Ao acionar esta opção, o sistema deverá solici</w:t>
      </w:r>
      <w:r>
        <w:t>tar a confirmação da conclusão e ao confirmar, deverá gravar os dados na base de dados, deixar o bloco somente leitura e caso todas as manifestações já tenham sido concluídas, retornar para a Autoridade Julgadora o Julgamento.</w:t>
      </w:r>
    </w:p>
    <w:p w14:paraId="43C8EB9B" w14:textId="77777777" w:rsidR="00522113" w:rsidRDefault="00B51388">
      <w:pPr>
        <w:numPr>
          <w:ilvl w:val="3"/>
          <w:numId w:val="98"/>
        </w:numPr>
        <w:jc w:val="both"/>
      </w:pPr>
      <w:r>
        <w:rPr>
          <w:b/>
        </w:rPr>
        <w:t>Mensagem</w:t>
      </w:r>
      <w:r>
        <w:t>: "Deseja realmente c</w:t>
      </w:r>
      <w:r>
        <w:t>oncluir a Manifestação?" (Sim/Não)</w:t>
      </w:r>
    </w:p>
    <w:p w14:paraId="0E0371E1" w14:textId="77777777" w:rsidR="00522113" w:rsidRDefault="00522113">
      <w:pPr>
        <w:ind w:left="360"/>
      </w:pPr>
    </w:p>
    <w:p w14:paraId="35346CAD" w14:textId="77777777" w:rsidR="00522113" w:rsidRDefault="00B51388">
      <w:pPr>
        <w:numPr>
          <w:ilvl w:val="0"/>
          <w:numId w:val="98"/>
        </w:numPr>
      </w:pPr>
      <w:r>
        <w:rPr>
          <w:b/>
        </w:rPr>
        <w:t>Regras - Manifestação Procuradoria</w:t>
      </w:r>
    </w:p>
    <w:p w14:paraId="3739FB92" w14:textId="77777777" w:rsidR="00522113" w:rsidRDefault="00B51388">
      <w:pPr>
        <w:numPr>
          <w:ilvl w:val="1"/>
          <w:numId w:val="98"/>
        </w:numPr>
      </w:pPr>
      <w:r>
        <w:t>Apenas a Autoridade Julgadora atribuída ao Julgamento e o usuário com o perfil Administrador poderão editar as informações deste bloco.</w:t>
      </w:r>
    </w:p>
    <w:p w14:paraId="4674D7E5" w14:textId="77777777" w:rsidR="00522113" w:rsidRDefault="00B51388">
      <w:pPr>
        <w:numPr>
          <w:ilvl w:val="1"/>
          <w:numId w:val="98"/>
        </w:numPr>
      </w:pPr>
      <w:r>
        <w:t>Ao ser concluída a manifestação, o sistema deverá</w:t>
      </w:r>
      <w:r>
        <w:t xml:space="preserve"> suprimir todas as ações.</w:t>
      </w:r>
    </w:p>
    <w:p w14:paraId="0B8B4D74" w14:textId="77777777" w:rsidR="00522113" w:rsidRDefault="00522113"/>
    <w:p w14:paraId="7A2705C6" w14:textId="77777777" w:rsidR="00522113" w:rsidRDefault="00B51388">
      <w:pPr>
        <w:numPr>
          <w:ilvl w:val="0"/>
          <w:numId w:val="98"/>
        </w:numPr>
      </w:pPr>
      <w:r>
        <w:rPr>
          <w:b/>
        </w:rPr>
        <w:t xml:space="preserve">Tela - Manifestação Procuradoria </w:t>
      </w:r>
    </w:p>
    <w:p w14:paraId="46156455" w14:textId="77777777" w:rsidR="00522113" w:rsidRDefault="00B51388">
      <w:r>
        <w:rPr>
          <w:noProof/>
        </w:rPr>
        <w:drawing>
          <wp:inline distT="0" distB="0" distL="0" distR="0" wp14:anchorId="50A4114E" wp14:editId="4138BE12">
            <wp:extent cx="5991225" cy="1228725"/>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png"/>
                    <pic:cNvPicPr/>
                  </pic:nvPicPr>
                  <pic:blipFill>
                    <a:blip r:embed="rId552" cstate="print"/>
                    <a:stretch>
                      <a:fillRect/>
                    </a:stretch>
                  </pic:blipFill>
                  <pic:spPr>
                    <a:xfrm>
                      <a:off x="0" y="0"/>
                      <a:ext cx="5991225" cy="1228725"/>
                    </a:xfrm>
                    <a:prstGeom prst="rect">
                      <a:avLst/>
                    </a:prstGeom>
                  </pic:spPr>
                </pic:pic>
              </a:graphicData>
            </a:graphic>
          </wp:inline>
        </w:drawing>
      </w:r>
    </w:p>
    <w:p w14:paraId="3DB6DDD5" w14:textId="77777777" w:rsidR="00522113" w:rsidRDefault="00522113"/>
    <w:p w14:paraId="2B68FCC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53">
        <w:r>
          <w:rPr>
            <w:rFonts w:ascii="Tahoma" w:eastAsia="Tahoma" w:hAnsi="Tahoma" w:cs="Tahoma"/>
            <w:i/>
            <w:color w:val="6666FF"/>
          </w:rPr>
          <w:t>Generate Kindle eBooks with ease</w:t>
        </w:r>
      </w:hyperlink>
    </w:p>
    <w:p w14:paraId="75B58A2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27" w:name="_topic_ManifestacaoProcuradoriaSEDE1"/>
      <w:bookmarkEnd w:id="227"/>
      <w:r>
        <w:rPr>
          <w:rFonts w:ascii="Tahoma" w:eastAsia="Tahoma" w:hAnsi="Tahoma" w:cs="Tahoma"/>
          <w:i/>
          <w:color w:val="243F60"/>
          <w:sz w:val="22"/>
        </w:rPr>
        <w:t>Manifestação Procuradoria SEDE</w:t>
      </w:r>
    </w:p>
    <w:p w14:paraId="5081AE51" w14:textId="77777777" w:rsidR="00522113" w:rsidRDefault="00B51388">
      <w:r>
        <w:t>A aba "</w:t>
      </w:r>
      <w:r>
        <w:rPr>
          <w:b/>
        </w:rPr>
        <w:t>Julgamento do AI</w:t>
      </w:r>
      <w:r>
        <w:t>", na janela "</w:t>
      </w:r>
      <w:r>
        <w:rPr>
          <w:b/>
        </w:rPr>
        <w:t>Manifestação Procuradoria SEDE</w:t>
      </w:r>
      <w:r>
        <w:t xml:space="preserve">" permite detalhar um Julgamento e apresentar os dados da janela </w:t>
      </w:r>
      <w:r>
        <w:rPr>
          <w:b/>
        </w:rPr>
        <w:t>Manifestação Procuradoria SEDE.</w:t>
      </w:r>
    </w:p>
    <w:p w14:paraId="1A094374" w14:textId="77777777" w:rsidR="00522113" w:rsidRDefault="00522113"/>
    <w:p w14:paraId="706D6D70" w14:textId="77777777" w:rsidR="00522113" w:rsidRDefault="00B51388">
      <w:pPr>
        <w:numPr>
          <w:ilvl w:val="0"/>
          <w:numId w:val="98"/>
        </w:numPr>
      </w:pPr>
      <w:r>
        <w:rPr>
          <w:b/>
        </w:rPr>
        <w:t xml:space="preserve">Detalhamento do campo - Manifestação </w:t>
      </w:r>
      <w:r>
        <w:rPr>
          <w:b/>
        </w:rPr>
        <w:t>Procuradoria SEDE</w:t>
      </w:r>
    </w:p>
    <w:p w14:paraId="310C59A6" w14:textId="77777777" w:rsidR="00522113" w:rsidRDefault="00B51388">
      <w:pPr>
        <w:numPr>
          <w:ilvl w:val="1"/>
          <w:numId w:val="98"/>
        </w:numPr>
      </w:pPr>
      <w:r>
        <w:rPr>
          <w:b/>
        </w:rPr>
        <w:t>Data de envio para análise da Procuradoria SEDE</w:t>
      </w:r>
      <w:r>
        <w:t>: Campo que apresenta a data e hora em que a Autoridade Julgadora encaminhou para manifestação da Procuradoria SEDE.</w:t>
      </w:r>
    </w:p>
    <w:p w14:paraId="41D807CD" w14:textId="77777777" w:rsidR="00522113" w:rsidRDefault="00B51388">
      <w:pPr>
        <w:numPr>
          <w:ilvl w:val="2"/>
          <w:numId w:val="98"/>
        </w:numPr>
      </w:pPr>
      <w:r>
        <w:t>Máscara: DD/MM/AAAA às HH:MM</w:t>
      </w:r>
    </w:p>
    <w:p w14:paraId="17B01CCA" w14:textId="77777777" w:rsidR="00522113" w:rsidRDefault="00B51388">
      <w:pPr>
        <w:numPr>
          <w:ilvl w:val="2"/>
          <w:numId w:val="98"/>
        </w:numPr>
      </w:pPr>
      <w:r>
        <w:t>Campo somente leitura.</w:t>
      </w:r>
    </w:p>
    <w:p w14:paraId="5A4D38A3" w14:textId="77777777" w:rsidR="00522113" w:rsidRDefault="00B51388">
      <w:pPr>
        <w:numPr>
          <w:ilvl w:val="1"/>
          <w:numId w:val="98"/>
        </w:numPr>
      </w:pPr>
      <w:r>
        <w:rPr>
          <w:b/>
        </w:rPr>
        <w:t>Data de Manifestação d</w:t>
      </w:r>
      <w:r>
        <w:rPr>
          <w:b/>
        </w:rPr>
        <w:t>a Procuradoria SEDE</w:t>
      </w:r>
      <w:r>
        <w:t>: Campo que apresenta a data e hora atual do carregamento da página ou bloco.</w:t>
      </w:r>
    </w:p>
    <w:p w14:paraId="5F82BB73" w14:textId="77777777" w:rsidR="00522113" w:rsidRDefault="00B51388">
      <w:pPr>
        <w:numPr>
          <w:ilvl w:val="2"/>
          <w:numId w:val="98"/>
        </w:numPr>
      </w:pPr>
      <w:r>
        <w:t>Máscara: DD/MM/AAAA às HH:MM</w:t>
      </w:r>
    </w:p>
    <w:p w14:paraId="355E1CBF" w14:textId="77777777" w:rsidR="00522113" w:rsidRDefault="00B51388">
      <w:pPr>
        <w:numPr>
          <w:ilvl w:val="2"/>
          <w:numId w:val="98"/>
        </w:numPr>
      </w:pPr>
      <w:r>
        <w:t>Campo somente leitura.</w:t>
      </w:r>
    </w:p>
    <w:p w14:paraId="7681896D" w14:textId="77777777" w:rsidR="00522113" w:rsidRDefault="00B51388">
      <w:pPr>
        <w:numPr>
          <w:ilvl w:val="1"/>
          <w:numId w:val="98"/>
        </w:numPr>
      </w:pPr>
      <w:r>
        <w:rPr>
          <w:b/>
        </w:rPr>
        <w:t>Nº Processo SEI da Manifestação</w:t>
      </w:r>
      <w:r>
        <w:t>: Campo que permite informar o número do processo SEI da Manifestação da Pro</w:t>
      </w:r>
      <w:r>
        <w:t>curadoria SEDE.</w:t>
      </w:r>
    </w:p>
    <w:p w14:paraId="628203B8" w14:textId="77777777" w:rsidR="00522113" w:rsidRDefault="00B51388">
      <w:pPr>
        <w:numPr>
          <w:ilvl w:val="2"/>
          <w:numId w:val="98"/>
        </w:numPr>
      </w:pPr>
      <w:r>
        <w:t>Máscara: 99999.999999/9999-99 ou 9999999.99999999/9999-99</w:t>
      </w:r>
    </w:p>
    <w:p w14:paraId="30D5A40E" w14:textId="77777777" w:rsidR="00522113" w:rsidRDefault="00B51388">
      <w:pPr>
        <w:numPr>
          <w:ilvl w:val="2"/>
          <w:numId w:val="98"/>
        </w:numPr>
      </w:pPr>
      <w:r>
        <w:t>Campo obrigatório.</w:t>
      </w:r>
    </w:p>
    <w:p w14:paraId="0F036A61" w14:textId="77777777" w:rsidR="00522113" w:rsidRDefault="00B51388">
      <w:pPr>
        <w:numPr>
          <w:ilvl w:val="1"/>
          <w:numId w:val="98"/>
        </w:numPr>
      </w:pPr>
      <w:r>
        <w:rPr>
          <w:b/>
        </w:rPr>
        <w:t>Nº Documento SEI da Manifestação</w:t>
      </w:r>
      <w:r>
        <w:t>: Campo que permite informar o número do documento do processo SEI da Manifestação da Procuradoria SEDE.</w:t>
      </w:r>
    </w:p>
    <w:p w14:paraId="1114D50C" w14:textId="77777777" w:rsidR="00522113" w:rsidRDefault="00B51388">
      <w:pPr>
        <w:numPr>
          <w:ilvl w:val="2"/>
          <w:numId w:val="98"/>
        </w:numPr>
      </w:pPr>
      <w:r>
        <w:t>Campo numérico</w:t>
      </w:r>
    </w:p>
    <w:p w14:paraId="673DDD9C" w14:textId="77777777" w:rsidR="00522113" w:rsidRDefault="00B51388">
      <w:pPr>
        <w:numPr>
          <w:ilvl w:val="2"/>
          <w:numId w:val="98"/>
        </w:numPr>
      </w:pPr>
      <w:r>
        <w:t>Tamanho: 10</w:t>
      </w:r>
    </w:p>
    <w:p w14:paraId="4B6BA8FA" w14:textId="77777777" w:rsidR="00522113" w:rsidRDefault="00B51388">
      <w:pPr>
        <w:numPr>
          <w:ilvl w:val="2"/>
          <w:numId w:val="98"/>
        </w:numPr>
      </w:pPr>
      <w:r>
        <w:t>Campo obrigatório.</w:t>
      </w:r>
    </w:p>
    <w:p w14:paraId="7C3E4998" w14:textId="77777777" w:rsidR="00522113" w:rsidRDefault="00B51388">
      <w:pPr>
        <w:numPr>
          <w:ilvl w:val="1"/>
          <w:numId w:val="98"/>
        </w:numPr>
      </w:pPr>
      <w:r>
        <w:rPr>
          <w:b/>
        </w:rPr>
        <w:t>Data do Documento SEI</w:t>
      </w:r>
      <w:r>
        <w:t>: Campo que permite informar a data do documento no SEI.</w:t>
      </w:r>
    </w:p>
    <w:p w14:paraId="7C9A570F" w14:textId="77777777" w:rsidR="00522113" w:rsidRDefault="00B51388">
      <w:pPr>
        <w:numPr>
          <w:ilvl w:val="2"/>
          <w:numId w:val="98"/>
        </w:numPr>
      </w:pPr>
      <w:r>
        <w:t>Máscara: DD/MM/AAAA</w:t>
      </w:r>
    </w:p>
    <w:p w14:paraId="480ACA9E" w14:textId="77777777" w:rsidR="00522113" w:rsidRDefault="00B51388">
      <w:pPr>
        <w:numPr>
          <w:ilvl w:val="2"/>
          <w:numId w:val="98"/>
        </w:numPr>
      </w:pPr>
      <w:r>
        <w:t>Opção de calendário</w:t>
      </w:r>
    </w:p>
    <w:p w14:paraId="610BE617" w14:textId="77777777" w:rsidR="00522113" w:rsidRDefault="00B51388">
      <w:pPr>
        <w:numPr>
          <w:ilvl w:val="2"/>
          <w:numId w:val="98"/>
        </w:numPr>
      </w:pPr>
      <w:r>
        <w:t>Campo obrigatório</w:t>
      </w:r>
    </w:p>
    <w:p w14:paraId="2086E044" w14:textId="77777777" w:rsidR="00522113" w:rsidRDefault="00B51388">
      <w:pPr>
        <w:numPr>
          <w:ilvl w:val="1"/>
          <w:numId w:val="98"/>
        </w:numPr>
      </w:pPr>
      <w:r>
        <w:rPr>
          <w:b/>
        </w:rPr>
        <w:t>Ações</w:t>
      </w:r>
      <w:r>
        <w:t>:</w:t>
      </w:r>
    </w:p>
    <w:p w14:paraId="7156575C" w14:textId="77777777" w:rsidR="00522113" w:rsidRDefault="00B51388">
      <w:pPr>
        <w:numPr>
          <w:ilvl w:val="2"/>
          <w:numId w:val="98"/>
        </w:numPr>
      </w:pPr>
      <w:r>
        <w:rPr>
          <w:b/>
        </w:rPr>
        <w:t>Mostrar</w:t>
      </w:r>
      <w:r>
        <w:t>/</w:t>
      </w:r>
      <w:r>
        <w:rPr>
          <w:b/>
        </w:rPr>
        <w:t>Esconder</w:t>
      </w:r>
      <w:r>
        <w:t>: Ao acionar esta opção, o sistema deverá apresentar ou esconder o</w:t>
      </w:r>
      <w:r>
        <w:t xml:space="preserve"> bloco de informações presente em Manifestação - Procuradoria.</w:t>
      </w:r>
    </w:p>
    <w:p w14:paraId="18624947" w14:textId="77777777" w:rsidR="00522113" w:rsidRDefault="00B51388">
      <w:pPr>
        <w:numPr>
          <w:ilvl w:val="2"/>
          <w:numId w:val="98"/>
        </w:numPr>
      </w:pPr>
      <w:r>
        <w:rPr>
          <w:b/>
        </w:rPr>
        <w:t>Salvar</w:t>
      </w:r>
      <w:r>
        <w:t>: Ao acionar esta opção, o sistema deverá salvar os dados preenchidos na base de dados sem realizar qualquer validação de campos obrigatórios.</w:t>
      </w:r>
    </w:p>
    <w:p w14:paraId="0DA1EF27" w14:textId="77777777" w:rsidR="00522113" w:rsidRDefault="00B51388">
      <w:pPr>
        <w:numPr>
          <w:ilvl w:val="2"/>
          <w:numId w:val="98"/>
        </w:numPr>
      </w:pPr>
      <w:r>
        <w:rPr>
          <w:b/>
        </w:rPr>
        <w:t>Concluir</w:t>
      </w:r>
      <w:r>
        <w:t>: Ao acionar esta opção, o sistema d</w:t>
      </w:r>
      <w:r>
        <w:t>everá solicitar a confirmação da conclusão e ao confirmar, deverá gravar os dados na base de dados, deixar o bloco somente leitura e caso todas as manifestações já tenham sido concluídas, retornar para a Autoridade Julgadora o Julgamento.</w:t>
      </w:r>
    </w:p>
    <w:p w14:paraId="18607427" w14:textId="77777777" w:rsidR="00522113" w:rsidRDefault="00B51388">
      <w:pPr>
        <w:numPr>
          <w:ilvl w:val="3"/>
          <w:numId w:val="98"/>
        </w:numPr>
      </w:pPr>
      <w:r>
        <w:t>Mensagem: "Deseja</w:t>
      </w:r>
      <w:r>
        <w:t xml:space="preserve"> realmente concluir a Manifestação?" (Sim/Não)</w:t>
      </w:r>
    </w:p>
    <w:p w14:paraId="4754AC7F" w14:textId="77777777" w:rsidR="00522113" w:rsidRDefault="00522113">
      <w:pPr>
        <w:ind w:left="360"/>
      </w:pPr>
    </w:p>
    <w:p w14:paraId="166A640C" w14:textId="77777777" w:rsidR="00522113" w:rsidRDefault="00B51388">
      <w:pPr>
        <w:numPr>
          <w:ilvl w:val="0"/>
          <w:numId w:val="98"/>
        </w:numPr>
      </w:pPr>
      <w:r>
        <w:rPr>
          <w:b/>
        </w:rPr>
        <w:t>Regras - Manifestação Procuradoria SEDE</w:t>
      </w:r>
    </w:p>
    <w:p w14:paraId="0A8CE705" w14:textId="77777777" w:rsidR="00522113" w:rsidRDefault="00B51388">
      <w:pPr>
        <w:numPr>
          <w:ilvl w:val="1"/>
          <w:numId w:val="98"/>
        </w:numPr>
      </w:pPr>
      <w:r>
        <w:t>Apenas os usuários com o perfil Autoridade Julgadora associada ao Julgamento, de Coordenação Técnica da Unidade do Julgamento e Administrador poderão editar as informaç</w:t>
      </w:r>
      <w:r>
        <w:t>ões deste bloco.</w:t>
      </w:r>
    </w:p>
    <w:p w14:paraId="5A87694E" w14:textId="77777777" w:rsidR="00522113" w:rsidRDefault="00B51388">
      <w:pPr>
        <w:numPr>
          <w:ilvl w:val="1"/>
          <w:numId w:val="98"/>
        </w:numPr>
      </w:pPr>
      <w:r>
        <w:t>Ao ser concluída a manifestação, o sistema deverá suprimir todas as ações.</w:t>
      </w:r>
    </w:p>
    <w:p w14:paraId="17DFC1E9" w14:textId="77777777" w:rsidR="00522113" w:rsidRDefault="00522113"/>
    <w:p w14:paraId="7E1EC2AF" w14:textId="77777777" w:rsidR="00522113" w:rsidRDefault="00B51388">
      <w:pPr>
        <w:numPr>
          <w:ilvl w:val="0"/>
          <w:numId w:val="98"/>
        </w:numPr>
      </w:pPr>
      <w:r>
        <w:rPr>
          <w:b/>
        </w:rPr>
        <w:t xml:space="preserve">Tela - Manifestação Procuradoria SEDE </w:t>
      </w:r>
    </w:p>
    <w:p w14:paraId="7D1FB8DE" w14:textId="77777777" w:rsidR="00522113" w:rsidRDefault="00B51388">
      <w:r>
        <w:rPr>
          <w:noProof/>
        </w:rPr>
        <w:drawing>
          <wp:inline distT="0" distB="0" distL="0" distR="0" wp14:anchorId="38E07F1F" wp14:editId="1779A626">
            <wp:extent cx="5991225" cy="1247775"/>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png"/>
                    <pic:cNvPicPr/>
                  </pic:nvPicPr>
                  <pic:blipFill>
                    <a:blip r:embed="rId554" cstate="print"/>
                    <a:stretch>
                      <a:fillRect/>
                    </a:stretch>
                  </pic:blipFill>
                  <pic:spPr>
                    <a:xfrm>
                      <a:off x="0" y="0"/>
                      <a:ext cx="5991225" cy="1247775"/>
                    </a:xfrm>
                    <a:prstGeom prst="rect">
                      <a:avLst/>
                    </a:prstGeom>
                  </pic:spPr>
                </pic:pic>
              </a:graphicData>
            </a:graphic>
          </wp:inline>
        </w:drawing>
      </w:r>
    </w:p>
    <w:p w14:paraId="4504223F" w14:textId="77777777" w:rsidR="00522113" w:rsidRDefault="00522113"/>
    <w:p w14:paraId="4AA29FA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55">
        <w:r>
          <w:rPr>
            <w:rFonts w:ascii="Tahoma" w:eastAsia="Tahoma" w:hAnsi="Tahoma" w:cs="Tahoma"/>
            <w:i/>
            <w:color w:val="6666FF"/>
          </w:rPr>
          <w:t>Generate Kindle eBooks with ease</w:t>
        </w:r>
      </w:hyperlink>
    </w:p>
    <w:p w14:paraId="5BD2CE0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28" w:name="_topic_NotificacaodePenalidade"/>
      <w:bookmarkEnd w:id="228"/>
      <w:r>
        <w:rPr>
          <w:rFonts w:ascii="Tahoma" w:eastAsia="Tahoma" w:hAnsi="Tahoma" w:cs="Tahoma"/>
          <w:i/>
          <w:color w:val="243F60"/>
          <w:sz w:val="22"/>
        </w:rPr>
        <w:t>Notificação de Penalidade</w:t>
      </w:r>
    </w:p>
    <w:p w14:paraId="41371459" w14:textId="77777777" w:rsidR="00522113" w:rsidRDefault="00B51388">
      <w:r>
        <w:t>A aba "</w:t>
      </w:r>
      <w:r>
        <w:rPr>
          <w:b/>
        </w:rPr>
        <w:t>Julgamento do AI</w:t>
      </w:r>
      <w:r>
        <w:t>", na janela "</w:t>
      </w:r>
      <w:r>
        <w:rPr>
          <w:b/>
        </w:rPr>
        <w:t>Notificação de Penalidade</w:t>
      </w:r>
      <w:r>
        <w:t xml:space="preserve">" permite detalhar um Julgamento e apresentar os dados da janela </w:t>
      </w:r>
      <w:r>
        <w:rPr>
          <w:b/>
        </w:rPr>
        <w:t>Notificação de Penalidade</w:t>
      </w:r>
      <w:r>
        <w:t>.</w:t>
      </w:r>
    </w:p>
    <w:p w14:paraId="79147571" w14:textId="77777777" w:rsidR="00522113" w:rsidRDefault="00522113"/>
    <w:p w14:paraId="20EA6B76" w14:textId="77777777" w:rsidR="00522113" w:rsidRDefault="00B51388">
      <w:pPr>
        <w:numPr>
          <w:ilvl w:val="0"/>
          <w:numId w:val="98"/>
        </w:numPr>
      </w:pPr>
      <w:r>
        <w:rPr>
          <w:b/>
        </w:rPr>
        <w:t>Detalhamento do campo - Notificação de Penalidade</w:t>
      </w:r>
    </w:p>
    <w:p w14:paraId="5C2947A3" w14:textId="77777777" w:rsidR="00522113" w:rsidRDefault="00B51388">
      <w:pPr>
        <w:numPr>
          <w:ilvl w:val="1"/>
          <w:numId w:val="98"/>
        </w:numPr>
        <w:jc w:val="both"/>
      </w:pPr>
      <w:r>
        <w:rPr>
          <w:b/>
        </w:rPr>
        <w:t xml:space="preserve">Documento </w:t>
      </w:r>
      <w:r>
        <w:rPr>
          <w:b/>
        </w:rPr>
        <w:t>gerado no SEI</w:t>
      </w:r>
      <w:r>
        <w:t>: Campo que permite informar se o parecer foi gerado no SEI.</w:t>
      </w:r>
    </w:p>
    <w:p w14:paraId="36AE13C7" w14:textId="77777777" w:rsidR="00522113" w:rsidRDefault="00B51388">
      <w:pPr>
        <w:numPr>
          <w:ilvl w:val="2"/>
          <w:numId w:val="98"/>
        </w:numPr>
        <w:jc w:val="both"/>
      </w:pPr>
      <w:r>
        <w:t>Check box</w:t>
      </w:r>
    </w:p>
    <w:p w14:paraId="4F3991C8" w14:textId="77777777" w:rsidR="00522113" w:rsidRDefault="00B51388">
      <w:pPr>
        <w:numPr>
          <w:ilvl w:val="2"/>
          <w:numId w:val="98"/>
        </w:numPr>
        <w:jc w:val="both"/>
      </w:pPr>
      <w:r>
        <w:t>Padrão: Desmarcado.</w:t>
      </w:r>
    </w:p>
    <w:p w14:paraId="6E9A9359" w14:textId="77777777" w:rsidR="00522113" w:rsidRDefault="00B51388">
      <w:pPr>
        <w:numPr>
          <w:ilvl w:val="2"/>
          <w:numId w:val="98"/>
        </w:numPr>
        <w:jc w:val="both"/>
      </w:pPr>
      <w:r>
        <w:t>Vide Regras Gerais.</w:t>
      </w:r>
    </w:p>
    <w:p w14:paraId="3B13BA8A" w14:textId="77777777" w:rsidR="00522113" w:rsidRDefault="00B51388">
      <w:pPr>
        <w:numPr>
          <w:ilvl w:val="1"/>
          <w:numId w:val="98"/>
        </w:numPr>
        <w:jc w:val="both"/>
      </w:pPr>
      <w:r>
        <w:rPr>
          <w:b/>
        </w:rPr>
        <w:t>Descrição das Infrações</w:t>
      </w:r>
      <w:r>
        <w:t xml:space="preserve">: Campo de auto-preenchimento editável que traz a descrição das infrações inseridas no Auto de Infração para </w:t>
      </w:r>
      <w:r>
        <w:t>o qual o Julgamento se refere.</w:t>
      </w:r>
    </w:p>
    <w:p w14:paraId="7EE807B0" w14:textId="77777777" w:rsidR="00522113" w:rsidRDefault="00B51388">
      <w:pPr>
        <w:numPr>
          <w:ilvl w:val="2"/>
          <w:numId w:val="98"/>
        </w:numPr>
        <w:jc w:val="both"/>
      </w:pPr>
      <w:r>
        <w:t>Hint: Variável, apresentando a descrição das infrações inseridas no Auto de Infração.</w:t>
      </w:r>
    </w:p>
    <w:p w14:paraId="267BD6B0" w14:textId="77777777" w:rsidR="00522113" w:rsidRDefault="00B51388">
      <w:pPr>
        <w:numPr>
          <w:ilvl w:val="2"/>
          <w:numId w:val="98"/>
        </w:numPr>
        <w:jc w:val="both"/>
      </w:pPr>
      <w:r>
        <w:t>Componente rich text para edição de texto</w:t>
      </w:r>
    </w:p>
    <w:p w14:paraId="77E7D934" w14:textId="77777777" w:rsidR="00522113" w:rsidRDefault="00B51388">
      <w:pPr>
        <w:numPr>
          <w:ilvl w:val="2"/>
          <w:numId w:val="98"/>
        </w:numPr>
        <w:jc w:val="both"/>
      </w:pPr>
      <w:r>
        <w:t>Sem limite de caracteres.</w:t>
      </w:r>
    </w:p>
    <w:p w14:paraId="148493BC" w14:textId="77777777" w:rsidR="00522113" w:rsidRDefault="00B51388">
      <w:pPr>
        <w:numPr>
          <w:ilvl w:val="2"/>
          <w:numId w:val="98"/>
        </w:numPr>
        <w:jc w:val="both"/>
      </w:pPr>
      <w:r>
        <w:t>Campo obrigatório.</w:t>
      </w:r>
    </w:p>
    <w:p w14:paraId="3D243FE1" w14:textId="77777777" w:rsidR="00522113" w:rsidRDefault="00B51388">
      <w:pPr>
        <w:numPr>
          <w:ilvl w:val="1"/>
          <w:numId w:val="98"/>
        </w:numPr>
        <w:jc w:val="both"/>
      </w:pPr>
      <w:r>
        <w:rPr>
          <w:b/>
        </w:rPr>
        <w:t>Tipificação da Infração (Decreto-Lei Nº 25 de 1937)</w:t>
      </w:r>
      <w:r>
        <w:t>:</w:t>
      </w:r>
      <w:r>
        <w:t xml:space="preserve"> Campo que apresenta uma lista infrações para serem selecionadas.</w:t>
      </w:r>
    </w:p>
    <w:p w14:paraId="32B37780" w14:textId="77777777" w:rsidR="00522113" w:rsidRDefault="00B51388">
      <w:pPr>
        <w:numPr>
          <w:ilvl w:val="2"/>
          <w:numId w:val="98"/>
        </w:numPr>
        <w:jc w:val="both"/>
      </w:pPr>
      <w:r>
        <w:t>Campo obrigatório.</w:t>
      </w:r>
    </w:p>
    <w:p w14:paraId="29FC3E65" w14:textId="77777777" w:rsidR="00522113" w:rsidRDefault="00B51388">
      <w:pPr>
        <w:numPr>
          <w:ilvl w:val="2"/>
          <w:numId w:val="98"/>
        </w:numPr>
        <w:jc w:val="both"/>
      </w:pPr>
      <w:r>
        <w:rPr>
          <w:b/>
        </w:rPr>
        <w:t>Opções</w:t>
      </w:r>
      <w:r>
        <w:t>:</w:t>
      </w:r>
    </w:p>
    <w:p w14:paraId="4CF27AD0" w14:textId="77777777" w:rsidR="00522113" w:rsidRDefault="00B51388">
      <w:pPr>
        <w:numPr>
          <w:ilvl w:val="3"/>
          <w:numId w:val="98"/>
        </w:numPr>
        <w:jc w:val="both"/>
      </w:pPr>
      <w:r>
        <w:t xml:space="preserve">ART. 17 - DL Nº 25 DE 1937 - AS COISAS TOMBADAS NÃO PODERÃO, EM CASO NENHUM SER DESTRUÍDAS, DEMOLIDAS OU MUTILADAS, NEM, SEM PRÉVIA AUTORIZAÇÃO ESPECIAL DO IPHAN, </w:t>
      </w:r>
      <w:r>
        <w:t>SER REPARADAS, PINTADAS OU RESTAURADAS, SOB PENA DE MULTA DE 50% DO DANO CAUSADO.</w:t>
      </w:r>
    </w:p>
    <w:p w14:paraId="0D5E5A67" w14:textId="77777777" w:rsidR="00522113" w:rsidRDefault="00B51388">
      <w:pPr>
        <w:numPr>
          <w:ilvl w:val="3"/>
          <w:numId w:val="98"/>
        </w:numPr>
        <w:jc w:val="both"/>
      </w:pPr>
      <w:r>
        <w:t>ART. 18 - DL Nº 25 DE 1937 - SEM PRÉVIA AUTORIZAÇÃO DO IPHAN, NÃO SE PODERÁ, NA VIZINHANÇA DA COISA TOMBADA, FAZER CONSTRUÇÃO QUE LHE IMPEÇA OU REDUZA A VISIBILIDADE, NEM NEL</w:t>
      </w:r>
      <w:r>
        <w:t>A COLOCAR ANÚNCIOS E CARTAZES, SOB PENA DE SER MANDADA DESTRUIR A OBRA OU RETIRAR O OBJETO, IMPONDO-SE NESTE CASO A MULTA DE 50% DO VALOR DO MESMO OBJETO.</w:t>
      </w:r>
    </w:p>
    <w:p w14:paraId="77BED6EA" w14:textId="77777777" w:rsidR="00522113" w:rsidRDefault="00B51388">
      <w:pPr>
        <w:numPr>
          <w:ilvl w:val="3"/>
          <w:numId w:val="98"/>
        </w:numPr>
        <w:jc w:val="both"/>
      </w:pPr>
      <w:r>
        <w:t>ART. 19 - DL Nº 25 DE 1937 - DEIXAR O PROPRIETÁRIO DE COISA TOMBADA DE INFORMAR AO IPHAN A NECESSIDAD</w:t>
      </w:r>
      <w:r>
        <w:t>E DA REALIZAÇÃO DE OBRAS DE CONSERVAÇÃO E REPARAÇÃO QUE O REFERIDO BEM REQUEIRA,NA HIPÓTESE DELE,PROPRIETÁRIO,NÃO POSSUIR RECURSOS FINANCEIROS PARA REALIZÁ-LAS: MULTA CORRESPONDENTE AO DOBRO DO DANO DECORRENTE DA OMISSÃO DO PROPRIETÁRIO.</w:t>
      </w:r>
    </w:p>
    <w:p w14:paraId="6F47C35E" w14:textId="77777777" w:rsidR="00522113" w:rsidRDefault="00B51388">
      <w:pPr>
        <w:numPr>
          <w:ilvl w:val="3"/>
          <w:numId w:val="98"/>
        </w:numPr>
        <w:jc w:val="both"/>
      </w:pPr>
      <w:r>
        <w:t>ART. 13, § 1º - DL</w:t>
      </w:r>
      <w:r>
        <w:t xml:space="preserve"> Nº 25 DE 1937 - DEIXAR O ADQUIRENTE DE BEM TOMBADO DE FAZER, NO PRAZO DE 30 DIAS, O DEVIDO REGISTRO NO CARTÓRIO DE REGISTRO DE IMÓVEIS, AINDA QUE SE TRATE DE TRANSMISSÃO JUDICIAL OU CAUSA MORTIS: MULTA DE 10% SOBRE O VALOR DO BEM.</w:t>
      </w:r>
    </w:p>
    <w:p w14:paraId="2F1EF0CC" w14:textId="77777777" w:rsidR="00522113" w:rsidRDefault="00B51388">
      <w:pPr>
        <w:numPr>
          <w:ilvl w:val="3"/>
          <w:numId w:val="98"/>
        </w:numPr>
        <w:jc w:val="both"/>
      </w:pPr>
      <w:r>
        <w:t xml:space="preserve">ART. 13, § 3º - DL Nº </w:t>
      </w:r>
      <w:r>
        <w:t>25 DE 1937 - DEIXAR O ADQUIRENTE DE BEM EDIFICADO TOMBADO, NO PRAZO DE 30 DIAS, DE COMUNICAR A TRANSFERÊNCIA DO BEM AO IPHAN: MULTA DE 10% POR CENTO SOBRE O VALOR DO BEM.</w:t>
      </w:r>
    </w:p>
    <w:p w14:paraId="5108A17E" w14:textId="77777777" w:rsidR="00522113" w:rsidRDefault="00B51388">
      <w:pPr>
        <w:numPr>
          <w:ilvl w:val="3"/>
          <w:numId w:val="98"/>
        </w:numPr>
        <w:jc w:val="both"/>
      </w:pPr>
      <w:r>
        <w:t>ART. 22 - DL Nº 25 DE 1937 - ALIENAR COISA EDIFICADA TOMBADA SEM OBSERVAR O DIREITO D</w:t>
      </w:r>
      <w:r>
        <w:t>E PREFERÊNCIA DA UNIÃO, ESTADOS E MUNICÍPIOS: MULTA DE 20% SOBRE O VALOR DO BEM.</w:t>
      </w:r>
    </w:p>
    <w:p w14:paraId="53284161" w14:textId="77777777" w:rsidR="00522113" w:rsidRDefault="00B51388">
      <w:pPr>
        <w:numPr>
          <w:ilvl w:val="1"/>
          <w:numId w:val="98"/>
        </w:numPr>
        <w:jc w:val="both"/>
      </w:pPr>
      <w:r>
        <w:rPr>
          <w:b/>
        </w:rPr>
        <w:t>Descrição dos Serviços a serem executados para reparação do danos</w:t>
      </w:r>
      <w:r>
        <w:t>: Campo área de texto.</w:t>
      </w:r>
    </w:p>
    <w:p w14:paraId="4A610193" w14:textId="77777777" w:rsidR="00522113" w:rsidRDefault="00B51388">
      <w:pPr>
        <w:numPr>
          <w:ilvl w:val="2"/>
          <w:numId w:val="98"/>
        </w:numPr>
        <w:jc w:val="both"/>
      </w:pPr>
      <w:r>
        <w:t>Hint: Informe a descrição dos serviços a serem executados para reparação do danos.</w:t>
      </w:r>
    </w:p>
    <w:p w14:paraId="06864E5B" w14:textId="77777777" w:rsidR="00522113" w:rsidRDefault="00B51388">
      <w:pPr>
        <w:numPr>
          <w:ilvl w:val="2"/>
          <w:numId w:val="98"/>
        </w:numPr>
        <w:jc w:val="both"/>
      </w:pPr>
      <w:r>
        <w:t>Comp</w:t>
      </w:r>
      <w:r>
        <w:t>onente rich text para edição de texto</w:t>
      </w:r>
    </w:p>
    <w:p w14:paraId="6978A663" w14:textId="77777777" w:rsidR="00522113" w:rsidRDefault="00B51388">
      <w:pPr>
        <w:numPr>
          <w:ilvl w:val="2"/>
          <w:numId w:val="98"/>
        </w:numPr>
        <w:jc w:val="both"/>
      </w:pPr>
      <w:r>
        <w:t>Sem limite de caracteres.</w:t>
      </w:r>
    </w:p>
    <w:p w14:paraId="5494200C" w14:textId="77777777" w:rsidR="00522113" w:rsidRDefault="00B51388">
      <w:pPr>
        <w:numPr>
          <w:ilvl w:val="2"/>
          <w:numId w:val="98"/>
        </w:numPr>
        <w:jc w:val="both"/>
      </w:pPr>
      <w:r>
        <w:t>Campo obrigatório.</w:t>
      </w:r>
    </w:p>
    <w:p w14:paraId="519E3E68" w14:textId="77777777" w:rsidR="00522113" w:rsidRDefault="00B51388">
      <w:pPr>
        <w:numPr>
          <w:ilvl w:val="1"/>
          <w:numId w:val="98"/>
        </w:numPr>
        <w:jc w:val="both"/>
      </w:pPr>
      <w:r>
        <w:rPr>
          <w:b/>
        </w:rPr>
        <w:t>Valor do Dano</w:t>
      </w:r>
      <w:r>
        <w:t>: Apresenta o valor total do dano presente na Ficha de Avaliação.</w:t>
      </w:r>
    </w:p>
    <w:p w14:paraId="3ECCF1A6" w14:textId="77777777" w:rsidR="00522113" w:rsidRDefault="00B51388">
      <w:pPr>
        <w:numPr>
          <w:ilvl w:val="2"/>
          <w:numId w:val="98"/>
        </w:numPr>
        <w:jc w:val="both"/>
      </w:pPr>
      <w:r>
        <w:t>Máscara: Monetária.</w:t>
      </w:r>
    </w:p>
    <w:p w14:paraId="575F4D49" w14:textId="77777777" w:rsidR="00522113" w:rsidRDefault="00B51388">
      <w:pPr>
        <w:numPr>
          <w:ilvl w:val="2"/>
          <w:numId w:val="98"/>
        </w:numPr>
        <w:jc w:val="both"/>
      </w:pPr>
      <w:r>
        <w:t>Campo somente leitura.</w:t>
      </w:r>
    </w:p>
    <w:p w14:paraId="7E24DD81" w14:textId="77777777" w:rsidR="00522113" w:rsidRDefault="00B51388">
      <w:pPr>
        <w:numPr>
          <w:ilvl w:val="1"/>
          <w:numId w:val="98"/>
        </w:numPr>
        <w:jc w:val="both"/>
      </w:pPr>
      <w:r>
        <w:rPr>
          <w:b/>
        </w:rPr>
        <w:t>Valor da Multa</w:t>
      </w:r>
      <w:r>
        <w:t xml:space="preserve"> - %: Apresenta a porcentagem do valo</w:t>
      </w:r>
      <w:r>
        <w:t>r da multa.</w:t>
      </w:r>
    </w:p>
    <w:p w14:paraId="6752A4F5" w14:textId="77777777" w:rsidR="00522113" w:rsidRDefault="00B51388">
      <w:pPr>
        <w:numPr>
          <w:ilvl w:val="2"/>
          <w:numId w:val="98"/>
        </w:numPr>
        <w:jc w:val="both"/>
      </w:pPr>
      <w:r>
        <w:t>Valor padrão: 50</w:t>
      </w:r>
    </w:p>
    <w:p w14:paraId="688F3806" w14:textId="77777777" w:rsidR="00522113" w:rsidRDefault="00B51388">
      <w:pPr>
        <w:numPr>
          <w:ilvl w:val="2"/>
          <w:numId w:val="98"/>
        </w:numPr>
        <w:jc w:val="both"/>
      </w:pPr>
      <w:r>
        <w:t>Campo somente leitura.</w:t>
      </w:r>
    </w:p>
    <w:p w14:paraId="59652308" w14:textId="77777777" w:rsidR="00522113" w:rsidRDefault="00B51388">
      <w:pPr>
        <w:numPr>
          <w:ilvl w:val="1"/>
          <w:numId w:val="98"/>
        </w:numPr>
        <w:jc w:val="both"/>
      </w:pPr>
      <w:r>
        <w:rPr>
          <w:b/>
        </w:rPr>
        <w:t>Valor da Multa</w:t>
      </w:r>
      <w:r>
        <w:t xml:space="preserve"> - Danos: Apresenta o valor da multa presente na Ficha de Avaliação.</w:t>
      </w:r>
    </w:p>
    <w:p w14:paraId="17FDD67B" w14:textId="77777777" w:rsidR="00522113" w:rsidRDefault="00B51388">
      <w:pPr>
        <w:numPr>
          <w:ilvl w:val="2"/>
          <w:numId w:val="98"/>
        </w:numPr>
        <w:jc w:val="both"/>
      </w:pPr>
      <w:r>
        <w:t>Máscara: Monetária.</w:t>
      </w:r>
    </w:p>
    <w:p w14:paraId="0019E7BB" w14:textId="77777777" w:rsidR="00522113" w:rsidRDefault="00B51388">
      <w:pPr>
        <w:numPr>
          <w:ilvl w:val="2"/>
          <w:numId w:val="98"/>
        </w:numPr>
        <w:jc w:val="both"/>
      </w:pPr>
      <w:r>
        <w:t>Campo somente leitura.</w:t>
      </w:r>
    </w:p>
    <w:p w14:paraId="7CDBA980" w14:textId="77777777" w:rsidR="00522113" w:rsidRDefault="00B51388">
      <w:pPr>
        <w:numPr>
          <w:ilvl w:val="1"/>
          <w:numId w:val="98"/>
        </w:numPr>
        <w:jc w:val="both"/>
      </w:pPr>
      <w:r>
        <w:rPr>
          <w:b/>
        </w:rPr>
        <w:t>Ações</w:t>
      </w:r>
      <w:r>
        <w:t>:</w:t>
      </w:r>
    </w:p>
    <w:p w14:paraId="12029907" w14:textId="77777777" w:rsidR="00522113" w:rsidRDefault="00B51388">
      <w:pPr>
        <w:numPr>
          <w:ilvl w:val="2"/>
          <w:numId w:val="98"/>
        </w:numPr>
        <w:jc w:val="both"/>
      </w:pPr>
      <w:r>
        <w:rPr>
          <w:b/>
        </w:rPr>
        <w:t>Mostrar/Esconder</w:t>
      </w:r>
      <w:r>
        <w:t xml:space="preserve">: Ao acionar esta opção, o sistema deverá </w:t>
      </w:r>
      <w:r>
        <w:t>apresentar ou esconder o bloco de informações presente em Notificação de Penalidade.</w:t>
      </w:r>
    </w:p>
    <w:p w14:paraId="08B556AC" w14:textId="77777777" w:rsidR="00522113" w:rsidRDefault="00B51388">
      <w:pPr>
        <w:numPr>
          <w:ilvl w:val="2"/>
          <w:numId w:val="98"/>
        </w:numPr>
        <w:jc w:val="both"/>
      </w:pPr>
      <w:r>
        <w:rPr>
          <w:b/>
        </w:rPr>
        <w:t>Salvar</w:t>
      </w:r>
      <w:r>
        <w:t>: Ao acionar esta opção, o sistema deverá salvar os dados preenchidos na base de dados sem realizar qualquer validação de campos obrigatórios.</w:t>
      </w:r>
    </w:p>
    <w:p w14:paraId="2FCAAFA5" w14:textId="77777777" w:rsidR="00522113" w:rsidRDefault="00B51388">
      <w:pPr>
        <w:numPr>
          <w:ilvl w:val="2"/>
          <w:numId w:val="98"/>
        </w:numPr>
        <w:jc w:val="both"/>
      </w:pPr>
      <w:r>
        <w:rPr>
          <w:b/>
        </w:rPr>
        <w:t>Visualizar/Imprimir</w:t>
      </w:r>
      <w:r>
        <w:t>: A</w:t>
      </w:r>
      <w:r>
        <w:t>o acionar esta opção, o sistema deverá disponibilizar para baixar a notificação.</w:t>
      </w:r>
    </w:p>
    <w:p w14:paraId="0DC11866" w14:textId="77777777" w:rsidR="00522113" w:rsidRDefault="00B51388">
      <w:pPr>
        <w:numPr>
          <w:ilvl w:val="2"/>
          <w:numId w:val="98"/>
        </w:numPr>
        <w:jc w:val="both"/>
      </w:pPr>
      <w:r>
        <w:rPr>
          <w:b/>
        </w:rPr>
        <w:t>Concluir</w:t>
      </w:r>
      <w:r>
        <w:t>: Ao acionar esta opção, o sistema deverá solicitar a confirmação da conclusão e ao confirmar, deverá ser alterada a Situação para Aguardando Envio da Notificação de P</w:t>
      </w:r>
      <w:r>
        <w:t>enalidade e apresentar o bloco de informações Notificações de Penalidade - Formas de Envio.</w:t>
      </w:r>
    </w:p>
    <w:p w14:paraId="43D1B129" w14:textId="77777777" w:rsidR="00522113" w:rsidRDefault="00B51388">
      <w:pPr>
        <w:numPr>
          <w:ilvl w:val="3"/>
          <w:numId w:val="98"/>
        </w:numPr>
        <w:jc w:val="both"/>
      </w:pPr>
      <w:r>
        <w:rPr>
          <w:b/>
        </w:rPr>
        <w:t>Mensagem</w:t>
      </w:r>
      <w:r>
        <w:t>: "Deseja realmente concluir a Notificação?" (Sim/Não)</w:t>
      </w:r>
    </w:p>
    <w:p w14:paraId="5E863CE5" w14:textId="77777777" w:rsidR="00522113" w:rsidRDefault="00522113">
      <w:pPr>
        <w:ind w:left="360"/>
        <w:jc w:val="both"/>
      </w:pPr>
    </w:p>
    <w:p w14:paraId="5EDB1693" w14:textId="77777777" w:rsidR="00522113" w:rsidRDefault="00B51388">
      <w:pPr>
        <w:numPr>
          <w:ilvl w:val="0"/>
          <w:numId w:val="98"/>
        </w:numPr>
        <w:jc w:val="both"/>
      </w:pPr>
      <w:r>
        <w:rPr>
          <w:b/>
        </w:rPr>
        <w:t>Regras - Notificação de Penalidade</w:t>
      </w:r>
    </w:p>
    <w:p w14:paraId="15FDE923" w14:textId="77777777" w:rsidR="00522113" w:rsidRDefault="00B51388">
      <w:pPr>
        <w:numPr>
          <w:ilvl w:val="1"/>
          <w:numId w:val="98"/>
        </w:numPr>
        <w:jc w:val="both"/>
      </w:pPr>
      <w:r>
        <w:t xml:space="preserve">O bloco Notificação de Penalidade só deve ser </w:t>
      </w:r>
      <w:r>
        <w:t>apresentado quando a ficha de avaliação referente ao Auto de Infração que o julgamento se refere estiver com o status concluída ou quando o check box de "não cabe multa administrativa" estiver assinalado.</w:t>
      </w:r>
    </w:p>
    <w:p w14:paraId="48E58E20" w14:textId="77777777" w:rsidR="00522113" w:rsidRDefault="00B51388">
      <w:pPr>
        <w:numPr>
          <w:ilvl w:val="1"/>
          <w:numId w:val="98"/>
        </w:numPr>
        <w:jc w:val="both"/>
      </w:pPr>
      <w:r>
        <w:t>Quando o check box de "não cabe multa administrativ</w:t>
      </w:r>
      <w:r>
        <w:t>a" estiver assinalado, deverão ser suprimidos os campos "Valor do Dano" e "Valor da Multa".</w:t>
      </w:r>
    </w:p>
    <w:p w14:paraId="298A341F" w14:textId="77777777" w:rsidR="00522113" w:rsidRDefault="00B51388">
      <w:pPr>
        <w:numPr>
          <w:ilvl w:val="1"/>
          <w:numId w:val="98"/>
        </w:numPr>
        <w:jc w:val="both"/>
      </w:pPr>
      <w:r>
        <w:t>Apenas a Autoridade Julgadora associada ao respectivo Julgamento e os usuários com o perfil Administrador poderão editar as informações deste bloco.</w:t>
      </w:r>
    </w:p>
    <w:p w14:paraId="35FE6294" w14:textId="77777777" w:rsidR="00522113" w:rsidRDefault="00B51388">
      <w:pPr>
        <w:numPr>
          <w:ilvl w:val="1"/>
          <w:numId w:val="98"/>
        </w:numPr>
        <w:jc w:val="both"/>
      </w:pPr>
      <w:r>
        <w:t xml:space="preserve">Quando o check </w:t>
      </w:r>
      <w:r>
        <w:t>box de "Não cabe Reparação de Dano" estiver assinalado, deverá ser suprimido o campo "Descrição dos serviços a serem executados para reparação do dano".</w:t>
      </w:r>
    </w:p>
    <w:p w14:paraId="7B188F05" w14:textId="77777777" w:rsidR="00522113" w:rsidRDefault="00B51388">
      <w:pPr>
        <w:numPr>
          <w:ilvl w:val="1"/>
          <w:numId w:val="98"/>
        </w:numPr>
        <w:jc w:val="both"/>
      </w:pPr>
      <w:r>
        <w:t xml:space="preserve">A ação Visualizar deverá ter a sua nomenclatura alterada para +Imprimir + após ser realizada a ação de </w:t>
      </w:r>
      <w:r>
        <w:t>+Concluir +.</w:t>
      </w:r>
    </w:p>
    <w:p w14:paraId="7833A90D" w14:textId="77777777" w:rsidR="00522113" w:rsidRDefault="00B51388">
      <w:pPr>
        <w:numPr>
          <w:ilvl w:val="1"/>
          <w:numId w:val="98"/>
        </w:numPr>
        <w:jc w:val="both"/>
      </w:pPr>
      <w:r>
        <w:t>Quando a nomenclatura da ação for +Visualizar +, o sistema deverá realizar a impressão conforme o layout presente em VisualizarNotificacaoPenalidade.pdf.</w:t>
      </w:r>
    </w:p>
    <w:p w14:paraId="70E949D6" w14:textId="77777777" w:rsidR="00522113" w:rsidRDefault="00B51388">
      <w:pPr>
        <w:numPr>
          <w:ilvl w:val="1"/>
          <w:numId w:val="98"/>
        </w:numPr>
        <w:jc w:val="both"/>
      </w:pPr>
      <w:r>
        <w:t>Quando a nomenclatura da ação for +Imprimir +, o sistema deverá realizar a impressão conf</w:t>
      </w:r>
      <w:r>
        <w:t>orme o layout presente em ImprimirNotificacaoPenalidade.pdf.</w:t>
      </w:r>
    </w:p>
    <w:p w14:paraId="40C28928" w14:textId="77777777" w:rsidR="00522113" w:rsidRDefault="00B51388">
      <w:pPr>
        <w:numPr>
          <w:ilvl w:val="1"/>
          <w:numId w:val="98"/>
        </w:numPr>
        <w:jc w:val="both"/>
      </w:pPr>
      <w:r>
        <w:t>O sistema deverá gerar um número para a Notificação de Penalidade no formato "NP&lt;Sequencial&gt;.&lt;Ano&gt;.&lt;UF&gt;".</w:t>
      </w:r>
    </w:p>
    <w:p w14:paraId="0214AB76" w14:textId="77777777" w:rsidR="00522113" w:rsidRDefault="00B51388">
      <w:pPr>
        <w:numPr>
          <w:ilvl w:val="2"/>
          <w:numId w:val="98"/>
        </w:numPr>
        <w:jc w:val="both"/>
      </w:pPr>
      <w:r>
        <w:t>O &lt;Sequencial&gt; deverá iniciar em 00001 e seguir ordem numérica sequencial. Cada &lt;UF&gt; e po</w:t>
      </w:r>
      <w:r>
        <w:t>r &lt;Ano&gt; deverão ter a sua própria sequência iniciando em 00001.</w:t>
      </w:r>
    </w:p>
    <w:p w14:paraId="6E027EDE" w14:textId="77777777" w:rsidR="00522113" w:rsidRDefault="00B51388">
      <w:pPr>
        <w:numPr>
          <w:ilvl w:val="2"/>
          <w:numId w:val="98"/>
        </w:numPr>
        <w:jc w:val="both"/>
      </w:pPr>
      <w:r>
        <w:t>Ex: NP00001.2016.PA, NP00001.2017.PA, NP00001.2016.BA.</w:t>
      </w:r>
    </w:p>
    <w:p w14:paraId="70CA02E8" w14:textId="77777777" w:rsidR="00522113" w:rsidRDefault="00B51388">
      <w:pPr>
        <w:numPr>
          <w:ilvl w:val="1"/>
          <w:numId w:val="98"/>
        </w:numPr>
        <w:jc w:val="both"/>
      </w:pPr>
      <w:r>
        <w:t>Ao ser concluída a Notificação, o sistema deverá apresentar somente a ação +Imprimir +. As demais deverão ser suprimidas.</w:t>
      </w:r>
    </w:p>
    <w:p w14:paraId="10DE8395" w14:textId="77777777" w:rsidR="00522113" w:rsidRDefault="00B51388">
      <w:pPr>
        <w:numPr>
          <w:ilvl w:val="1"/>
          <w:numId w:val="98"/>
        </w:numPr>
        <w:jc w:val="both"/>
      </w:pPr>
      <w:r>
        <w:t>Ao ser concluíd</w:t>
      </w:r>
      <w:r>
        <w:t>a a Notificação, o sistema deverá gravar um arquivo com o que é gerado pela ação Imprimir Relatório no SEI, dentro do Processo SEI associado a Fiscalização do respectivo Julgamento, com a nomenclatura igual a Notificação de Penalidade e o tipo igual a Noti</w:t>
      </w:r>
      <w:r>
        <w:t>ficação de Penalidade - Portaria 187/2010 de código 970. Este documento deverá ser apresentado na árvore de documentos, sendo o usuário aquele que fez a ação de deferir a análise.</w:t>
      </w:r>
    </w:p>
    <w:p w14:paraId="436AA400" w14:textId="77777777" w:rsidR="00522113" w:rsidRDefault="00B51388">
      <w:pPr>
        <w:numPr>
          <w:ilvl w:val="1"/>
          <w:numId w:val="98"/>
        </w:numPr>
        <w:jc w:val="both"/>
      </w:pPr>
      <w:r>
        <w:t>O campo Tipificação da Infração (Decreto-Lei Nº 25 de 1937) deverá por padrã</w:t>
      </w:r>
      <w:r>
        <w:t>o, na primeira vez, carregar aquilo que estiver informado no Auto de Infração relacionado ao Julgamento, permitindo o usuário alterar conforme necessário.</w:t>
      </w:r>
    </w:p>
    <w:p w14:paraId="6D2268AB" w14:textId="77777777" w:rsidR="00522113" w:rsidRDefault="00B51388">
      <w:pPr>
        <w:numPr>
          <w:ilvl w:val="1"/>
          <w:numId w:val="98"/>
        </w:numPr>
        <w:jc w:val="both"/>
      </w:pPr>
      <w:r>
        <w:t>O campo Descrição dos Serviços a serem executados para reparação do danos deverá por padrão, na prime</w:t>
      </w:r>
      <w:r>
        <w:t>ira vez, carregar o texto informado no campo Serviços a serem executados da Ficha de Avaliação da Fiscalização a qual pertence o Auto de Infração do Julgamento, permitindo o usuário alterar conforme necessário.</w:t>
      </w:r>
    </w:p>
    <w:p w14:paraId="5C164BB3" w14:textId="77777777" w:rsidR="00522113" w:rsidRDefault="00522113"/>
    <w:p w14:paraId="5E62FB4D" w14:textId="77777777" w:rsidR="00522113" w:rsidRDefault="00B51388">
      <w:pPr>
        <w:numPr>
          <w:ilvl w:val="0"/>
          <w:numId w:val="98"/>
        </w:numPr>
      </w:pPr>
      <w:r>
        <w:rPr>
          <w:b/>
        </w:rPr>
        <w:t xml:space="preserve">Tela - Notificação de Penalidade </w:t>
      </w:r>
    </w:p>
    <w:p w14:paraId="164F9AAF" w14:textId="77777777" w:rsidR="00522113" w:rsidRDefault="00B51388">
      <w:r>
        <w:rPr>
          <w:noProof/>
        </w:rPr>
        <w:drawing>
          <wp:inline distT="0" distB="0" distL="0" distR="0" wp14:anchorId="30E7CA23" wp14:editId="47425B62">
            <wp:extent cx="5991225" cy="2714625"/>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png"/>
                    <pic:cNvPicPr/>
                  </pic:nvPicPr>
                  <pic:blipFill>
                    <a:blip r:embed="rId556" cstate="print"/>
                    <a:stretch>
                      <a:fillRect/>
                    </a:stretch>
                  </pic:blipFill>
                  <pic:spPr>
                    <a:xfrm>
                      <a:off x="0" y="0"/>
                      <a:ext cx="5991225" cy="2714625"/>
                    </a:xfrm>
                    <a:prstGeom prst="rect">
                      <a:avLst/>
                    </a:prstGeom>
                  </pic:spPr>
                </pic:pic>
              </a:graphicData>
            </a:graphic>
          </wp:inline>
        </w:drawing>
      </w:r>
    </w:p>
    <w:p w14:paraId="06EDD9A9" w14:textId="77777777" w:rsidR="00522113" w:rsidRDefault="00B51388">
      <w:r>
        <w:rPr>
          <w:noProof/>
        </w:rPr>
        <w:drawing>
          <wp:inline distT="0" distB="0" distL="0" distR="0" wp14:anchorId="57B8A10E" wp14:editId="610789D9">
            <wp:extent cx="5991225" cy="2524125"/>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png"/>
                    <pic:cNvPicPr/>
                  </pic:nvPicPr>
                  <pic:blipFill>
                    <a:blip r:embed="rId557" cstate="print"/>
                    <a:stretch>
                      <a:fillRect/>
                    </a:stretch>
                  </pic:blipFill>
                  <pic:spPr>
                    <a:xfrm>
                      <a:off x="0" y="0"/>
                      <a:ext cx="5991225" cy="2524125"/>
                    </a:xfrm>
                    <a:prstGeom prst="rect">
                      <a:avLst/>
                    </a:prstGeom>
                  </pic:spPr>
                </pic:pic>
              </a:graphicData>
            </a:graphic>
          </wp:inline>
        </w:drawing>
      </w:r>
    </w:p>
    <w:p w14:paraId="6DC3D0B4" w14:textId="77777777" w:rsidR="00522113" w:rsidRDefault="00522113"/>
    <w:p w14:paraId="0C2A7EF5" w14:textId="77777777" w:rsidR="00522113" w:rsidRDefault="00522113">
      <w:pPr>
        <w:numPr>
          <w:ilvl w:val="0"/>
          <w:numId w:val="98"/>
        </w:numPr>
      </w:pPr>
    </w:p>
    <w:p w14:paraId="55553054" w14:textId="77777777" w:rsidR="00522113" w:rsidRDefault="00522113"/>
    <w:p w14:paraId="402BF09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w:t>
      </w:r>
      <w:r>
        <w:rPr>
          <w:rFonts w:ascii="Tahoma" w:eastAsia="Tahoma" w:hAnsi="Tahoma" w:cs="Tahoma"/>
          <w:i/>
          <w:color w:val="C0C0C0"/>
        </w:rPr>
        <w:t xml:space="preserve">eated with the Personal Edition of HelpNDoc: </w:t>
      </w:r>
      <w:hyperlink r:id="rId558">
        <w:r>
          <w:rPr>
            <w:rFonts w:ascii="Tahoma" w:eastAsia="Tahoma" w:hAnsi="Tahoma" w:cs="Tahoma"/>
            <w:i/>
            <w:color w:val="6666FF"/>
          </w:rPr>
          <w:t>Write eBooks for the Kindle</w:t>
        </w:r>
      </w:hyperlink>
    </w:p>
    <w:p w14:paraId="70BA98A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29" w:name="_topic_NotificacaodePenalidade_Formasde"/>
      <w:bookmarkEnd w:id="229"/>
      <w:r>
        <w:rPr>
          <w:rFonts w:ascii="Tahoma" w:eastAsia="Tahoma" w:hAnsi="Tahoma" w:cs="Tahoma"/>
          <w:i/>
          <w:color w:val="243F60"/>
          <w:sz w:val="22"/>
        </w:rPr>
        <w:t>Notificação de Penalidade - Formas de Envio</w:t>
      </w:r>
    </w:p>
    <w:p w14:paraId="417FA599" w14:textId="77777777" w:rsidR="00522113" w:rsidRDefault="00B51388">
      <w:r>
        <w:t>A aba "</w:t>
      </w:r>
      <w:r>
        <w:rPr>
          <w:b/>
        </w:rPr>
        <w:t>Julgamento do AI</w:t>
      </w:r>
      <w:r>
        <w:t>", na janela "</w:t>
      </w:r>
      <w:r>
        <w:rPr>
          <w:b/>
        </w:rPr>
        <w:t>Notificação de Penalidade - Formas de Envio</w:t>
      </w:r>
      <w:r>
        <w:t xml:space="preserve">" permite detalhar um Julgamento e apresentar os dados da janela </w:t>
      </w:r>
      <w:r>
        <w:rPr>
          <w:b/>
        </w:rPr>
        <w:t>Notificação de Penalidade - Formas de Envio</w:t>
      </w:r>
      <w:r>
        <w:t>.</w:t>
      </w:r>
    </w:p>
    <w:p w14:paraId="5900B187" w14:textId="77777777" w:rsidR="00522113" w:rsidRDefault="00522113"/>
    <w:p w14:paraId="0AA764CF" w14:textId="77777777" w:rsidR="00522113" w:rsidRDefault="00B51388">
      <w:pPr>
        <w:numPr>
          <w:ilvl w:val="0"/>
          <w:numId w:val="98"/>
        </w:numPr>
      </w:pPr>
      <w:r>
        <w:rPr>
          <w:b/>
        </w:rPr>
        <w:t>Detalhamento do campo - Notificação de Penalidade - Formas de Envio</w:t>
      </w:r>
    </w:p>
    <w:p w14:paraId="52D307BB" w14:textId="77777777" w:rsidR="00522113" w:rsidRDefault="00B51388">
      <w:pPr>
        <w:numPr>
          <w:ilvl w:val="1"/>
          <w:numId w:val="98"/>
        </w:numPr>
      </w:pPr>
      <w:r>
        <w:rPr>
          <w:b/>
        </w:rPr>
        <w:t>Forma de Envio</w:t>
      </w:r>
      <w:r>
        <w:t>: Campo que permite informar a forma de envio da notificação de</w:t>
      </w:r>
      <w:r>
        <w:t xml:space="preserve"> penalidade.</w:t>
      </w:r>
    </w:p>
    <w:p w14:paraId="04DC630F" w14:textId="77777777" w:rsidR="00522113" w:rsidRDefault="00B51388">
      <w:pPr>
        <w:numPr>
          <w:ilvl w:val="2"/>
          <w:numId w:val="98"/>
        </w:numPr>
      </w:pPr>
      <w:r>
        <w:t>Seleção única.</w:t>
      </w:r>
    </w:p>
    <w:p w14:paraId="15D0ECED" w14:textId="77777777" w:rsidR="00522113" w:rsidRDefault="00B51388">
      <w:pPr>
        <w:numPr>
          <w:ilvl w:val="2"/>
          <w:numId w:val="98"/>
        </w:numPr>
      </w:pPr>
      <w:r>
        <w:t>Campo obrigatório.</w:t>
      </w:r>
    </w:p>
    <w:p w14:paraId="0B1DF59A" w14:textId="77777777" w:rsidR="00522113" w:rsidRDefault="00B51388">
      <w:pPr>
        <w:numPr>
          <w:ilvl w:val="2"/>
          <w:numId w:val="98"/>
        </w:numPr>
      </w:pPr>
      <w:r>
        <w:t>Opções: Envio por AR, Publicação por Edital e Entregue em mãos.</w:t>
      </w:r>
    </w:p>
    <w:p w14:paraId="1763BC96" w14:textId="77777777" w:rsidR="00522113" w:rsidRDefault="00B51388">
      <w:pPr>
        <w:numPr>
          <w:ilvl w:val="1"/>
          <w:numId w:val="98"/>
        </w:numPr>
      </w:pPr>
      <w:r>
        <w:rPr>
          <w:b/>
        </w:rPr>
        <w:t>Data de Envio</w:t>
      </w:r>
      <w:r>
        <w:t>: Campo que permite informar a data de envio da notificação de penalidade.</w:t>
      </w:r>
    </w:p>
    <w:p w14:paraId="68467D56" w14:textId="77777777" w:rsidR="00522113" w:rsidRDefault="00B51388">
      <w:pPr>
        <w:numPr>
          <w:ilvl w:val="2"/>
          <w:numId w:val="98"/>
        </w:numPr>
      </w:pPr>
      <w:r>
        <w:t>Máscara: DD/MM/AAAA</w:t>
      </w:r>
    </w:p>
    <w:p w14:paraId="73434AF1" w14:textId="77777777" w:rsidR="00522113" w:rsidRDefault="00B51388">
      <w:pPr>
        <w:numPr>
          <w:ilvl w:val="2"/>
          <w:numId w:val="98"/>
        </w:numPr>
      </w:pPr>
      <w:r>
        <w:t>Calendário para seleção da data.</w:t>
      </w:r>
    </w:p>
    <w:p w14:paraId="779F05AB" w14:textId="77777777" w:rsidR="00522113" w:rsidRDefault="00B51388">
      <w:pPr>
        <w:numPr>
          <w:ilvl w:val="2"/>
          <w:numId w:val="98"/>
        </w:numPr>
      </w:pPr>
      <w:r>
        <w:t>Camp</w:t>
      </w:r>
      <w:r>
        <w:t>o obrigatório.</w:t>
      </w:r>
    </w:p>
    <w:p w14:paraId="2AA976B8" w14:textId="77777777" w:rsidR="00522113" w:rsidRDefault="00B51388">
      <w:pPr>
        <w:numPr>
          <w:ilvl w:val="1"/>
          <w:numId w:val="98"/>
        </w:numPr>
      </w:pPr>
      <w:r>
        <w:rPr>
          <w:b/>
        </w:rPr>
        <w:t>Data de Ciência</w:t>
      </w:r>
      <w:r>
        <w:t>: Campo que permite informar a data de ciência da notificação de penalidade.</w:t>
      </w:r>
    </w:p>
    <w:p w14:paraId="423C4596" w14:textId="77777777" w:rsidR="00522113" w:rsidRDefault="00B51388">
      <w:pPr>
        <w:numPr>
          <w:ilvl w:val="2"/>
          <w:numId w:val="98"/>
        </w:numPr>
      </w:pPr>
      <w:r>
        <w:t>Máscara: DD/MM/AAAA</w:t>
      </w:r>
    </w:p>
    <w:p w14:paraId="1D46760B" w14:textId="77777777" w:rsidR="00522113" w:rsidRDefault="00B51388">
      <w:pPr>
        <w:numPr>
          <w:ilvl w:val="2"/>
          <w:numId w:val="98"/>
        </w:numPr>
      </w:pPr>
      <w:r>
        <w:t>Calendário para seleção da data.</w:t>
      </w:r>
    </w:p>
    <w:p w14:paraId="332B42B6" w14:textId="77777777" w:rsidR="00522113" w:rsidRDefault="00B51388">
      <w:pPr>
        <w:numPr>
          <w:ilvl w:val="2"/>
          <w:numId w:val="98"/>
        </w:numPr>
      </w:pPr>
      <w:r>
        <w:t>Campo não obrigatório.</w:t>
      </w:r>
    </w:p>
    <w:p w14:paraId="1DAB1B3B" w14:textId="77777777" w:rsidR="00522113" w:rsidRDefault="00B51388">
      <w:pPr>
        <w:numPr>
          <w:ilvl w:val="1"/>
          <w:numId w:val="98"/>
        </w:numPr>
      </w:pPr>
      <w:r>
        <w:rPr>
          <w:b/>
        </w:rPr>
        <w:t>Tabela</w:t>
      </w:r>
    </w:p>
    <w:p w14:paraId="48407B7A" w14:textId="77777777" w:rsidR="00522113" w:rsidRDefault="00B51388">
      <w:pPr>
        <w:numPr>
          <w:ilvl w:val="2"/>
          <w:numId w:val="98"/>
        </w:numPr>
      </w:pPr>
      <w:r>
        <w:rPr>
          <w:b/>
        </w:rPr>
        <w:t>Forma de Envio</w:t>
      </w:r>
      <w:r>
        <w:t>: Apresenta a forma de envio da notificação de penal</w:t>
      </w:r>
      <w:r>
        <w:t>idade.</w:t>
      </w:r>
    </w:p>
    <w:p w14:paraId="6CCDD760" w14:textId="77777777" w:rsidR="00522113" w:rsidRDefault="00B51388">
      <w:pPr>
        <w:numPr>
          <w:ilvl w:val="2"/>
          <w:numId w:val="98"/>
        </w:numPr>
      </w:pPr>
      <w:r>
        <w:rPr>
          <w:b/>
        </w:rPr>
        <w:t>Data de Envio</w:t>
      </w:r>
      <w:r>
        <w:t>: Apresenta a data de envio da notificação de penalidade.</w:t>
      </w:r>
    </w:p>
    <w:p w14:paraId="2FCC78D5" w14:textId="77777777" w:rsidR="00522113" w:rsidRDefault="00B51388">
      <w:pPr>
        <w:numPr>
          <w:ilvl w:val="2"/>
          <w:numId w:val="98"/>
        </w:numPr>
      </w:pPr>
      <w:r>
        <w:rPr>
          <w:b/>
        </w:rPr>
        <w:t>Data de Ciência</w:t>
      </w:r>
      <w:r>
        <w:t>: Apresenta a data de ciência da notificação de penalidade.</w:t>
      </w:r>
    </w:p>
    <w:p w14:paraId="52446010" w14:textId="77777777" w:rsidR="00522113" w:rsidRDefault="00B51388">
      <w:pPr>
        <w:numPr>
          <w:ilvl w:val="1"/>
          <w:numId w:val="98"/>
        </w:numPr>
      </w:pPr>
      <w:r>
        <w:rPr>
          <w:b/>
        </w:rPr>
        <w:t>Ações</w:t>
      </w:r>
      <w:r>
        <w:t>:</w:t>
      </w:r>
    </w:p>
    <w:p w14:paraId="24263A1A" w14:textId="77777777" w:rsidR="00522113" w:rsidRDefault="00B51388">
      <w:pPr>
        <w:numPr>
          <w:ilvl w:val="2"/>
          <w:numId w:val="98"/>
        </w:numPr>
      </w:pPr>
      <w:r>
        <w:rPr>
          <w:b/>
        </w:rPr>
        <w:t>Adicionar Forma de Envio</w:t>
      </w:r>
      <w:r>
        <w:t xml:space="preserve">: Ao acionar esta opção, o sistema deverá adicionar os dados </w:t>
      </w:r>
      <w:r>
        <w:t>informados na tabela.</w:t>
      </w:r>
    </w:p>
    <w:p w14:paraId="698FCDB0" w14:textId="77777777" w:rsidR="00522113" w:rsidRDefault="00B51388">
      <w:pPr>
        <w:numPr>
          <w:ilvl w:val="2"/>
          <w:numId w:val="98"/>
        </w:numPr>
      </w:pPr>
      <w:r>
        <w:rPr>
          <w:b/>
        </w:rPr>
        <w:t>Alterar Forma de Envio</w:t>
      </w:r>
      <w:r>
        <w:t>: Ao selecionar um registro, o sistema deverá carregar as informações do registro nos campos para ser editado.</w:t>
      </w:r>
    </w:p>
    <w:p w14:paraId="4CD2B566" w14:textId="77777777" w:rsidR="00522113" w:rsidRDefault="00B51388">
      <w:pPr>
        <w:numPr>
          <w:ilvl w:val="2"/>
          <w:numId w:val="98"/>
        </w:numPr>
      </w:pPr>
      <w:r>
        <w:rPr>
          <w:b/>
        </w:rPr>
        <w:t>Remover Forma de Envio</w:t>
      </w:r>
      <w:r>
        <w:t>: Ao acionar esta opção, o sistema deverá confirmar a exclusão e ao ser confirm</w:t>
      </w:r>
      <w:r>
        <w:t>ado, deverá remover o registro da tabela.</w:t>
      </w:r>
    </w:p>
    <w:p w14:paraId="4A85E970" w14:textId="77777777" w:rsidR="00522113" w:rsidRDefault="00B51388">
      <w:pPr>
        <w:numPr>
          <w:ilvl w:val="3"/>
          <w:numId w:val="98"/>
        </w:numPr>
      </w:pPr>
      <w:r>
        <w:rPr>
          <w:b/>
        </w:rPr>
        <w:t>Mensagem</w:t>
      </w:r>
      <w:r>
        <w:t>: "Deseja realmente remover a forma de envio?" (Sim/Não)</w:t>
      </w:r>
    </w:p>
    <w:p w14:paraId="0E59504C" w14:textId="77777777" w:rsidR="00522113" w:rsidRDefault="00522113">
      <w:pPr>
        <w:ind w:left="360"/>
      </w:pPr>
    </w:p>
    <w:p w14:paraId="136A2896" w14:textId="77777777" w:rsidR="00522113" w:rsidRDefault="00B51388">
      <w:pPr>
        <w:numPr>
          <w:ilvl w:val="0"/>
          <w:numId w:val="98"/>
        </w:numPr>
      </w:pPr>
      <w:r>
        <w:rPr>
          <w:b/>
        </w:rPr>
        <w:t>Regras - Notificação de Penalidade - Formas de Envio</w:t>
      </w:r>
    </w:p>
    <w:p w14:paraId="6AA3C613" w14:textId="77777777" w:rsidR="00522113" w:rsidRDefault="00B51388">
      <w:pPr>
        <w:numPr>
          <w:ilvl w:val="1"/>
          <w:numId w:val="98"/>
        </w:numPr>
        <w:jc w:val="both"/>
      </w:pPr>
      <w:r>
        <w:t>Ao selecionar a Forma de Envio igual a Publicação por Edital ou Entregue em mãos, o sistema dev</w:t>
      </w:r>
      <w:r>
        <w:t>erá bloquear o campo Data de Ciência e apresentar no campo a mesma data informada no campo Data de Envio.</w:t>
      </w:r>
    </w:p>
    <w:p w14:paraId="27F2C0F6" w14:textId="77777777" w:rsidR="00522113" w:rsidRDefault="00B51388">
      <w:pPr>
        <w:numPr>
          <w:ilvl w:val="1"/>
          <w:numId w:val="98"/>
        </w:numPr>
        <w:jc w:val="both"/>
      </w:pPr>
      <w:r>
        <w:t>Ao informar ao menos uma forma de envio, no qual nenhuma possui data de ciência, o sistema deverá alterar a situação para Aguardando Recebimento da No</w:t>
      </w:r>
      <w:r>
        <w:t>tificação de Penalidade.</w:t>
      </w:r>
    </w:p>
    <w:p w14:paraId="26E17316" w14:textId="77777777" w:rsidR="00522113" w:rsidRDefault="00B51388">
      <w:pPr>
        <w:numPr>
          <w:ilvl w:val="2"/>
          <w:numId w:val="98"/>
        </w:numPr>
        <w:jc w:val="both"/>
      </w:pPr>
      <w:r>
        <w:t>Caso sejam removidos os registros de forma de envio, então o sistema deverá retornar a situação para Aguardando Envio da Notificação de Penalidade.</w:t>
      </w:r>
    </w:p>
    <w:p w14:paraId="3208E50A" w14:textId="77777777" w:rsidR="00522113" w:rsidRDefault="00B51388">
      <w:pPr>
        <w:numPr>
          <w:ilvl w:val="1"/>
          <w:numId w:val="98"/>
        </w:numPr>
        <w:jc w:val="both"/>
      </w:pPr>
      <w:r>
        <w:t>Ao informar ao menos uma forma de envio com data de ciência, o sistema deverá alter</w:t>
      </w:r>
      <w:r>
        <w:t>ar a situação para Aguardando Recursos e informar no cabeçalho o campo Prazo a data igual a data mais antiga informada para Data de Ciência somando mais 10 dias corridos a serem contados a partir do dia seguinte da data de ciência.</w:t>
      </w:r>
    </w:p>
    <w:p w14:paraId="1A478681" w14:textId="77777777" w:rsidR="00522113" w:rsidRDefault="00B51388">
      <w:pPr>
        <w:numPr>
          <w:ilvl w:val="2"/>
          <w:numId w:val="98"/>
        </w:numPr>
        <w:jc w:val="both"/>
      </w:pPr>
      <w:r>
        <w:t>Caso seja removido todos</w:t>
      </w:r>
      <w:r>
        <w:t xml:space="preserve"> os registros de forma de envio com data de ciência, então o sistema deverá retornar para a situação Aguardando Recebimento da Notificação de Penalidade.</w:t>
      </w:r>
    </w:p>
    <w:p w14:paraId="44FFBC7C" w14:textId="77777777" w:rsidR="00522113" w:rsidRDefault="00522113"/>
    <w:p w14:paraId="21EEAEAD" w14:textId="77777777" w:rsidR="00522113" w:rsidRDefault="00B51388">
      <w:pPr>
        <w:numPr>
          <w:ilvl w:val="0"/>
          <w:numId w:val="98"/>
        </w:numPr>
      </w:pPr>
      <w:r>
        <w:rPr>
          <w:b/>
        </w:rPr>
        <w:t xml:space="preserve">Tela - Notificação de Penalidade - Formas de Envio </w:t>
      </w:r>
    </w:p>
    <w:p w14:paraId="5CAFDD37" w14:textId="77777777" w:rsidR="00522113" w:rsidRDefault="00B51388">
      <w:r>
        <w:rPr>
          <w:noProof/>
        </w:rPr>
        <w:drawing>
          <wp:inline distT="0" distB="0" distL="0" distR="0" wp14:anchorId="79403C05" wp14:editId="304B8520">
            <wp:extent cx="5991225" cy="182880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png"/>
                    <pic:cNvPicPr/>
                  </pic:nvPicPr>
                  <pic:blipFill>
                    <a:blip r:embed="rId559" cstate="print"/>
                    <a:stretch>
                      <a:fillRect/>
                    </a:stretch>
                  </pic:blipFill>
                  <pic:spPr>
                    <a:xfrm>
                      <a:off x="0" y="0"/>
                      <a:ext cx="5991225" cy="1828800"/>
                    </a:xfrm>
                    <a:prstGeom prst="rect">
                      <a:avLst/>
                    </a:prstGeom>
                  </pic:spPr>
                </pic:pic>
              </a:graphicData>
            </a:graphic>
          </wp:inline>
        </w:drawing>
      </w:r>
    </w:p>
    <w:p w14:paraId="61C673ED" w14:textId="77777777" w:rsidR="00522113" w:rsidRDefault="00522113"/>
    <w:p w14:paraId="155A28F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Personal Edition of HelpNDoc</w:t>
      </w:r>
      <w:r>
        <w:rPr>
          <w:rFonts w:ascii="Tahoma" w:eastAsia="Tahoma" w:hAnsi="Tahoma" w:cs="Tahoma"/>
          <w:i/>
          <w:color w:val="C0C0C0"/>
        </w:rPr>
        <w:t xml:space="preserve">: </w:t>
      </w:r>
      <w:hyperlink r:id="rId560">
        <w:r>
          <w:rPr>
            <w:rFonts w:ascii="Tahoma" w:eastAsia="Tahoma" w:hAnsi="Tahoma" w:cs="Tahoma"/>
            <w:i/>
            <w:color w:val="6666FF"/>
          </w:rPr>
          <w:t>Create cross-platform Qt Help files</w:t>
        </w:r>
      </w:hyperlink>
    </w:p>
    <w:p w14:paraId="3EE315E0" w14:textId="77777777" w:rsidR="00522113" w:rsidRDefault="00B51388">
      <w:r>
        <w:br w:type="page"/>
      </w:r>
    </w:p>
    <w:p w14:paraId="28CB136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30" w:name="_topic_Detalhamento_Recursos"/>
      <w:bookmarkEnd w:id="230"/>
      <w:r>
        <w:rPr>
          <w:rFonts w:ascii="Tahoma" w:eastAsia="Tahoma" w:hAnsi="Tahoma" w:cs="Tahoma"/>
          <w:i/>
          <w:color w:val="243F60"/>
          <w:sz w:val="22"/>
        </w:rPr>
        <w:t>Detalhamento - Recursos</w:t>
      </w:r>
    </w:p>
    <w:p w14:paraId="11B45F3D" w14:textId="77777777" w:rsidR="00522113" w:rsidRDefault="00B51388">
      <w:r>
        <w:t>A aba "</w:t>
      </w:r>
      <w:r>
        <w:rPr>
          <w:b/>
        </w:rPr>
        <w:t>Recursos</w:t>
      </w:r>
      <w:r>
        <w:t xml:space="preserve">" permite detalhar um Julgamento e apresentar a aba </w:t>
      </w:r>
      <w:r>
        <w:t>Recursos.</w:t>
      </w:r>
    </w:p>
    <w:p w14:paraId="4FB6748F" w14:textId="77777777" w:rsidR="00522113" w:rsidRDefault="00522113"/>
    <w:p w14:paraId="25A28424" w14:textId="77777777" w:rsidR="00522113" w:rsidRDefault="00B51388">
      <w:pPr>
        <w:numPr>
          <w:ilvl w:val="0"/>
          <w:numId w:val="98"/>
        </w:numPr>
      </w:pPr>
      <w:r>
        <w:rPr>
          <w:b/>
        </w:rPr>
        <w:t>Detalhamento do campo - Recursos</w:t>
      </w:r>
    </w:p>
    <w:p w14:paraId="66B42C06" w14:textId="77777777" w:rsidR="00522113" w:rsidRDefault="00B51388">
      <w:pPr>
        <w:numPr>
          <w:ilvl w:val="1"/>
          <w:numId w:val="98"/>
        </w:numPr>
      </w:pPr>
      <w:r>
        <w:rPr>
          <w:b/>
        </w:rPr>
        <w:t>Cabeçalho</w:t>
      </w:r>
    </w:p>
    <w:p w14:paraId="2909BEF1" w14:textId="77777777" w:rsidR="00522113" w:rsidRDefault="00B51388">
      <w:pPr>
        <w:numPr>
          <w:ilvl w:val="2"/>
          <w:numId w:val="98"/>
        </w:numPr>
      </w:pPr>
      <w:r>
        <w:rPr>
          <w:b/>
        </w:rPr>
        <w:t>Julgamento Nº</w:t>
      </w:r>
      <w:r>
        <w:t>: Apresenta o número do julgamento.</w:t>
      </w:r>
    </w:p>
    <w:p w14:paraId="75EEF871" w14:textId="77777777" w:rsidR="00522113" w:rsidRDefault="00B51388">
      <w:pPr>
        <w:numPr>
          <w:ilvl w:val="3"/>
          <w:numId w:val="98"/>
        </w:numPr>
      </w:pPr>
      <w:r>
        <w:t>Máscara: J99999.XX.AAAA</w:t>
      </w:r>
    </w:p>
    <w:p w14:paraId="6BBDFF88" w14:textId="77777777" w:rsidR="00522113" w:rsidRDefault="00B51388">
      <w:pPr>
        <w:numPr>
          <w:ilvl w:val="2"/>
          <w:numId w:val="98"/>
        </w:numPr>
      </w:pPr>
      <w:r>
        <w:rPr>
          <w:b/>
        </w:rPr>
        <w:t>Nº Fiscalização</w:t>
      </w:r>
      <w:r>
        <w:t>: Apresenta o número da fiscalização relacionado ao julgamento.</w:t>
      </w:r>
    </w:p>
    <w:p w14:paraId="7301079A" w14:textId="77777777" w:rsidR="00522113" w:rsidRDefault="00B51388">
      <w:pPr>
        <w:numPr>
          <w:ilvl w:val="3"/>
          <w:numId w:val="98"/>
        </w:numPr>
      </w:pPr>
      <w:r>
        <w:t>Máscara: F99999.XX.AAAA</w:t>
      </w:r>
    </w:p>
    <w:p w14:paraId="098DA140" w14:textId="77777777" w:rsidR="00522113" w:rsidRDefault="00B51388">
      <w:pPr>
        <w:numPr>
          <w:ilvl w:val="2"/>
          <w:numId w:val="98"/>
        </w:numPr>
      </w:pPr>
      <w:r>
        <w:rPr>
          <w:b/>
        </w:rPr>
        <w:t>Fiscal</w:t>
      </w:r>
      <w:r>
        <w:t>: Apresenta o nome d</w:t>
      </w:r>
      <w:r>
        <w:t>o Fiscal que cadastrou o Auto de Infração no qual o Julgamento é baseado.</w:t>
      </w:r>
    </w:p>
    <w:p w14:paraId="196FC2EF" w14:textId="77777777" w:rsidR="00522113" w:rsidRDefault="00B51388">
      <w:pPr>
        <w:numPr>
          <w:ilvl w:val="2"/>
          <w:numId w:val="98"/>
        </w:numPr>
      </w:pPr>
      <w:r>
        <w:rPr>
          <w:b/>
        </w:rPr>
        <w:t>Data/Hora Fiscalização</w:t>
      </w:r>
      <w:r>
        <w:t>: Apresenta a data e hora da fiscalização</w:t>
      </w:r>
    </w:p>
    <w:p w14:paraId="6F960484" w14:textId="77777777" w:rsidR="00522113" w:rsidRDefault="00B51388">
      <w:pPr>
        <w:numPr>
          <w:ilvl w:val="3"/>
          <w:numId w:val="98"/>
        </w:numPr>
      </w:pPr>
      <w:r>
        <w:t>Máscara: DD/MM/AAAA HH:MM</w:t>
      </w:r>
    </w:p>
    <w:p w14:paraId="693836E9" w14:textId="77777777" w:rsidR="00522113" w:rsidRDefault="00B51388">
      <w:pPr>
        <w:numPr>
          <w:ilvl w:val="2"/>
          <w:numId w:val="98"/>
        </w:numPr>
      </w:pPr>
      <w:r>
        <w:rPr>
          <w:b/>
        </w:rPr>
        <w:t>Nº Auto de Infração</w:t>
      </w:r>
      <w:r>
        <w:t>: Apresenta o número do auto de infração no qual foi gerado o julgamento.</w:t>
      </w:r>
    </w:p>
    <w:p w14:paraId="2C9F6555" w14:textId="77777777" w:rsidR="00522113" w:rsidRDefault="00B51388">
      <w:pPr>
        <w:numPr>
          <w:ilvl w:val="3"/>
          <w:numId w:val="98"/>
        </w:numPr>
      </w:pPr>
      <w:r>
        <w:t>Máscara: A99999.XX.AAAA</w:t>
      </w:r>
    </w:p>
    <w:p w14:paraId="79FF3BCD" w14:textId="77777777" w:rsidR="00522113" w:rsidRDefault="00B51388">
      <w:pPr>
        <w:numPr>
          <w:ilvl w:val="2"/>
          <w:numId w:val="98"/>
        </w:numPr>
      </w:pPr>
      <w:r>
        <w:rPr>
          <w:b/>
        </w:rPr>
        <w:t>Autuado</w:t>
      </w:r>
      <w:r>
        <w:t>: Apresenta o nome do Autuado presente no Auto de Infração.</w:t>
      </w:r>
    </w:p>
    <w:p w14:paraId="4FA62414" w14:textId="77777777" w:rsidR="00522113" w:rsidRDefault="00B51388">
      <w:pPr>
        <w:numPr>
          <w:ilvl w:val="2"/>
          <w:numId w:val="98"/>
        </w:numPr>
      </w:pPr>
      <w:r>
        <w:rPr>
          <w:b/>
        </w:rPr>
        <w:t>Nº Processo SEI</w:t>
      </w:r>
      <w:r>
        <w:t>: Apresenta o número do processo SEI presente na Fiscalização relacionada ao Auto de Infração do Julgamento.</w:t>
      </w:r>
    </w:p>
    <w:p w14:paraId="33C2EFCE" w14:textId="77777777" w:rsidR="00522113" w:rsidRDefault="00B51388">
      <w:pPr>
        <w:numPr>
          <w:ilvl w:val="3"/>
          <w:numId w:val="98"/>
        </w:numPr>
      </w:pPr>
      <w:r>
        <w:t>Máscara: 99999.999999/9999-99 ou 9999999</w:t>
      </w:r>
      <w:r>
        <w:t>.99999999/9999-99</w:t>
      </w:r>
    </w:p>
    <w:p w14:paraId="587671D3" w14:textId="77777777" w:rsidR="00522113" w:rsidRDefault="00B51388">
      <w:pPr>
        <w:numPr>
          <w:ilvl w:val="2"/>
          <w:numId w:val="98"/>
        </w:numPr>
      </w:pPr>
      <w:r>
        <w:rPr>
          <w:b/>
        </w:rPr>
        <w:t>Autoridade Julgadora</w:t>
      </w:r>
      <w:r>
        <w:t>: Apresenta o nome da Autoridade Julgadora atribuída ao respectivo Julgamento.</w:t>
      </w:r>
    </w:p>
    <w:p w14:paraId="52F98A23" w14:textId="77777777" w:rsidR="00522113" w:rsidRDefault="00B51388">
      <w:pPr>
        <w:numPr>
          <w:ilvl w:val="2"/>
          <w:numId w:val="98"/>
        </w:numPr>
      </w:pPr>
      <w:r>
        <w:rPr>
          <w:b/>
        </w:rPr>
        <w:t>Julgamento</w:t>
      </w:r>
      <w:r>
        <w:t xml:space="preserve"> </w:t>
      </w:r>
      <w:r>
        <w:rPr>
          <w:b/>
        </w:rPr>
        <w:t>AI</w:t>
      </w:r>
      <w:r>
        <w:t>: Apresenta o resultado do Julgamento do AI, caso exista.</w:t>
      </w:r>
    </w:p>
    <w:p w14:paraId="4A353C6D" w14:textId="77777777" w:rsidR="00522113" w:rsidRDefault="00B51388">
      <w:pPr>
        <w:numPr>
          <w:ilvl w:val="2"/>
          <w:numId w:val="98"/>
        </w:numPr>
      </w:pPr>
      <w:r>
        <w:rPr>
          <w:b/>
        </w:rPr>
        <w:t>Fase</w:t>
      </w:r>
      <w:r>
        <w:t>: Apresenta a descrição da fase do Julgamento.</w:t>
      </w:r>
    </w:p>
    <w:p w14:paraId="775C0806" w14:textId="77777777" w:rsidR="00522113" w:rsidRDefault="00B51388">
      <w:pPr>
        <w:numPr>
          <w:ilvl w:val="2"/>
          <w:numId w:val="98"/>
        </w:numPr>
      </w:pPr>
      <w:r>
        <w:rPr>
          <w:b/>
        </w:rPr>
        <w:t>Situação</w:t>
      </w:r>
      <w:r>
        <w:t>: Apresen</w:t>
      </w:r>
      <w:r>
        <w:t>ta a situação da fase do Julgamento.</w:t>
      </w:r>
    </w:p>
    <w:p w14:paraId="20ACB3A3" w14:textId="77777777" w:rsidR="00522113" w:rsidRDefault="00B51388">
      <w:pPr>
        <w:numPr>
          <w:ilvl w:val="2"/>
          <w:numId w:val="98"/>
        </w:numPr>
      </w:pPr>
      <w:r>
        <w:rPr>
          <w:b/>
        </w:rPr>
        <w:t>Prazo</w:t>
      </w:r>
      <w:r>
        <w:t>: Apresenta a data final para o cumprimento de alguma etapa conforme a fase e situação do Julgamento.</w:t>
      </w:r>
    </w:p>
    <w:p w14:paraId="1C742598" w14:textId="77777777" w:rsidR="00522113" w:rsidRDefault="00B51388">
      <w:pPr>
        <w:numPr>
          <w:ilvl w:val="2"/>
          <w:numId w:val="98"/>
        </w:numPr>
      </w:pPr>
      <w:r>
        <w:rPr>
          <w:b/>
        </w:rPr>
        <w:t>Ações</w:t>
      </w:r>
      <w:r>
        <w:t>:</w:t>
      </w:r>
    </w:p>
    <w:p w14:paraId="2ED30698" w14:textId="77777777" w:rsidR="00522113" w:rsidRDefault="00B51388">
      <w:pPr>
        <w:numPr>
          <w:ilvl w:val="3"/>
          <w:numId w:val="98"/>
        </w:numPr>
      </w:pPr>
      <w:r>
        <w:rPr>
          <w:b/>
        </w:rPr>
        <w:t>Árvore de Documentos</w:t>
      </w:r>
      <w:r>
        <w:t xml:space="preserve">: Ao acionar esta opção, o sistema deverá apresentar a modal da Árvore de </w:t>
      </w:r>
      <w:r>
        <w:t>Documentos.</w:t>
      </w:r>
    </w:p>
    <w:p w14:paraId="70B0CEE8" w14:textId="77777777" w:rsidR="00522113" w:rsidRDefault="00B51388">
      <w:pPr>
        <w:numPr>
          <w:ilvl w:val="3"/>
          <w:numId w:val="98"/>
        </w:numPr>
      </w:pPr>
      <w:r>
        <w:rPr>
          <w:b/>
        </w:rPr>
        <w:t>Incluir Documento</w:t>
      </w:r>
      <w:r>
        <w:t>: Ao acionar esta opção, o sistema deverá apresentar a modal de Inclusão de Documento.</w:t>
      </w:r>
    </w:p>
    <w:p w14:paraId="49FE8461" w14:textId="77777777" w:rsidR="00522113" w:rsidRDefault="00B51388">
      <w:pPr>
        <w:numPr>
          <w:ilvl w:val="3"/>
          <w:numId w:val="98"/>
        </w:numPr>
      </w:pPr>
      <w:r>
        <w:rPr>
          <w:b/>
        </w:rPr>
        <w:t>Voltar</w:t>
      </w:r>
      <w:r>
        <w:t>: Ao acionar esta opção, o sistema direciona o usuário para a tela de pesquisar Julgamento.</w:t>
      </w:r>
    </w:p>
    <w:p w14:paraId="44295EDF" w14:textId="77777777" w:rsidR="00522113" w:rsidRDefault="00522113">
      <w:pPr>
        <w:ind w:left="1080"/>
      </w:pPr>
    </w:p>
    <w:p w14:paraId="02295E7E" w14:textId="77777777" w:rsidR="00522113" w:rsidRDefault="00B51388">
      <w:pPr>
        <w:numPr>
          <w:ilvl w:val="0"/>
          <w:numId w:val="98"/>
        </w:numPr>
      </w:pPr>
      <w:r>
        <w:rPr>
          <w:b/>
        </w:rPr>
        <w:t>Regras Gerais - Recursos</w:t>
      </w:r>
    </w:p>
    <w:p w14:paraId="081AB436" w14:textId="77777777" w:rsidR="00522113" w:rsidRDefault="00B51388">
      <w:pPr>
        <w:numPr>
          <w:ilvl w:val="1"/>
          <w:numId w:val="98"/>
        </w:numPr>
      </w:pPr>
      <w:r>
        <w:t xml:space="preserve">A aba </w:t>
      </w:r>
      <w:r>
        <w:t>Recursos e as subabas 1ª Instância e 2ª Instância deverão estar disponíveis para edição conforme definido por regra para cada bloco apresentado e qualquer usuário com o perfil Administrador. Aos demais, a aba e subabas serão somente de visualização.</w:t>
      </w:r>
    </w:p>
    <w:p w14:paraId="03802416" w14:textId="77777777" w:rsidR="00522113" w:rsidRDefault="00B51388">
      <w:pPr>
        <w:numPr>
          <w:ilvl w:val="1"/>
          <w:numId w:val="98"/>
        </w:numPr>
      </w:pPr>
      <w:r>
        <w:t>Sempre</w:t>
      </w:r>
      <w:r>
        <w:t xml:space="preserve"> que uma subaba for concluída todas as informações da tela passa a ser comente leitura, sem possibilidade de edição.</w:t>
      </w:r>
    </w:p>
    <w:p w14:paraId="65F50765" w14:textId="77777777" w:rsidR="00522113" w:rsidRDefault="00B51388">
      <w:pPr>
        <w:numPr>
          <w:ilvl w:val="2"/>
          <w:numId w:val="98"/>
        </w:numPr>
      </w:pPr>
      <w:r>
        <w:t>Para as subabas que tiverem botão para a indicação da manifestação, o sistema deve registrar qual foi o botão habilitado pela escolha do us</w:t>
      </w:r>
      <w:r>
        <w:t>uário.</w:t>
      </w:r>
    </w:p>
    <w:p w14:paraId="04298D1B" w14:textId="77777777" w:rsidR="00522113" w:rsidRDefault="00B51388">
      <w:pPr>
        <w:numPr>
          <w:ilvl w:val="1"/>
          <w:numId w:val="98"/>
        </w:numPr>
      </w:pPr>
      <w:r>
        <w:t>Caso seja removido o documento do tipo Parecer Superintendente - 1ª Instância, o sistema não deverá apresentar as abas subsequentes a aba Recursos e nem a subaba 2ª Instância, retornar a Fase para Recursos, a Situação igual a Aguardando Parecer do S</w:t>
      </w:r>
      <w:r>
        <w:t>uperintendente e habilitar para edição os blocos Parecer - Superintendente e Manifestação do Recurso da 1ª Instância - Superintendente.</w:t>
      </w:r>
    </w:p>
    <w:p w14:paraId="49170878" w14:textId="77777777" w:rsidR="00522113" w:rsidRDefault="00B51388">
      <w:pPr>
        <w:numPr>
          <w:ilvl w:val="1"/>
          <w:numId w:val="98"/>
        </w:numPr>
      </w:pPr>
      <w:r>
        <w:t>Caso seja removido o documento do tipo Parecer Autoridade Julgadora - 1ª Instância, o sistema não deverá apresentar as a</w:t>
      </w:r>
      <w:r>
        <w:t>bas subsequentes a aba Recursos e nem a subaba 2ª Instância, retornar a Fase para Recursos, a Situação igual a Aguardando Parecer da Autoridade Julgadora e habilitar para edição os blocos Parecer - Autoridade Julgadora e Manifestação do Recurso da 1ª Instâ</w:t>
      </w:r>
      <w:r>
        <w:t>ncia - Autoridade Julgadora, e não apresentar os blocos subsequentes na subaba 1ª Instância da aba Recursos.</w:t>
      </w:r>
    </w:p>
    <w:p w14:paraId="13ACBE43" w14:textId="77777777" w:rsidR="00522113" w:rsidRDefault="00B51388">
      <w:pPr>
        <w:numPr>
          <w:ilvl w:val="1"/>
          <w:numId w:val="98"/>
        </w:numPr>
      </w:pPr>
      <w:r>
        <w:t xml:space="preserve">O sistema deverá executar uma rotina as 00:00 (zero) hora, onde a mesma irá conferir todos os julgamentos na Fase para Recursos e a Situação igual </w:t>
      </w:r>
      <w:r>
        <w:t>a Aguardando Recurso 2ª Instância e caso a data atual seja maior que a data apresentada no campo Prazo, o sistema deverá alterar o registro para a Fase igual a Encerramento, a situação igual a Aguardando Reparação e Multa e desabilitar a edição de qualquer</w:t>
      </w:r>
      <w:r>
        <w:t xml:space="preserve"> informação na aba Recursos e subabas 1ª Instância e 2ª Instância.</w:t>
      </w:r>
    </w:p>
    <w:p w14:paraId="650BBB92" w14:textId="77777777" w:rsidR="00522113" w:rsidRDefault="00B51388">
      <w:pPr>
        <w:numPr>
          <w:ilvl w:val="1"/>
          <w:numId w:val="98"/>
        </w:numPr>
      </w:pPr>
      <w:r>
        <w:t>Caso seja incluído um documento do tipo Solicitação de Prorrogação de Prazo para apresentação de propositura de termo de compromisso e Prorrogação de Prazo para apresentação de defesa , o s</w:t>
      </w:r>
      <w:r>
        <w:t>istema deverá aguardar a autorização do superintendente via dashboard.</w:t>
      </w:r>
    </w:p>
    <w:p w14:paraId="0E27C8D4" w14:textId="77777777" w:rsidR="00522113" w:rsidRDefault="00B51388">
      <w:pPr>
        <w:numPr>
          <w:ilvl w:val="2"/>
          <w:numId w:val="98"/>
        </w:numPr>
      </w:pPr>
      <w:r>
        <w:t>Se o superintendente indeferir a solicitação de prorrogação de prazo (ambos os tipos), o sistema deverá registrar na árvore de documentos o status de “indeferido” para o documento”, não</w:t>
      </w:r>
      <w:r>
        <w:t xml:space="preserve"> alterar o prazo no contador e seguir o fluxo previsto.</w:t>
      </w:r>
    </w:p>
    <w:p w14:paraId="27501900" w14:textId="77777777" w:rsidR="00522113" w:rsidRDefault="00B51388">
      <w:pPr>
        <w:numPr>
          <w:ilvl w:val="2"/>
          <w:numId w:val="98"/>
        </w:numPr>
      </w:pPr>
      <w:r>
        <w:t>Se o superintendente deferir a solicitação de prorrogação de prazo (ambos os tipos), o sistema deverá registrar na árvore de documentos o status de “deferido” para o documento”, atualizar o prazo no c</w:t>
      </w:r>
      <w:r>
        <w:t>ontador de e seguir o fluxo previsto.</w:t>
      </w:r>
    </w:p>
    <w:p w14:paraId="46DBE061" w14:textId="77777777" w:rsidR="00522113" w:rsidRDefault="00B51388">
      <w:pPr>
        <w:numPr>
          <w:ilvl w:val="1"/>
          <w:numId w:val="98"/>
        </w:numPr>
      </w:pPr>
      <w:r>
        <w:t>Caso seja removido o documento do tipo Parecer Superintendente - 2ª Instância, o sistema não deverá apresentar as abas subsequentes a aba Recursos, retornar a Fase para Recursos, a Situação igual a Aguardando Parecer d</w:t>
      </w:r>
      <w:r>
        <w:t>o Superintendente 2ª Instância +, habilitar para edição os blocos +Parecer - Superintendente e Manifestação do Recurso da 2ª Instância - Superintendente, e não apresentar os blocos subsequentes na subaba 2ª Instância da aba Recursos.</w:t>
      </w:r>
    </w:p>
    <w:p w14:paraId="7C3BB8BC" w14:textId="77777777" w:rsidR="00522113" w:rsidRDefault="00B51388">
      <w:pPr>
        <w:numPr>
          <w:ilvl w:val="1"/>
          <w:numId w:val="98"/>
        </w:numPr>
      </w:pPr>
      <w:r>
        <w:t>Caso seja removido o d</w:t>
      </w:r>
      <w:r>
        <w:t>ocumento do tipo Parecer CAR - 2ª Instância, o sistema não deverá apresentar as abas subsequentes a aba Recursos, retornar a Fase para Recursos, a Situação igual a Aguardando Parecer da CAR 2ª Instância e habilitar para edição os blocos Parecer CAR e Manif</w:t>
      </w:r>
      <w:r>
        <w:t>estação do Recurso da 2ª Instância - Presidente na subaba 2ª Instância + da aba +Recursos.</w:t>
      </w:r>
    </w:p>
    <w:p w14:paraId="1A2AF9C9" w14:textId="77777777" w:rsidR="00522113" w:rsidRDefault="00B51388">
      <w:pPr>
        <w:numPr>
          <w:ilvl w:val="1"/>
          <w:numId w:val="98"/>
        </w:numPr>
      </w:pPr>
      <w:r>
        <w:t>O sistema deverá executar uma rotina as 00:00 (zero) hora, onde a mesma irá conferir todos os julgamentos na Fase para Recursos e a Situação igual a Aguardando Recur</w:t>
      </w:r>
      <w:r>
        <w:t>so 2ª Instância e caso a data atual seja maior que a data apresentada no campo Prazo, o sistema deverá alterar o registro para a Fase igual a Encerramento, a situação igual a Aguardando Reparação e Multa e desabilitar a edição de qualquer informação na aba</w:t>
      </w:r>
      <w:r>
        <w:t xml:space="preserve"> Recursos e subabas 1ª Instância e 2ª Instância.</w:t>
      </w:r>
    </w:p>
    <w:p w14:paraId="7DBD66A9" w14:textId="77777777" w:rsidR="00522113" w:rsidRDefault="00B51388">
      <w:pPr>
        <w:numPr>
          <w:ilvl w:val="1"/>
          <w:numId w:val="98"/>
        </w:numPr>
      </w:pPr>
      <w:r>
        <w:t>Caso seja incluído um documento do tipo Solicitação de Prorrogação de Prazo para apresentação de propositura de termo de compromisso e Prorrogação de Prazo para apresentação de defesa , o sistema deverá agua</w:t>
      </w:r>
      <w:r>
        <w:t>rdar a autorização do superintendente via dashboard.</w:t>
      </w:r>
    </w:p>
    <w:p w14:paraId="66186F02" w14:textId="77777777" w:rsidR="00522113" w:rsidRDefault="00B51388">
      <w:pPr>
        <w:numPr>
          <w:ilvl w:val="2"/>
          <w:numId w:val="98"/>
        </w:numPr>
      </w:pPr>
      <w:r>
        <w:t>Se o superintendente indeferir a solicitação de prorrogação de prazo (ambos os tipos), o sistema deverá registrar na árvore de documentos o status de “indeferido” para o documento”, não alterar o prazo n</w:t>
      </w:r>
      <w:r>
        <w:t>o contador e seguir o fluxo previsto.</w:t>
      </w:r>
    </w:p>
    <w:p w14:paraId="52678541" w14:textId="77777777" w:rsidR="00522113" w:rsidRDefault="00B51388">
      <w:pPr>
        <w:numPr>
          <w:ilvl w:val="2"/>
          <w:numId w:val="98"/>
        </w:numPr>
      </w:pPr>
      <w:r>
        <w:t>Se o superintendente deferir a solicitação de prorrogação de prazo (ambos os tipos), o sistema deverá registrar na árvore de documentos o status de “deferido” para o documento”, atualizar o prazo no contador de e segui</w:t>
      </w:r>
      <w:r>
        <w:t>r o fluxo previsto.</w:t>
      </w:r>
    </w:p>
    <w:p w14:paraId="686FED2C" w14:textId="77777777" w:rsidR="00522113" w:rsidRDefault="00B51388">
      <w:pPr>
        <w:numPr>
          <w:ilvl w:val="1"/>
          <w:numId w:val="98"/>
        </w:numPr>
      </w:pPr>
      <w:r>
        <w:t>Caso seja incluído um documento do tipo Recurso - 2ª Instância, o sistema deverá alterar o registro para a Fase Recursos, a Situação igual a Aguardando Parecer Superintendente 2ª Instância, apresentar a aba Recursos, apresentar a subaba</w:t>
      </w:r>
      <w:r>
        <w:t xml:space="preserve"> 2ª Instância e habilitar para edição os blocos Recurso, Parecer - Superintendente e Manifestação do Recurso da 2ª Instância - Superintendente na subaba 2ª Instância.</w:t>
      </w:r>
    </w:p>
    <w:p w14:paraId="28EA93AB" w14:textId="77777777" w:rsidR="00522113" w:rsidRDefault="00B51388">
      <w:pPr>
        <w:numPr>
          <w:ilvl w:val="1"/>
          <w:numId w:val="98"/>
        </w:numPr>
      </w:pPr>
      <w:r>
        <w:t>O componente rich text para edição de texto deverá ser as seguintes funcionalidades:</w:t>
      </w:r>
    </w:p>
    <w:p w14:paraId="4A2FC310" w14:textId="77777777" w:rsidR="00522113" w:rsidRDefault="00B51388">
      <w:pPr>
        <w:numPr>
          <w:ilvl w:val="2"/>
          <w:numId w:val="98"/>
        </w:numPr>
      </w:pPr>
      <w:r>
        <w:t>Remo</w:t>
      </w:r>
      <w:r>
        <w:t xml:space="preserve">ver Formatação, Negrito, Itálico, Sublinhado, Tachado, Subscrito, Sobrescrito, Alterar o texto para MAIÚSCULAS, Alterar o texto para minúsculas, Recortar, Copiar, Colar, Colar como Texto sem Formatação, Desfazer, Refazer, Mostrar blocos de código, Inserir </w:t>
      </w:r>
      <w:r>
        <w:t>Caractere Especial, Lista Numerada, Lista sem números, Diminuir Recuo, Aumentar Recuo, Imagem, Tabela e Inserir um Link.</w:t>
      </w:r>
    </w:p>
    <w:p w14:paraId="255B22A4" w14:textId="77777777" w:rsidR="00522113" w:rsidRDefault="00B51388">
      <w:pPr>
        <w:numPr>
          <w:ilvl w:val="2"/>
          <w:numId w:val="98"/>
        </w:numPr>
      </w:pPr>
      <w:r>
        <w:t>Todos os campos de área de texto que possuam o componente, deverão ter como padrão a cor da fonte igual a Preto, o tamanho igual a 12 e</w:t>
      </w:r>
      <w:r>
        <w:t xml:space="preserve"> a família da fonte igual a Calibri.</w:t>
      </w:r>
    </w:p>
    <w:p w14:paraId="344CC1A6" w14:textId="77777777" w:rsidR="00522113" w:rsidRDefault="00B51388">
      <w:pPr>
        <w:numPr>
          <w:ilvl w:val="1"/>
          <w:numId w:val="98"/>
        </w:numPr>
      </w:pPr>
      <w:r>
        <w:t xml:space="preserve">Quando o campo Documento gerado no SEI for marcado, o sistema deverá remover todos os campos do bloco presente no documento no SEI e adicionar os campos Nº Processo SEI da Manifestação, Nº Documento SEI da </w:t>
      </w:r>
      <w:r>
        <w:t>Manifestação e Data Documento SEI da Manifestação, conforme especificações e protótipos abaixo e deverá remover a ação Visualizar do respectivo bloco.</w:t>
      </w:r>
    </w:p>
    <w:p w14:paraId="7FADCF7F" w14:textId="77777777" w:rsidR="00522113" w:rsidRDefault="00B51388">
      <w:pPr>
        <w:numPr>
          <w:ilvl w:val="1"/>
          <w:numId w:val="98"/>
        </w:numPr>
      </w:pPr>
      <w:r>
        <w:t>Nº Processo SEI do Documento: Campo que permite informar o número do processo SEI.</w:t>
      </w:r>
    </w:p>
    <w:p w14:paraId="49FE454E" w14:textId="77777777" w:rsidR="00522113" w:rsidRDefault="00B51388">
      <w:pPr>
        <w:numPr>
          <w:ilvl w:val="2"/>
          <w:numId w:val="98"/>
        </w:numPr>
      </w:pPr>
      <w:r>
        <w:t>Máscara: 99999.999999/</w:t>
      </w:r>
      <w:r>
        <w:t>9999-99 ou 9999999.99999999/9999-99</w:t>
      </w:r>
    </w:p>
    <w:p w14:paraId="3AB59914" w14:textId="77777777" w:rsidR="00522113" w:rsidRDefault="00B51388">
      <w:pPr>
        <w:numPr>
          <w:ilvl w:val="2"/>
          <w:numId w:val="98"/>
        </w:numPr>
      </w:pPr>
      <w:r>
        <w:t>Campo obrigatório.</w:t>
      </w:r>
    </w:p>
    <w:p w14:paraId="63BE62A4" w14:textId="77777777" w:rsidR="00522113" w:rsidRDefault="00B51388">
      <w:pPr>
        <w:numPr>
          <w:ilvl w:val="1"/>
          <w:numId w:val="98"/>
        </w:numPr>
      </w:pPr>
      <w:r>
        <w:t>Nº Documento SEI: Campo que permite informar o número do documento do processo SEI.</w:t>
      </w:r>
    </w:p>
    <w:p w14:paraId="19DB0745" w14:textId="77777777" w:rsidR="00522113" w:rsidRDefault="00B51388">
      <w:pPr>
        <w:numPr>
          <w:ilvl w:val="2"/>
          <w:numId w:val="98"/>
        </w:numPr>
      </w:pPr>
      <w:r>
        <w:t>Campo numérico</w:t>
      </w:r>
    </w:p>
    <w:p w14:paraId="02B2A5CE" w14:textId="77777777" w:rsidR="00522113" w:rsidRDefault="00B51388">
      <w:pPr>
        <w:numPr>
          <w:ilvl w:val="2"/>
          <w:numId w:val="98"/>
        </w:numPr>
      </w:pPr>
      <w:r>
        <w:t>Tamanho: 10</w:t>
      </w:r>
    </w:p>
    <w:p w14:paraId="1A8F8B1B" w14:textId="77777777" w:rsidR="00522113" w:rsidRDefault="00B51388">
      <w:pPr>
        <w:numPr>
          <w:ilvl w:val="1"/>
          <w:numId w:val="98"/>
        </w:numPr>
      </w:pPr>
      <w:r>
        <w:t>Data Documento SEI: Campo que permite informar a data do documento do processo SEI.</w:t>
      </w:r>
    </w:p>
    <w:p w14:paraId="0FD8584A" w14:textId="77777777" w:rsidR="00522113" w:rsidRDefault="00B51388">
      <w:pPr>
        <w:numPr>
          <w:ilvl w:val="2"/>
          <w:numId w:val="98"/>
        </w:numPr>
      </w:pPr>
      <w:r>
        <w:t>Máscar</w:t>
      </w:r>
      <w:r>
        <w:t>a: DD/MM/AAAA</w:t>
      </w:r>
    </w:p>
    <w:p w14:paraId="79BFD251" w14:textId="77777777" w:rsidR="00522113" w:rsidRDefault="00B51388">
      <w:pPr>
        <w:numPr>
          <w:ilvl w:val="2"/>
          <w:numId w:val="98"/>
        </w:numPr>
      </w:pPr>
      <w:r>
        <w:t>Opção de calendário.</w:t>
      </w:r>
    </w:p>
    <w:p w14:paraId="4EF4598C" w14:textId="77777777" w:rsidR="00522113" w:rsidRDefault="00B51388">
      <w:pPr>
        <w:numPr>
          <w:ilvl w:val="2"/>
          <w:numId w:val="98"/>
        </w:numPr>
      </w:pPr>
      <w:r>
        <w:t>Campo obrigatório.</w:t>
      </w:r>
    </w:p>
    <w:p w14:paraId="0F1C2DE6" w14:textId="77777777" w:rsidR="00522113" w:rsidRDefault="00B51388">
      <w:pPr>
        <w:numPr>
          <w:ilvl w:val="1"/>
          <w:numId w:val="98"/>
        </w:numPr>
      </w:pPr>
      <w:r>
        <w:t>Julgamento - Recursos - 1ª Instância - Parecer Autoridade Julgadora</w:t>
      </w:r>
    </w:p>
    <w:p w14:paraId="47198275" w14:textId="77777777" w:rsidR="00522113" w:rsidRDefault="00B51388">
      <w:r>
        <w:tab/>
      </w:r>
      <w:r>
        <w:tab/>
      </w:r>
      <w:r>
        <w:rPr>
          <w:noProof/>
        </w:rPr>
        <w:drawing>
          <wp:inline distT="0" distB="0" distL="0" distR="0" wp14:anchorId="5C3EF976" wp14:editId="76F4FFBA">
            <wp:extent cx="5991225" cy="5019675"/>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png"/>
                    <pic:cNvPicPr/>
                  </pic:nvPicPr>
                  <pic:blipFill>
                    <a:blip r:embed="rId561" cstate="print"/>
                    <a:stretch>
                      <a:fillRect/>
                    </a:stretch>
                  </pic:blipFill>
                  <pic:spPr>
                    <a:xfrm>
                      <a:off x="0" y="0"/>
                      <a:ext cx="5991225" cy="5019675"/>
                    </a:xfrm>
                    <a:prstGeom prst="rect">
                      <a:avLst/>
                    </a:prstGeom>
                  </pic:spPr>
                </pic:pic>
              </a:graphicData>
            </a:graphic>
          </wp:inline>
        </w:drawing>
      </w:r>
    </w:p>
    <w:p w14:paraId="38AE9B4B" w14:textId="77777777" w:rsidR="00522113" w:rsidRDefault="00522113"/>
    <w:p w14:paraId="1D886F74" w14:textId="77777777" w:rsidR="00522113" w:rsidRDefault="00B51388">
      <w:pPr>
        <w:numPr>
          <w:ilvl w:val="1"/>
          <w:numId w:val="98"/>
        </w:numPr>
      </w:pPr>
      <w:r>
        <w:t>Julgamento - Recursos - 1ª Instância - Parecer Superintendente</w:t>
      </w:r>
    </w:p>
    <w:p w14:paraId="16287B80" w14:textId="77777777" w:rsidR="00522113" w:rsidRDefault="00B51388">
      <w:r>
        <w:rPr>
          <w:noProof/>
        </w:rPr>
        <w:drawing>
          <wp:inline distT="0" distB="0" distL="0" distR="0" wp14:anchorId="300376EF" wp14:editId="0FF68C1D">
            <wp:extent cx="5991225" cy="523875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png"/>
                    <pic:cNvPicPr/>
                  </pic:nvPicPr>
                  <pic:blipFill>
                    <a:blip r:embed="rId562" cstate="print"/>
                    <a:stretch>
                      <a:fillRect/>
                    </a:stretch>
                  </pic:blipFill>
                  <pic:spPr>
                    <a:xfrm>
                      <a:off x="0" y="0"/>
                      <a:ext cx="5991225" cy="5238750"/>
                    </a:xfrm>
                    <a:prstGeom prst="rect">
                      <a:avLst/>
                    </a:prstGeom>
                  </pic:spPr>
                </pic:pic>
              </a:graphicData>
            </a:graphic>
          </wp:inline>
        </w:drawing>
      </w:r>
    </w:p>
    <w:p w14:paraId="2A16A67B" w14:textId="77777777" w:rsidR="00522113" w:rsidRDefault="00522113">
      <w:pPr>
        <w:ind w:left="1080"/>
      </w:pPr>
    </w:p>
    <w:p w14:paraId="41FD9360" w14:textId="77777777" w:rsidR="00522113" w:rsidRDefault="00B51388">
      <w:pPr>
        <w:numPr>
          <w:ilvl w:val="0"/>
          <w:numId w:val="98"/>
        </w:numPr>
      </w:pPr>
      <w:r>
        <w:rPr>
          <w:b/>
        </w:rPr>
        <w:t>Tela - Recursos</w:t>
      </w:r>
    </w:p>
    <w:p w14:paraId="380BA9C9" w14:textId="77777777" w:rsidR="00522113" w:rsidRDefault="00B51388">
      <w:r>
        <w:rPr>
          <w:noProof/>
        </w:rPr>
        <w:drawing>
          <wp:inline distT="0" distB="0" distL="0" distR="0" wp14:anchorId="0069ED7C" wp14:editId="7AC86351">
            <wp:extent cx="5991225" cy="2952750"/>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png"/>
                    <pic:cNvPicPr/>
                  </pic:nvPicPr>
                  <pic:blipFill>
                    <a:blip r:embed="rId563" cstate="print"/>
                    <a:stretch>
                      <a:fillRect/>
                    </a:stretch>
                  </pic:blipFill>
                  <pic:spPr>
                    <a:xfrm>
                      <a:off x="0" y="0"/>
                      <a:ext cx="5991225" cy="2952750"/>
                    </a:xfrm>
                    <a:prstGeom prst="rect">
                      <a:avLst/>
                    </a:prstGeom>
                  </pic:spPr>
                </pic:pic>
              </a:graphicData>
            </a:graphic>
          </wp:inline>
        </w:drawing>
      </w:r>
    </w:p>
    <w:p w14:paraId="327D4AAE" w14:textId="77777777" w:rsidR="00522113" w:rsidRDefault="00B51388">
      <w:r>
        <w:rPr>
          <w:noProof/>
        </w:rPr>
        <w:drawing>
          <wp:inline distT="0" distB="0" distL="0" distR="0" wp14:anchorId="7497203F" wp14:editId="64BD08D8">
            <wp:extent cx="5991225" cy="308610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png"/>
                    <pic:cNvPicPr/>
                  </pic:nvPicPr>
                  <pic:blipFill>
                    <a:blip r:embed="rId564" cstate="print"/>
                    <a:stretch>
                      <a:fillRect/>
                    </a:stretch>
                  </pic:blipFill>
                  <pic:spPr>
                    <a:xfrm>
                      <a:off x="0" y="0"/>
                      <a:ext cx="5991225" cy="3086100"/>
                    </a:xfrm>
                    <a:prstGeom prst="rect">
                      <a:avLst/>
                    </a:prstGeom>
                  </pic:spPr>
                </pic:pic>
              </a:graphicData>
            </a:graphic>
          </wp:inline>
        </w:drawing>
      </w:r>
    </w:p>
    <w:p w14:paraId="0BA6B3B4" w14:textId="77777777" w:rsidR="00522113" w:rsidRDefault="00B51388">
      <w:r>
        <w:rPr>
          <w:noProof/>
        </w:rPr>
        <w:drawing>
          <wp:inline distT="0" distB="0" distL="0" distR="0" wp14:anchorId="43093F54" wp14:editId="54CF52D4">
            <wp:extent cx="5991225" cy="2638425"/>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png"/>
                    <pic:cNvPicPr/>
                  </pic:nvPicPr>
                  <pic:blipFill>
                    <a:blip r:embed="rId565" cstate="print"/>
                    <a:stretch>
                      <a:fillRect/>
                    </a:stretch>
                  </pic:blipFill>
                  <pic:spPr>
                    <a:xfrm>
                      <a:off x="0" y="0"/>
                      <a:ext cx="5991225" cy="2638425"/>
                    </a:xfrm>
                    <a:prstGeom prst="rect">
                      <a:avLst/>
                    </a:prstGeom>
                  </pic:spPr>
                </pic:pic>
              </a:graphicData>
            </a:graphic>
          </wp:inline>
        </w:drawing>
      </w:r>
    </w:p>
    <w:p w14:paraId="1548C69A" w14:textId="77777777" w:rsidR="00522113" w:rsidRDefault="00B51388">
      <w:r>
        <w:rPr>
          <w:noProof/>
        </w:rPr>
        <w:drawing>
          <wp:inline distT="0" distB="0" distL="0" distR="0" wp14:anchorId="30A97CA3" wp14:editId="711F4916">
            <wp:extent cx="5991225" cy="264795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png"/>
                    <pic:cNvPicPr/>
                  </pic:nvPicPr>
                  <pic:blipFill>
                    <a:blip r:embed="rId566" cstate="print"/>
                    <a:stretch>
                      <a:fillRect/>
                    </a:stretch>
                  </pic:blipFill>
                  <pic:spPr>
                    <a:xfrm>
                      <a:off x="0" y="0"/>
                      <a:ext cx="5991225" cy="2647950"/>
                    </a:xfrm>
                    <a:prstGeom prst="rect">
                      <a:avLst/>
                    </a:prstGeom>
                  </pic:spPr>
                </pic:pic>
              </a:graphicData>
            </a:graphic>
          </wp:inline>
        </w:drawing>
      </w:r>
    </w:p>
    <w:p w14:paraId="23F7BCFE" w14:textId="77777777" w:rsidR="00522113" w:rsidRDefault="00B51388">
      <w:r>
        <w:rPr>
          <w:noProof/>
        </w:rPr>
        <w:drawing>
          <wp:inline distT="0" distB="0" distL="0" distR="0" wp14:anchorId="5843C2F5" wp14:editId="3A9B157C">
            <wp:extent cx="5991225" cy="2400300"/>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png"/>
                    <pic:cNvPicPr/>
                  </pic:nvPicPr>
                  <pic:blipFill>
                    <a:blip r:embed="rId567" cstate="print"/>
                    <a:stretch>
                      <a:fillRect/>
                    </a:stretch>
                  </pic:blipFill>
                  <pic:spPr>
                    <a:xfrm>
                      <a:off x="0" y="0"/>
                      <a:ext cx="5991225" cy="2400300"/>
                    </a:xfrm>
                    <a:prstGeom prst="rect">
                      <a:avLst/>
                    </a:prstGeom>
                  </pic:spPr>
                </pic:pic>
              </a:graphicData>
            </a:graphic>
          </wp:inline>
        </w:drawing>
      </w:r>
    </w:p>
    <w:p w14:paraId="721A14D7" w14:textId="77777777" w:rsidR="00522113" w:rsidRDefault="00B51388">
      <w:r>
        <w:rPr>
          <w:noProof/>
        </w:rPr>
        <w:drawing>
          <wp:inline distT="0" distB="0" distL="0" distR="0" wp14:anchorId="6A93FFC6" wp14:editId="4AC844F1">
            <wp:extent cx="5991225" cy="25527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png"/>
                    <pic:cNvPicPr/>
                  </pic:nvPicPr>
                  <pic:blipFill>
                    <a:blip r:embed="rId568" cstate="print"/>
                    <a:stretch>
                      <a:fillRect/>
                    </a:stretch>
                  </pic:blipFill>
                  <pic:spPr>
                    <a:xfrm>
                      <a:off x="0" y="0"/>
                      <a:ext cx="5991225" cy="2552700"/>
                    </a:xfrm>
                    <a:prstGeom prst="rect">
                      <a:avLst/>
                    </a:prstGeom>
                  </pic:spPr>
                </pic:pic>
              </a:graphicData>
            </a:graphic>
          </wp:inline>
        </w:drawing>
      </w:r>
    </w:p>
    <w:p w14:paraId="6D9E81A0" w14:textId="77777777" w:rsidR="00522113" w:rsidRDefault="00B51388">
      <w:r>
        <w:rPr>
          <w:noProof/>
        </w:rPr>
        <w:drawing>
          <wp:inline distT="0" distB="0" distL="0" distR="0" wp14:anchorId="0009AE9E" wp14:editId="0E7C8771">
            <wp:extent cx="5991225" cy="253365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png"/>
                    <pic:cNvPicPr/>
                  </pic:nvPicPr>
                  <pic:blipFill>
                    <a:blip r:embed="rId569" cstate="print"/>
                    <a:stretch>
                      <a:fillRect/>
                    </a:stretch>
                  </pic:blipFill>
                  <pic:spPr>
                    <a:xfrm>
                      <a:off x="0" y="0"/>
                      <a:ext cx="5991225" cy="2533650"/>
                    </a:xfrm>
                    <a:prstGeom prst="rect">
                      <a:avLst/>
                    </a:prstGeom>
                  </pic:spPr>
                </pic:pic>
              </a:graphicData>
            </a:graphic>
          </wp:inline>
        </w:drawing>
      </w:r>
    </w:p>
    <w:p w14:paraId="74DFCB56" w14:textId="77777777" w:rsidR="00522113" w:rsidRDefault="00B51388">
      <w:r>
        <w:rPr>
          <w:noProof/>
        </w:rPr>
        <w:drawing>
          <wp:inline distT="0" distB="0" distL="0" distR="0" wp14:anchorId="5A64BBB0" wp14:editId="65813AED">
            <wp:extent cx="5991225" cy="2457450"/>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png"/>
                    <pic:cNvPicPr/>
                  </pic:nvPicPr>
                  <pic:blipFill>
                    <a:blip r:embed="rId570" cstate="print"/>
                    <a:stretch>
                      <a:fillRect/>
                    </a:stretch>
                  </pic:blipFill>
                  <pic:spPr>
                    <a:xfrm>
                      <a:off x="0" y="0"/>
                      <a:ext cx="5991225" cy="2457450"/>
                    </a:xfrm>
                    <a:prstGeom prst="rect">
                      <a:avLst/>
                    </a:prstGeom>
                  </pic:spPr>
                </pic:pic>
              </a:graphicData>
            </a:graphic>
          </wp:inline>
        </w:drawing>
      </w:r>
    </w:p>
    <w:p w14:paraId="488897F4" w14:textId="77777777" w:rsidR="00522113" w:rsidRDefault="00B51388">
      <w:r>
        <w:rPr>
          <w:noProof/>
        </w:rPr>
        <w:drawing>
          <wp:inline distT="0" distB="0" distL="0" distR="0" wp14:anchorId="29BE849E" wp14:editId="0CF2782B">
            <wp:extent cx="5991225" cy="2838450"/>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png"/>
                    <pic:cNvPicPr/>
                  </pic:nvPicPr>
                  <pic:blipFill>
                    <a:blip r:embed="rId571" cstate="print"/>
                    <a:stretch>
                      <a:fillRect/>
                    </a:stretch>
                  </pic:blipFill>
                  <pic:spPr>
                    <a:xfrm>
                      <a:off x="0" y="0"/>
                      <a:ext cx="5991225" cy="2838450"/>
                    </a:xfrm>
                    <a:prstGeom prst="rect">
                      <a:avLst/>
                    </a:prstGeom>
                  </pic:spPr>
                </pic:pic>
              </a:graphicData>
            </a:graphic>
          </wp:inline>
        </w:drawing>
      </w:r>
    </w:p>
    <w:p w14:paraId="3B3A5344" w14:textId="77777777" w:rsidR="00522113" w:rsidRDefault="00B51388">
      <w:r>
        <w:rPr>
          <w:noProof/>
        </w:rPr>
        <w:drawing>
          <wp:inline distT="0" distB="0" distL="0" distR="0" wp14:anchorId="4CF8CA22" wp14:editId="7F6F633F">
            <wp:extent cx="5991225" cy="3009900"/>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png"/>
                    <pic:cNvPicPr/>
                  </pic:nvPicPr>
                  <pic:blipFill>
                    <a:blip r:embed="rId572" cstate="print"/>
                    <a:stretch>
                      <a:fillRect/>
                    </a:stretch>
                  </pic:blipFill>
                  <pic:spPr>
                    <a:xfrm>
                      <a:off x="0" y="0"/>
                      <a:ext cx="5991225" cy="3009900"/>
                    </a:xfrm>
                    <a:prstGeom prst="rect">
                      <a:avLst/>
                    </a:prstGeom>
                  </pic:spPr>
                </pic:pic>
              </a:graphicData>
            </a:graphic>
          </wp:inline>
        </w:drawing>
      </w:r>
    </w:p>
    <w:p w14:paraId="4799398F" w14:textId="77777777" w:rsidR="00522113" w:rsidRDefault="00B51388">
      <w:r>
        <w:rPr>
          <w:noProof/>
        </w:rPr>
        <w:drawing>
          <wp:inline distT="0" distB="0" distL="0" distR="0" wp14:anchorId="6F3F737A" wp14:editId="703DF871">
            <wp:extent cx="5991225" cy="1981200"/>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png"/>
                    <pic:cNvPicPr/>
                  </pic:nvPicPr>
                  <pic:blipFill>
                    <a:blip r:embed="rId573" cstate="print"/>
                    <a:stretch>
                      <a:fillRect/>
                    </a:stretch>
                  </pic:blipFill>
                  <pic:spPr>
                    <a:xfrm>
                      <a:off x="0" y="0"/>
                      <a:ext cx="5991225" cy="1981200"/>
                    </a:xfrm>
                    <a:prstGeom prst="rect">
                      <a:avLst/>
                    </a:prstGeom>
                  </pic:spPr>
                </pic:pic>
              </a:graphicData>
            </a:graphic>
          </wp:inline>
        </w:drawing>
      </w:r>
    </w:p>
    <w:p w14:paraId="5C420554" w14:textId="77777777" w:rsidR="00522113" w:rsidRDefault="00522113"/>
    <w:p w14:paraId="6BD3544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74">
        <w:r>
          <w:rPr>
            <w:rFonts w:ascii="Tahoma" w:eastAsia="Tahoma" w:hAnsi="Tahoma" w:cs="Tahoma"/>
            <w:i/>
            <w:color w:val="6666FF"/>
          </w:rPr>
          <w:t>News and information about help authoring tools and software</w:t>
        </w:r>
      </w:hyperlink>
    </w:p>
    <w:p w14:paraId="25565103"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31" w:name="_topic_1aInstancia_Recurso"/>
      <w:bookmarkEnd w:id="231"/>
      <w:r>
        <w:rPr>
          <w:rFonts w:ascii="Tahoma" w:eastAsia="Tahoma" w:hAnsi="Tahoma" w:cs="Tahoma"/>
          <w:i/>
          <w:color w:val="243F60"/>
          <w:sz w:val="22"/>
        </w:rPr>
        <w:t>1ª Instancia - Recurso</w:t>
      </w:r>
    </w:p>
    <w:p w14:paraId="7B6EB2BC" w14:textId="77777777" w:rsidR="00522113" w:rsidRDefault="00B51388">
      <w:r>
        <w:t>A aba "</w:t>
      </w:r>
      <w:r>
        <w:rPr>
          <w:b/>
        </w:rPr>
        <w:t>Recursos</w:t>
      </w:r>
      <w:r>
        <w:t>", na janela "</w:t>
      </w:r>
      <w:r>
        <w:rPr>
          <w:b/>
        </w:rPr>
        <w:t>1ª Instancia - Recurso</w:t>
      </w:r>
      <w:r>
        <w:t xml:space="preserve">" permite detalhar um Julgamento e apresentar os dados na janela </w:t>
      </w:r>
      <w:r>
        <w:rPr>
          <w:b/>
        </w:rPr>
        <w:t>1ª Instancia - Recurso</w:t>
      </w:r>
      <w:r>
        <w:t>.</w:t>
      </w:r>
    </w:p>
    <w:p w14:paraId="60CBBD8C" w14:textId="77777777" w:rsidR="00522113" w:rsidRDefault="00522113"/>
    <w:p w14:paraId="03338964" w14:textId="77777777" w:rsidR="00522113" w:rsidRDefault="00B51388">
      <w:pPr>
        <w:numPr>
          <w:ilvl w:val="0"/>
          <w:numId w:val="98"/>
        </w:numPr>
      </w:pPr>
      <w:r>
        <w:rPr>
          <w:b/>
        </w:rPr>
        <w:t>Detalhamento do campo - 1ª Instancia - Recurso</w:t>
      </w:r>
    </w:p>
    <w:p w14:paraId="6B2A7986" w14:textId="77777777" w:rsidR="00522113" w:rsidRDefault="00B51388">
      <w:pPr>
        <w:numPr>
          <w:ilvl w:val="1"/>
          <w:numId w:val="98"/>
        </w:numPr>
      </w:pPr>
      <w:r>
        <w:rPr>
          <w:b/>
        </w:rPr>
        <w:t>Sr(a) Superintendente</w:t>
      </w:r>
      <w:r>
        <w:t>: Campo</w:t>
      </w:r>
      <w:r>
        <w:t xml:space="preserve"> que permite selecionar usuário ativo no sistema com o perfil de Superintendente da qual o Julgamento se origina.</w:t>
      </w:r>
    </w:p>
    <w:p w14:paraId="5784EC5D" w14:textId="77777777" w:rsidR="00522113" w:rsidRDefault="00B51388">
      <w:pPr>
        <w:numPr>
          <w:ilvl w:val="2"/>
          <w:numId w:val="98"/>
        </w:numPr>
      </w:pPr>
      <w:r>
        <w:t>Tamanho: 200.</w:t>
      </w:r>
    </w:p>
    <w:p w14:paraId="216C7EBC" w14:textId="77777777" w:rsidR="00522113" w:rsidRDefault="00B51388">
      <w:pPr>
        <w:numPr>
          <w:ilvl w:val="2"/>
          <w:numId w:val="98"/>
        </w:numPr>
      </w:pPr>
      <w:r>
        <w:t>Campo obrigatório.</w:t>
      </w:r>
    </w:p>
    <w:p w14:paraId="5A46A8B2" w14:textId="77777777" w:rsidR="00522113" w:rsidRDefault="00B51388">
      <w:pPr>
        <w:numPr>
          <w:ilvl w:val="2"/>
          <w:numId w:val="98"/>
        </w:numPr>
      </w:pPr>
      <w:r>
        <w:t>Valor padrão: "Selecione Superintendente"</w:t>
      </w:r>
    </w:p>
    <w:p w14:paraId="63C2898E" w14:textId="77777777" w:rsidR="00522113" w:rsidRDefault="00B51388">
      <w:pPr>
        <w:numPr>
          <w:ilvl w:val="1"/>
          <w:numId w:val="98"/>
        </w:numPr>
      </w:pPr>
      <w:r>
        <w:rPr>
          <w:b/>
        </w:rPr>
        <w:t>Assunto</w:t>
      </w:r>
      <w:r>
        <w:t>: Campo que permite informar o assunto do recurso em primeir</w:t>
      </w:r>
      <w:r>
        <w:t>a instância.</w:t>
      </w:r>
    </w:p>
    <w:p w14:paraId="39240512" w14:textId="77777777" w:rsidR="00522113" w:rsidRDefault="00B51388">
      <w:pPr>
        <w:numPr>
          <w:ilvl w:val="2"/>
          <w:numId w:val="98"/>
        </w:numPr>
      </w:pPr>
      <w:r>
        <w:t>Tamanho: 200</w:t>
      </w:r>
    </w:p>
    <w:p w14:paraId="35E36060" w14:textId="77777777" w:rsidR="00522113" w:rsidRDefault="00B51388">
      <w:pPr>
        <w:numPr>
          <w:ilvl w:val="2"/>
          <w:numId w:val="98"/>
        </w:numPr>
      </w:pPr>
      <w:r>
        <w:t>Campo obrigatório</w:t>
      </w:r>
    </w:p>
    <w:p w14:paraId="6EF51EBC" w14:textId="77777777" w:rsidR="00522113" w:rsidRDefault="00B51388">
      <w:pPr>
        <w:numPr>
          <w:ilvl w:val="2"/>
          <w:numId w:val="98"/>
        </w:numPr>
      </w:pPr>
      <w:r>
        <w:t>Valor padrão: "Análise de recurso em primeira instância - RJ&lt;Sequencial&gt;.&lt;Ano&gt;.&lt;UF&gt; referente ao bem &lt;Nome do Bem&gt;"</w:t>
      </w:r>
    </w:p>
    <w:p w14:paraId="4CA906A9" w14:textId="77777777" w:rsidR="00522113" w:rsidRDefault="00B51388">
      <w:pPr>
        <w:numPr>
          <w:ilvl w:val="1"/>
          <w:numId w:val="98"/>
        </w:numPr>
      </w:pPr>
      <w:r>
        <w:rPr>
          <w:b/>
        </w:rPr>
        <w:t>Nº Processo SEI</w:t>
      </w:r>
      <w:r>
        <w:t xml:space="preserve">: Apresenta o número do processo SEI presente na Fiscalização </w:t>
      </w:r>
      <w:r>
        <w:t>relacionada ao Auto de Infração do Julgamento.</w:t>
      </w:r>
    </w:p>
    <w:p w14:paraId="0B715EAF" w14:textId="77777777" w:rsidR="00522113" w:rsidRDefault="00B51388">
      <w:pPr>
        <w:numPr>
          <w:ilvl w:val="2"/>
          <w:numId w:val="98"/>
        </w:numPr>
      </w:pPr>
      <w:r>
        <w:t>Máscara: 99999.999999/9999-99 ou 9999999.99999999/9999-99</w:t>
      </w:r>
    </w:p>
    <w:p w14:paraId="174A1886" w14:textId="77777777" w:rsidR="00522113" w:rsidRDefault="00B51388">
      <w:pPr>
        <w:numPr>
          <w:ilvl w:val="2"/>
          <w:numId w:val="98"/>
        </w:numPr>
      </w:pPr>
      <w:r>
        <w:t>Campo somente leitura.</w:t>
      </w:r>
    </w:p>
    <w:p w14:paraId="109B81F5" w14:textId="77777777" w:rsidR="00522113" w:rsidRDefault="00B51388">
      <w:pPr>
        <w:numPr>
          <w:ilvl w:val="1"/>
          <w:numId w:val="98"/>
        </w:numPr>
      </w:pPr>
      <w:r>
        <w:rPr>
          <w:b/>
        </w:rPr>
        <w:t>Nº Fiscalização</w:t>
      </w:r>
      <w:r>
        <w:t>: Apresenta o número da fiscalização relacionado ao julgamento.</w:t>
      </w:r>
    </w:p>
    <w:p w14:paraId="38D54D1A" w14:textId="77777777" w:rsidR="00522113" w:rsidRDefault="00B51388">
      <w:pPr>
        <w:numPr>
          <w:ilvl w:val="2"/>
          <w:numId w:val="98"/>
        </w:numPr>
      </w:pPr>
      <w:r>
        <w:t>Máscara: F99999.XX.AAAA</w:t>
      </w:r>
    </w:p>
    <w:p w14:paraId="69FBA1A7" w14:textId="77777777" w:rsidR="00522113" w:rsidRDefault="00B51388">
      <w:pPr>
        <w:numPr>
          <w:ilvl w:val="2"/>
          <w:numId w:val="98"/>
        </w:numPr>
      </w:pPr>
      <w:r>
        <w:t>Campo somente leitura.</w:t>
      </w:r>
    </w:p>
    <w:p w14:paraId="7575813F" w14:textId="77777777" w:rsidR="00522113" w:rsidRDefault="00B51388">
      <w:pPr>
        <w:numPr>
          <w:ilvl w:val="1"/>
          <w:numId w:val="98"/>
        </w:numPr>
      </w:pPr>
      <w:r>
        <w:rPr>
          <w:b/>
        </w:rPr>
        <w:t>Da</w:t>
      </w:r>
      <w:r>
        <w:rPr>
          <w:b/>
        </w:rPr>
        <w:t>ta/Hora Fiscalização</w:t>
      </w:r>
      <w:r>
        <w:t>: Apresenta a data e hora da fiscalização</w:t>
      </w:r>
    </w:p>
    <w:p w14:paraId="37EC3836" w14:textId="77777777" w:rsidR="00522113" w:rsidRDefault="00B51388">
      <w:pPr>
        <w:numPr>
          <w:ilvl w:val="2"/>
          <w:numId w:val="98"/>
        </w:numPr>
      </w:pPr>
      <w:r>
        <w:t>Máscara: DD/MM/AAAA HH:MM</w:t>
      </w:r>
    </w:p>
    <w:p w14:paraId="7C353FDD" w14:textId="77777777" w:rsidR="00522113" w:rsidRDefault="00B51388">
      <w:pPr>
        <w:numPr>
          <w:ilvl w:val="2"/>
          <w:numId w:val="98"/>
        </w:numPr>
      </w:pPr>
      <w:r>
        <w:t>Campo somente leitura.</w:t>
      </w:r>
    </w:p>
    <w:p w14:paraId="21DFEFBB" w14:textId="77777777" w:rsidR="00522113" w:rsidRDefault="00B51388">
      <w:pPr>
        <w:numPr>
          <w:ilvl w:val="1"/>
          <w:numId w:val="98"/>
        </w:numPr>
      </w:pPr>
      <w:r>
        <w:rPr>
          <w:b/>
        </w:rPr>
        <w:t>Nº Auto de Infração</w:t>
      </w:r>
      <w:r>
        <w:t>: Apresenta o número do auto de infração no qual foi gerado o julgamento.</w:t>
      </w:r>
    </w:p>
    <w:p w14:paraId="26FCA8E2" w14:textId="77777777" w:rsidR="00522113" w:rsidRDefault="00B51388">
      <w:pPr>
        <w:numPr>
          <w:ilvl w:val="2"/>
          <w:numId w:val="98"/>
        </w:numPr>
      </w:pPr>
      <w:r>
        <w:t>Máscara: A99999.XX.AAAA</w:t>
      </w:r>
    </w:p>
    <w:p w14:paraId="45E7B8AC" w14:textId="77777777" w:rsidR="00522113" w:rsidRDefault="00B51388">
      <w:pPr>
        <w:numPr>
          <w:ilvl w:val="2"/>
          <w:numId w:val="98"/>
        </w:numPr>
      </w:pPr>
      <w:r>
        <w:t xml:space="preserve">Campo somente </w:t>
      </w:r>
      <w:r>
        <w:t>leitura.</w:t>
      </w:r>
    </w:p>
    <w:p w14:paraId="65A47EC4" w14:textId="77777777" w:rsidR="00522113" w:rsidRDefault="00B51388">
      <w:pPr>
        <w:numPr>
          <w:ilvl w:val="1"/>
          <w:numId w:val="98"/>
        </w:numPr>
      </w:pPr>
      <w:r>
        <w:rPr>
          <w:b/>
        </w:rPr>
        <w:t>Fiscal</w:t>
      </w:r>
      <w:r>
        <w:t>: Apresenta o nome do Fiscal que cadastrou o Auto de Infração no qual o Julgamento é baseado.</w:t>
      </w:r>
    </w:p>
    <w:p w14:paraId="72A00EB3" w14:textId="77777777" w:rsidR="00522113" w:rsidRDefault="00B51388">
      <w:pPr>
        <w:numPr>
          <w:ilvl w:val="2"/>
          <w:numId w:val="98"/>
        </w:numPr>
      </w:pPr>
      <w:r>
        <w:t>Campo somente leitura.</w:t>
      </w:r>
    </w:p>
    <w:p w14:paraId="0160DFA5" w14:textId="77777777" w:rsidR="00522113" w:rsidRDefault="00B51388">
      <w:pPr>
        <w:numPr>
          <w:ilvl w:val="1"/>
          <w:numId w:val="98"/>
        </w:numPr>
      </w:pPr>
      <w:r>
        <w:rPr>
          <w:b/>
        </w:rPr>
        <w:t>Autoridade Julgadora</w:t>
      </w:r>
      <w:r>
        <w:t>: Apresenta o nome da Autoridade Julgadora atribuída ao respectivo Julgamento.</w:t>
      </w:r>
    </w:p>
    <w:p w14:paraId="7C705EBB" w14:textId="77777777" w:rsidR="00522113" w:rsidRDefault="00B51388">
      <w:pPr>
        <w:numPr>
          <w:ilvl w:val="2"/>
          <w:numId w:val="98"/>
        </w:numPr>
      </w:pPr>
      <w:r>
        <w:t>Campo somente leitura.</w:t>
      </w:r>
    </w:p>
    <w:p w14:paraId="7DEF2910" w14:textId="77777777" w:rsidR="00522113" w:rsidRDefault="00B51388">
      <w:pPr>
        <w:numPr>
          <w:ilvl w:val="1"/>
          <w:numId w:val="98"/>
        </w:numPr>
      </w:pPr>
      <w:r>
        <w:rPr>
          <w:b/>
        </w:rPr>
        <w:t>Au</w:t>
      </w:r>
      <w:r>
        <w:rPr>
          <w:b/>
        </w:rPr>
        <w:t>tuado</w:t>
      </w:r>
      <w:r>
        <w:t>: Apresenta o nome do Autuado presente no Auto de Infração.</w:t>
      </w:r>
    </w:p>
    <w:p w14:paraId="5B073D3A" w14:textId="77777777" w:rsidR="00522113" w:rsidRDefault="00B51388">
      <w:pPr>
        <w:numPr>
          <w:ilvl w:val="2"/>
          <w:numId w:val="98"/>
        </w:numPr>
      </w:pPr>
      <w:r>
        <w:t>Campo somente leitura.</w:t>
      </w:r>
    </w:p>
    <w:p w14:paraId="3FC4C1FF" w14:textId="77777777" w:rsidR="00522113" w:rsidRDefault="00B51388">
      <w:pPr>
        <w:numPr>
          <w:ilvl w:val="1"/>
          <w:numId w:val="98"/>
        </w:numPr>
      </w:pPr>
      <w:r>
        <w:rPr>
          <w:b/>
        </w:rPr>
        <w:t>Tipo de Dano</w:t>
      </w:r>
      <w:r>
        <w:t>: Apresenta o tipo de dano preenchido na fiscalização (reparável / irreparável).</w:t>
      </w:r>
    </w:p>
    <w:p w14:paraId="7A532B00" w14:textId="77777777" w:rsidR="00522113" w:rsidRDefault="00B51388">
      <w:pPr>
        <w:numPr>
          <w:ilvl w:val="2"/>
          <w:numId w:val="98"/>
        </w:numPr>
      </w:pPr>
      <w:r>
        <w:t>Campo somente leitura.</w:t>
      </w:r>
    </w:p>
    <w:p w14:paraId="63A59742" w14:textId="77777777" w:rsidR="00522113" w:rsidRDefault="00B51388">
      <w:pPr>
        <w:numPr>
          <w:ilvl w:val="1"/>
          <w:numId w:val="98"/>
        </w:numPr>
      </w:pPr>
      <w:r>
        <w:rPr>
          <w:b/>
        </w:rPr>
        <w:t>Valor da Multa</w:t>
      </w:r>
      <w:r>
        <w:t>: Apresenta o valor da multa calculada</w:t>
      </w:r>
      <w:r>
        <w:t xml:space="preserve"> na Ficha de Avaliação da Fiscalização relacionada ao Auto de Infração do Julgamento.</w:t>
      </w:r>
    </w:p>
    <w:p w14:paraId="62A8AD58" w14:textId="77777777" w:rsidR="00522113" w:rsidRDefault="00B51388">
      <w:pPr>
        <w:numPr>
          <w:ilvl w:val="2"/>
          <w:numId w:val="98"/>
        </w:numPr>
      </w:pPr>
      <w:r>
        <w:t>Campo Decimal, com 9 casas inteiras e 2 decimais.</w:t>
      </w:r>
    </w:p>
    <w:p w14:paraId="7C0EF829" w14:textId="77777777" w:rsidR="00522113" w:rsidRDefault="00B51388">
      <w:pPr>
        <w:numPr>
          <w:ilvl w:val="2"/>
          <w:numId w:val="98"/>
        </w:numPr>
      </w:pPr>
      <w:r>
        <w:t>Campo somente leitura.</w:t>
      </w:r>
    </w:p>
    <w:p w14:paraId="65532C03" w14:textId="77777777" w:rsidR="00522113" w:rsidRDefault="00B51388">
      <w:pPr>
        <w:numPr>
          <w:ilvl w:val="1"/>
          <w:numId w:val="98"/>
        </w:numPr>
      </w:pPr>
      <w:r>
        <w:rPr>
          <w:b/>
        </w:rPr>
        <w:t>Não cabe Sanção Administrativa</w:t>
      </w:r>
      <w:r>
        <w:t>: Apresenta se o Julgamento não possuirá sanção administrativa</w:t>
      </w:r>
    </w:p>
    <w:p w14:paraId="42CC5751" w14:textId="77777777" w:rsidR="00522113" w:rsidRDefault="00B51388">
      <w:pPr>
        <w:numPr>
          <w:ilvl w:val="2"/>
          <w:numId w:val="98"/>
        </w:numPr>
      </w:pPr>
      <w:r>
        <w:t>Chec</w:t>
      </w:r>
      <w:r>
        <w:t>k box</w:t>
      </w:r>
    </w:p>
    <w:p w14:paraId="343E8B4E" w14:textId="77777777" w:rsidR="00522113" w:rsidRDefault="00B51388">
      <w:pPr>
        <w:numPr>
          <w:ilvl w:val="2"/>
          <w:numId w:val="98"/>
        </w:numPr>
      </w:pPr>
      <w:r>
        <w:t>Campo somente leitura.</w:t>
      </w:r>
    </w:p>
    <w:p w14:paraId="5E72F0BF" w14:textId="77777777" w:rsidR="00522113" w:rsidRDefault="00B51388">
      <w:pPr>
        <w:numPr>
          <w:ilvl w:val="1"/>
          <w:numId w:val="98"/>
        </w:numPr>
      </w:pPr>
      <w:r>
        <w:rPr>
          <w:b/>
        </w:rPr>
        <w:t>Não cabe Reparação de Dano</w:t>
      </w:r>
      <w:r>
        <w:t>: Campo que permite informar se o Julgamento não possuirá reparação de dano</w:t>
      </w:r>
    </w:p>
    <w:p w14:paraId="7A8ABF2D" w14:textId="77777777" w:rsidR="00522113" w:rsidRDefault="00B51388">
      <w:pPr>
        <w:numPr>
          <w:ilvl w:val="2"/>
          <w:numId w:val="98"/>
        </w:numPr>
      </w:pPr>
      <w:r>
        <w:t>Check box</w:t>
      </w:r>
    </w:p>
    <w:p w14:paraId="37D521DA" w14:textId="77777777" w:rsidR="00522113" w:rsidRDefault="00B51388">
      <w:pPr>
        <w:numPr>
          <w:ilvl w:val="2"/>
          <w:numId w:val="98"/>
        </w:numPr>
      </w:pPr>
      <w:r>
        <w:t>Campo somente leitura.</w:t>
      </w:r>
    </w:p>
    <w:p w14:paraId="06806F75" w14:textId="77777777" w:rsidR="00522113" w:rsidRDefault="00B51388">
      <w:pPr>
        <w:numPr>
          <w:ilvl w:val="1"/>
          <w:numId w:val="98"/>
        </w:numPr>
      </w:pPr>
      <w:r>
        <w:rPr>
          <w:b/>
        </w:rPr>
        <w:t>Síntese dos documentos juntados na árvore de documentos (Campo somente leitura)</w:t>
      </w:r>
    </w:p>
    <w:p w14:paraId="08408505" w14:textId="77777777" w:rsidR="00522113" w:rsidRDefault="00B51388">
      <w:pPr>
        <w:numPr>
          <w:ilvl w:val="2"/>
          <w:numId w:val="98"/>
        </w:numPr>
      </w:pPr>
      <w:r>
        <w:rPr>
          <w:b/>
        </w:rPr>
        <w:t xml:space="preserve">Tipo do </w:t>
      </w:r>
      <w:r>
        <w:rPr>
          <w:b/>
        </w:rPr>
        <w:t>Documento</w:t>
      </w:r>
      <w:r>
        <w:t>: Apresenta a descrição do tipo do documento anexado ao Julgamento.</w:t>
      </w:r>
    </w:p>
    <w:p w14:paraId="2E3BB60F" w14:textId="77777777" w:rsidR="00522113" w:rsidRDefault="00B51388">
      <w:pPr>
        <w:numPr>
          <w:ilvl w:val="2"/>
          <w:numId w:val="98"/>
        </w:numPr>
      </w:pPr>
      <w:r>
        <w:rPr>
          <w:b/>
        </w:rPr>
        <w:t>Nº Processo SEI</w:t>
      </w:r>
      <w:r>
        <w:t>: Apresenta o número do processo SEI do documento anexado ao Julgamento.</w:t>
      </w:r>
    </w:p>
    <w:p w14:paraId="43C41B7D" w14:textId="77777777" w:rsidR="00522113" w:rsidRDefault="00B51388">
      <w:pPr>
        <w:numPr>
          <w:ilvl w:val="2"/>
          <w:numId w:val="98"/>
        </w:numPr>
      </w:pPr>
      <w:r>
        <w:rPr>
          <w:b/>
        </w:rPr>
        <w:t>Nº Documento SEI</w:t>
      </w:r>
      <w:r>
        <w:t xml:space="preserve">: Apresenta o número do documento SEI do processo SEI do documento anexado </w:t>
      </w:r>
      <w:r>
        <w:t>ao Julgamento.</w:t>
      </w:r>
    </w:p>
    <w:p w14:paraId="555F7389" w14:textId="77777777" w:rsidR="00522113" w:rsidRDefault="00B51388">
      <w:pPr>
        <w:numPr>
          <w:ilvl w:val="1"/>
          <w:numId w:val="98"/>
        </w:numPr>
      </w:pPr>
      <w:r>
        <w:rPr>
          <w:b/>
        </w:rPr>
        <w:t>Ações</w:t>
      </w:r>
      <w:r>
        <w:t>:</w:t>
      </w:r>
    </w:p>
    <w:p w14:paraId="49E0228A" w14:textId="77777777" w:rsidR="00522113" w:rsidRDefault="00B51388">
      <w:pPr>
        <w:numPr>
          <w:ilvl w:val="2"/>
          <w:numId w:val="98"/>
        </w:numPr>
      </w:pPr>
      <w:r>
        <w:rPr>
          <w:b/>
        </w:rPr>
        <w:t>Mostrar/Esconder</w:t>
      </w:r>
      <w:r>
        <w:t>: Ao acionar esta opção, o sistema deverá apresentar ou esconder o bloco de informações presente em Recurso.</w:t>
      </w:r>
    </w:p>
    <w:p w14:paraId="3699E4D2" w14:textId="77777777" w:rsidR="00522113" w:rsidRDefault="00522113">
      <w:pPr>
        <w:ind w:left="360"/>
      </w:pPr>
    </w:p>
    <w:p w14:paraId="48EC1A37" w14:textId="77777777" w:rsidR="00522113" w:rsidRDefault="00B51388">
      <w:pPr>
        <w:numPr>
          <w:ilvl w:val="0"/>
          <w:numId w:val="98"/>
        </w:numPr>
      </w:pPr>
      <w:r>
        <w:rPr>
          <w:b/>
        </w:rPr>
        <w:t>Regras - 1ª Instancia - Recurso</w:t>
      </w:r>
    </w:p>
    <w:p w14:paraId="24B6863A" w14:textId="77777777" w:rsidR="00522113" w:rsidRDefault="00B51388">
      <w:pPr>
        <w:numPr>
          <w:ilvl w:val="1"/>
          <w:numId w:val="98"/>
        </w:numPr>
      </w:pPr>
      <w:r>
        <w:t xml:space="preserve">Apenas a Autoridade Julgadora associada ao respectivo Julgamento e usuários </w:t>
      </w:r>
      <w:r>
        <w:t>com o perfil Administrador poderão editar as informações deste bloco.</w:t>
      </w:r>
    </w:p>
    <w:p w14:paraId="0948152C" w14:textId="77777777" w:rsidR="00522113" w:rsidRDefault="00522113"/>
    <w:p w14:paraId="2D60F202" w14:textId="77777777" w:rsidR="00522113" w:rsidRDefault="00B51388">
      <w:pPr>
        <w:numPr>
          <w:ilvl w:val="0"/>
          <w:numId w:val="98"/>
        </w:numPr>
      </w:pPr>
      <w:r>
        <w:rPr>
          <w:b/>
        </w:rPr>
        <w:t>Tela - 1ª Instancia - Recurso</w:t>
      </w:r>
    </w:p>
    <w:p w14:paraId="7B30F2F7" w14:textId="77777777" w:rsidR="00522113" w:rsidRDefault="00B51388">
      <w:r>
        <w:rPr>
          <w:noProof/>
        </w:rPr>
        <w:drawing>
          <wp:inline distT="0" distB="0" distL="0" distR="0" wp14:anchorId="14710143" wp14:editId="4E4A24B5">
            <wp:extent cx="5991225" cy="232410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png"/>
                    <pic:cNvPicPr/>
                  </pic:nvPicPr>
                  <pic:blipFill>
                    <a:blip r:embed="rId575" cstate="print"/>
                    <a:stretch>
                      <a:fillRect/>
                    </a:stretch>
                  </pic:blipFill>
                  <pic:spPr>
                    <a:xfrm>
                      <a:off x="0" y="0"/>
                      <a:ext cx="5991225" cy="2324100"/>
                    </a:xfrm>
                    <a:prstGeom prst="rect">
                      <a:avLst/>
                    </a:prstGeom>
                  </pic:spPr>
                </pic:pic>
              </a:graphicData>
            </a:graphic>
          </wp:inline>
        </w:drawing>
      </w:r>
    </w:p>
    <w:p w14:paraId="1FE5EF6F" w14:textId="77777777" w:rsidR="00522113" w:rsidRDefault="00B51388">
      <w:r>
        <w:rPr>
          <w:noProof/>
        </w:rPr>
        <w:drawing>
          <wp:inline distT="0" distB="0" distL="0" distR="0" wp14:anchorId="0D6F0488" wp14:editId="770D8189">
            <wp:extent cx="5991225" cy="2324100"/>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png"/>
                    <pic:cNvPicPr/>
                  </pic:nvPicPr>
                  <pic:blipFill>
                    <a:blip r:embed="rId575" cstate="print"/>
                    <a:stretch>
                      <a:fillRect/>
                    </a:stretch>
                  </pic:blipFill>
                  <pic:spPr>
                    <a:xfrm>
                      <a:off x="0" y="0"/>
                      <a:ext cx="5991225" cy="2324100"/>
                    </a:xfrm>
                    <a:prstGeom prst="rect">
                      <a:avLst/>
                    </a:prstGeom>
                  </pic:spPr>
                </pic:pic>
              </a:graphicData>
            </a:graphic>
          </wp:inline>
        </w:drawing>
      </w:r>
    </w:p>
    <w:p w14:paraId="531F38FC" w14:textId="77777777" w:rsidR="00522113" w:rsidRDefault="00B51388">
      <w:r>
        <w:rPr>
          <w:noProof/>
        </w:rPr>
        <w:drawing>
          <wp:inline distT="0" distB="0" distL="0" distR="0" wp14:anchorId="5C2F6472" wp14:editId="212D5709">
            <wp:extent cx="5991225" cy="2324100"/>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png"/>
                    <pic:cNvPicPr/>
                  </pic:nvPicPr>
                  <pic:blipFill>
                    <a:blip r:embed="rId575" cstate="print"/>
                    <a:stretch>
                      <a:fillRect/>
                    </a:stretch>
                  </pic:blipFill>
                  <pic:spPr>
                    <a:xfrm>
                      <a:off x="0" y="0"/>
                      <a:ext cx="5991225" cy="2324100"/>
                    </a:xfrm>
                    <a:prstGeom prst="rect">
                      <a:avLst/>
                    </a:prstGeom>
                  </pic:spPr>
                </pic:pic>
              </a:graphicData>
            </a:graphic>
          </wp:inline>
        </w:drawing>
      </w:r>
    </w:p>
    <w:p w14:paraId="6FD9F635" w14:textId="77777777" w:rsidR="00522113" w:rsidRDefault="00B51388">
      <w:r>
        <w:rPr>
          <w:noProof/>
        </w:rPr>
        <w:drawing>
          <wp:inline distT="0" distB="0" distL="0" distR="0" wp14:anchorId="6370C424" wp14:editId="78218B0A">
            <wp:extent cx="5991225" cy="1914525"/>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png"/>
                    <pic:cNvPicPr/>
                  </pic:nvPicPr>
                  <pic:blipFill>
                    <a:blip r:embed="rId576" cstate="print"/>
                    <a:stretch>
                      <a:fillRect/>
                    </a:stretch>
                  </pic:blipFill>
                  <pic:spPr>
                    <a:xfrm>
                      <a:off x="0" y="0"/>
                      <a:ext cx="5991225" cy="1914525"/>
                    </a:xfrm>
                    <a:prstGeom prst="rect">
                      <a:avLst/>
                    </a:prstGeom>
                  </pic:spPr>
                </pic:pic>
              </a:graphicData>
            </a:graphic>
          </wp:inline>
        </w:drawing>
      </w:r>
    </w:p>
    <w:p w14:paraId="17C7473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77">
        <w:r>
          <w:rPr>
            <w:rFonts w:ascii="Tahoma" w:eastAsia="Tahoma" w:hAnsi="Tahoma" w:cs="Tahoma"/>
            <w:i/>
            <w:color w:val="6666FF"/>
          </w:rPr>
          <w:t>Full-featured EPub generator</w:t>
        </w:r>
      </w:hyperlink>
    </w:p>
    <w:p w14:paraId="5303DB7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32" w:name="_topic_1aInstancia_ParecerAutoridadeJul"/>
      <w:bookmarkEnd w:id="232"/>
      <w:r>
        <w:rPr>
          <w:rFonts w:ascii="Tahoma" w:eastAsia="Tahoma" w:hAnsi="Tahoma" w:cs="Tahoma"/>
          <w:i/>
          <w:color w:val="243F60"/>
          <w:sz w:val="22"/>
        </w:rPr>
        <w:t>1ª Instância - Parecer Autoridade Julgadora</w:t>
      </w:r>
    </w:p>
    <w:p w14:paraId="5607B0A2" w14:textId="77777777" w:rsidR="00522113" w:rsidRDefault="00B51388">
      <w:pPr>
        <w:jc w:val="both"/>
      </w:pPr>
      <w:r>
        <w:t>A aba "</w:t>
      </w:r>
      <w:r>
        <w:rPr>
          <w:b/>
        </w:rPr>
        <w:t>Recursos</w:t>
      </w:r>
      <w:r>
        <w:t>", na janela "</w:t>
      </w:r>
      <w:r>
        <w:rPr>
          <w:b/>
        </w:rPr>
        <w:t>1ª Instância - Parecer Autoridade Julgadora</w:t>
      </w:r>
      <w:r>
        <w:t xml:space="preserve">" permite detalhar um Julgamento e apresentar os dados na janela </w:t>
      </w:r>
      <w:r>
        <w:rPr>
          <w:b/>
        </w:rPr>
        <w:t>1ª Instância - Parecer Autoridade Julgadora</w:t>
      </w:r>
      <w:r>
        <w:t>.</w:t>
      </w:r>
    </w:p>
    <w:p w14:paraId="0010247A" w14:textId="77777777" w:rsidR="00522113" w:rsidRDefault="00522113">
      <w:pPr>
        <w:jc w:val="both"/>
      </w:pPr>
    </w:p>
    <w:p w14:paraId="065405D6" w14:textId="77777777" w:rsidR="00522113" w:rsidRDefault="00B51388">
      <w:pPr>
        <w:numPr>
          <w:ilvl w:val="0"/>
          <w:numId w:val="98"/>
        </w:numPr>
        <w:jc w:val="both"/>
      </w:pPr>
      <w:r>
        <w:rPr>
          <w:b/>
        </w:rPr>
        <w:t>Detalhamento do campo - 1ª Instância - Parecer Autoridade Julgadora</w:t>
      </w:r>
    </w:p>
    <w:p w14:paraId="607087FB" w14:textId="77777777" w:rsidR="00522113" w:rsidRDefault="00B51388">
      <w:pPr>
        <w:numPr>
          <w:ilvl w:val="1"/>
          <w:numId w:val="98"/>
        </w:numPr>
        <w:jc w:val="both"/>
      </w:pPr>
      <w:r>
        <w:rPr>
          <w:b/>
        </w:rPr>
        <w:t>Parecer</w:t>
      </w:r>
    </w:p>
    <w:p w14:paraId="581D9A3E" w14:textId="77777777" w:rsidR="00522113" w:rsidRDefault="00B51388">
      <w:pPr>
        <w:numPr>
          <w:ilvl w:val="2"/>
          <w:numId w:val="98"/>
        </w:numPr>
        <w:jc w:val="both"/>
      </w:pPr>
      <w:r>
        <w:rPr>
          <w:b/>
        </w:rPr>
        <w:t>Documento gerado no SEI</w:t>
      </w:r>
      <w:r>
        <w:t xml:space="preserve">: Campo que permite informar se o parecer foi </w:t>
      </w:r>
      <w:r>
        <w:t>gerado no SEI.</w:t>
      </w:r>
    </w:p>
    <w:p w14:paraId="02B32008" w14:textId="77777777" w:rsidR="00522113" w:rsidRDefault="00B51388">
      <w:pPr>
        <w:numPr>
          <w:ilvl w:val="3"/>
          <w:numId w:val="98"/>
        </w:numPr>
        <w:jc w:val="both"/>
      </w:pPr>
      <w:r>
        <w:t>Check box</w:t>
      </w:r>
    </w:p>
    <w:p w14:paraId="2CE08EC7" w14:textId="77777777" w:rsidR="00522113" w:rsidRDefault="00B51388">
      <w:pPr>
        <w:numPr>
          <w:ilvl w:val="3"/>
          <w:numId w:val="98"/>
        </w:numPr>
        <w:jc w:val="both"/>
      </w:pPr>
      <w:r>
        <w:t>Padrão: Desmarcado.</w:t>
      </w:r>
    </w:p>
    <w:p w14:paraId="3DD220CB" w14:textId="77777777" w:rsidR="00522113" w:rsidRDefault="00B51388">
      <w:pPr>
        <w:numPr>
          <w:ilvl w:val="3"/>
          <w:numId w:val="98"/>
        </w:numPr>
        <w:jc w:val="both"/>
      </w:pPr>
      <w:r>
        <w:t>Vide Regras Gerais.</w:t>
      </w:r>
    </w:p>
    <w:p w14:paraId="4140D494" w14:textId="77777777" w:rsidR="00522113" w:rsidRDefault="00B51388">
      <w:pPr>
        <w:numPr>
          <w:ilvl w:val="2"/>
          <w:numId w:val="98"/>
        </w:numPr>
        <w:jc w:val="both"/>
      </w:pPr>
      <w:r>
        <w:rPr>
          <w:b/>
        </w:rPr>
        <w:t>Preâmbulo</w:t>
      </w:r>
      <w:r>
        <w:t>: Campo que permite informar o preâmbulo do parecer referente ao recurso em primeira instância.</w:t>
      </w:r>
    </w:p>
    <w:p w14:paraId="6F27FA85" w14:textId="77777777" w:rsidR="00522113" w:rsidRDefault="00B51388">
      <w:pPr>
        <w:numPr>
          <w:ilvl w:val="3"/>
          <w:numId w:val="98"/>
        </w:numPr>
        <w:jc w:val="both"/>
      </w:pPr>
      <w:r>
        <w:t>Campo Área de Texto</w:t>
      </w:r>
    </w:p>
    <w:p w14:paraId="6BC2A877" w14:textId="77777777" w:rsidR="00522113" w:rsidRDefault="00B51388">
      <w:pPr>
        <w:numPr>
          <w:ilvl w:val="3"/>
          <w:numId w:val="98"/>
        </w:numPr>
        <w:jc w:val="both"/>
      </w:pPr>
      <w:r>
        <w:t>Hint: "Informe o preâmbulo"</w:t>
      </w:r>
    </w:p>
    <w:p w14:paraId="25C5C9A7" w14:textId="77777777" w:rsidR="00522113" w:rsidRDefault="00B51388">
      <w:pPr>
        <w:numPr>
          <w:ilvl w:val="3"/>
          <w:numId w:val="98"/>
        </w:numPr>
        <w:jc w:val="both"/>
      </w:pPr>
      <w:r>
        <w:t>Componente rich text para edição de te</w:t>
      </w:r>
      <w:r>
        <w:t>xto</w:t>
      </w:r>
    </w:p>
    <w:p w14:paraId="2FD5DF37" w14:textId="77777777" w:rsidR="00522113" w:rsidRDefault="00B51388">
      <w:pPr>
        <w:numPr>
          <w:ilvl w:val="3"/>
          <w:numId w:val="98"/>
        </w:numPr>
        <w:jc w:val="both"/>
      </w:pPr>
      <w:r>
        <w:t>Sem limite de caracteres.</w:t>
      </w:r>
    </w:p>
    <w:p w14:paraId="3AE108C3" w14:textId="77777777" w:rsidR="00522113" w:rsidRDefault="00B51388">
      <w:pPr>
        <w:numPr>
          <w:ilvl w:val="3"/>
          <w:numId w:val="98"/>
        </w:numPr>
        <w:jc w:val="both"/>
      </w:pPr>
      <w:r>
        <w:t>Campo obrigatório.</w:t>
      </w:r>
    </w:p>
    <w:p w14:paraId="6619FB20" w14:textId="77777777" w:rsidR="00522113" w:rsidRDefault="00B51388">
      <w:pPr>
        <w:numPr>
          <w:ilvl w:val="2"/>
          <w:numId w:val="98"/>
        </w:numPr>
        <w:jc w:val="both"/>
      </w:pPr>
      <w:r>
        <w:rPr>
          <w:b/>
        </w:rPr>
        <w:t>Dos Fatos</w:t>
      </w:r>
      <w:r>
        <w:t>: Campo que permite informar os fatos do parecer referente ao recurso em primeira instância.</w:t>
      </w:r>
    </w:p>
    <w:p w14:paraId="0DC3F61C" w14:textId="77777777" w:rsidR="00522113" w:rsidRDefault="00B51388">
      <w:pPr>
        <w:numPr>
          <w:ilvl w:val="3"/>
          <w:numId w:val="98"/>
        </w:numPr>
        <w:jc w:val="both"/>
      </w:pPr>
      <w:r>
        <w:t>Hint: "Informe os fatos"</w:t>
      </w:r>
    </w:p>
    <w:p w14:paraId="31C550D6" w14:textId="77777777" w:rsidR="00522113" w:rsidRDefault="00B51388">
      <w:pPr>
        <w:numPr>
          <w:ilvl w:val="3"/>
          <w:numId w:val="98"/>
        </w:numPr>
        <w:jc w:val="both"/>
      </w:pPr>
      <w:r>
        <w:t>Componente rich text para edição de texto</w:t>
      </w:r>
    </w:p>
    <w:p w14:paraId="79BAF236" w14:textId="77777777" w:rsidR="00522113" w:rsidRDefault="00B51388">
      <w:pPr>
        <w:numPr>
          <w:ilvl w:val="3"/>
          <w:numId w:val="98"/>
        </w:numPr>
        <w:jc w:val="both"/>
      </w:pPr>
      <w:r>
        <w:t>Sem limite de caracteres.</w:t>
      </w:r>
    </w:p>
    <w:p w14:paraId="13EB04F8" w14:textId="77777777" w:rsidR="00522113" w:rsidRDefault="00B51388">
      <w:pPr>
        <w:numPr>
          <w:ilvl w:val="3"/>
          <w:numId w:val="98"/>
        </w:numPr>
        <w:jc w:val="both"/>
      </w:pPr>
      <w:r>
        <w:t xml:space="preserve">Campo </w:t>
      </w:r>
      <w:r>
        <w:t>obrigatório.</w:t>
      </w:r>
    </w:p>
    <w:p w14:paraId="3A2A619B" w14:textId="77777777" w:rsidR="00522113" w:rsidRDefault="00B51388">
      <w:pPr>
        <w:numPr>
          <w:ilvl w:val="2"/>
          <w:numId w:val="98"/>
        </w:numPr>
        <w:jc w:val="both"/>
      </w:pPr>
      <w:r>
        <w:rPr>
          <w:b/>
        </w:rPr>
        <w:t>Recomendação</w:t>
      </w:r>
      <w:r>
        <w:t>: Campo que permite informar a recomendação do parecer referente ao recurso em primeira instância.</w:t>
      </w:r>
    </w:p>
    <w:p w14:paraId="06EF440A" w14:textId="77777777" w:rsidR="00522113" w:rsidRDefault="00B51388">
      <w:pPr>
        <w:numPr>
          <w:ilvl w:val="3"/>
          <w:numId w:val="98"/>
        </w:numPr>
        <w:jc w:val="both"/>
      </w:pPr>
      <w:r>
        <w:t>Hint: "Informe a recomendação"</w:t>
      </w:r>
    </w:p>
    <w:p w14:paraId="2411E71C" w14:textId="77777777" w:rsidR="00522113" w:rsidRDefault="00B51388">
      <w:pPr>
        <w:numPr>
          <w:ilvl w:val="3"/>
          <w:numId w:val="98"/>
        </w:numPr>
        <w:jc w:val="both"/>
      </w:pPr>
      <w:r>
        <w:t>Componente rich text para edição de texto</w:t>
      </w:r>
    </w:p>
    <w:p w14:paraId="5DDBEED8" w14:textId="77777777" w:rsidR="00522113" w:rsidRDefault="00B51388">
      <w:pPr>
        <w:numPr>
          <w:ilvl w:val="3"/>
          <w:numId w:val="98"/>
        </w:numPr>
        <w:jc w:val="both"/>
      </w:pPr>
      <w:r>
        <w:t>Sem limite de caracteres.</w:t>
      </w:r>
    </w:p>
    <w:p w14:paraId="5966ADDB" w14:textId="77777777" w:rsidR="00522113" w:rsidRDefault="00B51388">
      <w:pPr>
        <w:numPr>
          <w:ilvl w:val="3"/>
          <w:numId w:val="98"/>
        </w:numPr>
        <w:jc w:val="both"/>
      </w:pPr>
      <w:r>
        <w:t>Campo obrigatório.</w:t>
      </w:r>
    </w:p>
    <w:p w14:paraId="53289F25" w14:textId="77777777" w:rsidR="00522113" w:rsidRDefault="00B51388">
      <w:pPr>
        <w:numPr>
          <w:ilvl w:val="2"/>
          <w:numId w:val="98"/>
        </w:numPr>
        <w:jc w:val="both"/>
      </w:pPr>
      <w:r>
        <w:rPr>
          <w:b/>
        </w:rPr>
        <w:t>Necessidade de</w:t>
      </w:r>
      <w:r>
        <w:rPr>
          <w:b/>
        </w:rPr>
        <w:t xml:space="preserve"> manifestação da Coordenação Técnica</w:t>
      </w:r>
      <w:r>
        <w:t>: Campo que permite informar se há a necessidade de manifestação da Coordenação Técnica.</w:t>
      </w:r>
    </w:p>
    <w:p w14:paraId="586E408E" w14:textId="77777777" w:rsidR="00522113" w:rsidRDefault="00B51388">
      <w:pPr>
        <w:numPr>
          <w:ilvl w:val="3"/>
          <w:numId w:val="98"/>
        </w:numPr>
        <w:jc w:val="both"/>
      </w:pPr>
      <w:r>
        <w:t>Check box</w:t>
      </w:r>
    </w:p>
    <w:p w14:paraId="18AF79EE" w14:textId="77777777" w:rsidR="00522113" w:rsidRDefault="00B51388">
      <w:pPr>
        <w:numPr>
          <w:ilvl w:val="3"/>
          <w:numId w:val="98"/>
        </w:numPr>
        <w:jc w:val="both"/>
      </w:pPr>
      <w:r>
        <w:t>Padrão: Desmarcado.</w:t>
      </w:r>
    </w:p>
    <w:p w14:paraId="1EE559FB" w14:textId="77777777" w:rsidR="00522113" w:rsidRDefault="00B51388">
      <w:pPr>
        <w:numPr>
          <w:ilvl w:val="2"/>
          <w:numId w:val="98"/>
        </w:numPr>
        <w:jc w:val="both"/>
      </w:pPr>
      <w:r>
        <w:rPr>
          <w:b/>
        </w:rPr>
        <w:t>Motivo (Necessidade de manifestação da Coordenação Técnica)</w:t>
      </w:r>
      <w:r>
        <w:t>: Campo que permite informar o motivo da n</w:t>
      </w:r>
      <w:r>
        <w:t>ecessidade de manifestação da Coordenação Técnica.</w:t>
      </w:r>
    </w:p>
    <w:p w14:paraId="5FB9C6B3" w14:textId="77777777" w:rsidR="00522113" w:rsidRDefault="00B51388">
      <w:pPr>
        <w:numPr>
          <w:ilvl w:val="3"/>
          <w:numId w:val="98"/>
        </w:numPr>
        <w:jc w:val="both"/>
      </w:pPr>
      <w:r>
        <w:t>Campo área de texto</w:t>
      </w:r>
    </w:p>
    <w:p w14:paraId="7508BD08" w14:textId="77777777" w:rsidR="00522113" w:rsidRDefault="00B51388">
      <w:pPr>
        <w:numPr>
          <w:ilvl w:val="3"/>
          <w:numId w:val="98"/>
        </w:numPr>
        <w:jc w:val="both"/>
      </w:pPr>
      <w:r>
        <w:t>Tamanho: 5.000.</w:t>
      </w:r>
    </w:p>
    <w:p w14:paraId="6B48CD58" w14:textId="77777777" w:rsidR="00522113" w:rsidRDefault="00B51388">
      <w:pPr>
        <w:numPr>
          <w:ilvl w:val="3"/>
          <w:numId w:val="98"/>
        </w:numPr>
        <w:jc w:val="both"/>
      </w:pPr>
      <w:r>
        <w:t>Campo obrigatório.</w:t>
      </w:r>
    </w:p>
    <w:p w14:paraId="62FAA978" w14:textId="77777777" w:rsidR="00522113" w:rsidRDefault="00B51388">
      <w:pPr>
        <w:numPr>
          <w:ilvl w:val="3"/>
          <w:numId w:val="98"/>
        </w:numPr>
        <w:jc w:val="both"/>
      </w:pPr>
      <w:r>
        <w:t>Campo visível somente quando for marcado o campo Necessidade de manifestação da Coordenação Técnica.</w:t>
      </w:r>
    </w:p>
    <w:p w14:paraId="45444E37" w14:textId="77777777" w:rsidR="00522113" w:rsidRDefault="00B51388">
      <w:pPr>
        <w:numPr>
          <w:ilvl w:val="2"/>
          <w:numId w:val="98"/>
        </w:numPr>
        <w:jc w:val="both"/>
      </w:pPr>
      <w:r>
        <w:rPr>
          <w:b/>
        </w:rPr>
        <w:t>Necessidade de manifestação da Procuradoria</w:t>
      </w:r>
      <w:r>
        <w:t>: Camp</w:t>
      </w:r>
      <w:r>
        <w:t>o que permite informar se há a necessidade de manifestação da Procuradoria.</w:t>
      </w:r>
    </w:p>
    <w:p w14:paraId="687963DA" w14:textId="77777777" w:rsidR="00522113" w:rsidRDefault="00B51388">
      <w:pPr>
        <w:numPr>
          <w:ilvl w:val="3"/>
          <w:numId w:val="98"/>
        </w:numPr>
        <w:jc w:val="both"/>
      </w:pPr>
      <w:r>
        <w:t>Check box</w:t>
      </w:r>
    </w:p>
    <w:p w14:paraId="13F8942A" w14:textId="77777777" w:rsidR="00522113" w:rsidRDefault="00B51388">
      <w:pPr>
        <w:numPr>
          <w:ilvl w:val="3"/>
          <w:numId w:val="98"/>
        </w:numPr>
        <w:jc w:val="both"/>
      </w:pPr>
      <w:r>
        <w:t>Padrão: Desmarcado.</w:t>
      </w:r>
    </w:p>
    <w:p w14:paraId="4258CD4C" w14:textId="77777777" w:rsidR="00522113" w:rsidRDefault="00B51388">
      <w:pPr>
        <w:numPr>
          <w:ilvl w:val="2"/>
          <w:numId w:val="98"/>
        </w:numPr>
        <w:jc w:val="both"/>
      </w:pPr>
      <w:r>
        <w:rPr>
          <w:b/>
        </w:rPr>
        <w:t>Motivo (Necessidade de manifestação da Procuradoria)</w:t>
      </w:r>
      <w:r>
        <w:t>: Campo que permite informar o motivo da necessidade de manifestação da Procuradoria.</w:t>
      </w:r>
    </w:p>
    <w:p w14:paraId="63C8C5BB" w14:textId="77777777" w:rsidR="00522113" w:rsidRDefault="00B51388">
      <w:pPr>
        <w:numPr>
          <w:ilvl w:val="3"/>
          <w:numId w:val="98"/>
        </w:numPr>
        <w:jc w:val="both"/>
      </w:pPr>
      <w:r>
        <w:t xml:space="preserve">Campo </w:t>
      </w:r>
      <w:r>
        <w:t>área de texto</w:t>
      </w:r>
    </w:p>
    <w:p w14:paraId="28569112" w14:textId="77777777" w:rsidR="00522113" w:rsidRDefault="00B51388">
      <w:pPr>
        <w:numPr>
          <w:ilvl w:val="3"/>
          <w:numId w:val="98"/>
        </w:numPr>
        <w:jc w:val="both"/>
      </w:pPr>
      <w:r>
        <w:t>Tamanho: 5.000.</w:t>
      </w:r>
    </w:p>
    <w:p w14:paraId="1C0815DD" w14:textId="77777777" w:rsidR="00522113" w:rsidRDefault="00B51388">
      <w:pPr>
        <w:numPr>
          <w:ilvl w:val="3"/>
          <w:numId w:val="98"/>
        </w:numPr>
        <w:jc w:val="both"/>
      </w:pPr>
      <w:r>
        <w:t>Campo obrigatório.</w:t>
      </w:r>
    </w:p>
    <w:p w14:paraId="7D3B8D35" w14:textId="77777777" w:rsidR="00522113" w:rsidRDefault="00B51388">
      <w:pPr>
        <w:numPr>
          <w:ilvl w:val="3"/>
          <w:numId w:val="98"/>
        </w:numPr>
        <w:jc w:val="both"/>
      </w:pPr>
      <w:r>
        <w:t>Campo visível somente quando for marcado o campo Necessidade de manifestação da Procuradoria.</w:t>
      </w:r>
    </w:p>
    <w:p w14:paraId="70A526DB" w14:textId="77777777" w:rsidR="00522113" w:rsidRDefault="00B51388">
      <w:pPr>
        <w:numPr>
          <w:ilvl w:val="2"/>
          <w:numId w:val="98"/>
        </w:numPr>
        <w:jc w:val="both"/>
      </w:pPr>
      <w:r>
        <w:rPr>
          <w:b/>
        </w:rPr>
        <w:t>Necessidade de manifestação da Procuradoria SEDE</w:t>
      </w:r>
      <w:r>
        <w:t xml:space="preserve">: Campo que permite informar se há a necessidade de manifestação </w:t>
      </w:r>
      <w:r>
        <w:t>da Procuradoria SEDE.</w:t>
      </w:r>
    </w:p>
    <w:p w14:paraId="0AD0A276" w14:textId="77777777" w:rsidR="00522113" w:rsidRDefault="00B51388">
      <w:pPr>
        <w:numPr>
          <w:ilvl w:val="3"/>
          <w:numId w:val="98"/>
        </w:numPr>
        <w:jc w:val="both"/>
      </w:pPr>
      <w:r>
        <w:t>Check box</w:t>
      </w:r>
    </w:p>
    <w:p w14:paraId="00F548EF" w14:textId="77777777" w:rsidR="00522113" w:rsidRDefault="00B51388">
      <w:pPr>
        <w:numPr>
          <w:ilvl w:val="3"/>
          <w:numId w:val="98"/>
        </w:numPr>
        <w:jc w:val="both"/>
      </w:pPr>
      <w:r>
        <w:t>Padrão: Desmarcado.</w:t>
      </w:r>
    </w:p>
    <w:p w14:paraId="5CFBB7EA" w14:textId="77777777" w:rsidR="00522113" w:rsidRDefault="00B51388">
      <w:pPr>
        <w:numPr>
          <w:ilvl w:val="3"/>
          <w:numId w:val="98"/>
        </w:numPr>
        <w:jc w:val="both"/>
      </w:pPr>
      <w:r>
        <w:t>Motivo (Necessidade de manifestação da Procuradoria SEDE)</w:t>
      </w:r>
    </w:p>
    <w:p w14:paraId="3FCB639A" w14:textId="77777777" w:rsidR="00522113" w:rsidRDefault="00B51388">
      <w:pPr>
        <w:numPr>
          <w:ilvl w:val="3"/>
          <w:numId w:val="98"/>
        </w:numPr>
        <w:jc w:val="both"/>
      </w:pPr>
      <w:r>
        <w:t>Campo que permite informar o motivo da necessidade de manifestação da Procuradoria SEDE.</w:t>
      </w:r>
    </w:p>
    <w:p w14:paraId="78B8D6D8" w14:textId="77777777" w:rsidR="00522113" w:rsidRDefault="00B51388">
      <w:pPr>
        <w:numPr>
          <w:ilvl w:val="3"/>
          <w:numId w:val="98"/>
        </w:numPr>
        <w:jc w:val="both"/>
      </w:pPr>
      <w:r>
        <w:t>Campo área de texto</w:t>
      </w:r>
    </w:p>
    <w:p w14:paraId="66171CBE" w14:textId="77777777" w:rsidR="00522113" w:rsidRDefault="00B51388">
      <w:pPr>
        <w:numPr>
          <w:ilvl w:val="3"/>
          <w:numId w:val="98"/>
        </w:numPr>
        <w:jc w:val="both"/>
      </w:pPr>
      <w:r>
        <w:t>Tamanho: 5.000.</w:t>
      </w:r>
    </w:p>
    <w:p w14:paraId="1FB6A407" w14:textId="77777777" w:rsidR="00522113" w:rsidRDefault="00B51388">
      <w:pPr>
        <w:numPr>
          <w:ilvl w:val="3"/>
          <w:numId w:val="98"/>
        </w:numPr>
        <w:jc w:val="both"/>
      </w:pPr>
      <w:r>
        <w:t xml:space="preserve">Campo </w:t>
      </w:r>
      <w:r>
        <w:t>obrigatório.</w:t>
      </w:r>
    </w:p>
    <w:p w14:paraId="3CBF75D0" w14:textId="77777777" w:rsidR="00522113" w:rsidRDefault="00B51388">
      <w:pPr>
        <w:numPr>
          <w:ilvl w:val="3"/>
          <w:numId w:val="98"/>
        </w:numPr>
        <w:jc w:val="both"/>
      </w:pPr>
      <w:r>
        <w:t>Campo visível somente quando for marcado o campo Necessidade de manifestação da Procuradoria SEDE.</w:t>
      </w:r>
    </w:p>
    <w:p w14:paraId="18177B2A" w14:textId="77777777" w:rsidR="00522113" w:rsidRDefault="00B51388">
      <w:pPr>
        <w:numPr>
          <w:ilvl w:val="2"/>
          <w:numId w:val="98"/>
        </w:numPr>
        <w:jc w:val="both"/>
      </w:pPr>
      <w:r>
        <w:rPr>
          <w:b/>
        </w:rPr>
        <w:t>Manifestação do Recurso da 1ª Instância - Autoridade Julgadora: Manifestação</w:t>
      </w:r>
    </w:p>
    <w:p w14:paraId="57DCC27D" w14:textId="77777777" w:rsidR="00522113" w:rsidRDefault="00B51388">
      <w:pPr>
        <w:numPr>
          <w:ilvl w:val="3"/>
          <w:numId w:val="98"/>
        </w:numPr>
        <w:jc w:val="both"/>
      </w:pPr>
      <w:r>
        <w:t>Campo que permite selecionar qual a manifestação por parte da Autor</w:t>
      </w:r>
      <w:r>
        <w:t>idade Julgadora do recurso da primeira instância.</w:t>
      </w:r>
    </w:p>
    <w:p w14:paraId="4B1E1325" w14:textId="77777777" w:rsidR="00522113" w:rsidRDefault="00B51388">
      <w:pPr>
        <w:numPr>
          <w:ilvl w:val="3"/>
          <w:numId w:val="98"/>
        </w:numPr>
        <w:jc w:val="both"/>
      </w:pPr>
      <w:r>
        <w:t>Opções: Posicionamento Reformulado e Mantida Decisão Anterior.</w:t>
      </w:r>
    </w:p>
    <w:p w14:paraId="5BD15532" w14:textId="77777777" w:rsidR="00522113" w:rsidRDefault="00B51388">
      <w:pPr>
        <w:numPr>
          <w:ilvl w:val="2"/>
          <w:numId w:val="98"/>
        </w:numPr>
        <w:jc w:val="both"/>
      </w:pPr>
      <w:r>
        <w:rPr>
          <w:b/>
        </w:rPr>
        <w:t>Posicionamento Reformulado</w:t>
      </w:r>
      <w:r>
        <w:t xml:space="preserve">  </w:t>
      </w:r>
    </w:p>
    <w:p w14:paraId="08BE4871" w14:textId="77777777" w:rsidR="00522113" w:rsidRDefault="00B51388">
      <w:pPr>
        <w:numPr>
          <w:ilvl w:val="3"/>
          <w:numId w:val="98"/>
        </w:numPr>
        <w:jc w:val="both"/>
      </w:pPr>
      <w:r>
        <w:t xml:space="preserve">Campo que permite selecionar qual o novo posicionamento a ser dado como manifestação por parte do Superintendente </w:t>
      </w:r>
      <w:r>
        <w:t xml:space="preserve">do recurso da primeira instância.  </w:t>
      </w:r>
    </w:p>
    <w:p w14:paraId="06EDD266" w14:textId="77777777" w:rsidR="00522113" w:rsidRDefault="00B51388">
      <w:pPr>
        <w:numPr>
          <w:ilvl w:val="3"/>
          <w:numId w:val="98"/>
        </w:numPr>
        <w:jc w:val="both"/>
      </w:pPr>
      <w:r>
        <w:t xml:space="preserve">Opções: Revisar Procedimento, AI Anulado e AI Confirmado.  </w:t>
      </w:r>
    </w:p>
    <w:p w14:paraId="6CAD4122" w14:textId="77777777" w:rsidR="00522113" w:rsidRDefault="00B51388">
      <w:pPr>
        <w:numPr>
          <w:ilvl w:val="3"/>
          <w:numId w:val="98"/>
        </w:numPr>
        <w:jc w:val="both"/>
      </w:pPr>
      <w:r>
        <w:t xml:space="preserve">Seleção única </w:t>
      </w:r>
    </w:p>
    <w:p w14:paraId="4DA8AA64" w14:textId="77777777" w:rsidR="00522113" w:rsidRDefault="00B51388">
      <w:pPr>
        <w:numPr>
          <w:ilvl w:val="2"/>
          <w:numId w:val="98"/>
        </w:numPr>
        <w:jc w:val="both"/>
      </w:pPr>
      <w:r>
        <w:rPr>
          <w:b/>
        </w:rPr>
        <w:t>Revisar Procedimento</w:t>
      </w:r>
      <w:r>
        <w:t xml:space="preserve">: Campo que permite selecionar qual procedimento deve ser revisado a ser dado como manifestação por parte do Superintendente </w:t>
      </w:r>
      <w:r>
        <w:t xml:space="preserve">do recurso da primeira instância.  </w:t>
      </w:r>
    </w:p>
    <w:p w14:paraId="5A9D8DAD" w14:textId="77777777" w:rsidR="00522113" w:rsidRDefault="00B51388">
      <w:pPr>
        <w:numPr>
          <w:ilvl w:val="3"/>
          <w:numId w:val="98"/>
        </w:numPr>
        <w:jc w:val="both"/>
      </w:pPr>
      <w:r>
        <w:t xml:space="preserve">Opções: Revisar Ficha de Avaliação, Celebrar Termo de Compromisso e Revisar Notificação de Penalidade.  </w:t>
      </w:r>
    </w:p>
    <w:p w14:paraId="69510D65" w14:textId="77777777" w:rsidR="00522113" w:rsidRDefault="00B51388">
      <w:pPr>
        <w:numPr>
          <w:ilvl w:val="3"/>
          <w:numId w:val="98"/>
        </w:numPr>
        <w:jc w:val="both"/>
      </w:pPr>
      <w:r>
        <w:t xml:space="preserve">Múltipla seleção </w:t>
      </w:r>
    </w:p>
    <w:p w14:paraId="657BDCF1" w14:textId="77777777" w:rsidR="00522113" w:rsidRDefault="00B51388">
      <w:pPr>
        <w:numPr>
          <w:ilvl w:val="2"/>
          <w:numId w:val="98"/>
        </w:numPr>
        <w:jc w:val="both"/>
      </w:pPr>
      <w:r>
        <w:rPr>
          <w:b/>
        </w:rPr>
        <w:t>Ações</w:t>
      </w:r>
      <w:r>
        <w:t>:</w:t>
      </w:r>
    </w:p>
    <w:p w14:paraId="5BD7F00D" w14:textId="77777777" w:rsidR="00522113" w:rsidRDefault="00B51388">
      <w:pPr>
        <w:numPr>
          <w:ilvl w:val="3"/>
          <w:numId w:val="98"/>
        </w:numPr>
        <w:jc w:val="both"/>
      </w:pPr>
      <w:r>
        <w:rPr>
          <w:b/>
        </w:rPr>
        <w:t>Mostrar/Esconder</w:t>
      </w:r>
      <w:r>
        <w:t>: Ao acionar esta opção, o sistema deverá apresentar ou esconder o bloco d</w:t>
      </w:r>
      <w:r>
        <w:t>e informações presente em Parecer - Autoridade Julgadora.</w:t>
      </w:r>
    </w:p>
    <w:p w14:paraId="06210F26" w14:textId="77777777" w:rsidR="00522113" w:rsidRDefault="00B51388">
      <w:pPr>
        <w:numPr>
          <w:ilvl w:val="3"/>
          <w:numId w:val="98"/>
        </w:numPr>
        <w:jc w:val="both"/>
      </w:pPr>
      <w:r>
        <w:rPr>
          <w:b/>
        </w:rPr>
        <w:t>Salvar</w:t>
      </w:r>
      <w:r>
        <w:t>: Ao acionar esta opção, o sistema deverá salvar os dados preenchidos na base de dados sem realizar qualquer validação de campos obrigatórios.</w:t>
      </w:r>
    </w:p>
    <w:p w14:paraId="3D4ED1E9" w14:textId="77777777" w:rsidR="00522113" w:rsidRDefault="00B51388">
      <w:pPr>
        <w:numPr>
          <w:ilvl w:val="3"/>
          <w:numId w:val="98"/>
        </w:numPr>
        <w:jc w:val="both"/>
      </w:pPr>
      <w:r>
        <w:rPr>
          <w:b/>
        </w:rPr>
        <w:t>Visualizar/Imprimir Parecer</w:t>
      </w:r>
      <w:r>
        <w:t>: Ao acionar esta opçã</w:t>
      </w:r>
      <w:r>
        <w:t>o, o sistema deverá disponibilizar para baixar o parecer do recurso da primeira instância.</w:t>
      </w:r>
    </w:p>
    <w:p w14:paraId="13D7BED3" w14:textId="77777777" w:rsidR="00522113" w:rsidRDefault="00B51388">
      <w:pPr>
        <w:numPr>
          <w:ilvl w:val="3"/>
          <w:numId w:val="98"/>
        </w:numPr>
        <w:jc w:val="both"/>
      </w:pPr>
      <w:r>
        <w:rPr>
          <w:b/>
        </w:rPr>
        <w:t>Concluir Manifestação</w:t>
      </w:r>
      <w:r>
        <w:t>: Ao acionar esta opção, o sistema deverá solicitar a confirmação da conclusão e ao confirmar, deverá seguir o fluxo conforme regras de negócio.</w:t>
      </w:r>
    </w:p>
    <w:p w14:paraId="56C05CB3" w14:textId="77777777" w:rsidR="00522113" w:rsidRDefault="00B51388">
      <w:pPr>
        <w:numPr>
          <w:ilvl w:val="4"/>
          <w:numId w:val="98"/>
        </w:numPr>
        <w:jc w:val="both"/>
      </w:pPr>
      <w:r>
        <w:rPr>
          <w:b/>
        </w:rPr>
        <w:t>Mensagem</w:t>
      </w:r>
      <w:r>
        <w:t>: "Deseja realmente concluir o Julgamento?" (Sim/Não)</w:t>
      </w:r>
    </w:p>
    <w:p w14:paraId="2CB113C6" w14:textId="77777777" w:rsidR="00522113" w:rsidRDefault="00522113">
      <w:pPr>
        <w:ind w:left="360"/>
        <w:jc w:val="both"/>
      </w:pPr>
    </w:p>
    <w:p w14:paraId="2050571E" w14:textId="77777777" w:rsidR="00522113" w:rsidRDefault="00B51388">
      <w:pPr>
        <w:numPr>
          <w:ilvl w:val="0"/>
          <w:numId w:val="98"/>
        </w:numPr>
        <w:jc w:val="both"/>
      </w:pPr>
      <w:r>
        <w:rPr>
          <w:b/>
        </w:rPr>
        <w:t>Regras - 1ª Instância - Parecer Autoridade Julgadora</w:t>
      </w:r>
    </w:p>
    <w:p w14:paraId="452AD89D" w14:textId="77777777" w:rsidR="00522113" w:rsidRDefault="00B51388">
      <w:pPr>
        <w:numPr>
          <w:ilvl w:val="1"/>
          <w:numId w:val="98"/>
        </w:numPr>
        <w:jc w:val="both"/>
      </w:pPr>
      <w:r>
        <w:t xml:space="preserve">Apenas a Autoridade Julgadora associada ao respectivo Julgamento e usuários com o perfil Administrador poderão editar as informações deste </w:t>
      </w:r>
      <w:r>
        <w:t>bloco.</w:t>
      </w:r>
    </w:p>
    <w:p w14:paraId="17C4DA27" w14:textId="77777777" w:rsidR="00522113" w:rsidRDefault="00B51388">
      <w:pPr>
        <w:numPr>
          <w:ilvl w:val="1"/>
          <w:numId w:val="98"/>
        </w:numPr>
        <w:jc w:val="both"/>
      </w:pPr>
      <w:r>
        <w:t>A ação Visualizar deverá ter a sua nomenclatura alterada para Imprimir após ser realizada a ação de concluir o parecer.</w:t>
      </w:r>
    </w:p>
    <w:p w14:paraId="75F1B8D8" w14:textId="77777777" w:rsidR="00522113" w:rsidRDefault="00B51388">
      <w:pPr>
        <w:numPr>
          <w:ilvl w:val="1"/>
          <w:numId w:val="98"/>
        </w:numPr>
        <w:jc w:val="both"/>
      </w:pPr>
      <w:r>
        <w:t xml:space="preserve">Quando a nomenclatura da ação for Visualizar, o sistema deverá realizar a impressão conforme o layout presente em </w:t>
      </w:r>
      <w:r>
        <w:t>VisualizarParecer.pdf.</w:t>
      </w:r>
    </w:p>
    <w:p w14:paraId="554D3CE4" w14:textId="77777777" w:rsidR="00522113" w:rsidRDefault="00B51388">
      <w:pPr>
        <w:numPr>
          <w:ilvl w:val="1"/>
          <w:numId w:val="98"/>
        </w:numPr>
        <w:jc w:val="both"/>
      </w:pPr>
      <w:r>
        <w:t>Quando a nomenclatura da ação for Imprimir, o sistema deverá realizar a impressão conforme o layout presente em ImprimirParecer.pdf.</w:t>
      </w:r>
    </w:p>
    <w:p w14:paraId="0F25CB93" w14:textId="77777777" w:rsidR="00522113" w:rsidRDefault="00B51388">
      <w:pPr>
        <w:numPr>
          <w:ilvl w:val="1"/>
          <w:numId w:val="98"/>
        </w:numPr>
        <w:jc w:val="both"/>
      </w:pPr>
      <w:r>
        <w:t>O sistema deverá gerar um número para o Parecer no formato "PR&lt;Sequencial&gt;.&lt;Ano&gt;.&lt;UF&gt;".</w:t>
      </w:r>
    </w:p>
    <w:p w14:paraId="37FF8A97" w14:textId="77777777" w:rsidR="00522113" w:rsidRDefault="00B51388">
      <w:pPr>
        <w:numPr>
          <w:ilvl w:val="2"/>
          <w:numId w:val="98"/>
        </w:numPr>
        <w:jc w:val="both"/>
      </w:pPr>
      <w:r>
        <w:t>O &lt;Sequencia</w:t>
      </w:r>
      <w:r>
        <w:t>l&gt; deverá iniciar em 00001 e ir sendo incrementado de um em um. Cada &lt;UF&gt; e por &lt;Ano&gt; deverão ter a sua própria sequencia iniciando em 00001.</w:t>
      </w:r>
    </w:p>
    <w:p w14:paraId="61748192" w14:textId="77777777" w:rsidR="00522113" w:rsidRDefault="00B51388">
      <w:pPr>
        <w:numPr>
          <w:ilvl w:val="2"/>
          <w:numId w:val="98"/>
        </w:numPr>
        <w:jc w:val="both"/>
      </w:pPr>
      <w:r>
        <w:t>Ex: PR00001.2016.PA, PR00001.2017.PA, PR00001.2016.BA.</w:t>
      </w:r>
    </w:p>
    <w:p w14:paraId="4D9B9927" w14:textId="77777777" w:rsidR="00522113" w:rsidRDefault="00B51388">
      <w:pPr>
        <w:numPr>
          <w:ilvl w:val="1"/>
          <w:numId w:val="98"/>
        </w:numPr>
        <w:jc w:val="both"/>
      </w:pPr>
      <w:r>
        <w:t>Ao ser concluído o parecer, o sistema deverá gravar um arqu</w:t>
      </w:r>
      <w:r>
        <w:t xml:space="preserve">ivo com o que é gerado pela ação Imprimir no SEI, dentro do Processo SEI associado a Fiscalização do respectivo Julgamento, com a nomenclatura igual a Parecer Autoridade Julgadora - Recurso 1ª Instância e o tipo igual a Parecer Técnico de código 191. Este </w:t>
      </w:r>
      <w:r>
        <w:t>documento deverá ser apresentado na árvore de documentos no sistema, sendo o usuário aquele que fez a ação de deferir a análise.</w:t>
      </w:r>
    </w:p>
    <w:p w14:paraId="654F4236" w14:textId="77777777" w:rsidR="00522113" w:rsidRDefault="00B51388">
      <w:pPr>
        <w:numPr>
          <w:ilvl w:val="1"/>
          <w:numId w:val="98"/>
        </w:numPr>
        <w:jc w:val="both"/>
      </w:pPr>
      <w:r>
        <w:t>Ao ser concluído o parecer, o sistema deverá apresentar somente a ação Imprimir Parecer. As demais deverão ser suprimidas.</w:t>
      </w:r>
    </w:p>
    <w:p w14:paraId="2CABF1AD" w14:textId="77777777" w:rsidR="00522113" w:rsidRDefault="00B51388">
      <w:pPr>
        <w:numPr>
          <w:ilvl w:val="1"/>
          <w:numId w:val="98"/>
        </w:numPr>
        <w:jc w:val="both"/>
      </w:pPr>
      <w:r>
        <w:t>Ao s</w:t>
      </w:r>
      <w:r>
        <w:t>elecionar a opção Posicionamento Reformulado no campo Manifestação, o sistema deverá apresentar as opções Revisar Procedimento, AI Anulado e AI Confirmado.</w:t>
      </w:r>
    </w:p>
    <w:p w14:paraId="5B634E71" w14:textId="77777777" w:rsidR="00522113" w:rsidRDefault="00B51388">
      <w:pPr>
        <w:numPr>
          <w:ilvl w:val="2"/>
          <w:numId w:val="98"/>
        </w:numPr>
        <w:jc w:val="both"/>
      </w:pPr>
      <w:r>
        <w:t>O sistema só deve aceitar a seleção de uma das opções supracitadas.</w:t>
      </w:r>
    </w:p>
    <w:p w14:paraId="0BC521AA" w14:textId="77777777" w:rsidR="00522113" w:rsidRDefault="00B51388">
      <w:pPr>
        <w:numPr>
          <w:ilvl w:val="1"/>
          <w:numId w:val="98"/>
        </w:numPr>
        <w:jc w:val="both"/>
      </w:pPr>
      <w:r>
        <w:t xml:space="preserve">Ao selecionar a opção </w:t>
      </w:r>
      <w:r>
        <w:t>Revisar Procedimento no campo Posicionamento Reformulado, o sistema deverá apresentar as opções Revisar Ficha de Avaliação, Celebrar Termo de Compromisso e Revisar Notificação de Penalidade.</w:t>
      </w:r>
    </w:p>
    <w:p w14:paraId="24A93DB8" w14:textId="77777777" w:rsidR="00522113" w:rsidRDefault="00B51388">
      <w:pPr>
        <w:numPr>
          <w:ilvl w:val="2"/>
          <w:numId w:val="98"/>
        </w:numPr>
        <w:jc w:val="both"/>
      </w:pPr>
      <w:r>
        <w:t>O sistema deve aceitar múltiplas seleções das opções supracitadas</w:t>
      </w:r>
      <w:r>
        <w:t>.</w:t>
      </w:r>
    </w:p>
    <w:p w14:paraId="0BB16FD9" w14:textId="77777777" w:rsidR="00522113" w:rsidRDefault="00B51388">
      <w:pPr>
        <w:numPr>
          <w:ilvl w:val="1"/>
          <w:numId w:val="98"/>
        </w:numPr>
        <w:jc w:val="both"/>
      </w:pPr>
      <w:r>
        <w:t>Ao concluir a manifestação com o resultado da manifestação igual a Mantida Decisão Anterior:</w:t>
      </w:r>
    </w:p>
    <w:p w14:paraId="311C8D8F" w14:textId="77777777" w:rsidR="00522113" w:rsidRDefault="00B51388">
      <w:pPr>
        <w:numPr>
          <w:ilvl w:val="2"/>
          <w:numId w:val="98"/>
        </w:numPr>
        <w:jc w:val="both"/>
      </w:pPr>
      <w:r>
        <w:t>O sistema deverá alterar a Situação para Aguardando Parecer do Superintendente, apresentar os blocos Parecer - Superintendente e Manifestação do Recurso da 1ª In</w:t>
      </w:r>
      <w:r>
        <w:t>stância - Superintendente, e encaminhar e-mail informando da solicitação para os usuários ativos com o perfil Superintendente da respectiva Unidade do Julgamento.</w:t>
      </w:r>
    </w:p>
    <w:p w14:paraId="2F6F637E" w14:textId="77777777" w:rsidR="00522113" w:rsidRDefault="00B51388">
      <w:pPr>
        <w:numPr>
          <w:ilvl w:val="3"/>
          <w:numId w:val="98"/>
        </w:numPr>
        <w:jc w:val="both"/>
      </w:pPr>
      <w:r>
        <w:t>Assunto E-mail: "[FISCALIS] Julgamento - Recurso 1ª Instância - Manifestação Superintendente"</w:t>
      </w:r>
      <w:r>
        <w:t>.</w:t>
      </w:r>
    </w:p>
    <w:p w14:paraId="5F48A99F" w14:textId="77777777" w:rsidR="00522113" w:rsidRDefault="00B51388">
      <w:pPr>
        <w:numPr>
          <w:ilvl w:val="3"/>
          <w:numId w:val="98"/>
        </w:numPr>
        <w:jc w:val="both"/>
      </w:pPr>
      <w:r>
        <w:t>Mensagem E-mail: "O seguinte Julgamento encontra-se com a situação pendente de manifestação do recurso da 1ª Instância: &lt;UF da Unidade&gt; - &lt;Número Julgamento&gt;".</w:t>
      </w:r>
    </w:p>
    <w:p w14:paraId="01A0123B" w14:textId="77777777" w:rsidR="00522113" w:rsidRDefault="00B51388">
      <w:pPr>
        <w:numPr>
          <w:ilvl w:val="1"/>
          <w:numId w:val="98"/>
        </w:numPr>
        <w:jc w:val="both"/>
      </w:pPr>
      <w:r>
        <w:t>Ao concluir a manifestação com o resultado da manifestação igual a Posicionamento Reformulado,</w:t>
      </w:r>
      <w:r>
        <w:t xml:space="preserve"> o posicionamento igual a Revisar Procedimento e a revisão igual a Revisar Ficha de Avaliação:</w:t>
      </w:r>
    </w:p>
    <w:p w14:paraId="74E81043" w14:textId="77777777" w:rsidR="00522113" w:rsidRDefault="00B51388">
      <w:pPr>
        <w:numPr>
          <w:ilvl w:val="2"/>
          <w:numId w:val="98"/>
        </w:numPr>
        <w:jc w:val="both"/>
      </w:pPr>
      <w:r>
        <w:t xml:space="preserve">O sistema deverá permanecer na Fase atual, alterar a Situação para Aguardando Revisão da Ficha de Avaliação, cancelar a Ficha de Avaliação atual da Fiscalização </w:t>
      </w:r>
      <w:r>
        <w:t>associada ao Julgamento e encaminhar e-mail para os fiscais da Fiscalização e os usuários ativos com o perfil Coordenação Técnica da respectiva Unidade do Julgamento.</w:t>
      </w:r>
    </w:p>
    <w:p w14:paraId="05C4C857" w14:textId="77777777" w:rsidR="00522113" w:rsidRDefault="00B51388">
      <w:pPr>
        <w:numPr>
          <w:ilvl w:val="3"/>
          <w:numId w:val="98"/>
        </w:numPr>
        <w:jc w:val="both"/>
      </w:pPr>
      <w:r>
        <w:t xml:space="preserve">Assunto E-mail: "[FISCALIS] Julgamento - Recursos - Revisar Procedimento - Revisar Ficha </w:t>
      </w:r>
      <w:r>
        <w:t>de Avaliação".</w:t>
      </w:r>
    </w:p>
    <w:p w14:paraId="69466322" w14:textId="77777777" w:rsidR="00522113" w:rsidRDefault="00B51388">
      <w:pPr>
        <w:numPr>
          <w:ilvl w:val="3"/>
          <w:numId w:val="98"/>
        </w:numPr>
        <w:jc w:val="both"/>
      </w:pPr>
      <w:r>
        <w:t>Mensagem E-mail: "O seguinte Julgamento encontra-se para revisão da ficha de avaliação: &lt;UF da Unidade&gt; - &lt;Número Julgamento&gt; - &lt;Autoridade Julgadora&gt;</w:t>
      </w:r>
    </w:p>
    <w:p w14:paraId="4C55EBAA" w14:textId="77777777" w:rsidR="00522113" w:rsidRDefault="00B51388">
      <w:pPr>
        <w:numPr>
          <w:ilvl w:val="2"/>
          <w:numId w:val="98"/>
        </w:numPr>
        <w:jc w:val="both"/>
      </w:pPr>
      <w:r>
        <w:t>O sistema deverá aguardar a conclusão da nova ficha de avaliação, que ao ser realizada, de</w:t>
      </w:r>
      <w:r>
        <w:t>verá alterar a Situação para Aguardando Análise da Ficha de Avaliação e encaminhar e-mail para a Autoridade Julgadora e os usuários ativos com o perfil Coordenação Técnica da respectiva Unidade do Julgamento.</w:t>
      </w:r>
    </w:p>
    <w:p w14:paraId="173EAA35" w14:textId="77777777" w:rsidR="00522113" w:rsidRDefault="00B51388">
      <w:pPr>
        <w:numPr>
          <w:ilvl w:val="3"/>
          <w:numId w:val="98"/>
        </w:numPr>
        <w:jc w:val="both"/>
      </w:pPr>
      <w:r>
        <w:t>Assunto E-mail: "[FISCALIS] Julgamento - Recurs</w:t>
      </w:r>
      <w:r>
        <w:t>os - Revisar Procedimento - Aguardando Análise da Ficha de Avaliação".</w:t>
      </w:r>
    </w:p>
    <w:p w14:paraId="5A1477BD" w14:textId="77777777" w:rsidR="00522113" w:rsidRDefault="00B51388">
      <w:pPr>
        <w:numPr>
          <w:ilvl w:val="3"/>
          <w:numId w:val="98"/>
        </w:numPr>
        <w:jc w:val="both"/>
      </w:pPr>
      <w:r>
        <w:t>Mensagem E-mail: "O seguinte Julgamento encontra-se para análise da ficha de avaliação: &lt;UF da Unidade&gt; - &lt;Número Julgamento&gt; - &lt;Autoridade Julgadora&gt;</w:t>
      </w:r>
    </w:p>
    <w:p w14:paraId="5E42683F" w14:textId="77777777" w:rsidR="00522113" w:rsidRDefault="00B51388">
      <w:pPr>
        <w:numPr>
          <w:ilvl w:val="1"/>
          <w:numId w:val="98"/>
        </w:numPr>
        <w:jc w:val="both"/>
      </w:pPr>
      <w:r>
        <w:t>Ao concluir a manifestação com o r</w:t>
      </w:r>
      <w:r>
        <w:t>esultado da manifestação igual a Posicionamento Reformulado, o posicionamento igual a Revisar Procedimento e a revisão igual a Celebrar Termo de Compromisso:</w:t>
      </w:r>
    </w:p>
    <w:p w14:paraId="34A629E1" w14:textId="77777777" w:rsidR="00522113" w:rsidRDefault="00B51388">
      <w:pPr>
        <w:numPr>
          <w:ilvl w:val="2"/>
          <w:numId w:val="98"/>
        </w:numPr>
        <w:jc w:val="both"/>
      </w:pPr>
      <w:r>
        <w:t>O sistema deverá alterar a Fase para Acordo, a Situação para Aguardando Minuta do TC, seguir as re</w:t>
      </w:r>
      <w:r>
        <w:t>gras de negócio e apresentação da respectiva Fase e Situação e encaminhar e-mail para os usuários ativos com o perfil Coordenação Técnica da respectiva Unidade do Julgamento.</w:t>
      </w:r>
    </w:p>
    <w:p w14:paraId="65A17347" w14:textId="77777777" w:rsidR="00522113" w:rsidRDefault="00B51388">
      <w:pPr>
        <w:numPr>
          <w:ilvl w:val="3"/>
          <w:numId w:val="98"/>
        </w:numPr>
        <w:jc w:val="both"/>
      </w:pPr>
      <w:r>
        <w:t>Assunto E-mail: "[FISCALIS] Julgamento - Recursos - Revisar Procedimento - Minuto</w:t>
      </w:r>
      <w:r>
        <w:t xml:space="preserve"> do Termo de Compromisso".</w:t>
      </w:r>
    </w:p>
    <w:p w14:paraId="7DD06320" w14:textId="77777777" w:rsidR="00522113" w:rsidRDefault="00B51388">
      <w:pPr>
        <w:numPr>
          <w:ilvl w:val="3"/>
          <w:numId w:val="98"/>
        </w:numPr>
        <w:jc w:val="both"/>
      </w:pPr>
      <w:r>
        <w:t>Mensagem E-mail: "O seguinte Julgamento encontra-se para revisão de procedimento: &lt;UF da Unidade&gt; - &lt;Número Julgamento&gt; - &lt;Autoridade Julgadora&gt;</w:t>
      </w:r>
    </w:p>
    <w:p w14:paraId="3E77B7E3" w14:textId="77777777" w:rsidR="00522113" w:rsidRDefault="00B51388">
      <w:pPr>
        <w:numPr>
          <w:ilvl w:val="1"/>
          <w:numId w:val="98"/>
        </w:numPr>
        <w:jc w:val="both"/>
      </w:pPr>
      <w:r>
        <w:t xml:space="preserve">Ao concluir a manifestação com o resultado da manifestação igual a </w:t>
      </w:r>
      <w:r>
        <w:t>Posicionamento Reformulado, o posicionamento igual a Revisar Procedimento e a revisão igual a Revisar Notificação de Penalidade:</w:t>
      </w:r>
    </w:p>
    <w:p w14:paraId="11D663A6" w14:textId="77777777" w:rsidR="00522113" w:rsidRDefault="00B51388">
      <w:pPr>
        <w:numPr>
          <w:ilvl w:val="2"/>
          <w:numId w:val="98"/>
        </w:numPr>
        <w:jc w:val="both"/>
      </w:pPr>
      <w:r>
        <w:t>O sistema deverá alterar a Fase para Julgamento do AI, a Situação para + Aguardando Notificação de Penalidade+, seguir as regra</w:t>
      </w:r>
      <w:r>
        <w:t>s de negócio e apresentação da respectiva Fase e Situação e encaminhar e-mail para a Autoridade Julgadora e os usuários ativos com o perfil Coordenação Técnica da respectiva Unidade do Julgamento.</w:t>
      </w:r>
    </w:p>
    <w:p w14:paraId="68B98529" w14:textId="77777777" w:rsidR="00522113" w:rsidRDefault="00B51388">
      <w:pPr>
        <w:numPr>
          <w:ilvl w:val="3"/>
          <w:numId w:val="98"/>
        </w:numPr>
        <w:jc w:val="both"/>
      </w:pPr>
      <w:r>
        <w:t>Assunto E-mail: "[FISCALIS] Julgamento - Recursos - Revisar</w:t>
      </w:r>
      <w:r>
        <w:t xml:space="preserve"> Procedimento - Notificação de Penalidade".</w:t>
      </w:r>
    </w:p>
    <w:p w14:paraId="30365607" w14:textId="77777777" w:rsidR="00522113" w:rsidRDefault="00B51388">
      <w:pPr>
        <w:numPr>
          <w:ilvl w:val="3"/>
          <w:numId w:val="98"/>
        </w:numPr>
        <w:jc w:val="both"/>
      </w:pPr>
      <w:r>
        <w:t>Mensagem E-mail: "O seguinte Julgamento encontra-se para revisão de procedimento: &lt;UF da Unidade&gt; - &lt;Número Julgamento&gt; - &lt;Autoridade Julgadora&gt;</w:t>
      </w:r>
    </w:p>
    <w:p w14:paraId="2F8F261B" w14:textId="77777777" w:rsidR="00522113" w:rsidRDefault="00B51388">
      <w:pPr>
        <w:numPr>
          <w:ilvl w:val="1"/>
          <w:numId w:val="98"/>
        </w:numPr>
        <w:jc w:val="both"/>
      </w:pPr>
      <w:r>
        <w:t xml:space="preserve">Ao concluir a manifestação com o resultado da manifestação igual a </w:t>
      </w:r>
      <w:r>
        <w:t>Posicionamento Reformulado com a opção igual a AI Anulado:</w:t>
      </w:r>
    </w:p>
    <w:p w14:paraId="21B5B24D" w14:textId="77777777" w:rsidR="00522113" w:rsidRDefault="00B51388">
      <w:pPr>
        <w:numPr>
          <w:ilvl w:val="2"/>
          <w:numId w:val="98"/>
        </w:numPr>
        <w:jc w:val="both"/>
      </w:pPr>
      <w:r>
        <w:t>O sistema deverá apresentar pop up solicitando a confirmação da ação (sim/não) com a seguinte pergunta: "tem certeza que quer presseguir com a anulação do AI? Após a anulação, nenhuma edição poderá</w:t>
      </w:r>
      <w:r>
        <w:t xml:space="preserve"> ser realizada e o julgamento será encerrado".</w:t>
      </w:r>
    </w:p>
    <w:p w14:paraId="5285FB4E" w14:textId="77777777" w:rsidR="00522113" w:rsidRDefault="00B51388">
      <w:pPr>
        <w:numPr>
          <w:ilvl w:val="2"/>
          <w:numId w:val="98"/>
        </w:numPr>
        <w:jc w:val="both"/>
      </w:pPr>
      <w:r>
        <w:t>O sistema deverá alterar a Fase para Encerramento, a Situação para AI Anulado, não permitir mais a edição de qualquer informação na aba Recursos e apresentar no campo Julgamento AI no cabeçalho a informação AI</w:t>
      </w:r>
      <w:r>
        <w:t xml:space="preserve"> Anulado.</w:t>
      </w:r>
    </w:p>
    <w:p w14:paraId="7906B62D" w14:textId="77777777" w:rsidR="00522113" w:rsidRDefault="00B51388">
      <w:pPr>
        <w:numPr>
          <w:ilvl w:val="1"/>
          <w:numId w:val="98"/>
        </w:numPr>
        <w:jc w:val="both"/>
      </w:pPr>
      <w:r>
        <w:t>Ao concluir a manifestação com o resultado da manifestação igual a Posicionamento Reformulado com a opção igual a AI Confirmado:</w:t>
      </w:r>
    </w:p>
    <w:p w14:paraId="1187CA32" w14:textId="77777777" w:rsidR="00522113" w:rsidRDefault="00B51388">
      <w:pPr>
        <w:numPr>
          <w:ilvl w:val="2"/>
          <w:numId w:val="98"/>
        </w:numPr>
        <w:jc w:val="both"/>
      </w:pPr>
      <w:r>
        <w:t>O sistema deverá alterar a Situação para Aguardando Manifestação do Superintendente, apresentar no campo Julgamento A</w:t>
      </w:r>
      <w:r>
        <w:t>I no cabeçalho a informação AI Confirmado e encaminhar e-mail informado da situação do Julgamento para os usuários ativos com o perfil Superintendente da respectiva Unidade do Julgamento.</w:t>
      </w:r>
    </w:p>
    <w:p w14:paraId="21649EBB" w14:textId="77777777" w:rsidR="00522113" w:rsidRDefault="00B51388">
      <w:pPr>
        <w:numPr>
          <w:ilvl w:val="3"/>
          <w:numId w:val="98"/>
        </w:numPr>
        <w:jc w:val="both"/>
      </w:pPr>
      <w:r>
        <w:t>Assunto E-mail: "[FISCALIS] Julgamento - Recurso 1ª Instância - AI C</w:t>
      </w:r>
      <w:r>
        <w:t>onfirmado".</w:t>
      </w:r>
    </w:p>
    <w:p w14:paraId="2C2A391C" w14:textId="77777777" w:rsidR="00522113" w:rsidRDefault="00B51388">
      <w:pPr>
        <w:numPr>
          <w:ilvl w:val="3"/>
          <w:numId w:val="98"/>
        </w:numPr>
        <w:jc w:val="both"/>
      </w:pPr>
      <w:r>
        <w:t>Mensagem E-mail: "O seguinte Julgamento encontra-se com a situação Aguardando Manifestação do Superintendente para o Recurso em 1ª Instância: &lt;UF da Unidade&gt; - &lt;Número Julgamento&gt;".</w:t>
      </w:r>
    </w:p>
    <w:p w14:paraId="6ADDC475" w14:textId="77777777" w:rsidR="00522113" w:rsidRDefault="00B51388">
      <w:pPr>
        <w:numPr>
          <w:ilvl w:val="1"/>
          <w:numId w:val="98"/>
        </w:numPr>
        <w:jc w:val="both"/>
      </w:pPr>
      <w:r>
        <w:t>Ao selecionar um ou mais dos campos Necessidade de manifestaçã</w:t>
      </w:r>
      <w:r>
        <w:t>o da Coordenação Técnica, Necessidade de manifestação da Procuradoria e Necessidade de manifestação da Procuradoria SEDE, o sistema deverá alterar a nomenclatura da ação Concluir para Prosseguir Julgamento.</w:t>
      </w:r>
    </w:p>
    <w:p w14:paraId="58C69BD0" w14:textId="77777777" w:rsidR="00522113" w:rsidRDefault="00B51388">
      <w:pPr>
        <w:numPr>
          <w:ilvl w:val="2"/>
          <w:numId w:val="98"/>
        </w:numPr>
        <w:jc w:val="both"/>
      </w:pPr>
      <w:r>
        <w:t>Ao acionar esta opção, o sistema deverá alterar a</w:t>
      </w:r>
      <w:r>
        <w:t xml:space="preserve"> Situação para Aguardando Manifestação e apresentar o Julgamento para os perfis Coordenação Técnica caso o campo Necessidade de manifestação da Coordenação Técnica esteja marcado, Procuradoria caso o campo Necessidade de manifestação da Procuradoria esteja</w:t>
      </w:r>
      <w:r>
        <w:t xml:space="preserve"> marcado e Procuradoria SEDE caso o campo Necessidade de manifestação da Procuradoria SEDE esteja marcado.</w:t>
      </w:r>
    </w:p>
    <w:p w14:paraId="56545633" w14:textId="77777777" w:rsidR="00522113" w:rsidRDefault="00B51388">
      <w:pPr>
        <w:numPr>
          <w:ilvl w:val="2"/>
          <w:numId w:val="98"/>
        </w:numPr>
        <w:jc w:val="both"/>
      </w:pPr>
      <w:r>
        <w:t>Para os perfis Coordenação Técnica, Procuradoria e Procuradoria SEDE, o sistema deverá apresentar os blocos Manifestação - Coordenação Técnica, Manif</w:t>
      </w:r>
      <w:r>
        <w:t>estação - Procuradoria e +Manifestação - Procuradoria SEDE, respectivamente. Após todos os envolvidos concluírem a sua manifestação, o sistema deverá retornar o Julgamento para a Autoridade Julgadora pode concluir o seu Julgamento.</w:t>
      </w:r>
    </w:p>
    <w:p w14:paraId="7C7BC1FC" w14:textId="77777777" w:rsidR="00522113" w:rsidRDefault="00522113"/>
    <w:p w14:paraId="32CDCA1F" w14:textId="77777777" w:rsidR="00522113" w:rsidRDefault="00B51388">
      <w:pPr>
        <w:numPr>
          <w:ilvl w:val="0"/>
          <w:numId w:val="98"/>
        </w:numPr>
      </w:pPr>
      <w:r>
        <w:rPr>
          <w:b/>
        </w:rPr>
        <w:t>Tela - 1ª Instância - P</w:t>
      </w:r>
      <w:r>
        <w:rPr>
          <w:b/>
        </w:rPr>
        <w:t>arecer Autoridade Julgadora</w:t>
      </w:r>
    </w:p>
    <w:p w14:paraId="1BCFDE8E" w14:textId="77777777" w:rsidR="00522113" w:rsidRDefault="00B51388">
      <w:r>
        <w:rPr>
          <w:noProof/>
        </w:rPr>
        <w:drawing>
          <wp:inline distT="0" distB="0" distL="0" distR="0" wp14:anchorId="39E00967" wp14:editId="62D5772D">
            <wp:extent cx="5991225" cy="1914525"/>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png"/>
                    <pic:cNvPicPr/>
                  </pic:nvPicPr>
                  <pic:blipFill>
                    <a:blip r:embed="rId576" cstate="print"/>
                    <a:stretch>
                      <a:fillRect/>
                    </a:stretch>
                  </pic:blipFill>
                  <pic:spPr>
                    <a:xfrm>
                      <a:off x="0" y="0"/>
                      <a:ext cx="5991225" cy="1914525"/>
                    </a:xfrm>
                    <a:prstGeom prst="rect">
                      <a:avLst/>
                    </a:prstGeom>
                  </pic:spPr>
                </pic:pic>
              </a:graphicData>
            </a:graphic>
          </wp:inline>
        </w:drawing>
      </w:r>
    </w:p>
    <w:p w14:paraId="1099B884" w14:textId="77777777" w:rsidR="00522113" w:rsidRDefault="00B51388">
      <w:r>
        <w:rPr>
          <w:noProof/>
        </w:rPr>
        <w:drawing>
          <wp:inline distT="0" distB="0" distL="0" distR="0" wp14:anchorId="3249F37B" wp14:editId="5A0E925E">
            <wp:extent cx="5991225" cy="1543050"/>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png"/>
                    <pic:cNvPicPr/>
                  </pic:nvPicPr>
                  <pic:blipFill>
                    <a:blip r:embed="rId578" cstate="print"/>
                    <a:stretch>
                      <a:fillRect/>
                    </a:stretch>
                  </pic:blipFill>
                  <pic:spPr>
                    <a:xfrm>
                      <a:off x="0" y="0"/>
                      <a:ext cx="5991225" cy="1543050"/>
                    </a:xfrm>
                    <a:prstGeom prst="rect">
                      <a:avLst/>
                    </a:prstGeom>
                  </pic:spPr>
                </pic:pic>
              </a:graphicData>
            </a:graphic>
          </wp:inline>
        </w:drawing>
      </w:r>
    </w:p>
    <w:p w14:paraId="74486C01" w14:textId="77777777" w:rsidR="00522113" w:rsidRDefault="00B51388">
      <w:r>
        <w:rPr>
          <w:noProof/>
        </w:rPr>
        <w:drawing>
          <wp:inline distT="0" distB="0" distL="0" distR="0" wp14:anchorId="7C12146F" wp14:editId="5CA6E2EE">
            <wp:extent cx="5991225" cy="1647825"/>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png"/>
                    <pic:cNvPicPr/>
                  </pic:nvPicPr>
                  <pic:blipFill>
                    <a:blip r:embed="rId579" cstate="print"/>
                    <a:stretch>
                      <a:fillRect/>
                    </a:stretch>
                  </pic:blipFill>
                  <pic:spPr>
                    <a:xfrm>
                      <a:off x="0" y="0"/>
                      <a:ext cx="5991225" cy="1647825"/>
                    </a:xfrm>
                    <a:prstGeom prst="rect">
                      <a:avLst/>
                    </a:prstGeom>
                  </pic:spPr>
                </pic:pic>
              </a:graphicData>
            </a:graphic>
          </wp:inline>
        </w:drawing>
      </w:r>
    </w:p>
    <w:p w14:paraId="19644A37" w14:textId="77777777" w:rsidR="00522113" w:rsidRDefault="00B51388">
      <w:r>
        <w:rPr>
          <w:noProof/>
        </w:rPr>
        <w:drawing>
          <wp:inline distT="0" distB="0" distL="0" distR="0" wp14:anchorId="095CA100" wp14:editId="41993CFD">
            <wp:extent cx="5991225" cy="1819275"/>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png"/>
                    <pic:cNvPicPr/>
                  </pic:nvPicPr>
                  <pic:blipFill>
                    <a:blip r:embed="rId580" cstate="print"/>
                    <a:stretch>
                      <a:fillRect/>
                    </a:stretch>
                  </pic:blipFill>
                  <pic:spPr>
                    <a:xfrm>
                      <a:off x="0" y="0"/>
                      <a:ext cx="5991225" cy="1819275"/>
                    </a:xfrm>
                    <a:prstGeom prst="rect">
                      <a:avLst/>
                    </a:prstGeom>
                  </pic:spPr>
                </pic:pic>
              </a:graphicData>
            </a:graphic>
          </wp:inline>
        </w:drawing>
      </w:r>
    </w:p>
    <w:p w14:paraId="377FF087" w14:textId="77777777" w:rsidR="00522113" w:rsidRDefault="00B51388">
      <w:r>
        <w:rPr>
          <w:noProof/>
        </w:rPr>
        <w:drawing>
          <wp:inline distT="0" distB="0" distL="0" distR="0" wp14:anchorId="2EC59465" wp14:editId="6CDAC267">
            <wp:extent cx="5991225" cy="1819275"/>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png"/>
                    <pic:cNvPicPr/>
                  </pic:nvPicPr>
                  <pic:blipFill>
                    <a:blip r:embed="rId580" cstate="print"/>
                    <a:stretch>
                      <a:fillRect/>
                    </a:stretch>
                  </pic:blipFill>
                  <pic:spPr>
                    <a:xfrm>
                      <a:off x="0" y="0"/>
                      <a:ext cx="5991225" cy="1819275"/>
                    </a:xfrm>
                    <a:prstGeom prst="rect">
                      <a:avLst/>
                    </a:prstGeom>
                  </pic:spPr>
                </pic:pic>
              </a:graphicData>
            </a:graphic>
          </wp:inline>
        </w:drawing>
      </w:r>
    </w:p>
    <w:p w14:paraId="423B4EFF" w14:textId="77777777" w:rsidR="00522113" w:rsidRDefault="00B51388">
      <w:r>
        <w:rPr>
          <w:noProof/>
        </w:rPr>
        <w:drawing>
          <wp:inline distT="0" distB="0" distL="0" distR="0" wp14:anchorId="1F60CFD9" wp14:editId="601276FF">
            <wp:extent cx="5991225" cy="847725"/>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png"/>
                    <pic:cNvPicPr/>
                  </pic:nvPicPr>
                  <pic:blipFill>
                    <a:blip r:embed="rId581" cstate="print"/>
                    <a:stretch>
                      <a:fillRect/>
                    </a:stretch>
                  </pic:blipFill>
                  <pic:spPr>
                    <a:xfrm>
                      <a:off x="0" y="0"/>
                      <a:ext cx="5991225" cy="847725"/>
                    </a:xfrm>
                    <a:prstGeom prst="rect">
                      <a:avLst/>
                    </a:prstGeom>
                  </pic:spPr>
                </pic:pic>
              </a:graphicData>
            </a:graphic>
          </wp:inline>
        </w:drawing>
      </w:r>
    </w:p>
    <w:p w14:paraId="78527250" w14:textId="77777777" w:rsidR="00522113" w:rsidRDefault="00522113"/>
    <w:p w14:paraId="0DF8539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82">
        <w:r>
          <w:rPr>
            <w:rFonts w:ascii="Tahoma" w:eastAsia="Tahoma" w:hAnsi="Tahoma" w:cs="Tahoma"/>
            <w:i/>
            <w:color w:val="6666FF"/>
          </w:rPr>
          <w:t>Generate Kindle eBooks with ease</w:t>
        </w:r>
      </w:hyperlink>
    </w:p>
    <w:p w14:paraId="0AAA6F6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33" w:name="_topic_1aInstancia_ParecerAutoridadeJu1"/>
      <w:bookmarkEnd w:id="233"/>
      <w:r>
        <w:rPr>
          <w:rFonts w:ascii="Tahoma" w:eastAsia="Tahoma" w:hAnsi="Tahoma" w:cs="Tahoma"/>
          <w:i/>
          <w:color w:val="243F60"/>
          <w:sz w:val="22"/>
        </w:rPr>
        <w:t>1ª Instância - Parecer Autoridade Julgadora - Manifestação Coordenação Técnica</w:t>
      </w:r>
    </w:p>
    <w:p w14:paraId="47800C05" w14:textId="77777777" w:rsidR="00522113" w:rsidRDefault="00B51388">
      <w:pPr>
        <w:jc w:val="both"/>
      </w:pPr>
      <w:r>
        <w:t>A aba "</w:t>
      </w:r>
      <w:r>
        <w:rPr>
          <w:b/>
        </w:rPr>
        <w:t>Recursos</w:t>
      </w:r>
      <w:r>
        <w:t>", na janela "</w:t>
      </w:r>
      <w:r>
        <w:rPr>
          <w:b/>
        </w:rPr>
        <w:t>1ª Instância - Parecer Autoridade Julgadora - Manifestação Coordenação Técnica</w:t>
      </w:r>
      <w:r>
        <w:t xml:space="preserve">" permite detalhar um Julgamento e apresentar os dados na janela </w:t>
      </w:r>
      <w:r>
        <w:rPr>
          <w:b/>
        </w:rPr>
        <w:t>1ª Instância - Parecer Autoridade Julgadora - Manifestação Coordenação Técnica</w:t>
      </w:r>
      <w:r>
        <w:t>.</w:t>
      </w:r>
    </w:p>
    <w:p w14:paraId="1659FA9B" w14:textId="77777777" w:rsidR="00522113" w:rsidRDefault="00522113">
      <w:pPr>
        <w:jc w:val="both"/>
      </w:pPr>
    </w:p>
    <w:p w14:paraId="14EFB72C" w14:textId="77777777" w:rsidR="00522113" w:rsidRDefault="00B51388">
      <w:pPr>
        <w:numPr>
          <w:ilvl w:val="0"/>
          <w:numId w:val="98"/>
        </w:numPr>
        <w:jc w:val="both"/>
      </w:pPr>
      <w:r>
        <w:rPr>
          <w:b/>
        </w:rPr>
        <w:t>Detalhamento do campo - 1ª Instância - Parecer Autoridade Julgadora - Manifestação Coordenação Técnica</w:t>
      </w:r>
    </w:p>
    <w:p w14:paraId="4B52C290" w14:textId="77777777" w:rsidR="00522113" w:rsidRDefault="00B51388">
      <w:pPr>
        <w:numPr>
          <w:ilvl w:val="1"/>
          <w:numId w:val="98"/>
        </w:numPr>
        <w:jc w:val="both"/>
      </w:pPr>
      <w:r>
        <w:rPr>
          <w:b/>
        </w:rPr>
        <w:t>Manifes</w:t>
      </w:r>
      <w:r>
        <w:rPr>
          <w:b/>
        </w:rPr>
        <w:t>tação</w:t>
      </w:r>
      <w:r>
        <w:t>: Campo que permite informar a manifestação da Coordenação Técnica.</w:t>
      </w:r>
    </w:p>
    <w:p w14:paraId="40FEF544" w14:textId="77777777" w:rsidR="00522113" w:rsidRDefault="00B51388">
      <w:pPr>
        <w:numPr>
          <w:ilvl w:val="2"/>
          <w:numId w:val="98"/>
        </w:numPr>
        <w:jc w:val="both"/>
      </w:pPr>
      <w:r>
        <w:t>Campo área de texto.</w:t>
      </w:r>
    </w:p>
    <w:p w14:paraId="1013FB36" w14:textId="77777777" w:rsidR="00522113" w:rsidRDefault="00B51388">
      <w:pPr>
        <w:numPr>
          <w:ilvl w:val="2"/>
          <w:numId w:val="98"/>
        </w:numPr>
        <w:jc w:val="both"/>
      </w:pPr>
      <w:r>
        <w:t>Hint: Informe a manifestação da Coordenação Técnica</w:t>
      </w:r>
    </w:p>
    <w:p w14:paraId="6999015C" w14:textId="77777777" w:rsidR="00522113" w:rsidRDefault="00B51388">
      <w:pPr>
        <w:numPr>
          <w:ilvl w:val="2"/>
          <w:numId w:val="98"/>
        </w:numPr>
        <w:jc w:val="both"/>
      </w:pPr>
      <w:r>
        <w:t>Componente rich text para edição de texto</w:t>
      </w:r>
    </w:p>
    <w:p w14:paraId="2DD60FD9" w14:textId="77777777" w:rsidR="00522113" w:rsidRDefault="00B51388">
      <w:pPr>
        <w:numPr>
          <w:ilvl w:val="2"/>
          <w:numId w:val="98"/>
        </w:numPr>
        <w:jc w:val="both"/>
      </w:pPr>
      <w:r>
        <w:t>Sem limite de caracteres.</w:t>
      </w:r>
    </w:p>
    <w:p w14:paraId="082AC11E" w14:textId="77777777" w:rsidR="00522113" w:rsidRDefault="00B51388">
      <w:pPr>
        <w:numPr>
          <w:ilvl w:val="2"/>
          <w:numId w:val="98"/>
        </w:numPr>
        <w:jc w:val="both"/>
      </w:pPr>
      <w:r>
        <w:t>Campo obrigatório.</w:t>
      </w:r>
    </w:p>
    <w:p w14:paraId="6B3F41BC" w14:textId="77777777" w:rsidR="00522113" w:rsidRDefault="00B51388">
      <w:pPr>
        <w:numPr>
          <w:ilvl w:val="1"/>
          <w:numId w:val="98"/>
        </w:numPr>
        <w:jc w:val="both"/>
      </w:pPr>
      <w:r>
        <w:rPr>
          <w:b/>
        </w:rPr>
        <w:t>Ações</w:t>
      </w:r>
      <w:r>
        <w:t>:</w:t>
      </w:r>
    </w:p>
    <w:p w14:paraId="74C9BF15" w14:textId="77777777" w:rsidR="00522113" w:rsidRDefault="00B51388">
      <w:pPr>
        <w:numPr>
          <w:ilvl w:val="2"/>
          <w:numId w:val="98"/>
        </w:numPr>
        <w:jc w:val="both"/>
      </w:pPr>
      <w:r>
        <w:rPr>
          <w:b/>
        </w:rPr>
        <w:t>Mostrar/Esconder</w:t>
      </w:r>
      <w:r>
        <w:t>: Ao acionar esta opção, o sistema deverá apresentar ou esconder o bloco de informações presente em Manifestação - Coordenação Técnica.</w:t>
      </w:r>
    </w:p>
    <w:p w14:paraId="7AB47725" w14:textId="77777777" w:rsidR="00522113" w:rsidRDefault="00B51388">
      <w:pPr>
        <w:numPr>
          <w:ilvl w:val="2"/>
          <w:numId w:val="98"/>
        </w:numPr>
        <w:jc w:val="both"/>
      </w:pPr>
      <w:r>
        <w:rPr>
          <w:b/>
        </w:rPr>
        <w:t>Salvar</w:t>
      </w:r>
      <w:r>
        <w:t>: Ao acionar esta opção, o sistema deverá salvar os dados preenchidos na base de dados sem realizar qualquer valid</w:t>
      </w:r>
      <w:r>
        <w:t>ação de campos obrigatórios.</w:t>
      </w:r>
    </w:p>
    <w:p w14:paraId="784BC3A5" w14:textId="77777777" w:rsidR="00522113" w:rsidRDefault="00B51388">
      <w:pPr>
        <w:numPr>
          <w:ilvl w:val="2"/>
          <w:numId w:val="98"/>
        </w:numPr>
        <w:jc w:val="both"/>
      </w:pPr>
      <w:r>
        <w:rPr>
          <w:b/>
        </w:rPr>
        <w:t>Visualizar/Imprimir</w:t>
      </w:r>
      <w:r>
        <w:t>: Ao acionar esta opção, o sistema deverá disponibilizar para baixar a manifestação.</w:t>
      </w:r>
    </w:p>
    <w:p w14:paraId="0D9D7EDD" w14:textId="77777777" w:rsidR="00522113" w:rsidRDefault="00B51388">
      <w:pPr>
        <w:numPr>
          <w:ilvl w:val="2"/>
          <w:numId w:val="98"/>
        </w:numPr>
        <w:jc w:val="both"/>
      </w:pPr>
      <w:r>
        <w:rPr>
          <w:b/>
        </w:rPr>
        <w:t>Concluir</w:t>
      </w:r>
      <w:r>
        <w:t xml:space="preserve">: Ao acionar esta opção, o sistema deverá solicitar a confirmação da conclusão e ao confirmar, deverá gravar os </w:t>
      </w:r>
      <w:r>
        <w:t>dados na base de dados, deixar o bloco somente leitura e caso todas as manifestações já tenham sido concluídas, retornar para a Autoridade Julgadora o Julgamento.</w:t>
      </w:r>
    </w:p>
    <w:p w14:paraId="6E18A9BE" w14:textId="77777777" w:rsidR="00522113" w:rsidRDefault="00B51388">
      <w:pPr>
        <w:numPr>
          <w:ilvl w:val="3"/>
          <w:numId w:val="98"/>
        </w:numPr>
        <w:jc w:val="both"/>
      </w:pPr>
      <w:r>
        <w:t>Mensagem: "Deseja realmente concluir a Manifestação?" (Sim/Não)</w:t>
      </w:r>
    </w:p>
    <w:p w14:paraId="4334C679" w14:textId="77777777" w:rsidR="00522113" w:rsidRDefault="00522113">
      <w:pPr>
        <w:ind w:left="360"/>
      </w:pPr>
    </w:p>
    <w:p w14:paraId="5AAEF1E3" w14:textId="77777777" w:rsidR="00522113" w:rsidRDefault="00B51388">
      <w:pPr>
        <w:numPr>
          <w:ilvl w:val="0"/>
          <w:numId w:val="98"/>
        </w:numPr>
      </w:pPr>
      <w:r>
        <w:rPr>
          <w:b/>
        </w:rPr>
        <w:t>Regras - 1ª Instância - Pare</w:t>
      </w:r>
      <w:r>
        <w:rPr>
          <w:b/>
        </w:rPr>
        <w:t>cer Autoridade Julgadora - Manifestação Coordenação Técnica</w:t>
      </w:r>
    </w:p>
    <w:p w14:paraId="04827AD1" w14:textId="77777777" w:rsidR="00522113" w:rsidRDefault="00B51388">
      <w:pPr>
        <w:numPr>
          <w:ilvl w:val="1"/>
          <w:numId w:val="98"/>
        </w:numPr>
        <w:jc w:val="both"/>
      </w:pPr>
      <w:r>
        <w:t>Apenas usuários com o perfil Coordenação Técnica da Unidade do Julgamento e Administrador poderão editar as informações deste bloco.</w:t>
      </w:r>
    </w:p>
    <w:p w14:paraId="1CAE663D" w14:textId="77777777" w:rsidR="00522113" w:rsidRDefault="00B51388">
      <w:pPr>
        <w:numPr>
          <w:ilvl w:val="1"/>
          <w:numId w:val="98"/>
        </w:numPr>
        <w:jc w:val="both"/>
      </w:pPr>
      <w:r>
        <w:t>A ação Visualizar deverá ter a sua nomenclatura alterada para I</w:t>
      </w:r>
      <w:r>
        <w:t>mprimir após ser realizada a ação Concluir.</w:t>
      </w:r>
    </w:p>
    <w:p w14:paraId="6995027B" w14:textId="77777777" w:rsidR="00522113" w:rsidRDefault="00B51388">
      <w:pPr>
        <w:numPr>
          <w:ilvl w:val="1"/>
          <w:numId w:val="98"/>
        </w:numPr>
        <w:jc w:val="both"/>
      </w:pPr>
      <w:r>
        <w:t>Quando a nomenclatura da ação for Visualizar, o sistema deverá realizar a impressão conforme o layout presente em VisualizarManifestacao.pdf.</w:t>
      </w:r>
    </w:p>
    <w:p w14:paraId="148D1E19" w14:textId="77777777" w:rsidR="00522113" w:rsidRDefault="00B51388">
      <w:pPr>
        <w:numPr>
          <w:ilvl w:val="1"/>
          <w:numId w:val="98"/>
        </w:numPr>
        <w:jc w:val="both"/>
      </w:pPr>
      <w:r>
        <w:t xml:space="preserve">Quando a nomenclatura da ação for Imprimir, o sistema deverá realizar </w:t>
      </w:r>
      <w:r>
        <w:t>a impressão conforme o layout presente em ImprimirManifestacao.pdf.</w:t>
      </w:r>
    </w:p>
    <w:p w14:paraId="04C870C3" w14:textId="77777777" w:rsidR="00522113" w:rsidRDefault="00B51388">
      <w:pPr>
        <w:numPr>
          <w:ilvl w:val="2"/>
          <w:numId w:val="98"/>
        </w:numPr>
        <w:jc w:val="both"/>
      </w:pPr>
      <w:r>
        <w:t>Ao gerar a Manifestação, o sistema deverá registrar no rodapé do documento gerado os dados de autentificação, nos mesmos moldes dos demais documentos emitidos pelo sistema.</w:t>
      </w:r>
    </w:p>
    <w:p w14:paraId="189AADDA" w14:textId="77777777" w:rsidR="00522113" w:rsidRDefault="00B51388">
      <w:pPr>
        <w:numPr>
          <w:ilvl w:val="1"/>
          <w:numId w:val="98"/>
        </w:numPr>
        <w:jc w:val="both"/>
      </w:pPr>
      <w:r>
        <w:t>O sistema dever</w:t>
      </w:r>
      <w:r>
        <w:t>á gerar um número para o Parecer no formato "PA&lt;Sequencial&gt;.&lt;Ano&gt;.&lt;UF&gt;".</w:t>
      </w:r>
    </w:p>
    <w:p w14:paraId="010C42D7" w14:textId="77777777" w:rsidR="00522113" w:rsidRDefault="00B51388">
      <w:pPr>
        <w:numPr>
          <w:ilvl w:val="2"/>
          <w:numId w:val="98"/>
        </w:numPr>
        <w:jc w:val="both"/>
      </w:pPr>
      <w:r>
        <w:t>O &lt;Sequencial&gt; deverá iniciar em 00001 e ir sendo incrementado de um em um. Cada &lt;UF&gt; e por &lt;Ano&gt; deverão ter a sua própria sequencia iniciando em 00001.</w:t>
      </w:r>
    </w:p>
    <w:p w14:paraId="4E6CDFE3" w14:textId="77777777" w:rsidR="00522113" w:rsidRDefault="00B51388">
      <w:pPr>
        <w:numPr>
          <w:ilvl w:val="2"/>
          <w:numId w:val="98"/>
        </w:numPr>
        <w:jc w:val="both"/>
      </w:pPr>
      <w:r>
        <w:t>Ex: PA00001.2016.PA, PA00001.</w:t>
      </w:r>
      <w:r>
        <w:t>2017.PA, PA00001.2016.BA.</w:t>
      </w:r>
    </w:p>
    <w:p w14:paraId="41D5E0A2" w14:textId="77777777" w:rsidR="00522113" w:rsidRDefault="00B51388">
      <w:pPr>
        <w:numPr>
          <w:ilvl w:val="1"/>
          <w:numId w:val="98"/>
        </w:numPr>
        <w:jc w:val="both"/>
      </w:pPr>
      <w:r>
        <w:t>Ao ser concluída a manifestação, o sistema deverá gravar um arquivo no SEI com o que é gerado pela ação Imprimir dentro do Processo SEI associado a Fiscalização do respectivo Julgamento, com a nomenclatura igual a Manifestação Aut</w:t>
      </w:r>
      <w:r>
        <w:t>oridade Julgadora e o tipo igual a Parecer Técnico de código 191. Este documento deverá ser apresentado na árvore de documentos, sendo o usuário aquele que fez a ação de deferir a análise.</w:t>
      </w:r>
    </w:p>
    <w:p w14:paraId="45176BA3" w14:textId="77777777" w:rsidR="00522113" w:rsidRDefault="00B51388">
      <w:pPr>
        <w:numPr>
          <w:ilvl w:val="1"/>
          <w:numId w:val="98"/>
        </w:numPr>
        <w:jc w:val="both"/>
      </w:pPr>
      <w:r>
        <w:t>Ao ser concluída a manifestação, o sistema deverá apresentar soment</w:t>
      </w:r>
      <w:r>
        <w:t>e a ação Imprimir. As demais deverão ser suprimidas.</w:t>
      </w:r>
    </w:p>
    <w:p w14:paraId="2E891C51" w14:textId="77777777" w:rsidR="00522113" w:rsidRDefault="00522113"/>
    <w:p w14:paraId="5D100992" w14:textId="77777777" w:rsidR="00522113" w:rsidRDefault="00B51388">
      <w:pPr>
        <w:numPr>
          <w:ilvl w:val="0"/>
          <w:numId w:val="98"/>
        </w:numPr>
      </w:pPr>
      <w:r>
        <w:rPr>
          <w:b/>
        </w:rPr>
        <w:t>Tela - 1ª Instância - Parecer Autoridade Julgadora - Manifestação Coordenação Técnica</w:t>
      </w:r>
    </w:p>
    <w:p w14:paraId="4B4BFE14" w14:textId="77777777" w:rsidR="00522113" w:rsidRDefault="00B51388">
      <w:r>
        <w:rPr>
          <w:noProof/>
        </w:rPr>
        <w:drawing>
          <wp:inline distT="0" distB="0" distL="0" distR="0" wp14:anchorId="3F6BF332" wp14:editId="2B5DA7D9">
            <wp:extent cx="5991225" cy="2085975"/>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png"/>
                    <pic:cNvPicPr/>
                  </pic:nvPicPr>
                  <pic:blipFill>
                    <a:blip r:embed="rId583" cstate="print"/>
                    <a:stretch>
                      <a:fillRect/>
                    </a:stretch>
                  </pic:blipFill>
                  <pic:spPr>
                    <a:xfrm>
                      <a:off x="0" y="0"/>
                      <a:ext cx="5991225" cy="2085975"/>
                    </a:xfrm>
                    <a:prstGeom prst="rect">
                      <a:avLst/>
                    </a:prstGeom>
                  </pic:spPr>
                </pic:pic>
              </a:graphicData>
            </a:graphic>
          </wp:inline>
        </w:drawing>
      </w:r>
    </w:p>
    <w:p w14:paraId="3D5F2F84" w14:textId="77777777" w:rsidR="00522113" w:rsidRDefault="00522113"/>
    <w:p w14:paraId="07AEA429"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84">
        <w:r>
          <w:rPr>
            <w:rFonts w:ascii="Tahoma" w:eastAsia="Tahoma" w:hAnsi="Tahoma" w:cs="Tahoma"/>
            <w:i/>
            <w:color w:val="6666FF"/>
          </w:rPr>
          <w:t>Free help authoring environment</w:t>
        </w:r>
      </w:hyperlink>
    </w:p>
    <w:p w14:paraId="51DC7E2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34" w:name="_topic_1aInstancia_ParecerAutoridadeJu2"/>
      <w:bookmarkEnd w:id="234"/>
      <w:r>
        <w:rPr>
          <w:rFonts w:ascii="Tahoma" w:eastAsia="Tahoma" w:hAnsi="Tahoma" w:cs="Tahoma"/>
          <w:i/>
          <w:color w:val="243F60"/>
          <w:sz w:val="22"/>
        </w:rPr>
        <w:t xml:space="preserve">1ª Instância - Parecer Autoridade </w:t>
      </w:r>
      <w:r>
        <w:rPr>
          <w:rFonts w:ascii="Tahoma" w:eastAsia="Tahoma" w:hAnsi="Tahoma" w:cs="Tahoma"/>
          <w:i/>
          <w:color w:val="243F60"/>
          <w:sz w:val="22"/>
        </w:rPr>
        <w:t>Julgadora - Manifestação Procuradoria</w:t>
      </w:r>
    </w:p>
    <w:p w14:paraId="12DF8B89" w14:textId="77777777" w:rsidR="00522113" w:rsidRDefault="00B51388">
      <w:r>
        <w:t>A aba "</w:t>
      </w:r>
      <w:r>
        <w:rPr>
          <w:b/>
        </w:rPr>
        <w:t>Recursos</w:t>
      </w:r>
      <w:r>
        <w:t>", na janela "</w:t>
      </w:r>
      <w:r>
        <w:rPr>
          <w:b/>
        </w:rPr>
        <w:t>1ª Instância - Parecer Autoridade Julgadora - Manifestação Procuradoria</w:t>
      </w:r>
      <w:r>
        <w:t xml:space="preserve">" permite detalhar um Julgamento e apresentar os dados na janela </w:t>
      </w:r>
      <w:r>
        <w:rPr>
          <w:b/>
        </w:rPr>
        <w:t>1ª Instância - Parecer Autoridade Julgadora - Manifes</w:t>
      </w:r>
      <w:r>
        <w:rPr>
          <w:b/>
        </w:rPr>
        <w:t>tação Procuradoria</w:t>
      </w:r>
      <w:r>
        <w:t>.</w:t>
      </w:r>
    </w:p>
    <w:p w14:paraId="24F8CE8E" w14:textId="77777777" w:rsidR="00522113" w:rsidRDefault="00522113"/>
    <w:p w14:paraId="7818D182" w14:textId="77777777" w:rsidR="00522113" w:rsidRDefault="00B51388">
      <w:pPr>
        <w:numPr>
          <w:ilvl w:val="0"/>
          <w:numId w:val="98"/>
        </w:numPr>
      </w:pPr>
      <w:r>
        <w:rPr>
          <w:b/>
        </w:rPr>
        <w:t>Detalhamento do campo - 1ª Instância - Parecer Autoridade Julgadora - Manifestação Procuradoria</w:t>
      </w:r>
    </w:p>
    <w:p w14:paraId="6B2A63B5" w14:textId="77777777" w:rsidR="00522113" w:rsidRDefault="00B51388">
      <w:pPr>
        <w:numPr>
          <w:ilvl w:val="1"/>
          <w:numId w:val="98"/>
        </w:numPr>
      </w:pPr>
      <w:r>
        <w:rPr>
          <w:b/>
        </w:rPr>
        <w:t>Data de envio para análise da Procuradoria</w:t>
      </w:r>
      <w:r>
        <w:t>: Campo que apresenta a data e hora em que a Autoridade Julgadora encaminhou para manifestação da</w:t>
      </w:r>
      <w:r>
        <w:t xml:space="preserve"> Procuradoria.</w:t>
      </w:r>
    </w:p>
    <w:p w14:paraId="543FFDC8" w14:textId="77777777" w:rsidR="00522113" w:rsidRDefault="00B51388">
      <w:pPr>
        <w:numPr>
          <w:ilvl w:val="2"/>
          <w:numId w:val="98"/>
        </w:numPr>
      </w:pPr>
      <w:r>
        <w:t>Máscara: DD/MM/AAAA às HH:MM</w:t>
      </w:r>
    </w:p>
    <w:p w14:paraId="35F7B235" w14:textId="77777777" w:rsidR="00522113" w:rsidRDefault="00B51388">
      <w:pPr>
        <w:numPr>
          <w:ilvl w:val="2"/>
          <w:numId w:val="98"/>
        </w:numPr>
      </w:pPr>
      <w:r>
        <w:t>Campo somente leitura.</w:t>
      </w:r>
    </w:p>
    <w:p w14:paraId="7A7C58D7" w14:textId="77777777" w:rsidR="00522113" w:rsidRDefault="00B51388">
      <w:pPr>
        <w:numPr>
          <w:ilvl w:val="1"/>
          <w:numId w:val="98"/>
        </w:numPr>
      </w:pPr>
      <w:r>
        <w:rPr>
          <w:b/>
        </w:rPr>
        <w:t>Data de Manifestação da Procuradoria</w:t>
      </w:r>
      <w:r>
        <w:t>: Campo que apresenta a data e hora atual do carregamento da página ou bloco.</w:t>
      </w:r>
    </w:p>
    <w:p w14:paraId="0F693C26" w14:textId="77777777" w:rsidR="00522113" w:rsidRDefault="00B51388">
      <w:pPr>
        <w:numPr>
          <w:ilvl w:val="2"/>
          <w:numId w:val="98"/>
        </w:numPr>
      </w:pPr>
      <w:r>
        <w:t>Máscara: DD/MM/AAAA às HH:MM</w:t>
      </w:r>
    </w:p>
    <w:p w14:paraId="53354403" w14:textId="77777777" w:rsidR="00522113" w:rsidRDefault="00B51388">
      <w:pPr>
        <w:numPr>
          <w:ilvl w:val="2"/>
          <w:numId w:val="98"/>
        </w:numPr>
      </w:pPr>
      <w:r>
        <w:t>Campo somente leitura.</w:t>
      </w:r>
    </w:p>
    <w:p w14:paraId="3D7F087F" w14:textId="77777777" w:rsidR="00522113" w:rsidRDefault="00B51388">
      <w:pPr>
        <w:numPr>
          <w:ilvl w:val="1"/>
          <w:numId w:val="98"/>
        </w:numPr>
      </w:pPr>
      <w:r>
        <w:rPr>
          <w:b/>
        </w:rPr>
        <w:t>Nº Processo SEI da Mani</w:t>
      </w:r>
      <w:r>
        <w:rPr>
          <w:b/>
        </w:rPr>
        <w:t>festação</w:t>
      </w:r>
      <w:r>
        <w:t>: Campo que permite informar o número do processo SEI da Manifestação da Procuradoria.</w:t>
      </w:r>
    </w:p>
    <w:p w14:paraId="4D75CF12" w14:textId="77777777" w:rsidR="00522113" w:rsidRDefault="00B51388">
      <w:pPr>
        <w:numPr>
          <w:ilvl w:val="2"/>
          <w:numId w:val="98"/>
        </w:numPr>
      </w:pPr>
      <w:r>
        <w:t>Máscara: 99999.999999/9999-99 ou 9999999.99999999/9999-99</w:t>
      </w:r>
    </w:p>
    <w:p w14:paraId="3B95C4B3" w14:textId="77777777" w:rsidR="00522113" w:rsidRDefault="00B51388">
      <w:pPr>
        <w:numPr>
          <w:ilvl w:val="2"/>
          <w:numId w:val="98"/>
        </w:numPr>
      </w:pPr>
      <w:r>
        <w:t>Campo obrigatório.</w:t>
      </w:r>
    </w:p>
    <w:p w14:paraId="7BA7D4BA" w14:textId="77777777" w:rsidR="00522113" w:rsidRDefault="00B51388">
      <w:pPr>
        <w:numPr>
          <w:ilvl w:val="1"/>
          <w:numId w:val="98"/>
        </w:numPr>
      </w:pPr>
      <w:r>
        <w:rPr>
          <w:b/>
        </w:rPr>
        <w:t>Nº Documento SEI da Manifestação</w:t>
      </w:r>
      <w:r>
        <w:t>: Campo que permite informar o número do documento d</w:t>
      </w:r>
      <w:r>
        <w:t>o processo SEI da Manifestação da Procuradoria.</w:t>
      </w:r>
    </w:p>
    <w:p w14:paraId="7098CB45" w14:textId="77777777" w:rsidR="00522113" w:rsidRDefault="00B51388">
      <w:pPr>
        <w:numPr>
          <w:ilvl w:val="2"/>
          <w:numId w:val="98"/>
        </w:numPr>
      </w:pPr>
      <w:r>
        <w:t>Campo numérico</w:t>
      </w:r>
    </w:p>
    <w:p w14:paraId="30BAFEE4" w14:textId="77777777" w:rsidR="00522113" w:rsidRDefault="00B51388">
      <w:pPr>
        <w:numPr>
          <w:ilvl w:val="2"/>
          <w:numId w:val="98"/>
        </w:numPr>
      </w:pPr>
      <w:r>
        <w:t>Tamanho: 10</w:t>
      </w:r>
    </w:p>
    <w:p w14:paraId="10D14F2B" w14:textId="77777777" w:rsidR="00522113" w:rsidRDefault="00B51388">
      <w:pPr>
        <w:numPr>
          <w:ilvl w:val="2"/>
          <w:numId w:val="98"/>
        </w:numPr>
      </w:pPr>
      <w:r>
        <w:t>Campo obrigatório.</w:t>
      </w:r>
    </w:p>
    <w:p w14:paraId="48D6CC08" w14:textId="77777777" w:rsidR="00522113" w:rsidRDefault="00B51388">
      <w:pPr>
        <w:numPr>
          <w:ilvl w:val="1"/>
          <w:numId w:val="98"/>
        </w:numPr>
      </w:pPr>
      <w:r>
        <w:rPr>
          <w:b/>
        </w:rPr>
        <w:t>Data do Documento SEI</w:t>
      </w:r>
      <w:r>
        <w:t>: Campo que permite informar a data do documento no SEI.</w:t>
      </w:r>
    </w:p>
    <w:p w14:paraId="735E3D93" w14:textId="77777777" w:rsidR="00522113" w:rsidRDefault="00B51388">
      <w:pPr>
        <w:numPr>
          <w:ilvl w:val="2"/>
          <w:numId w:val="98"/>
        </w:numPr>
      </w:pPr>
      <w:r>
        <w:t>Máscara: DD/MM/AAAA</w:t>
      </w:r>
    </w:p>
    <w:p w14:paraId="016D151C" w14:textId="77777777" w:rsidR="00522113" w:rsidRDefault="00B51388">
      <w:pPr>
        <w:numPr>
          <w:ilvl w:val="2"/>
          <w:numId w:val="98"/>
        </w:numPr>
      </w:pPr>
      <w:r>
        <w:t>Opção de calendário</w:t>
      </w:r>
    </w:p>
    <w:p w14:paraId="50CF8B71" w14:textId="77777777" w:rsidR="00522113" w:rsidRDefault="00B51388">
      <w:pPr>
        <w:numPr>
          <w:ilvl w:val="2"/>
          <w:numId w:val="98"/>
        </w:numPr>
      </w:pPr>
      <w:r>
        <w:t>Campo obrigatório</w:t>
      </w:r>
    </w:p>
    <w:p w14:paraId="452557B3" w14:textId="77777777" w:rsidR="00522113" w:rsidRDefault="00B51388">
      <w:pPr>
        <w:numPr>
          <w:ilvl w:val="1"/>
          <w:numId w:val="98"/>
        </w:numPr>
      </w:pPr>
      <w:r>
        <w:rPr>
          <w:b/>
        </w:rPr>
        <w:t>Ações</w:t>
      </w:r>
      <w:r>
        <w:t>:</w:t>
      </w:r>
    </w:p>
    <w:p w14:paraId="44A257AD" w14:textId="77777777" w:rsidR="00522113" w:rsidRDefault="00B51388">
      <w:pPr>
        <w:numPr>
          <w:ilvl w:val="2"/>
          <w:numId w:val="98"/>
        </w:numPr>
      </w:pPr>
      <w:r>
        <w:rPr>
          <w:b/>
        </w:rPr>
        <w:t>Mostrar</w:t>
      </w:r>
      <w:r>
        <w:t>/</w:t>
      </w:r>
      <w:r>
        <w:rPr>
          <w:b/>
        </w:rPr>
        <w:t>Esconder</w:t>
      </w:r>
      <w:r>
        <w:t>: Ao acionar esta opção, o sistema deverá apresentar ou esconder o bloco de informações presente em Manifestação - Procuradoria.</w:t>
      </w:r>
    </w:p>
    <w:p w14:paraId="230A6609" w14:textId="77777777" w:rsidR="00522113" w:rsidRDefault="00B51388">
      <w:pPr>
        <w:numPr>
          <w:ilvl w:val="2"/>
          <w:numId w:val="98"/>
        </w:numPr>
      </w:pPr>
      <w:r>
        <w:rPr>
          <w:b/>
        </w:rPr>
        <w:t>Salvar</w:t>
      </w:r>
      <w:r>
        <w:t>: Ao acionar esta opção, o sistema deverá salvar os dados preenchidos na base de dados sem realizar qualquer vali</w:t>
      </w:r>
      <w:r>
        <w:t>dação de campos obrigatórios.</w:t>
      </w:r>
    </w:p>
    <w:p w14:paraId="60F9271B" w14:textId="77777777" w:rsidR="00522113" w:rsidRDefault="00B51388">
      <w:pPr>
        <w:numPr>
          <w:ilvl w:val="2"/>
          <w:numId w:val="98"/>
        </w:numPr>
      </w:pPr>
      <w:r>
        <w:rPr>
          <w:b/>
        </w:rPr>
        <w:t>Concluir</w:t>
      </w:r>
      <w:r>
        <w:t>: Ao acionar esta opção, o sistema deverá solicitar a confirmação da conclusão e ao confirmar, deverá gravar os dados na base de dados, deixar o bloco somente leitura e caso todas as manifestações já tenham sido conclu</w:t>
      </w:r>
      <w:r>
        <w:t>ídas, retornar para a Autoridade Julgadora o Julgamento.</w:t>
      </w:r>
    </w:p>
    <w:p w14:paraId="515E2DB8" w14:textId="77777777" w:rsidR="00522113" w:rsidRDefault="00B51388">
      <w:pPr>
        <w:numPr>
          <w:ilvl w:val="3"/>
          <w:numId w:val="98"/>
        </w:numPr>
      </w:pPr>
      <w:r>
        <w:rPr>
          <w:b/>
        </w:rPr>
        <w:t>Mensagem</w:t>
      </w:r>
      <w:r>
        <w:t>: "Deseja realmente concluir a Manifestação?" (Sim/Não)</w:t>
      </w:r>
    </w:p>
    <w:p w14:paraId="250CCFCD" w14:textId="77777777" w:rsidR="00522113" w:rsidRDefault="00522113">
      <w:pPr>
        <w:ind w:left="360"/>
      </w:pPr>
    </w:p>
    <w:p w14:paraId="778CAAC9" w14:textId="77777777" w:rsidR="00522113" w:rsidRDefault="00B51388">
      <w:pPr>
        <w:numPr>
          <w:ilvl w:val="0"/>
          <w:numId w:val="98"/>
        </w:numPr>
      </w:pPr>
      <w:r>
        <w:rPr>
          <w:b/>
        </w:rPr>
        <w:t>Regras - 1ª Instância - Parecer Autoridade Julgadora - Manifestação Procuradoria</w:t>
      </w:r>
    </w:p>
    <w:p w14:paraId="6A80CD83" w14:textId="77777777" w:rsidR="00522113" w:rsidRDefault="00B51388">
      <w:pPr>
        <w:numPr>
          <w:ilvl w:val="1"/>
          <w:numId w:val="98"/>
        </w:numPr>
      </w:pPr>
      <w:r>
        <w:t xml:space="preserve">Apenas os usuários com o perfil Autoridade </w:t>
      </w:r>
      <w:r>
        <w:t>Julgadora associada ao Julgamento, de Coordenação Técnica da Unidade do Julgamento e Administrador poderão editar as informações deste bloco.</w:t>
      </w:r>
    </w:p>
    <w:p w14:paraId="6A591B64" w14:textId="77777777" w:rsidR="00522113" w:rsidRDefault="00B51388">
      <w:pPr>
        <w:numPr>
          <w:ilvl w:val="1"/>
          <w:numId w:val="98"/>
        </w:numPr>
      </w:pPr>
      <w:r>
        <w:t>Ao ser concluída a manifestação, o sistema deverá suprimir todas as ações.</w:t>
      </w:r>
    </w:p>
    <w:p w14:paraId="777CAE61" w14:textId="77777777" w:rsidR="00522113" w:rsidRDefault="00522113"/>
    <w:p w14:paraId="053AC464" w14:textId="77777777" w:rsidR="00522113" w:rsidRDefault="00B51388">
      <w:pPr>
        <w:numPr>
          <w:ilvl w:val="0"/>
          <w:numId w:val="98"/>
        </w:numPr>
      </w:pPr>
      <w:r>
        <w:rPr>
          <w:b/>
        </w:rPr>
        <w:t>Tela - 1ª Instância - Parecer Autorida</w:t>
      </w:r>
      <w:r>
        <w:rPr>
          <w:b/>
        </w:rPr>
        <w:t>de Julgadora - Manifestação Procuradoria</w:t>
      </w:r>
    </w:p>
    <w:p w14:paraId="3A8CDB43" w14:textId="77777777" w:rsidR="00522113" w:rsidRDefault="00B51388">
      <w:r>
        <w:rPr>
          <w:noProof/>
        </w:rPr>
        <w:drawing>
          <wp:inline distT="0" distB="0" distL="0" distR="0" wp14:anchorId="42FCEBC6" wp14:editId="7BEDF0C1">
            <wp:extent cx="5991225" cy="2085975"/>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png"/>
                    <pic:cNvPicPr/>
                  </pic:nvPicPr>
                  <pic:blipFill>
                    <a:blip r:embed="rId583" cstate="print"/>
                    <a:stretch>
                      <a:fillRect/>
                    </a:stretch>
                  </pic:blipFill>
                  <pic:spPr>
                    <a:xfrm>
                      <a:off x="0" y="0"/>
                      <a:ext cx="5991225" cy="2085975"/>
                    </a:xfrm>
                    <a:prstGeom prst="rect">
                      <a:avLst/>
                    </a:prstGeom>
                  </pic:spPr>
                </pic:pic>
              </a:graphicData>
            </a:graphic>
          </wp:inline>
        </w:drawing>
      </w:r>
    </w:p>
    <w:p w14:paraId="48C4764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85">
        <w:r>
          <w:rPr>
            <w:rFonts w:ascii="Tahoma" w:eastAsia="Tahoma" w:hAnsi="Tahoma" w:cs="Tahoma"/>
            <w:i/>
            <w:color w:val="6666FF"/>
          </w:rPr>
          <w:t>Produce online help for Qt applications</w:t>
        </w:r>
      </w:hyperlink>
    </w:p>
    <w:p w14:paraId="33F9581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35" w:name="_topic_1aInstancia_ParecerAutoridadeJu3"/>
      <w:bookmarkEnd w:id="235"/>
      <w:r>
        <w:rPr>
          <w:rFonts w:ascii="Tahoma" w:eastAsia="Tahoma" w:hAnsi="Tahoma" w:cs="Tahoma"/>
          <w:i/>
          <w:color w:val="243F60"/>
          <w:sz w:val="22"/>
        </w:rPr>
        <w:t>1ª Instância - Parecer Autoridade Julgadora - Manifestação Procuradoria SEDE</w:t>
      </w:r>
    </w:p>
    <w:p w14:paraId="7FB4E781" w14:textId="77777777" w:rsidR="00522113" w:rsidRDefault="00B51388">
      <w:r>
        <w:t>A aba "</w:t>
      </w:r>
      <w:r>
        <w:rPr>
          <w:b/>
        </w:rPr>
        <w:t>Recursos</w:t>
      </w:r>
      <w:r>
        <w:t>", na janela "</w:t>
      </w:r>
      <w:r>
        <w:rPr>
          <w:b/>
        </w:rPr>
        <w:t>1ª Instância - Parecer</w:t>
      </w:r>
      <w:r>
        <w:rPr>
          <w:b/>
        </w:rPr>
        <w:t xml:space="preserve"> Autoridade Julgadora - Manifestação Procuradoria SEDE</w:t>
      </w:r>
      <w:r>
        <w:t xml:space="preserve">" permite detalhar um Julgamento e apresentar os dados na janela </w:t>
      </w:r>
      <w:r>
        <w:rPr>
          <w:b/>
        </w:rPr>
        <w:t>1ª Instância - Parecer Autoridade Julgadora - Manifestação Procuradoria SEDE</w:t>
      </w:r>
      <w:r>
        <w:t>.</w:t>
      </w:r>
    </w:p>
    <w:p w14:paraId="5A2243D0" w14:textId="77777777" w:rsidR="00522113" w:rsidRDefault="00522113"/>
    <w:p w14:paraId="6F905774" w14:textId="77777777" w:rsidR="00522113" w:rsidRDefault="00B51388">
      <w:pPr>
        <w:numPr>
          <w:ilvl w:val="0"/>
          <w:numId w:val="98"/>
        </w:numPr>
      </w:pPr>
      <w:r>
        <w:rPr>
          <w:b/>
        </w:rPr>
        <w:t xml:space="preserve">Detalhamento do campo - 1ª Instância - Parecer </w:t>
      </w:r>
      <w:r>
        <w:rPr>
          <w:b/>
        </w:rPr>
        <w:t>Autoridade Julgadora - Manifestação Procuradoria SEDE</w:t>
      </w:r>
    </w:p>
    <w:p w14:paraId="0F77F5A1" w14:textId="77777777" w:rsidR="00522113" w:rsidRDefault="00B51388">
      <w:pPr>
        <w:numPr>
          <w:ilvl w:val="1"/>
          <w:numId w:val="98"/>
        </w:numPr>
      </w:pPr>
      <w:r>
        <w:rPr>
          <w:b/>
        </w:rPr>
        <w:t>Data de envio para análise da Procuradoria SEDE</w:t>
      </w:r>
      <w:r>
        <w:t>: Campo que apresenta a data e hora em que a Autoridade Julgadora encaminhou para manifestação da Procuradoria SEDE.</w:t>
      </w:r>
    </w:p>
    <w:p w14:paraId="0816D7F7" w14:textId="77777777" w:rsidR="00522113" w:rsidRDefault="00B51388">
      <w:pPr>
        <w:numPr>
          <w:ilvl w:val="2"/>
          <w:numId w:val="98"/>
        </w:numPr>
      </w:pPr>
      <w:r>
        <w:t>Máscara: DD/MM/AAAA às HH:MM</w:t>
      </w:r>
    </w:p>
    <w:p w14:paraId="6F67D43A" w14:textId="77777777" w:rsidR="00522113" w:rsidRDefault="00B51388">
      <w:pPr>
        <w:numPr>
          <w:ilvl w:val="2"/>
          <w:numId w:val="98"/>
        </w:numPr>
      </w:pPr>
      <w:r>
        <w:t>Campo som</w:t>
      </w:r>
      <w:r>
        <w:t>ente leitura.</w:t>
      </w:r>
    </w:p>
    <w:p w14:paraId="7D45A96E" w14:textId="77777777" w:rsidR="00522113" w:rsidRDefault="00B51388">
      <w:pPr>
        <w:numPr>
          <w:ilvl w:val="1"/>
          <w:numId w:val="98"/>
        </w:numPr>
      </w:pPr>
      <w:r>
        <w:rPr>
          <w:b/>
        </w:rPr>
        <w:t>Data de Manifestação da Procuradoria SEDE</w:t>
      </w:r>
      <w:r>
        <w:t>: Campo que apresenta a data e hora atual do carregamento da página ou bloco.</w:t>
      </w:r>
    </w:p>
    <w:p w14:paraId="7481E49B" w14:textId="77777777" w:rsidR="00522113" w:rsidRDefault="00B51388">
      <w:pPr>
        <w:numPr>
          <w:ilvl w:val="2"/>
          <w:numId w:val="98"/>
        </w:numPr>
      </w:pPr>
      <w:r>
        <w:t>Máscara: DD/MM/AAAA às HH:MM</w:t>
      </w:r>
    </w:p>
    <w:p w14:paraId="362C140E" w14:textId="77777777" w:rsidR="00522113" w:rsidRDefault="00B51388">
      <w:pPr>
        <w:numPr>
          <w:ilvl w:val="2"/>
          <w:numId w:val="98"/>
        </w:numPr>
      </w:pPr>
      <w:r>
        <w:t>Campo somente leitura.</w:t>
      </w:r>
    </w:p>
    <w:p w14:paraId="540A3FC4" w14:textId="77777777" w:rsidR="00522113" w:rsidRDefault="00B51388">
      <w:pPr>
        <w:numPr>
          <w:ilvl w:val="1"/>
          <w:numId w:val="98"/>
        </w:numPr>
      </w:pPr>
      <w:r>
        <w:rPr>
          <w:b/>
        </w:rPr>
        <w:t>Nº Processo SEI da Manifestação</w:t>
      </w:r>
      <w:r>
        <w:t>: Campo que permite informar o número do</w:t>
      </w:r>
      <w:r>
        <w:t xml:space="preserve"> processo SEI da Manifestação da Procuradoria SEDE.</w:t>
      </w:r>
    </w:p>
    <w:p w14:paraId="283D2483" w14:textId="77777777" w:rsidR="00522113" w:rsidRDefault="00B51388">
      <w:pPr>
        <w:numPr>
          <w:ilvl w:val="2"/>
          <w:numId w:val="98"/>
        </w:numPr>
      </w:pPr>
      <w:r>
        <w:t>Máscara: 99999.999999/9999-99 ou 9999999.99999999/9999-99</w:t>
      </w:r>
    </w:p>
    <w:p w14:paraId="4CAE750E" w14:textId="77777777" w:rsidR="00522113" w:rsidRDefault="00B51388">
      <w:pPr>
        <w:numPr>
          <w:ilvl w:val="2"/>
          <w:numId w:val="98"/>
        </w:numPr>
      </w:pPr>
      <w:r>
        <w:t>Campo obrigatório.</w:t>
      </w:r>
    </w:p>
    <w:p w14:paraId="5BCD6E27" w14:textId="77777777" w:rsidR="00522113" w:rsidRDefault="00B51388">
      <w:pPr>
        <w:numPr>
          <w:ilvl w:val="1"/>
          <w:numId w:val="98"/>
        </w:numPr>
      </w:pPr>
      <w:r>
        <w:rPr>
          <w:b/>
        </w:rPr>
        <w:t>Nº Documento SEI da Manifestação</w:t>
      </w:r>
      <w:r>
        <w:t>: Campo que permite informar o número do documento do processo SEI da Manifestação da Procurado</w:t>
      </w:r>
      <w:r>
        <w:t>ria SEDE.</w:t>
      </w:r>
    </w:p>
    <w:p w14:paraId="7307C6BA" w14:textId="77777777" w:rsidR="00522113" w:rsidRDefault="00B51388">
      <w:pPr>
        <w:numPr>
          <w:ilvl w:val="2"/>
          <w:numId w:val="98"/>
        </w:numPr>
      </w:pPr>
      <w:r>
        <w:t>Campo numérico</w:t>
      </w:r>
    </w:p>
    <w:p w14:paraId="0C5FB161" w14:textId="77777777" w:rsidR="00522113" w:rsidRDefault="00B51388">
      <w:pPr>
        <w:numPr>
          <w:ilvl w:val="2"/>
          <w:numId w:val="98"/>
        </w:numPr>
      </w:pPr>
      <w:r>
        <w:t>Tamanho: 10</w:t>
      </w:r>
    </w:p>
    <w:p w14:paraId="4E24879E" w14:textId="77777777" w:rsidR="00522113" w:rsidRDefault="00B51388">
      <w:pPr>
        <w:numPr>
          <w:ilvl w:val="2"/>
          <w:numId w:val="98"/>
        </w:numPr>
      </w:pPr>
      <w:r>
        <w:t>Campo obrigatório.</w:t>
      </w:r>
    </w:p>
    <w:p w14:paraId="6A7386C5" w14:textId="77777777" w:rsidR="00522113" w:rsidRDefault="00B51388">
      <w:pPr>
        <w:numPr>
          <w:ilvl w:val="1"/>
          <w:numId w:val="98"/>
        </w:numPr>
      </w:pPr>
      <w:r>
        <w:rPr>
          <w:b/>
        </w:rPr>
        <w:t>Data do Documento SEI</w:t>
      </w:r>
      <w:r>
        <w:t>: Campo que permite informar a data do documento no SEI.</w:t>
      </w:r>
    </w:p>
    <w:p w14:paraId="6D06339E" w14:textId="77777777" w:rsidR="00522113" w:rsidRDefault="00B51388">
      <w:pPr>
        <w:numPr>
          <w:ilvl w:val="2"/>
          <w:numId w:val="98"/>
        </w:numPr>
      </w:pPr>
      <w:r>
        <w:t>Máscara: DD/MM/AAAA</w:t>
      </w:r>
    </w:p>
    <w:p w14:paraId="21F71E80" w14:textId="77777777" w:rsidR="00522113" w:rsidRDefault="00B51388">
      <w:pPr>
        <w:numPr>
          <w:ilvl w:val="2"/>
          <w:numId w:val="98"/>
        </w:numPr>
      </w:pPr>
      <w:r>
        <w:t>Opção de calendário</w:t>
      </w:r>
    </w:p>
    <w:p w14:paraId="2059CFC5" w14:textId="77777777" w:rsidR="00522113" w:rsidRDefault="00B51388">
      <w:pPr>
        <w:numPr>
          <w:ilvl w:val="2"/>
          <w:numId w:val="98"/>
        </w:numPr>
      </w:pPr>
      <w:r>
        <w:t>Campo obrigatório</w:t>
      </w:r>
    </w:p>
    <w:p w14:paraId="3084860B" w14:textId="77777777" w:rsidR="00522113" w:rsidRDefault="00B51388">
      <w:pPr>
        <w:numPr>
          <w:ilvl w:val="1"/>
          <w:numId w:val="98"/>
        </w:numPr>
      </w:pPr>
      <w:r>
        <w:rPr>
          <w:b/>
        </w:rPr>
        <w:t>Ações</w:t>
      </w:r>
      <w:r>
        <w:t>:</w:t>
      </w:r>
    </w:p>
    <w:p w14:paraId="671726CA" w14:textId="77777777" w:rsidR="00522113" w:rsidRDefault="00B51388">
      <w:pPr>
        <w:numPr>
          <w:ilvl w:val="2"/>
          <w:numId w:val="98"/>
        </w:numPr>
      </w:pPr>
      <w:r>
        <w:rPr>
          <w:b/>
        </w:rPr>
        <w:t>Mostrar/Esconder</w:t>
      </w:r>
      <w:r>
        <w:t xml:space="preserve">: Ao acionar esta opção, o sistema </w:t>
      </w:r>
      <w:r>
        <w:t>deverá apresentar ou esconder o bloco de informações presente em Manifestação - Procuradoria.</w:t>
      </w:r>
    </w:p>
    <w:p w14:paraId="7E380891" w14:textId="77777777" w:rsidR="00522113" w:rsidRDefault="00B51388">
      <w:pPr>
        <w:numPr>
          <w:ilvl w:val="2"/>
          <w:numId w:val="98"/>
        </w:numPr>
      </w:pPr>
      <w:r>
        <w:rPr>
          <w:b/>
        </w:rPr>
        <w:t>Salvar</w:t>
      </w:r>
      <w:r>
        <w:t>: Ao acionar esta opção, o sistema deverá salvar os dados preenchidos na base de dados sem realizar qualquer validação de campos obrigatórios.</w:t>
      </w:r>
    </w:p>
    <w:p w14:paraId="46ADA62D" w14:textId="77777777" w:rsidR="00522113" w:rsidRDefault="00B51388">
      <w:pPr>
        <w:numPr>
          <w:ilvl w:val="2"/>
          <w:numId w:val="98"/>
        </w:numPr>
      </w:pPr>
      <w:r>
        <w:rPr>
          <w:b/>
        </w:rPr>
        <w:t>Concluir</w:t>
      </w:r>
      <w:r>
        <w:t xml:space="preserve">: Ao </w:t>
      </w:r>
      <w:r>
        <w:t xml:space="preserve">acionar esta opção, o sistema deverá solicitar a confirmação da conclusão e ao confirmar, deverá gravar os dados na base de dados, deixar o bloco somente leitura e caso todas as manifestações já tenham sido concluídas, retornar para a Autoridade Julgadora </w:t>
      </w:r>
      <w:r>
        <w:t>o Julgamento.</w:t>
      </w:r>
    </w:p>
    <w:p w14:paraId="0ECCDDCC" w14:textId="77777777" w:rsidR="00522113" w:rsidRDefault="00B51388">
      <w:pPr>
        <w:numPr>
          <w:ilvl w:val="3"/>
          <w:numId w:val="98"/>
        </w:numPr>
      </w:pPr>
      <w:r>
        <w:rPr>
          <w:b/>
        </w:rPr>
        <w:t>Mensagem</w:t>
      </w:r>
      <w:r>
        <w:t>: "Deseja realmente concluir a Manifestação?" (Sim/Não)</w:t>
      </w:r>
    </w:p>
    <w:p w14:paraId="64659F98" w14:textId="77777777" w:rsidR="00522113" w:rsidRDefault="00522113">
      <w:pPr>
        <w:ind w:left="360"/>
      </w:pPr>
    </w:p>
    <w:p w14:paraId="29A864CF" w14:textId="77777777" w:rsidR="00522113" w:rsidRDefault="00B51388">
      <w:pPr>
        <w:numPr>
          <w:ilvl w:val="0"/>
          <w:numId w:val="98"/>
        </w:numPr>
      </w:pPr>
      <w:r>
        <w:rPr>
          <w:b/>
        </w:rPr>
        <w:t>Regras - 1ª Instância - Parecer Autoridade Julgadora - Manifestação Procuradoria SEDE</w:t>
      </w:r>
    </w:p>
    <w:p w14:paraId="3C3023D4" w14:textId="77777777" w:rsidR="00522113" w:rsidRDefault="00B51388">
      <w:pPr>
        <w:numPr>
          <w:ilvl w:val="1"/>
          <w:numId w:val="98"/>
        </w:numPr>
      </w:pPr>
      <w:r>
        <w:t xml:space="preserve">Apenas os usuários com o perfil Autoridade Julgadora associada ao Julgamento, de </w:t>
      </w:r>
      <w:r>
        <w:t>Coordenação Técnica da Unidade do Julgamento e Administrador poderão editar as informações deste bloco.</w:t>
      </w:r>
    </w:p>
    <w:p w14:paraId="1DDB528F" w14:textId="77777777" w:rsidR="00522113" w:rsidRDefault="00B51388">
      <w:pPr>
        <w:numPr>
          <w:ilvl w:val="1"/>
          <w:numId w:val="98"/>
        </w:numPr>
      </w:pPr>
      <w:r>
        <w:t>Ao ser concluída a manifestação, o sistema deverá suprimir todas as ações.</w:t>
      </w:r>
    </w:p>
    <w:p w14:paraId="01FB09ED" w14:textId="77777777" w:rsidR="00522113" w:rsidRDefault="00522113"/>
    <w:p w14:paraId="16B871A3" w14:textId="77777777" w:rsidR="00522113" w:rsidRDefault="00B51388">
      <w:pPr>
        <w:numPr>
          <w:ilvl w:val="0"/>
          <w:numId w:val="98"/>
        </w:numPr>
      </w:pPr>
      <w:r>
        <w:rPr>
          <w:b/>
        </w:rPr>
        <w:t>Tela - 1ª Instância - Parecer Autoridade Julgadora - Manifestação Procurador</w:t>
      </w:r>
      <w:r>
        <w:rPr>
          <w:b/>
        </w:rPr>
        <w:t>ia SEDE</w:t>
      </w:r>
    </w:p>
    <w:p w14:paraId="3CEC37F5" w14:textId="77777777" w:rsidR="00522113" w:rsidRDefault="00B51388">
      <w:r>
        <w:rPr>
          <w:noProof/>
        </w:rPr>
        <w:drawing>
          <wp:inline distT="0" distB="0" distL="0" distR="0" wp14:anchorId="723A168B" wp14:editId="397FCB35">
            <wp:extent cx="5991225" cy="1304925"/>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png"/>
                    <pic:cNvPicPr/>
                  </pic:nvPicPr>
                  <pic:blipFill>
                    <a:blip r:embed="rId586" cstate="print"/>
                    <a:stretch>
                      <a:fillRect/>
                    </a:stretch>
                  </pic:blipFill>
                  <pic:spPr>
                    <a:xfrm>
                      <a:off x="0" y="0"/>
                      <a:ext cx="5991225" cy="1304925"/>
                    </a:xfrm>
                    <a:prstGeom prst="rect">
                      <a:avLst/>
                    </a:prstGeom>
                  </pic:spPr>
                </pic:pic>
              </a:graphicData>
            </a:graphic>
          </wp:inline>
        </w:drawing>
      </w:r>
    </w:p>
    <w:p w14:paraId="4D2B964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87">
        <w:r>
          <w:rPr>
            <w:rFonts w:ascii="Tahoma" w:eastAsia="Tahoma" w:hAnsi="Tahoma" w:cs="Tahoma"/>
            <w:i/>
            <w:color w:val="6666FF"/>
          </w:rPr>
          <w:t>Easy EPub and documentation editor</w:t>
        </w:r>
      </w:hyperlink>
    </w:p>
    <w:p w14:paraId="1C303D2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36" w:name="_topic_Recursos_1aInstancia_ParecerSupe"/>
      <w:bookmarkEnd w:id="236"/>
      <w:r>
        <w:rPr>
          <w:rFonts w:ascii="Tahoma" w:eastAsia="Tahoma" w:hAnsi="Tahoma" w:cs="Tahoma"/>
          <w:i/>
          <w:color w:val="243F60"/>
          <w:sz w:val="22"/>
        </w:rPr>
        <w:t xml:space="preserve">Recursos - 1ª Instância </w:t>
      </w:r>
      <w:r>
        <w:rPr>
          <w:rFonts w:ascii="Tahoma" w:eastAsia="Tahoma" w:hAnsi="Tahoma" w:cs="Tahoma"/>
          <w:i/>
          <w:color w:val="243F60"/>
          <w:sz w:val="22"/>
        </w:rPr>
        <w:t>- Parecer Superintendente</w:t>
      </w:r>
    </w:p>
    <w:p w14:paraId="01A75046" w14:textId="77777777" w:rsidR="00522113" w:rsidRDefault="00B51388">
      <w:pPr>
        <w:jc w:val="both"/>
      </w:pPr>
      <w:r>
        <w:t>A aba "</w:t>
      </w:r>
      <w:r>
        <w:rPr>
          <w:b/>
        </w:rPr>
        <w:t>Recursos</w:t>
      </w:r>
      <w:r>
        <w:t>", na janela "</w:t>
      </w:r>
      <w:r>
        <w:rPr>
          <w:b/>
        </w:rPr>
        <w:t>Recursos - 1ª Instância - Parecer Superintendente</w:t>
      </w:r>
      <w:r>
        <w:t xml:space="preserve">" permite detalhar um Julgamento e apresentar os dados na janela </w:t>
      </w:r>
      <w:r>
        <w:rPr>
          <w:b/>
        </w:rPr>
        <w:t>Recursos - 1ª Instância - Parecer Superintendente</w:t>
      </w:r>
      <w:r>
        <w:t>.</w:t>
      </w:r>
    </w:p>
    <w:p w14:paraId="0ABF4302" w14:textId="77777777" w:rsidR="00522113" w:rsidRDefault="00522113">
      <w:pPr>
        <w:jc w:val="both"/>
      </w:pPr>
    </w:p>
    <w:p w14:paraId="667A5255" w14:textId="77777777" w:rsidR="00522113" w:rsidRDefault="00B51388">
      <w:pPr>
        <w:numPr>
          <w:ilvl w:val="0"/>
          <w:numId w:val="98"/>
        </w:numPr>
        <w:jc w:val="both"/>
      </w:pPr>
      <w:r>
        <w:rPr>
          <w:b/>
        </w:rPr>
        <w:t xml:space="preserve">Detalhamento do campo - Recursos - </w:t>
      </w:r>
      <w:r>
        <w:rPr>
          <w:b/>
        </w:rPr>
        <w:t>1ª Instância - Parecer Superintendente</w:t>
      </w:r>
    </w:p>
    <w:p w14:paraId="7DB56B77" w14:textId="77777777" w:rsidR="00522113" w:rsidRDefault="00B51388">
      <w:pPr>
        <w:numPr>
          <w:ilvl w:val="1"/>
          <w:numId w:val="98"/>
        </w:numPr>
        <w:jc w:val="both"/>
      </w:pPr>
      <w:r>
        <w:t>Parecer</w:t>
      </w:r>
    </w:p>
    <w:p w14:paraId="33E8C1FF" w14:textId="77777777" w:rsidR="00522113" w:rsidRDefault="00B51388">
      <w:pPr>
        <w:numPr>
          <w:ilvl w:val="2"/>
          <w:numId w:val="98"/>
        </w:numPr>
        <w:jc w:val="both"/>
      </w:pPr>
      <w:r>
        <w:rPr>
          <w:b/>
        </w:rPr>
        <w:t>Documento gerado no SEI</w:t>
      </w:r>
      <w:r>
        <w:t>: Campo que permite informar se o parecer foi gerado no SEI.</w:t>
      </w:r>
    </w:p>
    <w:p w14:paraId="03672098" w14:textId="77777777" w:rsidR="00522113" w:rsidRDefault="00B51388">
      <w:pPr>
        <w:numPr>
          <w:ilvl w:val="3"/>
          <w:numId w:val="98"/>
        </w:numPr>
        <w:jc w:val="both"/>
      </w:pPr>
      <w:r>
        <w:t>Check box</w:t>
      </w:r>
    </w:p>
    <w:p w14:paraId="265A093D" w14:textId="77777777" w:rsidR="00522113" w:rsidRDefault="00B51388">
      <w:pPr>
        <w:numPr>
          <w:ilvl w:val="3"/>
          <w:numId w:val="98"/>
        </w:numPr>
        <w:jc w:val="both"/>
      </w:pPr>
      <w:r>
        <w:t>Padrão: Desmarcado.</w:t>
      </w:r>
    </w:p>
    <w:p w14:paraId="67212E77" w14:textId="77777777" w:rsidR="00522113" w:rsidRDefault="00B51388">
      <w:pPr>
        <w:numPr>
          <w:ilvl w:val="3"/>
          <w:numId w:val="98"/>
        </w:numPr>
        <w:jc w:val="both"/>
      </w:pPr>
      <w:r>
        <w:t>Vide Regras Gerais.</w:t>
      </w:r>
    </w:p>
    <w:p w14:paraId="7F008C1B" w14:textId="77777777" w:rsidR="00522113" w:rsidRDefault="00B51388">
      <w:pPr>
        <w:numPr>
          <w:ilvl w:val="2"/>
          <w:numId w:val="98"/>
        </w:numPr>
        <w:jc w:val="both"/>
      </w:pPr>
      <w:r>
        <w:rPr>
          <w:b/>
        </w:rPr>
        <w:t>Preâmbulo</w:t>
      </w:r>
      <w:r>
        <w:t xml:space="preserve">: Campo que permite informar o preâmbulo do parecer </w:t>
      </w:r>
      <w:r>
        <w:t>referente ao recurso em primeira instância.</w:t>
      </w:r>
    </w:p>
    <w:p w14:paraId="530BD1D5" w14:textId="77777777" w:rsidR="00522113" w:rsidRDefault="00B51388">
      <w:pPr>
        <w:numPr>
          <w:ilvl w:val="3"/>
          <w:numId w:val="98"/>
        </w:numPr>
        <w:jc w:val="both"/>
      </w:pPr>
      <w:r>
        <w:t>Campo Área de Texto</w:t>
      </w:r>
    </w:p>
    <w:p w14:paraId="077DB31F" w14:textId="77777777" w:rsidR="00522113" w:rsidRDefault="00B51388">
      <w:pPr>
        <w:numPr>
          <w:ilvl w:val="3"/>
          <w:numId w:val="98"/>
        </w:numPr>
        <w:jc w:val="both"/>
      </w:pPr>
      <w:r>
        <w:t>Hint: "Informe o preâmbulo"</w:t>
      </w:r>
    </w:p>
    <w:p w14:paraId="7C4D5E76" w14:textId="77777777" w:rsidR="00522113" w:rsidRDefault="00B51388">
      <w:pPr>
        <w:numPr>
          <w:ilvl w:val="3"/>
          <w:numId w:val="98"/>
        </w:numPr>
        <w:jc w:val="both"/>
      </w:pPr>
      <w:r>
        <w:t>Componente rich text para edição de texto</w:t>
      </w:r>
    </w:p>
    <w:p w14:paraId="3F2DC988" w14:textId="77777777" w:rsidR="00522113" w:rsidRDefault="00B51388">
      <w:pPr>
        <w:numPr>
          <w:ilvl w:val="3"/>
          <w:numId w:val="98"/>
        </w:numPr>
        <w:jc w:val="both"/>
      </w:pPr>
      <w:r>
        <w:t>Sem limite de caracteres.</w:t>
      </w:r>
    </w:p>
    <w:p w14:paraId="5A993933" w14:textId="77777777" w:rsidR="00522113" w:rsidRDefault="00B51388">
      <w:pPr>
        <w:numPr>
          <w:ilvl w:val="3"/>
          <w:numId w:val="98"/>
        </w:numPr>
        <w:jc w:val="both"/>
      </w:pPr>
      <w:r>
        <w:t>Campo obrigatório.</w:t>
      </w:r>
    </w:p>
    <w:p w14:paraId="43344EB7" w14:textId="77777777" w:rsidR="00522113" w:rsidRDefault="00B51388">
      <w:pPr>
        <w:numPr>
          <w:ilvl w:val="2"/>
          <w:numId w:val="98"/>
        </w:numPr>
        <w:jc w:val="both"/>
      </w:pPr>
      <w:r>
        <w:rPr>
          <w:b/>
        </w:rPr>
        <w:t>Dos Fatos</w:t>
      </w:r>
      <w:r>
        <w:t xml:space="preserve">: Campo que permite informar os fatos do parecer referente ao </w:t>
      </w:r>
      <w:r>
        <w:t>recurso em primeira instância.</w:t>
      </w:r>
    </w:p>
    <w:p w14:paraId="48BC9F9E" w14:textId="77777777" w:rsidR="00522113" w:rsidRDefault="00B51388">
      <w:pPr>
        <w:numPr>
          <w:ilvl w:val="3"/>
          <w:numId w:val="98"/>
        </w:numPr>
        <w:jc w:val="both"/>
      </w:pPr>
      <w:r>
        <w:t>Hint: "Informe os fatos"</w:t>
      </w:r>
    </w:p>
    <w:p w14:paraId="074441C6" w14:textId="77777777" w:rsidR="00522113" w:rsidRDefault="00B51388">
      <w:pPr>
        <w:numPr>
          <w:ilvl w:val="3"/>
          <w:numId w:val="98"/>
        </w:numPr>
        <w:jc w:val="both"/>
      </w:pPr>
      <w:r>
        <w:t>Componente rich text para edição de texto</w:t>
      </w:r>
    </w:p>
    <w:p w14:paraId="609C0672" w14:textId="77777777" w:rsidR="00522113" w:rsidRDefault="00B51388">
      <w:pPr>
        <w:numPr>
          <w:ilvl w:val="3"/>
          <w:numId w:val="98"/>
        </w:numPr>
        <w:jc w:val="both"/>
      </w:pPr>
      <w:r>
        <w:t>Sem limite de caracteres.</w:t>
      </w:r>
    </w:p>
    <w:p w14:paraId="5CB0221F" w14:textId="77777777" w:rsidR="00522113" w:rsidRDefault="00B51388">
      <w:pPr>
        <w:numPr>
          <w:ilvl w:val="3"/>
          <w:numId w:val="98"/>
        </w:numPr>
        <w:jc w:val="both"/>
      </w:pPr>
      <w:r>
        <w:t>Campo obrigatório.</w:t>
      </w:r>
    </w:p>
    <w:p w14:paraId="6C19EFE0" w14:textId="77777777" w:rsidR="00522113" w:rsidRDefault="00B51388">
      <w:pPr>
        <w:numPr>
          <w:ilvl w:val="2"/>
          <w:numId w:val="98"/>
        </w:numPr>
        <w:jc w:val="both"/>
      </w:pPr>
      <w:r>
        <w:rPr>
          <w:b/>
        </w:rPr>
        <w:t>Decisão</w:t>
      </w:r>
      <w:r>
        <w:t>: Campo que permite informar a decisão do parecer referente ao recurso em primeira instância.</w:t>
      </w:r>
    </w:p>
    <w:p w14:paraId="3A1464CE" w14:textId="77777777" w:rsidR="00522113" w:rsidRDefault="00B51388">
      <w:pPr>
        <w:numPr>
          <w:ilvl w:val="3"/>
          <w:numId w:val="98"/>
        </w:numPr>
        <w:jc w:val="both"/>
      </w:pPr>
      <w:r>
        <w:t>Hint: "Infor</w:t>
      </w:r>
      <w:r>
        <w:t>me a decisão"</w:t>
      </w:r>
    </w:p>
    <w:p w14:paraId="3B6BF333" w14:textId="77777777" w:rsidR="00522113" w:rsidRDefault="00B51388">
      <w:pPr>
        <w:numPr>
          <w:ilvl w:val="3"/>
          <w:numId w:val="98"/>
        </w:numPr>
        <w:jc w:val="both"/>
      </w:pPr>
      <w:r>
        <w:t>Componente rich text para edição de texto</w:t>
      </w:r>
    </w:p>
    <w:p w14:paraId="375DC67E" w14:textId="77777777" w:rsidR="00522113" w:rsidRDefault="00B51388">
      <w:pPr>
        <w:numPr>
          <w:ilvl w:val="3"/>
          <w:numId w:val="98"/>
        </w:numPr>
        <w:jc w:val="both"/>
      </w:pPr>
      <w:r>
        <w:t>Sem limite de caracteres.</w:t>
      </w:r>
    </w:p>
    <w:p w14:paraId="239496E2" w14:textId="77777777" w:rsidR="00522113" w:rsidRDefault="00B51388">
      <w:pPr>
        <w:numPr>
          <w:ilvl w:val="3"/>
          <w:numId w:val="98"/>
        </w:numPr>
        <w:jc w:val="both"/>
      </w:pPr>
      <w:r>
        <w:t>Campo obrigatório.</w:t>
      </w:r>
    </w:p>
    <w:p w14:paraId="166D1E0B" w14:textId="77777777" w:rsidR="00522113" w:rsidRDefault="00B51388">
      <w:pPr>
        <w:numPr>
          <w:ilvl w:val="2"/>
          <w:numId w:val="98"/>
        </w:numPr>
        <w:jc w:val="both"/>
      </w:pPr>
      <w:r>
        <w:rPr>
          <w:b/>
        </w:rPr>
        <w:t>Necessidade de manifestação da Procuradoria</w:t>
      </w:r>
      <w:r>
        <w:t>: Campo que permite informar se há a necessidade de manifestação da Procuradoria.</w:t>
      </w:r>
    </w:p>
    <w:p w14:paraId="7326397A" w14:textId="77777777" w:rsidR="00522113" w:rsidRDefault="00B51388">
      <w:pPr>
        <w:numPr>
          <w:ilvl w:val="3"/>
          <w:numId w:val="98"/>
        </w:numPr>
        <w:jc w:val="both"/>
      </w:pPr>
      <w:r>
        <w:t>Check box</w:t>
      </w:r>
    </w:p>
    <w:p w14:paraId="1C77E0FA" w14:textId="77777777" w:rsidR="00522113" w:rsidRDefault="00B51388">
      <w:pPr>
        <w:numPr>
          <w:ilvl w:val="3"/>
          <w:numId w:val="98"/>
        </w:numPr>
        <w:jc w:val="both"/>
      </w:pPr>
      <w:r>
        <w:t>Padrão: Desmarcado.</w:t>
      </w:r>
    </w:p>
    <w:p w14:paraId="3DFEA0C6" w14:textId="77777777" w:rsidR="00522113" w:rsidRDefault="00B51388">
      <w:pPr>
        <w:numPr>
          <w:ilvl w:val="2"/>
          <w:numId w:val="98"/>
        </w:numPr>
        <w:jc w:val="both"/>
      </w:pPr>
      <w:r>
        <w:rPr>
          <w:b/>
        </w:rPr>
        <w:t>Motivo (Necessidade de manifestação da Procuradoria)</w:t>
      </w:r>
      <w:r>
        <w:t>: Campo que permite informar o motivo da necessidade de manifestação da Procuradoria.</w:t>
      </w:r>
    </w:p>
    <w:p w14:paraId="6C6AB07B" w14:textId="77777777" w:rsidR="00522113" w:rsidRDefault="00B51388">
      <w:pPr>
        <w:numPr>
          <w:ilvl w:val="3"/>
          <w:numId w:val="98"/>
        </w:numPr>
        <w:jc w:val="both"/>
      </w:pPr>
      <w:r>
        <w:t>Campo área de texto</w:t>
      </w:r>
    </w:p>
    <w:p w14:paraId="540155BE" w14:textId="77777777" w:rsidR="00522113" w:rsidRDefault="00B51388">
      <w:pPr>
        <w:numPr>
          <w:ilvl w:val="3"/>
          <w:numId w:val="98"/>
        </w:numPr>
        <w:jc w:val="both"/>
      </w:pPr>
      <w:r>
        <w:t>Tamanho: 5.000.</w:t>
      </w:r>
    </w:p>
    <w:p w14:paraId="52434BFD" w14:textId="77777777" w:rsidR="00522113" w:rsidRDefault="00B51388">
      <w:pPr>
        <w:numPr>
          <w:ilvl w:val="3"/>
          <w:numId w:val="98"/>
        </w:numPr>
        <w:jc w:val="both"/>
      </w:pPr>
      <w:r>
        <w:t>Campo obrigatório.</w:t>
      </w:r>
    </w:p>
    <w:p w14:paraId="7AC70D50" w14:textId="77777777" w:rsidR="00522113" w:rsidRDefault="00B51388">
      <w:pPr>
        <w:numPr>
          <w:ilvl w:val="3"/>
          <w:numId w:val="98"/>
        </w:numPr>
        <w:jc w:val="both"/>
      </w:pPr>
      <w:r>
        <w:t>Campo visível somente quando for marcado o campo Necessidade de</w:t>
      </w:r>
      <w:r>
        <w:t xml:space="preserve"> manifestação da Procuradoria.</w:t>
      </w:r>
    </w:p>
    <w:p w14:paraId="41569F30" w14:textId="77777777" w:rsidR="00522113" w:rsidRDefault="00B51388">
      <w:pPr>
        <w:numPr>
          <w:ilvl w:val="2"/>
          <w:numId w:val="98"/>
        </w:numPr>
        <w:jc w:val="both"/>
      </w:pPr>
      <w:r>
        <w:rPr>
          <w:b/>
        </w:rPr>
        <w:t>Necessidade de manifestação da Procuradoria SEDE</w:t>
      </w:r>
      <w:r>
        <w:t>: Campo que permite informar se há a necessidade de manifestação da Procuradoria SEDE.</w:t>
      </w:r>
    </w:p>
    <w:p w14:paraId="3325C849" w14:textId="77777777" w:rsidR="00522113" w:rsidRDefault="00B51388">
      <w:pPr>
        <w:numPr>
          <w:ilvl w:val="3"/>
          <w:numId w:val="98"/>
        </w:numPr>
        <w:jc w:val="both"/>
      </w:pPr>
      <w:r>
        <w:t>Check box</w:t>
      </w:r>
    </w:p>
    <w:p w14:paraId="4B8155CF" w14:textId="77777777" w:rsidR="00522113" w:rsidRDefault="00B51388">
      <w:pPr>
        <w:numPr>
          <w:ilvl w:val="3"/>
          <w:numId w:val="98"/>
        </w:numPr>
        <w:jc w:val="both"/>
      </w:pPr>
      <w:r>
        <w:t>Padrão: Desmarcado.</w:t>
      </w:r>
    </w:p>
    <w:p w14:paraId="3BC5D65E" w14:textId="77777777" w:rsidR="00522113" w:rsidRDefault="00B51388">
      <w:pPr>
        <w:numPr>
          <w:ilvl w:val="2"/>
          <w:numId w:val="98"/>
        </w:numPr>
        <w:jc w:val="both"/>
      </w:pPr>
      <w:r>
        <w:rPr>
          <w:b/>
        </w:rPr>
        <w:t xml:space="preserve">Motivo (Necessidade de manifestação da </w:t>
      </w:r>
      <w:r>
        <w:rPr>
          <w:b/>
        </w:rPr>
        <w:t>Procuradoria SEDE)</w:t>
      </w:r>
      <w:r>
        <w:t>: Campo que permite informar o motivo da necessidade de manifestação da Procuradoria SEDE.</w:t>
      </w:r>
    </w:p>
    <w:p w14:paraId="2FBDAAC4" w14:textId="77777777" w:rsidR="00522113" w:rsidRDefault="00B51388">
      <w:pPr>
        <w:numPr>
          <w:ilvl w:val="3"/>
          <w:numId w:val="98"/>
        </w:numPr>
        <w:jc w:val="both"/>
      </w:pPr>
      <w:r>
        <w:t>Campo área de texto</w:t>
      </w:r>
    </w:p>
    <w:p w14:paraId="1A4CFA25" w14:textId="77777777" w:rsidR="00522113" w:rsidRDefault="00B51388">
      <w:pPr>
        <w:numPr>
          <w:ilvl w:val="3"/>
          <w:numId w:val="98"/>
        </w:numPr>
        <w:jc w:val="both"/>
      </w:pPr>
      <w:r>
        <w:t>Tamanho: 5.000.</w:t>
      </w:r>
    </w:p>
    <w:p w14:paraId="16252839" w14:textId="77777777" w:rsidR="00522113" w:rsidRDefault="00B51388">
      <w:pPr>
        <w:numPr>
          <w:ilvl w:val="3"/>
          <w:numId w:val="98"/>
        </w:numPr>
        <w:jc w:val="both"/>
      </w:pPr>
      <w:r>
        <w:t>Campo obrigatório.</w:t>
      </w:r>
    </w:p>
    <w:p w14:paraId="2A84D0D3" w14:textId="77777777" w:rsidR="00522113" w:rsidRDefault="00B51388">
      <w:pPr>
        <w:numPr>
          <w:ilvl w:val="3"/>
          <w:numId w:val="98"/>
        </w:numPr>
        <w:jc w:val="both"/>
      </w:pPr>
      <w:r>
        <w:t>Campo visível somente quando for marcado o campo Necessidade de manifestação da Procuradoria</w:t>
      </w:r>
      <w:r>
        <w:t xml:space="preserve"> SEDE.</w:t>
      </w:r>
    </w:p>
    <w:p w14:paraId="444BF862" w14:textId="77777777" w:rsidR="00522113" w:rsidRDefault="00B51388">
      <w:pPr>
        <w:numPr>
          <w:ilvl w:val="1"/>
          <w:numId w:val="98"/>
        </w:numPr>
        <w:jc w:val="both"/>
      </w:pPr>
      <w:r>
        <w:rPr>
          <w:b/>
        </w:rPr>
        <w:t>Manifestação do Recurso da 1ª Instância - Superintendente</w:t>
      </w:r>
    </w:p>
    <w:p w14:paraId="31849740" w14:textId="77777777" w:rsidR="00522113" w:rsidRDefault="00B51388">
      <w:pPr>
        <w:numPr>
          <w:ilvl w:val="2"/>
          <w:numId w:val="98"/>
        </w:numPr>
        <w:jc w:val="both"/>
      </w:pPr>
      <w:r>
        <w:rPr>
          <w:b/>
        </w:rPr>
        <w:t>Manifestação</w:t>
      </w:r>
      <w:r>
        <w:t>: Campo que permite selecionar qual a manifestação por parte do Superintendente do recurso da primeira instância.</w:t>
      </w:r>
    </w:p>
    <w:p w14:paraId="46AB4F50" w14:textId="77777777" w:rsidR="00522113" w:rsidRDefault="00B51388">
      <w:pPr>
        <w:numPr>
          <w:ilvl w:val="3"/>
          <w:numId w:val="98"/>
        </w:numPr>
        <w:jc w:val="both"/>
      </w:pPr>
      <w:r>
        <w:t>Opções: Posicionamento Reformulado e Mantida Decisão Anterior.</w:t>
      </w:r>
    </w:p>
    <w:p w14:paraId="350E7A78" w14:textId="77777777" w:rsidR="00522113" w:rsidRDefault="00B51388">
      <w:pPr>
        <w:numPr>
          <w:ilvl w:val="2"/>
          <w:numId w:val="98"/>
        </w:numPr>
        <w:jc w:val="both"/>
      </w:pPr>
      <w:r>
        <w:rPr>
          <w:b/>
        </w:rPr>
        <w:t>Po</w:t>
      </w:r>
      <w:r>
        <w:rPr>
          <w:b/>
        </w:rPr>
        <w:t>sicionamento Reformulado</w:t>
      </w:r>
      <w:r>
        <w:t xml:space="preserve">: Campo que permite selecionar qual o novo posicionamento a ser dado como manifestação por parte do Superintendente do recurso da primeira instância. </w:t>
      </w:r>
    </w:p>
    <w:p w14:paraId="077D0F3C" w14:textId="77777777" w:rsidR="00522113" w:rsidRDefault="00B51388">
      <w:pPr>
        <w:numPr>
          <w:ilvl w:val="3"/>
          <w:numId w:val="98"/>
        </w:numPr>
        <w:jc w:val="both"/>
      </w:pPr>
      <w:r>
        <w:t xml:space="preserve">Opções: Revisar Procedimento, AI Anulado e AI Confirmado.  </w:t>
      </w:r>
    </w:p>
    <w:p w14:paraId="63BE28C4" w14:textId="77777777" w:rsidR="00522113" w:rsidRDefault="00B51388">
      <w:pPr>
        <w:numPr>
          <w:ilvl w:val="3"/>
          <w:numId w:val="98"/>
        </w:numPr>
        <w:jc w:val="both"/>
      </w:pPr>
      <w:r>
        <w:t xml:space="preserve">Seleção única </w:t>
      </w:r>
    </w:p>
    <w:p w14:paraId="112EDB58" w14:textId="77777777" w:rsidR="00522113" w:rsidRDefault="00B51388">
      <w:pPr>
        <w:numPr>
          <w:ilvl w:val="2"/>
          <w:numId w:val="98"/>
        </w:numPr>
        <w:jc w:val="both"/>
      </w:pPr>
      <w:r>
        <w:rPr>
          <w:b/>
        </w:rPr>
        <w:t>Revisa</w:t>
      </w:r>
      <w:r>
        <w:rPr>
          <w:b/>
        </w:rPr>
        <w:t>r Procedimento</w:t>
      </w:r>
      <w:r>
        <w:t xml:space="preserve">: Campo que permite selecionar qual procedimento deve ser revisado a ser dado como manifestação por parte do Superintendente do recurso da primeira instância.  </w:t>
      </w:r>
    </w:p>
    <w:p w14:paraId="4DA18746" w14:textId="77777777" w:rsidR="00522113" w:rsidRDefault="00B51388">
      <w:pPr>
        <w:numPr>
          <w:ilvl w:val="3"/>
          <w:numId w:val="98"/>
        </w:numPr>
        <w:jc w:val="both"/>
      </w:pPr>
      <w:r>
        <w:rPr>
          <w:b/>
        </w:rPr>
        <w:t>Opções</w:t>
      </w:r>
      <w:r>
        <w:t>: Revisar Ficha de Avaliação, Celebrar Termo de Compromisso e Revisar Notif</w:t>
      </w:r>
      <w:r>
        <w:t xml:space="preserve">icação de Penalidade.  </w:t>
      </w:r>
    </w:p>
    <w:p w14:paraId="48CF6D22" w14:textId="77777777" w:rsidR="00522113" w:rsidRDefault="00B51388">
      <w:pPr>
        <w:numPr>
          <w:ilvl w:val="3"/>
          <w:numId w:val="98"/>
        </w:numPr>
        <w:jc w:val="both"/>
      </w:pPr>
      <w:r>
        <w:t xml:space="preserve">Múltipla seleção </w:t>
      </w:r>
    </w:p>
    <w:p w14:paraId="589A8FFC" w14:textId="77777777" w:rsidR="00522113" w:rsidRDefault="00B51388">
      <w:pPr>
        <w:numPr>
          <w:ilvl w:val="2"/>
          <w:numId w:val="98"/>
        </w:numPr>
        <w:jc w:val="both"/>
      </w:pPr>
      <w:r>
        <w:rPr>
          <w:b/>
        </w:rPr>
        <w:t>Ações</w:t>
      </w:r>
      <w:r>
        <w:t>:</w:t>
      </w:r>
    </w:p>
    <w:p w14:paraId="3C92A032" w14:textId="77777777" w:rsidR="00522113" w:rsidRDefault="00B51388">
      <w:pPr>
        <w:numPr>
          <w:ilvl w:val="3"/>
          <w:numId w:val="98"/>
        </w:numPr>
        <w:jc w:val="both"/>
      </w:pPr>
      <w:r>
        <w:rPr>
          <w:b/>
        </w:rPr>
        <w:t>Mostrar/Esconder</w:t>
      </w:r>
      <w:r>
        <w:t>: Ao acionar esta opção, o sistema deverá apresentar ou esconder o bloco de informações presente em Parecer - Superintendente.</w:t>
      </w:r>
    </w:p>
    <w:p w14:paraId="60187C59" w14:textId="77777777" w:rsidR="00522113" w:rsidRDefault="00B51388">
      <w:pPr>
        <w:numPr>
          <w:ilvl w:val="3"/>
          <w:numId w:val="98"/>
        </w:numPr>
        <w:jc w:val="both"/>
      </w:pPr>
      <w:r>
        <w:rPr>
          <w:b/>
        </w:rPr>
        <w:t>Salvar</w:t>
      </w:r>
      <w:r>
        <w:t xml:space="preserve">: Ao acionar esta opção, o sistema deverá salvar os dados </w:t>
      </w:r>
      <w:r>
        <w:t>preenchidos na base de dados sem realizar qualquer validação de campos obrigatórios.</w:t>
      </w:r>
    </w:p>
    <w:p w14:paraId="26674889" w14:textId="77777777" w:rsidR="00522113" w:rsidRDefault="00B51388">
      <w:pPr>
        <w:numPr>
          <w:ilvl w:val="3"/>
          <w:numId w:val="98"/>
        </w:numPr>
        <w:jc w:val="both"/>
      </w:pPr>
      <w:r>
        <w:rPr>
          <w:b/>
        </w:rPr>
        <w:t>Visualizar/Imprimir</w:t>
      </w:r>
      <w:r>
        <w:t>: Ao acionar esta opção, o sistema deverá disponibilizar para baixar o parecer do recurso da primeira instância.</w:t>
      </w:r>
    </w:p>
    <w:p w14:paraId="63568051" w14:textId="77777777" w:rsidR="00522113" w:rsidRDefault="00B51388">
      <w:pPr>
        <w:numPr>
          <w:ilvl w:val="3"/>
          <w:numId w:val="98"/>
        </w:numPr>
        <w:jc w:val="both"/>
      </w:pPr>
      <w:r>
        <w:rPr>
          <w:b/>
        </w:rPr>
        <w:t>Concluir Manifestação</w:t>
      </w:r>
      <w:r>
        <w:t xml:space="preserve">: Ao acionar esta </w:t>
      </w:r>
      <w:r>
        <w:t>opção, o sistema deverá solicitar a confirmação da conclusão e ao confirmar, deverá seguir o fluxo conforme regras de negócio.</w:t>
      </w:r>
    </w:p>
    <w:p w14:paraId="08858762" w14:textId="77777777" w:rsidR="00522113" w:rsidRDefault="00B51388">
      <w:pPr>
        <w:numPr>
          <w:ilvl w:val="4"/>
          <w:numId w:val="98"/>
        </w:numPr>
        <w:jc w:val="both"/>
      </w:pPr>
      <w:r>
        <w:rPr>
          <w:b/>
        </w:rPr>
        <w:t>Mensagem</w:t>
      </w:r>
      <w:r>
        <w:t>: "Deseja realmente concluir o Julgamento?" (Sim/Não)</w:t>
      </w:r>
    </w:p>
    <w:p w14:paraId="05A779EB" w14:textId="77777777" w:rsidR="00522113" w:rsidRDefault="00522113">
      <w:pPr>
        <w:ind w:left="360"/>
        <w:jc w:val="both"/>
      </w:pPr>
    </w:p>
    <w:p w14:paraId="04FCF282" w14:textId="77777777" w:rsidR="00522113" w:rsidRDefault="00B51388">
      <w:pPr>
        <w:numPr>
          <w:ilvl w:val="0"/>
          <w:numId w:val="98"/>
        </w:numPr>
        <w:jc w:val="both"/>
      </w:pPr>
      <w:r>
        <w:rPr>
          <w:b/>
        </w:rPr>
        <w:t xml:space="preserve">Regras - Recursos - 1ª Instância - Parecer </w:t>
      </w:r>
      <w:r>
        <w:rPr>
          <w:b/>
        </w:rPr>
        <w:t>Superintendente</w:t>
      </w:r>
    </w:p>
    <w:p w14:paraId="76F0194C" w14:textId="77777777" w:rsidR="00522113" w:rsidRDefault="00B51388">
      <w:pPr>
        <w:numPr>
          <w:ilvl w:val="1"/>
          <w:numId w:val="98"/>
        </w:numPr>
        <w:jc w:val="both"/>
      </w:pPr>
      <w:r>
        <w:t>Apenas usuários com o perfil Superintendência da mesma Unidade do Julgamento e de perfil Administrador poderão editar as informações deste bloco.</w:t>
      </w:r>
    </w:p>
    <w:p w14:paraId="74078206" w14:textId="77777777" w:rsidR="00522113" w:rsidRDefault="00B51388">
      <w:pPr>
        <w:numPr>
          <w:ilvl w:val="1"/>
          <w:numId w:val="98"/>
        </w:numPr>
        <w:jc w:val="both"/>
      </w:pPr>
      <w:r>
        <w:t>A ação Visualizar Parecer deverá ter a sua nomenclatura alterada para Imprimir Parecer após se</w:t>
      </w:r>
      <w:r>
        <w:t>r realizada a ação de concluir o parecer.</w:t>
      </w:r>
    </w:p>
    <w:p w14:paraId="5F14257A" w14:textId="77777777" w:rsidR="00522113" w:rsidRDefault="00B51388">
      <w:pPr>
        <w:numPr>
          <w:ilvl w:val="1"/>
          <w:numId w:val="98"/>
        </w:numPr>
        <w:jc w:val="both"/>
      </w:pPr>
      <w:r>
        <w:t>Quando a nomenclatura da ação for Visualizar Parecer, o sistema deverá realizar a impressão conforme o layout presente em VisualizarParecer.pdf.</w:t>
      </w:r>
    </w:p>
    <w:p w14:paraId="22EE988E" w14:textId="77777777" w:rsidR="00522113" w:rsidRDefault="00B51388">
      <w:pPr>
        <w:numPr>
          <w:ilvl w:val="1"/>
          <w:numId w:val="98"/>
        </w:numPr>
        <w:jc w:val="both"/>
      </w:pPr>
      <w:r>
        <w:t xml:space="preserve">Quando a nomenclatura da ação for Imprimir Parecer, o sistema deverá </w:t>
      </w:r>
      <w:r>
        <w:t>realizar a impressão conforme o layout presente em ImprimirParecer.pdf.</w:t>
      </w:r>
    </w:p>
    <w:p w14:paraId="365F5441" w14:textId="77777777" w:rsidR="00522113" w:rsidRDefault="00B51388">
      <w:pPr>
        <w:numPr>
          <w:ilvl w:val="1"/>
          <w:numId w:val="98"/>
        </w:numPr>
        <w:jc w:val="both"/>
      </w:pPr>
      <w:r>
        <w:t>O sistema deverá gerar um número para o Parecer no formato "PR&lt;Sequencial&gt;.&lt;Ano&gt;.&lt;UF&gt;".</w:t>
      </w:r>
    </w:p>
    <w:p w14:paraId="02302532" w14:textId="77777777" w:rsidR="00522113" w:rsidRDefault="00B51388">
      <w:pPr>
        <w:numPr>
          <w:ilvl w:val="2"/>
          <w:numId w:val="98"/>
        </w:numPr>
        <w:jc w:val="both"/>
      </w:pPr>
      <w:r>
        <w:t>O &lt;Sequencial&gt; deverá iniciar em 00001 e ir sendo incrementado de um em um. Cada &lt;UF&gt; e por &lt;Ano</w:t>
      </w:r>
      <w:r>
        <w:t>&gt; deverão ter a sua própria sequencia iniciando em 00001.</w:t>
      </w:r>
    </w:p>
    <w:p w14:paraId="0C0FB201" w14:textId="77777777" w:rsidR="00522113" w:rsidRDefault="00B51388">
      <w:pPr>
        <w:numPr>
          <w:ilvl w:val="2"/>
          <w:numId w:val="98"/>
        </w:numPr>
        <w:jc w:val="both"/>
      </w:pPr>
      <w:r>
        <w:t>Ex: PR00001.2016.PA, PR00001.2017.PA, PR00001.2016.BA.</w:t>
      </w:r>
    </w:p>
    <w:p w14:paraId="512C84BD" w14:textId="77777777" w:rsidR="00522113" w:rsidRDefault="00B51388">
      <w:pPr>
        <w:numPr>
          <w:ilvl w:val="1"/>
          <w:numId w:val="98"/>
        </w:numPr>
        <w:jc w:val="both"/>
      </w:pPr>
      <w:r>
        <w:t>Ao ser concluído o parecer, o sistema deverá gravar um arquivo com o que é gerado pela ação Imprimir Parecer no SEI, dentro do Processo SEI ass</w:t>
      </w:r>
      <w:r>
        <w:t>ociado a Fiscalização do respectivo Julgamento, com a nomenclatura igual a Parecer Superintendente - Recurso 1ª Instância e o tipo igual a Parecer Técnico de código 191. Este documento deverá ser apresentado na árvore de documentos anexados ao sistema, sen</w:t>
      </w:r>
      <w:r>
        <w:t>do o usuário aquele que fez a ação de deferir a análise.</w:t>
      </w:r>
    </w:p>
    <w:p w14:paraId="33ED3638" w14:textId="77777777" w:rsidR="00522113" w:rsidRDefault="00B51388">
      <w:pPr>
        <w:numPr>
          <w:ilvl w:val="1"/>
          <w:numId w:val="98"/>
        </w:numPr>
        <w:jc w:val="both"/>
      </w:pPr>
      <w:r>
        <w:t>Ao ser concluído o parecer, o sistema deverá apresentar somente a ação Imprimir Parecer. As demais deverão ser suprimidas.</w:t>
      </w:r>
    </w:p>
    <w:p w14:paraId="2E45DEA8" w14:textId="77777777" w:rsidR="00522113" w:rsidRDefault="00B51388">
      <w:pPr>
        <w:numPr>
          <w:ilvl w:val="1"/>
          <w:numId w:val="98"/>
        </w:numPr>
        <w:jc w:val="both"/>
      </w:pPr>
      <w:r>
        <w:t>Ao selecionar a opção Posicionamento Reformulado no campo Manifestação, o si</w:t>
      </w:r>
      <w:r>
        <w:t>stema deverá apresentar as opções Revisar Procedimento, AI Anulado e AI Confirmado.</w:t>
      </w:r>
    </w:p>
    <w:p w14:paraId="497BA47A" w14:textId="77777777" w:rsidR="00522113" w:rsidRDefault="00B51388">
      <w:pPr>
        <w:numPr>
          <w:ilvl w:val="2"/>
          <w:numId w:val="98"/>
        </w:numPr>
        <w:jc w:val="both"/>
      </w:pPr>
      <w:r>
        <w:t>O sistema só deve aceitar a seleção de uma das opções supracitadas.</w:t>
      </w:r>
    </w:p>
    <w:p w14:paraId="2761C72B" w14:textId="77777777" w:rsidR="00522113" w:rsidRDefault="00B51388">
      <w:pPr>
        <w:numPr>
          <w:ilvl w:val="1"/>
          <w:numId w:val="98"/>
        </w:numPr>
        <w:jc w:val="both"/>
      </w:pPr>
      <w:r>
        <w:t>Ao selecionar a opção Revisar Procedimento no campo Posicionamento Reformulado, o sistema deverá apresen</w:t>
      </w:r>
      <w:r>
        <w:t>tar as opções Revisar Ficha de Avaliação, Celebrar Termo de Compromisso e Revisar Notificação de Penalidade.</w:t>
      </w:r>
    </w:p>
    <w:p w14:paraId="6D229735" w14:textId="77777777" w:rsidR="00522113" w:rsidRDefault="00B51388">
      <w:pPr>
        <w:numPr>
          <w:ilvl w:val="2"/>
          <w:numId w:val="98"/>
        </w:numPr>
        <w:jc w:val="both"/>
      </w:pPr>
      <w:r>
        <w:t>O sistema deve aceitar múltiplas seleções das opções supracitadas.</w:t>
      </w:r>
    </w:p>
    <w:p w14:paraId="630FBD3E" w14:textId="77777777" w:rsidR="00522113" w:rsidRDefault="00B51388">
      <w:pPr>
        <w:numPr>
          <w:ilvl w:val="3"/>
          <w:numId w:val="98"/>
        </w:numPr>
        <w:jc w:val="both"/>
      </w:pPr>
      <w:r>
        <w:t>O sistema deverá permitir a múltipla seleção caso tenha sido selecionada a opção</w:t>
      </w:r>
      <w:r>
        <w:t xml:space="preserve"> Revisar Ficha de Avaliação e tendo como possibilidade ou selecionar a opção Celebrar Termo de Compromisso ou Revisar Notificação de Penalidade.</w:t>
      </w:r>
    </w:p>
    <w:p w14:paraId="6DDBF06D" w14:textId="77777777" w:rsidR="00522113" w:rsidRDefault="00B51388">
      <w:pPr>
        <w:numPr>
          <w:ilvl w:val="1"/>
          <w:numId w:val="98"/>
        </w:numPr>
        <w:jc w:val="both"/>
      </w:pPr>
      <w:r>
        <w:t>Ao concluir a manifestação com o resultado da manifestação igual a Mantida Decisão Anterior:</w:t>
      </w:r>
    </w:p>
    <w:p w14:paraId="29A37DEF" w14:textId="77777777" w:rsidR="00522113" w:rsidRDefault="00B51388">
      <w:pPr>
        <w:numPr>
          <w:ilvl w:val="2"/>
          <w:numId w:val="98"/>
        </w:numPr>
        <w:jc w:val="both"/>
      </w:pPr>
      <w:r>
        <w:t>O sistema deverá a</w:t>
      </w:r>
      <w:r>
        <w:t xml:space="preserve">lterar a Situação para Aguardando Recurso 2ª Instância, apresentar no campo Julgamento AI no cabeçalho a informação AI Confirmado, informar no campo Prazo a data igual a data atual mais 10 dias a serem contados a partir do dia posterior da data de ciência </w:t>
      </w:r>
      <w:r>
        <w:t>e encaminhar e-mail informando da situação do Julgamento para a Autoridade Julgadora atribuída ao Julgamento.</w:t>
      </w:r>
    </w:p>
    <w:p w14:paraId="002308E1" w14:textId="77777777" w:rsidR="00522113" w:rsidRDefault="00B51388">
      <w:pPr>
        <w:numPr>
          <w:ilvl w:val="3"/>
          <w:numId w:val="98"/>
        </w:numPr>
        <w:jc w:val="both"/>
      </w:pPr>
      <w:r>
        <w:t>Assunto E-mail: "[FISCALIS] Julgamento - Recurso 1ª Instância - Mantida Decisão Anterior".</w:t>
      </w:r>
    </w:p>
    <w:p w14:paraId="5B18450D" w14:textId="77777777" w:rsidR="00522113" w:rsidRDefault="00B51388">
      <w:pPr>
        <w:numPr>
          <w:ilvl w:val="3"/>
          <w:numId w:val="98"/>
        </w:numPr>
        <w:jc w:val="both"/>
      </w:pPr>
      <w:r>
        <w:t>Mensagem E-mail: "O seguinte Julgamento encontra-se com</w:t>
      </w:r>
      <w:r>
        <w:t xml:space="preserve"> a situação Mantida Decisão Anterior para o Recurso em 1ª Instância: &lt;UF da Unidade&gt; - &lt;Número Julgamento&gt;".</w:t>
      </w:r>
    </w:p>
    <w:p w14:paraId="4D1DEF19" w14:textId="77777777" w:rsidR="00522113" w:rsidRDefault="00B51388">
      <w:pPr>
        <w:numPr>
          <w:ilvl w:val="1"/>
          <w:numId w:val="98"/>
        </w:numPr>
        <w:jc w:val="both"/>
      </w:pPr>
      <w:r>
        <w:t>Ao concluir a manifestação com o resultado da manifestação igual a Posicionamento Reformulado, o posicionamento igual a Revisar Procedimento e a re</w:t>
      </w:r>
      <w:r>
        <w:t>visão igual a Revisar Ficha de Avaliação:</w:t>
      </w:r>
    </w:p>
    <w:p w14:paraId="106A5F1D" w14:textId="77777777" w:rsidR="00522113" w:rsidRDefault="00B51388">
      <w:pPr>
        <w:numPr>
          <w:ilvl w:val="2"/>
          <w:numId w:val="98"/>
        </w:numPr>
        <w:jc w:val="both"/>
      </w:pPr>
      <w:r>
        <w:t>O sistema deverá permanecer seguir para a fase e situação conforme a outra seleção além de Revisar Ficha de Avaliação, cancelar a Ficha de Avaliação atual da Fiscalização associada ao Julgamento e encaminhar e-mail</w:t>
      </w:r>
      <w:r>
        <w:t xml:space="preserve"> para os fiscais da Fiscalização e os usuários ativos com o perfil Coordenação Técnica da respectiva Unidade do Julgamento.</w:t>
      </w:r>
    </w:p>
    <w:p w14:paraId="5BCF8485" w14:textId="77777777" w:rsidR="00522113" w:rsidRDefault="00B51388">
      <w:pPr>
        <w:numPr>
          <w:ilvl w:val="3"/>
          <w:numId w:val="98"/>
        </w:numPr>
        <w:jc w:val="both"/>
      </w:pPr>
      <w:r>
        <w:t>Assunto E-mail: "[FISCALIS] Julgamento - Recursos - Revisar Procedimento - Revisar Ficha de Avaliação".</w:t>
      </w:r>
    </w:p>
    <w:p w14:paraId="431BC9DE" w14:textId="77777777" w:rsidR="00522113" w:rsidRDefault="00B51388">
      <w:pPr>
        <w:numPr>
          <w:ilvl w:val="3"/>
          <w:numId w:val="98"/>
        </w:numPr>
        <w:jc w:val="both"/>
      </w:pPr>
      <w:r>
        <w:t>Mensagem E-mail: "O seguinte</w:t>
      </w:r>
      <w:r>
        <w:t xml:space="preserve"> Julgamento encontra-se para revisão da ficha de avaliação: &lt;UF da Unidade&gt; - &lt;Número Julgamento&gt; - &lt;Autoridade Julgadora&gt;</w:t>
      </w:r>
    </w:p>
    <w:p w14:paraId="1C1C248A" w14:textId="77777777" w:rsidR="00522113" w:rsidRDefault="00B51388">
      <w:pPr>
        <w:numPr>
          <w:ilvl w:val="2"/>
          <w:numId w:val="98"/>
        </w:numPr>
        <w:jc w:val="both"/>
      </w:pPr>
      <w:r>
        <w:t>O sistema deverá aguardar a conclusão da nova ficha de avaliação, que ao ser realizada, deverá alterar a Situação para Aguardando Aná</w:t>
      </w:r>
      <w:r>
        <w:t>lise da Ficha de Avaliação e encaminhar e-mail para a Autoridade Julgadora e os usuários ativos com o perfil Coordenação Técnica da respectiva Unidade do Julgamento.</w:t>
      </w:r>
    </w:p>
    <w:p w14:paraId="7EB28245" w14:textId="77777777" w:rsidR="00522113" w:rsidRDefault="00B51388">
      <w:pPr>
        <w:numPr>
          <w:ilvl w:val="3"/>
          <w:numId w:val="98"/>
        </w:numPr>
        <w:jc w:val="both"/>
      </w:pPr>
      <w:r>
        <w:t>Assunto E-mail: "[FISCALIS] Julgamento - Recursos - Revisar Procedimento - Aguardando Anál</w:t>
      </w:r>
      <w:r>
        <w:t>ise da Ficha de Avaliação".</w:t>
      </w:r>
    </w:p>
    <w:p w14:paraId="213C7D7D" w14:textId="77777777" w:rsidR="00522113" w:rsidRDefault="00B51388">
      <w:pPr>
        <w:numPr>
          <w:ilvl w:val="3"/>
          <w:numId w:val="98"/>
        </w:numPr>
        <w:jc w:val="both"/>
      </w:pPr>
      <w:r>
        <w:t>Mensagem E-mail: "O seguinte Julgamento encontra-se para análise da ficha de avaliação: &lt;UF da Unidade&gt; - &lt;Número Julgamento&gt; - &lt;Autoridade Julgadora&gt;</w:t>
      </w:r>
    </w:p>
    <w:p w14:paraId="28A6F7F5" w14:textId="77777777" w:rsidR="00522113" w:rsidRDefault="00B51388">
      <w:pPr>
        <w:numPr>
          <w:ilvl w:val="1"/>
          <w:numId w:val="98"/>
        </w:numPr>
        <w:jc w:val="both"/>
      </w:pPr>
      <w:r>
        <w:t xml:space="preserve">Ao concluir a manifestação com o resultado da manifestação igual a </w:t>
      </w:r>
      <w:r>
        <w:t>Posicionamento Reformulado, o posicionamento igual a Revisar Procedimento e a revisão igual a Celebrar Termo de Compromisso:</w:t>
      </w:r>
    </w:p>
    <w:p w14:paraId="288339C9" w14:textId="77777777" w:rsidR="00522113" w:rsidRDefault="00B51388">
      <w:pPr>
        <w:numPr>
          <w:ilvl w:val="2"/>
          <w:numId w:val="98"/>
        </w:numPr>
        <w:jc w:val="both"/>
      </w:pPr>
      <w:r>
        <w:t>O sistema deverá alterar a Fase para Acordo, a Situação para Aguardando Minuta do TC, habilitar o preenchimento de uma nova minuta,</w:t>
      </w:r>
      <w:r>
        <w:t xml:space="preserve"> seguir as regras de negócio e apresentação da respectiva Fase e Situação e encaminhar e-mail para os usuários ativos com o perfil Coordenação Técnica da respectiva Unidade do Julgamento.</w:t>
      </w:r>
    </w:p>
    <w:p w14:paraId="4D4CAE4F" w14:textId="77777777" w:rsidR="00522113" w:rsidRDefault="00B51388">
      <w:pPr>
        <w:numPr>
          <w:ilvl w:val="3"/>
          <w:numId w:val="98"/>
        </w:numPr>
        <w:jc w:val="both"/>
      </w:pPr>
      <w:r>
        <w:t>Assunto E-mail: "[FISCALIS] Julgamento - Recursos - Revisar Procedim</w:t>
      </w:r>
      <w:r>
        <w:t>ento - Minuto do Termo de Compromisso".</w:t>
      </w:r>
    </w:p>
    <w:p w14:paraId="11C7E1D2" w14:textId="77777777" w:rsidR="00522113" w:rsidRDefault="00B51388">
      <w:pPr>
        <w:numPr>
          <w:ilvl w:val="3"/>
          <w:numId w:val="98"/>
        </w:numPr>
        <w:jc w:val="both"/>
      </w:pPr>
      <w:r>
        <w:t>Mensagem E-mail: "O seguinte Julgamento encontra-se para revisão de procedimento: &lt;UF da Unidade&gt; - &lt;Número Julgamento&gt; - &lt;Autoridade Julgadora&gt;</w:t>
      </w:r>
    </w:p>
    <w:p w14:paraId="3C2EF5F4" w14:textId="77777777" w:rsidR="00522113" w:rsidRDefault="00B51388">
      <w:pPr>
        <w:numPr>
          <w:ilvl w:val="1"/>
          <w:numId w:val="98"/>
        </w:numPr>
        <w:jc w:val="both"/>
      </w:pPr>
      <w:r>
        <w:t>Ao concluir a manifestação com o resultado da manifestação igual a Posi</w:t>
      </w:r>
      <w:r>
        <w:t>cionamento Reformulado, o posicionamento igual a Revisar Procedimento e a revisão igual a Revisar Notificação de Penalidade:</w:t>
      </w:r>
    </w:p>
    <w:p w14:paraId="709E621C" w14:textId="77777777" w:rsidR="00522113" w:rsidRDefault="00B51388">
      <w:pPr>
        <w:numPr>
          <w:ilvl w:val="2"/>
          <w:numId w:val="98"/>
        </w:numPr>
        <w:jc w:val="both"/>
      </w:pPr>
      <w:r>
        <w:t>O sistema deverá alterar a Fase para Julgamento do AI, a Situação para + Aguardando Notificação de Penalidade+, seguir as regras de</w:t>
      </w:r>
      <w:r>
        <w:t xml:space="preserve"> negócio e apresentação da respectiva Fase e Situação e encaminhar e-mail para a Autoridade Julgadora e os usuários ativos com o perfil Coordenação Técnica da respectiva Unidade do Julgamento.</w:t>
      </w:r>
    </w:p>
    <w:p w14:paraId="0726CF86" w14:textId="77777777" w:rsidR="00522113" w:rsidRDefault="00B51388">
      <w:pPr>
        <w:numPr>
          <w:ilvl w:val="3"/>
          <w:numId w:val="98"/>
        </w:numPr>
        <w:jc w:val="both"/>
      </w:pPr>
      <w:r>
        <w:t>Assunto E-mail: "[FISCALIS] Julgamento - Recursos - Revisar Pro</w:t>
      </w:r>
      <w:r>
        <w:t>cedimento - Notificação de Penalidade".</w:t>
      </w:r>
    </w:p>
    <w:p w14:paraId="76F40B30" w14:textId="77777777" w:rsidR="00522113" w:rsidRDefault="00B51388">
      <w:pPr>
        <w:numPr>
          <w:ilvl w:val="3"/>
          <w:numId w:val="98"/>
        </w:numPr>
        <w:jc w:val="both"/>
      </w:pPr>
      <w:r>
        <w:t>Mensagem E-mail: "O seguinte Julgamento encontra-se para revisão de procedimento: &lt;UF da Unidade&gt; - &lt;Número Julgamento&gt; - &lt;Autoridade Julgadora&gt;</w:t>
      </w:r>
    </w:p>
    <w:p w14:paraId="0B5E2388" w14:textId="77777777" w:rsidR="00522113" w:rsidRDefault="00B51388">
      <w:pPr>
        <w:numPr>
          <w:ilvl w:val="1"/>
          <w:numId w:val="98"/>
        </w:numPr>
        <w:jc w:val="both"/>
      </w:pPr>
      <w:r>
        <w:t>Ao concluir a manifestação com o resultado da manifestação igual a Posi</w:t>
      </w:r>
      <w:r>
        <w:t>cionamento Reformulado com a opção igual a AI Anulado:</w:t>
      </w:r>
    </w:p>
    <w:p w14:paraId="3585CBE2" w14:textId="77777777" w:rsidR="00522113" w:rsidRDefault="00B51388">
      <w:pPr>
        <w:numPr>
          <w:ilvl w:val="2"/>
          <w:numId w:val="98"/>
        </w:numPr>
        <w:jc w:val="both"/>
      </w:pPr>
      <w:r>
        <w:t>O sistema deverá apresentar pop up solicitando a confirmação da ação (sim/não) com a seguinte pergunta: "tem certeza que quer presseguir com a anulação do AI? Após a anulação, nenhuma edição poderá ser</w:t>
      </w:r>
      <w:r>
        <w:t xml:space="preserve"> realizada e o julgamento será encerrado".</w:t>
      </w:r>
    </w:p>
    <w:p w14:paraId="68EB6EC5" w14:textId="77777777" w:rsidR="00522113" w:rsidRDefault="00B51388">
      <w:pPr>
        <w:numPr>
          <w:ilvl w:val="2"/>
          <w:numId w:val="98"/>
        </w:numPr>
        <w:jc w:val="both"/>
      </w:pPr>
      <w:r>
        <w:t>O sistema deverá alterar a Fase para Encerramento, a Situação para AI Anulado, não permitir mais a edição de qualquer informação na aba Recursos e apresentar no campo Julgamento AI no cabeçalho a informação AI Anu</w:t>
      </w:r>
      <w:r>
        <w:t>lado.</w:t>
      </w:r>
    </w:p>
    <w:p w14:paraId="2B057B52" w14:textId="77777777" w:rsidR="00522113" w:rsidRDefault="00B51388">
      <w:pPr>
        <w:numPr>
          <w:ilvl w:val="1"/>
          <w:numId w:val="98"/>
        </w:numPr>
        <w:jc w:val="both"/>
      </w:pPr>
      <w:r>
        <w:t>Ao concluir a manifestação com o resultado da manifestação igual a Posicionamento Reformulado com a opção igual a AI Confirmado:</w:t>
      </w:r>
    </w:p>
    <w:p w14:paraId="0C58C705" w14:textId="77777777" w:rsidR="00522113" w:rsidRDefault="00B51388">
      <w:pPr>
        <w:numPr>
          <w:ilvl w:val="2"/>
          <w:numId w:val="98"/>
        </w:numPr>
        <w:jc w:val="both"/>
      </w:pPr>
      <w:r>
        <w:t xml:space="preserve">O sistema deverá alterar a Situação para Aguardando Recurso 2ª Instância, apresentar no campo Julgamento AI no cabeçalho </w:t>
      </w:r>
      <w:r>
        <w:t>a informação AI Confirmado, informar no campo Prazo a data igual a data atual mais 10 dias a serem contados a partir do dia posterior a data de ciência e encaminhar e-mail informado da situação do Julgamento para a Autoridade Julgadora atribuída ao Julgame</w:t>
      </w:r>
      <w:r>
        <w:t>nto.</w:t>
      </w:r>
    </w:p>
    <w:p w14:paraId="44D7B035" w14:textId="77777777" w:rsidR="00522113" w:rsidRDefault="00B51388">
      <w:pPr>
        <w:numPr>
          <w:ilvl w:val="3"/>
          <w:numId w:val="98"/>
        </w:numPr>
        <w:jc w:val="both"/>
      </w:pPr>
      <w:r>
        <w:t>Assunto E-mail: "[FISCALIS] Julgamento - Recurso 1ª Instância - AI Confirmado".</w:t>
      </w:r>
    </w:p>
    <w:p w14:paraId="218FAD3C" w14:textId="77777777" w:rsidR="00522113" w:rsidRDefault="00B51388">
      <w:pPr>
        <w:numPr>
          <w:ilvl w:val="3"/>
          <w:numId w:val="98"/>
        </w:numPr>
        <w:jc w:val="both"/>
      </w:pPr>
      <w:r>
        <w:t>Mensagem E-mail: "O seguinte Julgamento encontra-se com a situação AI Confirmado para o Recurso em 1ª Instância: &lt;UF da Unidade&gt; - &lt;Número Julgamento&gt;".</w:t>
      </w:r>
    </w:p>
    <w:p w14:paraId="1FF59151" w14:textId="77777777" w:rsidR="00522113" w:rsidRDefault="00B51388">
      <w:pPr>
        <w:numPr>
          <w:ilvl w:val="1"/>
          <w:numId w:val="98"/>
        </w:numPr>
        <w:jc w:val="both"/>
      </w:pPr>
      <w:r>
        <w:t>Ao ser concluída a</w:t>
      </w:r>
      <w:r>
        <w:t xml:space="preserve"> manifestação do Recurso, o sistema deverá suprimidas as ações.</w:t>
      </w:r>
    </w:p>
    <w:p w14:paraId="2AD4A4F2" w14:textId="77777777" w:rsidR="00522113" w:rsidRDefault="00B51388">
      <w:pPr>
        <w:numPr>
          <w:ilvl w:val="1"/>
          <w:numId w:val="98"/>
        </w:numPr>
        <w:jc w:val="both"/>
      </w:pPr>
      <w:r>
        <w:t>Ao selecionar um ou mais dos campos Necessidade de manifestação da Coordenação Técnica, Necessidade de manifestação da Procuradoria e Necessidade de manifestação da Procuradoria SEDE, o sistem</w:t>
      </w:r>
      <w:r>
        <w:t>a deverá alterar a nomenclatura da ação Concluir para Prosseguir Julgamento.</w:t>
      </w:r>
    </w:p>
    <w:p w14:paraId="3AC8AD8F" w14:textId="77777777" w:rsidR="00522113" w:rsidRDefault="00B51388">
      <w:pPr>
        <w:numPr>
          <w:ilvl w:val="2"/>
          <w:numId w:val="98"/>
        </w:numPr>
        <w:jc w:val="both"/>
      </w:pPr>
      <w:r>
        <w:t>Ao acionar esta opção, o sistema deverá alterar a Situação para Aguardando Manifestação e apresentar o Julgamento para os perfis Coordenação Técnica caso o campo Necessidade de ma</w:t>
      </w:r>
      <w:r>
        <w:t>nifestação da Coordenação Técnica esteja marcado, Procuradoria caso o campo Necessidade de manifestação da Procuradoria esteja marcado e Procuradoria SEDE caso o campo Necessidade de manifestação da Procuradoria SEDE esteja marcado.</w:t>
      </w:r>
    </w:p>
    <w:p w14:paraId="3FB71207" w14:textId="77777777" w:rsidR="00522113" w:rsidRDefault="00B51388">
      <w:pPr>
        <w:numPr>
          <w:ilvl w:val="2"/>
          <w:numId w:val="98"/>
        </w:numPr>
        <w:jc w:val="both"/>
      </w:pPr>
      <w:r>
        <w:t>Para os perfis Coordena</w:t>
      </w:r>
      <w:r>
        <w:t>ção Técnica, Procuradoria e Procuradoria SEDE, o sistema deverá apresentar os blocos Manifestação - Coordenação Técnica, Manifestação - Procuradoria e +Manifestação - Procuradoria SEDE, respectivamente. Após todos os envolvidos concluírem a sua manifestaçã</w:t>
      </w:r>
      <w:r>
        <w:t>o, o sistema deverá retornar o Julgamento para a Autoridade Julgadora pode concluir o seu Julgamento.</w:t>
      </w:r>
    </w:p>
    <w:p w14:paraId="6D3B7088" w14:textId="77777777" w:rsidR="00522113" w:rsidRDefault="00522113"/>
    <w:p w14:paraId="1C58F104" w14:textId="77777777" w:rsidR="00522113" w:rsidRDefault="00B51388">
      <w:pPr>
        <w:numPr>
          <w:ilvl w:val="0"/>
          <w:numId w:val="98"/>
        </w:numPr>
      </w:pPr>
      <w:r>
        <w:rPr>
          <w:b/>
        </w:rPr>
        <w:t>Tela - Recursos - 1ª Instância - Parecer Superintendente</w:t>
      </w:r>
    </w:p>
    <w:p w14:paraId="1B22F79A" w14:textId="77777777" w:rsidR="00522113" w:rsidRDefault="00B51388">
      <w:r>
        <w:rPr>
          <w:noProof/>
        </w:rPr>
        <w:drawing>
          <wp:inline distT="0" distB="0" distL="0" distR="0" wp14:anchorId="76A37BB4" wp14:editId="78CDA538">
            <wp:extent cx="5991225" cy="1304925"/>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png"/>
                    <pic:cNvPicPr/>
                  </pic:nvPicPr>
                  <pic:blipFill>
                    <a:blip r:embed="rId586" cstate="print"/>
                    <a:stretch>
                      <a:fillRect/>
                    </a:stretch>
                  </pic:blipFill>
                  <pic:spPr>
                    <a:xfrm>
                      <a:off x="0" y="0"/>
                      <a:ext cx="5991225" cy="1304925"/>
                    </a:xfrm>
                    <a:prstGeom prst="rect">
                      <a:avLst/>
                    </a:prstGeom>
                  </pic:spPr>
                </pic:pic>
              </a:graphicData>
            </a:graphic>
          </wp:inline>
        </w:drawing>
      </w:r>
    </w:p>
    <w:p w14:paraId="27819DEC" w14:textId="77777777" w:rsidR="00522113" w:rsidRDefault="00B51388">
      <w:r>
        <w:rPr>
          <w:noProof/>
        </w:rPr>
        <w:drawing>
          <wp:inline distT="0" distB="0" distL="0" distR="0" wp14:anchorId="044846DD" wp14:editId="63D346F4">
            <wp:extent cx="5991225" cy="1543050"/>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png"/>
                    <pic:cNvPicPr/>
                  </pic:nvPicPr>
                  <pic:blipFill>
                    <a:blip r:embed="rId588" cstate="print"/>
                    <a:stretch>
                      <a:fillRect/>
                    </a:stretch>
                  </pic:blipFill>
                  <pic:spPr>
                    <a:xfrm>
                      <a:off x="0" y="0"/>
                      <a:ext cx="5991225" cy="1543050"/>
                    </a:xfrm>
                    <a:prstGeom prst="rect">
                      <a:avLst/>
                    </a:prstGeom>
                  </pic:spPr>
                </pic:pic>
              </a:graphicData>
            </a:graphic>
          </wp:inline>
        </w:drawing>
      </w:r>
    </w:p>
    <w:p w14:paraId="32942B72" w14:textId="77777777" w:rsidR="00522113" w:rsidRDefault="00B51388">
      <w:r>
        <w:rPr>
          <w:noProof/>
        </w:rPr>
        <w:drawing>
          <wp:inline distT="0" distB="0" distL="0" distR="0" wp14:anchorId="3B55E119" wp14:editId="68A9497B">
            <wp:extent cx="5991225" cy="1543050"/>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png"/>
                    <pic:cNvPicPr/>
                  </pic:nvPicPr>
                  <pic:blipFill>
                    <a:blip r:embed="rId588" cstate="print"/>
                    <a:stretch>
                      <a:fillRect/>
                    </a:stretch>
                  </pic:blipFill>
                  <pic:spPr>
                    <a:xfrm>
                      <a:off x="0" y="0"/>
                      <a:ext cx="5991225" cy="1543050"/>
                    </a:xfrm>
                    <a:prstGeom prst="rect">
                      <a:avLst/>
                    </a:prstGeom>
                  </pic:spPr>
                </pic:pic>
              </a:graphicData>
            </a:graphic>
          </wp:inline>
        </w:drawing>
      </w:r>
    </w:p>
    <w:p w14:paraId="79537D8A" w14:textId="77777777" w:rsidR="00522113" w:rsidRDefault="00B51388">
      <w:r>
        <w:rPr>
          <w:noProof/>
        </w:rPr>
        <w:drawing>
          <wp:inline distT="0" distB="0" distL="0" distR="0" wp14:anchorId="4174E5E0" wp14:editId="3CA39552">
            <wp:extent cx="5991225" cy="1543050"/>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png"/>
                    <pic:cNvPicPr/>
                  </pic:nvPicPr>
                  <pic:blipFill>
                    <a:blip r:embed="rId588" cstate="print"/>
                    <a:stretch>
                      <a:fillRect/>
                    </a:stretch>
                  </pic:blipFill>
                  <pic:spPr>
                    <a:xfrm>
                      <a:off x="0" y="0"/>
                      <a:ext cx="5991225" cy="1543050"/>
                    </a:xfrm>
                    <a:prstGeom prst="rect">
                      <a:avLst/>
                    </a:prstGeom>
                  </pic:spPr>
                </pic:pic>
              </a:graphicData>
            </a:graphic>
          </wp:inline>
        </w:drawing>
      </w:r>
    </w:p>
    <w:p w14:paraId="13042221" w14:textId="77777777" w:rsidR="00522113" w:rsidRDefault="00B51388">
      <w:r>
        <w:rPr>
          <w:noProof/>
        </w:rPr>
        <w:drawing>
          <wp:inline distT="0" distB="0" distL="0" distR="0" wp14:anchorId="6AA4478C" wp14:editId="3B59C11E">
            <wp:extent cx="5991225" cy="1543050"/>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png"/>
                    <pic:cNvPicPr/>
                  </pic:nvPicPr>
                  <pic:blipFill>
                    <a:blip r:embed="rId588" cstate="print"/>
                    <a:stretch>
                      <a:fillRect/>
                    </a:stretch>
                  </pic:blipFill>
                  <pic:spPr>
                    <a:xfrm>
                      <a:off x="0" y="0"/>
                      <a:ext cx="5991225" cy="1543050"/>
                    </a:xfrm>
                    <a:prstGeom prst="rect">
                      <a:avLst/>
                    </a:prstGeom>
                  </pic:spPr>
                </pic:pic>
              </a:graphicData>
            </a:graphic>
          </wp:inline>
        </w:drawing>
      </w:r>
    </w:p>
    <w:p w14:paraId="209DFD5E" w14:textId="77777777" w:rsidR="00522113" w:rsidRDefault="00B51388">
      <w:r>
        <w:rPr>
          <w:noProof/>
        </w:rPr>
        <w:drawing>
          <wp:inline distT="0" distB="0" distL="0" distR="0" wp14:anchorId="7D526E04" wp14:editId="5E5392A7">
            <wp:extent cx="5991225" cy="1543050"/>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png"/>
                    <pic:cNvPicPr/>
                  </pic:nvPicPr>
                  <pic:blipFill>
                    <a:blip r:embed="rId588" cstate="print"/>
                    <a:stretch>
                      <a:fillRect/>
                    </a:stretch>
                  </pic:blipFill>
                  <pic:spPr>
                    <a:xfrm>
                      <a:off x="0" y="0"/>
                      <a:ext cx="5991225" cy="1543050"/>
                    </a:xfrm>
                    <a:prstGeom prst="rect">
                      <a:avLst/>
                    </a:prstGeom>
                  </pic:spPr>
                </pic:pic>
              </a:graphicData>
            </a:graphic>
          </wp:inline>
        </w:drawing>
      </w:r>
    </w:p>
    <w:p w14:paraId="680DCD85" w14:textId="77777777" w:rsidR="00522113" w:rsidRDefault="00522113"/>
    <w:p w14:paraId="7492675E"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89">
        <w:r>
          <w:rPr>
            <w:rFonts w:ascii="Tahoma" w:eastAsia="Tahoma" w:hAnsi="Tahoma" w:cs="Tahoma"/>
            <w:i/>
            <w:color w:val="6666FF"/>
          </w:rPr>
          <w:t>Qt Help documentation made easy</w:t>
        </w:r>
      </w:hyperlink>
    </w:p>
    <w:p w14:paraId="2F946B4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37" w:name="_topic_1aInstancia_ParecerSuperintenden"/>
      <w:bookmarkEnd w:id="237"/>
      <w:r>
        <w:rPr>
          <w:rFonts w:ascii="Tahoma" w:eastAsia="Tahoma" w:hAnsi="Tahoma" w:cs="Tahoma"/>
          <w:i/>
          <w:color w:val="243F60"/>
          <w:sz w:val="22"/>
        </w:rPr>
        <w:t>1ª Instância - Parecer Superintendente - Manifestação Coordenação Técnica</w:t>
      </w:r>
    </w:p>
    <w:p w14:paraId="6BE33184" w14:textId="77777777" w:rsidR="00522113" w:rsidRDefault="00B51388">
      <w:pPr>
        <w:jc w:val="both"/>
      </w:pPr>
      <w:r>
        <w:t>A aba "</w:t>
      </w:r>
      <w:r>
        <w:rPr>
          <w:b/>
        </w:rPr>
        <w:t>Recursos</w:t>
      </w:r>
      <w:r>
        <w:t>", na janela "</w:t>
      </w:r>
      <w:r>
        <w:rPr>
          <w:b/>
        </w:rPr>
        <w:t>1ª Instância - Parecer Superintendente - Manifestação Coordenação Técnica</w:t>
      </w:r>
      <w:r>
        <w:t>" pe</w:t>
      </w:r>
      <w:r>
        <w:t xml:space="preserve">rmite detalhar um Julgamento e apresentar os dados na janela </w:t>
      </w:r>
      <w:r>
        <w:rPr>
          <w:b/>
        </w:rPr>
        <w:t>1ª Instância - Parecer Superintendente - Manifestação Coordenação Técnica</w:t>
      </w:r>
      <w:r>
        <w:t>.</w:t>
      </w:r>
    </w:p>
    <w:p w14:paraId="05EF88CC" w14:textId="77777777" w:rsidR="00522113" w:rsidRDefault="00522113">
      <w:pPr>
        <w:jc w:val="both"/>
      </w:pPr>
    </w:p>
    <w:p w14:paraId="515FA6B1" w14:textId="77777777" w:rsidR="00522113" w:rsidRDefault="00B51388">
      <w:pPr>
        <w:numPr>
          <w:ilvl w:val="0"/>
          <w:numId w:val="98"/>
        </w:numPr>
        <w:jc w:val="both"/>
      </w:pPr>
      <w:r>
        <w:rPr>
          <w:b/>
        </w:rPr>
        <w:t>Detalhamento do campo - 1ª Instância - Parecer Superintendente - Manifestação Coordenação Técnica</w:t>
      </w:r>
    </w:p>
    <w:p w14:paraId="5D8AB10F" w14:textId="77777777" w:rsidR="00522113" w:rsidRDefault="00B51388">
      <w:pPr>
        <w:numPr>
          <w:ilvl w:val="1"/>
          <w:numId w:val="98"/>
        </w:numPr>
        <w:jc w:val="both"/>
      </w:pPr>
      <w:r>
        <w:rPr>
          <w:b/>
        </w:rPr>
        <w:t>Manifestação</w:t>
      </w:r>
      <w:r>
        <w:t>: Campo q</w:t>
      </w:r>
      <w:r>
        <w:t>ue permite informar a manifestação da Coordenação Técnica.</w:t>
      </w:r>
    </w:p>
    <w:p w14:paraId="2CB787B5" w14:textId="77777777" w:rsidR="00522113" w:rsidRDefault="00B51388">
      <w:pPr>
        <w:numPr>
          <w:ilvl w:val="2"/>
          <w:numId w:val="98"/>
        </w:numPr>
        <w:jc w:val="both"/>
      </w:pPr>
      <w:r>
        <w:t>Campo área de texto.</w:t>
      </w:r>
    </w:p>
    <w:p w14:paraId="17DDFCE1" w14:textId="77777777" w:rsidR="00522113" w:rsidRDefault="00B51388">
      <w:pPr>
        <w:numPr>
          <w:ilvl w:val="2"/>
          <w:numId w:val="98"/>
        </w:numPr>
        <w:jc w:val="both"/>
      </w:pPr>
      <w:r>
        <w:t>Hint: Informe a manifestação da Coordenação Técnica</w:t>
      </w:r>
    </w:p>
    <w:p w14:paraId="3A3AFA36" w14:textId="77777777" w:rsidR="00522113" w:rsidRDefault="00B51388">
      <w:pPr>
        <w:numPr>
          <w:ilvl w:val="2"/>
          <w:numId w:val="98"/>
        </w:numPr>
        <w:jc w:val="both"/>
      </w:pPr>
      <w:r>
        <w:t>Componente rich text para edição de texto</w:t>
      </w:r>
    </w:p>
    <w:p w14:paraId="039DC57C" w14:textId="77777777" w:rsidR="00522113" w:rsidRDefault="00B51388">
      <w:pPr>
        <w:numPr>
          <w:ilvl w:val="2"/>
          <w:numId w:val="98"/>
        </w:numPr>
        <w:jc w:val="both"/>
      </w:pPr>
      <w:r>
        <w:t>Sem limite de caracteres.</w:t>
      </w:r>
    </w:p>
    <w:p w14:paraId="56ADCDAF" w14:textId="77777777" w:rsidR="00522113" w:rsidRDefault="00B51388">
      <w:pPr>
        <w:numPr>
          <w:ilvl w:val="2"/>
          <w:numId w:val="98"/>
        </w:numPr>
        <w:jc w:val="both"/>
      </w:pPr>
      <w:r>
        <w:t>Campo obrigatório.</w:t>
      </w:r>
    </w:p>
    <w:p w14:paraId="64B88FC8" w14:textId="77777777" w:rsidR="00522113" w:rsidRDefault="00B51388">
      <w:pPr>
        <w:numPr>
          <w:ilvl w:val="1"/>
          <w:numId w:val="98"/>
        </w:numPr>
        <w:jc w:val="both"/>
      </w:pPr>
      <w:r>
        <w:rPr>
          <w:b/>
        </w:rPr>
        <w:t>Ações</w:t>
      </w:r>
      <w:r>
        <w:t>:</w:t>
      </w:r>
    </w:p>
    <w:p w14:paraId="1770EA5D" w14:textId="77777777" w:rsidR="00522113" w:rsidRDefault="00B51388">
      <w:pPr>
        <w:numPr>
          <w:ilvl w:val="2"/>
          <w:numId w:val="98"/>
        </w:numPr>
        <w:jc w:val="both"/>
      </w:pPr>
      <w:r>
        <w:rPr>
          <w:b/>
        </w:rPr>
        <w:t>Mostrar/Esconder</w:t>
      </w:r>
      <w:r>
        <w:t>: Ao acionar e</w:t>
      </w:r>
      <w:r>
        <w:t>sta opção, o sistema deverá apresentar ou esconder o bloco de informações presente em Manifestação - Coordenação Técnica.</w:t>
      </w:r>
    </w:p>
    <w:p w14:paraId="61DBAB2E" w14:textId="77777777" w:rsidR="00522113" w:rsidRDefault="00B51388">
      <w:pPr>
        <w:numPr>
          <w:ilvl w:val="2"/>
          <w:numId w:val="98"/>
        </w:numPr>
        <w:jc w:val="both"/>
      </w:pPr>
      <w:r>
        <w:rPr>
          <w:b/>
        </w:rPr>
        <w:t>Salvar</w:t>
      </w:r>
      <w:r>
        <w:t xml:space="preserve">: Ao acionar esta opção, o sistema deverá salvar os dados preenchidos na base de dados sem realizar qualquer validação de </w:t>
      </w:r>
      <w:r>
        <w:t>campos obrigatórios.</w:t>
      </w:r>
    </w:p>
    <w:p w14:paraId="4342E2CC" w14:textId="77777777" w:rsidR="00522113" w:rsidRDefault="00B51388">
      <w:pPr>
        <w:numPr>
          <w:ilvl w:val="2"/>
          <w:numId w:val="98"/>
        </w:numPr>
        <w:jc w:val="both"/>
      </w:pPr>
      <w:r>
        <w:rPr>
          <w:b/>
        </w:rPr>
        <w:t>Visualizar/Imprimir</w:t>
      </w:r>
      <w:r>
        <w:t>: Ao acionar esta opção, o sistema deverá disponibilizar para baixar a manifestação.</w:t>
      </w:r>
    </w:p>
    <w:p w14:paraId="780372D7" w14:textId="77777777" w:rsidR="00522113" w:rsidRDefault="00B51388">
      <w:pPr>
        <w:numPr>
          <w:ilvl w:val="2"/>
          <w:numId w:val="98"/>
        </w:numPr>
        <w:jc w:val="both"/>
      </w:pPr>
      <w:r>
        <w:rPr>
          <w:b/>
        </w:rPr>
        <w:t>Concluir</w:t>
      </w:r>
      <w:r>
        <w:t>: Ao acionar esta opção, o sistema deverá solicitar a confirmação da conclusão e ao confirmar, deverá gravar os dados na ba</w:t>
      </w:r>
      <w:r>
        <w:t>se de dados, deixar o bloco somente leitura e caso todas as manifestações já tenham sido concluídas, retornar para a Autoridade Julgadora o Julgamento.</w:t>
      </w:r>
    </w:p>
    <w:p w14:paraId="37598DEE" w14:textId="77777777" w:rsidR="00522113" w:rsidRDefault="00B51388">
      <w:pPr>
        <w:numPr>
          <w:ilvl w:val="3"/>
          <w:numId w:val="98"/>
        </w:numPr>
        <w:jc w:val="both"/>
      </w:pPr>
      <w:r>
        <w:rPr>
          <w:b/>
        </w:rPr>
        <w:t>Mensagem</w:t>
      </w:r>
      <w:r>
        <w:t>: "Deseja realmente concluir a Manifestação?" (Sim/Não)</w:t>
      </w:r>
    </w:p>
    <w:p w14:paraId="01A6A5A0" w14:textId="77777777" w:rsidR="00522113" w:rsidRDefault="00522113">
      <w:pPr>
        <w:ind w:left="360"/>
        <w:jc w:val="both"/>
      </w:pPr>
    </w:p>
    <w:p w14:paraId="712CAD82" w14:textId="77777777" w:rsidR="00522113" w:rsidRDefault="00B51388">
      <w:pPr>
        <w:numPr>
          <w:ilvl w:val="0"/>
          <w:numId w:val="98"/>
        </w:numPr>
        <w:jc w:val="both"/>
      </w:pPr>
      <w:r>
        <w:rPr>
          <w:b/>
        </w:rPr>
        <w:t>Regras - 1ª Instância - Parecer Superin</w:t>
      </w:r>
      <w:r>
        <w:rPr>
          <w:b/>
        </w:rPr>
        <w:t>tendente - Manifestação Coordenação Técnica</w:t>
      </w:r>
    </w:p>
    <w:p w14:paraId="5A0951E2" w14:textId="77777777" w:rsidR="00522113" w:rsidRDefault="00B51388">
      <w:pPr>
        <w:numPr>
          <w:ilvl w:val="1"/>
          <w:numId w:val="98"/>
        </w:numPr>
        <w:jc w:val="both"/>
      </w:pPr>
      <w:r>
        <w:t>Apenas usuários com o perfil Coordenação Técnica da Unidade do Julgamento e Administrador poderão editar as informações deste bloco.</w:t>
      </w:r>
    </w:p>
    <w:p w14:paraId="329721A5" w14:textId="77777777" w:rsidR="00522113" w:rsidRDefault="00B51388">
      <w:pPr>
        <w:numPr>
          <w:ilvl w:val="1"/>
          <w:numId w:val="98"/>
        </w:numPr>
        <w:jc w:val="both"/>
      </w:pPr>
      <w:r>
        <w:t>A ação Visualizar deverá ter a sua nomenclatura alterada para Imprimir após ser</w:t>
      </w:r>
      <w:r>
        <w:t xml:space="preserve"> realizada a ação Concluir.</w:t>
      </w:r>
    </w:p>
    <w:p w14:paraId="6AF288E9" w14:textId="77777777" w:rsidR="00522113" w:rsidRDefault="00B51388">
      <w:pPr>
        <w:numPr>
          <w:ilvl w:val="1"/>
          <w:numId w:val="98"/>
        </w:numPr>
        <w:jc w:val="both"/>
      </w:pPr>
      <w:r>
        <w:t>Quando a nomenclatura da ação for Visualizar, o sistema deverá realizar a impressão conforme o layout presente em VisualizarManifestacao.pdf.</w:t>
      </w:r>
    </w:p>
    <w:p w14:paraId="757B47E8" w14:textId="77777777" w:rsidR="00522113" w:rsidRDefault="00B51388">
      <w:pPr>
        <w:numPr>
          <w:ilvl w:val="1"/>
          <w:numId w:val="98"/>
        </w:numPr>
        <w:jc w:val="both"/>
      </w:pPr>
      <w:r>
        <w:t xml:space="preserve">Quando a nomenclatura da ação for Imprimir, o sistema deverá realizar a </w:t>
      </w:r>
      <w:r>
        <w:t>impressão conforme o layout presente em ImprimirManifestacao.pdf.</w:t>
      </w:r>
    </w:p>
    <w:p w14:paraId="15827377" w14:textId="77777777" w:rsidR="00522113" w:rsidRDefault="00B51388">
      <w:pPr>
        <w:numPr>
          <w:ilvl w:val="2"/>
          <w:numId w:val="98"/>
        </w:numPr>
        <w:jc w:val="both"/>
      </w:pPr>
      <w:r>
        <w:t>Ao gerar a Manifestação, o sistema deverá registrar no rodapé do documento gerado os dados de autentificação, nos mesmos moldes dos demais documentos emitidos pelo sistema.</w:t>
      </w:r>
    </w:p>
    <w:p w14:paraId="48944A29" w14:textId="77777777" w:rsidR="00522113" w:rsidRDefault="00B51388">
      <w:pPr>
        <w:numPr>
          <w:ilvl w:val="1"/>
          <w:numId w:val="98"/>
        </w:numPr>
        <w:jc w:val="both"/>
      </w:pPr>
      <w:r>
        <w:t xml:space="preserve">O sistema deverá </w:t>
      </w:r>
      <w:r>
        <w:t>gerar um número para o Parecer no formato "PA&lt;Sequencial&gt;.&lt;Ano&gt;.&lt;UF&gt;".</w:t>
      </w:r>
    </w:p>
    <w:p w14:paraId="7BEDEDFE" w14:textId="77777777" w:rsidR="00522113" w:rsidRDefault="00B51388">
      <w:pPr>
        <w:numPr>
          <w:ilvl w:val="2"/>
          <w:numId w:val="98"/>
        </w:numPr>
        <w:jc w:val="both"/>
      </w:pPr>
      <w:r>
        <w:t>O &lt;Sequencial&gt; deverá iniciar em 00001 e ir sendo incrementado de um em um. Cada &lt;UF&gt; e por &lt;Ano&gt; deverão ter a sua própria sequencia iniciando em 00001.</w:t>
      </w:r>
    </w:p>
    <w:p w14:paraId="71D02713" w14:textId="77777777" w:rsidR="00522113" w:rsidRDefault="00B51388">
      <w:pPr>
        <w:numPr>
          <w:ilvl w:val="2"/>
          <w:numId w:val="98"/>
        </w:numPr>
        <w:jc w:val="both"/>
      </w:pPr>
      <w:r>
        <w:t>Ex: PA00001.2016.PA, PA00001.20</w:t>
      </w:r>
      <w:r>
        <w:t>17.PA, PA00001.2016.BA.</w:t>
      </w:r>
    </w:p>
    <w:p w14:paraId="59780334" w14:textId="77777777" w:rsidR="00522113" w:rsidRDefault="00B51388">
      <w:pPr>
        <w:numPr>
          <w:ilvl w:val="1"/>
          <w:numId w:val="98"/>
        </w:numPr>
        <w:jc w:val="both"/>
      </w:pPr>
      <w:r>
        <w:t>Ao ser concluída a manifestação, o sistema deverá gravar um arquivo no SEI com o que é gerado pela ação Imprimir dentro do Processo SEI associado a Fiscalização do respectivo Julgamento, com a nomenclatura igual a Manifestação Autor</w:t>
      </w:r>
      <w:r>
        <w:t>idade Julgadora e o tipo igual a Parecer Técnico de código 191. Este documento deverá ser apresentado na árvore de documentos, sendo o usuário aquele que fez a ação de deferir a análise.</w:t>
      </w:r>
    </w:p>
    <w:p w14:paraId="6C1FD31B" w14:textId="77777777" w:rsidR="00522113" w:rsidRDefault="00B51388">
      <w:pPr>
        <w:numPr>
          <w:ilvl w:val="1"/>
          <w:numId w:val="98"/>
        </w:numPr>
        <w:jc w:val="both"/>
      </w:pPr>
      <w:r>
        <w:t xml:space="preserve">Ao ser concluída a manifestação, o sistema deverá apresentar somente </w:t>
      </w:r>
      <w:r>
        <w:t>a ação Imprimir. As demais deverão ser suprimidas.</w:t>
      </w:r>
    </w:p>
    <w:p w14:paraId="1BF29E42" w14:textId="77777777" w:rsidR="00522113" w:rsidRDefault="00522113"/>
    <w:p w14:paraId="45AE0FBC" w14:textId="77777777" w:rsidR="00522113" w:rsidRDefault="00B51388">
      <w:pPr>
        <w:numPr>
          <w:ilvl w:val="0"/>
          <w:numId w:val="98"/>
        </w:numPr>
      </w:pPr>
      <w:r>
        <w:rPr>
          <w:b/>
        </w:rPr>
        <w:t>Tela - 1ª Instância - Parecer Superintendente - Manifestação Coordenação Técnica</w:t>
      </w:r>
    </w:p>
    <w:p w14:paraId="419E7D42" w14:textId="77777777" w:rsidR="00522113" w:rsidRDefault="00B51388">
      <w:r>
        <w:rPr>
          <w:noProof/>
        </w:rPr>
        <w:drawing>
          <wp:inline distT="0" distB="0" distL="0" distR="0" wp14:anchorId="472DEC9B" wp14:editId="47DACB47">
            <wp:extent cx="5991225" cy="1543050"/>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png"/>
                    <pic:cNvPicPr/>
                  </pic:nvPicPr>
                  <pic:blipFill>
                    <a:blip r:embed="rId588" cstate="print"/>
                    <a:stretch>
                      <a:fillRect/>
                    </a:stretch>
                  </pic:blipFill>
                  <pic:spPr>
                    <a:xfrm>
                      <a:off x="0" y="0"/>
                      <a:ext cx="5991225" cy="1543050"/>
                    </a:xfrm>
                    <a:prstGeom prst="rect">
                      <a:avLst/>
                    </a:prstGeom>
                  </pic:spPr>
                </pic:pic>
              </a:graphicData>
            </a:graphic>
          </wp:inline>
        </w:drawing>
      </w:r>
    </w:p>
    <w:p w14:paraId="78381E4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90">
        <w:r>
          <w:rPr>
            <w:rFonts w:ascii="Tahoma" w:eastAsia="Tahoma" w:hAnsi="Tahoma" w:cs="Tahoma"/>
            <w:i/>
            <w:color w:val="6666FF"/>
          </w:rPr>
          <w:t>Full-featured Help generator</w:t>
        </w:r>
      </w:hyperlink>
    </w:p>
    <w:p w14:paraId="1BEE405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38" w:name="_topic_1aInstancia_ParecerSuperintende1"/>
      <w:bookmarkEnd w:id="238"/>
      <w:r>
        <w:rPr>
          <w:rFonts w:ascii="Tahoma" w:eastAsia="Tahoma" w:hAnsi="Tahoma" w:cs="Tahoma"/>
          <w:i/>
          <w:color w:val="243F60"/>
          <w:sz w:val="22"/>
        </w:rPr>
        <w:t>1ª Instância - Parecer Superintendente - Manifestação Procurador</w:t>
      </w:r>
      <w:r>
        <w:rPr>
          <w:rFonts w:ascii="Tahoma" w:eastAsia="Tahoma" w:hAnsi="Tahoma" w:cs="Tahoma"/>
          <w:i/>
          <w:color w:val="243F60"/>
          <w:sz w:val="22"/>
        </w:rPr>
        <w:t>ia</w:t>
      </w:r>
    </w:p>
    <w:p w14:paraId="1E272C70" w14:textId="77777777" w:rsidR="00522113" w:rsidRDefault="00B51388">
      <w:r>
        <w:t>A aba "</w:t>
      </w:r>
      <w:r>
        <w:rPr>
          <w:b/>
        </w:rPr>
        <w:t>Recursos</w:t>
      </w:r>
      <w:r>
        <w:t>", na janela "</w:t>
      </w:r>
      <w:r>
        <w:rPr>
          <w:b/>
        </w:rPr>
        <w:t>1ª Instância - Parecer Superintendente - Manifestação Procuradoria</w:t>
      </w:r>
      <w:r>
        <w:t xml:space="preserve">" permite detalhar um Julgamento e apresentar os dados na janela </w:t>
      </w:r>
      <w:r>
        <w:rPr>
          <w:b/>
        </w:rPr>
        <w:t>1ª Instância - Parecer Superintendente - Manifestação Procuradoria</w:t>
      </w:r>
      <w:r>
        <w:t>.</w:t>
      </w:r>
    </w:p>
    <w:p w14:paraId="5FE08E91" w14:textId="77777777" w:rsidR="00522113" w:rsidRDefault="00522113"/>
    <w:p w14:paraId="44CA2E43" w14:textId="77777777" w:rsidR="00522113" w:rsidRDefault="00B51388">
      <w:pPr>
        <w:numPr>
          <w:ilvl w:val="0"/>
          <w:numId w:val="98"/>
        </w:numPr>
      </w:pPr>
      <w:r>
        <w:rPr>
          <w:b/>
        </w:rPr>
        <w:t xml:space="preserve">Detalhamento do campo - </w:t>
      </w:r>
      <w:r>
        <w:rPr>
          <w:b/>
        </w:rPr>
        <w:t>1ª Instância - Parecer Superintendente - Manifestação Procuradoria</w:t>
      </w:r>
    </w:p>
    <w:p w14:paraId="1B5D9529" w14:textId="77777777" w:rsidR="00522113" w:rsidRDefault="00B51388">
      <w:pPr>
        <w:numPr>
          <w:ilvl w:val="1"/>
          <w:numId w:val="98"/>
        </w:numPr>
      </w:pPr>
      <w:r>
        <w:rPr>
          <w:b/>
        </w:rPr>
        <w:t>Data de envio para análise da Procuradoria</w:t>
      </w:r>
      <w:r>
        <w:t>: Campo que apresenta a data e hora em que a Autoridade Julgadora encaminhou para manifestação da Procuradoria.</w:t>
      </w:r>
    </w:p>
    <w:p w14:paraId="7030110C" w14:textId="77777777" w:rsidR="00522113" w:rsidRDefault="00B51388">
      <w:pPr>
        <w:numPr>
          <w:ilvl w:val="2"/>
          <w:numId w:val="98"/>
        </w:numPr>
      </w:pPr>
      <w:r>
        <w:t>Máscara: DD/MM/AAAA às HH:MM</w:t>
      </w:r>
    </w:p>
    <w:p w14:paraId="7F0ADA50" w14:textId="77777777" w:rsidR="00522113" w:rsidRDefault="00B51388">
      <w:pPr>
        <w:numPr>
          <w:ilvl w:val="2"/>
          <w:numId w:val="98"/>
        </w:numPr>
      </w:pPr>
      <w:r>
        <w:t xml:space="preserve">Campo </w:t>
      </w:r>
      <w:r>
        <w:t>somente leitura.</w:t>
      </w:r>
    </w:p>
    <w:p w14:paraId="5E663110" w14:textId="77777777" w:rsidR="00522113" w:rsidRDefault="00B51388">
      <w:pPr>
        <w:numPr>
          <w:ilvl w:val="1"/>
          <w:numId w:val="98"/>
        </w:numPr>
      </w:pPr>
      <w:r>
        <w:rPr>
          <w:b/>
        </w:rPr>
        <w:t>Data de Manifestação da Procuradoria</w:t>
      </w:r>
      <w:r>
        <w:t>: Campo que apresenta a data e hora atual do carregamento da página ou bloco.</w:t>
      </w:r>
    </w:p>
    <w:p w14:paraId="11751259" w14:textId="77777777" w:rsidR="00522113" w:rsidRDefault="00B51388">
      <w:pPr>
        <w:numPr>
          <w:ilvl w:val="2"/>
          <w:numId w:val="98"/>
        </w:numPr>
      </w:pPr>
      <w:r>
        <w:t>Máscara: DD/MM/AAAA às HH:MM</w:t>
      </w:r>
    </w:p>
    <w:p w14:paraId="534DAA83" w14:textId="77777777" w:rsidR="00522113" w:rsidRDefault="00B51388">
      <w:pPr>
        <w:numPr>
          <w:ilvl w:val="2"/>
          <w:numId w:val="98"/>
        </w:numPr>
      </w:pPr>
      <w:r>
        <w:t>Campo somente leitura.</w:t>
      </w:r>
    </w:p>
    <w:p w14:paraId="659336AF" w14:textId="77777777" w:rsidR="00522113" w:rsidRDefault="00B51388">
      <w:pPr>
        <w:numPr>
          <w:ilvl w:val="1"/>
          <w:numId w:val="98"/>
        </w:numPr>
      </w:pPr>
      <w:r>
        <w:rPr>
          <w:b/>
        </w:rPr>
        <w:t>Nº Processo SEI da Manifestação</w:t>
      </w:r>
      <w:r>
        <w:t>: Campo que permite informar o número do p</w:t>
      </w:r>
      <w:r>
        <w:t>rocesso SEI da Manifestação da Procuradoria.</w:t>
      </w:r>
    </w:p>
    <w:p w14:paraId="5BA5C245" w14:textId="77777777" w:rsidR="00522113" w:rsidRDefault="00B51388">
      <w:pPr>
        <w:numPr>
          <w:ilvl w:val="2"/>
          <w:numId w:val="98"/>
        </w:numPr>
      </w:pPr>
      <w:r>
        <w:t>Máscara: 99999.999999/9999-99 ou 9999999.99999999/9999-99</w:t>
      </w:r>
    </w:p>
    <w:p w14:paraId="011AC416" w14:textId="77777777" w:rsidR="00522113" w:rsidRDefault="00B51388">
      <w:pPr>
        <w:numPr>
          <w:ilvl w:val="2"/>
          <w:numId w:val="98"/>
        </w:numPr>
      </w:pPr>
      <w:r>
        <w:t>Campo obrigatório.</w:t>
      </w:r>
    </w:p>
    <w:p w14:paraId="7AE12C7F" w14:textId="77777777" w:rsidR="00522113" w:rsidRDefault="00B51388">
      <w:pPr>
        <w:numPr>
          <w:ilvl w:val="1"/>
          <w:numId w:val="98"/>
        </w:numPr>
      </w:pPr>
      <w:r>
        <w:rPr>
          <w:b/>
        </w:rPr>
        <w:t>Nº Documento SEI da Manifestação</w:t>
      </w:r>
      <w:r>
        <w:t>: Campo que permite informar o número do documento do processo SEI da Manifestação da Procuradoria.</w:t>
      </w:r>
    </w:p>
    <w:p w14:paraId="2B75004C" w14:textId="77777777" w:rsidR="00522113" w:rsidRDefault="00B51388">
      <w:pPr>
        <w:numPr>
          <w:ilvl w:val="2"/>
          <w:numId w:val="98"/>
        </w:numPr>
      </w:pPr>
      <w:r>
        <w:t>Ca</w:t>
      </w:r>
      <w:r>
        <w:t>mpo numérico</w:t>
      </w:r>
    </w:p>
    <w:p w14:paraId="429921E0" w14:textId="77777777" w:rsidR="00522113" w:rsidRDefault="00B51388">
      <w:pPr>
        <w:numPr>
          <w:ilvl w:val="2"/>
          <w:numId w:val="98"/>
        </w:numPr>
      </w:pPr>
      <w:r>
        <w:t>Tamanho: 10</w:t>
      </w:r>
    </w:p>
    <w:p w14:paraId="07B5660B" w14:textId="77777777" w:rsidR="00522113" w:rsidRDefault="00B51388">
      <w:pPr>
        <w:numPr>
          <w:ilvl w:val="2"/>
          <w:numId w:val="98"/>
        </w:numPr>
      </w:pPr>
      <w:r>
        <w:t>Campo obrigatório.</w:t>
      </w:r>
    </w:p>
    <w:p w14:paraId="55187B67" w14:textId="77777777" w:rsidR="00522113" w:rsidRDefault="00B51388">
      <w:pPr>
        <w:numPr>
          <w:ilvl w:val="1"/>
          <w:numId w:val="98"/>
        </w:numPr>
      </w:pPr>
      <w:r>
        <w:rPr>
          <w:b/>
        </w:rPr>
        <w:t>Data do Documento SEI</w:t>
      </w:r>
      <w:r>
        <w:t>: Campo que permite informar a data do documento no SEI.</w:t>
      </w:r>
    </w:p>
    <w:p w14:paraId="2742FC3B" w14:textId="77777777" w:rsidR="00522113" w:rsidRDefault="00B51388">
      <w:pPr>
        <w:numPr>
          <w:ilvl w:val="2"/>
          <w:numId w:val="98"/>
        </w:numPr>
      </w:pPr>
      <w:r>
        <w:t>Máscara: DD/MM/AAAA</w:t>
      </w:r>
    </w:p>
    <w:p w14:paraId="4FD326CB" w14:textId="77777777" w:rsidR="00522113" w:rsidRDefault="00B51388">
      <w:pPr>
        <w:numPr>
          <w:ilvl w:val="2"/>
          <w:numId w:val="98"/>
        </w:numPr>
      </w:pPr>
      <w:r>
        <w:t>Opção de calendário</w:t>
      </w:r>
    </w:p>
    <w:p w14:paraId="72841EE6" w14:textId="77777777" w:rsidR="00522113" w:rsidRDefault="00B51388">
      <w:pPr>
        <w:numPr>
          <w:ilvl w:val="2"/>
          <w:numId w:val="98"/>
        </w:numPr>
      </w:pPr>
      <w:r>
        <w:t>Campo obrigatório</w:t>
      </w:r>
    </w:p>
    <w:p w14:paraId="51A23FA3" w14:textId="77777777" w:rsidR="00522113" w:rsidRDefault="00B51388">
      <w:pPr>
        <w:numPr>
          <w:ilvl w:val="1"/>
          <w:numId w:val="98"/>
        </w:numPr>
      </w:pPr>
      <w:r>
        <w:rPr>
          <w:b/>
        </w:rPr>
        <w:t>Ações</w:t>
      </w:r>
      <w:r>
        <w:t>:</w:t>
      </w:r>
    </w:p>
    <w:p w14:paraId="58702136" w14:textId="77777777" w:rsidR="00522113" w:rsidRDefault="00B51388">
      <w:pPr>
        <w:numPr>
          <w:ilvl w:val="2"/>
          <w:numId w:val="98"/>
        </w:numPr>
      </w:pPr>
      <w:r>
        <w:rPr>
          <w:b/>
        </w:rPr>
        <w:t>Mostrar/Esconder</w:t>
      </w:r>
      <w:r>
        <w:t xml:space="preserve">: Ao acionar esta opção, o sistema deverá </w:t>
      </w:r>
      <w:r>
        <w:t>apresentar ou esconder o bloco de informações presente em Manifestação - Procuradoria.</w:t>
      </w:r>
    </w:p>
    <w:p w14:paraId="60B6FC04" w14:textId="77777777" w:rsidR="00522113" w:rsidRDefault="00B51388">
      <w:pPr>
        <w:numPr>
          <w:ilvl w:val="2"/>
          <w:numId w:val="98"/>
        </w:numPr>
      </w:pPr>
      <w:r>
        <w:rPr>
          <w:b/>
        </w:rPr>
        <w:t>Salvar</w:t>
      </w:r>
      <w:r>
        <w:t>: Ao acionar esta opção, o sistema deverá salvar os dados preenchidos na base de dados sem realizar qualquer validação de campos obrigatórios.</w:t>
      </w:r>
    </w:p>
    <w:p w14:paraId="66EF18C4" w14:textId="77777777" w:rsidR="00522113" w:rsidRDefault="00B51388">
      <w:pPr>
        <w:numPr>
          <w:ilvl w:val="2"/>
          <w:numId w:val="98"/>
        </w:numPr>
      </w:pPr>
      <w:r>
        <w:rPr>
          <w:b/>
        </w:rPr>
        <w:t>Concluir</w:t>
      </w:r>
      <w:r>
        <w:t>: Ao acionar</w:t>
      </w:r>
      <w:r>
        <w:t xml:space="preserve"> esta opção, o sistema deverá solicitar a confirmação da conclusão e ao confirmar, deverá gravar os dados na base de dados, deixar o bloco somente leitura e caso todas as manifestações já tenham sido concluídas, retornar para a Autoridade Julgadora o Julga</w:t>
      </w:r>
      <w:r>
        <w:t>mento.</w:t>
      </w:r>
    </w:p>
    <w:p w14:paraId="7D9605F2" w14:textId="77777777" w:rsidR="00522113" w:rsidRDefault="00B51388">
      <w:pPr>
        <w:numPr>
          <w:ilvl w:val="3"/>
          <w:numId w:val="98"/>
        </w:numPr>
      </w:pPr>
      <w:r>
        <w:rPr>
          <w:b/>
        </w:rPr>
        <w:t>Mensagem</w:t>
      </w:r>
      <w:r>
        <w:t>: "Deseja realmente concluir a Manifestação?" (Sim/Não)</w:t>
      </w:r>
    </w:p>
    <w:p w14:paraId="7F6F0095" w14:textId="77777777" w:rsidR="00522113" w:rsidRDefault="00522113">
      <w:pPr>
        <w:ind w:left="720"/>
      </w:pPr>
    </w:p>
    <w:p w14:paraId="60765514" w14:textId="77777777" w:rsidR="00522113" w:rsidRDefault="00B51388">
      <w:pPr>
        <w:numPr>
          <w:ilvl w:val="0"/>
          <w:numId w:val="98"/>
        </w:numPr>
      </w:pPr>
      <w:r>
        <w:rPr>
          <w:b/>
        </w:rPr>
        <w:t>Regras - 1ª Instância - Parecer Superintendente - Manifestação Procuradoria</w:t>
      </w:r>
    </w:p>
    <w:p w14:paraId="36AAD155" w14:textId="77777777" w:rsidR="00522113" w:rsidRDefault="00B51388">
      <w:pPr>
        <w:numPr>
          <w:ilvl w:val="1"/>
          <w:numId w:val="98"/>
        </w:numPr>
      </w:pPr>
      <w:r>
        <w:t>Apenas os usuários com o perfil Autoridade Julgadora associada ao Julgamento, de Coordenação Técnica da Unid</w:t>
      </w:r>
      <w:r>
        <w:t>ade do Julgamento e Administrador poderão editar as informações deste bloco.</w:t>
      </w:r>
    </w:p>
    <w:p w14:paraId="522D8763" w14:textId="77777777" w:rsidR="00522113" w:rsidRDefault="00B51388">
      <w:pPr>
        <w:numPr>
          <w:ilvl w:val="1"/>
          <w:numId w:val="98"/>
        </w:numPr>
      </w:pPr>
      <w:r>
        <w:t>Ao ser concluída a manifestação, o sistema deverá suprimir todas as ações.</w:t>
      </w:r>
    </w:p>
    <w:p w14:paraId="37AFD52E" w14:textId="77777777" w:rsidR="00522113" w:rsidRDefault="00522113"/>
    <w:p w14:paraId="6F9214FC" w14:textId="77777777" w:rsidR="00522113" w:rsidRDefault="00B51388">
      <w:pPr>
        <w:numPr>
          <w:ilvl w:val="0"/>
          <w:numId w:val="98"/>
        </w:numPr>
      </w:pPr>
      <w:r>
        <w:rPr>
          <w:b/>
        </w:rPr>
        <w:t>Tela - 1ª Instância - Parecer Superintendente - Manifestação Procuradoria</w:t>
      </w:r>
    </w:p>
    <w:p w14:paraId="523BE821" w14:textId="77777777" w:rsidR="00522113" w:rsidRDefault="00B51388">
      <w:r>
        <w:rPr>
          <w:noProof/>
        </w:rPr>
        <w:drawing>
          <wp:inline distT="0" distB="0" distL="0" distR="0" wp14:anchorId="2FB53BE2" wp14:editId="56C725D1">
            <wp:extent cx="5991225" cy="1285875"/>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png"/>
                    <pic:cNvPicPr/>
                  </pic:nvPicPr>
                  <pic:blipFill>
                    <a:blip r:embed="rId591" cstate="print"/>
                    <a:stretch>
                      <a:fillRect/>
                    </a:stretch>
                  </pic:blipFill>
                  <pic:spPr>
                    <a:xfrm>
                      <a:off x="0" y="0"/>
                      <a:ext cx="5991225" cy="1285875"/>
                    </a:xfrm>
                    <a:prstGeom prst="rect">
                      <a:avLst/>
                    </a:prstGeom>
                  </pic:spPr>
                </pic:pic>
              </a:graphicData>
            </a:graphic>
          </wp:inline>
        </w:drawing>
      </w:r>
    </w:p>
    <w:p w14:paraId="5F45191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w:t>
      </w:r>
      <w:r>
        <w:rPr>
          <w:rFonts w:ascii="Tahoma" w:eastAsia="Tahoma" w:hAnsi="Tahoma" w:cs="Tahoma"/>
          <w:i/>
          <w:color w:val="C0C0C0"/>
        </w:rPr>
        <w:t xml:space="preserve">Edition of HelpNDoc: </w:t>
      </w:r>
      <w:hyperlink r:id="rId592">
        <w:r>
          <w:rPr>
            <w:rFonts w:ascii="Tahoma" w:eastAsia="Tahoma" w:hAnsi="Tahoma" w:cs="Tahoma"/>
            <w:i/>
            <w:color w:val="6666FF"/>
          </w:rPr>
          <w:t>Free iPhone documentation generator</w:t>
        </w:r>
      </w:hyperlink>
    </w:p>
    <w:p w14:paraId="78DFB4A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39" w:name="_topic_1aInstancia_ParecerSuperintende2"/>
      <w:bookmarkEnd w:id="239"/>
      <w:r>
        <w:rPr>
          <w:rFonts w:ascii="Tahoma" w:eastAsia="Tahoma" w:hAnsi="Tahoma" w:cs="Tahoma"/>
          <w:i/>
          <w:color w:val="243F60"/>
          <w:sz w:val="22"/>
        </w:rPr>
        <w:t>1ª Instância - Parecer Superintendente - Manifestação Procuradoria SEDE</w:t>
      </w:r>
    </w:p>
    <w:p w14:paraId="392196AD" w14:textId="77777777" w:rsidR="00522113" w:rsidRDefault="00B51388">
      <w:r>
        <w:t>A aba "</w:t>
      </w:r>
      <w:r>
        <w:rPr>
          <w:b/>
        </w:rPr>
        <w:t>Recursos</w:t>
      </w:r>
      <w:r>
        <w:t>", na janela "</w:t>
      </w:r>
      <w:r>
        <w:rPr>
          <w:b/>
        </w:rPr>
        <w:t>1ª Instância - Parecer Superintendente - Manifestação Procuradoria</w:t>
      </w:r>
      <w:r>
        <w:t xml:space="preserve">" permite detalhar um Julgamento e apresentar os dados na janela </w:t>
      </w:r>
      <w:r>
        <w:rPr>
          <w:b/>
        </w:rPr>
        <w:t>1ª Instância - Parecer Superintendente - Manifestação Procuradoria</w:t>
      </w:r>
      <w:r>
        <w:t>.</w:t>
      </w:r>
    </w:p>
    <w:p w14:paraId="589E2D02" w14:textId="77777777" w:rsidR="00522113" w:rsidRDefault="00522113"/>
    <w:p w14:paraId="47318E7A" w14:textId="77777777" w:rsidR="00522113" w:rsidRDefault="00B51388">
      <w:pPr>
        <w:numPr>
          <w:ilvl w:val="0"/>
          <w:numId w:val="98"/>
        </w:numPr>
        <w:jc w:val="both"/>
      </w:pPr>
      <w:r>
        <w:rPr>
          <w:b/>
        </w:rPr>
        <w:t>Detalhamento do campo - 1ª Instância - Parecer Superintendente - Manifestação Procuradoria</w:t>
      </w:r>
    </w:p>
    <w:p w14:paraId="5333B59C" w14:textId="77777777" w:rsidR="00522113" w:rsidRDefault="00B51388">
      <w:pPr>
        <w:numPr>
          <w:ilvl w:val="1"/>
          <w:numId w:val="98"/>
        </w:numPr>
        <w:jc w:val="both"/>
      </w:pPr>
      <w:r>
        <w:rPr>
          <w:b/>
        </w:rPr>
        <w:t>Data de envio para análise da P</w:t>
      </w:r>
      <w:r>
        <w:rPr>
          <w:b/>
        </w:rPr>
        <w:t>rocuradoria SEDE</w:t>
      </w:r>
      <w:r>
        <w:t>: Campo que apresenta a data e hora em que a Autoridade Julgadora encaminhou para manifestação da Procuradoria SEDE.</w:t>
      </w:r>
    </w:p>
    <w:p w14:paraId="01CB12F8" w14:textId="77777777" w:rsidR="00522113" w:rsidRDefault="00B51388">
      <w:pPr>
        <w:numPr>
          <w:ilvl w:val="2"/>
          <w:numId w:val="98"/>
        </w:numPr>
        <w:jc w:val="both"/>
      </w:pPr>
      <w:r>
        <w:t>Máscara: DD/MM/AAAA às HH:MM</w:t>
      </w:r>
    </w:p>
    <w:p w14:paraId="66A359C8" w14:textId="77777777" w:rsidR="00522113" w:rsidRDefault="00B51388">
      <w:pPr>
        <w:numPr>
          <w:ilvl w:val="2"/>
          <w:numId w:val="98"/>
        </w:numPr>
        <w:jc w:val="both"/>
      </w:pPr>
      <w:r>
        <w:t>Campo somente leitura.</w:t>
      </w:r>
    </w:p>
    <w:p w14:paraId="23B83583" w14:textId="77777777" w:rsidR="00522113" w:rsidRDefault="00B51388">
      <w:pPr>
        <w:numPr>
          <w:ilvl w:val="1"/>
          <w:numId w:val="98"/>
        </w:numPr>
        <w:jc w:val="both"/>
      </w:pPr>
      <w:r>
        <w:rPr>
          <w:b/>
        </w:rPr>
        <w:t>Data de Manifestação da Procuradoria SEDE</w:t>
      </w:r>
      <w:r>
        <w:t>: Campo que apresenta a data e</w:t>
      </w:r>
      <w:r>
        <w:t xml:space="preserve"> hora atual do carregamento da página ou bloco.</w:t>
      </w:r>
    </w:p>
    <w:p w14:paraId="6CE9A3A0" w14:textId="77777777" w:rsidR="00522113" w:rsidRDefault="00B51388">
      <w:pPr>
        <w:numPr>
          <w:ilvl w:val="2"/>
          <w:numId w:val="98"/>
        </w:numPr>
        <w:jc w:val="both"/>
      </w:pPr>
      <w:r>
        <w:t>Máscara: DD/MM/AAAA às HH:MM</w:t>
      </w:r>
    </w:p>
    <w:p w14:paraId="5A372470" w14:textId="77777777" w:rsidR="00522113" w:rsidRDefault="00B51388">
      <w:pPr>
        <w:numPr>
          <w:ilvl w:val="2"/>
          <w:numId w:val="98"/>
        </w:numPr>
        <w:jc w:val="both"/>
      </w:pPr>
      <w:r>
        <w:t>Campo somente leitura.</w:t>
      </w:r>
    </w:p>
    <w:p w14:paraId="107DCB82" w14:textId="77777777" w:rsidR="00522113" w:rsidRDefault="00B51388">
      <w:pPr>
        <w:numPr>
          <w:ilvl w:val="1"/>
          <w:numId w:val="98"/>
        </w:numPr>
        <w:jc w:val="both"/>
      </w:pPr>
      <w:r>
        <w:rPr>
          <w:b/>
        </w:rPr>
        <w:t>Nº Processo SEI da Manifestação</w:t>
      </w:r>
      <w:r>
        <w:t>: Campo que permite informar o número do processo SEI da Manifestação da Procuradoria SEDE.</w:t>
      </w:r>
    </w:p>
    <w:p w14:paraId="44F50681" w14:textId="77777777" w:rsidR="00522113" w:rsidRDefault="00B51388">
      <w:pPr>
        <w:numPr>
          <w:ilvl w:val="2"/>
          <w:numId w:val="98"/>
        </w:numPr>
        <w:jc w:val="both"/>
      </w:pPr>
      <w:r>
        <w:t xml:space="preserve">Máscara: </w:t>
      </w:r>
      <w:r>
        <w:t>99999.999999/9999-99 ou 9999999.99999999/9999-99</w:t>
      </w:r>
    </w:p>
    <w:p w14:paraId="07075942" w14:textId="77777777" w:rsidR="00522113" w:rsidRDefault="00B51388">
      <w:pPr>
        <w:numPr>
          <w:ilvl w:val="2"/>
          <w:numId w:val="98"/>
        </w:numPr>
        <w:jc w:val="both"/>
      </w:pPr>
      <w:r>
        <w:t>Campo obrigatório.</w:t>
      </w:r>
    </w:p>
    <w:p w14:paraId="3FF7FD03" w14:textId="77777777" w:rsidR="00522113" w:rsidRDefault="00B51388">
      <w:pPr>
        <w:numPr>
          <w:ilvl w:val="1"/>
          <w:numId w:val="98"/>
        </w:numPr>
        <w:jc w:val="both"/>
      </w:pPr>
      <w:r>
        <w:rPr>
          <w:b/>
        </w:rPr>
        <w:t>Nº Documento SEI da Manifestação</w:t>
      </w:r>
      <w:r>
        <w:t>: Campo que permite informar o número do documento do processo SEI da Manifestação da Procuradoria SEDE.</w:t>
      </w:r>
    </w:p>
    <w:p w14:paraId="27B2333C" w14:textId="77777777" w:rsidR="00522113" w:rsidRDefault="00B51388">
      <w:pPr>
        <w:numPr>
          <w:ilvl w:val="2"/>
          <w:numId w:val="98"/>
        </w:numPr>
        <w:jc w:val="both"/>
      </w:pPr>
      <w:r>
        <w:t>Campo numérico</w:t>
      </w:r>
    </w:p>
    <w:p w14:paraId="7A6441C9" w14:textId="77777777" w:rsidR="00522113" w:rsidRDefault="00B51388">
      <w:pPr>
        <w:numPr>
          <w:ilvl w:val="2"/>
          <w:numId w:val="98"/>
        </w:numPr>
        <w:jc w:val="both"/>
      </w:pPr>
      <w:r>
        <w:t>Tamanho: 10</w:t>
      </w:r>
    </w:p>
    <w:p w14:paraId="733CB6AD" w14:textId="77777777" w:rsidR="00522113" w:rsidRDefault="00B51388">
      <w:pPr>
        <w:numPr>
          <w:ilvl w:val="2"/>
          <w:numId w:val="98"/>
        </w:numPr>
        <w:jc w:val="both"/>
      </w:pPr>
      <w:r>
        <w:t>Campo obrigatório.</w:t>
      </w:r>
    </w:p>
    <w:p w14:paraId="7B38F205" w14:textId="77777777" w:rsidR="00522113" w:rsidRDefault="00B51388">
      <w:pPr>
        <w:numPr>
          <w:ilvl w:val="1"/>
          <w:numId w:val="98"/>
        </w:numPr>
        <w:jc w:val="both"/>
      </w:pPr>
      <w:r>
        <w:rPr>
          <w:b/>
        </w:rPr>
        <w:t xml:space="preserve">Data </w:t>
      </w:r>
      <w:r>
        <w:rPr>
          <w:b/>
        </w:rPr>
        <w:t>do Documento SEI</w:t>
      </w:r>
      <w:r>
        <w:t>: Campo que permite informar a data do documento no SEI.</w:t>
      </w:r>
    </w:p>
    <w:p w14:paraId="52A9AEAA" w14:textId="77777777" w:rsidR="00522113" w:rsidRDefault="00B51388">
      <w:pPr>
        <w:numPr>
          <w:ilvl w:val="2"/>
          <w:numId w:val="98"/>
        </w:numPr>
        <w:jc w:val="both"/>
      </w:pPr>
      <w:r>
        <w:t>Máscara: DD/MM/AAAA</w:t>
      </w:r>
    </w:p>
    <w:p w14:paraId="529E8B8B" w14:textId="77777777" w:rsidR="00522113" w:rsidRDefault="00B51388">
      <w:pPr>
        <w:numPr>
          <w:ilvl w:val="2"/>
          <w:numId w:val="98"/>
        </w:numPr>
        <w:jc w:val="both"/>
      </w:pPr>
      <w:r>
        <w:t>Opção de calendário</w:t>
      </w:r>
    </w:p>
    <w:p w14:paraId="275C40E5" w14:textId="77777777" w:rsidR="00522113" w:rsidRDefault="00B51388">
      <w:pPr>
        <w:numPr>
          <w:ilvl w:val="2"/>
          <w:numId w:val="98"/>
        </w:numPr>
        <w:jc w:val="both"/>
      </w:pPr>
      <w:r>
        <w:t>Campo obrigatório</w:t>
      </w:r>
    </w:p>
    <w:p w14:paraId="19324C2A" w14:textId="77777777" w:rsidR="00522113" w:rsidRDefault="00B51388">
      <w:pPr>
        <w:numPr>
          <w:ilvl w:val="1"/>
          <w:numId w:val="98"/>
        </w:numPr>
        <w:jc w:val="both"/>
      </w:pPr>
      <w:r>
        <w:rPr>
          <w:b/>
        </w:rPr>
        <w:t>Ações</w:t>
      </w:r>
      <w:r>
        <w:t>:</w:t>
      </w:r>
    </w:p>
    <w:p w14:paraId="39A098DC" w14:textId="77777777" w:rsidR="00522113" w:rsidRDefault="00B51388">
      <w:pPr>
        <w:numPr>
          <w:ilvl w:val="2"/>
          <w:numId w:val="98"/>
        </w:numPr>
        <w:jc w:val="both"/>
      </w:pPr>
      <w:r>
        <w:rPr>
          <w:b/>
        </w:rPr>
        <w:t>Mostrar/Esconder</w:t>
      </w:r>
      <w:r>
        <w:t xml:space="preserve">: Ao acionar esta opção, o sistema deverá apresentar ou esconder o bloco de informações </w:t>
      </w:r>
      <w:r>
        <w:t>presente em Manifestação - Procuradoria.</w:t>
      </w:r>
    </w:p>
    <w:p w14:paraId="61151333" w14:textId="77777777" w:rsidR="00522113" w:rsidRDefault="00B51388">
      <w:pPr>
        <w:numPr>
          <w:ilvl w:val="2"/>
          <w:numId w:val="98"/>
        </w:numPr>
        <w:jc w:val="both"/>
      </w:pPr>
      <w:r>
        <w:rPr>
          <w:b/>
        </w:rPr>
        <w:t>Salvar</w:t>
      </w:r>
      <w:r>
        <w:t>: Ao acionar esta opção, o sistema deverá salvar os dados preenchidos na base de dados sem realizar qualquer validação de campos obrigatórios.</w:t>
      </w:r>
    </w:p>
    <w:p w14:paraId="008E7F39" w14:textId="77777777" w:rsidR="00522113" w:rsidRDefault="00B51388">
      <w:pPr>
        <w:numPr>
          <w:ilvl w:val="2"/>
          <w:numId w:val="98"/>
        </w:numPr>
        <w:jc w:val="both"/>
      </w:pPr>
      <w:r>
        <w:rPr>
          <w:b/>
        </w:rPr>
        <w:t>Concluir</w:t>
      </w:r>
      <w:r>
        <w:t>: Ao acionar esta opção, o sistema deverá solicitar a conf</w:t>
      </w:r>
      <w:r>
        <w:t>irmação da conclusão e ao confirmar, deverá gravar os dados na base de dados, deixar o bloco somente leitura e caso todas as manifestações já tenham sido concluídas, retornar para a Autoridade Julgadora o Julgamento.</w:t>
      </w:r>
    </w:p>
    <w:p w14:paraId="75B34C33" w14:textId="77777777" w:rsidR="00522113" w:rsidRDefault="00B51388">
      <w:pPr>
        <w:numPr>
          <w:ilvl w:val="3"/>
          <w:numId w:val="98"/>
        </w:numPr>
        <w:jc w:val="both"/>
      </w:pPr>
      <w:r>
        <w:rPr>
          <w:b/>
        </w:rPr>
        <w:t>Mensagem</w:t>
      </w:r>
      <w:r>
        <w:t xml:space="preserve">: "Deseja realmente concluir a </w:t>
      </w:r>
      <w:r>
        <w:t>Manifestação?" (Sim/Não)</w:t>
      </w:r>
    </w:p>
    <w:p w14:paraId="7A7F3DF5" w14:textId="77777777" w:rsidR="00522113" w:rsidRDefault="00522113">
      <w:pPr>
        <w:ind w:left="360"/>
      </w:pPr>
    </w:p>
    <w:p w14:paraId="7E78C7ED" w14:textId="77777777" w:rsidR="00522113" w:rsidRDefault="00B51388">
      <w:pPr>
        <w:numPr>
          <w:ilvl w:val="0"/>
          <w:numId w:val="98"/>
        </w:numPr>
      </w:pPr>
      <w:r>
        <w:rPr>
          <w:b/>
        </w:rPr>
        <w:t>Regras - 1ª Instância - Parecer Superintendente - Manifestação Procuradoria</w:t>
      </w:r>
    </w:p>
    <w:p w14:paraId="7A9ACCE6" w14:textId="77777777" w:rsidR="00522113" w:rsidRDefault="00B51388">
      <w:pPr>
        <w:numPr>
          <w:ilvl w:val="1"/>
          <w:numId w:val="98"/>
        </w:numPr>
        <w:jc w:val="both"/>
      </w:pPr>
      <w:r>
        <w:t>Apenas os usuários com o perfil Autoridade Julgadora associada ao Julgamento, de Coordenação Técnica da Unidade do Julgamento e Administrador poderão edit</w:t>
      </w:r>
      <w:r>
        <w:t>ar as informações deste bloco.</w:t>
      </w:r>
    </w:p>
    <w:p w14:paraId="1FB392DC" w14:textId="77777777" w:rsidR="00522113" w:rsidRDefault="00B51388">
      <w:pPr>
        <w:numPr>
          <w:ilvl w:val="1"/>
          <w:numId w:val="98"/>
        </w:numPr>
        <w:jc w:val="both"/>
      </w:pPr>
      <w:r>
        <w:t>Ao ser concluída a manifestação, o sistema deverá suprimir todas as ações.</w:t>
      </w:r>
    </w:p>
    <w:p w14:paraId="4715CCC6" w14:textId="77777777" w:rsidR="00522113" w:rsidRDefault="00522113"/>
    <w:p w14:paraId="2A5DB361" w14:textId="77777777" w:rsidR="00522113" w:rsidRDefault="00B51388">
      <w:pPr>
        <w:numPr>
          <w:ilvl w:val="0"/>
          <w:numId w:val="98"/>
        </w:numPr>
      </w:pPr>
      <w:r>
        <w:rPr>
          <w:b/>
        </w:rPr>
        <w:t>Tela - 1ª Instância - Parecer Superintendente - Manifestação Procuradoria</w:t>
      </w:r>
    </w:p>
    <w:p w14:paraId="67B755D8" w14:textId="77777777" w:rsidR="00522113" w:rsidRDefault="00B51388">
      <w:r>
        <w:rPr>
          <w:noProof/>
        </w:rPr>
        <w:drawing>
          <wp:inline distT="0" distB="0" distL="0" distR="0" wp14:anchorId="31029F2A" wp14:editId="4CA0D8BC">
            <wp:extent cx="5991225" cy="1247775"/>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png"/>
                    <pic:cNvPicPr/>
                  </pic:nvPicPr>
                  <pic:blipFill>
                    <a:blip r:embed="rId593" cstate="print"/>
                    <a:stretch>
                      <a:fillRect/>
                    </a:stretch>
                  </pic:blipFill>
                  <pic:spPr>
                    <a:xfrm>
                      <a:off x="0" y="0"/>
                      <a:ext cx="5991225" cy="1247775"/>
                    </a:xfrm>
                    <a:prstGeom prst="rect">
                      <a:avLst/>
                    </a:prstGeom>
                  </pic:spPr>
                </pic:pic>
              </a:graphicData>
            </a:graphic>
          </wp:inline>
        </w:drawing>
      </w:r>
    </w:p>
    <w:p w14:paraId="7F6535D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94">
        <w:r>
          <w:rPr>
            <w:rFonts w:ascii="Tahoma" w:eastAsia="Tahoma" w:hAnsi="Tahoma" w:cs="Tahoma"/>
            <w:i/>
            <w:color w:val="6666FF"/>
          </w:rPr>
          <w:t>Generate EPub eBooks with ease</w:t>
        </w:r>
      </w:hyperlink>
    </w:p>
    <w:p w14:paraId="68CFEC1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40" w:name="_topic_Recursos_2aInstancia"/>
      <w:bookmarkEnd w:id="240"/>
      <w:r>
        <w:rPr>
          <w:rFonts w:ascii="Tahoma" w:eastAsia="Tahoma" w:hAnsi="Tahoma" w:cs="Tahoma"/>
          <w:i/>
          <w:color w:val="243F60"/>
          <w:sz w:val="22"/>
        </w:rPr>
        <w:t>Recursos - 2ª Instância</w:t>
      </w:r>
    </w:p>
    <w:p w14:paraId="0BA15753" w14:textId="77777777" w:rsidR="00522113" w:rsidRDefault="00B51388">
      <w:r>
        <w:t>A aba "</w:t>
      </w:r>
      <w:r>
        <w:rPr>
          <w:b/>
        </w:rPr>
        <w:t>Recursos</w:t>
      </w:r>
      <w:r>
        <w:t>", na janela "</w:t>
      </w:r>
      <w:r>
        <w:rPr>
          <w:b/>
        </w:rPr>
        <w:t xml:space="preserve">Recursos - 2ª </w:t>
      </w:r>
      <w:r>
        <w:rPr>
          <w:b/>
        </w:rPr>
        <w:t>Instância</w:t>
      </w:r>
      <w:r>
        <w:t xml:space="preserve">" permite detalhar um Julgamento e apresentar os dados na janela </w:t>
      </w:r>
      <w:r>
        <w:rPr>
          <w:b/>
        </w:rPr>
        <w:t>Recursos - 2ª Instância</w:t>
      </w:r>
      <w:r>
        <w:t>.</w:t>
      </w:r>
    </w:p>
    <w:p w14:paraId="479FAF45" w14:textId="77777777" w:rsidR="00522113" w:rsidRDefault="00522113"/>
    <w:p w14:paraId="5413B2AC" w14:textId="77777777" w:rsidR="00522113" w:rsidRDefault="00B51388">
      <w:pPr>
        <w:numPr>
          <w:ilvl w:val="0"/>
          <w:numId w:val="98"/>
        </w:numPr>
      </w:pPr>
      <w:r>
        <w:rPr>
          <w:b/>
        </w:rPr>
        <w:t>Detalhamento do campo - Recursos - 2ª Instância</w:t>
      </w:r>
    </w:p>
    <w:p w14:paraId="12BA4AB3" w14:textId="77777777" w:rsidR="00522113" w:rsidRDefault="00B51388">
      <w:pPr>
        <w:numPr>
          <w:ilvl w:val="1"/>
          <w:numId w:val="98"/>
        </w:numPr>
      </w:pPr>
      <w:r>
        <w:t>Cabeçalho</w:t>
      </w:r>
    </w:p>
    <w:p w14:paraId="0FD0832E" w14:textId="77777777" w:rsidR="00522113" w:rsidRDefault="00B51388">
      <w:pPr>
        <w:numPr>
          <w:ilvl w:val="2"/>
          <w:numId w:val="98"/>
        </w:numPr>
      </w:pPr>
      <w:r>
        <w:rPr>
          <w:b/>
        </w:rPr>
        <w:t>Julgamento Nº</w:t>
      </w:r>
      <w:r>
        <w:t>: Apresenta o número do julgamento.</w:t>
      </w:r>
    </w:p>
    <w:p w14:paraId="4D45407F" w14:textId="77777777" w:rsidR="00522113" w:rsidRDefault="00B51388">
      <w:pPr>
        <w:numPr>
          <w:ilvl w:val="3"/>
          <w:numId w:val="98"/>
        </w:numPr>
      </w:pPr>
      <w:r>
        <w:t>Máscara: J99999.XX.AAAA</w:t>
      </w:r>
    </w:p>
    <w:p w14:paraId="74C8183B" w14:textId="77777777" w:rsidR="00522113" w:rsidRDefault="00B51388">
      <w:pPr>
        <w:numPr>
          <w:ilvl w:val="2"/>
          <w:numId w:val="98"/>
        </w:numPr>
      </w:pPr>
      <w:r>
        <w:rPr>
          <w:b/>
        </w:rPr>
        <w:t xml:space="preserve">Nº </w:t>
      </w:r>
      <w:r>
        <w:rPr>
          <w:b/>
        </w:rPr>
        <w:t>Fiscalização</w:t>
      </w:r>
      <w:r>
        <w:t>: Apresenta o número da fiscalização relacionado ao julgamento.</w:t>
      </w:r>
    </w:p>
    <w:p w14:paraId="3B56964E" w14:textId="77777777" w:rsidR="00522113" w:rsidRDefault="00B51388">
      <w:pPr>
        <w:numPr>
          <w:ilvl w:val="3"/>
          <w:numId w:val="98"/>
        </w:numPr>
      </w:pPr>
      <w:r>
        <w:t>Máscara: F99999.XX.AAAA</w:t>
      </w:r>
    </w:p>
    <w:p w14:paraId="03D10661" w14:textId="77777777" w:rsidR="00522113" w:rsidRDefault="00B51388">
      <w:pPr>
        <w:numPr>
          <w:ilvl w:val="2"/>
          <w:numId w:val="98"/>
        </w:numPr>
      </w:pPr>
      <w:r>
        <w:rPr>
          <w:b/>
        </w:rPr>
        <w:t>Fiscal</w:t>
      </w:r>
      <w:r>
        <w:t>: Apresenta o nome do Fiscal que cadastrou o Auto de Infração no qual o Julgamento é baseado.</w:t>
      </w:r>
    </w:p>
    <w:p w14:paraId="04EE7B21" w14:textId="77777777" w:rsidR="00522113" w:rsidRDefault="00B51388">
      <w:pPr>
        <w:numPr>
          <w:ilvl w:val="2"/>
          <w:numId w:val="98"/>
        </w:numPr>
      </w:pPr>
      <w:r>
        <w:rPr>
          <w:b/>
        </w:rPr>
        <w:t>Data/Hora Fiscalização</w:t>
      </w:r>
      <w:r>
        <w:t>: Apresenta a data e hora da fisca</w:t>
      </w:r>
      <w:r>
        <w:t>lização</w:t>
      </w:r>
    </w:p>
    <w:p w14:paraId="4BF643D4" w14:textId="77777777" w:rsidR="00522113" w:rsidRDefault="00B51388">
      <w:pPr>
        <w:numPr>
          <w:ilvl w:val="3"/>
          <w:numId w:val="98"/>
        </w:numPr>
      </w:pPr>
      <w:r>
        <w:t>Máscara: DD/MM/AAAA HH:MM</w:t>
      </w:r>
    </w:p>
    <w:p w14:paraId="4195079D" w14:textId="77777777" w:rsidR="00522113" w:rsidRDefault="00B51388">
      <w:pPr>
        <w:numPr>
          <w:ilvl w:val="2"/>
          <w:numId w:val="98"/>
        </w:numPr>
      </w:pPr>
      <w:r>
        <w:rPr>
          <w:b/>
        </w:rPr>
        <w:t>Nº Auto de Infração</w:t>
      </w:r>
      <w:r>
        <w:t>: Apresenta o número do auto de infração no qual foi gerado o julgamento.</w:t>
      </w:r>
    </w:p>
    <w:p w14:paraId="0D51E595" w14:textId="77777777" w:rsidR="00522113" w:rsidRDefault="00B51388">
      <w:pPr>
        <w:numPr>
          <w:ilvl w:val="3"/>
          <w:numId w:val="98"/>
        </w:numPr>
      </w:pPr>
      <w:r>
        <w:t>Máscara: A99999.XX.AAAA</w:t>
      </w:r>
    </w:p>
    <w:p w14:paraId="19E14CEA" w14:textId="77777777" w:rsidR="00522113" w:rsidRDefault="00B51388">
      <w:pPr>
        <w:numPr>
          <w:ilvl w:val="2"/>
          <w:numId w:val="98"/>
        </w:numPr>
      </w:pPr>
      <w:r>
        <w:rPr>
          <w:b/>
        </w:rPr>
        <w:t>Autuado</w:t>
      </w:r>
      <w:r>
        <w:t>: Apresenta o nome do Autuado presente no Auto de Infração.</w:t>
      </w:r>
    </w:p>
    <w:p w14:paraId="735060EE" w14:textId="77777777" w:rsidR="00522113" w:rsidRDefault="00B51388">
      <w:pPr>
        <w:numPr>
          <w:ilvl w:val="2"/>
          <w:numId w:val="98"/>
        </w:numPr>
      </w:pPr>
      <w:r>
        <w:rPr>
          <w:b/>
        </w:rPr>
        <w:t>Nº Processo SEI</w:t>
      </w:r>
      <w:r>
        <w:t>: Apresenta o número do</w:t>
      </w:r>
      <w:r>
        <w:t xml:space="preserve"> processo SEI presente na Fiscalização relacionada ao Auto de Infração do Julgamento.</w:t>
      </w:r>
    </w:p>
    <w:p w14:paraId="6DA385F1" w14:textId="77777777" w:rsidR="00522113" w:rsidRDefault="00B51388">
      <w:pPr>
        <w:numPr>
          <w:ilvl w:val="3"/>
          <w:numId w:val="98"/>
        </w:numPr>
      </w:pPr>
      <w:r>
        <w:t>Máscara: 99999.999999/9999-99 ou 9999999.99999999/9999-99</w:t>
      </w:r>
    </w:p>
    <w:p w14:paraId="35565594" w14:textId="77777777" w:rsidR="00522113" w:rsidRDefault="00B51388">
      <w:pPr>
        <w:numPr>
          <w:ilvl w:val="2"/>
          <w:numId w:val="98"/>
        </w:numPr>
      </w:pPr>
      <w:r>
        <w:rPr>
          <w:b/>
        </w:rPr>
        <w:t>Autoridade Julgadora</w:t>
      </w:r>
      <w:r>
        <w:t>: Apresenta o nome da Autoridade Julgadora atribuída ao respectivo Julgamento.</w:t>
      </w:r>
    </w:p>
    <w:p w14:paraId="4C1DDF50" w14:textId="77777777" w:rsidR="00522113" w:rsidRDefault="00B51388">
      <w:pPr>
        <w:numPr>
          <w:ilvl w:val="2"/>
          <w:numId w:val="98"/>
        </w:numPr>
      </w:pPr>
      <w:r>
        <w:rPr>
          <w:b/>
        </w:rPr>
        <w:t>Julgamento AI</w:t>
      </w:r>
      <w:r>
        <w:t>: Apresenta o resultado do Julgamento do AI, caso exista.</w:t>
      </w:r>
    </w:p>
    <w:p w14:paraId="310CE405" w14:textId="77777777" w:rsidR="00522113" w:rsidRDefault="00B51388">
      <w:pPr>
        <w:numPr>
          <w:ilvl w:val="2"/>
          <w:numId w:val="98"/>
        </w:numPr>
      </w:pPr>
      <w:r>
        <w:rPr>
          <w:b/>
        </w:rPr>
        <w:t>Fase</w:t>
      </w:r>
      <w:r>
        <w:t>: Apresenta a descrição da fase do Julgamento.</w:t>
      </w:r>
    </w:p>
    <w:p w14:paraId="56945321" w14:textId="77777777" w:rsidR="00522113" w:rsidRDefault="00B51388">
      <w:pPr>
        <w:numPr>
          <w:ilvl w:val="2"/>
          <w:numId w:val="98"/>
        </w:numPr>
      </w:pPr>
      <w:r>
        <w:rPr>
          <w:b/>
        </w:rPr>
        <w:t>Situação</w:t>
      </w:r>
      <w:r>
        <w:t>: Apresenta a situação da fase do Julgamento.</w:t>
      </w:r>
    </w:p>
    <w:p w14:paraId="1346057D" w14:textId="77777777" w:rsidR="00522113" w:rsidRDefault="00B51388">
      <w:pPr>
        <w:numPr>
          <w:ilvl w:val="2"/>
          <w:numId w:val="98"/>
        </w:numPr>
      </w:pPr>
      <w:r>
        <w:rPr>
          <w:b/>
        </w:rPr>
        <w:t>Prazo</w:t>
      </w:r>
      <w:r>
        <w:t xml:space="preserve">: Apresenta a data final para o cumprimento de alguma etapa conforme a fase e </w:t>
      </w:r>
      <w:r>
        <w:t>situação do Julgamento.</w:t>
      </w:r>
    </w:p>
    <w:p w14:paraId="004D407D" w14:textId="77777777" w:rsidR="00522113" w:rsidRDefault="00B51388">
      <w:pPr>
        <w:numPr>
          <w:ilvl w:val="1"/>
          <w:numId w:val="98"/>
        </w:numPr>
      </w:pPr>
      <w:r>
        <w:rPr>
          <w:b/>
        </w:rPr>
        <w:t>Ações</w:t>
      </w:r>
      <w:r>
        <w:t>:</w:t>
      </w:r>
    </w:p>
    <w:p w14:paraId="2EAFB81A" w14:textId="77777777" w:rsidR="00522113" w:rsidRDefault="00B51388">
      <w:pPr>
        <w:numPr>
          <w:ilvl w:val="2"/>
          <w:numId w:val="98"/>
        </w:numPr>
      </w:pPr>
      <w:r>
        <w:rPr>
          <w:b/>
        </w:rPr>
        <w:t>Árvore de Documentos</w:t>
      </w:r>
      <w:r>
        <w:t>: Ao acionar esta opção, o sistema deverá apresentar a modal da Árvore de Documentos.</w:t>
      </w:r>
    </w:p>
    <w:p w14:paraId="26369C3C" w14:textId="77777777" w:rsidR="00522113" w:rsidRDefault="00B51388">
      <w:pPr>
        <w:numPr>
          <w:ilvl w:val="2"/>
          <w:numId w:val="98"/>
        </w:numPr>
      </w:pPr>
      <w:r>
        <w:rPr>
          <w:b/>
        </w:rPr>
        <w:t>Incluir Documento</w:t>
      </w:r>
      <w:r>
        <w:t>: Ao acionar esta opção, o sistema deverá apresentar a modal de Inclusão de Documento.</w:t>
      </w:r>
    </w:p>
    <w:p w14:paraId="1814630B" w14:textId="77777777" w:rsidR="00522113" w:rsidRDefault="00B51388">
      <w:pPr>
        <w:numPr>
          <w:ilvl w:val="2"/>
          <w:numId w:val="98"/>
        </w:numPr>
      </w:pPr>
      <w:r>
        <w:rPr>
          <w:b/>
        </w:rPr>
        <w:t>Voltar</w:t>
      </w:r>
      <w:r>
        <w:t>: Ao acio</w:t>
      </w:r>
      <w:r>
        <w:t>nar esta opção, o sistema direciona o usuário para a tela de pesquisar Julgamento.</w:t>
      </w:r>
    </w:p>
    <w:p w14:paraId="61286E24" w14:textId="77777777" w:rsidR="00522113" w:rsidRDefault="00522113">
      <w:pPr>
        <w:ind w:left="360"/>
      </w:pPr>
    </w:p>
    <w:p w14:paraId="6716506A" w14:textId="77777777" w:rsidR="00522113" w:rsidRDefault="00B51388">
      <w:pPr>
        <w:numPr>
          <w:ilvl w:val="0"/>
          <w:numId w:val="98"/>
        </w:numPr>
      </w:pPr>
      <w:r>
        <w:rPr>
          <w:b/>
        </w:rPr>
        <w:t>Tela - Recursos - 2ª Instância</w:t>
      </w:r>
    </w:p>
    <w:p w14:paraId="5E17DD94" w14:textId="77777777" w:rsidR="00522113" w:rsidRDefault="00B51388">
      <w:r>
        <w:rPr>
          <w:noProof/>
        </w:rPr>
        <w:drawing>
          <wp:inline distT="0" distB="0" distL="0" distR="0" wp14:anchorId="51A79344" wp14:editId="24C971EB">
            <wp:extent cx="5991225" cy="2238375"/>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png"/>
                    <pic:cNvPicPr/>
                  </pic:nvPicPr>
                  <pic:blipFill>
                    <a:blip r:embed="rId595" cstate="print"/>
                    <a:stretch>
                      <a:fillRect/>
                    </a:stretch>
                  </pic:blipFill>
                  <pic:spPr>
                    <a:xfrm>
                      <a:off x="0" y="0"/>
                      <a:ext cx="5991225" cy="2238375"/>
                    </a:xfrm>
                    <a:prstGeom prst="rect">
                      <a:avLst/>
                    </a:prstGeom>
                  </pic:spPr>
                </pic:pic>
              </a:graphicData>
            </a:graphic>
          </wp:inline>
        </w:drawing>
      </w:r>
    </w:p>
    <w:p w14:paraId="549C6642" w14:textId="77777777" w:rsidR="00522113" w:rsidRDefault="00B51388">
      <w:r>
        <w:rPr>
          <w:noProof/>
        </w:rPr>
        <w:drawing>
          <wp:inline distT="0" distB="0" distL="0" distR="0" wp14:anchorId="5F241285" wp14:editId="05E76378">
            <wp:extent cx="5991225" cy="2209800"/>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png"/>
                    <pic:cNvPicPr/>
                  </pic:nvPicPr>
                  <pic:blipFill>
                    <a:blip r:embed="rId596" cstate="print"/>
                    <a:stretch>
                      <a:fillRect/>
                    </a:stretch>
                  </pic:blipFill>
                  <pic:spPr>
                    <a:xfrm>
                      <a:off x="0" y="0"/>
                      <a:ext cx="5991225" cy="2209800"/>
                    </a:xfrm>
                    <a:prstGeom prst="rect">
                      <a:avLst/>
                    </a:prstGeom>
                  </pic:spPr>
                </pic:pic>
              </a:graphicData>
            </a:graphic>
          </wp:inline>
        </w:drawing>
      </w:r>
    </w:p>
    <w:p w14:paraId="0F0BD69C" w14:textId="77777777" w:rsidR="00522113" w:rsidRDefault="00B51388">
      <w:r>
        <w:rPr>
          <w:noProof/>
        </w:rPr>
        <w:drawing>
          <wp:inline distT="0" distB="0" distL="0" distR="0" wp14:anchorId="18DF9C55" wp14:editId="557D2306">
            <wp:extent cx="5991225" cy="1990725"/>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png"/>
                    <pic:cNvPicPr/>
                  </pic:nvPicPr>
                  <pic:blipFill>
                    <a:blip r:embed="rId597" cstate="print"/>
                    <a:stretch>
                      <a:fillRect/>
                    </a:stretch>
                  </pic:blipFill>
                  <pic:spPr>
                    <a:xfrm>
                      <a:off x="0" y="0"/>
                      <a:ext cx="5991225" cy="1990725"/>
                    </a:xfrm>
                    <a:prstGeom prst="rect">
                      <a:avLst/>
                    </a:prstGeom>
                  </pic:spPr>
                </pic:pic>
              </a:graphicData>
            </a:graphic>
          </wp:inline>
        </w:drawing>
      </w:r>
    </w:p>
    <w:p w14:paraId="5434CFF9" w14:textId="77777777" w:rsidR="00522113" w:rsidRDefault="00B51388">
      <w:r>
        <w:rPr>
          <w:noProof/>
        </w:rPr>
        <w:drawing>
          <wp:inline distT="0" distB="0" distL="0" distR="0" wp14:anchorId="3CB57539" wp14:editId="185ECF98">
            <wp:extent cx="5991225" cy="1990725"/>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png"/>
                    <pic:cNvPicPr/>
                  </pic:nvPicPr>
                  <pic:blipFill>
                    <a:blip r:embed="rId597" cstate="print"/>
                    <a:stretch>
                      <a:fillRect/>
                    </a:stretch>
                  </pic:blipFill>
                  <pic:spPr>
                    <a:xfrm>
                      <a:off x="0" y="0"/>
                      <a:ext cx="5991225" cy="1990725"/>
                    </a:xfrm>
                    <a:prstGeom prst="rect">
                      <a:avLst/>
                    </a:prstGeom>
                  </pic:spPr>
                </pic:pic>
              </a:graphicData>
            </a:graphic>
          </wp:inline>
        </w:drawing>
      </w:r>
    </w:p>
    <w:p w14:paraId="091B713B" w14:textId="77777777" w:rsidR="00522113" w:rsidRDefault="00B51388">
      <w:r>
        <w:rPr>
          <w:noProof/>
        </w:rPr>
        <w:drawing>
          <wp:inline distT="0" distB="0" distL="0" distR="0" wp14:anchorId="084EC36D" wp14:editId="50ABF1D5">
            <wp:extent cx="5991225" cy="2105025"/>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png"/>
                    <pic:cNvPicPr/>
                  </pic:nvPicPr>
                  <pic:blipFill>
                    <a:blip r:embed="rId598" cstate="print"/>
                    <a:stretch>
                      <a:fillRect/>
                    </a:stretch>
                  </pic:blipFill>
                  <pic:spPr>
                    <a:xfrm>
                      <a:off x="0" y="0"/>
                      <a:ext cx="5991225" cy="2105025"/>
                    </a:xfrm>
                    <a:prstGeom prst="rect">
                      <a:avLst/>
                    </a:prstGeom>
                  </pic:spPr>
                </pic:pic>
              </a:graphicData>
            </a:graphic>
          </wp:inline>
        </w:drawing>
      </w:r>
    </w:p>
    <w:p w14:paraId="7CD39BE1" w14:textId="77777777" w:rsidR="00522113" w:rsidRDefault="00B51388">
      <w:r>
        <w:rPr>
          <w:noProof/>
        </w:rPr>
        <w:drawing>
          <wp:inline distT="0" distB="0" distL="0" distR="0" wp14:anchorId="6F694BEC" wp14:editId="35928AE1">
            <wp:extent cx="5991225" cy="2047875"/>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png"/>
                    <pic:cNvPicPr/>
                  </pic:nvPicPr>
                  <pic:blipFill>
                    <a:blip r:embed="rId599" cstate="print"/>
                    <a:stretch>
                      <a:fillRect/>
                    </a:stretch>
                  </pic:blipFill>
                  <pic:spPr>
                    <a:xfrm>
                      <a:off x="0" y="0"/>
                      <a:ext cx="5991225" cy="2047875"/>
                    </a:xfrm>
                    <a:prstGeom prst="rect">
                      <a:avLst/>
                    </a:prstGeom>
                  </pic:spPr>
                </pic:pic>
              </a:graphicData>
            </a:graphic>
          </wp:inline>
        </w:drawing>
      </w:r>
    </w:p>
    <w:p w14:paraId="5D0FF076" w14:textId="77777777" w:rsidR="00522113" w:rsidRDefault="00B51388">
      <w:r>
        <w:rPr>
          <w:noProof/>
        </w:rPr>
        <w:drawing>
          <wp:inline distT="0" distB="0" distL="0" distR="0" wp14:anchorId="51E6B42D" wp14:editId="1A9B0568">
            <wp:extent cx="5991225" cy="2238375"/>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png"/>
                    <pic:cNvPicPr/>
                  </pic:nvPicPr>
                  <pic:blipFill>
                    <a:blip r:embed="rId600" cstate="print"/>
                    <a:stretch>
                      <a:fillRect/>
                    </a:stretch>
                  </pic:blipFill>
                  <pic:spPr>
                    <a:xfrm>
                      <a:off x="0" y="0"/>
                      <a:ext cx="5991225" cy="2238375"/>
                    </a:xfrm>
                    <a:prstGeom prst="rect">
                      <a:avLst/>
                    </a:prstGeom>
                  </pic:spPr>
                </pic:pic>
              </a:graphicData>
            </a:graphic>
          </wp:inline>
        </w:drawing>
      </w:r>
    </w:p>
    <w:p w14:paraId="4788C418" w14:textId="77777777" w:rsidR="00522113" w:rsidRDefault="00B51388">
      <w:r>
        <w:rPr>
          <w:noProof/>
        </w:rPr>
        <w:drawing>
          <wp:inline distT="0" distB="0" distL="0" distR="0" wp14:anchorId="482B1F34" wp14:editId="3958DF1D">
            <wp:extent cx="5991225" cy="1943100"/>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png"/>
                    <pic:cNvPicPr/>
                  </pic:nvPicPr>
                  <pic:blipFill>
                    <a:blip r:embed="rId601" cstate="print"/>
                    <a:stretch>
                      <a:fillRect/>
                    </a:stretch>
                  </pic:blipFill>
                  <pic:spPr>
                    <a:xfrm>
                      <a:off x="0" y="0"/>
                      <a:ext cx="5991225" cy="1943100"/>
                    </a:xfrm>
                    <a:prstGeom prst="rect">
                      <a:avLst/>
                    </a:prstGeom>
                  </pic:spPr>
                </pic:pic>
              </a:graphicData>
            </a:graphic>
          </wp:inline>
        </w:drawing>
      </w:r>
    </w:p>
    <w:p w14:paraId="64D7B5C4" w14:textId="77777777" w:rsidR="00522113" w:rsidRDefault="00B51388">
      <w:r>
        <w:rPr>
          <w:noProof/>
        </w:rPr>
        <w:drawing>
          <wp:inline distT="0" distB="0" distL="0" distR="0" wp14:anchorId="2174317B" wp14:editId="019AFC47">
            <wp:extent cx="5991225" cy="1181100"/>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png"/>
                    <pic:cNvPicPr/>
                  </pic:nvPicPr>
                  <pic:blipFill>
                    <a:blip r:embed="rId602" cstate="print"/>
                    <a:stretch>
                      <a:fillRect/>
                    </a:stretch>
                  </pic:blipFill>
                  <pic:spPr>
                    <a:xfrm>
                      <a:off x="0" y="0"/>
                      <a:ext cx="5991225" cy="1181100"/>
                    </a:xfrm>
                    <a:prstGeom prst="rect">
                      <a:avLst/>
                    </a:prstGeom>
                  </pic:spPr>
                </pic:pic>
              </a:graphicData>
            </a:graphic>
          </wp:inline>
        </w:drawing>
      </w:r>
    </w:p>
    <w:p w14:paraId="4265135E" w14:textId="77777777" w:rsidR="00522113" w:rsidRDefault="00522113"/>
    <w:p w14:paraId="3AA4DDF5" w14:textId="77777777" w:rsidR="00522113" w:rsidRDefault="00522113"/>
    <w:p w14:paraId="61E3CD8E" w14:textId="77777777" w:rsidR="00522113" w:rsidRDefault="00522113"/>
    <w:p w14:paraId="7B519A59" w14:textId="77777777" w:rsidR="00522113" w:rsidRDefault="00522113"/>
    <w:p w14:paraId="049B396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03">
        <w:r>
          <w:rPr>
            <w:rFonts w:ascii="Tahoma" w:eastAsia="Tahoma" w:hAnsi="Tahoma" w:cs="Tahoma"/>
            <w:i/>
            <w:color w:val="6666FF"/>
          </w:rPr>
          <w:t>Easily create Web Help sites</w:t>
        </w:r>
      </w:hyperlink>
    </w:p>
    <w:p w14:paraId="51F5DBA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41" w:name="_topic_2aInstancia_Recurso"/>
      <w:bookmarkEnd w:id="241"/>
      <w:r>
        <w:rPr>
          <w:rFonts w:ascii="Tahoma" w:eastAsia="Tahoma" w:hAnsi="Tahoma" w:cs="Tahoma"/>
          <w:i/>
          <w:color w:val="243F60"/>
          <w:sz w:val="22"/>
        </w:rPr>
        <w:t>2ª Instância - Recurso</w:t>
      </w:r>
    </w:p>
    <w:p w14:paraId="5FF7F765" w14:textId="77777777" w:rsidR="00522113" w:rsidRDefault="00B51388">
      <w:r>
        <w:t>A aba "</w:t>
      </w:r>
      <w:r>
        <w:rPr>
          <w:b/>
        </w:rPr>
        <w:t>Recursos</w:t>
      </w:r>
      <w:r>
        <w:t>", na janela "</w:t>
      </w:r>
      <w:r>
        <w:rPr>
          <w:b/>
        </w:rPr>
        <w:t xml:space="preserve">2ª </w:t>
      </w:r>
      <w:r>
        <w:rPr>
          <w:b/>
        </w:rPr>
        <w:t>Instância - Recurso</w:t>
      </w:r>
      <w:r>
        <w:t xml:space="preserve">" permite detalhar um Julgamento e apresentar os dados na janela </w:t>
      </w:r>
      <w:r>
        <w:rPr>
          <w:b/>
        </w:rPr>
        <w:t>2ª Instância - Recurso</w:t>
      </w:r>
      <w:r>
        <w:t>.</w:t>
      </w:r>
    </w:p>
    <w:p w14:paraId="46DACF35" w14:textId="77777777" w:rsidR="00522113" w:rsidRDefault="00522113"/>
    <w:p w14:paraId="534C0536" w14:textId="77777777" w:rsidR="00522113" w:rsidRDefault="00B51388">
      <w:pPr>
        <w:numPr>
          <w:ilvl w:val="0"/>
          <w:numId w:val="98"/>
        </w:numPr>
      </w:pPr>
      <w:r>
        <w:rPr>
          <w:b/>
        </w:rPr>
        <w:t>Detalhamento do campo - 2ª Instância - Recurso</w:t>
      </w:r>
    </w:p>
    <w:p w14:paraId="2670C41B" w14:textId="77777777" w:rsidR="00522113" w:rsidRDefault="00B51388">
      <w:pPr>
        <w:numPr>
          <w:ilvl w:val="1"/>
          <w:numId w:val="98"/>
        </w:numPr>
      </w:pPr>
      <w:r>
        <w:t>Sr(a): Campo que permite informar para qual irá o recurso.</w:t>
      </w:r>
    </w:p>
    <w:p w14:paraId="4F201154" w14:textId="77777777" w:rsidR="00522113" w:rsidRDefault="00B51388">
      <w:pPr>
        <w:numPr>
          <w:ilvl w:val="2"/>
          <w:numId w:val="98"/>
        </w:numPr>
      </w:pPr>
      <w:r>
        <w:t>Tamanho: 200.</w:t>
      </w:r>
    </w:p>
    <w:p w14:paraId="1C45B556" w14:textId="77777777" w:rsidR="00522113" w:rsidRDefault="00B51388">
      <w:pPr>
        <w:numPr>
          <w:ilvl w:val="2"/>
          <w:numId w:val="98"/>
        </w:numPr>
      </w:pPr>
      <w:r>
        <w:t>Campo obrigatório.</w:t>
      </w:r>
    </w:p>
    <w:p w14:paraId="394A5459" w14:textId="77777777" w:rsidR="00522113" w:rsidRDefault="00B51388">
      <w:pPr>
        <w:numPr>
          <w:ilvl w:val="2"/>
          <w:numId w:val="98"/>
        </w:numPr>
      </w:pPr>
      <w:r>
        <w:t>Valor pa</w:t>
      </w:r>
      <w:r>
        <w:t>drão: "Superintendente"</w:t>
      </w:r>
    </w:p>
    <w:p w14:paraId="7392A555" w14:textId="77777777" w:rsidR="00522113" w:rsidRDefault="00B51388">
      <w:pPr>
        <w:numPr>
          <w:ilvl w:val="1"/>
          <w:numId w:val="98"/>
        </w:numPr>
      </w:pPr>
      <w:r>
        <w:t>Assunto: Campo que permite informar o assunto do recurso em primeira instância.</w:t>
      </w:r>
    </w:p>
    <w:p w14:paraId="5BDDA743" w14:textId="77777777" w:rsidR="00522113" w:rsidRDefault="00B51388">
      <w:pPr>
        <w:numPr>
          <w:ilvl w:val="2"/>
          <w:numId w:val="98"/>
        </w:numPr>
      </w:pPr>
      <w:r>
        <w:t>Tamanho: 200</w:t>
      </w:r>
    </w:p>
    <w:p w14:paraId="61669911" w14:textId="77777777" w:rsidR="00522113" w:rsidRDefault="00B51388">
      <w:pPr>
        <w:numPr>
          <w:ilvl w:val="2"/>
          <w:numId w:val="98"/>
        </w:numPr>
      </w:pPr>
      <w:r>
        <w:t>Campo obrigatório</w:t>
      </w:r>
    </w:p>
    <w:p w14:paraId="380B1850" w14:textId="77777777" w:rsidR="00522113" w:rsidRDefault="00B51388">
      <w:pPr>
        <w:numPr>
          <w:ilvl w:val="2"/>
          <w:numId w:val="98"/>
        </w:numPr>
      </w:pPr>
      <w:r>
        <w:t>Valor padrão: "Análise de recurso em primeira instância - &lt;Nome do Bem&gt;"</w:t>
      </w:r>
    </w:p>
    <w:p w14:paraId="1CB08790" w14:textId="77777777" w:rsidR="00522113" w:rsidRDefault="00B51388">
      <w:pPr>
        <w:numPr>
          <w:ilvl w:val="1"/>
          <w:numId w:val="98"/>
        </w:numPr>
      </w:pPr>
      <w:r>
        <w:t xml:space="preserve">Nº Processo SEI: Apresenta o número do processo </w:t>
      </w:r>
      <w:r>
        <w:t>SEI presente na Fiscalização relacionada ao Auto de Infração do Julgamento.</w:t>
      </w:r>
    </w:p>
    <w:p w14:paraId="3B4D5244" w14:textId="77777777" w:rsidR="00522113" w:rsidRDefault="00B51388">
      <w:pPr>
        <w:numPr>
          <w:ilvl w:val="2"/>
          <w:numId w:val="98"/>
        </w:numPr>
      </w:pPr>
      <w:r>
        <w:t>Máscara: 99999.999999/9999-99 ou 9999999.99999999/9999-99</w:t>
      </w:r>
    </w:p>
    <w:p w14:paraId="2059C1F6" w14:textId="77777777" w:rsidR="00522113" w:rsidRDefault="00B51388">
      <w:pPr>
        <w:numPr>
          <w:ilvl w:val="2"/>
          <w:numId w:val="98"/>
        </w:numPr>
      </w:pPr>
      <w:r>
        <w:t>Campo somente leitura.</w:t>
      </w:r>
    </w:p>
    <w:p w14:paraId="2E72CA3E" w14:textId="77777777" w:rsidR="00522113" w:rsidRDefault="00B51388">
      <w:pPr>
        <w:numPr>
          <w:ilvl w:val="1"/>
          <w:numId w:val="98"/>
        </w:numPr>
      </w:pPr>
      <w:r>
        <w:t>Nº Fiscalização: Apresenta o número da fiscalização relacionado ao julgamento.</w:t>
      </w:r>
    </w:p>
    <w:p w14:paraId="04C57821" w14:textId="77777777" w:rsidR="00522113" w:rsidRDefault="00B51388">
      <w:pPr>
        <w:numPr>
          <w:ilvl w:val="2"/>
          <w:numId w:val="98"/>
        </w:numPr>
      </w:pPr>
      <w:r>
        <w:t>Máscara: F99999.XX.A</w:t>
      </w:r>
      <w:r>
        <w:t>AAA</w:t>
      </w:r>
    </w:p>
    <w:p w14:paraId="269E4808" w14:textId="77777777" w:rsidR="00522113" w:rsidRDefault="00B51388">
      <w:pPr>
        <w:numPr>
          <w:ilvl w:val="2"/>
          <w:numId w:val="98"/>
        </w:numPr>
      </w:pPr>
      <w:r>
        <w:t>Campo somente leitura.</w:t>
      </w:r>
    </w:p>
    <w:p w14:paraId="213E1DAB" w14:textId="77777777" w:rsidR="00522113" w:rsidRDefault="00B51388">
      <w:pPr>
        <w:numPr>
          <w:ilvl w:val="1"/>
          <w:numId w:val="98"/>
        </w:numPr>
      </w:pPr>
      <w:r>
        <w:t>Data/Hora Fiscalização: Apresenta a data e hora da fiscalização</w:t>
      </w:r>
    </w:p>
    <w:p w14:paraId="6704FCE4" w14:textId="77777777" w:rsidR="00522113" w:rsidRDefault="00B51388">
      <w:pPr>
        <w:numPr>
          <w:ilvl w:val="2"/>
          <w:numId w:val="98"/>
        </w:numPr>
      </w:pPr>
      <w:r>
        <w:t>Máscara: DD/MM/AAAA HH:MM</w:t>
      </w:r>
    </w:p>
    <w:p w14:paraId="45669384" w14:textId="77777777" w:rsidR="00522113" w:rsidRDefault="00B51388">
      <w:pPr>
        <w:numPr>
          <w:ilvl w:val="2"/>
          <w:numId w:val="98"/>
        </w:numPr>
      </w:pPr>
      <w:r>
        <w:t>Campo somente leitura.</w:t>
      </w:r>
    </w:p>
    <w:p w14:paraId="0B35FCE2" w14:textId="77777777" w:rsidR="00522113" w:rsidRDefault="00B51388">
      <w:pPr>
        <w:numPr>
          <w:ilvl w:val="1"/>
          <w:numId w:val="98"/>
        </w:numPr>
      </w:pPr>
      <w:r>
        <w:t>Nº Auto de Infração: Apresenta o número do auto de infração no qual foi gerado o julgamento.</w:t>
      </w:r>
    </w:p>
    <w:p w14:paraId="313319FB" w14:textId="77777777" w:rsidR="00522113" w:rsidRDefault="00B51388">
      <w:pPr>
        <w:numPr>
          <w:ilvl w:val="2"/>
          <w:numId w:val="98"/>
        </w:numPr>
      </w:pPr>
      <w:r>
        <w:t xml:space="preserve">Máscara: </w:t>
      </w:r>
      <w:r>
        <w:t>A99999.XX.AAAA</w:t>
      </w:r>
    </w:p>
    <w:p w14:paraId="10788EA6" w14:textId="77777777" w:rsidR="00522113" w:rsidRDefault="00B51388">
      <w:pPr>
        <w:numPr>
          <w:ilvl w:val="2"/>
          <w:numId w:val="98"/>
        </w:numPr>
      </w:pPr>
      <w:r>
        <w:t>Campo somente leitura.</w:t>
      </w:r>
    </w:p>
    <w:p w14:paraId="7C052F52" w14:textId="77777777" w:rsidR="00522113" w:rsidRDefault="00B51388">
      <w:pPr>
        <w:numPr>
          <w:ilvl w:val="1"/>
          <w:numId w:val="98"/>
        </w:numPr>
      </w:pPr>
      <w:r>
        <w:t>Fiscal: Apresenta o nome do Fiscal que cadastrou o Auto de Infração no qual o Julgamento é baseado.</w:t>
      </w:r>
    </w:p>
    <w:p w14:paraId="6DF565C1" w14:textId="77777777" w:rsidR="00522113" w:rsidRDefault="00B51388">
      <w:pPr>
        <w:numPr>
          <w:ilvl w:val="2"/>
          <w:numId w:val="98"/>
        </w:numPr>
      </w:pPr>
      <w:r>
        <w:t>Campo somente leitura.</w:t>
      </w:r>
    </w:p>
    <w:p w14:paraId="7A4D9ED0" w14:textId="77777777" w:rsidR="00522113" w:rsidRDefault="00B51388">
      <w:pPr>
        <w:numPr>
          <w:ilvl w:val="1"/>
          <w:numId w:val="98"/>
        </w:numPr>
      </w:pPr>
      <w:r>
        <w:t>Autoridade Julgadora: Apresenta o nome da Autoridade Julgadora atribuída ao respectivo Julgamen</w:t>
      </w:r>
      <w:r>
        <w:t>to.</w:t>
      </w:r>
    </w:p>
    <w:p w14:paraId="0ED27B97" w14:textId="77777777" w:rsidR="00522113" w:rsidRDefault="00B51388">
      <w:pPr>
        <w:numPr>
          <w:ilvl w:val="2"/>
          <w:numId w:val="98"/>
        </w:numPr>
      </w:pPr>
      <w:r>
        <w:t>Campo somente leitura.</w:t>
      </w:r>
    </w:p>
    <w:p w14:paraId="3BDC043B" w14:textId="77777777" w:rsidR="00522113" w:rsidRDefault="00B51388">
      <w:pPr>
        <w:numPr>
          <w:ilvl w:val="1"/>
          <w:numId w:val="98"/>
        </w:numPr>
      </w:pPr>
      <w:r>
        <w:t>Autuado: Apresenta o nome do Autuado presente no Auto de Infração.</w:t>
      </w:r>
    </w:p>
    <w:p w14:paraId="029B2401" w14:textId="77777777" w:rsidR="00522113" w:rsidRDefault="00B51388">
      <w:pPr>
        <w:numPr>
          <w:ilvl w:val="2"/>
          <w:numId w:val="98"/>
        </w:numPr>
      </w:pPr>
      <w:r>
        <w:t>Campo somente leitura.</w:t>
      </w:r>
    </w:p>
    <w:p w14:paraId="14C0E24E" w14:textId="77777777" w:rsidR="00522113" w:rsidRDefault="00B51388">
      <w:pPr>
        <w:numPr>
          <w:ilvl w:val="1"/>
          <w:numId w:val="98"/>
        </w:numPr>
      </w:pPr>
      <w:r>
        <w:t>Tipo de Dano: Apresenta o tipo de dano preenchido na fiscalização (reparável / irreparável).</w:t>
      </w:r>
    </w:p>
    <w:p w14:paraId="46B676B2" w14:textId="77777777" w:rsidR="00522113" w:rsidRDefault="00B51388">
      <w:pPr>
        <w:numPr>
          <w:ilvl w:val="2"/>
          <w:numId w:val="98"/>
        </w:numPr>
      </w:pPr>
      <w:r>
        <w:t>Campo somente leitura.</w:t>
      </w:r>
    </w:p>
    <w:p w14:paraId="60F46986" w14:textId="77777777" w:rsidR="00522113" w:rsidRDefault="00B51388">
      <w:pPr>
        <w:numPr>
          <w:ilvl w:val="1"/>
          <w:numId w:val="98"/>
        </w:numPr>
      </w:pPr>
      <w:r>
        <w:t xml:space="preserve">Valor da Multa: </w:t>
      </w:r>
      <w:r>
        <w:t>Apresenta o valor da multa calculada na Ficha de Avaliação da Fiscalização relacionada ao Auto de Infração do Julgamento.</w:t>
      </w:r>
    </w:p>
    <w:p w14:paraId="1B8111DF" w14:textId="77777777" w:rsidR="00522113" w:rsidRDefault="00B51388">
      <w:pPr>
        <w:numPr>
          <w:ilvl w:val="2"/>
          <w:numId w:val="98"/>
        </w:numPr>
      </w:pPr>
      <w:r>
        <w:t>Campo Decimal, com 9 casas inteiras e 2 decimais.</w:t>
      </w:r>
    </w:p>
    <w:p w14:paraId="419769D5" w14:textId="77777777" w:rsidR="00522113" w:rsidRDefault="00B51388">
      <w:pPr>
        <w:numPr>
          <w:ilvl w:val="2"/>
          <w:numId w:val="98"/>
        </w:numPr>
      </w:pPr>
      <w:r>
        <w:t>Campo somente leitura.</w:t>
      </w:r>
    </w:p>
    <w:p w14:paraId="68C3F7B4" w14:textId="77777777" w:rsidR="00522113" w:rsidRDefault="00B51388">
      <w:pPr>
        <w:numPr>
          <w:ilvl w:val="1"/>
          <w:numId w:val="98"/>
        </w:numPr>
      </w:pPr>
      <w:r>
        <w:t>Não cabe Sanção Administrativa: Apresenta se o Julgamento não</w:t>
      </w:r>
      <w:r>
        <w:t xml:space="preserve"> possuirá sanção administrativa</w:t>
      </w:r>
    </w:p>
    <w:p w14:paraId="4102A0BD" w14:textId="77777777" w:rsidR="00522113" w:rsidRDefault="00B51388">
      <w:pPr>
        <w:numPr>
          <w:ilvl w:val="2"/>
          <w:numId w:val="98"/>
        </w:numPr>
      </w:pPr>
      <w:r>
        <w:t>Check box</w:t>
      </w:r>
    </w:p>
    <w:p w14:paraId="1CDD3F2A" w14:textId="77777777" w:rsidR="00522113" w:rsidRDefault="00B51388">
      <w:pPr>
        <w:numPr>
          <w:ilvl w:val="2"/>
          <w:numId w:val="98"/>
        </w:numPr>
      </w:pPr>
      <w:r>
        <w:t>Campo somente leitura.</w:t>
      </w:r>
    </w:p>
    <w:p w14:paraId="6ECCF330" w14:textId="77777777" w:rsidR="00522113" w:rsidRDefault="00B51388">
      <w:pPr>
        <w:numPr>
          <w:ilvl w:val="1"/>
          <w:numId w:val="98"/>
        </w:numPr>
      </w:pPr>
      <w:r>
        <w:t>Não cabe Reparação de Dano: Campo que permite informar se o Julgamento não possuirá reparação de dano</w:t>
      </w:r>
    </w:p>
    <w:p w14:paraId="479A7CD6" w14:textId="77777777" w:rsidR="00522113" w:rsidRDefault="00B51388">
      <w:pPr>
        <w:numPr>
          <w:ilvl w:val="2"/>
          <w:numId w:val="98"/>
        </w:numPr>
      </w:pPr>
      <w:r>
        <w:t>Check box</w:t>
      </w:r>
    </w:p>
    <w:p w14:paraId="0CB3F616" w14:textId="77777777" w:rsidR="00522113" w:rsidRDefault="00B51388">
      <w:pPr>
        <w:numPr>
          <w:ilvl w:val="2"/>
          <w:numId w:val="98"/>
        </w:numPr>
      </w:pPr>
      <w:r>
        <w:t>Campo somente leitura.</w:t>
      </w:r>
    </w:p>
    <w:p w14:paraId="6EF46362" w14:textId="77777777" w:rsidR="00522113" w:rsidRDefault="00B51388">
      <w:pPr>
        <w:numPr>
          <w:ilvl w:val="1"/>
          <w:numId w:val="98"/>
        </w:numPr>
      </w:pPr>
      <w:r>
        <w:t xml:space="preserve">Síntese dos documentos juntados na árvore de documentos </w:t>
      </w:r>
      <w:r>
        <w:t>(Campo somente leitura)</w:t>
      </w:r>
    </w:p>
    <w:p w14:paraId="3095AC0D" w14:textId="77777777" w:rsidR="00522113" w:rsidRDefault="00B51388">
      <w:pPr>
        <w:numPr>
          <w:ilvl w:val="2"/>
          <w:numId w:val="98"/>
        </w:numPr>
      </w:pPr>
      <w:r>
        <w:t>Tipo do Documento: Apresenta a descrição do tipo do documento anexado ao Julgamento.</w:t>
      </w:r>
    </w:p>
    <w:p w14:paraId="78F63587" w14:textId="77777777" w:rsidR="00522113" w:rsidRDefault="00B51388">
      <w:pPr>
        <w:numPr>
          <w:ilvl w:val="2"/>
          <w:numId w:val="98"/>
        </w:numPr>
      </w:pPr>
      <w:r>
        <w:t>Nº Processo SEI: Apresenta o número do processo SEI do documento anexado ao Julgamento.</w:t>
      </w:r>
    </w:p>
    <w:p w14:paraId="18706ED6" w14:textId="77777777" w:rsidR="00522113" w:rsidRDefault="00B51388">
      <w:pPr>
        <w:numPr>
          <w:ilvl w:val="2"/>
          <w:numId w:val="98"/>
        </w:numPr>
      </w:pPr>
      <w:r>
        <w:t>Nº Documento SEI: Apresenta o número do documento SEI do pr</w:t>
      </w:r>
      <w:r>
        <w:t>ocesso SEI do documento anexado ao Julgamento.</w:t>
      </w:r>
    </w:p>
    <w:p w14:paraId="2C58C5B6" w14:textId="77777777" w:rsidR="00522113" w:rsidRDefault="00B51388">
      <w:pPr>
        <w:numPr>
          <w:ilvl w:val="1"/>
          <w:numId w:val="98"/>
        </w:numPr>
      </w:pPr>
      <w:r>
        <w:t>Ações:</w:t>
      </w:r>
    </w:p>
    <w:p w14:paraId="64A592E8" w14:textId="77777777" w:rsidR="00522113" w:rsidRDefault="00B51388">
      <w:pPr>
        <w:numPr>
          <w:ilvl w:val="2"/>
          <w:numId w:val="98"/>
        </w:numPr>
      </w:pPr>
      <w:r>
        <w:t>Mostrar/Esconder: Ao acionar esta opção, o sistema deverá apresentar ou esconder o bloco de informações presente em Recurso.</w:t>
      </w:r>
    </w:p>
    <w:p w14:paraId="3F01CC89" w14:textId="77777777" w:rsidR="00522113" w:rsidRDefault="00522113">
      <w:pPr>
        <w:ind w:left="360"/>
      </w:pPr>
    </w:p>
    <w:p w14:paraId="43108015" w14:textId="77777777" w:rsidR="00522113" w:rsidRDefault="00B51388">
      <w:pPr>
        <w:numPr>
          <w:ilvl w:val="0"/>
          <w:numId w:val="98"/>
        </w:numPr>
      </w:pPr>
      <w:r>
        <w:rPr>
          <w:b/>
        </w:rPr>
        <w:t>Regras - 2ª Instância - Recurso</w:t>
      </w:r>
    </w:p>
    <w:p w14:paraId="6B0E7713" w14:textId="77777777" w:rsidR="00522113" w:rsidRDefault="00B51388">
      <w:pPr>
        <w:numPr>
          <w:ilvl w:val="1"/>
          <w:numId w:val="98"/>
        </w:numPr>
      </w:pPr>
      <w:r>
        <w:t xml:space="preserve">Apenas usuários com o perfil </w:t>
      </w:r>
      <w:r>
        <w:t>Superintendência da Unidade do Julgamento e de perfil Administrador poderão editar as informações deste bloco.</w:t>
      </w:r>
    </w:p>
    <w:p w14:paraId="24FAFEC1" w14:textId="77777777" w:rsidR="00522113" w:rsidRDefault="00522113"/>
    <w:p w14:paraId="4C0BE67D" w14:textId="77777777" w:rsidR="00522113" w:rsidRDefault="00B51388">
      <w:pPr>
        <w:numPr>
          <w:ilvl w:val="0"/>
          <w:numId w:val="98"/>
        </w:numPr>
      </w:pPr>
      <w:r>
        <w:rPr>
          <w:b/>
        </w:rPr>
        <w:t>Tela - 2ª Instância - Recurso</w:t>
      </w:r>
    </w:p>
    <w:p w14:paraId="7F9621F9" w14:textId="77777777" w:rsidR="00522113" w:rsidRDefault="00B51388">
      <w:r>
        <w:rPr>
          <w:noProof/>
        </w:rPr>
        <w:drawing>
          <wp:inline distT="0" distB="0" distL="0" distR="0" wp14:anchorId="31CCD2EF" wp14:editId="19C4FBEF">
            <wp:extent cx="5991225" cy="1181100"/>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png"/>
                    <pic:cNvPicPr/>
                  </pic:nvPicPr>
                  <pic:blipFill>
                    <a:blip r:embed="rId602" cstate="print"/>
                    <a:stretch>
                      <a:fillRect/>
                    </a:stretch>
                  </pic:blipFill>
                  <pic:spPr>
                    <a:xfrm>
                      <a:off x="0" y="0"/>
                      <a:ext cx="5991225" cy="1181100"/>
                    </a:xfrm>
                    <a:prstGeom prst="rect">
                      <a:avLst/>
                    </a:prstGeom>
                  </pic:spPr>
                </pic:pic>
              </a:graphicData>
            </a:graphic>
          </wp:inline>
        </w:drawing>
      </w:r>
    </w:p>
    <w:p w14:paraId="3DA2421F" w14:textId="77777777" w:rsidR="00522113" w:rsidRDefault="00B51388">
      <w:r>
        <w:rPr>
          <w:noProof/>
        </w:rPr>
        <w:drawing>
          <wp:inline distT="0" distB="0" distL="0" distR="0" wp14:anchorId="3501CE63" wp14:editId="215783E5">
            <wp:extent cx="5991225" cy="1819275"/>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png"/>
                    <pic:cNvPicPr/>
                  </pic:nvPicPr>
                  <pic:blipFill>
                    <a:blip r:embed="rId604" cstate="print"/>
                    <a:stretch>
                      <a:fillRect/>
                    </a:stretch>
                  </pic:blipFill>
                  <pic:spPr>
                    <a:xfrm>
                      <a:off x="0" y="0"/>
                      <a:ext cx="5991225" cy="1819275"/>
                    </a:xfrm>
                    <a:prstGeom prst="rect">
                      <a:avLst/>
                    </a:prstGeom>
                  </pic:spPr>
                </pic:pic>
              </a:graphicData>
            </a:graphic>
          </wp:inline>
        </w:drawing>
      </w:r>
    </w:p>
    <w:p w14:paraId="14CF720F" w14:textId="77777777" w:rsidR="00522113" w:rsidRDefault="00B51388">
      <w:r>
        <w:rPr>
          <w:noProof/>
        </w:rPr>
        <w:drawing>
          <wp:inline distT="0" distB="0" distL="0" distR="0" wp14:anchorId="356BB4CE" wp14:editId="00042569">
            <wp:extent cx="5991225" cy="1876425"/>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png"/>
                    <pic:cNvPicPr/>
                  </pic:nvPicPr>
                  <pic:blipFill>
                    <a:blip r:embed="rId605" cstate="print"/>
                    <a:stretch>
                      <a:fillRect/>
                    </a:stretch>
                  </pic:blipFill>
                  <pic:spPr>
                    <a:xfrm>
                      <a:off x="0" y="0"/>
                      <a:ext cx="5991225" cy="1876425"/>
                    </a:xfrm>
                    <a:prstGeom prst="rect">
                      <a:avLst/>
                    </a:prstGeom>
                  </pic:spPr>
                </pic:pic>
              </a:graphicData>
            </a:graphic>
          </wp:inline>
        </w:drawing>
      </w:r>
    </w:p>
    <w:p w14:paraId="75577845" w14:textId="77777777" w:rsidR="00522113" w:rsidRDefault="00B51388">
      <w:r>
        <w:rPr>
          <w:noProof/>
        </w:rPr>
        <w:drawing>
          <wp:inline distT="0" distB="0" distL="0" distR="0" wp14:anchorId="3A1BCB6B" wp14:editId="57578A08">
            <wp:extent cx="5991225" cy="1876425"/>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png"/>
                    <pic:cNvPicPr/>
                  </pic:nvPicPr>
                  <pic:blipFill>
                    <a:blip r:embed="rId605" cstate="print"/>
                    <a:stretch>
                      <a:fillRect/>
                    </a:stretch>
                  </pic:blipFill>
                  <pic:spPr>
                    <a:xfrm>
                      <a:off x="0" y="0"/>
                      <a:ext cx="5991225" cy="1876425"/>
                    </a:xfrm>
                    <a:prstGeom prst="rect">
                      <a:avLst/>
                    </a:prstGeom>
                  </pic:spPr>
                </pic:pic>
              </a:graphicData>
            </a:graphic>
          </wp:inline>
        </w:drawing>
      </w:r>
    </w:p>
    <w:p w14:paraId="37ADF291" w14:textId="77777777" w:rsidR="00522113" w:rsidRDefault="00522113"/>
    <w:p w14:paraId="273F762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06">
        <w:r>
          <w:rPr>
            <w:rFonts w:ascii="Tahoma" w:eastAsia="Tahoma" w:hAnsi="Tahoma" w:cs="Tahoma"/>
            <w:i/>
            <w:color w:val="6666FF"/>
          </w:rPr>
          <w:t>Produce online help for Qt applications</w:t>
        </w:r>
      </w:hyperlink>
    </w:p>
    <w:p w14:paraId="48A36E1C"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42" w:name="_topic_2aInstancia_ParecerSuperintenden"/>
      <w:bookmarkEnd w:id="242"/>
      <w:r>
        <w:rPr>
          <w:rFonts w:ascii="Tahoma" w:eastAsia="Tahoma" w:hAnsi="Tahoma" w:cs="Tahoma"/>
          <w:i/>
          <w:color w:val="243F60"/>
          <w:sz w:val="22"/>
        </w:rPr>
        <w:t>2ª Instancia - Parec</w:t>
      </w:r>
      <w:r>
        <w:rPr>
          <w:rFonts w:ascii="Tahoma" w:eastAsia="Tahoma" w:hAnsi="Tahoma" w:cs="Tahoma"/>
          <w:i/>
          <w:color w:val="243F60"/>
          <w:sz w:val="22"/>
        </w:rPr>
        <w:t>er Superintendente</w:t>
      </w:r>
    </w:p>
    <w:p w14:paraId="40C402C3" w14:textId="77777777" w:rsidR="00522113" w:rsidRDefault="00B51388">
      <w:pPr>
        <w:jc w:val="both"/>
      </w:pPr>
      <w:r>
        <w:t>A aba "</w:t>
      </w:r>
      <w:r>
        <w:rPr>
          <w:b/>
        </w:rPr>
        <w:t>Recursos</w:t>
      </w:r>
      <w:r>
        <w:t>", na janela "</w:t>
      </w:r>
      <w:r>
        <w:rPr>
          <w:b/>
        </w:rPr>
        <w:t>2ª Instancia - Parecer Superintendente</w:t>
      </w:r>
      <w:r>
        <w:t xml:space="preserve">" permite detalhar um Julgamento e apresentar os dados na janela </w:t>
      </w:r>
      <w:r>
        <w:rPr>
          <w:b/>
        </w:rPr>
        <w:t>2ª Instancia - Parecer Superintendente</w:t>
      </w:r>
      <w:r>
        <w:t>.</w:t>
      </w:r>
    </w:p>
    <w:p w14:paraId="3AAABD78" w14:textId="77777777" w:rsidR="00522113" w:rsidRDefault="00522113">
      <w:pPr>
        <w:jc w:val="both"/>
      </w:pPr>
    </w:p>
    <w:p w14:paraId="43337B23" w14:textId="77777777" w:rsidR="00522113" w:rsidRDefault="00B51388">
      <w:pPr>
        <w:numPr>
          <w:ilvl w:val="0"/>
          <w:numId w:val="98"/>
        </w:numPr>
        <w:jc w:val="both"/>
      </w:pPr>
      <w:r>
        <w:rPr>
          <w:b/>
        </w:rPr>
        <w:t>Detalhamento do campo - 2ª Instancia - Parecer Superintendente</w:t>
      </w:r>
    </w:p>
    <w:p w14:paraId="2907BFB0" w14:textId="77777777" w:rsidR="00522113" w:rsidRDefault="00B51388">
      <w:pPr>
        <w:numPr>
          <w:ilvl w:val="1"/>
          <w:numId w:val="98"/>
        </w:numPr>
        <w:jc w:val="both"/>
      </w:pPr>
      <w:r>
        <w:rPr>
          <w:b/>
        </w:rPr>
        <w:t>Parecer</w:t>
      </w:r>
    </w:p>
    <w:p w14:paraId="295191D7" w14:textId="77777777" w:rsidR="00522113" w:rsidRDefault="00B51388">
      <w:pPr>
        <w:numPr>
          <w:ilvl w:val="2"/>
          <w:numId w:val="98"/>
        </w:numPr>
        <w:jc w:val="both"/>
      </w:pPr>
      <w:r>
        <w:rPr>
          <w:b/>
        </w:rPr>
        <w:t>Preâmbulo</w:t>
      </w:r>
      <w:r>
        <w:t>: Campo que permite informar o preâmbulo do parecer referente ao recurso em segunda instância.</w:t>
      </w:r>
    </w:p>
    <w:p w14:paraId="3954A2D9" w14:textId="77777777" w:rsidR="00522113" w:rsidRDefault="00B51388">
      <w:pPr>
        <w:numPr>
          <w:ilvl w:val="3"/>
          <w:numId w:val="98"/>
        </w:numPr>
        <w:jc w:val="both"/>
      </w:pPr>
      <w:r>
        <w:t>Campo Área de Texto</w:t>
      </w:r>
    </w:p>
    <w:p w14:paraId="7EF82C14" w14:textId="77777777" w:rsidR="00522113" w:rsidRDefault="00B51388">
      <w:pPr>
        <w:numPr>
          <w:ilvl w:val="3"/>
          <w:numId w:val="98"/>
        </w:numPr>
        <w:jc w:val="both"/>
      </w:pPr>
      <w:r>
        <w:t>Hint: "Informe o preâmbulo"</w:t>
      </w:r>
    </w:p>
    <w:p w14:paraId="11C005E3" w14:textId="77777777" w:rsidR="00522113" w:rsidRDefault="00B51388">
      <w:pPr>
        <w:numPr>
          <w:ilvl w:val="3"/>
          <w:numId w:val="98"/>
        </w:numPr>
        <w:jc w:val="both"/>
      </w:pPr>
      <w:r>
        <w:t>Componente rich text para edição de texto</w:t>
      </w:r>
    </w:p>
    <w:p w14:paraId="0EAE8A71" w14:textId="77777777" w:rsidR="00522113" w:rsidRDefault="00B51388">
      <w:pPr>
        <w:numPr>
          <w:ilvl w:val="3"/>
          <w:numId w:val="98"/>
        </w:numPr>
        <w:jc w:val="both"/>
      </w:pPr>
      <w:r>
        <w:t>Sem limite de caracteres.</w:t>
      </w:r>
    </w:p>
    <w:p w14:paraId="5901D4A3" w14:textId="77777777" w:rsidR="00522113" w:rsidRDefault="00B51388">
      <w:pPr>
        <w:numPr>
          <w:ilvl w:val="3"/>
          <w:numId w:val="98"/>
        </w:numPr>
        <w:jc w:val="both"/>
      </w:pPr>
      <w:r>
        <w:t xml:space="preserve">Campo </w:t>
      </w:r>
      <w:r>
        <w:t>obrigatório.</w:t>
      </w:r>
    </w:p>
    <w:p w14:paraId="364744E9" w14:textId="77777777" w:rsidR="00522113" w:rsidRDefault="00B51388">
      <w:pPr>
        <w:numPr>
          <w:ilvl w:val="2"/>
          <w:numId w:val="98"/>
        </w:numPr>
        <w:jc w:val="both"/>
      </w:pPr>
      <w:r>
        <w:rPr>
          <w:b/>
        </w:rPr>
        <w:t>Dos Fatos</w:t>
      </w:r>
      <w:r>
        <w:t>: Campo que permite informar dos fatos do parecer referente ao recurso em segunda instância.</w:t>
      </w:r>
    </w:p>
    <w:p w14:paraId="672B745C" w14:textId="77777777" w:rsidR="00522113" w:rsidRDefault="00B51388">
      <w:pPr>
        <w:numPr>
          <w:ilvl w:val="3"/>
          <w:numId w:val="98"/>
        </w:numPr>
        <w:jc w:val="both"/>
      </w:pPr>
      <w:r>
        <w:t>Hint: "Informe dos fatos"</w:t>
      </w:r>
    </w:p>
    <w:p w14:paraId="091BE5D6" w14:textId="77777777" w:rsidR="00522113" w:rsidRDefault="00B51388">
      <w:pPr>
        <w:numPr>
          <w:ilvl w:val="3"/>
          <w:numId w:val="98"/>
        </w:numPr>
        <w:jc w:val="both"/>
      </w:pPr>
      <w:r>
        <w:t>Componente rich text para edição de texto</w:t>
      </w:r>
    </w:p>
    <w:p w14:paraId="0E4CF240" w14:textId="77777777" w:rsidR="00522113" w:rsidRDefault="00B51388">
      <w:pPr>
        <w:numPr>
          <w:ilvl w:val="3"/>
          <w:numId w:val="98"/>
        </w:numPr>
        <w:jc w:val="both"/>
      </w:pPr>
      <w:r>
        <w:t>Sem limite de caracteres.</w:t>
      </w:r>
    </w:p>
    <w:p w14:paraId="38F63ADF" w14:textId="77777777" w:rsidR="00522113" w:rsidRDefault="00B51388">
      <w:pPr>
        <w:numPr>
          <w:ilvl w:val="3"/>
          <w:numId w:val="98"/>
        </w:numPr>
        <w:jc w:val="both"/>
      </w:pPr>
      <w:r>
        <w:t>Campo obrigatório.</w:t>
      </w:r>
    </w:p>
    <w:p w14:paraId="593D4AA3" w14:textId="77777777" w:rsidR="00522113" w:rsidRDefault="00B51388">
      <w:pPr>
        <w:numPr>
          <w:ilvl w:val="2"/>
          <w:numId w:val="98"/>
        </w:numPr>
        <w:jc w:val="both"/>
      </w:pPr>
      <w:r>
        <w:rPr>
          <w:b/>
        </w:rPr>
        <w:t>Recomendação</w:t>
      </w:r>
      <w:r>
        <w:t>: Campo que perm</w:t>
      </w:r>
      <w:r>
        <w:t>ite informar a recomendação do parecer referente ao recurso em segunda instância.</w:t>
      </w:r>
    </w:p>
    <w:p w14:paraId="1F652FF3" w14:textId="77777777" w:rsidR="00522113" w:rsidRDefault="00B51388">
      <w:pPr>
        <w:numPr>
          <w:ilvl w:val="3"/>
          <w:numId w:val="98"/>
        </w:numPr>
        <w:jc w:val="both"/>
      </w:pPr>
      <w:r>
        <w:t>Hint: "Informe a recomendação"</w:t>
      </w:r>
    </w:p>
    <w:p w14:paraId="07ED43DD" w14:textId="77777777" w:rsidR="00522113" w:rsidRDefault="00B51388">
      <w:pPr>
        <w:numPr>
          <w:ilvl w:val="3"/>
          <w:numId w:val="98"/>
        </w:numPr>
        <w:jc w:val="both"/>
      </w:pPr>
      <w:r>
        <w:t>Componente rich text para edição de texto</w:t>
      </w:r>
    </w:p>
    <w:p w14:paraId="34512CCF" w14:textId="77777777" w:rsidR="00522113" w:rsidRDefault="00B51388">
      <w:pPr>
        <w:numPr>
          <w:ilvl w:val="3"/>
          <w:numId w:val="98"/>
        </w:numPr>
        <w:jc w:val="both"/>
      </w:pPr>
      <w:r>
        <w:t>Sem limite de caracteres.</w:t>
      </w:r>
    </w:p>
    <w:p w14:paraId="2930CB88" w14:textId="77777777" w:rsidR="00522113" w:rsidRDefault="00B51388">
      <w:pPr>
        <w:numPr>
          <w:ilvl w:val="3"/>
          <w:numId w:val="98"/>
        </w:numPr>
        <w:jc w:val="both"/>
      </w:pPr>
      <w:r>
        <w:t>Campo obrigatório.</w:t>
      </w:r>
    </w:p>
    <w:p w14:paraId="4FFCDB13" w14:textId="77777777" w:rsidR="00522113" w:rsidRDefault="00B51388">
      <w:pPr>
        <w:numPr>
          <w:ilvl w:val="2"/>
          <w:numId w:val="98"/>
        </w:numPr>
        <w:jc w:val="both"/>
      </w:pPr>
      <w:r>
        <w:rPr>
          <w:b/>
        </w:rPr>
        <w:t>Manifestação</w:t>
      </w:r>
    </w:p>
    <w:p w14:paraId="326D4A5C" w14:textId="77777777" w:rsidR="00522113" w:rsidRDefault="00B51388">
      <w:pPr>
        <w:numPr>
          <w:ilvl w:val="3"/>
          <w:numId w:val="98"/>
        </w:numPr>
        <w:jc w:val="both"/>
      </w:pPr>
      <w:r>
        <w:rPr>
          <w:b/>
        </w:rPr>
        <w:t>Manifestação</w:t>
      </w:r>
      <w:r>
        <w:t xml:space="preserve">: Campo que permite selecionar </w:t>
      </w:r>
      <w:r>
        <w:t>qual a manifestação por parte do Superintendente do recurso da segunda instância.</w:t>
      </w:r>
    </w:p>
    <w:p w14:paraId="25CA78D3" w14:textId="77777777" w:rsidR="00522113" w:rsidRDefault="00B51388">
      <w:pPr>
        <w:numPr>
          <w:ilvl w:val="4"/>
          <w:numId w:val="98"/>
        </w:numPr>
        <w:jc w:val="both"/>
      </w:pPr>
      <w:r>
        <w:t>Opções: Posicionamento Reformulado e Mantida Decisão Anterior.</w:t>
      </w:r>
    </w:p>
    <w:p w14:paraId="638A027A" w14:textId="77777777" w:rsidR="00522113" w:rsidRDefault="00B51388">
      <w:pPr>
        <w:numPr>
          <w:ilvl w:val="3"/>
          <w:numId w:val="98"/>
        </w:numPr>
        <w:jc w:val="both"/>
      </w:pPr>
      <w:r>
        <w:rPr>
          <w:b/>
        </w:rPr>
        <w:t>Posicionamento</w:t>
      </w:r>
      <w:r>
        <w:t xml:space="preserve"> Reformulado: Campo que permite selecionar qual o novo posicionamento a ser dado como manifestaçã</w:t>
      </w:r>
      <w:r>
        <w:t>o por parte do Superintendente do recurso da primeira instância.</w:t>
      </w:r>
    </w:p>
    <w:p w14:paraId="408DFBA1" w14:textId="77777777" w:rsidR="00522113" w:rsidRDefault="00B51388">
      <w:pPr>
        <w:numPr>
          <w:ilvl w:val="4"/>
          <w:numId w:val="98"/>
        </w:numPr>
        <w:jc w:val="both"/>
      </w:pPr>
      <w:r>
        <w:t xml:space="preserve">Opções: Revisar Procedimento, AI Anulado e AI Confirmado.  </w:t>
      </w:r>
    </w:p>
    <w:p w14:paraId="21FB2C40" w14:textId="77777777" w:rsidR="00522113" w:rsidRDefault="00B51388">
      <w:pPr>
        <w:numPr>
          <w:ilvl w:val="4"/>
          <w:numId w:val="98"/>
        </w:numPr>
        <w:jc w:val="both"/>
      </w:pPr>
      <w:r>
        <w:t xml:space="preserve">Seleção única </w:t>
      </w:r>
    </w:p>
    <w:p w14:paraId="3BDD6825" w14:textId="77777777" w:rsidR="00522113" w:rsidRDefault="00B51388">
      <w:pPr>
        <w:numPr>
          <w:ilvl w:val="3"/>
          <w:numId w:val="98"/>
        </w:numPr>
        <w:jc w:val="both"/>
      </w:pPr>
      <w:r>
        <w:rPr>
          <w:b/>
        </w:rPr>
        <w:t>Revisar Procedimento</w:t>
      </w:r>
      <w:r>
        <w:t xml:space="preserve">: Campo que permite selecionar qual procedimento deve ser revisado a ser dado como manifestação </w:t>
      </w:r>
      <w:r>
        <w:t xml:space="preserve">por parte do Superintendente do recurso da primeira instância.  </w:t>
      </w:r>
    </w:p>
    <w:p w14:paraId="37F12590" w14:textId="77777777" w:rsidR="00522113" w:rsidRDefault="00B51388">
      <w:pPr>
        <w:numPr>
          <w:ilvl w:val="4"/>
          <w:numId w:val="98"/>
        </w:numPr>
        <w:jc w:val="both"/>
      </w:pPr>
      <w:r>
        <w:t xml:space="preserve">Opções: Revisar Ficha de Avaliação, Celebrar Termo de Compromisso e Revisar Notificação de Penalidade.  </w:t>
      </w:r>
    </w:p>
    <w:p w14:paraId="393AE226" w14:textId="77777777" w:rsidR="00522113" w:rsidRDefault="00B51388">
      <w:pPr>
        <w:numPr>
          <w:ilvl w:val="4"/>
          <w:numId w:val="98"/>
        </w:numPr>
        <w:jc w:val="both"/>
      </w:pPr>
      <w:r>
        <w:t xml:space="preserve">Múltipla seleção </w:t>
      </w:r>
    </w:p>
    <w:p w14:paraId="2302A7AB" w14:textId="77777777" w:rsidR="00522113" w:rsidRDefault="00B51388">
      <w:pPr>
        <w:numPr>
          <w:ilvl w:val="1"/>
          <w:numId w:val="98"/>
        </w:numPr>
        <w:jc w:val="both"/>
      </w:pPr>
      <w:r>
        <w:rPr>
          <w:b/>
        </w:rPr>
        <w:t>Ações</w:t>
      </w:r>
      <w:r>
        <w:t>:</w:t>
      </w:r>
    </w:p>
    <w:p w14:paraId="37E7191F" w14:textId="77777777" w:rsidR="00522113" w:rsidRDefault="00B51388">
      <w:pPr>
        <w:numPr>
          <w:ilvl w:val="2"/>
          <w:numId w:val="98"/>
        </w:numPr>
        <w:jc w:val="both"/>
      </w:pPr>
      <w:r>
        <w:rPr>
          <w:b/>
        </w:rPr>
        <w:t>Mostrar/Esconder</w:t>
      </w:r>
      <w:r>
        <w:t xml:space="preserve">: Ao acionar esta opção, o sistema </w:t>
      </w:r>
      <w:r>
        <w:t>deverá apresentar ou esconder o bloco de informações presente em Parecer - Superintendente.</w:t>
      </w:r>
    </w:p>
    <w:p w14:paraId="37BB9779" w14:textId="77777777" w:rsidR="00522113" w:rsidRDefault="00B51388">
      <w:pPr>
        <w:numPr>
          <w:ilvl w:val="2"/>
          <w:numId w:val="98"/>
        </w:numPr>
        <w:jc w:val="both"/>
      </w:pPr>
      <w:r>
        <w:rPr>
          <w:b/>
        </w:rPr>
        <w:t>Salvar</w:t>
      </w:r>
      <w:r>
        <w:t>: Ao acionar esta opção, o sistema deverá salvar os dados preenchidos na base de dados sem realizar qualquer validação de campos obrigatórios.</w:t>
      </w:r>
    </w:p>
    <w:p w14:paraId="32AED54C" w14:textId="77777777" w:rsidR="00522113" w:rsidRDefault="00B51388">
      <w:pPr>
        <w:numPr>
          <w:ilvl w:val="2"/>
          <w:numId w:val="98"/>
        </w:numPr>
        <w:jc w:val="both"/>
      </w:pPr>
      <w:r>
        <w:rPr>
          <w:b/>
        </w:rPr>
        <w:t>Visualizar/Impr</w:t>
      </w:r>
      <w:r>
        <w:rPr>
          <w:b/>
        </w:rPr>
        <w:t>imir Parecer</w:t>
      </w:r>
      <w:r>
        <w:t>: Ao acionar esta opção, o sistema deverá disponibilizar para baixar o parecer do recurso da segunda instância.</w:t>
      </w:r>
    </w:p>
    <w:p w14:paraId="7839A45D" w14:textId="77777777" w:rsidR="00522113" w:rsidRDefault="00B51388">
      <w:pPr>
        <w:numPr>
          <w:ilvl w:val="2"/>
          <w:numId w:val="98"/>
        </w:numPr>
        <w:jc w:val="both"/>
      </w:pPr>
      <w:r>
        <w:rPr>
          <w:b/>
        </w:rPr>
        <w:t>Concluir Manifestação</w:t>
      </w:r>
      <w:r>
        <w:t xml:space="preserve">: Ao acionar esta opção, o sistema deverá solicitar a confirmação da conclusão e ao confirmar, deverá seguir o </w:t>
      </w:r>
      <w:r>
        <w:t>fluxo conforme regras de negócio.</w:t>
      </w:r>
    </w:p>
    <w:p w14:paraId="5663893B" w14:textId="77777777" w:rsidR="00522113" w:rsidRDefault="00B51388">
      <w:pPr>
        <w:numPr>
          <w:ilvl w:val="3"/>
          <w:numId w:val="98"/>
        </w:numPr>
        <w:jc w:val="both"/>
      </w:pPr>
      <w:r>
        <w:rPr>
          <w:b/>
        </w:rPr>
        <w:t>Mensagem</w:t>
      </w:r>
      <w:r>
        <w:t>: "Deseja realmente concluir o Julgamento?" (Sim/Não)</w:t>
      </w:r>
    </w:p>
    <w:p w14:paraId="4394899B" w14:textId="77777777" w:rsidR="00522113" w:rsidRDefault="00522113">
      <w:pPr>
        <w:ind w:left="360"/>
        <w:jc w:val="both"/>
      </w:pPr>
    </w:p>
    <w:p w14:paraId="346FCBBD" w14:textId="77777777" w:rsidR="00522113" w:rsidRDefault="00B51388">
      <w:pPr>
        <w:numPr>
          <w:ilvl w:val="0"/>
          <w:numId w:val="98"/>
        </w:numPr>
        <w:jc w:val="both"/>
      </w:pPr>
      <w:r>
        <w:rPr>
          <w:b/>
        </w:rPr>
        <w:t>Regras - 2ª Instancia - Parecer Superintendente</w:t>
      </w:r>
    </w:p>
    <w:p w14:paraId="3FE7CFA0" w14:textId="77777777" w:rsidR="00522113" w:rsidRDefault="00B51388">
      <w:pPr>
        <w:numPr>
          <w:ilvl w:val="1"/>
          <w:numId w:val="98"/>
        </w:numPr>
        <w:jc w:val="both"/>
      </w:pPr>
      <w:r>
        <w:t xml:space="preserve">Apenas usuários com o perfil Superintendência da mesma Unidade do Julgamento e de perfil Administrador poderão </w:t>
      </w:r>
      <w:r>
        <w:t>editar as informações deste bloco.</w:t>
      </w:r>
    </w:p>
    <w:p w14:paraId="3B150F48" w14:textId="77777777" w:rsidR="00522113" w:rsidRDefault="00B51388">
      <w:pPr>
        <w:numPr>
          <w:ilvl w:val="1"/>
          <w:numId w:val="98"/>
        </w:numPr>
        <w:jc w:val="both"/>
      </w:pPr>
      <w:r>
        <w:t>A ação Visualizar Parecer deverá ter a sua nomenclatura alterada para Imprimir Parecer após ser realizada a ação de concluir o parecer.</w:t>
      </w:r>
    </w:p>
    <w:p w14:paraId="31F8150C" w14:textId="77777777" w:rsidR="00522113" w:rsidRDefault="00B51388">
      <w:pPr>
        <w:numPr>
          <w:ilvl w:val="1"/>
          <w:numId w:val="98"/>
        </w:numPr>
        <w:jc w:val="both"/>
      </w:pPr>
      <w:r>
        <w:t>Quando a nomenclatura da ação for Visualizar Parecer, o sistema deverá realizar a imp</w:t>
      </w:r>
      <w:r>
        <w:t>ressão conforme o leiaute presente em VisualizarParecer.pdf.</w:t>
      </w:r>
    </w:p>
    <w:p w14:paraId="154C49AD" w14:textId="77777777" w:rsidR="00522113" w:rsidRDefault="00B51388">
      <w:pPr>
        <w:numPr>
          <w:ilvl w:val="1"/>
          <w:numId w:val="98"/>
        </w:numPr>
        <w:jc w:val="both"/>
      </w:pPr>
      <w:r>
        <w:t>Quando a nomenclatura da ação for Imprimir Parecer, o sistema deverá realizar a impressão conforme o leiaute presente em ImprimirParecer.pdf.</w:t>
      </w:r>
    </w:p>
    <w:p w14:paraId="2AB31CEF" w14:textId="77777777" w:rsidR="00522113" w:rsidRDefault="00B51388">
      <w:pPr>
        <w:numPr>
          <w:ilvl w:val="1"/>
          <w:numId w:val="98"/>
        </w:numPr>
        <w:jc w:val="both"/>
      </w:pPr>
      <w:r>
        <w:t>O sistema deverá gerar um número para o Parecer no fo</w:t>
      </w:r>
      <w:r>
        <w:t>rmato "PR&lt;Sequencial&gt;.&lt;Ano&gt;.&lt;UF&gt;".</w:t>
      </w:r>
    </w:p>
    <w:p w14:paraId="3469C14F" w14:textId="77777777" w:rsidR="00522113" w:rsidRDefault="00B51388">
      <w:pPr>
        <w:numPr>
          <w:ilvl w:val="2"/>
          <w:numId w:val="98"/>
        </w:numPr>
        <w:jc w:val="both"/>
      </w:pPr>
      <w:r>
        <w:t>O &lt;Sequencial&gt; deverá iniciar em 00001 e ir sendo incrementado de um em um. Cada &lt;UF&gt; e por &lt;Ano&gt; deverão ter a sua própria sequencia iniciando em 00001.</w:t>
      </w:r>
    </w:p>
    <w:p w14:paraId="5829CE49" w14:textId="77777777" w:rsidR="00522113" w:rsidRDefault="00B51388">
      <w:pPr>
        <w:numPr>
          <w:ilvl w:val="2"/>
          <w:numId w:val="98"/>
        </w:numPr>
        <w:jc w:val="both"/>
      </w:pPr>
      <w:r>
        <w:t>Ex: PR00001.2016.PA, PR00001.2017.PA, PR00001.2016.BA.</w:t>
      </w:r>
    </w:p>
    <w:p w14:paraId="56DBB783" w14:textId="77777777" w:rsidR="00522113" w:rsidRDefault="00B51388">
      <w:pPr>
        <w:numPr>
          <w:ilvl w:val="1"/>
          <w:numId w:val="98"/>
        </w:numPr>
        <w:jc w:val="both"/>
      </w:pPr>
      <w:r>
        <w:t>Ao ser concl</w:t>
      </w:r>
      <w:r>
        <w:t>uído o parecer, o sistema deverá gravar um arquivo com o que é gerado pela ação Imprimir Parecer no SEI, dentro do Processo SEI associado a Fiscalização do respectivo Julgamento, com a nomenclatura igual a Parecer Superintendente - Recurso 2ª Instância e o</w:t>
      </w:r>
      <w:r>
        <w:t xml:space="preserve"> tipo igual a Parecer Técnico de código 191. Este documento deverá ser apresentado na árvore de documentos anexados ao sistema, sendo o usuário aquele que fez a ação de deferir a análise.</w:t>
      </w:r>
    </w:p>
    <w:p w14:paraId="461BF322" w14:textId="77777777" w:rsidR="00522113" w:rsidRDefault="00B51388">
      <w:pPr>
        <w:numPr>
          <w:ilvl w:val="1"/>
          <w:numId w:val="98"/>
        </w:numPr>
        <w:jc w:val="both"/>
      </w:pPr>
      <w:r>
        <w:t>Ao ser concluído o parecer, o sistema deverá apresentar somente a aç</w:t>
      </w:r>
      <w:r>
        <w:t>ão Imprimir Parecer. As demais deverão ser suprimidas.</w:t>
      </w:r>
    </w:p>
    <w:p w14:paraId="394B3153" w14:textId="77777777" w:rsidR="00522113" w:rsidRDefault="00B51388">
      <w:pPr>
        <w:numPr>
          <w:ilvl w:val="1"/>
          <w:numId w:val="98"/>
        </w:numPr>
        <w:jc w:val="both"/>
      </w:pPr>
      <w:r>
        <w:t>Ao selecionar a opção Posicionamento Reformulado no campo Manifestação, o sistema deverá apresentar as opções Revisar Procedimento, AI Anulado e AI Confirmado.</w:t>
      </w:r>
    </w:p>
    <w:p w14:paraId="14B00C0E" w14:textId="77777777" w:rsidR="00522113" w:rsidRDefault="00B51388">
      <w:pPr>
        <w:numPr>
          <w:ilvl w:val="2"/>
          <w:numId w:val="98"/>
        </w:numPr>
        <w:jc w:val="both"/>
      </w:pPr>
      <w:r>
        <w:t>O sistema só deve aceitar a seleção de um</w:t>
      </w:r>
      <w:r>
        <w:t>a das opções supracitadas.</w:t>
      </w:r>
    </w:p>
    <w:p w14:paraId="40CB32D4" w14:textId="77777777" w:rsidR="00522113" w:rsidRDefault="00B51388">
      <w:pPr>
        <w:numPr>
          <w:ilvl w:val="1"/>
          <w:numId w:val="98"/>
        </w:numPr>
        <w:jc w:val="both"/>
      </w:pPr>
      <w:r>
        <w:t>Ao selecionar a opção Revisar Procedimento no campo Posicionamento Reformulado, o sistema deverá apresentar as opções Revisar Ficha de Avaliação, Celebrar Termo de Compromisso e Revisar Notificação de Penalidade.</w:t>
      </w:r>
    </w:p>
    <w:p w14:paraId="4E69BC44" w14:textId="77777777" w:rsidR="00522113" w:rsidRDefault="00B51388">
      <w:pPr>
        <w:numPr>
          <w:ilvl w:val="2"/>
          <w:numId w:val="98"/>
        </w:numPr>
        <w:jc w:val="both"/>
      </w:pPr>
      <w:r>
        <w:t xml:space="preserve">O sistema </w:t>
      </w:r>
      <w:r>
        <w:t>deve aceitar múltiplas seleções das opções supracitadas.</w:t>
      </w:r>
    </w:p>
    <w:p w14:paraId="496860F5" w14:textId="77777777" w:rsidR="00522113" w:rsidRDefault="00B51388">
      <w:pPr>
        <w:numPr>
          <w:ilvl w:val="3"/>
          <w:numId w:val="98"/>
        </w:numPr>
        <w:jc w:val="both"/>
      </w:pPr>
      <w:r>
        <w:t>O sistema deverá permitir a múltipla seleção caso tenha sido selecionada a opção Revisar Ficha de Avaliação e tendo como possibilidade ou selecionar a opção Celebrar Termo de Compromisso ou Revisar N</w:t>
      </w:r>
      <w:r>
        <w:t>otificação de Penalidade.</w:t>
      </w:r>
    </w:p>
    <w:p w14:paraId="445C7231" w14:textId="77777777" w:rsidR="00522113" w:rsidRDefault="00B51388">
      <w:pPr>
        <w:numPr>
          <w:ilvl w:val="1"/>
          <w:numId w:val="98"/>
        </w:numPr>
        <w:jc w:val="both"/>
      </w:pPr>
      <w:r>
        <w:t>Ao concluir a manifestação com o resultado da manifestação igual a Mantida Decisão Anterior:</w:t>
      </w:r>
    </w:p>
    <w:p w14:paraId="29959DD0" w14:textId="77777777" w:rsidR="00522113" w:rsidRDefault="00B51388">
      <w:pPr>
        <w:numPr>
          <w:ilvl w:val="2"/>
          <w:numId w:val="98"/>
        </w:numPr>
        <w:jc w:val="both"/>
      </w:pPr>
      <w:r>
        <w:t>O sistema deverá alterar a Situação para Aguardando Recurso de 2ª Instância até o prazo para apresentação do recurso em 2ª Instância expi</w:t>
      </w:r>
      <w:r>
        <w:t>rar.</w:t>
      </w:r>
    </w:p>
    <w:p w14:paraId="6BD4107F" w14:textId="77777777" w:rsidR="00522113" w:rsidRDefault="00B51388">
      <w:pPr>
        <w:numPr>
          <w:ilvl w:val="2"/>
          <w:numId w:val="98"/>
        </w:numPr>
        <w:jc w:val="both"/>
      </w:pPr>
      <w:r>
        <w:t>Caso não seja juntada à árvore de documentos o pedido de Recurso de 2ª Instância o sistema deverá direcionar para a fase de encerramento.</w:t>
      </w:r>
    </w:p>
    <w:p w14:paraId="4189D378" w14:textId="77777777" w:rsidR="00522113" w:rsidRDefault="00B51388">
      <w:pPr>
        <w:numPr>
          <w:ilvl w:val="2"/>
          <w:numId w:val="98"/>
        </w:numPr>
        <w:jc w:val="both"/>
      </w:pPr>
      <w:r>
        <w:t xml:space="preserve">Caso seja juntada à árvore de documentos o pedido de Recurso de 2ª Instância o sistema deverá </w:t>
      </w:r>
      <w:r>
        <w:t>apresentar os blocos Parecer da CAR e +Manifestação do Recurso da 2ª Instância - Presidente +, e encaminhar e-mail informando da solicitação para os usuários com o perfil DEPAM.</w:t>
      </w:r>
    </w:p>
    <w:p w14:paraId="5F827BD5" w14:textId="77777777" w:rsidR="00522113" w:rsidRDefault="00B51388">
      <w:pPr>
        <w:numPr>
          <w:ilvl w:val="3"/>
          <w:numId w:val="98"/>
        </w:numPr>
        <w:jc w:val="both"/>
      </w:pPr>
      <w:r>
        <w:t>Assunto E-mail: "[FISCALIS] Julgamento - Recurso 2ª Instância - Manifestação d</w:t>
      </w:r>
      <w:r>
        <w:t>a CAR".</w:t>
      </w:r>
    </w:p>
    <w:p w14:paraId="2BD58108" w14:textId="77777777" w:rsidR="00522113" w:rsidRDefault="00B51388">
      <w:pPr>
        <w:numPr>
          <w:ilvl w:val="3"/>
          <w:numId w:val="98"/>
        </w:numPr>
        <w:jc w:val="both"/>
      </w:pPr>
      <w:r>
        <w:t>Mensagem E-mail: "O seguinte Julgamento encontra-se com a situação pendente de manifestação do recurso da 2ª Instância do (a) Presidente: &lt;UF da Unidade&gt; - &lt;Número Julgamento&gt; - &lt;Autoridade Julgadora&gt;".</w:t>
      </w:r>
    </w:p>
    <w:p w14:paraId="38C3E3E7" w14:textId="77777777" w:rsidR="00522113" w:rsidRDefault="00B51388">
      <w:pPr>
        <w:numPr>
          <w:ilvl w:val="1"/>
          <w:numId w:val="98"/>
        </w:numPr>
        <w:jc w:val="both"/>
      </w:pPr>
      <w:r>
        <w:t>Ao concluir a manifestação com o resultado da</w:t>
      </w:r>
      <w:r>
        <w:t xml:space="preserve"> manifestação igual a Posicionamento Reformulado, o posicionamento igual a Revisar Procedimento e a revisão igual a Revisar Ficha de Avaliação:</w:t>
      </w:r>
    </w:p>
    <w:p w14:paraId="4E0AE025" w14:textId="77777777" w:rsidR="00522113" w:rsidRDefault="00B51388">
      <w:pPr>
        <w:numPr>
          <w:ilvl w:val="2"/>
          <w:numId w:val="98"/>
        </w:numPr>
        <w:jc w:val="both"/>
      </w:pPr>
      <w:r>
        <w:t>O sistema deverá permanecer seguir para a fase e situação conforme a outra seleção além de Revisar Ficha de Aval</w:t>
      </w:r>
      <w:r>
        <w:t>iação, cancelar a Ficha de Avaliação atual da Fiscalização associada ao Julgamento e encaminhar e-mail para os fiscais da Fiscalização e os usuários ativos com o perfil Coordenação Técnica da respectiva Unidade do Julgamento.</w:t>
      </w:r>
    </w:p>
    <w:p w14:paraId="1245D35F" w14:textId="77777777" w:rsidR="00522113" w:rsidRDefault="00B51388">
      <w:pPr>
        <w:numPr>
          <w:ilvl w:val="3"/>
          <w:numId w:val="98"/>
        </w:numPr>
        <w:jc w:val="both"/>
      </w:pPr>
      <w:r>
        <w:t>Assunto E-mail: "[FISCALIS] Ju</w:t>
      </w:r>
      <w:r>
        <w:t>lgamento - Recursos - Revisar Procedimento - Revisar Ficha de Avaliação".</w:t>
      </w:r>
    </w:p>
    <w:p w14:paraId="1BCA9484" w14:textId="77777777" w:rsidR="00522113" w:rsidRDefault="00B51388">
      <w:pPr>
        <w:numPr>
          <w:ilvl w:val="3"/>
          <w:numId w:val="98"/>
        </w:numPr>
        <w:jc w:val="both"/>
      </w:pPr>
      <w:r>
        <w:t>Mensagem E-mail: "O seguinte Julgamento encontra-se para revisão da ficha de avaliação: &lt;UF da Unidade&gt; - &lt;Número Julgamento&gt; - &lt;Autoridade Julgadora&gt;</w:t>
      </w:r>
    </w:p>
    <w:p w14:paraId="45B05DDA" w14:textId="77777777" w:rsidR="00522113" w:rsidRDefault="00B51388">
      <w:pPr>
        <w:numPr>
          <w:ilvl w:val="2"/>
          <w:numId w:val="98"/>
        </w:numPr>
        <w:jc w:val="both"/>
      </w:pPr>
      <w:r>
        <w:t>O sistema deverá aguardar a con</w:t>
      </w:r>
      <w:r>
        <w:t xml:space="preserve">clusão da nova ficha de avaliação, que ao ser realizada, deverá alterar a Situação para Aguardando Análise da Ficha de Avaliação e encaminhar e-mail para a Autoridade Julgadora e os usuários ativos com o perfil Coordenação Técnica da respectiva Unidade do </w:t>
      </w:r>
      <w:r>
        <w:t>Julgamento.</w:t>
      </w:r>
    </w:p>
    <w:p w14:paraId="1A0D3C21" w14:textId="77777777" w:rsidR="00522113" w:rsidRDefault="00B51388">
      <w:pPr>
        <w:numPr>
          <w:ilvl w:val="3"/>
          <w:numId w:val="98"/>
        </w:numPr>
        <w:jc w:val="both"/>
      </w:pPr>
      <w:r>
        <w:t>Assunto E-mail: "[FISCALIS] Julgamento - Recursos - Revisar Procedimento - Aguardando Análise da Ficha de Avaliação".</w:t>
      </w:r>
    </w:p>
    <w:p w14:paraId="08C87FDB" w14:textId="77777777" w:rsidR="00522113" w:rsidRDefault="00B51388">
      <w:pPr>
        <w:numPr>
          <w:ilvl w:val="3"/>
          <w:numId w:val="98"/>
        </w:numPr>
        <w:jc w:val="both"/>
      </w:pPr>
      <w:r>
        <w:t xml:space="preserve">Mensagem E-mail: "O seguinte Julgamento encontra-se para análise da ficha de avaliação: &lt;UF da Unidade&gt; - &lt;Número Julgamento&gt; </w:t>
      </w:r>
      <w:r>
        <w:t>- &lt;Autoridade Julgadora&gt;</w:t>
      </w:r>
    </w:p>
    <w:p w14:paraId="0EDD9B13" w14:textId="77777777" w:rsidR="00522113" w:rsidRDefault="00B51388">
      <w:pPr>
        <w:numPr>
          <w:ilvl w:val="1"/>
          <w:numId w:val="98"/>
        </w:numPr>
        <w:jc w:val="both"/>
      </w:pPr>
      <w:r>
        <w:t>Ao concluir a manifestação com o resultado da manifestação igual a Posicionamento Reformulado, o posicionamento igual a Revisar Procedimento e a revisão igual a Celebrar Termo de Compromisso:</w:t>
      </w:r>
    </w:p>
    <w:p w14:paraId="6692E950" w14:textId="77777777" w:rsidR="00522113" w:rsidRDefault="00B51388">
      <w:pPr>
        <w:numPr>
          <w:ilvl w:val="2"/>
          <w:numId w:val="98"/>
        </w:numPr>
        <w:jc w:val="both"/>
      </w:pPr>
      <w:r>
        <w:t>O sistema deverá alterar a Fase para Ac</w:t>
      </w:r>
      <w:r>
        <w:t>ordo, a Situação para Aguardando Minuta do TC, seguir as regras de negócio e apresentação da respectiva Fase e Situação e encaminhar e-mail para os usuários ativos com o perfil Coordenação Técnica da respectiva Unidade do Julgamento.</w:t>
      </w:r>
    </w:p>
    <w:p w14:paraId="2D0D91DB" w14:textId="77777777" w:rsidR="00522113" w:rsidRDefault="00B51388">
      <w:pPr>
        <w:numPr>
          <w:ilvl w:val="3"/>
          <w:numId w:val="98"/>
        </w:numPr>
        <w:jc w:val="both"/>
      </w:pPr>
      <w:r>
        <w:t>Assunto E-mail: "[FISC</w:t>
      </w:r>
      <w:r>
        <w:t>ALIS] Julgamento - Recursos - Revisar Procedimento - Minuto do Termo de Compromisso".</w:t>
      </w:r>
    </w:p>
    <w:p w14:paraId="7CA158B2" w14:textId="77777777" w:rsidR="00522113" w:rsidRDefault="00B51388">
      <w:pPr>
        <w:numPr>
          <w:ilvl w:val="3"/>
          <w:numId w:val="98"/>
        </w:numPr>
        <w:jc w:val="both"/>
      </w:pPr>
      <w:r>
        <w:t>Mensagem E-mail: "O seguinte Julgamento encontra-se para revisão de procedimento: &lt;UF da Unidade&gt; - &lt;Número Julgamento&gt; - &lt;Autoridade Julgadora&gt;</w:t>
      </w:r>
    </w:p>
    <w:p w14:paraId="54D49235" w14:textId="77777777" w:rsidR="00522113" w:rsidRDefault="00B51388">
      <w:pPr>
        <w:numPr>
          <w:ilvl w:val="1"/>
          <w:numId w:val="98"/>
        </w:numPr>
        <w:jc w:val="both"/>
      </w:pPr>
      <w:r>
        <w:t>Ao concluir a manifestaçã</w:t>
      </w:r>
      <w:r>
        <w:t>o com o resultado da manifestação igual a Posicionamento Reformulado, o posicionamento igual a Revisar Procedimento e a revisão igual a Revisar Notificação de Penalidade:</w:t>
      </w:r>
    </w:p>
    <w:p w14:paraId="79F9EAAB" w14:textId="77777777" w:rsidR="00522113" w:rsidRDefault="00B51388">
      <w:pPr>
        <w:numPr>
          <w:ilvl w:val="2"/>
          <w:numId w:val="98"/>
        </w:numPr>
        <w:jc w:val="both"/>
      </w:pPr>
      <w:r>
        <w:t>O sistema deverá alterar a Fase para Julgamento do AI, a Situação para + Aguardando N</w:t>
      </w:r>
      <w:r>
        <w:t>otificação de Penalidade+, seguir as regras de negócio e apresentação da respectiva Fase e Situação e encaminhar e-mail para a Autoridade Julgadora e os usuários ativos com o perfil Coordenação Técnica da respectiva Unidade do Julgamento.</w:t>
      </w:r>
    </w:p>
    <w:p w14:paraId="03ACA626" w14:textId="77777777" w:rsidR="00522113" w:rsidRDefault="00B51388">
      <w:pPr>
        <w:numPr>
          <w:ilvl w:val="3"/>
          <w:numId w:val="98"/>
        </w:numPr>
        <w:jc w:val="both"/>
      </w:pPr>
      <w:r>
        <w:t>Assunto E-mail: "</w:t>
      </w:r>
      <w:r>
        <w:t>[FISCALIS] Julgamento - Recursos - Revisar Procedimento - Notificação de Penalidade".</w:t>
      </w:r>
    </w:p>
    <w:p w14:paraId="116EB562" w14:textId="77777777" w:rsidR="00522113" w:rsidRDefault="00B51388">
      <w:pPr>
        <w:numPr>
          <w:ilvl w:val="3"/>
          <w:numId w:val="98"/>
        </w:numPr>
        <w:jc w:val="both"/>
      </w:pPr>
      <w:r>
        <w:t>Mensagem E-mail: "O seguinte Julgamento encontra-se para revisão de procedimento: &lt;UF da Unidade&gt; - &lt;Número Julgamento&gt; - &lt;Autoridade Julgadora&gt;</w:t>
      </w:r>
    </w:p>
    <w:p w14:paraId="5F311F35" w14:textId="77777777" w:rsidR="00522113" w:rsidRDefault="00B51388">
      <w:pPr>
        <w:numPr>
          <w:ilvl w:val="1"/>
          <w:numId w:val="98"/>
        </w:numPr>
        <w:jc w:val="both"/>
      </w:pPr>
      <w:r>
        <w:t>Ao concluir a manifestaçã</w:t>
      </w:r>
      <w:r>
        <w:t>o com o resultado da manifestação igual a Posicionamento Reformulado com a opção igual a AI Anulado:</w:t>
      </w:r>
    </w:p>
    <w:p w14:paraId="7A870D57" w14:textId="77777777" w:rsidR="00522113" w:rsidRDefault="00B51388">
      <w:pPr>
        <w:numPr>
          <w:ilvl w:val="2"/>
          <w:numId w:val="98"/>
        </w:numPr>
        <w:jc w:val="both"/>
      </w:pPr>
      <w:r>
        <w:t xml:space="preserve">O sistema deverá apresentar pop up solicitando a confirmação da ação (sim/não) com a seguinte pergunta: "tem certeza que quer presseguir com a anulação do </w:t>
      </w:r>
      <w:r>
        <w:t>AI? Após a anulação, nenhuma edição poderá ser realizada e o julgamento será encerrado".</w:t>
      </w:r>
    </w:p>
    <w:p w14:paraId="2A17C1AF" w14:textId="77777777" w:rsidR="00522113" w:rsidRDefault="00B51388">
      <w:pPr>
        <w:numPr>
          <w:ilvl w:val="2"/>
          <w:numId w:val="98"/>
        </w:numPr>
        <w:jc w:val="both"/>
      </w:pPr>
      <w:r>
        <w:t xml:space="preserve">O sistema deverá alterar a Fase para Encerramento, a Situação para AI Anulado, não permitir mais a edição de qualquer informação na aba Recursos e apresentar no campo </w:t>
      </w:r>
      <w:r>
        <w:t>Julgamento AI no cabeçalho a informação AI Anulado.</w:t>
      </w:r>
    </w:p>
    <w:p w14:paraId="6C6E32CF" w14:textId="77777777" w:rsidR="00522113" w:rsidRDefault="00B51388">
      <w:pPr>
        <w:numPr>
          <w:ilvl w:val="1"/>
          <w:numId w:val="98"/>
        </w:numPr>
        <w:jc w:val="both"/>
      </w:pPr>
      <w:r>
        <w:t>Ao concluir a manifestação com o resultado da manifestação igual a Posicionamento Reformulado com a opção igual a AI Confirmado:</w:t>
      </w:r>
    </w:p>
    <w:p w14:paraId="5AA0200A" w14:textId="77777777" w:rsidR="00522113" w:rsidRDefault="00B51388">
      <w:pPr>
        <w:numPr>
          <w:ilvl w:val="2"/>
          <w:numId w:val="98"/>
        </w:numPr>
        <w:jc w:val="both"/>
      </w:pPr>
      <w:r>
        <w:t>O sistema deverá alterar a Situação para Aguardando Parecer da CAR, apresen</w:t>
      </w:r>
      <w:r>
        <w:t>tar os blocos Parecer - CAR e +Manifestação do Recurso da 2ª Instância - Presidente +, e encaminhar e-mail informando da solicitação para os usuários com o perfil DEPAM.</w:t>
      </w:r>
    </w:p>
    <w:p w14:paraId="4BFA0EC0" w14:textId="77777777" w:rsidR="00522113" w:rsidRDefault="00B51388">
      <w:pPr>
        <w:numPr>
          <w:ilvl w:val="3"/>
          <w:numId w:val="98"/>
        </w:numPr>
        <w:jc w:val="both"/>
      </w:pPr>
      <w:r>
        <w:t>Assunto E-mail: "[FISCALIS] Julgamento - Recurso 2ª Instância - Manifestação CAR".</w:t>
      </w:r>
    </w:p>
    <w:p w14:paraId="5314C3E6" w14:textId="77777777" w:rsidR="00522113" w:rsidRDefault="00B51388">
      <w:pPr>
        <w:numPr>
          <w:ilvl w:val="3"/>
          <w:numId w:val="98"/>
        </w:numPr>
        <w:jc w:val="both"/>
      </w:pPr>
      <w:r>
        <w:t>Men</w:t>
      </w:r>
      <w:r>
        <w:t>sagem E-mail: "O seguinte Julgamento encontra-se com a situação pendente de manifestação do recurso em 2ª Instância do Presidente: &lt;UF da Unidade&gt; - &lt;Número Julgamento&gt; - &lt;Autoridade Julgadora&gt;".</w:t>
      </w:r>
    </w:p>
    <w:p w14:paraId="5EAC3AD3" w14:textId="77777777" w:rsidR="00522113" w:rsidRDefault="00522113"/>
    <w:p w14:paraId="10599C8D" w14:textId="77777777" w:rsidR="00522113" w:rsidRDefault="00B51388">
      <w:pPr>
        <w:numPr>
          <w:ilvl w:val="0"/>
          <w:numId w:val="98"/>
        </w:numPr>
      </w:pPr>
      <w:r>
        <w:rPr>
          <w:b/>
        </w:rPr>
        <w:t xml:space="preserve">Tela - 2ª Instancia - Parecer </w:t>
      </w:r>
      <w:r>
        <w:rPr>
          <w:b/>
        </w:rPr>
        <w:t>Superintendente</w:t>
      </w:r>
    </w:p>
    <w:p w14:paraId="58D79647" w14:textId="77777777" w:rsidR="00522113" w:rsidRDefault="00B51388">
      <w:r>
        <w:rPr>
          <w:noProof/>
        </w:rPr>
        <w:drawing>
          <wp:inline distT="0" distB="0" distL="0" distR="0" wp14:anchorId="54574B84" wp14:editId="33F8F566">
            <wp:extent cx="5991225" cy="1895475"/>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png"/>
                    <pic:cNvPicPr/>
                  </pic:nvPicPr>
                  <pic:blipFill>
                    <a:blip r:embed="rId607" cstate="print"/>
                    <a:stretch>
                      <a:fillRect/>
                    </a:stretch>
                  </pic:blipFill>
                  <pic:spPr>
                    <a:xfrm>
                      <a:off x="0" y="0"/>
                      <a:ext cx="5991225" cy="1895475"/>
                    </a:xfrm>
                    <a:prstGeom prst="rect">
                      <a:avLst/>
                    </a:prstGeom>
                  </pic:spPr>
                </pic:pic>
              </a:graphicData>
            </a:graphic>
          </wp:inline>
        </w:drawing>
      </w:r>
    </w:p>
    <w:p w14:paraId="61ACFF74" w14:textId="77777777" w:rsidR="00522113" w:rsidRDefault="00B51388">
      <w:r>
        <w:rPr>
          <w:noProof/>
        </w:rPr>
        <w:drawing>
          <wp:inline distT="0" distB="0" distL="0" distR="0" wp14:anchorId="70EB19DA" wp14:editId="064BAB32">
            <wp:extent cx="5991225" cy="1543050"/>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png"/>
                    <pic:cNvPicPr/>
                  </pic:nvPicPr>
                  <pic:blipFill>
                    <a:blip r:embed="rId608" cstate="print"/>
                    <a:stretch>
                      <a:fillRect/>
                    </a:stretch>
                  </pic:blipFill>
                  <pic:spPr>
                    <a:xfrm>
                      <a:off x="0" y="0"/>
                      <a:ext cx="5991225" cy="1543050"/>
                    </a:xfrm>
                    <a:prstGeom prst="rect">
                      <a:avLst/>
                    </a:prstGeom>
                  </pic:spPr>
                </pic:pic>
              </a:graphicData>
            </a:graphic>
          </wp:inline>
        </w:drawing>
      </w:r>
    </w:p>
    <w:p w14:paraId="44D0E0EE" w14:textId="77777777" w:rsidR="00522113" w:rsidRDefault="00B51388">
      <w:r>
        <w:rPr>
          <w:noProof/>
        </w:rPr>
        <w:drawing>
          <wp:inline distT="0" distB="0" distL="0" distR="0" wp14:anchorId="1FF35F54" wp14:editId="569CDBE7">
            <wp:extent cx="5991225" cy="1685925"/>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png"/>
                    <pic:cNvPicPr/>
                  </pic:nvPicPr>
                  <pic:blipFill>
                    <a:blip r:embed="rId609" cstate="print"/>
                    <a:stretch>
                      <a:fillRect/>
                    </a:stretch>
                  </pic:blipFill>
                  <pic:spPr>
                    <a:xfrm>
                      <a:off x="0" y="0"/>
                      <a:ext cx="5991225" cy="1685925"/>
                    </a:xfrm>
                    <a:prstGeom prst="rect">
                      <a:avLst/>
                    </a:prstGeom>
                  </pic:spPr>
                </pic:pic>
              </a:graphicData>
            </a:graphic>
          </wp:inline>
        </w:drawing>
      </w:r>
    </w:p>
    <w:p w14:paraId="1C51D17F" w14:textId="77777777" w:rsidR="00522113" w:rsidRDefault="00B51388">
      <w:r>
        <w:rPr>
          <w:noProof/>
        </w:rPr>
        <w:drawing>
          <wp:inline distT="0" distB="0" distL="0" distR="0" wp14:anchorId="5AAD0435" wp14:editId="3A87568C">
            <wp:extent cx="5991225" cy="179070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png"/>
                    <pic:cNvPicPr/>
                  </pic:nvPicPr>
                  <pic:blipFill>
                    <a:blip r:embed="rId610" cstate="print"/>
                    <a:stretch>
                      <a:fillRect/>
                    </a:stretch>
                  </pic:blipFill>
                  <pic:spPr>
                    <a:xfrm>
                      <a:off x="0" y="0"/>
                      <a:ext cx="5991225" cy="1790700"/>
                    </a:xfrm>
                    <a:prstGeom prst="rect">
                      <a:avLst/>
                    </a:prstGeom>
                  </pic:spPr>
                </pic:pic>
              </a:graphicData>
            </a:graphic>
          </wp:inline>
        </w:drawing>
      </w:r>
    </w:p>
    <w:p w14:paraId="09DEB01C" w14:textId="77777777" w:rsidR="00522113" w:rsidRDefault="00B51388">
      <w:r>
        <w:rPr>
          <w:noProof/>
        </w:rPr>
        <w:drawing>
          <wp:inline distT="0" distB="0" distL="0" distR="0" wp14:anchorId="751004E9" wp14:editId="02994680">
            <wp:extent cx="5991225" cy="1962150"/>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png"/>
                    <pic:cNvPicPr/>
                  </pic:nvPicPr>
                  <pic:blipFill>
                    <a:blip r:embed="rId611" cstate="print"/>
                    <a:stretch>
                      <a:fillRect/>
                    </a:stretch>
                  </pic:blipFill>
                  <pic:spPr>
                    <a:xfrm>
                      <a:off x="0" y="0"/>
                      <a:ext cx="5991225" cy="1962150"/>
                    </a:xfrm>
                    <a:prstGeom prst="rect">
                      <a:avLst/>
                    </a:prstGeom>
                  </pic:spPr>
                </pic:pic>
              </a:graphicData>
            </a:graphic>
          </wp:inline>
        </w:drawing>
      </w:r>
    </w:p>
    <w:p w14:paraId="3F16D3C6" w14:textId="77777777" w:rsidR="00522113" w:rsidRDefault="00522113"/>
    <w:p w14:paraId="69C73635" w14:textId="77777777" w:rsidR="00522113" w:rsidRDefault="00522113"/>
    <w:p w14:paraId="1A7782F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12">
        <w:r>
          <w:rPr>
            <w:rFonts w:ascii="Tahoma" w:eastAsia="Tahoma" w:hAnsi="Tahoma" w:cs="Tahoma"/>
            <w:i/>
            <w:color w:val="6666FF"/>
          </w:rPr>
          <w:t>News and information about help authoring tools and software</w:t>
        </w:r>
      </w:hyperlink>
    </w:p>
    <w:p w14:paraId="75E742C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43" w:name="_topic_2aInstancia_ParecerSuperintende1"/>
      <w:bookmarkEnd w:id="243"/>
      <w:r>
        <w:rPr>
          <w:rFonts w:ascii="Tahoma" w:eastAsia="Tahoma" w:hAnsi="Tahoma" w:cs="Tahoma"/>
          <w:i/>
          <w:color w:val="243F60"/>
          <w:sz w:val="22"/>
        </w:rPr>
        <w:t>2ª Instância - Parecer Superintendente - Manifestação Coordenação Técnica</w:t>
      </w:r>
    </w:p>
    <w:p w14:paraId="43F97CFF" w14:textId="77777777" w:rsidR="00522113" w:rsidRDefault="00B51388">
      <w:r>
        <w:t>A aba "</w:t>
      </w:r>
      <w:r>
        <w:rPr>
          <w:b/>
        </w:rPr>
        <w:t>Recursos</w:t>
      </w:r>
      <w:r>
        <w:t>", na janela "</w:t>
      </w:r>
      <w:r>
        <w:rPr>
          <w:b/>
        </w:rPr>
        <w:t>2ª Instância - Parecer Superintendente - Manifestação Coordenação Técnica</w:t>
      </w:r>
      <w:r>
        <w:t xml:space="preserve">" permite detalhar um Julgamento e apresentar os dados na janela </w:t>
      </w:r>
      <w:r>
        <w:rPr>
          <w:b/>
        </w:rPr>
        <w:t>2ª Instância - Parecer Superintendente - Manifestação Coordenação Técnica</w:t>
      </w:r>
      <w:r>
        <w:t>.</w:t>
      </w:r>
    </w:p>
    <w:p w14:paraId="553D1F2C" w14:textId="77777777" w:rsidR="00522113" w:rsidRDefault="00522113"/>
    <w:p w14:paraId="24E1C157" w14:textId="77777777" w:rsidR="00522113" w:rsidRDefault="00B51388">
      <w:pPr>
        <w:numPr>
          <w:ilvl w:val="0"/>
          <w:numId w:val="98"/>
        </w:numPr>
      </w:pPr>
      <w:r>
        <w:rPr>
          <w:b/>
        </w:rPr>
        <w:t>Detalhamento do campo - 2ª Instância - Parecer Superintendente - Manifestação Coordenação Técnica</w:t>
      </w:r>
    </w:p>
    <w:p w14:paraId="03C2DEBB" w14:textId="77777777" w:rsidR="00522113" w:rsidRDefault="00B51388">
      <w:pPr>
        <w:numPr>
          <w:ilvl w:val="1"/>
          <w:numId w:val="98"/>
        </w:numPr>
      </w:pPr>
      <w:r>
        <w:rPr>
          <w:b/>
        </w:rPr>
        <w:t>Manifestação</w:t>
      </w:r>
      <w:r>
        <w:t>: Cam</w:t>
      </w:r>
      <w:r>
        <w:t>po que permite informar a manifestação da Coordenação Técnica.</w:t>
      </w:r>
    </w:p>
    <w:p w14:paraId="65E76148" w14:textId="77777777" w:rsidR="00522113" w:rsidRDefault="00B51388">
      <w:pPr>
        <w:numPr>
          <w:ilvl w:val="2"/>
          <w:numId w:val="98"/>
        </w:numPr>
      </w:pPr>
      <w:r>
        <w:t>Campo área de texto.</w:t>
      </w:r>
    </w:p>
    <w:p w14:paraId="788BED95" w14:textId="77777777" w:rsidR="00522113" w:rsidRDefault="00B51388">
      <w:pPr>
        <w:numPr>
          <w:ilvl w:val="2"/>
          <w:numId w:val="98"/>
        </w:numPr>
      </w:pPr>
      <w:r>
        <w:t>Hint: Informe a manifestação da Coordenação Técnica</w:t>
      </w:r>
    </w:p>
    <w:p w14:paraId="2B265295" w14:textId="77777777" w:rsidR="00522113" w:rsidRDefault="00B51388">
      <w:pPr>
        <w:numPr>
          <w:ilvl w:val="2"/>
          <w:numId w:val="98"/>
        </w:numPr>
      </w:pPr>
      <w:r>
        <w:t>Componente rich text para edição de texto</w:t>
      </w:r>
    </w:p>
    <w:p w14:paraId="783AF5DE" w14:textId="77777777" w:rsidR="00522113" w:rsidRDefault="00B51388">
      <w:pPr>
        <w:numPr>
          <w:ilvl w:val="2"/>
          <w:numId w:val="98"/>
        </w:numPr>
      </w:pPr>
      <w:r>
        <w:t>Sem limite de caracteres.</w:t>
      </w:r>
    </w:p>
    <w:p w14:paraId="08F73A64" w14:textId="77777777" w:rsidR="00522113" w:rsidRDefault="00B51388">
      <w:pPr>
        <w:numPr>
          <w:ilvl w:val="2"/>
          <w:numId w:val="98"/>
        </w:numPr>
      </w:pPr>
      <w:r>
        <w:t>Campo obrigatório.</w:t>
      </w:r>
    </w:p>
    <w:p w14:paraId="0F87C1CF" w14:textId="77777777" w:rsidR="00522113" w:rsidRDefault="00B51388">
      <w:pPr>
        <w:numPr>
          <w:ilvl w:val="1"/>
          <w:numId w:val="98"/>
        </w:numPr>
      </w:pPr>
      <w:r>
        <w:rPr>
          <w:b/>
        </w:rPr>
        <w:t>Ações</w:t>
      </w:r>
      <w:r>
        <w:t>:</w:t>
      </w:r>
    </w:p>
    <w:p w14:paraId="6622CD81" w14:textId="77777777" w:rsidR="00522113" w:rsidRDefault="00B51388">
      <w:pPr>
        <w:numPr>
          <w:ilvl w:val="2"/>
          <w:numId w:val="98"/>
        </w:numPr>
      </w:pPr>
      <w:r>
        <w:rPr>
          <w:b/>
        </w:rPr>
        <w:t>Mostrar/Esconder</w:t>
      </w:r>
      <w:r>
        <w:t>: Ao acionar esta opção, o sistema deverá apresentar ou esconder o bloco de informações presente em Manifestação - Coordenação Técnica.</w:t>
      </w:r>
    </w:p>
    <w:p w14:paraId="6032CD9D" w14:textId="77777777" w:rsidR="00522113" w:rsidRDefault="00B51388">
      <w:pPr>
        <w:numPr>
          <w:ilvl w:val="2"/>
          <w:numId w:val="98"/>
        </w:numPr>
      </w:pPr>
      <w:r>
        <w:rPr>
          <w:b/>
        </w:rPr>
        <w:t>Salvar</w:t>
      </w:r>
      <w:r>
        <w:t>: Ao acionar esta opção, o sistema deverá salvar os dados preenchidos na base de dados sem realiza</w:t>
      </w:r>
      <w:r>
        <w:t>r qualquer validação de campos obrigatórios.</w:t>
      </w:r>
    </w:p>
    <w:p w14:paraId="1806F4A0" w14:textId="77777777" w:rsidR="00522113" w:rsidRDefault="00B51388">
      <w:pPr>
        <w:numPr>
          <w:ilvl w:val="2"/>
          <w:numId w:val="98"/>
        </w:numPr>
      </w:pPr>
      <w:r>
        <w:rPr>
          <w:b/>
        </w:rPr>
        <w:t>Visualizar/Imprimir</w:t>
      </w:r>
      <w:r>
        <w:t>: Ao acionar esta opção, o sistema deverá disponibilizar para baixar a manifestação.</w:t>
      </w:r>
    </w:p>
    <w:p w14:paraId="5DE369E0" w14:textId="77777777" w:rsidR="00522113" w:rsidRDefault="00B51388">
      <w:pPr>
        <w:numPr>
          <w:ilvl w:val="2"/>
          <w:numId w:val="98"/>
        </w:numPr>
      </w:pPr>
      <w:r>
        <w:rPr>
          <w:b/>
        </w:rPr>
        <w:t>Concluir</w:t>
      </w:r>
      <w:r>
        <w:t>: Ao acionar esta opção, o sistema deverá solicitar a confirmação da conclusão e ao confirmar, deve</w:t>
      </w:r>
      <w:r>
        <w:t>rá gravar os dados na base de dados, deixar o bloco somente leitura e caso todas as manifestações já tenham sido concluídas, retornar para a Autoridade Julgadora o Julgamento.</w:t>
      </w:r>
    </w:p>
    <w:p w14:paraId="7861A8B6" w14:textId="77777777" w:rsidR="00522113" w:rsidRDefault="00B51388">
      <w:pPr>
        <w:numPr>
          <w:ilvl w:val="3"/>
          <w:numId w:val="98"/>
        </w:numPr>
      </w:pPr>
      <w:r>
        <w:rPr>
          <w:b/>
        </w:rPr>
        <w:t>Mensagem</w:t>
      </w:r>
      <w:r>
        <w:t>: "Deseja realmente concluir a Manifestação?" (Sim/Não)</w:t>
      </w:r>
    </w:p>
    <w:p w14:paraId="5592555D" w14:textId="77777777" w:rsidR="00522113" w:rsidRDefault="00522113">
      <w:pPr>
        <w:ind w:left="360"/>
      </w:pPr>
    </w:p>
    <w:p w14:paraId="69E1A561" w14:textId="77777777" w:rsidR="00522113" w:rsidRDefault="00B51388">
      <w:pPr>
        <w:numPr>
          <w:ilvl w:val="0"/>
          <w:numId w:val="98"/>
        </w:numPr>
      </w:pPr>
      <w:r>
        <w:rPr>
          <w:b/>
        </w:rPr>
        <w:t>Regras - 2ª Ins</w:t>
      </w:r>
      <w:r>
        <w:rPr>
          <w:b/>
        </w:rPr>
        <w:t>tância - Parecer Superintendente - Manifestação Coordenação Técnica</w:t>
      </w:r>
    </w:p>
    <w:p w14:paraId="109256DA" w14:textId="77777777" w:rsidR="00522113" w:rsidRDefault="00B51388">
      <w:pPr>
        <w:numPr>
          <w:ilvl w:val="1"/>
          <w:numId w:val="98"/>
        </w:numPr>
        <w:jc w:val="both"/>
      </w:pPr>
      <w:r>
        <w:t>Apenas usuários com o perfil Coordenação Técnica da Unidade do Julgamento e Administrador poderão editar as informações deste bloco.</w:t>
      </w:r>
    </w:p>
    <w:p w14:paraId="591AB027" w14:textId="77777777" w:rsidR="00522113" w:rsidRDefault="00B51388">
      <w:pPr>
        <w:numPr>
          <w:ilvl w:val="1"/>
          <w:numId w:val="98"/>
        </w:numPr>
        <w:jc w:val="both"/>
      </w:pPr>
      <w:r>
        <w:t>A ação Visualizar deverá ter a sua nomenclatura alterad</w:t>
      </w:r>
      <w:r>
        <w:t>a para Imprimir após ser realizada a ação Concluir.</w:t>
      </w:r>
    </w:p>
    <w:p w14:paraId="6FE4A287" w14:textId="77777777" w:rsidR="00522113" w:rsidRDefault="00B51388">
      <w:pPr>
        <w:numPr>
          <w:ilvl w:val="1"/>
          <w:numId w:val="98"/>
        </w:numPr>
        <w:jc w:val="both"/>
      </w:pPr>
      <w:r>
        <w:t>Quando a nomenclatura da ação for Visualizar, o sistema deverá realizar a impressão conforme o layout presente em VisualizarManifestacao.pdf.</w:t>
      </w:r>
    </w:p>
    <w:p w14:paraId="313C177F" w14:textId="77777777" w:rsidR="00522113" w:rsidRDefault="00B51388">
      <w:pPr>
        <w:numPr>
          <w:ilvl w:val="1"/>
          <w:numId w:val="98"/>
        </w:numPr>
        <w:jc w:val="both"/>
      </w:pPr>
      <w:r>
        <w:t>Quando a nomenclatura da ação for Imprimir, o sistema deverá r</w:t>
      </w:r>
      <w:r>
        <w:t>ealizar a impressão conforme o layout presente em ImprimirManifestacao.pdf.</w:t>
      </w:r>
    </w:p>
    <w:p w14:paraId="695E1FC0" w14:textId="77777777" w:rsidR="00522113" w:rsidRDefault="00B51388">
      <w:pPr>
        <w:numPr>
          <w:ilvl w:val="2"/>
          <w:numId w:val="98"/>
        </w:numPr>
        <w:jc w:val="both"/>
      </w:pPr>
      <w:r>
        <w:t>Ao gerar a Manifestação, o sistema deverá registrar no rodapé do documento gerado os dados de autentificação, nos mesmos moldes dos demais documentos emitidos pelo sistema.</w:t>
      </w:r>
    </w:p>
    <w:p w14:paraId="5AF506EE" w14:textId="77777777" w:rsidR="00522113" w:rsidRDefault="00B51388">
      <w:pPr>
        <w:numPr>
          <w:ilvl w:val="1"/>
          <w:numId w:val="98"/>
        </w:numPr>
        <w:jc w:val="both"/>
      </w:pPr>
      <w:r>
        <w:t>O siste</w:t>
      </w:r>
      <w:r>
        <w:t>ma deverá gerar um número para o Parecer no formato "PA&lt;Sequencial&gt;.&lt;Ano&gt;.&lt;UF&gt;".</w:t>
      </w:r>
    </w:p>
    <w:p w14:paraId="0517ADCF" w14:textId="77777777" w:rsidR="00522113" w:rsidRDefault="00B51388">
      <w:pPr>
        <w:numPr>
          <w:ilvl w:val="2"/>
          <w:numId w:val="98"/>
        </w:numPr>
        <w:jc w:val="both"/>
      </w:pPr>
      <w:r>
        <w:t>O &lt;Sequencial&gt; deverá iniciar em 00001 e ir sendo incrementado de um em um. Cada &lt;UF&gt; e por &lt;Ano&gt; deverão ter a sua própria sequencia iniciando em 00001.</w:t>
      </w:r>
    </w:p>
    <w:p w14:paraId="78738D67" w14:textId="77777777" w:rsidR="00522113" w:rsidRDefault="00B51388">
      <w:pPr>
        <w:numPr>
          <w:ilvl w:val="2"/>
          <w:numId w:val="98"/>
        </w:numPr>
        <w:jc w:val="both"/>
      </w:pPr>
      <w:r>
        <w:t xml:space="preserve">Ex: PA00001.2016.PA, </w:t>
      </w:r>
      <w:r>
        <w:t>PA00001.2017.PA, PA00001.2016.BA.</w:t>
      </w:r>
    </w:p>
    <w:p w14:paraId="040492E5" w14:textId="77777777" w:rsidR="00522113" w:rsidRDefault="00B51388">
      <w:pPr>
        <w:numPr>
          <w:ilvl w:val="1"/>
          <w:numId w:val="98"/>
        </w:numPr>
        <w:jc w:val="both"/>
      </w:pPr>
      <w:r>
        <w:t>Ao ser concluída a manifestação, o sistema deverá gravar um arquivo no SEI com o que é gerado pela ação Imprimir dentro do Processo SEI associado a Fiscalização do respectivo Julgamento, com a nomenclatura igual a Manifest</w:t>
      </w:r>
      <w:r>
        <w:t>ação Autoridade Julgadora e o tipo igual a Parecer Técnico de código 191. Este documento deverá ser apresentado na árvore de documentos, sendo o usuário aquele que fez a ação de deferir a análise.</w:t>
      </w:r>
    </w:p>
    <w:p w14:paraId="3E841303" w14:textId="77777777" w:rsidR="00522113" w:rsidRDefault="00B51388">
      <w:pPr>
        <w:numPr>
          <w:ilvl w:val="1"/>
          <w:numId w:val="98"/>
        </w:numPr>
        <w:jc w:val="both"/>
      </w:pPr>
      <w:r>
        <w:t>Ao ser concluída a manifestação, o sistema deverá apresenta</w:t>
      </w:r>
      <w:r>
        <w:t>r somente a ação Imprimir. As demais deverão ser suprimidas.</w:t>
      </w:r>
    </w:p>
    <w:p w14:paraId="6BDA404A" w14:textId="77777777" w:rsidR="00522113" w:rsidRDefault="00522113"/>
    <w:p w14:paraId="2EE14DCC" w14:textId="77777777" w:rsidR="00522113" w:rsidRDefault="00B51388">
      <w:pPr>
        <w:numPr>
          <w:ilvl w:val="0"/>
          <w:numId w:val="98"/>
        </w:numPr>
      </w:pPr>
      <w:r>
        <w:rPr>
          <w:b/>
        </w:rPr>
        <w:t>Tela - 2ª Instância - Parecer Superintendente - Manifestação Coordenação Técnica</w:t>
      </w:r>
    </w:p>
    <w:p w14:paraId="147248C7" w14:textId="77777777" w:rsidR="00522113" w:rsidRDefault="00B51388">
      <w:r>
        <w:rPr>
          <w:noProof/>
        </w:rPr>
        <w:drawing>
          <wp:inline distT="0" distB="0" distL="0" distR="0" wp14:anchorId="4D3246AF" wp14:editId="1CCE8B89">
            <wp:extent cx="5991225" cy="2095500"/>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png"/>
                    <pic:cNvPicPr/>
                  </pic:nvPicPr>
                  <pic:blipFill>
                    <a:blip r:embed="rId613" cstate="print"/>
                    <a:stretch>
                      <a:fillRect/>
                    </a:stretch>
                  </pic:blipFill>
                  <pic:spPr>
                    <a:xfrm>
                      <a:off x="0" y="0"/>
                      <a:ext cx="5991225" cy="2095500"/>
                    </a:xfrm>
                    <a:prstGeom prst="rect">
                      <a:avLst/>
                    </a:prstGeom>
                  </pic:spPr>
                </pic:pic>
              </a:graphicData>
            </a:graphic>
          </wp:inline>
        </w:drawing>
      </w:r>
    </w:p>
    <w:p w14:paraId="7F5EC092"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14">
        <w:r>
          <w:rPr>
            <w:rFonts w:ascii="Tahoma" w:eastAsia="Tahoma" w:hAnsi="Tahoma" w:cs="Tahoma"/>
            <w:i/>
            <w:color w:val="6666FF"/>
          </w:rPr>
          <w:t>Produce electronic books easily</w:t>
        </w:r>
      </w:hyperlink>
    </w:p>
    <w:p w14:paraId="710EAFC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44" w:name="_topic_2aInstancia_ParecerSuperintende2"/>
      <w:bookmarkEnd w:id="244"/>
      <w:r>
        <w:rPr>
          <w:rFonts w:ascii="Tahoma" w:eastAsia="Tahoma" w:hAnsi="Tahoma" w:cs="Tahoma"/>
          <w:i/>
          <w:color w:val="243F60"/>
          <w:sz w:val="22"/>
        </w:rPr>
        <w:t>2ª Instância - Parecer Superintendente - Manifesta</w:t>
      </w:r>
      <w:r>
        <w:rPr>
          <w:rFonts w:ascii="Tahoma" w:eastAsia="Tahoma" w:hAnsi="Tahoma" w:cs="Tahoma"/>
          <w:i/>
          <w:color w:val="243F60"/>
          <w:sz w:val="22"/>
        </w:rPr>
        <w:t>ção Procuradoria</w:t>
      </w:r>
    </w:p>
    <w:p w14:paraId="5B7A402E" w14:textId="77777777" w:rsidR="00522113" w:rsidRDefault="00B51388">
      <w:r>
        <w:t>A aba "</w:t>
      </w:r>
      <w:r>
        <w:rPr>
          <w:b/>
        </w:rPr>
        <w:t>Recursos</w:t>
      </w:r>
      <w:r>
        <w:t>", na janela "</w:t>
      </w:r>
      <w:r>
        <w:rPr>
          <w:b/>
        </w:rPr>
        <w:t>2ª Instância - Parecer Superintendente - Manifestação Procuradoria</w:t>
      </w:r>
      <w:r>
        <w:t xml:space="preserve">" permite detalhar um Julgamento e apresentar os dados na janela </w:t>
      </w:r>
      <w:r>
        <w:rPr>
          <w:b/>
        </w:rPr>
        <w:t>2ª Instância - Parecer Superintendente - Manifestação Procuradoria</w:t>
      </w:r>
      <w:r>
        <w:t>.</w:t>
      </w:r>
    </w:p>
    <w:p w14:paraId="7BFD0B49" w14:textId="77777777" w:rsidR="00522113" w:rsidRDefault="00522113"/>
    <w:p w14:paraId="35A6E2E9" w14:textId="77777777" w:rsidR="00522113" w:rsidRDefault="00B51388">
      <w:pPr>
        <w:numPr>
          <w:ilvl w:val="0"/>
          <w:numId w:val="98"/>
        </w:numPr>
      </w:pPr>
      <w:r>
        <w:rPr>
          <w:b/>
        </w:rPr>
        <w:t>Detalhamen</w:t>
      </w:r>
      <w:r>
        <w:rPr>
          <w:b/>
        </w:rPr>
        <w:t>to do campo - 2ª Instância - Parecer Superintendente - Manifestação Procuradoria</w:t>
      </w:r>
    </w:p>
    <w:p w14:paraId="5E5BD3FE" w14:textId="77777777" w:rsidR="00522113" w:rsidRDefault="00B51388">
      <w:pPr>
        <w:numPr>
          <w:ilvl w:val="1"/>
          <w:numId w:val="98"/>
        </w:numPr>
      </w:pPr>
      <w:r>
        <w:rPr>
          <w:b/>
        </w:rPr>
        <w:t>Data de envio para análise da Procuradoria</w:t>
      </w:r>
      <w:r>
        <w:t>: Campo que apresenta a data e hora em que a Autoridade Julgadora encaminhou para manifestação da Procuradoria.</w:t>
      </w:r>
    </w:p>
    <w:p w14:paraId="03E09ED4" w14:textId="77777777" w:rsidR="00522113" w:rsidRDefault="00B51388">
      <w:pPr>
        <w:numPr>
          <w:ilvl w:val="2"/>
          <w:numId w:val="98"/>
        </w:numPr>
      </w:pPr>
      <w:r>
        <w:t>Máscara: DD/MM/AAAA à</w:t>
      </w:r>
      <w:r>
        <w:t>s HH:MM</w:t>
      </w:r>
    </w:p>
    <w:p w14:paraId="5B39DF8A" w14:textId="77777777" w:rsidR="00522113" w:rsidRDefault="00B51388">
      <w:pPr>
        <w:numPr>
          <w:ilvl w:val="2"/>
          <w:numId w:val="98"/>
        </w:numPr>
      </w:pPr>
      <w:r>
        <w:t>Campo somente leitura.</w:t>
      </w:r>
    </w:p>
    <w:p w14:paraId="564197A2" w14:textId="77777777" w:rsidR="00522113" w:rsidRDefault="00B51388">
      <w:pPr>
        <w:numPr>
          <w:ilvl w:val="1"/>
          <w:numId w:val="98"/>
        </w:numPr>
      </w:pPr>
      <w:r>
        <w:rPr>
          <w:b/>
        </w:rPr>
        <w:t>Data de Manifestação da Procuradoria</w:t>
      </w:r>
      <w:r>
        <w:t>: Campo que apresenta a data e hora atual do carregamento da página ou bloco.</w:t>
      </w:r>
    </w:p>
    <w:p w14:paraId="2D630E46" w14:textId="77777777" w:rsidR="00522113" w:rsidRDefault="00B51388">
      <w:pPr>
        <w:numPr>
          <w:ilvl w:val="2"/>
          <w:numId w:val="98"/>
        </w:numPr>
      </w:pPr>
      <w:r>
        <w:t>Máscara: DD/MM/AAAA às HH:MM</w:t>
      </w:r>
    </w:p>
    <w:p w14:paraId="4C2766E6" w14:textId="77777777" w:rsidR="00522113" w:rsidRDefault="00B51388">
      <w:pPr>
        <w:numPr>
          <w:ilvl w:val="2"/>
          <w:numId w:val="98"/>
        </w:numPr>
      </w:pPr>
      <w:r>
        <w:t>Campo somente leitura.</w:t>
      </w:r>
    </w:p>
    <w:p w14:paraId="1EA36CBC" w14:textId="77777777" w:rsidR="00522113" w:rsidRDefault="00B51388">
      <w:pPr>
        <w:numPr>
          <w:ilvl w:val="1"/>
          <w:numId w:val="98"/>
        </w:numPr>
      </w:pPr>
      <w:r>
        <w:rPr>
          <w:b/>
        </w:rPr>
        <w:t>Nº Processo SEI da Manifestação</w:t>
      </w:r>
      <w:r>
        <w:t>: Campo que permite informar</w:t>
      </w:r>
      <w:r>
        <w:t xml:space="preserve"> o número do processo SEI da Manifestação da Procuradoria.</w:t>
      </w:r>
    </w:p>
    <w:p w14:paraId="7E8F2057" w14:textId="77777777" w:rsidR="00522113" w:rsidRDefault="00B51388">
      <w:pPr>
        <w:numPr>
          <w:ilvl w:val="2"/>
          <w:numId w:val="98"/>
        </w:numPr>
      </w:pPr>
      <w:r>
        <w:t>Máscara: 99999.999999/9999-99 ou 9999999.99999999/9999-99</w:t>
      </w:r>
    </w:p>
    <w:p w14:paraId="53D8A4B6" w14:textId="77777777" w:rsidR="00522113" w:rsidRDefault="00B51388">
      <w:pPr>
        <w:numPr>
          <w:ilvl w:val="2"/>
          <w:numId w:val="98"/>
        </w:numPr>
      </w:pPr>
      <w:r>
        <w:t>Campo obrigatório.</w:t>
      </w:r>
    </w:p>
    <w:p w14:paraId="3933C4BE" w14:textId="77777777" w:rsidR="00522113" w:rsidRDefault="00B51388">
      <w:pPr>
        <w:numPr>
          <w:ilvl w:val="1"/>
          <w:numId w:val="98"/>
        </w:numPr>
      </w:pPr>
      <w:r>
        <w:rPr>
          <w:b/>
        </w:rPr>
        <w:t>Nº Documento SEI da Manifestação</w:t>
      </w:r>
      <w:r>
        <w:t>: Campo que permite informar o número do documento do processo SEI da Manifestação da Pr</w:t>
      </w:r>
      <w:r>
        <w:t>ocuradoria.</w:t>
      </w:r>
    </w:p>
    <w:p w14:paraId="120F72B6" w14:textId="77777777" w:rsidR="00522113" w:rsidRDefault="00B51388">
      <w:pPr>
        <w:numPr>
          <w:ilvl w:val="2"/>
          <w:numId w:val="98"/>
        </w:numPr>
      </w:pPr>
      <w:r>
        <w:t>Campo numérico</w:t>
      </w:r>
    </w:p>
    <w:p w14:paraId="75B060BE" w14:textId="77777777" w:rsidR="00522113" w:rsidRDefault="00B51388">
      <w:pPr>
        <w:numPr>
          <w:ilvl w:val="2"/>
          <w:numId w:val="98"/>
        </w:numPr>
      </w:pPr>
      <w:r>
        <w:t>Tamanho: 10</w:t>
      </w:r>
    </w:p>
    <w:p w14:paraId="0A7C54CF" w14:textId="77777777" w:rsidR="00522113" w:rsidRDefault="00B51388">
      <w:pPr>
        <w:numPr>
          <w:ilvl w:val="2"/>
          <w:numId w:val="98"/>
        </w:numPr>
      </w:pPr>
      <w:r>
        <w:t>Campo obrigatório.</w:t>
      </w:r>
    </w:p>
    <w:p w14:paraId="5ECE3F5F" w14:textId="77777777" w:rsidR="00522113" w:rsidRDefault="00B51388">
      <w:pPr>
        <w:numPr>
          <w:ilvl w:val="1"/>
          <w:numId w:val="98"/>
        </w:numPr>
      </w:pPr>
      <w:r>
        <w:rPr>
          <w:b/>
        </w:rPr>
        <w:t>Data do Documento SEI</w:t>
      </w:r>
      <w:r>
        <w:t>: Campo que permite informar a data do documento no SEI.</w:t>
      </w:r>
    </w:p>
    <w:p w14:paraId="296205DE" w14:textId="77777777" w:rsidR="00522113" w:rsidRDefault="00B51388">
      <w:pPr>
        <w:numPr>
          <w:ilvl w:val="2"/>
          <w:numId w:val="98"/>
        </w:numPr>
      </w:pPr>
      <w:r>
        <w:t>Máscara: DD/MM/AAAA</w:t>
      </w:r>
    </w:p>
    <w:p w14:paraId="3087CDC5" w14:textId="77777777" w:rsidR="00522113" w:rsidRDefault="00B51388">
      <w:pPr>
        <w:numPr>
          <w:ilvl w:val="2"/>
          <w:numId w:val="98"/>
        </w:numPr>
      </w:pPr>
      <w:r>
        <w:t>Opção de calendário</w:t>
      </w:r>
    </w:p>
    <w:p w14:paraId="64EDDA47" w14:textId="77777777" w:rsidR="00522113" w:rsidRDefault="00B51388">
      <w:pPr>
        <w:numPr>
          <w:ilvl w:val="2"/>
          <w:numId w:val="98"/>
        </w:numPr>
      </w:pPr>
      <w:r>
        <w:t>Campo obrigatório</w:t>
      </w:r>
    </w:p>
    <w:p w14:paraId="13DBBC39" w14:textId="77777777" w:rsidR="00522113" w:rsidRDefault="00B51388">
      <w:pPr>
        <w:numPr>
          <w:ilvl w:val="1"/>
          <w:numId w:val="98"/>
        </w:numPr>
      </w:pPr>
      <w:r>
        <w:rPr>
          <w:b/>
        </w:rPr>
        <w:t>Ações</w:t>
      </w:r>
      <w:r>
        <w:t>:</w:t>
      </w:r>
    </w:p>
    <w:p w14:paraId="6FD095CB" w14:textId="77777777" w:rsidR="00522113" w:rsidRDefault="00B51388">
      <w:pPr>
        <w:numPr>
          <w:ilvl w:val="2"/>
          <w:numId w:val="98"/>
        </w:numPr>
        <w:jc w:val="both"/>
      </w:pPr>
      <w:r>
        <w:rPr>
          <w:b/>
        </w:rPr>
        <w:t>Mostrar/Esconder</w:t>
      </w:r>
      <w:r>
        <w:t xml:space="preserve">: Ao acionar esta opção, o </w:t>
      </w:r>
      <w:r>
        <w:t>sistema deverá apresentar ou esconder o bloco de informações presente em Manifestação - Procuradoria.</w:t>
      </w:r>
    </w:p>
    <w:p w14:paraId="300F8AB4" w14:textId="77777777" w:rsidR="00522113" w:rsidRDefault="00B51388">
      <w:pPr>
        <w:numPr>
          <w:ilvl w:val="2"/>
          <w:numId w:val="98"/>
        </w:numPr>
        <w:jc w:val="both"/>
      </w:pPr>
      <w:r>
        <w:rPr>
          <w:b/>
        </w:rPr>
        <w:t>Salvar</w:t>
      </w:r>
      <w:r>
        <w:t>: Ao acionar esta opção, o sistema deverá salvar os dados preenchidos na base de dados sem realizar qualquer validação de campos obrigatórios.</w:t>
      </w:r>
    </w:p>
    <w:p w14:paraId="5F48DBE7" w14:textId="77777777" w:rsidR="00522113" w:rsidRDefault="00B51388">
      <w:pPr>
        <w:numPr>
          <w:ilvl w:val="2"/>
          <w:numId w:val="98"/>
        </w:numPr>
        <w:jc w:val="both"/>
      </w:pPr>
      <w:r>
        <w:rPr>
          <w:b/>
        </w:rPr>
        <w:t>Concl</w:t>
      </w:r>
      <w:r>
        <w:rPr>
          <w:b/>
        </w:rPr>
        <w:t>uir</w:t>
      </w:r>
      <w:r>
        <w:t>: Ao acionar esta opção, o sistema deverá solicitar a confirmação da conclusão e ao confirmar, deverá gravar os dados na base de dados, deixar o bloco somente leitura e caso todas as manifestações já tenham sido concluídas, retornar para a Autoridade Ju</w:t>
      </w:r>
      <w:r>
        <w:t>lgadora o Julgamento.</w:t>
      </w:r>
    </w:p>
    <w:p w14:paraId="092915D2" w14:textId="77777777" w:rsidR="00522113" w:rsidRDefault="00B51388">
      <w:pPr>
        <w:numPr>
          <w:ilvl w:val="3"/>
          <w:numId w:val="98"/>
        </w:numPr>
        <w:jc w:val="both"/>
      </w:pPr>
      <w:r>
        <w:rPr>
          <w:b/>
        </w:rPr>
        <w:t>Mensagem</w:t>
      </w:r>
      <w:r>
        <w:t>: "Deseja realmente concluir a Manifestação?" (Sim/Não)</w:t>
      </w:r>
    </w:p>
    <w:p w14:paraId="0836D828" w14:textId="77777777" w:rsidR="00522113" w:rsidRDefault="00522113">
      <w:pPr>
        <w:ind w:left="360"/>
      </w:pPr>
    </w:p>
    <w:p w14:paraId="3B0F3938" w14:textId="77777777" w:rsidR="00522113" w:rsidRDefault="00B51388">
      <w:pPr>
        <w:numPr>
          <w:ilvl w:val="0"/>
          <w:numId w:val="98"/>
        </w:numPr>
      </w:pPr>
      <w:r>
        <w:rPr>
          <w:b/>
        </w:rPr>
        <w:t>Regras - 2ª Instância - Parecer Superintendente - Manifestação Procuradoria</w:t>
      </w:r>
    </w:p>
    <w:p w14:paraId="5212E625" w14:textId="77777777" w:rsidR="00522113" w:rsidRDefault="00B51388">
      <w:pPr>
        <w:numPr>
          <w:ilvl w:val="1"/>
          <w:numId w:val="98"/>
        </w:numPr>
        <w:jc w:val="both"/>
      </w:pPr>
      <w:r>
        <w:t xml:space="preserve">Apenas os usuários com o perfil Autoridade Julgadora associada ao Julgamento, de </w:t>
      </w:r>
      <w:r>
        <w:t>Coordenação Técnica da Unidade do Julgamento e Administrador poderão editar as informações deste bloco.</w:t>
      </w:r>
    </w:p>
    <w:p w14:paraId="3A13FA40" w14:textId="77777777" w:rsidR="00522113" w:rsidRDefault="00B51388">
      <w:pPr>
        <w:numPr>
          <w:ilvl w:val="1"/>
          <w:numId w:val="98"/>
        </w:numPr>
        <w:jc w:val="both"/>
      </w:pPr>
      <w:r>
        <w:t>Ao ser concluída a manifestação, o sistema deverá suprimir todas as ações.</w:t>
      </w:r>
    </w:p>
    <w:p w14:paraId="2B7436CD" w14:textId="77777777" w:rsidR="00522113" w:rsidRDefault="00522113"/>
    <w:p w14:paraId="2467303D" w14:textId="77777777" w:rsidR="00522113" w:rsidRDefault="00B51388">
      <w:pPr>
        <w:numPr>
          <w:ilvl w:val="0"/>
          <w:numId w:val="98"/>
        </w:numPr>
      </w:pPr>
      <w:r>
        <w:rPr>
          <w:b/>
        </w:rPr>
        <w:t>Tela - 2ª Instância - Parecer Superintendente - Manifestação Procuradoria</w:t>
      </w:r>
    </w:p>
    <w:p w14:paraId="25B25EDE" w14:textId="77777777" w:rsidR="00522113" w:rsidRDefault="00B51388">
      <w:r>
        <w:rPr>
          <w:noProof/>
        </w:rPr>
        <w:drawing>
          <wp:inline distT="0" distB="0" distL="0" distR="0" wp14:anchorId="3ACBB6B9" wp14:editId="342DBAA3">
            <wp:extent cx="5991225" cy="1266825"/>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png"/>
                    <pic:cNvPicPr/>
                  </pic:nvPicPr>
                  <pic:blipFill>
                    <a:blip r:embed="rId615" cstate="print"/>
                    <a:stretch>
                      <a:fillRect/>
                    </a:stretch>
                  </pic:blipFill>
                  <pic:spPr>
                    <a:xfrm>
                      <a:off x="0" y="0"/>
                      <a:ext cx="5991225" cy="1266825"/>
                    </a:xfrm>
                    <a:prstGeom prst="rect">
                      <a:avLst/>
                    </a:prstGeom>
                  </pic:spPr>
                </pic:pic>
              </a:graphicData>
            </a:graphic>
          </wp:inline>
        </w:drawing>
      </w:r>
    </w:p>
    <w:p w14:paraId="46EE21C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16">
        <w:r>
          <w:rPr>
            <w:rFonts w:ascii="Tahoma" w:eastAsia="Tahoma" w:hAnsi="Tahoma" w:cs="Tahoma"/>
            <w:i/>
            <w:color w:val="6666FF"/>
          </w:rPr>
          <w:t>Easily create EBooks</w:t>
        </w:r>
      </w:hyperlink>
    </w:p>
    <w:p w14:paraId="38935CF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45" w:name="_topic_2aInstancia_ParecerSuperintende3"/>
      <w:bookmarkEnd w:id="245"/>
      <w:r>
        <w:rPr>
          <w:rFonts w:ascii="Tahoma" w:eastAsia="Tahoma" w:hAnsi="Tahoma" w:cs="Tahoma"/>
          <w:i/>
          <w:color w:val="243F60"/>
          <w:sz w:val="22"/>
        </w:rPr>
        <w:t>2ª Instância - Parecer</w:t>
      </w:r>
      <w:r>
        <w:rPr>
          <w:rFonts w:ascii="Tahoma" w:eastAsia="Tahoma" w:hAnsi="Tahoma" w:cs="Tahoma"/>
          <w:i/>
          <w:color w:val="243F60"/>
          <w:sz w:val="22"/>
        </w:rPr>
        <w:t xml:space="preserve"> Superintendente - Manifestação Procuradoria SEDE</w:t>
      </w:r>
    </w:p>
    <w:p w14:paraId="086218A5" w14:textId="77777777" w:rsidR="00522113" w:rsidRDefault="00B51388">
      <w:r>
        <w:t>A aba "</w:t>
      </w:r>
      <w:r>
        <w:rPr>
          <w:b/>
        </w:rPr>
        <w:t>Recursos</w:t>
      </w:r>
      <w:r>
        <w:t>", na janela "</w:t>
      </w:r>
      <w:r>
        <w:rPr>
          <w:b/>
        </w:rPr>
        <w:t>2ª Instância - Parecer Superintendente - Manifestação Procuradoria SEDE</w:t>
      </w:r>
      <w:r>
        <w:t xml:space="preserve">" permite detalhar um Julgamento e apresentar os dados na janela </w:t>
      </w:r>
      <w:r>
        <w:rPr>
          <w:b/>
        </w:rPr>
        <w:t xml:space="preserve">2ª Instância - Parecer Superintendente - </w:t>
      </w:r>
      <w:r>
        <w:rPr>
          <w:b/>
        </w:rPr>
        <w:t>Manifestação Procuradoria SEDE</w:t>
      </w:r>
      <w:r>
        <w:t>.</w:t>
      </w:r>
    </w:p>
    <w:p w14:paraId="36582C29" w14:textId="77777777" w:rsidR="00522113" w:rsidRDefault="00522113"/>
    <w:p w14:paraId="6FA2FFE7" w14:textId="77777777" w:rsidR="00522113" w:rsidRDefault="00B51388">
      <w:pPr>
        <w:numPr>
          <w:ilvl w:val="0"/>
          <w:numId w:val="98"/>
        </w:numPr>
        <w:jc w:val="both"/>
      </w:pPr>
      <w:r>
        <w:rPr>
          <w:b/>
        </w:rPr>
        <w:t>Detalhamento do campo - 2ª Instância - Parecer Superintendente - Manifestação Procuradoria SEDE</w:t>
      </w:r>
    </w:p>
    <w:p w14:paraId="5B40270B" w14:textId="77777777" w:rsidR="00522113" w:rsidRDefault="00B51388">
      <w:pPr>
        <w:numPr>
          <w:ilvl w:val="1"/>
          <w:numId w:val="98"/>
        </w:numPr>
        <w:jc w:val="both"/>
      </w:pPr>
      <w:r>
        <w:rPr>
          <w:b/>
        </w:rPr>
        <w:t>Data de envio para análise da Procuradoria SEDE</w:t>
      </w:r>
      <w:r>
        <w:t>: Campo que apresenta a data e hora em que a Autoridade Julgadora encaminhou par</w:t>
      </w:r>
      <w:r>
        <w:t>a manifestação da Procuradoria SEDE.</w:t>
      </w:r>
    </w:p>
    <w:p w14:paraId="4726C104" w14:textId="77777777" w:rsidR="00522113" w:rsidRDefault="00B51388">
      <w:pPr>
        <w:numPr>
          <w:ilvl w:val="2"/>
          <w:numId w:val="98"/>
        </w:numPr>
        <w:jc w:val="both"/>
      </w:pPr>
      <w:r>
        <w:t>Máscara: DD/MM/AAAA às HH:MM</w:t>
      </w:r>
    </w:p>
    <w:p w14:paraId="34C77F22" w14:textId="77777777" w:rsidR="00522113" w:rsidRDefault="00B51388">
      <w:pPr>
        <w:numPr>
          <w:ilvl w:val="2"/>
          <w:numId w:val="98"/>
        </w:numPr>
        <w:jc w:val="both"/>
      </w:pPr>
      <w:r>
        <w:t>Campo somente leitura.</w:t>
      </w:r>
    </w:p>
    <w:p w14:paraId="64651C88" w14:textId="77777777" w:rsidR="00522113" w:rsidRDefault="00B51388">
      <w:pPr>
        <w:numPr>
          <w:ilvl w:val="1"/>
          <w:numId w:val="98"/>
        </w:numPr>
        <w:jc w:val="both"/>
      </w:pPr>
      <w:r>
        <w:rPr>
          <w:b/>
        </w:rPr>
        <w:t>Data de Manifestação da Procuradoria SEDE</w:t>
      </w:r>
      <w:r>
        <w:t>: Campo que apresenta a data e hora atual do carregamento da página ou bloco.</w:t>
      </w:r>
    </w:p>
    <w:p w14:paraId="16047DCD" w14:textId="77777777" w:rsidR="00522113" w:rsidRDefault="00B51388">
      <w:pPr>
        <w:numPr>
          <w:ilvl w:val="2"/>
          <w:numId w:val="98"/>
        </w:numPr>
        <w:jc w:val="both"/>
      </w:pPr>
      <w:r>
        <w:t>Máscara: DD/MM/AAAA às HH:MM</w:t>
      </w:r>
    </w:p>
    <w:p w14:paraId="455AE6A2" w14:textId="77777777" w:rsidR="00522113" w:rsidRDefault="00B51388">
      <w:pPr>
        <w:numPr>
          <w:ilvl w:val="2"/>
          <w:numId w:val="98"/>
        </w:numPr>
        <w:jc w:val="both"/>
      </w:pPr>
      <w:r>
        <w:t>Campo somente leitu</w:t>
      </w:r>
      <w:r>
        <w:t>ra.</w:t>
      </w:r>
    </w:p>
    <w:p w14:paraId="4B4EA16E" w14:textId="77777777" w:rsidR="00522113" w:rsidRDefault="00B51388">
      <w:pPr>
        <w:numPr>
          <w:ilvl w:val="1"/>
          <w:numId w:val="98"/>
        </w:numPr>
        <w:jc w:val="both"/>
      </w:pPr>
      <w:r>
        <w:rPr>
          <w:b/>
        </w:rPr>
        <w:t>Nº Processo SEI da Manifestação</w:t>
      </w:r>
      <w:r>
        <w:t>: Campo que permite informar o número do processo SEI da Manifestação da Procuradoria SEDE.</w:t>
      </w:r>
    </w:p>
    <w:p w14:paraId="2293C4DE" w14:textId="77777777" w:rsidR="00522113" w:rsidRDefault="00B51388">
      <w:pPr>
        <w:numPr>
          <w:ilvl w:val="2"/>
          <w:numId w:val="98"/>
        </w:numPr>
        <w:jc w:val="both"/>
      </w:pPr>
      <w:r>
        <w:t>Máscara: 99999.999999/9999-99 ou 9999999.99999999/9999-99</w:t>
      </w:r>
    </w:p>
    <w:p w14:paraId="19F42C34" w14:textId="77777777" w:rsidR="00522113" w:rsidRDefault="00B51388">
      <w:pPr>
        <w:numPr>
          <w:ilvl w:val="2"/>
          <w:numId w:val="98"/>
        </w:numPr>
        <w:jc w:val="both"/>
      </w:pPr>
      <w:r>
        <w:t>Campo obrigatório.</w:t>
      </w:r>
    </w:p>
    <w:p w14:paraId="4750792B" w14:textId="77777777" w:rsidR="00522113" w:rsidRDefault="00B51388">
      <w:pPr>
        <w:numPr>
          <w:ilvl w:val="1"/>
          <w:numId w:val="98"/>
        </w:numPr>
        <w:jc w:val="both"/>
      </w:pPr>
      <w:r>
        <w:rPr>
          <w:b/>
        </w:rPr>
        <w:t>Nº Documento SEI da Manifestação</w:t>
      </w:r>
      <w:r>
        <w:t xml:space="preserve">: Campo que permite </w:t>
      </w:r>
      <w:r>
        <w:t>informar o número do documento do processo SEI da Manifestação da Procuradoria SEDE.</w:t>
      </w:r>
    </w:p>
    <w:p w14:paraId="75453BE3" w14:textId="77777777" w:rsidR="00522113" w:rsidRDefault="00B51388">
      <w:pPr>
        <w:numPr>
          <w:ilvl w:val="2"/>
          <w:numId w:val="98"/>
        </w:numPr>
        <w:jc w:val="both"/>
      </w:pPr>
      <w:r>
        <w:t>Campo numérico</w:t>
      </w:r>
    </w:p>
    <w:p w14:paraId="7C17686D" w14:textId="77777777" w:rsidR="00522113" w:rsidRDefault="00B51388">
      <w:pPr>
        <w:numPr>
          <w:ilvl w:val="2"/>
          <w:numId w:val="98"/>
        </w:numPr>
        <w:jc w:val="both"/>
      </w:pPr>
      <w:r>
        <w:t>Tamanho: 10</w:t>
      </w:r>
    </w:p>
    <w:p w14:paraId="290E0C45" w14:textId="77777777" w:rsidR="00522113" w:rsidRDefault="00B51388">
      <w:pPr>
        <w:numPr>
          <w:ilvl w:val="2"/>
          <w:numId w:val="98"/>
        </w:numPr>
        <w:jc w:val="both"/>
      </w:pPr>
      <w:r>
        <w:t>Campo obrigatório.</w:t>
      </w:r>
    </w:p>
    <w:p w14:paraId="1AF9717C" w14:textId="77777777" w:rsidR="00522113" w:rsidRDefault="00B51388">
      <w:pPr>
        <w:numPr>
          <w:ilvl w:val="1"/>
          <w:numId w:val="98"/>
        </w:numPr>
        <w:jc w:val="both"/>
      </w:pPr>
      <w:r>
        <w:rPr>
          <w:b/>
        </w:rPr>
        <w:t>Data do Documento SEI</w:t>
      </w:r>
      <w:r>
        <w:t>: Campo que permite informar a data do documento no SEI.</w:t>
      </w:r>
    </w:p>
    <w:p w14:paraId="6E836149" w14:textId="77777777" w:rsidR="00522113" w:rsidRDefault="00B51388">
      <w:pPr>
        <w:numPr>
          <w:ilvl w:val="2"/>
          <w:numId w:val="98"/>
        </w:numPr>
        <w:jc w:val="both"/>
      </w:pPr>
      <w:r>
        <w:t>Máscara: DD/MM/AAAA</w:t>
      </w:r>
    </w:p>
    <w:p w14:paraId="4138130C" w14:textId="77777777" w:rsidR="00522113" w:rsidRDefault="00B51388">
      <w:pPr>
        <w:numPr>
          <w:ilvl w:val="2"/>
          <w:numId w:val="98"/>
        </w:numPr>
        <w:jc w:val="both"/>
      </w:pPr>
      <w:r>
        <w:t xml:space="preserve">Opção de </w:t>
      </w:r>
      <w:r>
        <w:t>calendário</w:t>
      </w:r>
    </w:p>
    <w:p w14:paraId="1F3F91FF" w14:textId="77777777" w:rsidR="00522113" w:rsidRDefault="00B51388">
      <w:pPr>
        <w:numPr>
          <w:ilvl w:val="2"/>
          <w:numId w:val="98"/>
        </w:numPr>
        <w:jc w:val="both"/>
      </w:pPr>
      <w:r>
        <w:t>Campo obrigatório</w:t>
      </w:r>
    </w:p>
    <w:p w14:paraId="64D0A6EC" w14:textId="77777777" w:rsidR="00522113" w:rsidRDefault="00B51388">
      <w:pPr>
        <w:numPr>
          <w:ilvl w:val="1"/>
          <w:numId w:val="98"/>
        </w:numPr>
        <w:jc w:val="both"/>
      </w:pPr>
      <w:r>
        <w:rPr>
          <w:b/>
        </w:rPr>
        <w:t>Ações</w:t>
      </w:r>
      <w:r>
        <w:t>:</w:t>
      </w:r>
    </w:p>
    <w:p w14:paraId="33A089EC" w14:textId="77777777" w:rsidR="00522113" w:rsidRDefault="00B51388">
      <w:pPr>
        <w:numPr>
          <w:ilvl w:val="2"/>
          <w:numId w:val="98"/>
        </w:numPr>
        <w:jc w:val="both"/>
      </w:pPr>
      <w:r>
        <w:rPr>
          <w:b/>
        </w:rPr>
        <w:t>Mostrar/Esconder</w:t>
      </w:r>
      <w:r>
        <w:t>: Ao acionar esta opção, o sistema deverá apresentar ou esconder o bloco de informações presente em Manifestação - Procuradoria.</w:t>
      </w:r>
    </w:p>
    <w:p w14:paraId="30D7E293" w14:textId="77777777" w:rsidR="00522113" w:rsidRDefault="00B51388">
      <w:pPr>
        <w:numPr>
          <w:ilvl w:val="2"/>
          <w:numId w:val="98"/>
        </w:numPr>
        <w:jc w:val="both"/>
      </w:pPr>
      <w:r>
        <w:rPr>
          <w:b/>
        </w:rPr>
        <w:t>Salvar</w:t>
      </w:r>
      <w:r>
        <w:t xml:space="preserve">: Ao acionar esta opção, o sistema deverá salvar os dados </w:t>
      </w:r>
      <w:r>
        <w:t>preenchidos na base de dados sem realizar qualquer validação de campos obrigatórios.</w:t>
      </w:r>
    </w:p>
    <w:p w14:paraId="651BF1F3" w14:textId="77777777" w:rsidR="00522113" w:rsidRDefault="00B51388">
      <w:pPr>
        <w:numPr>
          <w:ilvl w:val="2"/>
          <w:numId w:val="98"/>
        </w:numPr>
        <w:jc w:val="both"/>
      </w:pPr>
      <w:r>
        <w:rPr>
          <w:b/>
        </w:rPr>
        <w:t>Concluir</w:t>
      </w:r>
      <w:r>
        <w:t>: Ao acionar esta opção, o sistema deverá solicitar a confirmação da conclusão e ao confirmar, deverá gravar os dados na base de dados, deixar o bloco somente leit</w:t>
      </w:r>
      <w:r>
        <w:t>ura e retornar para o Membro da CAR associado ao Julgamento.</w:t>
      </w:r>
    </w:p>
    <w:p w14:paraId="7C1DDB3A" w14:textId="77777777" w:rsidR="00522113" w:rsidRDefault="00B51388">
      <w:pPr>
        <w:numPr>
          <w:ilvl w:val="3"/>
          <w:numId w:val="98"/>
        </w:numPr>
        <w:jc w:val="both"/>
      </w:pPr>
      <w:r>
        <w:t>Mensagem: "Deseja realmente concluir a Manifestação?" (Sim/Não)</w:t>
      </w:r>
    </w:p>
    <w:p w14:paraId="20704C1D" w14:textId="77777777" w:rsidR="00522113" w:rsidRDefault="00522113">
      <w:pPr>
        <w:ind w:left="360"/>
      </w:pPr>
    </w:p>
    <w:p w14:paraId="0F24BABF" w14:textId="77777777" w:rsidR="00522113" w:rsidRDefault="00B51388">
      <w:pPr>
        <w:numPr>
          <w:ilvl w:val="0"/>
          <w:numId w:val="98"/>
        </w:numPr>
      </w:pPr>
      <w:r>
        <w:rPr>
          <w:b/>
        </w:rPr>
        <w:t>Regras - 2ª Instância - Parecer Superintendente - Manifestação Procuradoria SEDE</w:t>
      </w:r>
    </w:p>
    <w:p w14:paraId="0F1CEC6F" w14:textId="77777777" w:rsidR="00522113" w:rsidRDefault="00B51388">
      <w:pPr>
        <w:numPr>
          <w:ilvl w:val="1"/>
          <w:numId w:val="98"/>
        </w:numPr>
      </w:pPr>
      <w:r>
        <w:t>Apenas os usuários com o perfil Procuradoria SEDE</w:t>
      </w:r>
      <w:r>
        <w:t>, CAR associado ao Julgamento e Administrador poderão editar as informações deste bloco.</w:t>
      </w:r>
    </w:p>
    <w:p w14:paraId="63A716E5" w14:textId="77777777" w:rsidR="00522113" w:rsidRDefault="00B51388">
      <w:pPr>
        <w:numPr>
          <w:ilvl w:val="1"/>
          <w:numId w:val="98"/>
        </w:numPr>
      </w:pPr>
      <w:r>
        <w:t>Ao ser concluída a manifestação, o sistema deverá suprimir todas as ações.</w:t>
      </w:r>
    </w:p>
    <w:p w14:paraId="1C262E5A" w14:textId="77777777" w:rsidR="00522113" w:rsidRDefault="00522113"/>
    <w:p w14:paraId="7FCD0064" w14:textId="77777777" w:rsidR="00522113" w:rsidRDefault="00B51388">
      <w:pPr>
        <w:numPr>
          <w:ilvl w:val="0"/>
          <w:numId w:val="98"/>
        </w:numPr>
      </w:pPr>
      <w:r>
        <w:rPr>
          <w:b/>
        </w:rPr>
        <w:t>Tela - 2ª Instância - Parecer Superintendente - Manifestação Procuradoria SEDE</w:t>
      </w:r>
    </w:p>
    <w:p w14:paraId="76950A64" w14:textId="77777777" w:rsidR="00522113" w:rsidRDefault="00B51388">
      <w:r>
        <w:rPr>
          <w:noProof/>
        </w:rPr>
        <w:drawing>
          <wp:inline distT="0" distB="0" distL="0" distR="0" wp14:anchorId="595DDA7A" wp14:editId="00935D4E">
            <wp:extent cx="5991225" cy="1247775"/>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png"/>
                    <pic:cNvPicPr/>
                  </pic:nvPicPr>
                  <pic:blipFill>
                    <a:blip r:embed="rId617" cstate="print"/>
                    <a:stretch>
                      <a:fillRect/>
                    </a:stretch>
                  </pic:blipFill>
                  <pic:spPr>
                    <a:xfrm>
                      <a:off x="0" y="0"/>
                      <a:ext cx="5991225" cy="1247775"/>
                    </a:xfrm>
                    <a:prstGeom prst="rect">
                      <a:avLst/>
                    </a:prstGeom>
                  </pic:spPr>
                </pic:pic>
              </a:graphicData>
            </a:graphic>
          </wp:inline>
        </w:drawing>
      </w:r>
    </w:p>
    <w:p w14:paraId="4EBC872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18">
        <w:r>
          <w:rPr>
            <w:rFonts w:ascii="Tahoma" w:eastAsia="Tahoma" w:hAnsi="Tahoma" w:cs="Tahoma"/>
            <w:i/>
            <w:color w:val="6666FF"/>
          </w:rPr>
          <w:t>Free CHM Help documentation generator</w:t>
        </w:r>
      </w:hyperlink>
    </w:p>
    <w:p w14:paraId="3199C18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46" w:name="_topic_2aInstancia_ParecerMembroCAR"/>
      <w:bookmarkEnd w:id="246"/>
      <w:r>
        <w:rPr>
          <w:rFonts w:ascii="Tahoma" w:eastAsia="Tahoma" w:hAnsi="Tahoma" w:cs="Tahoma"/>
          <w:i/>
          <w:color w:val="243F60"/>
          <w:sz w:val="22"/>
        </w:rPr>
        <w:t>2ª Instância - Parecer Membro CA</w:t>
      </w:r>
      <w:r>
        <w:rPr>
          <w:rFonts w:ascii="Tahoma" w:eastAsia="Tahoma" w:hAnsi="Tahoma" w:cs="Tahoma"/>
          <w:i/>
          <w:color w:val="243F60"/>
          <w:sz w:val="22"/>
        </w:rPr>
        <w:t>R</w:t>
      </w:r>
    </w:p>
    <w:p w14:paraId="72A13FA3" w14:textId="77777777" w:rsidR="00522113" w:rsidRDefault="00B51388">
      <w:r>
        <w:t>A aba "</w:t>
      </w:r>
      <w:r>
        <w:rPr>
          <w:b/>
        </w:rPr>
        <w:t>Recursos</w:t>
      </w:r>
      <w:r>
        <w:t>", na janela "</w:t>
      </w:r>
      <w:r>
        <w:rPr>
          <w:b/>
        </w:rPr>
        <w:t>2ª Instância - Parecer Membro CAR</w:t>
      </w:r>
      <w:r>
        <w:t xml:space="preserve">" permite detalhar um Julgamento e apresentar os dados na janela </w:t>
      </w:r>
      <w:r>
        <w:rPr>
          <w:b/>
        </w:rPr>
        <w:t>2ª Instância - Parecer Membro CAR.</w:t>
      </w:r>
    </w:p>
    <w:p w14:paraId="2F133EE3" w14:textId="77777777" w:rsidR="00522113" w:rsidRDefault="00522113"/>
    <w:p w14:paraId="106048E2" w14:textId="77777777" w:rsidR="00522113" w:rsidRDefault="00B51388">
      <w:pPr>
        <w:numPr>
          <w:ilvl w:val="0"/>
          <w:numId w:val="98"/>
        </w:numPr>
      </w:pPr>
      <w:r>
        <w:rPr>
          <w:b/>
        </w:rPr>
        <w:t>Detalhamento do campo - 2ª Instância - Parecer Membro CAR</w:t>
      </w:r>
    </w:p>
    <w:p w14:paraId="58D8C557" w14:textId="77777777" w:rsidR="00522113" w:rsidRDefault="00B51388">
      <w:pPr>
        <w:numPr>
          <w:ilvl w:val="1"/>
          <w:numId w:val="98"/>
        </w:numPr>
      </w:pPr>
      <w:r>
        <w:rPr>
          <w:b/>
        </w:rPr>
        <w:t>Parecer</w:t>
      </w:r>
      <w:r>
        <w:t>: Documento gerado no SEI</w:t>
      </w:r>
    </w:p>
    <w:p w14:paraId="0F178023" w14:textId="77777777" w:rsidR="00522113" w:rsidRDefault="00B51388">
      <w:pPr>
        <w:numPr>
          <w:ilvl w:val="2"/>
          <w:numId w:val="98"/>
        </w:numPr>
      </w:pPr>
      <w:r>
        <w:t>Campo que permite informar se o parecer foi gerado no SEI.</w:t>
      </w:r>
    </w:p>
    <w:p w14:paraId="139B76EA" w14:textId="77777777" w:rsidR="00522113" w:rsidRDefault="00B51388">
      <w:pPr>
        <w:numPr>
          <w:ilvl w:val="2"/>
          <w:numId w:val="98"/>
        </w:numPr>
      </w:pPr>
      <w:r>
        <w:t>Check box</w:t>
      </w:r>
    </w:p>
    <w:p w14:paraId="4E2DAB53" w14:textId="77777777" w:rsidR="00522113" w:rsidRDefault="00B51388">
      <w:pPr>
        <w:numPr>
          <w:ilvl w:val="2"/>
          <w:numId w:val="98"/>
        </w:numPr>
      </w:pPr>
      <w:r>
        <w:t>Padrão: Desmarcado.</w:t>
      </w:r>
    </w:p>
    <w:p w14:paraId="49127175" w14:textId="77777777" w:rsidR="00522113" w:rsidRDefault="00B51388">
      <w:pPr>
        <w:numPr>
          <w:ilvl w:val="2"/>
          <w:numId w:val="98"/>
        </w:numPr>
      </w:pPr>
      <w:r>
        <w:t>Vide Regras Gerais.</w:t>
      </w:r>
    </w:p>
    <w:p w14:paraId="63977B54" w14:textId="77777777" w:rsidR="00522113" w:rsidRDefault="00B51388">
      <w:pPr>
        <w:numPr>
          <w:ilvl w:val="1"/>
          <w:numId w:val="98"/>
        </w:numPr>
      </w:pPr>
      <w:r>
        <w:rPr>
          <w:b/>
        </w:rPr>
        <w:t>Preâmbulo</w:t>
      </w:r>
      <w:r>
        <w:t>: Campo que permite informar o preâmbulo do parecer referente ao recurso em segunda instância.</w:t>
      </w:r>
    </w:p>
    <w:p w14:paraId="45633FF3" w14:textId="77777777" w:rsidR="00522113" w:rsidRDefault="00B51388">
      <w:pPr>
        <w:numPr>
          <w:ilvl w:val="2"/>
          <w:numId w:val="98"/>
        </w:numPr>
      </w:pPr>
      <w:r>
        <w:t>Campo Área de Texto</w:t>
      </w:r>
    </w:p>
    <w:p w14:paraId="0B991F7A" w14:textId="77777777" w:rsidR="00522113" w:rsidRDefault="00B51388">
      <w:pPr>
        <w:numPr>
          <w:ilvl w:val="2"/>
          <w:numId w:val="98"/>
        </w:numPr>
      </w:pPr>
      <w:r>
        <w:t>Hint: "Informe o preâmb</w:t>
      </w:r>
      <w:r>
        <w:t>ulo"</w:t>
      </w:r>
    </w:p>
    <w:p w14:paraId="0C5948C4" w14:textId="77777777" w:rsidR="00522113" w:rsidRDefault="00B51388">
      <w:pPr>
        <w:numPr>
          <w:ilvl w:val="2"/>
          <w:numId w:val="98"/>
        </w:numPr>
      </w:pPr>
      <w:r>
        <w:t>Componente rich text para edição de texto</w:t>
      </w:r>
    </w:p>
    <w:p w14:paraId="58493894" w14:textId="77777777" w:rsidR="00522113" w:rsidRDefault="00B51388">
      <w:pPr>
        <w:numPr>
          <w:ilvl w:val="2"/>
          <w:numId w:val="98"/>
        </w:numPr>
      </w:pPr>
      <w:r>
        <w:t>Sem limite de caracteres.</w:t>
      </w:r>
    </w:p>
    <w:p w14:paraId="0C0C7A82" w14:textId="77777777" w:rsidR="00522113" w:rsidRDefault="00B51388">
      <w:pPr>
        <w:numPr>
          <w:ilvl w:val="2"/>
          <w:numId w:val="98"/>
        </w:numPr>
      </w:pPr>
      <w:r>
        <w:t>Campo obrigatório.</w:t>
      </w:r>
    </w:p>
    <w:p w14:paraId="55C4808D" w14:textId="77777777" w:rsidR="00522113" w:rsidRDefault="00B51388">
      <w:pPr>
        <w:numPr>
          <w:ilvl w:val="1"/>
          <w:numId w:val="98"/>
        </w:numPr>
      </w:pPr>
      <w:r>
        <w:rPr>
          <w:b/>
        </w:rPr>
        <w:t>Dos Fatos</w:t>
      </w:r>
      <w:r>
        <w:t>: Campo que permite informar dos fatos do parecer referente ao recurso em segunda instância.</w:t>
      </w:r>
    </w:p>
    <w:p w14:paraId="6E848B52" w14:textId="77777777" w:rsidR="00522113" w:rsidRDefault="00B51388">
      <w:pPr>
        <w:numPr>
          <w:ilvl w:val="2"/>
          <w:numId w:val="98"/>
        </w:numPr>
      </w:pPr>
      <w:r>
        <w:t>Hint: "Informe dos fatos"</w:t>
      </w:r>
    </w:p>
    <w:p w14:paraId="6DE1AA6B" w14:textId="77777777" w:rsidR="00522113" w:rsidRDefault="00B51388">
      <w:pPr>
        <w:numPr>
          <w:ilvl w:val="2"/>
          <w:numId w:val="98"/>
        </w:numPr>
      </w:pPr>
      <w:r>
        <w:t xml:space="preserve">Componente rich text para </w:t>
      </w:r>
      <w:r>
        <w:t>edição de texto</w:t>
      </w:r>
    </w:p>
    <w:p w14:paraId="0553BECA" w14:textId="77777777" w:rsidR="00522113" w:rsidRDefault="00B51388">
      <w:pPr>
        <w:numPr>
          <w:ilvl w:val="2"/>
          <w:numId w:val="98"/>
        </w:numPr>
      </w:pPr>
      <w:r>
        <w:t>Sem limite de caracteres.</w:t>
      </w:r>
    </w:p>
    <w:p w14:paraId="78CAFEDB" w14:textId="77777777" w:rsidR="00522113" w:rsidRDefault="00B51388">
      <w:pPr>
        <w:numPr>
          <w:ilvl w:val="2"/>
          <w:numId w:val="98"/>
        </w:numPr>
      </w:pPr>
      <w:r>
        <w:t>Campo obrigatório.</w:t>
      </w:r>
    </w:p>
    <w:p w14:paraId="1EA00F99" w14:textId="77777777" w:rsidR="00522113" w:rsidRDefault="00B51388">
      <w:pPr>
        <w:numPr>
          <w:ilvl w:val="1"/>
          <w:numId w:val="98"/>
        </w:numPr>
      </w:pPr>
      <w:r>
        <w:rPr>
          <w:b/>
        </w:rPr>
        <w:t>Recomendação</w:t>
      </w:r>
      <w:r>
        <w:t>: Campo que permite informar a recomendação do parecer referente ao recurso em segunda instância.</w:t>
      </w:r>
    </w:p>
    <w:p w14:paraId="7D8313C1" w14:textId="77777777" w:rsidR="00522113" w:rsidRDefault="00B51388">
      <w:pPr>
        <w:numPr>
          <w:ilvl w:val="2"/>
          <w:numId w:val="98"/>
        </w:numPr>
      </w:pPr>
      <w:r>
        <w:t>Hint: "Informe a recomendação"</w:t>
      </w:r>
    </w:p>
    <w:p w14:paraId="2899D5A4" w14:textId="77777777" w:rsidR="00522113" w:rsidRDefault="00B51388">
      <w:pPr>
        <w:numPr>
          <w:ilvl w:val="2"/>
          <w:numId w:val="98"/>
        </w:numPr>
      </w:pPr>
      <w:r>
        <w:t>Componente rich text para edição de texto</w:t>
      </w:r>
    </w:p>
    <w:p w14:paraId="30A5B83D" w14:textId="77777777" w:rsidR="00522113" w:rsidRDefault="00B51388">
      <w:pPr>
        <w:numPr>
          <w:ilvl w:val="2"/>
          <w:numId w:val="98"/>
        </w:numPr>
      </w:pPr>
      <w:r>
        <w:t>Sem limite d</w:t>
      </w:r>
      <w:r>
        <w:t>e caracteres.</w:t>
      </w:r>
    </w:p>
    <w:p w14:paraId="6099D6D2" w14:textId="77777777" w:rsidR="00522113" w:rsidRDefault="00B51388">
      <w:pPr>
        <w:numPr>
          <w:ilvl w:val="2"/>
          <w:numId w:val="98"/>
        </w:numPr>
      </w:pPr>
      <w:r>
        <w:t>Campo obrigatório.</w:t>
      </w:r>
    </w:p>
    <w:p w14:paraId="08D32E41" w14:textId="77777777" w:rsidR="00522113" w:rsidRDefault="00B51388">
      <w:pPr>
        <w:numPr>
          <w:ilvl w:val="1"/>
          <w:numId w:val="98"/>
        </w:numPr>
      </w:pPr>
      <w:r>
        <w:rPr>
          <w:b/>
        </w:rPr>
        <w:t>Necessidade de manifestação da Procuradoria SEDE</w:t>
      </w:r>
    </w:p>
    <w:p w14:paraId="28A21FAC" w14:textId="77777777" w:rsidR="00522113" w:rsidRDefault="00B51388">
      <w:pPr>
        <w:numPr>
          <w:ilvl w:val="2"/>
          <w:numId w:val="98"/>
        </w:numPr>
      </w:pPr>
      <w:r>
        <w:t>Campo que permite informar se há a necessidade de manifestação da Procuradoria SEDE.</w:t>
      </w:r>
    </w:p>
    <w:p w14:paraId="6EA5DBD4" w14:textId="77777777" w:rsidR="00522113" w:rsidRDefault="00B51388">
      <w:pPr>
        <w:numPr>
          <w:ilvl w:val="2"/>
          <w:numId w:val="98"/>
        </w:numPr>
      </w:pPr>
      <w:r>
        <w:t>Check box</w:t>
      </w:r>
    </w:p>
    <w:p w14:paraId="6BEF45C1" w14:textId="77777777" w:rsidR="00522113" w:rsidRDefault="00B51388">
      <w:pPr>
        <w:numPr>
          <w:ilvl w:val="2"/>
          <w:numId w:val="98"/>
        </w:numPr>
      </w:pPr>
      <w:r>
        <w:t>Padrão: Desmarcado.</w:t>
      </w:r>
    </w:p>
    <w:p w14:paraId="5553F320" w14:textId="77777777" w:rsidR="00522113" w:rsidRDefault="00B51388">
      <w:pPr>
        <w:numPr>
          <w:ilvl w:val="1"/>
          <w:numId w:val="98"/>
        </w:numPr>
      </w:pPr>
      <w:r>
        <w:rPr>
          <w:b/>
        </w:rPr>
        <w:t>Motivo (Necessidade de manifestação da Procuradoria SEDE)</w:t>
      </w:r>
    </w:p>
    <w:p w14:paraId="10A2EFC4" w14:textId="77777777" w:rsidR="00522113" w:rsidRDefault="00B51388">
      <w:pPr>
        <w:numPr>
          <w:ilvl w:val="2"/>
          <w:numId w:val="98"/>
        </w:numPr>
      </w:pPr>
      <w:r>
        <w:t>C</w:t>
      </w:r>
      <w:r>
        <w:t>ampo que permite informar o motivo da necessidade de manifestação da Procuradoria SEDE.</w:t>
      </w:r>
    </w:p>
    <w:p w14:paraId="55D4DD36" w14:textId="77777777" w:rsidR="00522113" w:rsidRDefault="00B51388">
      <w:pPr>
        <w:numPr>
          <w:ilvl w:val="2"/>
          <w:numId w:val="98"/>
        </w:numPr>
      </w:pPr>
      <w:r>
        <w:t>Campo área de texto</w:t>
      </w:r>
    </w:p>
    <w:p w14:paraId="6237447F" w14:textId="77777777" w:rsidR="00522113" w:rsidRDefault="00B51388">
      <w:pPr>
        <w:numPr>
          <w:ilvl w:val="2"/>
          <w:numId w:val="98"/>
        </w:numPr>
      </w:pPr>
      <w:r>
        <w:t>Tamanho: 5.000.</w:t>
      </w:r>
    </w:p>
    <w:p w14:paraId="7D4B9AD8" w14:textId="77777777" w:rsidR="00522113" w:rsidRDefault="00B51388">
      <w:pPr>
        <w:numPr>
          <w:ilvl w:val="2"/>
          <w:numId w:val="98"/>
        </w:numPr>
      </w:pPr>
      <w:r>
        <w:t>Campo obrigatório.</w:t>
      </w:r>
    </w:p>
    <w:p w14:paraId="58804116" w14:textId="77777777" w:rsidR="00522113" w:rsidRDefault="00B51388">
      <w:pPr>
        <w:numPr>
          <w:ilvl w:val="2"/>
          <w:numId w:val="98"/>
        </w:numPr>
      </w:pPr>
      <w:r>
        <w:t>Campo visível somente quando for marcado o campo Necessidade de manifestação da Procuradoria SEDE.</w:t>
      </w:r>
    </w:p>
    <w:p w14:paraId="4B4DC321" w14:textId="77777777" w:rsidR="00522113" w:rsidRDefault="00B51388">
      <w:pPr>
        <w:numPr>
          <w:ilvl w:val="1"/>
          <w:numId w:val="98"/>
        </w:numPr>
      </w:pPr>
      <w:r>
        <w:rPr>
          <w:b/>
        </w:rPr>
        <w:t>Manifestação d</w:t>
      </w:r>
      <w:r>
        <w:rPr>
          <w:b/>
        </w:rPr>
        <w:t>o Recurso da 2ª Instância - Membro CAR</w:t>
      </w:r>
    </w:p>
    <w:p w14:paraId="0143B68A" w14:textId="77777777" w:rsidR="00522113" w:rsidRDefault="00B51388">
      <w:pPr>
        <w:numPr>
          <w:ilvl w:val="2"/>
          <w:numId w:val="98"/>
        </w:numPr>
      </w:pPr>
      <w:r>
        <w:rPr>
          <w:b/>
        </w:rPr>
        <w:t>Manifestação Membro CAR</w:t>
      </w:r>
      <w:r>
        <w:t>: Campo que permite selecionar qual a manifestação por parte do(a) Membro da CAR quanto ao recurso da segunda instância.</w:t>
      </w:r>
    </w:p>
    <w:p w14:paraId="1DBE6EAD" w14:textId="77777777" w:rsidR="00522113" w:rsidRDefault="00B51388">
      <w:pPr>
        <w:numPr>
          <w:ilvl w:val="3"/>
          <w:numId w:val="98"/>
        </w:numPr>
      </w:pPr>
      <w:r>
        <w:rPr>
          <w:b/>
        </w:rPr>
        <w:t>Opções</w:t>
      </w:r>
      <w:r>
        <w:t>: Recomenda Manter a Decisão Anterior e Recomenda Reformular o Posi</w:t>
      </w:r>
      <w:r>
        <w:t>cionamento.</w:t>
      </w:r>
    </w:p>
    <w:p w14:paraId="2DA8B293" w14:textId="77777777" w:rsidR="00522113" w:rsidRDefault="00B51388">
      <w:pPr>
        <w:numPr>
          <w:ilvl w:val="4"/>
          <w:numId w:val="98"/>
        </w:numPr>
      </w:pPr>
      <w:r>
        <w:t>Quando selecionada Recomenda Reformular o Posicionamento o sistema deve apresentar as seguintes opções: Recomenda Revisar Procedimento, Recomenda Anular o AI ou Recomenda Confirmar o AI.</w:t>
      </w:r>
    </w:p>
    <w:p w14:paraId="3BD77A92" w14:textId="77777777" w:rsidR="00522113" w:rsidRDefault="00B51388">
      <w:pPr>
        <w:numPr>
          <w:ilvl w:val="2"/>
          <w:numId w:val="98"/>
        </w:numPr>
      </w:pPr>
      <w:r>
        <w:rPr>
          <w:b/>
        </w:rPr>
        <w:t>Recomenda Reformular o Posicionamento</w:t>
      </w:r>
      <w:r>
        <w:t xml:space="preserve">: Campo que permite </w:t>
      </w:r>
      <w:r>
        <w:t>selecionar qual o novo posicionamento a ser dado como manifestação por parte do(a) Membro da CAR do recurso da segunda instância.</w:t>
      </w:r>
    </w:p>
    <w:p w14:paraId="548607F8" w14:textId="77777777" w:rsidR="00522113" w:rsidRDefault="00B51388">
      <w:pPr>
        <w:numPr>
          <w:ilvl w:val="3"/>
          <w:numId w:val="98"/>
        </w:numPr>
      </w:pPr>
      <w:r>
        <w:rPr>
          <w:b/>
        </w:rPr>
        <w:t>Opções</w:t>
      </w:r>
      <w:r>
        <w:t>: Recomenda Revisar Procedimento, Recomenda Anular o AI e Recomenda Confirmar o AI.</w:t>
      </w:r>
    </w:p>
    <w:p w14:paraId="34EC9DD8" w14:textId="77777777" w:rsidR="00522113" w:rsidRDefault="00B51388">
      <w:pPr>
        <w:numPr>
          <w:ilvl w:val="2"/>
          <w:numId w:val="98"/>
        </w:numPr>
      </w:pPr>
      <w:r>
        <w:rPr>
          <w:b/>
        </w:rPr>
        <w:t>Recomenda Revisar Procedimento</w:t>
      </w:r>
      <w:r>
        <w:t>: Camp</w:t>
      </w:r>
      <w:r>
        <w:t>o que permite selecionar qual procedimento deve ser revisado a ser dado como manifestação por parte do(a) Membro da CAR do recurso da segunda instância.</w:t>
      </w:r>
    </w:p>
    <w:p w14:paraId="74703EC2" w14:textId="77777777" w:rsidR="00522113" w:rsidRDefault="00B51388">
      <w:pPr>
        <w:numPr>
          <w:ilvl w:val="3"/>
          <w:numId w:val="98"/>
        </w:numPr>
      </w:pPr>
      <w:r>
        <w:rPr>
          <w:b/>
        </w:rPr>
        <w:t>Opções</w:t>
      </w:r>
      <w:r>
        <w:t xml:space="preserve">: Revisar Ficha de Avaliação, Celebrar Termo de Compromisso e Revisar Notificação de </w:t>
      </w:r>
      <w:r>
        <w:t>Penalidade.</w:t>
      </w:r>
    </w:p>
    <w:p w14:paraId="112489C5" w14:textId="77777777" w:rsidR="00522113" w:rsidRDefault="00B51388">
      <w:pPr>
        <w:numPr>
          <w:ilvl w:val="1"/>
          <w:numId w:val="98"/>
        </w:numPr>
      </w:pPr>
      <w:r>
        <w:rPr>
          <w:b/>
        </w:rPr>
        <w:t>Ações</w:t>
      </w:r>
      <w:r>
        <w:t>:</w:t>
      </w:r>
    </w:p>
    <w:p w14:paraId="41C6169E" w14:textId="77777777" w:rsidR="00522113" w:rsidRDefault="00B51388">
      <w:pPr>
        <w:numPr>
          <w:ilvl w:val="2"/>
          <w:numId w:val="98"/>
        </w:numPr>
        <w:jc w:val="both"/>
      </w:pPr>
      <w:r>
        <w:rPr>
          <w:b/>
        </w:rPr>
        <w:t>Mostrar/Esconder</w:t>
      </w:r>
      <w:r>
        <w:t>: Ao acionar esta opção, o sistema deverá apresentar ou esconder o bloco de informações presente em Parecer - Presidente CAR.</w:t>
      </w:r>
    </w:p>
    <w:p w14:paraId="675E933F" w14:textId="77777777" w:rsidR="00522113" w:rsidRDefault="00B51388">
      <w:pPr>
        <w:numPr>
          <w:ilvl w:val="2"/>
          <w:numId w:val="98"/>
        </w:numPr>
        <w:jc w:val="both"/>
      </w:pPr>
      <w:r>
        <w:rPr>
          <w:b/>
        </w:rPr>
        <w:t>Salvar</w:t>
      </w:r>
      <w:r>
        <w:t>: Ao acionar esta opção, o sistema deverá salvar os dados preenchidos na base de dados se</w:t>
      </w:r>
      <w:r>
        <w:t>m realizar qualquer validação de campos obrigatórios.</w:t>
      </w:r>
    </w:p>
    <w:p w14:paraId="3243CEA6" w14:textId="77777777" w:rsidR="00522113" w:rsidRDefault="00B51388">
      <w:pPr>
        <w:numPr>
          <w:ilvl w:val="2"/>
          <w:numId w:val="98"/>
        </w:numPr>
        <w:jc w:val="both"/>
      </w:pPr>
      <w:r>
        <w:rPr>
          <w:b/>
        </w:rPr>
        <w:t>Visualizar/Imprimir</w:t>
      </w:r>
      <w:r>
        <w:t>: Ao acionar esta opção, o sistema deverá disponibilizar para baixar o parecer do recurso da segunda instância.</w:t>
      </w:r>
    </w:p>
    <w:p w14:paraId="6E5B8C52" w14:textId="77777777" w:rsidR="00522113" w:rsidRDefault="00B51388">
      <w:pPr>
        <w:numPr>
          <w:ilvl w:val="2"/>
          <w:numId w:val="98"/>
        </w:numPr>
        <w:jc w:val="both"/>
      </w:pPr>
      <w:r>
        <w:rPr>
          <w:b/>
        </w:rPr>
        <w:t>Concluir</w:t>
      </w:r>
      <w:r>
        <w:t>: Ao acionar esta opção, o sistema deverá solicitar a confirmaç</w:t>
      </w:r>
      <w:r>
        <w:t>ão da conclusão e ao confirmar, deverá seguir o fluxo conforme regras de negócio.</w:t>
      </w:r>
    </w:p>
    <w:p w14:paraId="492313B5" w14:textId="77777777" w:rsidR="00522113" w:rsidRDefault="00B51388">
      <w:pPr>
        <w:numPr>
          <w:ilvl w:val="3"/>
          <w:numId w:val="98"/>
        </w:numPr>
        <w:jc w:val="both"/>
      </w:pPr>
      <w:r>
        <w:rPr>
          <w:b/>
        </w:rPr>
        <w:t>Mensagem</w:t>
      </w:r>
      <w:r>
        <w:t>: "Deseja realmente concluir o Julgamento?" (Sim/Não)</w:t>
      </w:r>
    </w:p>
    <w:p w14:paraId="61B7F293" w14:textId="77777777" w:rsidR="00522113" w:rsidRDefault="00522113">
      <w:pPr>
        <w:ind w:left="360"/>
      </w:pPr>
    </w:p>
    <w:p w14:paraId="68E1D9DA" w14:textId="77777777" w:rsidR="00522113" w:rsidRDefault="00B51388">
      <w:pPr>
        <w:numPr>
          <w:ilvl w:val="0"/>
          <w:numId w:val="98"/>
        </w:numPr>
      </w:pPr>
      <w:r>
        <w:rPr>
          <w:b/>
        </w:rPr>
        <w:t>Regras - 2ª Instância - 2ª Instância - Parecer Membro CAR</w:t>
      </w:r>
    </w:p>
    <w:p w14:paraId="3B6F61FA" w14:textId="77777777" w:rsidR="00522113" w:rsidRDefault="00B51388">
      <w:pPr>
        <w:numPr>
          <w:ilvl w:val="1"/>
          <w:numId w:val="98"/>
        </w:numPr>
        <w:jc w:val="both"/>
      </w:pPr>
      <w:r>
        <w:t>Apenas usuários com o perfil CAR associados ao Julgam</w:t>
      </w:r>
      <w:r>
        <w:t>ento e Administrador poderão editar as informações deste bloco.</w:t>
      </w:r>
    </w:p>
    <w:p w14:paraId="3B0E8F3C" w14:textId="77777777" w:rsidR="00522113" w:rsidRDefault="00B51388">
      <w:pPr>
        <w:numPr>
          <w:ilvl w:val="1"/>
          <w:numId w:val="98"/>
        </w:numPr>
        <w:jc w:val="both"/>
      </w:pPr>
      <w:r>
        <w:t>A ação Visualizar Parecer deverá ter a sua nomenclatura alterada para Imprimir Parecer após ser realizada a ação de concluir o parecer.</w:t>
      </w:r>
    </w:p>
    <w:p w14:paraId="3899BB5A" w14:textId="77777777" w:rsidR="00522113" w:rsidRDefault="00B51388">
      <w:pPr>
        <w:numPr>
          <w:ilvl w:val="1"/>
          <w:numId w:val="98"/>
        </w:numPr>
        <w:jc w:val="both"/>
      </w:pPr>
      <w:r>
        <w:t xml:space="preserve">Quando a nomenclatura da ação for Visualizar Parecer, o </w:t>
      </w:r>
      <w:r>
        <w:t>sistema deverá realizar a impressão conforme o leiaute presente em VisualizarParecer.pdf.</w:t>
      </w:r>
    </w:p>
    <w:p w14:paraId="7CB53B44" w14:textId="77777777" w:rsidR="00522113" w:rsidRDefault="00B51388">
      <w:pPr>
        <w:numPr>
          <w:ilvl w:val="1"/>
          <w:numId w:val="98"/>
        </w:numPr>
        <w:jc w:val="both"/>
      </w:pPr>
      <w:r>
        <w:t>Quando a nomenclatura da ação for Imprimir Parecer, o sistema deverá realizar a impressão conforme o leiaute presente em ImprimirParecer.pdf.</w:t>
      </w:r>
    </w:p>
    <w:p w14:paraId="4FAF9C29" w14:textId="77777777" w:rsidR="00522113" w:rsidRDefault="00B51388">
      <w:pPr>
        <w:numPr>
          <w:ilvl w:val="1"/>
          <w:numId w:val="98"/>
        </w:numPr>
        <w:jc w:val="both"/>
      </w:pPr>
      <w:r>
        <w:t>O sistema deverá gerar u</w:t>
      </w:r>
      <w:r>
        <w:t>m número para o Parecer no formato "PCAR&lt;Sequencial&gt;.&lt;Ano&gt;.DEPAM".</w:t>
      </w:r>
    </w:p>
    <w:p w14:paraId="1F069F7F" w14:textId="77777777" w:rsidR="00522113" w:rsidRDefault="00B51388">
      <w:pPr>
        <w:numPr>
          <w:ilvl w:val="2"/>
          <w:numId w:val="98"/>
        </w:numPr>
        <w:jc w:val="both"/>
      </w:pPr>
      <w:r>
        <w:t>O &lt;Sequencial&gt; deverá iniciar em 00001 e seguir ordem numérica sequencial. Cada &lt;Ano&gt; deverá ter a sua própria sequência iniciando em 00001.</w:t>
      </w:r>
    </w:p>
    <w:p w14:paraId="5C21935E" w14:textId="77777777" w:rsidR="00522113" w:rsidRDefault="00B51388">
      <w:pPr>
        <w:numPr>
          <w:ilvl w:val="2"/>
          <w:numId w:val="98"/>
        </w:numPr>
        <w:jc w:val="both"/>
      </w:pPr>
      <w:r>
        <w:t xml:space="preserve">Ex: PCAR00001.2016.DEPAM, PCAR00001.2017.DEPAM, </w:t>
      </w:r>
      <w:r>
        <w:t>PCAR00001.2018.DEPAM.</w:t>
      </w:r>
    </w:p>
    <w:p w14:paraId="0F1F5AE3" w14:textId="77777777" w:rsidR="00522113" w:rsidRDefault="00B51388">
      <w:pPr>
        <w:numPr>
          <w:ilvl w:val="1"/>
          <w:numId w:val="98"/>
        </w:numPr>
        <w:jc w:val="both"/>
      </w:pPr>
      <w:r>
        <w:t>Ao ser concluído o parecer, o sistema deverá gravar um arquivo com o que é gerado pela ação Imprimir Parecer no SEI, dentro do Processo SEI associado a Fiscalização do respectivo Julgamento, com a nomenclatura igual a Parecer CAR - Re</w:t>
      </w:r>
      <w:r>
        <w:t>curso 2ª Instância e o tipo igual a Parecer Técnico de código 191. Este documento deverá ser apresentado na árvore de documentos no sistema, sendo o usuário aquele que fez a ação de deferir a análise.</w:t>
      </w:r>
    </w:p>
    <w:p w14:paraId="40EE72DB" w14:textId="77777777" w:rsidR="00522113" w:rsidRDefault="00B51388">
      <w:pPr>
        <w:numPr>
          <w:ilvl w:val="1"/>
          <w:numId w:val="98"/>
        </w:numPr>
        <w:jc w:val="both"/>
      </w:pPr>
      <w:r>
        <w:t xml:space="preserve">Ao ser concluído o parecer, o sistema deverá </w:t>
      </w:r>
      <w:r>
        <w:t>apresentar somente a ação Imprimir Parecer. As demais deverão ser suprimidas.</w:t>
      </w:r>
    </w:p>
    <w:p w14:paraId="16B924D6" w14:textId="77777777" w:rsidR="00522113" w:rsidRDefault="00B51388">
      <w:pPr>
        <w:numPr>
          <w:ilvl w:val="1"/>
          <w:numId w:val="98"/>
        </w:numPr>
        <w:jc w:val="both"/>
      </w:pPr>
      <w:r>
        <w:t>Ao selecionar a opção Recomenda Reformular o Posicionamento no campo Manifestação, o sistema deverá apresentar as opções Recomenda Revisar Procedimento, Recomenda Anular o AI e R</w:t>
      </w:r>
      <w:r>
        <w:t>ecomenda Confirmar o AI.</w:t>
      </w:r>
    </w:p>
    <w:p w14:paraId="57C6E116" w14:textId="77777777" w:rsidR="00522113" w:rsidRDefault="00B51388">
      <w:pPr>
        <w:numPr>
          <w:ilvl w:val="2"/>
          <w:numId w:val="98"/>
        </w:numPr>
        <w:jc w:val="both"/>
      </w:pPr>
      <w:r>
        <w:t>O sistema só deve aceitar a seleção de uma das opções supracitadas.</w:t>
      </w:r>
    </w:p>
    <w:p w14:paraId="03B5DD71" w14:textId="77777777" w:rsidR="00522113" w:rsidRDefault="00B51388">
      <w:pPr>
        <w:numPr>
          <w:ilvl w:val="1"/>
          <w:numId w:val="98"/>
        </w:numPr>
        <w:jc w:val="both"/>
      </w:pPr>
      <w:r>
        <w:t>Ao selecionar a opção Recomenda Revisar Procedimento no campo Recomenda Reformular o Posicionamento, o sistema deverá apresentar as opções Revisar Ficha de Avaliaç</w:t>
      </w:r>
      <w:r>
        <w:t>ão, Celebrar Termo de Compromisso e Revisar Notificação de Penalidade.</w:t>
      </w:r>
    </w:p>
    <w:p w14:paraId="72FCE05C" w14:textId="77777777" w:rsidR="00522113" w:rsidRDefault="00B51388">
      <w:pPr>
        <w:numPr>
          <w:ilvl w:val="2"/>
          <w:numId w:val="98"/>
        </w:numPr>
        <w:jc w:val="both"/>
      </w:pPr>
      <w:r>
        <w:t>O sistema deve aceitar múltiplas seleções das opções supracitadas.</w:t>
      </w:r>
    </w:p>
    <w:p w14:paraId="6A381EFB" w14:textId="77777777" w:rsidR="00522113" w:rsidRDefault="00B51388">
      <w:pPr>
        <w:numPr>
          <w:ilvl w:val="3"/>
          <w:numId w:val="98"/>
        </w:numPr>
        <w:jc w:val="both"/>
      </w:pPr>
      <w:r>
        <w:t>O sistema deverá permitir a múltipla seleção caso tenha sido selecionada a opção Revisar Ficha de Avaliação e tendo co</w:t>
      </w:r>
      <w:r>
        <w:t>mo possibilidade ou selecionar a opção Celebrar Termo de Compromisso ou Revisar Notificação de Penalidade.</w:t>
      </w:r>
    </w:p>
    <w:p w14:paraId="0609833D" w14:textId="77777777" w:rsidR="00522113" w:rsidRDefault="00B51388">
      <w:pPr>
        <w:numPr>
          <w:ilvl w:val="1"/>
          <w:numId w:val="98"/>
        </w:numPr>
        <w:jc w:val="both"/>
      </w:pPr>
      <w:r>
        <w:t>Ao concluir a manifestação:</w:t>
      </w:r>
    </w:p>
    <w:p w14:paraId="35FC7EE5" w14:textId="77777777" w:rsidR="00522113" w:rsidRDefault="00B51388">
      <w:pPr>
        <w:numPr>
          <w:ilvl w:val="2"/>
          <w:numId w:val="98"/>
        </w:numPr>
        <w:jc w:val="both"/>
      </w:pPr>
      <w:r>
        <w:t xml:space="preserve">O sistema deverá alterar a Situação para Aguardando Parecer do Presidente CAR, apresentar o bloco Parecer - </w:t>
      </w:r>
      <w:r>
        <w:t>Presidente CAR, e encaminhar e-mail informando da solicitação para os usuários com o perfil Presidência e DEPAM.</w:t>
      </w:r>
    </w:p>
    <w:p w14:paraId="329CF8D3" w14:textId="77777777" w:rsidR="00522113" w:rsidRDefault="00B51388">
      <w:pPr>
        <w:numPr>
          <w:ilvl w:val="3"/>
          <w:numId w:val="98"/>
        </w:numPr>
        <w:jc w:val="both"/>
      </w:pPr>
      <w:r>
        <w:t>Assunto E-mail: "[FISCALIS] Julgamento - Recurso 2ª Instância - Presidente CAR".</w:t>
      </w:r>
    </w:p>
    <w:p w14:paraId="4B028421" w14:textId="77777777" w:rsidR="00522113" w:rsidRDefault="00B51388">
      <w:pPr>
        <w:numPr>
          <w:ilvl w:val="3"/>
          <w:numId w:val="98"/>
        </w:numPr>
        <w:jc w:val="both"/>
      </w:pPr>
      <w:r>
        <w:t>Mensagem E-mail: "O seguinte Julgamento encontra-se com a situ</w:t>
      </w:r>
      <w:r>
        <w:t>ação pendente de parecer da CAR para recurso em 2ª Instância: &lt;UF da Unidade&gt; - &lt;Número Julgamento&gt; - &lt;Autoridade Julgadora&gt;".</w:t>
      </w:r>
    </w:p>
    <w:p w14:paraId="3A93B8C9" w14:textId="77777777" w:rsidR="00522113" w:rsidRDefault="00B51388">
      <w:pPr>
        <w:numPr>
          <w:ilvl w:val="1"/>
          <w:numId w:val="98"/>
        </w:numPr>
        <w:jc w:val="both"/>
      </w:pPr>
      <w:r>
        <w:t xml:space="preserve">Ao selecionar o campo Necessidade de manifestação da Procuradoria SEDE, o sistema deverá alterar a nomenclatura da ação Concluir </w:t>
      </w:r>
      <w:r>
        <w:t>para Prosseguir Julgamento.</w:t>
      </w:r>
    </w:p>
    <w:p w14:paraId="5024C5D8" w14:textId="77777777" w:rsidR="00522113" w:rsidRDefault="00B51388">
      <w:pPr>
        <w:numPr>
          <w:ilvl w:val="2"/>
          <w:numId w:val="98"/>
        </w:numPr>
        <w:jc w:val="both"/>
      </w:pPr>
      <w:r>
        <w:t>Ao acionar esta opção, o sistema deverá alterar a Situação para Aguardando Manifestação e apresentar o Julgamento para o perfil Procuradoria SEDE caso o campo Necessidade de manifestação da Procuradoria SEDE esteja marcado.</w:t>
      </w:r>
    </w:p>
    <w:p w14:paraId="2DC6CC9B" w14:textId="77777777" w:rsidR="00522113" w:rsidRDefault="00B51388">
      <w:pPr>
        <w:numPr>
          <w:ilvl w:val="2"/>
          <w:numId w:val="98"/>
        </w:numPr>
        <w:jc w:val="both"/>
      </w:pPr>
      <w:r>
        <w:t>O si</w:t>
      </w:r>
      <w:r>
        <w:t>stema deverá apresentar o bloco Manifestação - Procuradoria SEDE. Após concluir a manifestação, o sistema deverá retornar o Julgamento para o Membro da CAR poder concluir o seu Julgamento.</w:t>
      </w:r>
    </w:p>
    <w:p w14:paraId="3EA427AE" w14:textId="77777777" w:rsidR="00522113" w:rsidRDefault="00522113"/>
    <w:p w14:paraId="3A932217" w14:textId="77777777" w:rsidR="00522113" w:rsidRDefault="00B51388">
      <w:pPr>
        <w:numPr>
          <w:ilvl w:val="0"/>
          <w:numId w:val="98"/>
        </w:numPr>
      </w:pPr>
      <w:r>
        <w:rPr>
          <w:b/>
        </w:rPr>
        <w:t>Tela - 2ª Instância - 2ª Instância - Parecer Membro CAR</w:t>
      </w:r>
    </w:p>
    <w:p w14:paraId="398FAB11" w14:textId="77777777" w:rsidR="00522113" w:rsidRDefault="00B51388">
      <w:r>
        <w:rPr>
          <w:noProof/>
        </w:rPr>
        <w:drawing>
          <wp:inline distT="0" distB="0" distL="0" distR="0" wp14:anchorId="306F2ACA" wp14:editId="33C95CBA">
            <wp:extent cx="5991225" cy="3552825"/>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png"/>
                    <pic:cNvPicPr/>
                  </pic:nvPicPr>
                  <pic:blipFill>
                    <a:blip r:embed="rId619" cstate="print"/>
                    <a:stretch>
                      <a:fillRect/>
                    </a:stretch>
                  </pic:blipFill>
                  <pic:spPr>
                    <a:xfrm>
                      <a:off x="0" y="0"/>
                      <a:ext cx="5991225" cy="3552825"/>
                    </a:xfrm>
                    <a:prstGeom prst="rect">
                      <a:avLst/>
                    </a:prstGeom>
                  </pic:spPr>
                </pic:pic>
              </a:graphicData>
            </a:graphic>
          </wp:inline>
        </w:drawing>
      </w:r>
    </w:p>
    <w:p w14:paraId="57A2756E" w14:textId="77777777" w:rsidR="00522113" w:rsidRDefault="00522113"/>
    <w:p w14:paraId="0E7FD707" w14:textId="77777777" w:rsidR="00522113" w:rsidRDefault="00522113"/>
    <w:p w14:paraId="5968E7C1" w14:textId="77777777" w:rsidR="00522113" w:rsidRDefault="00522113"/>
    <w:p w14:paraId="288FCA8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w:t>
      </w:r>
      <w:r>
        <w:rPr>
          <w:rFonts w:ascii="Tahoma" w:eastAsia="Tahoma" w:hAnsi="Tahoma" w:cs="Tahoma"/>
          <w:i/>
          <w:color w:val="C0C0C0"/>
        </w:rPr>
        <w:t xml:space="preserve">ted with the Personal Edition of HelpNDoc: </w:t>
      </w:r>
      <w:hyperlink r:id="rId620">
        <w:r>
          <w:rPr>
            <w:rFonts w:ascii="Tahoma" w:eastAsia="Tahoma" w:hAnsi="Tahoma" w:cs="Tahoma"/>
            <w:i/>
            <w:color w:val="6666FF"/>
          </w:rPr>
          <w:t>Single source CHM, PDF, DOC and HTML Help creation</w:t>
        </w:r>
      </w:hyperlink>
    </w:p>
    <w:p w14:paraId="2F588637"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47" w:name="_topic_2aInstancia_RecomendacaoPresiden"/>
      <w:bookmarkEnd w:id="247"/>
      <w:r>
        <w:rPr>
          <w:rFonts w:ascii="Tahoma" w:eastAsia="Tahoma" w:hAnsi="Tahoma" w:cs="Tahoma"/>
          <w:i/>
          <w:color w:val="243F60"/>
          <w:sz w:val="22"/>
        </w:rPr>
        <w:t>2ª Instância - Recomendação Presidente da CAR</w:t>
      </w:r>
    </w:p>
    <w:p w14:paraId="7221AD2A" w14:textId="77777777" w:rsidR="00522113" w:rsidRDefault="00B51388">
      <w:r>
        <w:t>A aba "</w:t>
      </w:r>
      <w:r>
        <w:rPr>
          <w:b/>
        </w:rPr>
        <w:t>Recursos</w:t>
      </w:r>
      <w:r>
        <w:t>", na janela "</w:t>
      </w:r>
      <w:r>
        <w:rPr>
          <w:b/>
        </w:rPr>
        <w:t>2ª Instância - Recomendação Presidente da CAR</w:t>
      </w:r>
      <w:r>
        <w:t xml:space="preserve">" permite detalhar um Julgamento e apresentar os dados na janela </w:t>
      </w:r>
      <w:r>
        <w:rPr>
          <w:b/>
        </w:rPr>
        <w:t>2ª Instância - Recomendação Presidente da CAR.</w:t>
      </w:r>
    </w:p>
    <w:p w14:paraId="10FD2583" w14:textId="77777777" w:rsidR="00522113" w:rsidRDefault="00522113"/>
    <w:p w14:paraId="5A94D2CD" w14:textId="77777777" w:rsidR="00522113" w:rsidRDefault="00B51388">
      <w:pPr>
        <w:numPr>
          <w:ilvl w:val="0"/>
          <w:numId w:val="98"/>
        </w:numPr>
      </w:pPr>
      <w:r>
        <w:rPr>
          <w:b/>
        </w:rPr>
        <w:t>Detalhamento do campo - 2ª Instância - Recomendação Presidente da CAR</w:t>
      </w:r>
    </w:p>
    <w:p w14:paraId="1A67F5DD" w14:textId="77777777" w:rsidR="00522113" w:rsidRDefault="00B51388">
      <w:pPr>
        <w:numPr>
          <w:ilvl w:val="1"/>
          <w:numId w:val="98"/>
        </w:numPr>
      </w:pPr>
      <w:r>
        <w:rPr>
          <w:b/>
        </w:rPr>
        <w:t>Recomendação - Presidente CAR</w:t>
      </w:r>
    </w:p>
    <w:p w14:paraId="214FEEA3" w14:textId="77777777" w:rsidR="00522113" w:rsidRDefault="00B51388">
      <w:pPr>
        <w:numPr>
          <w:ilvl w:val="2"/>
          <w:numId w:val="98"/>
        </w:numPr>
      </w:pPr>
      <w:r>
        <w:rPr>
          <w:b/>
        </w:rPr>
        <w:t>Data da Reunião da CAR</w:t>
      </w:r>
      <w:r>
        <w:t xml:space="preserve">: Campo que permite informar a data em que aconteceu a reunião da CAR.  </w:t>
      </w:r>
    </w:p>
    <w:p w14:paraId="1282A468" w14:textId="77777777" w:rsidR="00522113" w:rsidRDefault="00B51388">
      <w:pPr>
        <w:numPr>
          <w:ilvl w:val="3"/>
          <w:numId w:val="98"/>
        </w:numPr>
      </w:pPr>
      <w:r>
        <w:t>Máscara: DD/MM/AAAA</w:t>
      </w:r>
    </w:p>
    <w:p w14:paraId="38E9DE4F" w14:textId="77777777" w:rsidR="00522113" w:rsidRDefault="00B51388">
      <w:pPr>
        <w:numPr>
          <w:ilvl w:val="3"/>
          <w:numId w:val="98"/>
        </w:numPr>
      </w:pPr>
      <w:r>
        <w:t>Opção de calendário.</w:t>
      </w:r>
    </w:p>
    <w:p w14:paraId="7F023CD6" w14:textId="77777777" w:rsidR="00522113" w:rsidRDefault="00B51388">
      <w:pPr>
        <w:numPr>
          <w:ilvl w:val="3"/>
          <w:numId w:val="98"/>
        </w:numPr>
      </w:pPr>
      <w:r>
        <w:t xml:space="preserve">Campo obrigatório </w:t>
      </w:r>
    </w:p>
    <w:p w14:paraId="13E4CA2B" w14:textId="77777777" w:rsidR="00522113" w:rsidRDefault="00B51388">
      <w:pPr>
        <w:numPr>
          <w:ilvl w:val="2"/>
          <w:numId w:val="98"/>
        </w:numPr>
      </w:pPr>
      <w:r>
        <w:rPr>
          <w:b/>
        </w:rPr>
        <w:t>N</w:t>
      </w:r>
      <w:r>
        <w:rPr>
          <w:b/>
        </w:rPr>
        <w:t>º Processo SEI da Ata de Reunião da CAR</w:t>
      </w:r>
      <w:r>
        <w:t xml:space="preserve">: Campo que permite informar o número do processo SEI da ata de reunião da CAR.  </w:t>
      </w:r>
    </w:p>
    <w:p w14:paraId="4B2C80CD" w14:textId="77777777" w:rsidR="00522113" w:rsidRDefault="00B51388">
      <w:pPr>
        <w:numPr>
          <w:ilvl w:val="3"/>
          <w:numId w:val="98"/>
        </w:numPr>
      </w:pPr>
      <w:r>
        <w:t xml:space="preserve">Máscara: 99999.999999/9999-99 ou 9999999.99999999/9999-99  </w:t>
      </w:r>
    </w:p>
    <w:p w14:paraId="0556269F" w14:textId="77777777" w:rsidR="00522113" w:rsidRDefault="00B51388">
      <w:pPr>
        <w:numPr>
          <w:ilvl w:val="3"/>
          <w:numId w:val="98"/>
        </w:numPr>
      </w:pPr>
      <w:r>
        <w:t xml:space="preserve">Campo obrigatório. </w:t>
      </w:r>
    </w:p>
    <w:p w14:paraId="551455B0" w14:textId="77777777" w:rsidR="00522113" w:rsidRDefault="00B51388">
      <w:pPr>
        <w:numPr>
          <w:ilvl w:val="2"/>
          <w:numId w:val="98"/>
        </w:numPr>
      </w:pPr>
      <w:r>
        <w:rPr>
          <w:b/>
        </w:rPr>
        <w:t>Nº Documento SEI da Ata de Reunião da CAR</w:t>
      </w:r>
      <w:r>
        <w:t xml:space="preserve">: Campo que permite informar o número do documento do processo SEI  </w:t>
      </w:r>
    </w:p>
    <w:p w14:paraId="0828160F" w14:textId="77777777" w:rsidR="00522113" w:rsidRDefault="00B51388">
      <w:pPr>
        <w:numPr>
          <w:ilvl w:val="3"/>
          <w:numId w:val="98"/>
        </w:numPr>
      </w:pPr>
      <w:r>
        <w:t xml:space="preserve">Campo numérico  </w:t>
      </w:r>
    </w:p>
    <w:p w14:paraId="04E2FE1E" w14:textId="77777777" w:rsidR="00522113" w:rsidRDefault="00B51388">
      <w:pPr>
        <w:numPr>
          <w:ilvl w:val="3"/>
          <w:numId w:val="98"/>
        </w:numPr>
      </w:pPr>
      <w:r>
        <w:t>Tamanho: 10</w:t>
      </w:r>
    </w:p>
    <w:p w14:paraId="133B6F03" w14:textId="77777777" w:rsidR="00522113" w:rsidRDefault="00B51388">
      <w:pPr>
        <w:numPr>
          <w:ilvl w:val="3"/>
          <w:numId w:val="98"/>
        </w:numPr>
      </w:pPr>
      <w:r>
        <w:t>Campo obrigatório</w:t>
      </w:r>
    </w:p>
    <w:p w14:paraId="6A1E7CB6" w14:textId="77777777" w:rsidR="00522113" w:rsidRDefault="00B51388">
      <w:pPr>
        <w:numPr>
          <w:ilvl w:val="1"/>
          <w:numId w:val="98"/>
        </w:numPr>
      </w:pPr>
      <w:r>
        <w:rPr>
          <w:b/>
        </w:rPr>
        <w:t>Manifestação da CAR</w:t>
      </w:r>
    </w:p>
    <w:p w14:paraId="2EA33BEB" w14:textId="77777777" w:rsidR="00522113" w:rsidRDefault="00B51388">
      <w:pPr>
        <w:numPr>
          <w:ilvl w:val="2"/>
          <w:numId w:val="98"/>
        </w:numPr>
      </w:pPr>
      <w:r>
        <w:rPr>
          <w:b/>
        </w:rPr>
        <w:t>Manifestação da CAR</w:t>
      </w:r>
      <w:r>
        <w:t>: Campo que permite selecionar qual a manifestação por parte do(a) Presidente da CAR quanto ao recurs</w:t>
      </w:r>
      <w:r>
        <w:t>o da segunda instância.</w:t>
      </w:r>
    </w:p>
    <w:p w14:paraId="473E6C21" w14:textId="77777777" w:rsidR="00522113" w:rsidRDefault="00B51388">
      <w:pPr>
        <w:numPr>
          <w:ilvl w:val="3"/>
          <w:numId w:val="98"/>
        </w:numPr>
      </w:pPr>
      <w:r>
        <w:t>Opções: Recomenda Manter a Decisão Anterior e Recomenda Reformular o Posicionamento.</w:t>
      </w:r>
    </w:p>
    <w:p w14:paraId="40C70BF3" w14:textId="77777777" w:rsidR="00522113" w:rsidRDefault="00B51388">
      <w:pPr>
        <w:numPr>
          <w:ilvl w:val="4"/>
          <w:numId w:val="98"/>
        </w:numPr>
      </w:pPr>
      <w:r>
        <w:t>Quando selecionada Recomenda Reformular o Posicionamento o sistema deve apresentar as seguintes opções: Recomenda Revisar Procedimento, Recomenda A</w:t>
      </w:r>
      <w:r>
        <w:t>nular o AI ou Recomenda Confirmar o AI.</w:t>
      </w:r>
    </w:p>
    <w:p w14:paraId="2F223A93" w14:textId="77777777" w:rsidR="00522113" w:rsidRDefault="00B51388">
      <w:pPr>
        <w:numPr>
          <w:ilvl w:val="2"/>
          <w:numId w:val="98"/>
        </w:numPr>
      </w:pPr>
      <w:r>
        <w:rPr>
          <w:b/>
        </w:rPr>
        <w:t>Recomenda Reformular o Posicionamento</w:t>
      </w:r>
      <w:r>
        <w:t>: Campo que permite selecionar qual o novo posicionamento a ser dado como manifestação por parte do(a) Presidente da CAR do recurso da segunda instância.</w:t>
      </w:r>
    </w:p>
    <w:p w14:paraId="4F2DF650" w14:textId="77777777" w:rsidR="00522113" w:rsidRDefault="00B51388">
      <w:pPr>
        <w:numPr>
          <w:ilvl w:val="3"/>
          <w:numId w:val="98"/>
        </w:numPr>
      </w:pPr>
      <w:r>
        <w:rPr>
          <w:b/>
        </w:rPr>
        <w:t>Opções</w:t>
      </w:r>
      <w:r>
        <w:t>: Recomenda Revisar</w:t>
      </w:r>
      <w:r>
        <w:t xml:space="preserve"> Procedimento, Recomenda Anular o AI e Recomenda Confirmar o AI.</w:t>
      </w:r>
    </w:p>
    <w:p w14:paraId="314F3DE5" w14:textId="77777777" w:rsidR="00522113" w:rsidRDefault="00B51388">
      <w:pPr>
        <w:numPr>
          <w:ilvl w:val="2"/>
          <w:numId w:val="98"/>
        </w:numPr>
      </w:pPr>
      <w:r>
        <w:rPr>
          <w:b/>
        </w:rPr>
        <w:t>Recomenda Revisar Procedimento</w:t>
      </w:r>
      <w:r>
        <w:t>: Campo que permite selecionar qual procedimento deve ser revisado a ser dado como manifestação por parte do(a) Presidente da CAR do recurso da segunda instância</w:t>
      </w:r>
      <w:r>
        <w:t>.</w:t>
      </w:r>
    </w:p>
    <w:p w14:paraId="48064412" w14:textId="77777777" w:rsidR="00522113" w:rsidRDefault="00B51388">
      <w:pPr>
        <w:numPr>
          <w:ilvl w:val="3"/>
          <w:numId w:val="98"/>
        </w:numPr>
      </w:pPr>
      <w:r>
        <w:rPr>
          <w:b/>
        </w:rPr>
        <w:t>Opções</w:t>
      </w:r>
      <w:r>
        <w:t>: Revisar Ficha de Avaliação, Celebrar Termo de Compromisso e Revisar Notificação de Penalidade.</w:t>
      </w:r>
    </w:p>
    <w:p w14:paraId="336E4420" w14:textId="77777777" w:rsidR="00522113" w:rsidRDefault="00B51388">
      <w:pPr>
        <w:numPr>
          <w:ilvl w:val="2"/>
          <w:numId w:val="98"/>
        </w:numPr>
      </w:pPr>
      <w:r>
        <w:rPr>
          <w:b/>
        </w:rPr>
        <w:t>Ações</w:t>
      </w:r>
      <w:r>
        <w:t>:</w:t>
      </w:r>
    </w:p>
    <w:p w14:paraId="28385472" w14:textId="77777777" w:rsidR="00522113" w:rsidRDefault="00B51388">
      <w:pPr>
        <w:numPr>
          <w:ilvl w:val="3"/>
          <w:numId w:val="98"/>
        </w:numPr>
      </w:pPr>
      <w:r>
        <w:rPr>
          <w:b/>
        </w:rPr>
        <w:t>Mostrar/Esconder</w:t>
      </w:r>
      <w:r>
        <w:t>: Ao acionar esta opção, o sistema deverá apresentar ou esconder o bloco de informações presente em Parecer - Presidente CAR.</w:t>
      </w:r>
    </w:p>
    <w:p w14:paraId="140C6492" w14:textId="77777777" w:rsidR="00522113" w:rsidRDefault="00B51388">
      <w:pPr>
        <w:numPr>
          <w:ilvl w:val="3"/>
          <w:numId w:val="98"/>
        </w:numPr>
      </w:pPr>
      <w:r>
        <w:rPr>
          <w:b/>
        </w:rPr>
        <w:t>Sa</w:t>
      </w:r>
      <w:r>
        <w:rPr>
          <w:b/>
        </w:rPr>
        <w:t>lvar</w:t>
      </w:r>
      <w:r>
        <w:t>: Ao acionar esta opção, o sistema deverá salvar os dados preenchidos na base de dados sem realizar qualquer validação de campos obrigatórios.</w:t>
      </w:r>
    </w:p>
    <w:p w14:paraId="3A7AEFA2" w14:textId="77777777" w:rsidR="00522113" w:rsidRDefault="00B51388">
      <w:pPr>
        <w:numPr>
          <w:ilvl w:val="3"/>
          <w:numId w:val="98"/>
        </w:numPr>
      </w:pPr>
      <w:r>
        <w:rPr>
          <w:b/>
        </w:rPr>
        <w:t>Visualizar/Imprimir</w:t>
      </w:r>
      <w:r>
        <w:t xml:space="preserve">: Ao acionar esta opção, o sistema deverá disponibilizar para baixar o parecer do recurso </w:t>
      </w:r>
      <w:r>
        <w:t>da segunda instância.</w:t>
      </w:r>
    </w:p>
    <w:p w14:paraId="1947F557" w14:textId="77777777" w:rsidR="00522113" w:rsidRDefault="00B51388">
      <w:pPr>
        <w:numPr>
          <w:ilvl w:val="3"/>
          <w:numId w:val="98"/>
        </w:numPr>
      </w:pPr>
      <w:r>
        <w:rPr>
          <w:b/>
        </w:rPr>
        <w:t>Concluir</w:t>
      </w:r>
      <w:r>
        <w:t>: Ao acionar esta opção, o sistema deverá solicitar a confirmação da conclusão e ao confirmar, deverá seguir o fluxo conforme regras de negócio.</w:t>
      </w:r>
    </w:p>
    <w:p w14:paraId="789BDC20" w14:textId="77777777" w:rsidR="00522113" w:rsidRDefault="00B51388">
      <w:pPr>
        <w:numPr>
          <w:ilvl w:val="4"/>
          <w:numId w:val="98"/>
        </w:numPr>
      </w:pPr>
      <w:r>
        <w:rPr>
          <w:b/>
        </w:rPr>
        <w:t>Mensagem</w:t>
      </w:r>
      <w:r>
        <w:t>: "Deseja realmente concluir o Julgamento?" (Sim/Não)</w:t>
      </w:r>
    </w:p>
    <w:p w14:paraId="0E58A972" w14:textId="77777777" w:rsidR="00522113" w:rsidRDefault="00522113">
      <w:pPr>
        <w:ind w:left="360"/>
      </w:pPr>
    </w:p>
    <w:p w14:paraId="7A692A97" w14:textId="77777777" w:rsidR="00522113" w:rsidRDefault="00B51388">
      <w:pPr>
        <w:numPr>
          <w:ilvl w:val="0"/>
          <w:numId w:val="98"/>
        </w:numPr>
      </w:pPr>
      <w:r>
        <w:rPr>
          <w:b/>
        </w:rPr>
        <w:t xml:space="preserve">Regras - 2ª </w:t>
      </w:r>
      <w:r>
        <w:rPr>
          <w:b/>
        </w:rPr>
        <w:t>Instância - 2ª Instância - Recomendação Presidente da CAR</w:t>
      </w:r>
    </w:p>
    <w:p w14:paraId="2F93DB31" w14:textId="77777777" w:rsidR="00522113" w:rsidRDefault="00B51388">
      <w:pPr>
        <w:numPr>
          <w:ilvl w:val="1"/>
          <w:numId w:val="98"/>
        </w:numPr>
        <w:jc w:val="both"/>
      </w:pPr>
      <w:r>
        <w:t>Apenas usuários com o perfil Presidência CAR e Administrador poderão editar as informações deste bloco.</w:t>
      </w:r>
    </w:p>
    <w:p w14:paraId="564CB5D9" w14:textId="77777777" w:rsidR="00522113" w:rsidRDefault="00B51388">
      <w:pPr>
        <w:numPr>
          <w:ilvl w:val="1"/>
          <w:numId w:val="98"/>
        </w:numPr>
        <w:jc w:val="both"/>
      </w:pPr>
      <w:r>
        <w:t>A ação Visualizar Parecer deverá ter a sua nomenclatura alterada para Imprimir Parecer após se</w:t>
      </w:r>
      <w:r>
        <w:t>r realizada a ação de concluir o parecer.</w:t>
      </w:r>
    </w:p>
    <w:p w14:paraId="57E937DF" w14:textId="77777777" w:rsidR="00522113" w:rsidRDefault="00B51388">
      <w:pPr>
        <w:numPr>
          <w:ilvl w:val="1"/>
          <w:numId w:val="98"/>
        </w:numPr>
        <w:jc w:val="both"/>
      </w:pPr>
      <w:r>
        <w:t>Quando a nomenclatura da ação for Visualizar Parecer, o sistema deverá realizar a impressão conforme o leiaute presente em VisualizarParecer.pdf.</w:t>
      </w:r>
    </w:p>
    <w:p w14:paraId="29115163" w14:textId="77777777" w:rsidR="00522113" w:rsidRDefault="00B51388">
      <w:pPr>
        <w:numPr>
          <w:ilvl w:val="1"/>
          <w:numId w:val="98"/>
        </w:numPr>
        <w:jc w:val="both"/>
      </w:pPr>
      <w:r>
        <w:t>Quando a nomenclatura da ação for Imprimir Parecer, o sistema deverá</w:t>
      </w:r>
      <w:r>
        <w:t xml:space="preserve"> realizar a impressão conforme o leiaute presente em ImprimirParecer.pdf.</w:t>
      </w:r>
    </w:p>
    <w:p w14:paraId="186C019C" w14:textId="77777777" w:rsidR="00522113" w:rsidRDefault="00B51388">
      <w:pPr>
        <w:numPr>
          <w:ilvl w:val="1"/>
          <w:numId w:val="98"/>
        </w:numPr>
        <w:jc w:val="both"/>
      </w:pPr>
      <w:r>
        <w:t>O sistema deverá gerar um número para o Parecer no formato "PCAR&lt;Sequencial&gt;.&lt;Ano&gt;.DEPAM".</w:t>
      </w:r>
    </w:p>
    <w:p w14:paraId="02866B75" w14:textId="77777777" w:rsidR="00522113" w:rsidRDefault="00B51388">
      <w:pPr>
        <w:numPr>
          <w:ilvl w:val="2"/>
          <w:numId w:val="98"/>
        </w:numPr>
        <w:jc w:val="both"/>
      </w:pPr>
      <w:r>
        <w:t>O &lt;Sequencial&gt; deverá iniciar em 00001 e seguir ordem numérica sequencial. Cada &lt;Ano&gt; dever</w:t>
      </w:r>
      <w:r>
        <w:t>á ter a sua própria sequência iniciando em 00001.</w:t>
      </w:r>
    </w:p>
    <w:p w14:paraId="79D51A4D" w14:textId="77777777" w:rsidR="00522113" w:rsidRDefault="00B51388">
      <w:pPr>
        <w:numPr>
          <w:ilvl w:val="2"/>
          <w:numId w:val="98"/>
        </w:numPr>
        <w:jc w:val="both"/>
      </w:pPr>
      <w:r>
        <w:t>Ex: PCAR00001.2016.DEPAM, PCAR00001.2017.DEPAM, PCAR00001.2018.DEPAM.</w:t>
      </w:r>
    </w:p>
    <w:p w14:paraId="7F5F0205" w14:textId="77777777" w:rsidR="00522113" w:rsidRDefault="00B51388">
      <w:pPr>
        <w:numPr>
          <w:ilvl w:val="1"/>
          <w:numId w:val="98"/>
        </w:numPr>
        <w:jc w:val="both"/>
      </w:pPr>
      <w:r>
        <w:t xml:space="preserve">Ao ser concluído o parecer, o sistema deverá gravar um arquivo com o que é gerado pela ação Imprimir Parecer no SEI, dentro do Processo </w:t>
      </w:r>
      <w:r>
        <w:t>SEI associado a Fiscalização do respectivo Julgamento, com a nomenclatura igual a Parecer CAR - Recurso 2ª Instância e o tipo igual a Parecer Técnico de código 191. Este documento deverá ser apresentado na árvore de documentos no sistema, sendo o usuário a</w:t>
      </w:r>
      <w:r>
        <w:t>quele que fez a ação de deferir a análise.</w:t>
      </w:r>
    </w:p>
    <w:p w14:paraId="7ADD68EF" w14:textId="77777777" w:rsidR="00522113" w:rsidRDefault="00B51388">
      <w:pPr>
        <w:numPr>
          <w:ilvl w:val="1"/>
          <w:numId w:val="98"/>
        </w:numPr>
        <w:jc w:val="both"/>
      </w:pPr>
      <w:r>
        <w:t>Ao ser concluído o parecer, o sistema deverá apresentar somente a ação Imprimir Parecer. As demais deverão ser suprimidas.</w:t>
      </w:r>
    </w:p>
    <w:p w14:paraId="1B0F810D" w14:textId="77777777" w:rsidR="00522113" w:rsidRDefault="00B51388">
      <w:pPr>
        <w:numPr>
          <w:ilvl w:val="1"/>
          <w:numId w:val="98"/>
        </w:numPr>
        <w:jc w:val="both"/>
      </w:pPr>
      <w:r>
        <w:t>Ao selecionar a opção Recomenda Reformular o Posicionamento no campo Manifestação, o siste</w:t>
      </w:r>
      <w:r>
        <w:t>ma deverá apresentar as opções Recomenda Revisar Procedimento, Recomenda Anula o AI e Recomenda Confirmar o AI.</w:t>
      </w:r>
    </w:p>
    <w:p w14:paraId="3CD69CAD" w14:textId="77777777" w:rsidR="00522113" w:rsidRDefault="00B51388">
      <w:pPr>
        <w:numPr>
          <w:ilvl w:val="2"/>
          <w:numId w:val="98"/>
        </w:numPr>
        <w:jc w:val="both"/>
      </w:pPr>
      <w:r>
        <w:t>O sistema só deve aceitar a seleção de uma das opções supracitadas.</w:t>
      </w:r>
    </w:p>
    <w:p w14:paraId="1045613B" w14:textId="77777777" w:rsidR="00522113" w:rsidRDefault="00B51388">
      <w:pPr>
        <w:numPr>
          <w:ilvl w:val="1"/>
          <w:numId w:val="98"/>
        </w:numPr>
        <w:jc w:val="both"/>
      </w:pPr>
      <w:r>
        <w:t>Ao selecionar a opção Recomenda Revisar Procedimento no campo Recomenda Refo</w:t>
      </w:r>
      <w:r>
        <w:t>rmular o Posicionamento, o sistema deverá apresentar as opções Revisar Ficha de Avaliação, Celebrar Termo de Compromisso e Revisar Notificação de Penalidade.</w:t>
      </w:r>
    </w:p>
    <w:p w14:paraId="50AFD9BE" w14:textId="77777777" w:rsidR="00522113" w:rsidRDefault="00B51388">
      <w:pPr>
        <w:numPr>
          <w:ilvl w:val="2"/>
          <w:numId w:val="98"/>
        </w:numPr>
        <w:jc w:val="both"/>
      </w:pPr>
      <w:r>
        <w:t>O sistema deve aceitar múltiplas seleções das opções supracitadas.</w:t>
      </w:r>
    </w:p>
    <w:p w14:paraId="0541288A" w14:textId="77777777" w:rsidR="00522113" w:rsidRDefault="00B51388">
      <w:pPr>
        <w:numPr>
          <w:ilvl w:val="3"/>
          <w:numId w:val="98"/>
        </w:numPr>
        <w:jc w:val="both"/>
      </w:pPr>
      <w:r>
        <w:t>O sistema deverá permitir a múl</w:t>
      </w:r>
      <w:r>
        <w:t>tipla seleção caso tenha sido selecionada a opção Revisar Ficha de Avaliação e tendo como possibilidade ou selecionar a opção Celebrar Termo de Compromisso ou Revisar Notificação de Penalidade.</w:t>
      </w:r>
    </w:p>
    <w:p w14:paraId="2FBCF9CB" w14:textId="77777777" w:rsidR="00522113" w:rsidRDefault="00B51388">
      <w:pPr>
        <w:numPr>
          <w:ilvl w:val="1"/>
          <w:numId w:val="98"/>
        </w:numPr>
        <w:jc w:val="both"/>
      </w:pPr>
      <w:r>
        <w:t>Ao concluir a manifestação:</w:t>
      </w:r>
    </w:p>
    <w:p w14:paraId="7FC7BB68" w14:textId="77777777" w:rsidR="00522113" w:rsidRDefault="00B51388">
      <w:pPr>
        <w:numPr>
          <w:ilvl w:val="2"/>
          <w:numId w:val="98"/>
        </w:numPr>
        <w:jc w:val="both"/>
      </w:pPr>
      <w:r>
        <w:t>O sistema deverá alterar a Situaçã</w:t>
      </w:r>
      <w:r>
        <w:t>o para Aguardando Parecer do Presidente, apresentar o bloco Manifestação do Recurso da 2ª Instância - Presidente, e encaminhar e-mail informando da solicitação para os usuários com o perfil Presidência e DEPAM.</w:t>
      </w:r>
    </w:p>
    <w:p w14:paraId="2C6D7CBE" w14:textId="77777777" w:rsidR="00522113" w:rsidRDefault="00B51388">
      <w:pPr>
        <w:numPr>
          <w:ilvl w:val="3"/>
          <w:numId w:val="98"/>
        </w:numPr>
        <w:jc w:val="both"/>
      </w:pPr>
      <w:r>
        <w:t>Assunto E-mail: "[FISCALIS] Julgamento - Recu</w:t>
      </w:r>
      <w:r>
        <w:t>rso 2ª Instância - Presidente IPHAN".</w:t>
      </w:r>
    </w:p>
    <w:p w14:paraId="7F575784" w14:textId="77777777" w:rsidR="00522113" w:rsidRDefault="00B51388">
      <w:pPr>
        <w:numPr>
          <w:ilvl w:val="3"/>
          <w:numId w:val="98"/>
        </w:numPr>
        <w:jc w:val="both"/>
      </w:pPr>
      <w:r>
        <w:t>Mensagem E-mail: "O seguinte Julgamento encontra-se com a situação pendente de decisão do recurso em 2ª Instância do Presidente: &lt;UF da Unidade&gt; - &lt;Número Julgamento&gt; - &lt;Autoridade Julgadora&gt;".</w:t>
      </w:r>
    </w:p>
    <w:p w14:paraId="54C562A1" w14:textId="77777777" w:rsidR="00522113" w:rsidRDefault="00522113">
      <w:pPr>
        <w:jc w:val="both"/>
      </w:pPr>
    </w:p>
    <w:p w14:paraId="3365A81C" w14:textId="77777777" w:rsidR="00522113" w:rsidRDefault="00B51388">
      <w:pPr>
        <w:numPr>
          <w:ilvl w:val="0"/>
          <w:numId w:val="98"/>
        </w:numPr>
      </w:pPr>
      <w:r>
        <w:rPr>
          <w:b/>
        </w:rPr>
        <w:t xml:space="preserve">Tela - 2ª </w:t>
      </w:r>
      <w:r>
        <w:rPr>
          <w:b/>
        </w:rPr>
        <w:t>Instância - 2ª Instância - Recomendação Presidente da CAR</w:t>
      </w:r>
    </w:p>
    <w:p w14:paraId="5DEF0A0B" w14:textId="77777777" w:rsidR="00522113" w:rsidRDefault="00B51388">
      <w:r>
        <w:rPr>
          <w:noProof/>
        </w:rPr>
        <w:drawing>
          <wp:inline distT="0" distB="0" distL="0" distR="0" wp14:anchorId="4EF72CA4" wp14:editId="7B786255">
            <wp:extent cx="5991225" cy="2619375"/>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png"/>
                    <pic:cNvPicPr/>
                  </pic:nvPicPr>
                  <pic:blipFill>
                    <a:blip r:embed="rId621" cstate="print"/>
                    <a:stretch>
                      <a:fillRect/>
                    </a:stretch>
                  </pic:blipFill>
                  <pic:spPr>
                    <a:xfrm>
                      <a:off x="0" y="0"/>
                      <a:ext cx="5991225" cy="2619375"/>
                    </a:xfrm>
                    <a:prstGeom prst="rect">
                      <a:avLst/>
                    </a:prstGeom>
                  </pic:spPr>
                </pic:pic>
              </a:graphicData>
            </a:graphic>
          </wp:inline>
        </w:drawing>
      </w:r>
    </w:p>
    <w:p w14:paraId="366139F7" w14:textId="77777777" w:rsidR="00522113" w:rsidRDefault="00522113"/>
    <w:p w14:paraId="4AF976C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22">
        <w:r>
          <w:rPr>
            <w:rFonts w:ascii="Tahoma" w:eastAsia="Tahoma" w:hAnsi="Tahoma" w:cs="Tahoma"/>
            <w:i/>
            <w:color w:val="6666FF"/>
          </w:rPr>
          <w:t>Qt Help documentation made easy</w:t>
        </w:r>
      </w:hyperlink>
    </w:p>
    <w:p w14:paraId="5F4E4CB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48" w:name="_topic_2aInstancia_DecisaoPresidenteIPH"/>
      <w:bookmarkEnd w:id="248"/>
      <w:r>
        <w:rPr>
          <w:rFonts w:ascii="Tahoma" w:eastAsia="Tahoma" w:hAnsi="Tahoma" w:cs="Tahoma"/>
          <w:i/>
          <w:color w:val="243F60"/>
          <w:sz w:val="22"/>
        </w:rPr>
        <w:t>2ª Instancia - Decisão Presidente IPHAN</w:t>
      </w:r>
    </w:p>
    <w:p w14:paraId="59E0F612" w14:textId="77777777" w:rsidR="00522113" w:rsidRDefault="00B51388">
      <w:pPr>
        <w:jc w:val="both"/>
      </w:pPr>
      <w:r>
        <w:t>A aba "</w:t>
      </w:r>
      <w:r>
        <w:rPr>
          <w:b/>
        </w:rPr>
        <w:t>Recursos</w:t>
      </w:r>
      <w:r>
        <w:t>", na janela "</w:t>
      </w:r>
      <w:r>
        <w:rPr>
          <w:b/>
        </w:rPr>
        <w:t>2ª Instância - Recomendação Presidente da CAR</w:t>
      </w:r>
      <w:r>
        <w:t xml:space="preserve">" permite detalhar um Julgamento e apresentar os dados na janela </w:t>
      </w:r>
      <w:r>
        <w:rPr>
          <w:b/>
        </w:rPr>
        <w:t>2ª Instância - Recomendação Presidente da CAR.</w:t>
      </w:r>
    </w:p>
    <w:p w14:paraId="264CED3A" w14:textId="77777777" w:rsidR="00522113" w:rsidRDefault="00522113">
      <w:pPr>
        <w:jc w:val="both"/>
      </w:pPr>
    </w:p>
    <w:p w14:paraId="703597FE" w14:textId="77777777" w:rsidR="00522113" w:rsidRDefault="00B51388">
      <w:pPr>
        <w:numPr>
          <w:ilvl w:val="0"/>
          <w:numId w:val="98"/>
        </w:numPr>
        <w:jc w:val="both"/>
      </w:pPr>
      <w:r>
        <w:rPr>
          <w:b/>
        </w:rPr>
        <w:t>Det</w:t>
      </w:r>
      <w:r>
        <w:rPr>
          <w:b/>
        </w:rPr>
        <w:t>alhamento do campo - 2ª Instância - Recomendação Presidente da CAR</w:t>
      </w:r>
    </w:p>
    <w:p w14:paraId="5314E7E1" w14:textId="77777777" w:rsidR="00522113" w:rsidRDefault="00B51388">
      <w:pPr>
        <w:numPr>
          <w:ilvl w:val="1"/>
          <w:numId w:val="98"/>
        </w:numPr>
        <w:jc w:val="both"/>
      </w:pPr>
      <w:r>
        <w:rPr>
          <w:b/>
        </w:rPr>
        <w:t>Decisão do Recurso da 2ª Instância - Presidente IPHAN</w:t>
      </w:r>
    </w:p>
    <w:p w14:paraId="64107F46" w14:textId="77777777" w:rsidR="00522113" w:rsidRDefault="00B51388">
      <w:pPr>
        <w:numPr>
          <w:ilvl w:val="2"/>
          <w:numId w:val="98"/>
        </w:numPr>
        <w:jc w:val="both"/>
      </w:pPr>
      <w:r>
        <w:rPr>
          <w:b/>
        </w:rPr>
        <w:t>Nº</w:t>
      </w:r>
      <w:r>
        <w:t xml:space="preserve"> </w:t>
      </w:r>
      <w:r>
        <w:rPr>
          <w:b/>
        </w:rPr>
        <w:t>Processo SEI da Manifestação</w:t>
      </w:r>
      <w:r>
        <w:t xml:space="preserve">: Campo que permite informar o número do processo SEI da manifestação.  </w:t>
      </w:r>
    </w:p>
    <w:p w14:paraId="67EF86C8" w14:textId="77777777" w:rsidR="00522113" w:rsidRDefault="00B51388">
      <w:pPr>
        <w:numPr>
          <w:ilvl w:val="3"/>
          <w:numId w:val="98"/>
        </w:numPr>
        <w:jc w:val="both"/>
      </w:pPr>
      <w:r>
        <w:t>Máscara: 99999.999999/9999-99 o</w:t>
      </w:r>
      <w:r>
        <w:t xml:space="preserve">u 9999999.99999999/9999-99  </w:t>
      </w:r>
    </w:p>
    <w:p w14:paraId="6B128523" w14:textId="77777777" w:rsidR="00522113" w:rsidRDefault="00B51388">
      <w:pPr>
        <w:numPr>
          <w:ilvl w:val="3"/>
          <w:numId w:val="98"/>
        </w:numPr>
        <w:jc w:val="both"/>
      </w:pPr>
      <w:r>
        <w:t xml:space="preserve">Campo obrigatório. </w:t>
      </w:r>
    </w:p>
    <w:p w14:paraId="408A91CA" w14:textId="77777777" w:rsidR="00522113" w:rsidRDefault="00B51388">
      <w:pPr>
        <w:numPr>
          <w:ilvl w:val="2"/>
          <w:numId w:val="98"/>
        </w:numPr>
        <w:jc w:val="both"/>
      </w:pPr>
      <w:r>
        <w:rPr>
          <w:b/>
        </w:rPr>
        <w:t>Nº Documento SEI da Manifestação</w:t>
      </w:r>
      <w:r>
        <w:t xml:space="preserve">: Campo que permite informar o número do documento do processo SEI  </w:t>
      </w:r>
    </w:p>
    <w:p w14:paraId="1F07D8D0" w14:textId="77777777" w:rsidR="00522113" w:rsidRDefault="00B51388">
      <w:pPr>
        <w:numPr>
          <w:ilvl w:val="3"/>
          <w:numId w:val="98"/>
        </w:numPr>
        <w:jc w:val="both"/>
      </w:pPr>
      <w:r>
        <w:t xml:space="preserve">Campo numérico  </w:t>
      </w:r>
    </w:p>
    <w:p w14:paraId="0B1562A8" w14:textId="77777777" w:rsidR="00522113" w:rsidRDefault="00B51388">
      <w:pPr>
        <w:numPr>
          <w:ilvl w:val="3"/>
          <w:numId w:val="98"/>
        </w:numPr>
        <w:jc w:val="both"/>
      </w:pPr>
      <w:r>
        <w:t>Tamanho: 10</w:t>
      </w:r>
    </w:p>
    <w:p w14:paraId="4E767842" w14:textId="77777777" w:rsidR="00522113" w:rsidRDefault="00B51388">
      <w:pPr>
        <w:numPr>
          <w:ilvl w:val="3"/>
          <w:numId w:val="98"/>
        </w:numPr>
        <w:jc w:val="both"/>
      </w:pPr>
      <w:r>
        <w:t>Campo obrigatório</w:t>
      </w:r>
    </w:p>
    <w:p w14:paraId="31F062C8" w14:textId="77777777" w:rsidR="00522113" w:rsidRDefault="00B51388">
      <w:pPr>
        <w:numPr>
          <w:ilvl w:val="2"/>
          <w:numId w:val="98"/>
        </w:numPr>
        <w:jc w:val="both"/>
      </w:pPr>
      <w:r>
        <w:rPr>
          <w:b/>
        </w:rPr>
        <w:t>Manifestação Presidente do IPHAN</w:t>
      </w:r>
    </w:p>
    <w:p w14:paraId="6E0A4E39" w14:textId="77777777" w:rsidR="00522113" w:rsidRDefault="00B51388">
      <w:pPr>
        <w:numPr>
          <w:ilvl w:val="3"/>
          <w:numId w:val="98"/>
        </w:numPr>
        <w:jc w:val="both"/>
      </w:pPr>
      <w:r>
        <w:rPr>
          <w:b/>
        </w:rPr>
        <w:t xml:space="preserve">Manifestação do </w:t>
      </w:r>
      <w:r>
        <w:rPr>
          <w:b/>
        </w:rPr>
        <w:t>Presidente do IPHAN</w:t>
      </w:r>
      <w:r>
        <w:t>: Campo que permite selecionar qual a manifestação por parte do(a) Presidente do IPHAN quanto ao recurso da segunda instância.</w:t>
      </w:r>
    </w:p>
    <w:p w14:paraId="1C67CA0F" w14:textId="77777777" w:rsidR="00522113" w:rsidRDefault="00B51388">
      <w:pPr>
        <w:numPr>
          <w:ilvl w:val="4"/>
          <w:numId w:val="98"/>
        </w:numPr>
        <w:jc w:val="both"/>
      </w:pPr>
      <w:r>
        <w:t>Opções: Mantida a Decisão Anterior, Posicionamento Reformulado</w:t>
      </w:r>
    </w:p>
    <w:p w14:paraId="54BF63E9" w14:textId="77777777" w:rsidR="00522113" w:rsidRDefault="00B51388">
      <w:pPr>
        <w:numPr>
          <w:ilvl w:val="3"/>
          <w:numId w:val="98"/>
        </w:numPr>
        <w:jc w:val="both"/>
      </w:pPr>
      <w:r>
        <w:rPr>
          <w:b/>
        </w:rPr>
        <w:t>Posicionamento Reformulado</w:t>
      </w:r>
      <w:r>
        <w:t>: Campo que permite s</w:t>
      </w:r>
      <w:r>
        <w:t xml:space="preserve">elecionar qual o novo posicionamento a ser dado como manifestação por parte do Superintendente do recurso da primeira instância. </w:t>
      </w:r>
    </w:p>
    <w:p w14:paraId="4D68BFE7" w14:textId="77777777" w:rsidR="00522113" w:rsidRDefault="00B51388">
      <w:pPr>
        <w:numPr>
          <w:ilvl w:val="4"/>
          <w:numId w:val="98"/>
        </w:numPr>
        <w:jc w:val="both"/>
      </w:pPr>
      <w:r>
        <w:t xml:space="preserve">Opções: Revisar Procedimento, AI Anulado e AI Confirmado.  </w:t>
      </w:r>
    </w:p>
    <w:p w14:paraId="4696EE17" w14:textId="77777777" w:rsidR="00522113" w:rsidRDefault="00B51388">
      <w:pPr>
        <w:numPr>
          <w:ilvl w:val="4"/>
          <w:numId w:val="98"/>
        </w:numPr>
        <w:jc w:val="both"/>
      </w:pPr>
      <w:r>
        <w:t xml:space="preserve">Seleção única </w:t>
      </w:r>
    </w:p>
    <w:p w14:paraId="2738B4C9" w14:textId="77777777" w:rsidR="00522113" w:rsidRDefault="00B51388">
      <w:pPr>
        <w:numPr>
          <w:ilvl w:val="3"/>
          <w:numId w:val="98"/>
        </w:numPr>
        <w:jc w:val="both"/>
      </w:pPr>
      <w:r>
        <w:rPr>
          <w:b/>
        </w:rPr>
        <w:t>Revisar Procedimento</w:t>
      </w:r>
      <w:r>
        <w:t xml:space="preserve">: Campo que permite selecionar </w:t>
      </w:r>
      <w:r>
        <w:t xml:space="preserve">qual procedimento deve ser revisado a ser dado como manifestação por parte do Superintendente do recurso da primeira instância.  </w:t>
      </w:r>
    </w:p>
    <w:p w14:paraId="457C40FC" w14:textId="77777777" w:rsidR="00522113" w:rsidRDefault="00B51388">
      <w:pPr>
        <w:numPr>
          <w:ilvl w:val="4"/>
          <w:numId w:val="98"/>
        </w:numPr>
        <w:jc w:val="both"/>
      </w:pPr>
      <w:r>
        <w:t xml:space="preserve">Opções: Revisar Ficha de Avaliação, Celebrar Termo de Compromisso e Revisar Notificação de Penalidade.  </w:t>
      </w:r>
    </w:p>
    <w:p w14:paraId="4AD5E5B4" w14:textId="77777777" w:rsidR="00522113" w:rsidRDefault="00B51388">
      <w:pPr>
        <w:numPr>
          <w:ilvl w:val="4"/>
          <w:numId w:val="98"/>
        </w:numPr>
        <w:jc w:val="both"/>
      </w:pPr>
      <w:r>
        <w:t xml:space="preserve">Múltipla seleção </w:t>
      </w:r>
    </w:p>
    <w:p w14:paraId="0ADA0249" w14:textId="77777777" w:rsidR="00522113" w:rsidRDefault="00B51388">
      <w:pPr>
        <w:numPr>
          <w:ilvl w:val="1"/>
          <w:numId w:val="98"/>
        </w:numPr>
        <w:jc w:val="both"/>
      </w:pPr>
      <w:r>
        <w:rPr>
          <w:b/>
        </w:rPr>
        <w:t>Açõ</w:t>
      </w:r>
      <w:r>
        <w:rPr>
          <w:b/>
        </w:rPr>
        <w:t>es</w:t>
      </w:r>
      <w:r>
        <w:t>:</w:t>
      </w:r>
    </w:p>
    <w:p w14:paraId="68966077" w14:textId="77777777" w:rsidR="00522113" w:rsidRDefault="00B51388">
      <w:pPr>
        <w:numPr>
          <w:ilvl w:val="2"/>
          <w:numId w:val="98"/>
        </w:numPr>
        <w:jc w:val="both"/>
      </w:pPr>
      <w:r>
        <w:rPr>
          <w:b/>
        </w:rPr>
        <w:t>Mostrar/Esconder</w:t>
      </w:r>
      <w:r>
        <w:t>: Ao acionar esta opção, o sistema deverá apresentar ou esconder o bloco de informações presente em Manifestação do Recurso da 2ª Instância - Presidente IPHAN.</w:t>
      </w:r>
    </w:p>
    <w:p w14:paraId="6BFFAD0A" w14:textId="77777777" w:rsidR="00522113" w:rsidRDefault="00B51388">
      <w:pPr>
        <w:numPr>
          <w:ilvl w:val="2"/>
          <w:numId w:val="98"/>
        </w:numPr>
        <w:jc w:val="both"/>
      </w:pPr>
      <w:r>
        <w:rPr>
          <w:b/>
        </w:rPr>
        <w:t>Salvar</w:t>
      </w:r>
      <w:r>
        <w:t xml:space="preserve">: Ao acionar esta opção, o sistema deverá salvar os dados preenchidos </w:t>
      </w:r>
      <w:r>
        <w:t>na base de dados sem realizar qualquer validação de campos obrigatórios.</w:t>
      </w:r>
    </w:p>
    <w:p w14:paraId="4A9E437B" w14:textId="77777777" w:rsidR="00522113" w:rsidRDefault="00B51388">
      <w:pPr>
        <w:numPr>
          <w:ilvl w:val="2"/>
          <w:numId w:val="98"/>
        </w:numPr>
        <w:jc w:val="both"/>
      </w:pPr>
      <w:r>
        <w:rPr>
          <w:b/>
        </w:rPr>
        <w:t>Concluir</w:t>
      </w:r>
      <w:r>
        <w:t>: Ao acionar esta opção, o sistema deverá solicitar a confirmação da conclusão e ao confirmar, deverá seguir o fluxo conforme regras de negócio.</w:t>
      </w:r>
    </w:p>
    <w:p w14:paraId="348FA06C" w14:textId="77777777" w:rsidR="00522113" w:rsidRDefault="00B51388">
      <w:pPr>
        <w:numPr>
          <w:ilvl w:val="3"/>
          <w:numId w:val="98"/>
        </w:numPr>
        <w:jc w:val="both"/>
      </w:pPr>
      <w:r>
        <w:rPr>
          <w:b/>
        </w:rPr>
        <w:t>Mensagem</w:t>
      </w:r>
      <w:r>
        <w:t>: "Deseja realmente co</w:t>
      </w:r>
      <w:r>
        <w:t>ncluir o Julgamento?" (Sim/Não)</w:t>
      </w:r>
    </w:p>
    <w:p w14:paraId="050A27CE" w14:textId="77777777" w:rsidR="00522113" w:rsidRDefault="00522113">
      <w:pPr>
        <w:ind w:left="360"/>
        <w:jc w:val="both"/>
      </w:pPr>
    </w:p>
    <w:p w14:paraId="71A5B1C5" w14:textId="77777777" w:rsidR="00522113" w:rsidRDefault="00B51388">
      <w:pPr>
        <w:numPr>
          <w:ilvl w:val="0"/>
          <w:numId w:val="98"/>
        </w:numPr>
        <w:jc w:val="both"/>
      </w:pPr>
      <w:r>
        <w:rPr>
          <w:b/>
        </w:rPr>
        <w:t>Regras - 2ª Instância - 2ª Instância - Recomendação Presidente da CAR</w:t>
      </w:r>
    </w:p>
    <w:p w14:paraId="7CA1CBA6" w14:textId="77777777" w:rsidR="00522113" w:rsidRDefault="00B51388">
      <w:pPr>
        <w:numPr>
          <w:ilvl w:val="1"/>
          <w:numId w:val="98"/>
        </w:numPr>
        <w:jc w:val="both"/>
      </w:pPr>
      <w:r>
        <w:t xml:space="preserve">Apenas os usuários com o perfil Autoridade Julgadora associada ao Julgamento, Coordenação Técnica da Unidade do Julgamento, CAR, Presidente da CAR e </w:t>
      </w:r>
      <w:r>
        <w:t>Administrador poderão editar as informações deste bloco.</w:t>
      </w:r>
    </w:p>
    <w:p w14:paraId="660E8D86" w14:textId="77777777" w:rsidR="00522113" w:rsidRDefault="00B51388">
      <w:pPr>
        <w:numPr>
          <w:ilvl w:val="1"/>
          <w:numId w:val="98"/>
        </w:numPr>
        <w:jc w:val="both"/>
      </w:pPr>
      <w:r>
        <w:t>Ao selecionar a opção Posicionamento Reformulado no campo Manifestação, o sistema deverá apresentar as opções Revisar Procedimento, AI Anulado e AI Confirmado.</w:t>
      </w:r>
    </w:p>
    <w:p w14:paraId="57582F03" w14:textId="77777777" w:rsidR="00522113" w:rsidRDefault="00B51388">
      <w:pPr>
        <w:numPr>
          <w:ilvl w:val="2"/>
          <w:numId w:val="98"/>
        </w:numPr>
        <w:jc w:val="both"/>
      </w:pPr>
      <w:r>
        <w:t xml:space="preserve">O sistema só deve aceitar a seleção de </w:t>
      </w:r>
      <w:r>
        <w:t>uma das opções supracitadas.</w:t>
      </w:r>
    </w:p>
    <w:p w14:paraId="6D105E0E" w14:textId="77777777" w:rsidR="00522113" w:rsidRDefault="00B51388">
      <w:pPr>
        <w:numPr>
          <w:ilvl w:val="1"/>
          <w:numId w:val="98"/>
        </w:numPr>
        <w:jc w:val="both"/>
      </w:pPr>
      <w:r>
        <w:t>Ao selecionar a opção Revisar Procedimento no campo Posicionamento Reformulado, o sistema deverá apresentar as opções Revisar Ficha de Avaliação, Celebrar Termo de Compromisso e Revisar Notificação de Penalidade.</w:t>
      </w:r>
    </w:p>
    <w:p w14:paraId="27F5225E" w14:textId="77777777" w:rsidR="00522113" w:rsidRDefault="00B51388">
      <w:pPr>
        <w:numPr>
          <w:ilvl w:val="2"/>
          <w:numId w:val="98"/>
        </w:numPr>
        <w:jc w:val="both"/>
      </w:pPr>
      <w:r>
        <w:t>O sistema deve</w:t>
      </w:r>
      <w:r>
        <w:t xml:space="preserve"> aceitar múltiplas seleções das opções supracitadas.</w:t>
      </w:r>
    </w:p>
    <w:p w14:paraId="02343D8E" w14:textId="77777777" w:rsidR="00522113" w:rsidRDefault="00B51388">
      <w:pPr>
        <w:numPr>
          <w:ilvl w:val="3"/>
          <w:numId w:val="98"/>
        </w:numPr>
        <w:jc w:val="both"/>
      </w:pPr>
      <w:r>
        <w:t xml:space="preserve">O sistema deverá permitir a múltipla seleção caso tenha sido selecionada a opção Revisar Ficha de Avaliação e tendo como possibilidade ou selecionar a opção Celebrar Termo de Compromisso ou </w:t>
      </w:r>
      <w:r>
        <w:t>Revisar Notificação de Penalidade.</w:t>
      </w:r>
    </w:p>
    <w:p w14:paraId="292A160D" w14:textId="77777777" w:rsidR="00522113" w:rsidRDefault="00B51388">
      <w:pPr>
        <w:numPr>
          <w:ilvl w:val="1"/>
          <w:numId w:val="98"/>
        </w:numPr>
        <w:jc w:val="both"/>
      </w:pPr>
      <w:r>
        <w:t>Ao concluir a manifestação com o resultado da manifestação igual a Mantida Decisão Anterior e esta decisão seja igual a AI Anulado:</w:t>
      </w:r>
    </w:p>
    <w:p w14:paraId="4E9CC3AC" w14:textId="77777777" w:rsidR="00522113" w:rsidRDefault="00B51388">
      <w:pPr>
        <w:numPr>
          <w:ilvl w:val="2"/>
          <w:numId w:val="98"/>
        </w:numPr>
        <w:jc w:val="both"/>
      </w:pPr>
      <w:r>
        <w:t>O sistema deverá apresentar pop up solicitando a confirmação da ação (sim/não) com a segu</w:t>
      </w:r>
      <w:r>
        <w:t>inte pergunta: "Tem certeza que quer prosseguir com a anulação do AI? Após a anulação, nenhuma edição poderá ser realizada e o julgamento será encerrado".</w:t>
      </w:r>
    </w:p>
    <w:p w14:paraId="6F0B6AE2" w14:textId="77777777" w:rsidR="00522113" w:rsidRDefault="00B51388">
      <w:pPr>
        <w:numPr>
          <w:ilvl w:val="2"/>
          <w:numId w:val="98"/>
        </w:numPr>
        <w:jc w:val="both"/>
      </w:pPr>
      <w:r>
        <w:t>O sistema deverá alterar a Fase para Encerramento, a Situação para AI Anulado, não permitir mais a ed</w:t>
      </w:r>
      <w:r>
        <w:t>ição de qualquer informação na aba Recursos e apresentar no campo Julgamento AI no cabeçalho a informação AI Anulado.</w:t>
      </w:r>
    </w:p>
    <w:p w14:paraId="2410524B" w14:textId="77777777" w:rsidR="00522113" w:rsidRDefault="00B51388">
      <w:pPr>
        <w:numPr>
          <w:ilvl w:val="1"/>
          <w:numId w:val="98"/>
        </w:numPr>
        <w:jc w:val="both"/>
      </w:pPr>
      <w:r>
        <w:t>Ao concluir a manifestação com o resultado da manifestação igual a Mantida Decisão Anterior e esta decisão seja igual a AI Confirmado:</w:t>
      </w:r>
    </w:p>
    <w:p w14:paraId="2131DA32" w14:textId="77777777" w:rsidR="00522113" w:rsidRDefault="00B51388">
      <w:pPr>
        <w:numPr>
          <w:ilvl w:val="2"/>
          <w:numId w:val="98"/>
        </w:numPr>
        <w:jc w:val="both"/>
      </w:pPr>
      <w:r>
        <w:t>O s</w:t>
      </w:r>
      <w:r>
        <w:t>istema deverá alterar a Situação para Encerramento, a Situação para AI Confirmado, não permitir mais a edição de qualquer informação na aba Recursos e apresentar no campo Julgamento AI no cabeçalho a informação AI Confirmado, e encaminhar e-mail informando</w:t>
      </w:r>
      <w:r>
        <w:t xml:space="preserve"> da solicitação para os usuários com o perfil DEPAM.</w:t>
      </w:r>
    </w:p>
    <w:p w14:paraId="108C6691" w14:textId="77777777" w:rsidR="00522113" w:rsidRDefault="00B51388">
      <w:pPr>
        <w:numPr>
          <w:ilvl w:val="1"/>
          <w:numId w:val="98"/>
        </w:numPr>
        <w:jc w:val="both"/>
      </w:pPr>
      <w:r>
        <w:t>Ao concluir a manifestação com o resultado da manifestação igual a Posicionamento Reformulado, o posicionamento igual a Revisar Procedimento e a revisão igual a Revisar Ficha de Avaliação:</w:t>
      </w:r>
    </w:p>
    <w:p w14:paraId="75477734" w14:textId="77777777" w:rsidR="00522113" w:rsidRDefault="00B51388">
      <w:pPr>
        <w:numPr>
          <w:ilvl w:val="2"/>
          <w:numId w:val="98"/>
        </w:numPr>
        <w:jc w:val="both"/>
      </w:pPr>
      <w:r>
        <w:t>O sistema deve</w:t>
      </w:r>
      <w:r>
        <w:t>rá permanecer seguir para a fase e situação conforme a outra seleção além de Revisar Ficha de Avaliação, cancelar a Ficha de Avaliação atual da Fiscalização associada ao Julgamento e encaminhar e-mail para os fiscais da Fiscalização e os usuários ativos co</w:t>
      </w:r>
      <w:r>
        <w:t>m o perfil Coordenação Técnica da respectiva Unidade do Julgamento.</w:t>
      </w:r>
    </w:p>
    <w:p w14:paraId="51B4FE60" w14:textId="77777777" w:rsidR="00522113" w:rsidRDefault="00B51388">
      <w:pPr>
        <w:numPr>
          <w:ilvl w:val="3"/>
          <w:numId w:val="98"/>
        </w:numPr>
        <w:jc w:val="both"/>
      </w:pPr>
      <w:r>
        <w:t>Assunto E-mail: "[FISCALIS] Julgamento - Recursos - Revisar Procedimento - Revisar Ficha de Avaliação".</w:t>
      </w:r>
    </w:p>
    <w:p w14:paraId="278F85B7" w14:textId="77777777" w:rsidR="00522113" w:rsidRDefault="00B51388">
      <w:pPr>
        <w:numPr>
          <w:ilvl w:val="3"/>
          <w:numId w:val="98"/>
        </w:numPr>
        <w:jc w:val="both"/>
      </w:pPr>
      <w:r>
        <w:t>Mensagem E-mail: "O seguinte Julgamento encontra-se para revisão da ficha de avaliaç</w:t>
      </w:r>
      <w:r>
        <w:t>ão: &lt;UF da Unidade&gt; - &lt;Número Julgamento&gt; - &lt;Autoridade Julgadora&gt;</w:t>
      </w:r>
    </w:p>
    <w:p w14:paraId="480972FB" w14:textId="77777777" w:rsidR="00522113" w:rsidRDefault="00B51388">
      <w:pPr>
        <w:numPr>
          <w:ilvl w:val="2"/>
          <w:numId w:val="98"/>
        </w:numPr>
        <w:jc w:val="both"/>
      </w:pPr>
      <w:r>
        <w:t>O sistema deverá aguardar a conclusão da nova ficha de avaliação, que ao ser realizada, deverá alterar a Situação para Aguardando Análise da Ficha de Avaliação e encaminhar e-mail para a Au</w:t>
      </w:r>
      <w:r>
        <w:t>toridade Julgadora e os usuários ativos com o perfil Coordenação Técnica da respectiva Unidade do Julgamento.</w:t>
      </w:r>
    </w:p>
    <w:p w14:paraId="2D8CD52F" w14:textId="77777777" w:rsidR="00522113" w:rsidRDefault="00B51388">
      <w:pPr>
        <w:numPr>
          <w:ilvl w:val="3"/>
          <w:numId w:val="98"/>
        </w:numPr>
        <w:jc w:val="both"/>
      </w:pPr>
      <w:r>
        <w:t>Assunto E-mail: "[FISCALIS] Julgamento - Recursos - Revisar Procedimento - Aguardando Análise da Ficha de Avaliação".</w:t>
      </w:r>
    </w:p>
    <w:p w14:paraId="0EDB494A" w14:textId="77777777" w:rsidR="00522113" w:rsidRDefault="00B51388">
      <w:pPr>
        <w:numPr>
          <w:ilvl w:val="3"/>
          <w:numId w:val="98"/>
        </w:numPr>
        <w:jc w:val="both"/>
      </w:pPr>
      <w:r>
        <w:t>Mensagem E-mail: "O seguinte</w:t>
      </w:r>
      <w:r>
        <w:t xml:space="preserve"> Julgamento encontra-se para análise da ficha de avaliação: &lt;UF da Unidade&gt; - &lt;Número Julgamento&gt; - &lt;Autoridade Julgadora&gt;</w:t>
      </w:r>
    </w:p>
    <w:p w14:paraId="0D974DDD" w14:textId="77777777" w:rsidR="00522113" w:rsidRDefault="00B51388">
      <w:pPr>
        <w:numPr>
          <w:ilvl w:val="1"/>
          <w:numId w:val="98"/>
        </w:numPr>
        <w:jc w:val="both"/>
      </w:pPr>
      <w:r>
        <w:t>Ao concluir a manifestação com o resultado da manifestação igual a Posicionamento Reformulado, o posicionamento igual a Revisar Proce</w:t>
      </w:r>
      <w:r>
        <w:t>dimento e a revisão igual a Celebrar Termo de Compromisso:</w:t>
      </w:r>
    </w:p>
    <w:p w14:paraId="0092D0AF" w14:textId="77777777" w:rsidR="00522113" w:rsidRDefault="00B51388">
      <w:pPr>
        <w:numPr>
          <w:ilvl w:val="2"/>
          <w:numId w:val="98"/>
        </w:numPr>
        <w:jc w:val="both"/>
      </w:pPr>
      <w:r>
        <w:t>O sistema deverá alterar a Fase para Acordo, a Situação para Aguardando Minuta do TC, seguir as regras de negócio e apresentação da respectiva Fase e Situação e encaminhar e-mail para os usuários a</w:t>
      </w:r>
      <w:r>
        <w:t>tivos com o perfil Coordenação Técnica da respectiva Unidade do Julgamento.</w:t>
      </w:r>
    </w:p>
    <w:p w14:paraId="1B5C824C" w14:textId="77777777" w:rsidR="00522113" w:rsidRDefault="00B51388">
      <w:pPr>
        <w:numPr>
          <w:ilvl w:val="3"/>
          <w:numId w:val="98"/>
        </w:numPr>
        <w:jc w:val="both"/>
      </w:pPr>
      <w:r>
        <w:t>Assunto E-mail: "[FISCALIS] Julgamento - Recursos - Revisar Procedimento - Minuto do Termo de Compromisso".</w:t>
      </w:r>
    </w:p>
    <w:p w14:paraId="46FF6458" w14:textId="77777777" w:rsidR="00522113" w:rsidRDefault="00B51388">
      <w:pPr>
        <w:numPr>
          <w:ilvl w:val="3"/>
          <w:numId w:val="98"/>
        </w:numPr>
        <w:jc w:val="both"/>
      </w:pPr>
      <w:r>
        <w:t>Mensagem E-mail: "O seguinte Julgamento encontra-se para revisão de proc</w:t>
      </w:r>
      <w:r>
        <w:t>edimento: &lt;UF da Unidade&gt; - &lt;Número Julgamento&gt; - &lt;Autoridade Julgadora&gt;</w:t>
      </w:r>
    </w:p>
    <w:p w14:paraId="4EB954EE" w14:textId="77777777" w:rsidR="00522113" w:rsidRDefault="00B51388">
      <w:pPr>
        <w:numPr>
          <w:ilvl w:val="1"/>
          <w:numId w:val="98"/>
        </w:numPr>
        <w:jc w:val="both"/>
      </w:pPr>
      <w:r>
        <w:t>Ao concluir a manifestação com o resultado da manifestação igual a Posicionamento Reformulado, o posicionamento igual a Revisar Procedimento e a revisão igual a Revisar Notificação de</w:t>
      </w:r>
      <w:r>
        <w:t xml:space="preserve"> Penalidade:</w:t>
      </w:r>
    </w:p>
    <w:p w14:paraId="36FBFF3C" w14:textId="77777777" w:rsidR="00522113" w:rsidRDefault="00B51388">
      <w:pPr>
        <w:numPr>
          <w:ilvl w:val="2"/>
          <w:numId w:val="98"/>
        </w:numPr>
        <w:jc w:val="both"/>
      </w:pPr>
      <w:r>
        <w:t>O sistema deverá alterar a Fase para Julgamento do AI, a Situação para + Aguardando Notificação de Penalidade+, seguir as regras de negócio e apresentação da respectiva Fase e Situação e encaminhar e-mail para a Autoridade Julgadora e os usuár</w:t>
      </w:r>
      <w:r>
        <w:t>ios ativos com o perfil Coordenação Técnica da respectiva Unidade do Julgamento.</w:t>
      </w:r>
    </w:p>
    <w:p w14:paraId="7C7B734A" w14:textId="77777777" w:rsidR="00522113" w:rsidRDefault="00B51388">
      <w:pPr>
        <w:numPr>
          <w:ilvl w:val="3"/>
          <w:numId w:val="98"/>
        </w:numPr>
        <w:jc w:val="both"/>
      </w:pPr>
      <w:r>
        <w:t>Assunto E-mail: "[FISCALIS] Julgamento - Recursos - Revisar Procedimento - Notificação de Penalidade".</w:t>
      </w:r>
    </w:p>
    <w:p w14:paraId="2702DD90" w14:textId="77777777" w:rsidR="00522113" w:rsidRDefault="00B51388">
      <w:pPr>
        <w:numPr>
          <w:ilvl w:val="3"/>
          <w:numId w:val="98"/>
        </w:numPr>
        <w:jc w:val="both"/>
      </w:pPr>
      <w:r>
        <w:t>Mensagem E-mail: "O seguinte Julgamento encontra-se para revisão de proc</w:t>
      </w:r>
      <w:r>
        <w:t>edimento: &lt;UF da Unidade&gt; - &lt;Número Julgamento&gt; - &lt;Autoridade Julgadora&gt;</w:t>
      </w:r>
    </w:p>
    <w:p w14:paraId="33FAA492" w14:textId="77777777" w:rsidR="00522113" w:rsidRDefault="00B51388">
      <w:pPr>
        <w:numPr>
          <w:ilvl w:val="1"/>
          <w:numId w:val="98"/>
        </w:numPr>
        <w:jc w:val="both"/>
      </w:pPr>
      <w:r>
        <w:t>Ao concluir a manifestação com o resultado da manifestação igual a Posicionamento Reformulado com a opção igual a AI Anulado:</w:t>
      </w:r>
    </w:p>
    <w:p w14:paraId="318844EA" w14:textId="77777777" w:rsidR="00522113" w:rsidRDefault="00B51388">
      <w:pPr>
        <w:numPr>
          <w:ilvl w:val="2"/>
          <w:numId w:val="98"/>
        </w:numPr>
        <w:jc w:val="both"/>
      </w:pPr>
      <w:r>
        <w:t>O sistema deverá apresentar pop up solicitando a confirma</w:t>
      </w:r>
      <w:r>
        <w:t>ção da ação (sim/não) com a seguinte pergunta: "Tem certeza que quer prosseguir com a anulação do AI? Após a anulação, nenhuma edição poderá ser realizada e o julgamento será encerrado".</w:t>
      </w:r>
    </w:p>
    <w:p w14:paraId="53C8909C" w14:textId="77777777" w:rsidR="00522113" w:rsidRDefault="00B51388">
      <w:pPr>
        <w:numPr>
          <w:ilvl w:val="2"/>
          <w:numId w:val="98"/>
        </w:numPr>
        <w:jc w:val="both"/>
      </w:pPr>
      <w:r>
        <w:t>O sistema deverá alterar a Fase para Encerramento, a Situação para AI</w:t>
      </w:r>
      <w:r>
        <w:t xml:space="preserve"> Anulado, não permitir mais a edição de qualquer informação na aba Recursos e apresentar no campo Julgamento AI no cabeçalho a informação AI Anulado.</w:t>
      </w:r>
    </w:p>
    <w:p w14:paraId="50609513" w14:textId="77777777" w:rsidR="00522113" w:rsidRDefault="00B51388">
      <w:pPr>
        <w:numPr>
          <w:ilvl w:val="1"/>
          <w:numId w:val="98"/>
        </w:numPr>
        <w:jc w:val="both"/>
      </w:pPr>
      <w:r>
        <w:t xml:space="preserve">Ao concluir a manifestação com o resultado da manifestação igual a Posicionamento Reformulado com a opção </w:t>
      </w:r>
      <w:r>
        <w:t>igual a AI Confirmado:</w:t>
      </w:r>
    </w:p>
    <w:p w14:paraId="2443E307" w14:textId="77777777" w:rsidR="00522113" w:rsidRDefault="00B51388">
      <w:pPr>
        <w:numPr>
          <w:ilvl w:val="2"/>
          <w:numId w:val="98"/>
        </w:numPr>
        <w:jc w:val="both"/>
      </w:pPr>
      <w:r>
        <w:t>O sistema deverá alterar a Situação para Encerramento, a Situação para AI Confirmado, não permitir mais a edição de qualquer informação na aba Recursos e apresentar no campo Julgamento AI no cabeçalho a informação AI Confirmado, e en</w:t>
      </w:r>
      <w:r>
        <w:t>caminhar e-mail informando da solicitação para os usuários com o perfil DEPAM.</w:t>
      </w:r>
    </w:p>
    <w:p w14:paraId="5B695750" w14:textId="77777777" w:rsidR="00522113" w:rsidRDefault="00B51388">
      <w:pPr>
        <w:numPr>
          <w:ilvl w:val="1"/>
          <w:numId w:val="98"/>
        </w:numPr>
        <w:jc w:val="both"/>
      </w:pPr>
      <w:r>
        <w:t xml:space="preserve">Ao concluir a manifestação do Presidente do IPHAN o sistema deverá enviar e-mail para os usuários com os perfis Superintendente e Coordenação Técnica da Unidade a qual o </w:t>
      </w:r>
      <w:r>
        <w:t>processo de julgamento se refere e à Autoridade Julgadora associada ao processo de julgamento.</w:t>
      </w:r>
    </w:p>
    <w:p w14:paraId="734774BF" w14:textId="77777777" w:rsidR="00522113" w:rsidRDefault="00B51388">
      <w:pPr>
        <w:numPr>
          <w:ilvl w:val="2"/>
          <w:numId w:val="98"/>
        </w:numPr>
        <w:jc w:val="both"/>
      </w:pPr>
      <w:r>
        <w:t>Assunto E-mail: "[FISCALIS] Julgamento - Resultado Recurso 2ª Instância".</w:t>
      </w:r>
    </w:p>
    <w:p w14:paraId="1756B7AE" w14:textId="77777777" w:rsidR="00522113" w:rsidRDefault="00B51388">
      <w:pPr>
        <w:numPr>
          <w:ilvl w:val="2"/>
          <w:numId w:val="98"/>
        </w:numPr>
        <w:jc w:val="both"/>
      </w:pPr>
      <w:r>
        <w:t>Mensagem E-mail: "O seguinte Julgamento encontra-se com resultado do Recurso de 2ª Inst</w:t>
      </w:r>
      <w:r>
        <w:t>ância: &lt;UF da Unidade&gt; - &lt;Número Julgamento&gt;</w:t>
      </w:r>
    </w:p>
    <w:p w14:paraId="74D13E16" w14:textId="77777777" w:rsidR="00522113" w:rsidRDefault="00522113"/>
    <w:p w14:paraId="1A47D4D2" w14:textId="77777777" w:rsidR="00522113" w:rsidRDefault="00B51388">
      <w:pPr>
        <w:numPr>
          <w:ilvl w:val="0"/>
          <w:numId w:val="98"/>
        </w:numPr>
      </w:pPr>
      <w:r>
        <w:rPr>
          <w:b/>
        </w:rPr>
        <w:t>Tela - 2ª Instância - 2ª Instância - Recomendação Presidente da CAR</w:t>
      </w:r>
    </w:p>
    <w:p w14:paraId="50BC3575" w14:textId="77777777" w:rsidR="00522113" w:rsidRDefault="00B51388">
      <w:r>
        <w:rPr>
          <w:noProof/>
        </w:rPr>
        <w:drawing>
          <wp:inline distT="0" distB="0" distL="0" distR="0" wp14:anchorId="54615BCD" wp14:editId="360BAA4E">
            <wp:extent cx="5991225" cy="1876425"/>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png"/>
                    <pic:cNvPicPr/>
                  </pic:nvPicPr>
                  <pic:blipFill>
                    <a:blip r:embed="rId623" cstate="print"/>
                    <a:stretch>
                      <a:fillRect/>
                    </a:stretch>
                  </pic:blipFill>
                  <pic:spPr>
                    <a:xfrm>
                      <a:off x="0" y="0"/>
                      <a:ext cx="5991225" cy="1876425"/>
                    </a:xfrm>
                    <a:prstGeom prst="rect">
                      <a:avLst/>
                    </a:prstGeom>
                  </pic:spPr>
                </pic:pic>
              </a:graphicData>
            </a:graphic>
          </wp:inline>
        </w:drawing>
      </w:r>
    </w:p>
    <w:p w14:paraId="5F5BBA0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24">
        <w:r>
          <w:rPr>
            <w:rFonts w:ascii="Tahoma" w:eastAsia="Tahoma" w:hAnsi="Tahoma" w:cs="Tahoma"/>
            <w:i/>
            <w:color w:val="6666FF"/>
          </w:rPr>
          <w:t>Easy to use tool to create HTM</w:t>
        </w:r>
        <w:r>
          <w:rPr>
            <w:rFonts w:ascii="Tahoma" w:eastAsia="Tahoma" w:hAnsi="Tahoma" w:cs="Tahoma"/>
            <w:i/>
            <w:color w:val="6666FF"/>
          </w:rPr>
          <w:t>L Help files and Help web sites</w:t>
        </w:r>
      </w:hyperlink>
    </w:p>
    <w:p w14:paraId="5CFD3174" w14:textId="77777777" w:rsidR="00522113" w:rsidRDefault="00B51388">
      <w:r>
        <w:br w:type="page"/>
      </w:r>
    </w:p>
    <w:p w14:paraId="785F19D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49" w:name="_topic_Detalhamento_Encerramento"/>
      <w:bookmarkEnd w:id="249"/>
      <w:r>
        <w:rPr>
          <w:rFonts w:ascii="Tahoma" w:eastAsia="Tahoma" w:hAnsi="Tahoma" w:cs="Tahoma"/>
          <w:i/>
          <w:color w:val="243F60"/>
          <w:sz w:val="22"/>
        </w:rPr>
        <w:t>Detalhamento - Encerramento</w:t>
      </w:r>
    </w:p>
    <w:p w14:paraId="736F19C1" w14:textId="77777777" w:rsidR="00522113" w:rsidRDefault="00B51388">
      <w:r>
        <w:t>A aba "</w:t>
      </w:r>
      <w:r>
        <w:rPr>
          <w:b/>
        </w:rPr>
        <w:t>Encerramento</w:t>
      </w:r>
      <w:r>
        <w:t xml:space="preserve">" permite que o usuário possa detalhar um </w:t>
      </w:r>
      <w:r>
        <w:t>Julgamento e apresentar a aba Encerramento.</w:t>
      </w:r>
    </w:p>
    <w:p w14:paraId="083BFA6D" w14:textId="77777777" w:rsidR="00522113" w:rsidRDefault="00522113"/>
    <w:p w14:paraId="0002DE13" w14:textId="77777777" w:rsidR="00522113" w:rsidRDefault="00B51388">
      <w:pPr>
        <w:numPr>
          <w:ilvl w:val="0"/>
          <w:numId w:val="98"/>
        </w:numPr>
      </w:pPr>
      <w:r>
        <w:rPr>
          <w:b/>
        </w:rPr>
        <w:t>Detalhamento do campo - Encerramento</w:t>
      </w:r>
    </w:p>
    <w:p w14:paraId="090E3468" w14:textId="77777777" w:rsidR="00522113" w:rsidRDefault="00B51388">
      <w:pPr>
        <w:numPr>
          <w:ilvl w:val="1"/>
          <w:numId w:val="98"/>
        </w:numPr>
      </w:pPr>
      <w:r>
        <w:rPr>
          <w:b/>
        </w:rPr>
        <w:t>Cabeçalho</w:t>
      </w:r>
    </w:p>
    <w:p w14:paraId="00FD216D" w14:textId="77777777" w:rsidR="00522113" w:rsidRDefault="00B51388">
      <w:pPr>
        <w:numPr>
          <w:ilvl w:val="2"/>
          <w:numId w:val="98"/>
        </w:numPr>
      </w:pPr>
      <w:r>
        <w:rPr>
          <w:b/>
        </w:rPr>
        <w:t>Julgamento Nº</w:t>
      </w:r>
      <w:r>
        <w:t>: Apresenta o número do julgamento.</w:t>
      </w:r>
    </w:p>
    <w:p w14:paraId="09F7F0EB" w14:textId="77777777" w:rsidR="00522113" w:rsidRDefault="00B51388">
      <w:pPr>
        <w:numPr>
          <w:ilvl w:val="3"/>
          <w:numId w:val="98"/>
        </w:numPr>
      </w:pPr>
      <w:r>
        <w:t>Máscara: J99999.XX.AAAA</w:t>
      </w:r>
    </w:p>
    <w:p w14:paraId="07E22919" w14:textId="77777777" w:rsidR="00522113" w:rsidRDefault="00B51388">
      <w:pPr>
        <w:numPr>
          <w:ilvl w:val="2"/>
          <w:numId w:val="98"/>
        </w:numPr>
      </w:pPr>
      <w:r>
        <w:rPr>
          <w:b/>
        </w:rPr>
        <w:t>Nº Fiscalização</w:t>
      </w:r>
      <w:r>
        <w:t>: Apresenta o número da fiscalização relacionado ao julgamento.</w:t>
      </w:r>
    </w:p>
    <w:p w14:paraId="0A4F576C" w14:textId="77777777" w:rsidR="00522113" w:rsidRDefault="00B51388">
      <w:pPr>
        <w:numPr>
          <w:ilvl w:val="3"/>
          <w:numId w:val="98"/>
        </w:numPr>
      </w:pPr>
      <w:r>
        <w:t>Máscara: F99999.XX.AAAA</w:t>
      </w:r>
    </w:p>
    <w:p w14:paraId="20D976DE" w14:textId="77777777" w:rsidR="00522113" w:rsidRDefault="00B51388">
      <w:pPr>
        <w:numPr>
          <w:ilvl w:val="2"/>
          <w:numId w:val="98"/>
        </w:numPr>
      </w:pPr>
      <w:r>
        <w:rPr>
          <w:b/>
        </w:rPr>
        <w:t>Fiscal</w:t>
      </w:r>
      <w:r>
        <w:t>: Apresenta o nome do Fiscal que cadastrou o Auto de Infração no qual o Julgamento é baseado.</w:t>
      </w:r>
    </w:p>
    <w:p w14:paraId="51B1D89B" w14:textId="77777777" w:rsidR="00522113" w:rsidRDefault="00B51388">
      <w:pPr>
        <w:numPr>
          <w:ilvl w:val="2"/>
          <w:numId w:val="98"/>
        </w:numPr>
      </w:pPr>
      <w:r>
        <w:rPr>
          <w:b/>
        </w:rPr>
        <w:t>Data/Hora Fiscalização</w:t>
      </w:r>
      <w:r>
        <w:t>: Apresenta a data e hora da fiscalização</w:t>
      </w:r>
    </w:p>
    <w:p w14:paraId="2ECF9301" w14:textId="77777777" w:rsidR="00522113" w:rsidRDefault="00B51388">
      <w:pPr>
        <w:numPr>
          <w:ilvl w:val="3"/>
          <w:numId w:val="98"/>
        </w:numPr>
      </w:pPr>
      <w:r>
        <w:t>Máscara: DD/MM/AAAA HH:MM</w:t>
      </w:r>
    </w:p>
    <w:p w14:paraId="6C4763AE" w14:textId="77777777" w:rsidR="00522113" w:rsidRDefault="00B51388">
      <w:pPr>
        <w:numPr>
          <w:ilvl w:val="2"/>
          <w:numId w:val="98"/>
        </w:numPr>
      </w:pPr>
      <w:r>
        <w:rPr>
          <w:b/>
        </w:rPr>
        <w:t>Nº Auto de Infração</w:t>
      </w:r>
      <w:r>
        <w:t>: Apresenta o número do</w:t>
      </w:r>
      <w:r>
        <w:t xml:space="preserve"> auto de infração no qual foi gerado o julgamento.</w:t>
      </w:r>
    </w:p>
    <w:p w14:paraId="09C7EDA5" w14:textId="77777777" w:rsidR="00522113" w:rsidRDefault="00B51388">
      <w:pPr>
        <w:numPr>
          <w:ilvl w:val="3"/>
          <w:numId w:val="98"/>
        </w:numPr>
      </w:pPr>
      <w:r>
        <w:t>Máscara: A99999.XX.AAAA</w:t>
      </w:r>
    </w:p>
    <w:p w14:paraId="55F487EA" w14:textId="77777777" w:rsidR="00522113" w:rsidRDefault="00B51388">
      <w:pPr>
        <w:numPr>
          <w:ilvl w:val="2"/>
          <w:numId w:val="98"/>
        </w:numPr>
      </w:pPr>
      <w:r>
        <w:rPr>
          <w:b/>
        </w:rPr>
        <w:t>Autuado</w:t>
      </w:r>
      <w:r>
        <w:t>: Apresenta o nome do Autuado presente no Auto de Infração.</w:t>
      </w:r>
    </w:p>
    <w:p w14:paraId="210F05F5" w14:textId="77777777" w:rsidR="00522113" w:rsidRDefault="00B51388">
      <w:pPr>
        <w:numPr>
          <w:ilvl w:val="2"/>
          <w:numId w:val="98"/>
        </w:numPr>
      </w:pPr>
      <w:r>
        <w:rPr>
          <w:b/>
        </w:rPr>
        <w:t>Nº Processo SEI</w:t>
      </w:r>
      <w:r>
        <w:t>: Apresenta o número do processo SEI presente na Fiscalização relacionada ao Auto de Infração do Ju</w:t>
      </w:r>
      <w:r>
        <w:t>lgamento.</w:t>
      </w:r>
    </w:p>
    <w:p w14:paraId="58645BB3" w14:textId="77777777" w:rsidR="00522113" w:rsidRDefault="00B51388">
      <w:pPr>
        <w:numPr>
          <w:ilvl w:val="3"/>
          <w:numId w:val="98"/>
        </w:numPr>
      </w:pPr>
      <w:r>
        <w:t>Máscara: 99999.999999/9999-99 ou 9999999.99999999/9999-99</w:t>
      </w:r>
    </w:p>
    <w:p w14:paraId="1D1EB7BF" w14:textId="77777777" w:rsidR="00522113" w:rsidRDefault="00B51388">
      <w:pPr>
        <w:numPr>
          <w:ilvl w:val="2"/>
          <w:numId w:val="98"/>
        </w:numPr>
      </w:pPr>
      <w:r>
        <w:rPr>
          <w:b/>
        </w:rPr>
        <w:t>Autoridade Julgadora</w:t>
      </w:r>
      <w:r>
        <w:t>: Apresenta o nome da Autoridade Julgadora atribuída ao respectivo Julgamento.</w:t>
      </w:r>
    </w:p>
    <w:p w14:paraId="3E7BEC6F" w14:textId="77777777" w:rsidR="00522113" w:rsidRDefault="00B51388">
      <w:pPr>
        <w:numPr>
          <w:ilvl w:val="2"/>
          <w:numId w:val="98"/>
        </w:numPr>
      </w:pPr>
      <w:r>
        <w:rPr>
          <w:b/>
        </w:rPr>
        <w:t>Julgamento AI</w:t>
      </w:r>
      <w:r>
        <w:t>: Apresenta o resultado do Julgamento do AI, caso exista.</w:t>
      </w:r>
    </w:p>
    <w:p w14:paraId="332A3431" w14:textId="77777777" w:rsidR="00522113" w:rsidRDefault="00B51388">
      <w:pPr>
        <w:numPr>
          <w:ilvl w:val="2"/>
          <w:numId w:val="98"/>
        </w:numPr>
      </w:pPr>
      <w:r>
        <w:rPr>
          <w:b/>
        </w:rPr>
        <w:t>Fase</w:t>
      </w:r>
      <w:r>
        <w:t xml:space="preserve">: Apresenta a </w:t>
      </w:r>
      <w:r>
        <w:t>descrição da fase do Julgamento.</w:t>
      </w:r>
    </w:p>
    <w:p w14:paraId="75211BC8" w14:textId="77777777" w:rsidR="00522113" w:rsidRDefault="00B51388">
      <w:pPr>
        <w:numPr>
          <w:ilvl w:val="2"/>
          <w:numId w:val="98"/>
        </w:numPr>
      </w:pPr>
      <w:r>
        <w:rPr>
          <w:b/>
        </w:rPr>
        <w:t>Situação</w:t>
      </w:r>
      <w:r>
        <w:t>: Apresenta a situação da fase do Julgamento.</w:t>
      </w:r>
    </w:p>
    <w:p w14:paraId="1233BBA6" w14:textId="77777777" w:rsidR="00522113" w:rsidRDefault="00B51388">
      <w:pPr>
        <w:numPr>
          <w:ilvl w:val="2"/>
          <w:numId w:val="98"/>
        </w:numPr>
      </w:pPr>
      <w:r>
        <w:rPr>
          <w:b/>
        </w:rPr>
        <w:t>Prazo</w:t>
      </w:r>
      <w:r>
        <w:t>: Apresenta a data final para o cumprimento de alguma etapa conforme a fase e situação do Julgamento.</w:t>
      </w:r>
    </w:p>
    <w:p w14:paraId="65B289AC" w14:textId="77777777" w:rsidR="00522113" w:rsidRDefault="00B51388">
      <w:pPr>
        <w:numPr>
          <w:ilvl w:val="2"/>
          <w:numId w:val="98"/>
        </w:numPr>
      </w:pPr>
      <w:r>
        <w:rPr>
          <w:b/>
        </w:rPr>
        <w:t>Ações</w:t>
      </w:r>
      <w:r>
        <w:t>:</w:t>
      </w:r>
    </w:p>
    <w:p w14:paraId="0D58786F" w14:textId="77777777" w:rsidR="00522113" w:rsidRDefault="00B51388">
      <w:pPr>
        <w:numPr>
          <w:ilvl w:val="3"/>
          <w:numId w:val="98"/>
        </w:numPr>
      </w:pPr>
      <w:r>
        <w:rPr>
          <w:b/>
        </w:rPr>
        <w:t>Árvore de Documentos</w:t>
      </w:r>
      <w:r>
        <w:t xml:space="preserve">: Ao acionar esta opção, o sistema </w:t>
      </w:r>
      <w:r>
        <w:t>deverá apresentar a modal da Árvore de Documentos.</w:t>
      </w:r>
    </w:p>
    <w:p w14:paraId="1610F1D9" w14:textId="77777777" w:rsidR="00522113" w:rsidRDefault="00B51388">
      <w:pPr>
        <w:numPr>
          <w:ilvl w:val="3"/>
          <w:numId w:val="98"/>
        </w:numPr>
      </w:pPr>
      <w:r>
        <w:rPr>
          <w:b/>
        </w:rPr>
        <w:t>Incluir Documento</w:t>
      </w:r>
      <w:r>
        <w:t>: Ao acionar esta opção, o sistema deverá apresentar a modal de Inclusão de Documento.</w:t>
      </w:r>
    </w:p>
    <w:p w14:paraId="231ADC2A" w14:textId="77777777" w:rsidR="00522113" w:rsidRDefault="00B51388">
      <w:pPr>
        <w:numPr>
          <w:ilvl w:val="3"/>
          <w:numId w:val="98"/>
        </w:numPr>
      </w:pPr>
      <w:r>
        <w:rPr>
          <w:b/>
        </w:rPr>
        <w:t>Voltar</w:t>
      </w:r>
      <w:r>
        <w:t>: Ao acionar esta opção, o sistema direciona o usuário para a tela de pesquisar Julgamento.</w:t>
      </w:r>
    </w:p>
    <w:p w14:paraId="587CF1ED" w14:textId="77777777" w:rsidR="00522113" w:rsidRDefault="00522113">
      <w:pPr>
        <w:ind w:left="1080"/>
      </w:pPr>
    </w:p>
    <w:p w14:paraId="4C59F38E" w14:textId="77777777" w:rsidR="00522113" w:rsidRDefault="00B51388">
      <w:pPr>
        <w:numPr>
          <w:ilvl w:val="0"/>
          <w:numId w:val="98"/>
        </w:numPr>
      </w:pPr>
      <w:r>
        <w:rPr>
          <w:b/>
        </w:rPr>
        <w:t>Te</w:t>
      </w:r>
      <w:r>
        <w:rPr>
          <w:b/>
        </w:rPr>
        <w:t>la - Encerramento</w:t>
      </w:r>
    </w:p>
    <w:p w14:paraId="31E15BFD" w14:textId="77777777" w:rsidR="00522113" w:rsidRDefault="00B51388">
      <w:r>
        <w:rPr>
          <w:noProof/>
        </w:rPr>
        <w:drawing>
          <wp:inline distT="0" distB="0" distL="0" distR="0" wp14:anchorId="78913C36" wp14:editId="76BFE790">
            <wp:extent cx="5991225" cy="3381375"/>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png"/>
                    <pic:cNvPicPr/>
                  </pic:nvPicPr>
                  <pic:blipFill>
                    <a:blip r:embed="rId625" cstate="print"/>
                    <a:stretch>
                      <a:fillRect/>
                    </a:stretch>
                  </pic:blipFill>
                  <pic:spPr>
                    <a:xfrm>
                      <a:off x="0" y="0"/>
                      <a:ext cx="5991225" cy="3381375"/>
                    </a:xfrm>
                    <a:prstGeom prst="rect">
                      <a:avLst/>
                    </a:prstGeom>
                  </pic:spPr>
                </pic:pic>
              </a:graphicData>
            </a:graphic>
          </wp:inline>
        </w:drawing>
      </w:r>
    </w:p>
    <w:p w14:paraId="2D92C4BD" w14:textId="77777777" w:rsidR="00522113" w:rsidRDefault="00B51388">
      <w:r>
        <w:rPr>
          <w:noProof/>
        </w:rPr>
        <w:drawing>
          <wp:inline distT="0" distB="0" distL="0" distR="0" wp14:anchorId="3B237A92" wp14:editId="5B22053C">
            <wp:extent cx="5991225" cy="3143250"/>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png"/>
                    <pic:cNvPicPr/>
                  </pic:nvPicPr>
                  <pic:blipFill>
                    <a:blip r:embed="rId626" cstate="print"/>
                    <a:stretch>
                      <a:fillRect/>
                    </a:stretch>
                  </pic:blipFill>
                  <pic:spPr>
                    <a:xfrm>
                      <a:off x="0" y="0"/>
                      <a:ext cx="5991225" cy="3143250"/>
                    </a:xfrm>
                    <a:prstGeom prst="rect">
                      <a:avLst/>
                    </a:prstGeom>
                  </pic:spPr>
                </pic:pic>
              </a:graphicData>
            </a:graphic>
          </wp:inline>
        </w:drawing>
      </w:r>
    </w:p>
    <w:p w14:paraId="7292599A" w14:textId="77777777" w:rsidR="00522113" w:rsidRDefault="00B51388">
      <w:r>
        <w:rPr>
          <w:noProof/>
        </w:rPr>
        <w:drawing>
          <wp:inline distT="0" distB="0" distL="0" distR="0" wp14:anchorId="432FB29A" wp14:editId="17E395B0">
            <wp:extent cx="5991225" cy="2457450"/>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png"/>
                    <pic:cNvPicPr/>
                  </pic:nvPicPr>
                  <pic:blipFill>
                    <a:blip r:embed="rId627" cstate="print"/>
                    <a:stretch>
                      <a:fillRect/>
                    </a:stretch>
                  </pic:blipFill>
                  <pic:spPr>
                    <a:xfrm>
                      <a:off x="0" y="0"/>
                      <a:ext cx="5991225" cy="2457450"/>
                    </a:xfrm>
                    <a:prstGeom prst="rect">
                      <a:avLst/>
                    </a:prstGeom>
                  </pic:spPr>
                </pic:pic>
              </a:graphicData>
            </a:graphic>
          </wp:inline>
        </w:drawing>
      </w:r>
    </w:p>
    <w:p w14:paraId="73846C11" w14:textId="77777777" w:rsidR="00522113" w:rsidRDefault="00522113"/>
    <w:p w14:paraId="3A32C395" w14:textId="77777777" w:rsidR="00522113" w:rsidRDefault="00522113"/>
    <w:p w14:paraId="48860B43" w14:textId="77777777" w:rsidR="00522113" w:rsidRDefault="00522113"/>
    <w:p w14:paraId="596AE4E7" w14:textId="77777777" w:rsidR="00522113" w:rsidRDefault="00522113"/>
    <w:p w14:paraId="74DC4A68" w14:textId="77777777" w:rsidR="00522113" w:rsidRDefault="00522113"/>
    <w:p w14:paraId="421F657A" w14:textId="77777777" w:rsidR="00522113" w:rsidRDefault="00522113"/>
    <w:p w14:paraId="4984D029" w14:textId="77777777" w:rsidR="00522113" w:rsidRDefault="00522113"/>
    <w:p w14:paraId="0732A2BE" w14:textId="77777777" w:rsidR="00522113" w:rsidRDefault="00522113"/>
    <w:p w14:paraId="3C9A117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28">
        <w:r>
          <w:rPr>
            <w:rFonts w:ascii="Tahoma" w:eastAsia="Tahoma" w:hAnsi="Tahoma" w:cs="Tahoma"/>
            <w:i/>
            <w:color w:val="6666FF"/>
          </w:rPr>
          <w:t>Easily create Help documents</w:t>
        </w:r>
      </w:hyperlink>
    </w:p>
    <w:p w14:paraId="7D9BDB4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50" w:name="_topic_ReparacaodeDano_Encerramento"/>
      <w:bookmarkEnd w:id="250"/>
      <w:r>
        <w:rPr>
          <w:rFonts w:ascii="Tahoma" w:eastAsia="Tahoma" w:hAnsi="Tahoma" w:cs="Tahoma"/>
          <w:i/>
          <w:color w:val="243F60"/>
          <w:sz w:val="22"/>
        </w:rPr>
        <w:t>Reparação de Dano - Encerramento</w:t>
      </w:r>
    </w:p>
    <w:p w14:paraId="5F388B69" w14:textId="77777777" w:rsidR="00522113" w:rsidRDefault="00B51388">
      <w:pPr>
        <w:jc w:val="both"/>
      </w:pPr>
      <w:r>
        <w:t>A aba "</w:t>
      </w:r>
      <w:r>
        <w:rPr>
          <w:b/>
        </w:rPr>
        <w:t>Encerramento</w:t>
      </w:r>
      <w:r>
        <w:t>", na janela "</w:t>
      </w:r>
      <w:r>
        <w:rPr>
          <w:b/>
        </w:rPr>
        <w:t>Reparação de Dano - Encerramento</w:t>
      </w:r>
      <w:r>
        <w:t>" permite detalhar um Julgamento e apresentar os</w:t>
      </w:r>
      <w:r>
        <w:t xml:space="preserve"> dados na janela </w:t>
      </w:r>
      <w:r>
        <w:rPr>
          <w:b/>
        </w:rPr>
        <w:t>Reparação de Dano - Encerramento</w:t>
      </w:r>
      <w:r>
        <w:t>.</w:t>
      </w:r>
    </w:p>
    <w:p w14:paraId="174919C8" w14:textId="77777777" w:rsidR="00522113" w:rsidRDefault="00522113">
      <w:pPr>
        <w:jc w:val="both"/>
      </w:pPr>
    </w:p>
    <w:p w14:paraId="6A6ED0F1" w14:textId="77777777" w:rsidR="00522113" w:rsidRDefault="00B51388">
      <w:pPr>
        <w:numPr>
          <w:ilvl w:val="0"/>
          <w:numId w:val="98"/>
        </w:numPr>
        <w:jc w:val="both"/>
      </w:pPr>
      <w:r>
        <w:rPr>
          <w:b/>
        </w:rPr>
        <w:t>Detalhamento do campo - Reparação de Dano - Encerramento</w:t>
      </w:r>
    </w:p>
    <w:p w14:paraId="38528BBD" w14:textId="77777777" w:rsidR="00522113" w:rsidRDefault="00B51388">
      <w:pPr>
        <w:numPr>
          <w:ilvl w:val="1"/>
          <w:numId w:val="98"/>
        </w:numPr>
        <w:jc w:val="both"/>
      </w:pPr>
      <w:r>
        <w:rPr>
          <w:b/>
        </w:rPr>
        <w:t>Situação</w:t>
      </w:r>
      <w:r>
        <w:t>: Apresenta a situação conforme os dados preenchidos na subaba Reparação de Dano.</w:t>
      </w:r>
    </w:p>
    <w:p w14:paraId="51C79180" w14:textId="77777777" w:rsidR="00522113" w:rsidRDefault="00B51388">
      <w:pPr>
        <w:numPr>
          <w:ilvl w:val="2"/>
          <w:numId w:val="98"/>
        </w:numPr>
        <w:jc w:val="both"/>
      </w:pPr>
      <w:r>
        <w:t>Campo somente leitura.</w:t>
      </w:r>
    </w:p>
    <w:p w14:paraId="7025AC0C" w14:textId="77777777" w:rsidR="00522113" w:rsidRDefault="00B51388">
      <w:pPr>
        <w:numPr>
          <w:ilvl w:val="1"/>
          <w:numId w:val="98"/>
        </w:numPr>
        <w:jc w:val="both"/>
      </w:pPr>
      <w:r>
        <w:rPr>
          <w:b/>
        </w:rPr>
        <w:t>Nº Processo SEI</w:t>
      </w:r>
      <w:r>
        <w:t>: Apresenta o númer</w:t>
      </w:r>
      <w:r>
        <w:t>o do processo SEI presente na Fiscalização relacionada ao Auto de Infração do Julgamento.</w:t>
      </w:r>
    </w:p>
    <w:p w14:paraId="70462C50" w14:textId="77777777" w:rsidR="00522113" w:rsidRDefault="00B51388">
      <w:pPr>
        <w:numPr>
          <w:ilvl w:val="2"/>
          <w:numId w:val="98"/>
        </w:numPr>
        <w:jc w:val="both"/>
      </w:pPr>
      <w:r>
        <w:t>Máscara: 99999.999999/9999-99 ou 9999999.99999999/9999-99</w:t>
      </w:r>
    </w:p>
    <w:p w14:paraId="4F1EDEE4" w14:textId="77777777" w:rsidR="00522113" w:rsidRDefault="00B51388">
      <w:pPr>
        <w:numPr>
          <w:ilvl w:val="2"/>
          <w:numId w:val="98"/>
        </w:numPr>
        <w:jc w:val="both"/>
      </w:pPr>
      <w:r>
        <w:t>Campo somente leitura.</w:t>
      </w:r>
    </w:p>
    <w:p w14:paraId="6E59A4F8" w14:textId="77777777" w:rsidR="00522113" w:rsidRDefault="00B51388">
      <w:pPr>
        <w:numPr>
          <w:ilvl w:val="1"/>
          <w:numId w:val="98"/>
        </w:numPr>
        <w:jc w:val="both"/>
      </w:pPr>
      <w:r>
        <w:rPr>
          <w:b/>
        </w:rPr>
        <w:t>Nº Fiscalização</w:t>
      </w:r>
      <w:r>
        <w:t xml:space="preserve">: Apresenta o número da fiscalização relacionado ao </w:t>
      </w:r>
      <w:r>
        <w:t>julgamento.</w:t>
      </w:r>
    </w:p>
    <w:p w14:paraId="001ABDA0" w14:textId="77777777" w:rsidR="00522113" w:rsidRDefault="00B51388">
      <w:pPr>
        <w:numPr>
          <w:ilvl w:val="2"/>
          <w:numId w:val="98"/>
        </w:numPr>
        <w:jc w:val="both"/>
      </w:pPr>
      <w:r>
        <w:t>Máscara: F99999.XX.AAAA</w:t>
      </w:r>
    </w:p>
    <w:p w14:paraId="1CE95C99" w14:textId="77777777" w:rsidR="00522113" w:rsidRDefault="00B51388">
      <w:pPr>
        <w:numPr>
          <w:ilvl w:val="2"/>
          <w:numId w:val="98"/>
        </w:numPr>
        <w:jc w:val="both"/>
      </w:pPr>
      <w:r>
        <w:t>Campo somente leitura.</w:t>
      </w:r>
    </w:p>
    <w:p w14:paraId="3F921946" w14:textId="77777777" w:rsidR="00522113" w:rsidRDefault="00B51388">
      <w:pPr>
        <w:numPr>
          <w:ilvl w:val="1"/>
          <w:numId w:val="98"/>
        </w:numPr>
        <w:jc w:val="both"/>
      </w:pPr>
      <w:r>
        <w:rPr>
          <w:b/>
        </w:rPr>
        <w:t>Data/Hora Fiscalização</w:t>
      </w:r>
      <w:r>
        <w:t>: Apresenta a data e hora da fiscalização</w:t>
      </w:r>
    </w:p>
    <w:p w14:paraId="62E0636D" w14:textId="77777777" w:rsidR="00522113" w:rsidRDefault="00B51388">
      <w:pPr>
        <w:numPr>
          <w:ilvl w:val="2"/>
          <w:numId w:val="98"/>
        </w:numPr>
        <w:jc w:val="both"/>
      </w:pPr>
      <w:r>
        <w:t>Máscara: DD/MM/AAAA HH:MM</w:t>
      </w:r>
    </w:p>
    <w:p w14:paraId="555333FF" w14:textId="77777777" w:rsidR="00522113" w:rsidRDefault="00B51388">
      <w:pPr>
        <w:numPr>
          <w:ilvl w:val="2"/>
          <w:numId w:val="98"/>
        </w:numPr>
        <w:jc w:val="both"/>
      </w:pPr>
      <w:r>
        <w:t>Campo somente leitura.</w:t>
      </w:r>
    </w:p>
    <w:p w14:paraId="73FEB0F3" w14:textId="77777777" w:rsidR="00522113" w:rsidRDefault="00B51388">
      <w:pPr>
        <w:numPr>
          <w:ilvl w:val="1"/>
          <w:numId w:val="98"/>
        </w:numPr>
        <w:jc w:val="both"/>
      </w:pPr>
      <w:r>
        <w:rPr>
          <w:b/>
        </w:rPr>
        <w:t>Nº Auto de Infração</w:t>
      </w:r>
      <w:r>
        <w:t>: Apresenta o número do auto de infração no qual foi gerado o jul</w:t>
      </w:r>
      <w:r>
        <w:t>gamento.</w:t>
      </w:r>
    </w:p>
    <w:p w14:paraId="0CD74906" w14:textId="77777777" w:rsidR="00522113" w:rsidRDefault="00B51388">
      <w:pPr>
        <w:numPr>
          <w:ilvl w:val="2"/>
          <w:numId w:val="98"/>
        </w:numPr>
        <w:jc w:val="both"/>
      </w:pPr>
      <w:r>
        <w:t>Máscara: A99999.XX.AAAA</w:t>
      </w:r>
    </w:p>
    <w:p w14:paraId="3A1930A4" w14:textId="77777777" w:rsidR="00522113" w:rsidRDefault="00B51388">
      <w:pPr>
        <w:numPr>
          <w:ilvl w:val="2"/>
          <w:numId w:val="98"/>
        </w:numPr>
        <w:jc w:val="both"/>
      </w:pPr>
      <w:r>
        <w:t>Campo somente leitura.</w:t>
      </w:r>
    </w:p>
    <w:p w14:paraId="736BC5A9" w14:textId="77777777" w:rsidR="00522113" w:rsidRDefault="00B51388">
      <w:pPr>
        <w:numPr>
          <w:ilvl w:val="1"/>
          <w:numId w:val="98"/>
        </w:numPr>
        <w:jc w:val="both"/>
      </w:pPr>
      <w:r>
        <w:rPr>
          <w:b/>
        </w:rPr>
        <w:t>Fiscal</w:t>
      </w:r>
      <w:r>
        <w:t>: Apresenta o nome do Fiscal que cadastrou o Auto de Infração no qual o Julgamento é baseado.</w:t>
      </w:r>
    </w:p>
    <w:p w14:paraId="088AEC8B" w14:textId="77777777" w:rsidR="00522113" w:rsidRDefault="00B51388">
      <w:pPr>
        <w:numPr>
          <w:ilvl w:val="2"/>
          <w:numId w:val="98"/>
        </w:numPr>
        <w:jc w:val="both"/>
      </w:pPr>
      <w:r>
        <w:t>Campo somente leitura.</w:t>
      </w:r>
    </w:p>
    <w:p w14:paraId="54A1459F" w14:textId="77777777" w:rsidR="00522113" w:rsidRDefault="00B51388">
      <w:pPr>
        <w:numPr>
          <w:ilvl w:val="1"/>
          <w:numId w:val="98"/>
        </w:numPr>
        <w:jc w:val="both"/>
      </w:pPr>
      <w:r>
        <w:rPr>
          <w:b/>
        </w:rPr>
        <w:t>Autoridade Julgadora</w:t>
      </w:r>
      <w:r>
        <w:t>: Apresenta o nome da Autoridade Julgadora atribuída ao r</w:t>
      </w:r>
      <w:r>
        <w:t>espectivo Julgamento.</w:t>
      </w:r>
    </w:p>
    <w:p w14:paraId="49F8B649" w14:textId="77777777" w:rsidR="00522113" w:rsidRDefault="00B51388">
      <w:pPr>
        <w:numPr>
          <w:ilvl w:val="2"/>
          <w:numId w:val="98"/>
        </w:numPr>
        <w:jc w:val="both"/>
      </w:pPr>
      <w:r>
        <w:t>Campo somente leitura.</w:t>
      </w:r>
    </w:p>
    <w:p w14:paraId="6575D9F8" w14:textId="77777777" w:rsidR="00522113" w:rsidRDefault="00B51388">
      <w:pPr>
        <w:numPr>
          <w:ilvl w:val="1"/>
          <w:numId w:val="98"/>
        </w:numPr>
        <w:jc w:val="both"/>
      </w:pPr>
      <w:r>
        <w:rPr>
          <w:b/>
        </w:rPr>
        <w:t>Autuado</w:t>
      </w:r>
      <w:r>
        <w:t>: Apresenta o nome do Autuado presente no Auto de Infração.</w:t>
      </w:r>
    </w:p>
    <w:p w14:paraId="7537FBEC" w14:textId="77777777" w:rsidR="00522113" w:rsidRDefault="00B51388">
      <w:pPr>
        <w:numPr>
          <w:ilvl w:val="2"/>
          <w:numId w:val="98"/>
        </w:numPr>
        <w:jc w:val="both"/>
      </w:pPr>
      <w:r>
        <w:t>Campo somente leitura.</w:t>
      </w:r>
    </w:p>
    <w:p w14:paraId="7FC87E19" w14:textId="77777777" w:rsidR="00522113" w:rsidRDefault="00B51388">
      <w:pPr>
        <w:numPr>
          <w:ilvl w:val="1"/>
          <w:numId w:val="98"/>
        </w:numPr>
        <w:jc w:val="both"/>
      </w:pPr>
      <w:r>
        <w:rPr>
          <w:b/>
        </w:rPr>
        <w:t>Tipo de Dano</w:t>
      </w:r>
      <w:r>
        <w:t>: Apresenta o tipo de dano preenchido na fiscalização (reparável / irreparável).</w:t>
      </w:r>
    </w:p>
    <w:p w14:paraId="499A7E8A" w14:textId="77777777" w:rsidR="00522113" w:rsidRDefault="00B51388">
      <w:pPr>
        <w:numPr>
          <w:ilvl w:val="2"/>
          <w:numId w:val="98"/>
        </w:numPr>
        <w:jc w:val="both"/>
      </w:pPr>
      <w:r>
        <w:t xml:space="preserve">Campo somente </w:t>
      </w:r>
      <w:r>
        <w:t>leitura.</w:t>
      </w:r>
    </w:p>
    <w:p w14:paraId="46F55EE8" w14:textId="77777777" w:rsidR="00522113" w:rsidRDefault="00B51388">
      <w:pPr>
        <w:numPr>
          <w:ilvl w:val="1"/>
          <w:numId w:val="98"/>
        </w:numPr>
        <w:jc w:val="both"/>
      </w:pPr>
      <w:r>
        <w:rPr>
          <w:b/>
        </w:rPr>
        <w:t>Valor da Multa</w:t>
      </w:r>
      <w:r>
        <w:t>: Apresenta o valor da multa calculada na Ficha de Avaliação da Fiscalização relacionada ao Auto de Infração do Julgamento.</w:t>
      </w:r>
    </w:p>
    <w:p w14:paraId="4E46BDE7" w14:textId="77777777" w:rsidR="00522113" w:rsidRDefault="00B51388">
      <w:pPr>
        <w:numPr>
          <w:ilvl w:val="2"/>
          <w:numId w:val="98"/>
        </w:numPr>
        <w:jc w:val="both"/>
      </w:pPr>
      <w:r>
        <w:t>Campo Decimal, com 9 casas inteiras e 2 decimais.</w:t>
      </w:r>
    </w:p>
    <w:p w14:paraId="0AF015AC" w14:textId="77777777" w:rsidR="00522113" w:rsidRDefault="00B51388">
      <w:pPr>
        <w:numPr>
          <w:ilvl w:val="2"/>
          <w:numId w:val="98"/>
        </w:numPr>
        <w:jc w:val="both"/>
      </w:pPr>
      <w:r>
        <w:t>Campo somente leitura.</w:t>
      </w:r>
    </w:p>
    <w:p w14:paraId="377C174A" w14:textId="77777777" w:rsidR="00522113" w:rsidRDefault="00B51388">
      <w:pPr>
        <w:numPr>
          <w:ilvl w:val="1"/>
          <w:numId w:val="98"/>
        </w:numPr>
        <w:jc w:val="both"/>
      </w:pPr>
      <w:r>
        <w:rPr>
          <w:b/>
        </w:rPr>
        <w:t>Não cabe Sanção Administrativa (Mult</w:t>
      </w:r>
      <w:r>
        <w:rPr>
          <w:b/>
        </w:rPr>
        <w:t>a)</w:t>
      </w:r>
      <w:r>
        <w:t>: Apresenta se o processo não cabe sanção administrativa, no caso multa.</w:t>
      </w:r>
    </w:p>
    <w:p w14:paraId="2E964761" w14:textId="77777777" w:rsidR="00522113" w:rsidRDefault="00B51388">
      <w:pPr>
        <w:numPr>
          <w:ilvl w:val="2"/>
          <w:numId w:val="98"/>
        </w:numPr>
        <w:jc w:val="both"/>
      </w:pPr>
      <w:r>
        <w:t>Campo somente leitura.</w:t>
      </w:r>
    </w:p>
    <w:p w14:paraId="563D1161" w14:textId="77777777" w:rsidR="00522113" w:rsidRDefault="00B51388">
      <w:pPr>
        <w:numPr>
          <w:ilvl w:val="1"/>
          <w:numId w:val="98"/>
        </w:numPr>
        <w:jc w:val="both"/>
      </w:pPr>
      <w:r>
        <w:rPr>
          <w:b/>
        </w:rPr>
        <w:t>Não cabe Reparação de Dano</w:t>
      </w:r>
      <w:r>
        <w:t>: Campo que permite informar se o Julgamento não possuirá reparação de dano</w:t>
      </w:r>
    </w:p>
    <w:p w14:paraId="7FD09877" w14:textId="77777777" w:rsidR="00522113" w:rsidRDefault="00B51388">
      <w:pPr>
        <w:numPr>
          <w:ilvl w:val="2"/>
          <w:numId w:val="98"/>
        </w:numPr>
        <w:jc w:val="both"/>
      </w:pPr>
      <w:r>
        <w:t>Campo somente leitura.</w:t>
      </w:r>
    </w:p>
    <w:p w14:paraId="00761275" w14:textId="77777777" w:rsidR="00522113" w:rsidRDefault="00B51388">
      <w:pPr>
        <w:numPr>
          <w:ilvl w:val="1"/>
          <w:numId w:val="98"/>
        </w:numPr>
        <w:jc w:val="both"/>
      </w:pPr>
      <w:r>
        <w:rPr>
          <w:b/>
        </w:rPr>
        <w:t>Síntese dos documentos juntados n</w:t>
      </w:r>
      <w:r>
        <w:rPr>
          <w:b/>
        </w:rPr>
        <w:t>a árvore de documentos (Campo somente leitura)</w:t>
      </w:r>
    </w:p>
    <w:p w14:paraId="4CAEC47B" w14:textId="77777777" w:rsidR="00522113" w:rsidRDefault="00B51388">
      <w:pPr>
        <w:numPr>
          <w:ilvl w:val="2"/>
          <w:numId w:val="98"/>
        </w:numPr>
        <w:jc w:val="both"/>
      </w:pPr>
      <w:r>
        <w:rPr>
          <w:b/>
        </w:rPr>
        <w:t>Tipo do Documento</w:t>
      </w:r>
      <w:r>
        <w:t>: Apresenta a descrição do tipo do documento anexado ao Julgamento.</w:t>
      </w:r>
    </w:p>
    <w:p w14:paraId="67B48271" w14:textId="77777777" w:rsidR="00522113" w:rsidRDefault="00B51388">
      <w:pPr>
        <w:numPr>
          <w:ilvl w:val="2"/>
          <w:numId w:val="98"/>
        </w:numPr>
        <w:jc w:val="both"/>
      </w:pPr>
      <w:r>
        <w:rPr>
          <w:b/>
        </w:rPr>
        <w:t>Nº Processo SEI</w:t>
      </w:r>
      <w:r>
        <w:t>: Apresenta o número do processo SEI do documento anexado ao Julgamento.</w:t>
      </w:r>
    </w:p>
    <w:p w14:paraId="12FD139A" w14:textId="77777777" w:rsidR="00522113" w:rsidRDefault="00B51388">
      <w:pPr>
        <w:numPr>
          <w:ilvl w:val="2"/>
          <w:numId w:val="98"/>
        </w:numPr>
        <w:jc w:val="both"/>
      </w:pPr>
      <w:r>
        <w:rPr>
          <w:b/>
        </w:rPr>
        <w:t>Nº Documento S</w:t>
      </w:r>
      <w:r>
        <w:t xml:space="preserve">EI: Apresenta o </w:t>
      </w:r>
      <w:r>
        <w:t>número do documento SEI do processo SEI do documento anexado ao Julgamento.</w:t>
      </w:r>
    </w:p>
    <w:p w14:paraId="11E5B9AA" w14:textId="77777777" w:rsidR="00522113" w:rsidRDefault="00B51388">
      <w:pPr>
        <w:numPr>
          <w:ilvl w:val="1"/>
          <w:numId w:val="98"/>
        </w:numPr>
        <w:jc w:val="both"/>
      </w:pPr>
      <w:r>
        <w:rPr>
          <w:b/>
        </w:rPr>
        <w:t>Ações</w:t>
      </w:r>
      <w:r>
        <w:t>:</w:t>
      </w:r>
    </w:p>
    <w:p w14:paraId="35106382" w14:textId="77777777" w:rsidR="00522113" w:rsidRDefault="00B51388">
      <w:pPr>
        <w:numPr>
          <w:ilvl w:val="2"/>
          <w:numId w:val="98"/>
        </w:numPr>
        <w:jc w:val="both"/>
      </w:pPr>
      <w:r>
        <w:rPr>
          <w:b/>
        </w:rPr>
        <w:t>Mostrar/Esconder</w:t>
      </w:r>
      <w:r>
        <w:t>: Ao acionar esta opção, o sistema deverá apresentar ou esconder o bloco de informações presente em Encerramento - Reparação de Dano.</w:t>
      </w:r>
    </w:p>
    <w:p w14:paraId="50C64745" w14:textId="77777777" w:rsidR="00522113" w:rsidRDefault="00522113">
      <w:pPr>
        <w:ind w:left="360"/>
        <w:jc w:val="both"/>
      </w:pPr>
    </w:p>
    <w:p w14:paraId="61A9021F" w14:textId="77777777" w:rsidR="00522113" w:rsidRDefault="00B51388">
      <w:pPr>
        <w:numPr>
          <w:ilvl w:val="0"/>
          <w:numId w:val="98"/>
        </w:numPr>
        <w:jc w:val="both"/>
      </w:pPr>
      <w:r>
        <w:rPr>
          <w:b/>
        </w:rPr>
        <w:t xml:space="preserve">Regras - Reparação de </w:t>
      </w:r>
      <w:r>
        <w:rPr>
          <w:b/>
        </w:rPr>
        <w:t>Dano - Encerramento</w:t>
      </w:r>
    </w:p>
    <w:p w14:paraId="2BC35A38" w14:textId="77777777" w:rsidR="00522113" w:rsidRDefault="00B51388">
      <w:pPr>
        <w:numPr>
          <w:ilvl w:val="1"/>
          <w:numId w:val="98"/>
        </w:numPr>
        <w:jc w:val="both"/>
      </w:pPr>
      <w:r>
        <w:t>Caso não seja marcado o check box Não cabe reparação do dano a aba reparação do dano deverá ser habilitada pelo sistema na fase encerramento.</w:t>
      </w:r>
    </w:p>
    <w:p w14:paraId="0068F2F6" w14:textId="77777777" w:rsidR="00522113" w:rsidRDefault="00B51388">
      <w:pPr>
        <w:numPr>
          <w:ilvl w:val="1"/>
          <w:numId w:val="98"/>
        </w:numPr>
        <w:jc w:val="both"/>
      </w:pPr>
      <w:r>
        <w:t xml:space="preserve">Ao iniciar a fase de Encerramento, o campo Situação no bloco Encerramento - Reparação de Dano </w:t>
      </w:r>
      <w:r>
        <w:t>poderá ter as seguintes descrições no campo texto:</w:t>
      </w:r>
    </w:p>
    <w:p w14:paraId="553D67F6" w14:textId="77777777" w:rsidR="00522113" w:rsidRDefault="00B51388">
      <w:pPr>
        <w:numPr>
          <w:ilvl w:val="2"/>
          <w:numId w:val="98"/>
        </w:numPr>
        <w:jc w:val="both"/>
      </w:pPr>
      <w:r>
        <w:t>Quando somente a aba reparação do dano estiver habilitada: Aguardando reparação de dano.</w:t>
      </w:r>
    </w:p>
    <w:p w14:paraId="2FCA22BC" w14:textId="77777777" w:rsidR="00522113" w:rsidRDefault="00B51388">
      <w:pPr>
        <w:numPr>
          <w:ilvl w:val="2"/>
          <w:numId w:val="98"/>
        </w:numPr>
        <w:jc w:val="both"/>
      </w:pPr>
      <w:r>
        <w:t>Quando as abas reparação do dano e pagamento da multa estiverem habilitadas: Aguardando reparação de dano e Pagament</w:t>
      </w:r>
      <w:r>
        <w:t>o da Multa</w:t>
      </w:r>
    </w:p>
    <w:p w14:paraId="78A34A67" w14:textId="77777777" w:rsidR="00522113" w:rsidRDefault="00522113"/>
    <w:p w14:paraId="2B6A55E5" w14:textId="77777777" w:rsidR="00522113" w:rsidRDefault="00B51388">
      <w:pPr>
        <w:numPr>
          <w:ilvl w:val="0"/>
          <w:numId w:val="98"/>
        </w:numPr>
      </w:pPr>
      <w:r>
        <w:rPr>
          <w:b/>
        </w:rPr>
        <w:t>Tela - Reparação de Dano - Encerramento</w:t>
      </w:r>
    </w:p>
    <w:p w14:paraId="296DEB10" w14:textId="77777777" w:rsidR="00522113" w:rsidRDefault="00B51388">
      <w:r>
        <w:rPr>
          <w:noProof/>
        </w:rPr>
        <w:drawing>
          <wp:inline distT="0" distB="0" distL="0" distR="0" wp14:anchorId="10F24F51" wp14:editId="3AD989C1">
            <wp:extent cx="5991225" cy="3238500"/>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png"/>
                    <pic:cNvPicPr/>
                  </pic:nvPicPr>
                  <pic:blipFill>
                    <a:blip r:embed="rId629" cstate="print"/>
                    <a:stretch>
                      <a:fillRect/>
                    </a:stretch>
                  </pic:blipFill>
                  <pic:spPr>
                    <a:xfrm>
                      <a:off x="0" y="0"/>
                      <a:ext cx="5991225" cy="3238500"/>
                    </a:xfrm>
                    <a:prstGeom prst="rect">
                      <a:avLst/>
                    </a:prstGeom>
                  </pic:spPr>
                </pic:pic>
              </a:graphicData>
            </a:graphic>
          </wp:inline>
        </w:drawing>
      </w:r>
    </w:p>
    <w:p w14:paraId="78DF997A" w14:textId="77777777" w:rsidR="00522113" w:rsidRDefault="00B51388">
      <w:r>
        <w:rPr>
          <w:noProof/>
        </w:rPr>
        <w:drawing>
          <wp:inline distT="0" distB="0" distL="0" distR="0" wp14:anchorId="468674D9" wp14:editId="2F3D8A77">
            <wp:extent cx="5991225" cy="2828925"/>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png"/>
                    <pic:cNvPicPr/>
                  </pic:nvPicPr>
                  <pic:blipFill>
                    <a:blip r:embed="rId630" cstate="print"/>
                    <a:stretch>
                      <a:fillRect/>
                    </a:stretch>
                  </pic:blipFill>
                  <pic:spPr>
                    <a:xfrm>
                      <a:off x="0" y="0"/>
                      <a:ext cx="5991225" cy="2828925"/>
                    </a:xfrm>
                    <a:prstGeom prst="rect">
                      <a:avLst/>
                    </a:prstGeom>
                  </pic:spPr>
                </pic:pic>
              </a:graphicData>
            </a:graphic>
          </wp:inline>
        </w:drawing>
      </w:r>
    </w:p>
    <w:p w14:paraId="350FE744" w14:textId="77777777" w:rsidR="00522113" w:rsidRDefault="00522113"/>
    <w:p w14:paraId="3E27DE9D" w14:textId="77777777" w:rsidR="00522113" w:rsidRDefault="00522113"/>
    <w:p w14:paraId="1A940EBF" w14:textId="77777777" w:rsidR="00522113" w:rsidRDefault="00522113"/>
    <w:p w14:paraId="3D06637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31">
        <w:r>
          <w:rPr>
            <w:rFonts w:ascii="Tahoma" w:eastAsia="Tahoma" w:hAnsi="Tahoma" w:cs="Tahoma"/>
            <w:i/>
            <w:color w:val="6666FF"/>
          </w:rPr>
          <w:t>Free PDF documentation generator</w:t>
        </w:r>
      </w:hyperlink>
    </w:p>
    <w:p w14:paraId="3922C14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51" w:name="_topic_ReparacaodeDano"/>
      <w:bookmarkEnd w:id="251"/>
      <w:r>
        <w:rPr>
          <w:rFonts w:ascii="Tahoma" w:eastAsia="Tahoma" w:hAnsi="Tahoma" w:cs="Tahoma"/>
          <w:i/>
          <w:color w:val="243F60"/>
          <w:sz w:val="22"/>
        </w:rPr>
        <w:t>Reparação de Dano</w:t>
      </w:r>
    </w:p>
    <w:p w14:paraId="055D4345" w14:textId="77777777" w:rsidR="00522113" w:rsidRDefault="00B51388">
      <w:pPr>
        <w:jc w:val="both"/>
      </w:pPr>
      <w:r>
        <w:t>A aba "</w:t>
      </w:r>
      <w:r>
        <w:rPr>
          <w:b/>
        </w:rPr>
        <w:t>Encerramento</w:t>
      </w:r>
      <w:r>
        <w:t>", na janela "</w:t>
      </w:r>
      <w:r>
        <w:rPr>
          <w:b/>
        </w:rPr>
        <w:t>Reparação de Dano</w:t>
      </w:r>
      <w:r>
        <w:t xml:space="preserve">" permite detalhar um Julgamento e apresentar os dados na janela </w:t>
      </w:r>
      <w:r>
        <w:rPr>
          <w:b/>
        </w:rPr>
        <w:t>Reparação de Dano.</w:t>
      </w:r>
    </w:p>
    <w:p w14:paraId="65EA6151" w14:textId="77777777" w:rsidR="00522113" w:rsidRDefault="00522113">
      <w:pPr>
        <w:jc w:val="both"/>
      </w:pPr>
    </w:p>
    <w:p w14:paraId="6BA4438E" w14:textId="77777777" w:rsidR="00522113" w:rsidRDefault="00B51388">
      <w:pPr>
        <w:numPr>
          <w:ilvl w:val="0"/>
          <w:numId w:val="98"/>
        </w:numPr>
        <w:jc w:val="both"/>
      </w:pPr>
      <w:r>
        <w:rPr>
          <w:b/>
        </w:rPr>
        <w:t>Detalhamento do campo - Reparação de Dano</w:t>
      </w:r>
    </w:p>
    <w:p w14:paraId="17C08457" w14:textId="77777777" w:rsidR="00522113" w:rsidRDefault="00B51388">
      <w:pPr>
        <w:numPr>
          <w:ilvl w:val="1"/>
          <w:numId w:val="98"/>
        </w:numPr>
        <w:jc w:val="both"/>
      </w:pPr>
      <w:r>
        <w:rPr>
          <w:b/>
        </w:rPr>
        <w:t xml:space="preserve">Nº Processo SEI da Reparação do </w:t>
      </w:r>
      <w:r>
        <w:rPr>
          <w:b/>
        </w:rPr>
        <w:t>Dano</w:t>
      </w:r>
      <w:r>
        <w:t>: Campo que permite informar o número do processo SEI da reparação do dano.</w:t>
      </w:r>
    </w:p>
    <w:p w14:paraId="4FA1CADB" w14:textId="77777777" w:rsidR="00522113" w:rsidRDefault="00B51388">
      <w:pPr>
        <w:numPr>
          <w:ilvl w:val="2"/>
          <w:numId w:val="98"/>
        </w:numPr>
        <w:jc w:val="both"/>
      </w:pPr>
      <w:r>
        <w:t>Máscara: 99999.999999/9999-99 ou 9999999.99999999/9999-99</w:t>
      </w:r>
    </w:p>
    <w:p w14:paraId="0CF017D1" w14:textId="77777777" w:rsidR="00522113" w:rsidRDefault="00B51388">
      <w:pPr>
        <w:numPr>
          <w:ilvl w:val="1"/>
          <w:numId w:val="98"/>
        </w:numPr>
        <w:jc w:val="both"/>
      </w:pPr>
      <w:r>
        <w:rPr>
          <w:b/>
        </w:rPr>
        <w:t>Nº Fiscalização para Verificação da Reparação do Dano</w:t>
      </w:r>
      <w:r>
        <w:t>: Campo que permite selecionar a fiscalização de verificação da r</w:t>
      </w:r>
      <w:r>
        <w:t>eparação do dano referente ao Bem do Julgamento.</w:t>
      </w:r>
    </w:p>
    <w:p w14:paraId="71CE61BF" w14:textId="77777777" w:rsidR="00522113" w:rsidRDefault="00B51388">
      <w:pPr>
        <w:numPr>
          <w:ilvl w:val="2"/>
          <w:numId w:val="98"/>
        </w:numPr>
        <w:jc w:val="both"/>
      </w:pPr>
      <w:r>
        <w:t>Seleção única.</w:t>
      </w:r>
    </w:p>
    <w:p w14:paraId="1588DEC4" w14:textId="77777777" w:rsidR="00522113" w:rsidRDefault="00B51388">
      <w:pPr>
        <w:numPr>
          <w:ilvl w:val="2"/>
          <w:numId w:val="98"/>
        </w:numPr>
        <w:jc w:val="both"/>
      </w:pPr>
      <w:r>
        <w:t>Opções: Deverão ser apresentadas somente as fiscalizações referentes ao Bem do Julgamento.</w:t>
      </w:r>
    </w:p>
    <w:p w14:paraId="3ED6BAC7" w14:textId="77777777" w:rsidR="00522113" w:rsidRDefault="00B51388">
      <w:pPr>
        <w:numPr>
          <w:ilvl w:val="2"/>
          <w:numId w:val="98"/>
        </w:numPr>
        <w:jc w:val="both"/>
      </w:pPr>
      <w:r>
        <w:t>Campo obrigatório.</w:t>
      </w:r>
    </w:p>
    <w:p w14:paraId="4EC83943" w14:textId="77777777" w:rsidR="00522113" w:rsidRDefault="00B51388">
      <w:pPr>
        <w:numPr>
          <w:ilvl w:val="1"/>
          <w:numId w:val="98"/>
        </w:numPr>
        <w:jc w:val="both"/>
      </w:pPr>
      <w:r>
        <w:rPr>
          <w:b/>
        </w:rPr>
        <w:t>Data Fiscalização</w:t>
      </w:r>
      <w:r>
        <w:t>: Apresenta a data da Fiscalização selecionada no campo Nº Fiscal</w:t>
      </w:r>
      <w:r>
        <w:t>ização para Verificação da Reparação do Dano.</w:t>
      </w:r>
    </w:p>
    <w:p w14:paraId="7249986D" w14:textId="77777777" w:rsidR="00522113" w:rsidRDefault="00B51388">
      <w:pPr>
        <w:numPr>
          <w:ilvl w:val="2"/>
          <w:numId w:val="98"/>
        </w:numPr>
        <w:jc w:val="both"/>
      </w:pPr>
      <w:r>
        <w:t>Campo somente leitura.</w:t>
      </w:r>
    </w:p>
    <w:p w14:paraId="0C698CAE" w14:textId="77777777" w:rsidR="00522113" w:rsidRDefault="00B51388">
      <w:pPr>
        <w:numPr>
          <w:ilvl w:val="2"/>
          <w:numId w:val="98"/>
        </w:numPr>
        <w:jc w:val="both"/>
      </w:pPr>
      <w:r>
        <w:t>Campo obrigatório.</w:t>
      </w:r>
    </w:p>
    <w:p w14:paraId="4846A516" w14:textId="77777777" w:rsidR="00522113" w:rsidRDefault="00B51388">
      <w:pPr>
        <w:numPr>
          <w:ilvl w:val="1"/>
          <w:numId w:val="98"/>
        </w:numPr>
        <w:jc w:val="both"/>
      </w:pPr>
      <w:r>
        <w:rPr>
          <w:b/>
        </w:rPr>
        <w:t>Dano Reparado?</w:t>
      </w:r>
      <w:r>
        <w:t>: Campo que permite informar se o dano foi reparado ou não.</w:t>
      </w:r>
    </w:p>
    <w:p w14:paraId="59380778" w14:textId="77777777" w:rsidR="00522113" w:rsidRDefault="00B51388">
      <w:pPr>
        <w:numPr>
          <w:ilvl w:val="2"/>
          <w:numId w:val="98"/>
        </w:numPr>
        <w:jc w:val="both"/>
      </w:pPr>
      <w:r>
        <w:t>Seleção única.</w:t>
      </w:r>
    </w:p>
    <w:p w14:paraId="55837590" w14:textId="77777777" w:rsidR="00522113" w:rsidRDefault="00B51388">
      <w:pPr>
        <w:numPr>
          <w:ilvl w:val="2"/>
          <w:numId w:val="98"/>
        </w:numPr>
        <w:jc w:val="both"/>
      </w:pPr>
      <w:r>
        <w:t>Opções: Sim e Não.</w:t>
      </w:r>
    </w:p>
    <w:p w14:paraId="2F41EF87" w14:textId="77777777" w:rsidR="00522113" w:rsidRDefault="00B51388">
      <w:pPr>
        <w:numPr>
          <w:ilvl w:val="2"/>
          <w:numId w:val="98"/>
        </w:numPr>
        <w:jc w:val="both"/>
      </w:pPr>
      <w:r>
        <w:t>Campo obrigatório.</w:t>
      </w:r>
    </w:p>
    <w:p w14:paraId="0F8EDC32" w14:textId="77777777" w:rsidR="00522113" w:rsidRDefault="00B51388">
      <w:pPr>
        <w:numPr>
          <w:ilvl w:val="1"/>
          <w:numId w:val="98"/>
        </w:numPr>
        <w:jc w:val="both"/>
      </w:pPr>
      <w:r>
        <w:rPr>
          <w:b/>
        </w:rPr>
        <w:t>Abriu uma ação contra o IPHAN para não re</w:t>
      </w:r>
      <w:r>
        <w:rPr>
          <w:b/>
        </w:rPr>
        <w:t>parar o dano</w:t>
      </w:r>
      <w:r>
        <w:t>: Campo que permite informar se houve abertura de ação contra o IPHAN para não reparar o dano.</w:t>
      </w:r>
    </w:p>
    <w:p w14:paraId="76A22EF2" w14:textId="77777777" w:rsidR="00522113" w:rsidRDefault="00B51388">
      <w:pPr>
        <w:numPr>
          <w:ilvl w:val="2"/>
          <w:numId w:val="98"/>
        </w:numPr>
        <w:jc w:val="both"/>
      </w:pPr>
      <w:r>
        <w:t>Check box: Padrão: Desmarcado.</w:t>
      </w:r>
    </w:p>
    <w:p w14:paraId="46EFF060" w14:textId="77777777" w:rsidR="00522113" w:rsidRDefault="00B51388">
      <w:pPr>
        <w:numPr>
          <w:ilvl w:val="1"/>
          <w:numId w:val="98"/>
        </w:numPr>
        <w:jc w:val="both"/>
      </w:pPr>
      <w:r>
        <w:rPr>
          <w:b/>
        </w:rPr>
        <w:t>Nº Processo Judicial para Reparação do Dano</w:t>
      </w:r>
      <w:r>
        <w:t>: Campo que permite informar o número do processo judicial para a reparação</w:t>
      </w:r>
      <w:r>
        <w:t xml:space="preserve"> do dano.</w:t>
      </w:r>
    </w:p>
    <w:p w14:paraId="7DE57374" w14:textId="77777777" w:rsidR="00522113" w:rsidRDefault="00B51388">
      <w:pPr>
        <w:numPr>
          <w:ilvl w:val="2"/>
          <w:numId w:val="98"/>
        </w:numPr>
        <w:jc w:val="both"/>
      </w:pPr>
      <w:r>
        <w:t>Tamanho: 30</w:t>
      </w:r>
    </w:p>
    <w:p w14:paraId="668B2E83" w14:textId="77777777" w:rsidR="00522113" w:rsidRDefault="00B51388">
      <w:pPr>
        <w:numPr>
          <w:ilvl w:val="2"/>
          <w:numId w:val="98"/>
        </w:numPr>
        <w:jc w:val="both"/>
      </w:pPr>
      <w:r>
        <w:t>Campo não obrigatório.</w:t>
      </w:r>
    </w:p>
    <w:p w14:paraId="04843DB9" w14:textId="77777777" w:rsidR="00522113" w:rsidRDefault="00B51388">
      <w:pPr>
        <w:numPr>
          <w:ilvl w:val="1"/>
          <w:numId w:val="98"/>
        </w:numPr>
        <w:jc w:val="both"/>
      </w:pPr>
      <w:r>
        <w:rPr>
          <w:b/>
        </w:rPr>
        <w:t>Data Abertura do Processo Judicial para Reparação do Dano</w:t>
      </w:r>
      <w:r>
        <w:t>: Campo que permite informar a data de abertura do processo judicial para reparação do dano.</w:t>
      </w:r>
    </w:p>
    <w:p w14:paraId="6040856C" w14:textId="77777777" w:rsidR="00522113" w:rsidRDefault="00B51388">
      <w:pPr>
        <w:numPr>
          <w:ilvl w:val="2"/>
          <w:numId w:val="98"/>
        </w:numPr>
        <w:jc w:val="both"/>
      </w:pPr>
      <w:r>
        <w:t>Máscara: DD/MM/AAAA</w:t>
      </w:r>
    </w:p>
    <w:p w14:paraId="264B6850" w14:textId="77777777" w:rsidR="00522113" w:rsidRDefault="00B51388">
      <w:pPr>
        <w:numPr>
          <w:ilvl w:val="2"/>
          <w:numId w:val="98"/>
        </w:numPr>
        <w:jc w:val="both"/>
      </w:pPr>
      <w:r>
        <w:t xml:space="preserve">Componente de calendário para </w:t>
      </w:r>
      <w:r>
        <w:t>seleção da data</w:t>
      </w:r>
    </w:p>
    <w:p w14:paraId="35ED8401" w14:textId="77777777" w:rsidR="00522113" w:rsidRDefault="00B51388">
      <w:pPr>
        <w:numPr>
          <w:ilvl w:val="2"/>
          <w:numId w:val="98"/>
        </w:numPr>
        <w:jc w:val="both"/>
      </w:pPr>
      <w:r>
        <w:t>Campo não obrigatório.</w:t>
      </w:r>
    </w:p>
    <w:p w14:paraId="73EDE404" w14:textId="77777777" w:rsidR="00522113" w:rsidRDefault="00B51388">
      <w:pPr>
        <w:numPr>
          <w:ilvl w:val="1"/>
          <w:numId w:val="98"/>
        </w:numPr>
        <w:jc w:val="both"/>
      </w:pPr>
      <w:r>
        <w:rPr>
          <w:b/>
        </w:rPr>
        <w:t>Situação do Processo Judicial para Reparação do Dano</w:t>
      </w:r>
      <w:r>
        <w:t>: Campo que permite informar a situação do processo judicial para reparação do dano.</w:t>
      </w:r>
    </w:p>
    <w:p w14:paraId="08515C80" w14:textId="77777777" w:rsidR="00522113" w:rsidRDefault="00B51388">
      <w:pPr>
        <w:numPr>
          <w:ilvl w:val="2"/>
          <w:numId w:val="98"/>
        </w:numPr>
        <w:jc w:val="both"/>
      </w:pPr>
      <w:r>
        <w:t>Seleção única.</w:t>
      </w:r>
    </w:p>
    <w:p w14:paraId="34565578" w14:textId="77777777" w:rsidR="00522113" w:rsidRDefault="00B51388">
      <w:pPr>
        <w:numPr>
          <w:ilvl w:val="2"/>
          <w:numId w:val="98"/>
        </w:numPr>
        <w:jc w:val="both"/>
      </w:pPr>
      <w:r>
        <w:t>Opções: Processo em andamento, Processo anulado e Processo finali</w:t>
      </w:r>
      <w:r>
        <w:t>zado.</w:t>
      </w:r>
    </w:p>
    <w:p w14:paraId="6F19B48F" w14:textId="77777777" w:rsidR="00522113" w:rsidRDefault="00B51388">
      <w:pPr>
        <w:numPr>
          <w:ilvl w:val="2"/>
          <w:numId w:val="98"/>
        </w:numPr>
        <w:jc w:val="both"/>
      </w:pPr>
      <w:r>
        <w:t>Campo não obrigatório.</w:t>
      </w:r>
    </w:p>
    <w:p w14:paraId="4830B53B" w14:textId="77777777" w:rsidR="00522113" w:rsidRDefault="00B51388">
      <w:pPr>
        <w:numPr>
          <w:ilvl w:val="1"/>
          <w:numId w:val="98"/>
        </w:numPr>
        <w:jc w:val="both"/>
      </w:pPr>
      <w:r>
        <w:rPr>
          <w:b/>
        </w:rPr>
        <w:t>Indicação para Reparação do Dano no Âmbito do Processo Judicial</w:t>
      </w:r>
      <w:r>
        <w:t>: Campo que permite informar se houve indicação da reparação do dano no âmbito do processo judicial.</w:t>
      </w:r>
    </w:p>
    <w:p w14:paraId="0FA565D6" w14:textId="77777777" w:rsidR="00522113" w:rsidRDefault="00B51388">
      <w:pPr>
        <w:numPr>
          <w:ilvl w:val="2"/>
          <w:numId w:val="98"/>
        </w:numPr>
        <w:jc w:val="both"/>
      </w:pPr>
      <w:r>
        <w:t>Seleção única.</w:t>
      </w:r>
    </w:p>
    <w:p w14:paraId="57408E92" w14:textId="77777777" w:rsidR="00522113" w:rsidRDefault="00B51388">
      <w:pPr>
        <w:numPr>
          <w:ilvl w:val="2"/>
          <w:numId w:val="98"/>
        </w:numPr>
        <w:jc w:val="both"/>
      </w:pPr>
      <w:r>
        <w:t>Opções: Sim e Não</w:t>
      </w:r>
    </w:p>
    <w:p w14:paraId="62AA49FC" w14:textId="77777777" w:rsidR="00522113" w:rsidRDefault="00B51388">
      <w:pPr>
        <w:numPr>
          <w:ilvl w:val="2"/>
          <w:numId w:val="98"/>
        </w:numPr>
        <w:jc w:val="both"/>
      </w:pPr>
      <w:r>
        <w:t>Campo não obrigatório.</w:t>
      </w:r>
    </w:p>
    <w:p w14:paraId="39E5254F" w14:textId="77777777" w:rsidR="00522113" w:rsidRDefault="00B51388">
      <w:pPr>
        <w:numPr>
          <w:ilvl w:val="1"/>
          <w:numId w:val="98"/>
        </w:numPr>
        <w:jc w:val="both"/>
      </w:pPr>
      <w:r>
        <w:t>Ações:</w:t>
      </w:r>
    </w:p>
    <w:p w14:paraId="26D51C98" w14:textId="77777777" w:rsidR="00522113" w:rsidRDefault="00B51388">
      <w:pPr>
        <w:numPr>
          <w:ilvl w:val="2"/>
          <w:numId w:val="98"/>
        </w:numPr>
        <w:jc w:val="both"/>
      </w:pPr>
      <w:r>
        <w:rPr>
          <w:b/>
        </w:rPr>
        <w:t>Mostrar/Esconder</w:t>
      </w:r>
      <w:r>
        <w:t>: Ao acionar esta opção, o sistema deverá apresentar ou esconder o bloco de informações presente em Reparação do Dano.</w:t>
      </w:r>
    </w:p>
    <w:p w14:paraId="58B6C557" w14:textId="77777777" w:rsidR="00522113" w:rsidRDefault="00B51388">
      <w:pPr>
        <w:numPr>
          <w:ilvl w:val="2"/>
          <w:numId w:val="98"/>
        </w:numPr>
        <w:jc w:val="both"/>
      </w:pPr>
      <w:r>
        <w:rPr>
          <w:b/>
        </w:rPr>
        <w:t>Salvar</w:t>
      </w:r>
      <w:r>
        <w:t>: Ao acionar esta opção, o sistema deverá salvar os dados preenchidos na base de dados sem realizar qualquer valida</w:t>
      </w:r>
      <w:r>
        <w:t>ção de campos obrigatórios.</w:t>
      </w:r>
    </w:p>
    <w:p w14:paraId="76BD7770" w14:textId="77777777" w:rsidR="00522113" w:rsidRDefault="00B51388">
      <w:pPr>
        <w:numPr>
          <w:ilvl w:val="3"/>
          <w:numId w:val="98"/>
        </w:numPr>
        <w:jc w:val="both"/>
      </w:pPr>
      <w:r>
        <w:t>Mensagem: "Operação realizada com sucesso.".</w:t>
      </w:r>
    </w:p>
    <w:p w14:paraId="5D9C05E9" w14:textId="77777777" w:rsidR="00522113" w:rsidRDefault="00B51388">
      <w:pPr>
        <w:numPr>
          <w:ilvl w:val="2"/>
          <w:numId w:val="98"/>
        </w:numPr>
        <w:jc w:val="both"/>
      </w:pPr>
      <w:r>
        <w:rPr>
          <w:b/>
        </w:rPr>
        <w:t>Confirmar Dados/Encerrar Processo</w:t>
      </w:r>
      <w:r>
        <w:t>: Ao acionar esta opção, o sistema deverá validar os dados preenchidos, congelar os campos preenchidos, registrar o responsável pelo preenchimento dos</w:t>
      </w:r>
      <w:r>
        <w:t xml:space="preserve"> campos, apresentar pop-up de confirmação e apresentar mensagem de confirmação</w:t>
      </w:r>
    </w:p>
    <w:p w14:paraId="459BB028" w14:textId="77777777" w:rsidR="00522113" w:rsidRDefault="00B51388">
      <w:pPr>
        <w:numPr>
          <w:ilvl w:val="3"/>
          <w:numId w:val="98"/>
        </w:numPr>
        <w:jc w:val="both"/>
      </w:pPr>
      <w:r>
        <w:t>Pop-up: "Você tem certeza que deseja confirmar dados/encerrar processo? Caso o faça não poderá ser feita nenhuma modificação posterior."</w:t>
      </w:r>
    </w:p>
    <w:p w14:paraId="00C1D9AF" w14:textId="77777777" w:rsidR="00522113" w:rsidRDefault="00B51388">
      <w:pPr>
        <w:numPr>
          <w:ilvl w:val="3"/>
          <w:numId w:val="98"/>
        </w:numPr>
        <w:jc w:val="both"/>
      </w:pPr>
      <w:r>
        <w:t xml:space="preserve">Mensagem: "Registrado por </w:t>
      </w:r>
      <w:r>
        <w:t>&lt;Usuário&gt;, &lt;Perfil&gt; da(o) &lt;Unidade&gt;.".</w:t>
      </w:r>
    </w:p>
    <w:p w14:paraId="27C8B850" w14:textId="77777777" w:rsidR="00522113" w:rsidRDefault="00B51388">
      <w:pPr>
        <w:numPr>
          <w:ilvl w:val="2"/>
          <w:numId w:val="98"/>
        </w:numPr>
        <w:jc w:val="both"/>
      </w:pPr>
      <w:r>
        <w:rPr>
          <w:b/>
        </w:rPr>
        <w:t>O sistema deverá verificar se o Julgamento está apto para ser encerrado, sob os seguintes critérios</w:t>
      </w:r>
      <w:r>
        <w:t>: Registro de &lt;Sim&gt; para o campo Dano Reparado em ao menos uma das ocorrências registradas ou Registro da opção &lt;Proce</w:t>
      </w:r>
      <w:r>
        <w:t>sso Finalizado&gt; no campo Situação do Processo Judicial para Reparação do Dano. E ao salvar e ter essa verificação juntamente com a verificação do botão Confirmar Dados da aba Pagamento da Multa como positiva, a nomenclatura do campo deverá ser Encerrar Pro</w:t>
      </w:r>
      <w:r>
        <w:t>cesso.</w:t>
      </w:r>
    </w:p>
    <w:p w14:paraId="5A538F35" w14:textId="77777777" w:rsidR="00522113" w:rsidRDefault="00B51388">
      <w:pPr>
        <w:numPr>
          <w:ilvl w:val="2"/>
          <w:numId w:val="98"/>
        </w:numPr>
        <w:jc w:val="both"/>
      </w:pPr>
      <w:r>
        <w:rPr>
          <w:b/>
        </w:rPr>
        <w:t xml:space="preserve">+ (Item das Fiscalizações de Verificação): </w:t>
      </w:r>
      <w:r>
        <w:t>Ao acionar esta opção, o sistema deverá incluir a possibilidade de inclusão de mais um grupo de dados de uma Fiscalização de Verificação (Nº Fiscalização para Verificação da Reparação do Dano, Data Fiscaliz</w:t>
      </w:r>
      <w:r>
        <w:t>ação e Dano Reparado?).</w:t>
      </w:r>
    </w:p>
    <w:p w14:paraId="52A9C7CC" w14:textId="77777777" w:rsidR="00522113" w:rsidRDefault="00B51388">
      <w:pPr>
        <w:numPr>
          <w:ilvl w:val="2"/>
          <w:numId w:val="98"/>
        </w:numPr>
        <w:jc w:val="both"/>
      </w:pPr>
      <w:r>
        <w:rPr>
          <w:b/>
        </w:rPr>
        <w:t>- (Item das Fiscalizações de Verificação)</w:t>
      </w:r>
      <w:r>
        <w:t>: Ao acionar esta opção, o sistema deverá remover o respectivo grupo de dados de uma Fiscalização de Verificação.</w:t>
      </w:r>
    </w:p>
    <w:p w14:paraId="5662AFAE" w14:textId="77777777" w:rsidR="00522113" w:rsidRDefault="00522113">
      <w:pPr>
        <w:ind w:left="360"/>
        <w:jc w:val="both"/>
      </w:pPr>
    </w:p>
    <w:p w14:paraId="22FA867F" w14:textId="77777777" w:rsidR="00522113" w:rsidRDefault="00B51388">
      <w:pPr>
        <w:numPr>
          <w:ilvl w:val="0"/>
          <w:numId w:val="98"/>
        </w:numPr>
        <w:jc w:val="both"/>
      </w:pPr>
      <w:r>
        <w:rPr>
          <w:b/>
        </w:rPr>
        <w:t>Regras - Reparação de Dano</w:t>
      </w:r>
    </w:p>
    <w:p w14:paraId="00067947" w14:textId="77777777" w:rsidR="00522113" w:rsidRDefault="00B51388">
      <w:pPr>
        <w:numPr>
          <w:ilvl w:val="1"/>
          <w:numId w:val="98"/>
        </w:numPr>
        <w:jc w:val="both"/>
      </w:pPr>
      <w:r>
        <w:t xml:space="preserve">Apenas a Autoridade Julgadora associada ao </w:t>
      </w:r>
      <w:r>
        <w:t>respectivo Julgamento, os usuários ativos com perfis de Administrador, e Coordenação Técnica e Superintendente da unidade do processo de Julgamento poderão editar as informações deste bloco.</w:t>
      </w:r>
    </w:p>
    <w:p w14:paraId="136742AE" w14:textId="77777777" w:rsidR="00522113" w:rsidRDefault="00B51388">
      <w:pPr>
        <w:numPr>
          <w:ilvl w:val="1"/>
          <w:numId w:val="98"/>
        </w:numPr>
        <w:jc w:val="both"/>
      </w:pPr>
      <w:r>
        <w:t>Os campos Nº Processo Judicial para Reparação do Dano, Data Abert</w:t>
      </w:r>
      <w:r>
        <w:t>ura do Processo Judicial para Reparação do Dano, Situação do Processo Judicial para Reparação do Dano e Indicação para Reparação do Dano no Âmbito do Processo Judicial, apenas devem ser visíveis quando o campo Abriu uma ação contra o IPHAN para não reparar</w:t>
      </w:r>
      <w:r>
        <w:t xml:space="preserve"> o dano estiver selecionado.</w:t>
      </w:r>
    </w:p>
    <w:p w14:paraId="7B75D54A" w14:textId="77777777" w:rsidR="00522113" w:rsidRDefault="00B51388">
      <w:pPr>
        <w:numPr>
          <w:ilvl w:val="1"/>
          <w:numId w:val="98"/>
        </w:numPr>
        <w:jc w:val="both"/>
      </w:pPr>
      <w:r>
        <w:t xml:space="preserve">Caso NÃO seja incluída uma Fiscalização para Verificação da Reparação do Dano, o campo Situação no bloco Encerramento - Reparação de Dano poderá ter as seguintes descrições:  </w:t>
      </w:r>
    </w:p>
    <w:p w14:paraId="72847BB3" w14:textId="77777777" w:rsidR="00522113" w:rsidRDefault="00B51388">
      <w:pPr>
        <w:numPr>
          <w:ilvl w:val="2"/>
          <w:numId w:val="98"/>
        </w:numPr>
        <w:jc w:val="both"/>
      </w:pPr>
      <w:r>
        <w:t>Quando somente a aba Reparação do Dano estiver habi</w:t>
      </w:r>
      <w:r>
        <w:t xml:space="preserve">litada, ou quando a aba Pagamento da Multa também estiver habilitada e tiver sido registrada nela o pagamento da multa </w:t>
      </w:r>
    </w:p>
    <w:p w14:paraId="5F8A678E" w14:textId="77777777" w:rsidR="00522113" w:rsidRDefault="00B51388">
      <w:pPr>
        <w:numPr>
          <w:ilvl w:val="2"/>
          <w:numId w:val="98"/>
        </w:numPr>
        <w:jc w:val="both"/>
      </w:pPr>
      <w:r>
        <w:t>a Situação será Aguardando Reparação do Dano.</w:t>
      </w:r>
    </w:p>
    <w:p w14:paraId="5BB39138" w14:textId="77777777" w:rsidR="00522113" w:rsidRDefault="00B51388">
      <w:pPr>
        <w:numPr>
          <w:ilvl w:val="2"/>
          <w:numId w:val="98"/>
        </w:numPr>
        <w:jc w:val="both"/>
      </w:pPr>
      <w:r>
        <w:t>Quando somente a aba Reparação do Dano estiver habilitada, ou quando a aba Pagamento da Mu</w:t>
      </w:r>
      <w:r>
        <w:t xml:space="preserve">lta também estiver habilitada e NÃO tiver sido registrada nela o pagamento da multa </w:t>
      </w:r>
    </w:p>
    <w:p w14:paraId="12D6FAFF" w14:textId="77777777" w:rsidR="00522113" w:rsidRDefault="00B51388">
      <w:pPr>
        <w:numPr>
          <w:ilvl w:val="2"/>
          <w:numId w:val="98"/>
        </w:numPr>
        <w:jc w:val="both"/>
      </w:pPr>
      <w:r>
        <w:t>a Situação será Aguardando Reparação do Dano e Pagamento da Multa.</w:t>
      </w:r>
    </w:p>
    <w:p w14:paraId="5C67C075" w14:textId="77777777" w:rsidR="00522113" w:rsidRDefault="00B51388">
      <w:pPr>
        <w:numPr>
          <w:ilvl w:val="2"/>
          <w:numId w:val="98"/>
        </w:numPr>
        <w:jc w:val="both"/>
      </w:pPr>
      <w:r>
        <w:t>Quando somente a aba Reparação do Dano estiver habilitada, ou quando a aba Pagamento da Multa também est</w:t>
      </w:r>
      <w:r>
        <w:t xml:space="preserve">iver habilitada e o campo Situação do Processo Judicial para Execução </w:t>
      </w:r>
    </w:p>
    <w:p w14:paraId="134F2EB6" w14:textId="77777777" w:rsidR="00522113" w:rsidRDefault="00B51388">
      <w:pPr>
        <w:numPr>
          <w:ilvl w:val="2"/>
          <w:numId w:val="98"/>
        </w:numPr>
        <w:jc w:val="both"/>
      </w:pPr>
      <w:r>
        <w:t xml:space="preserve">da Dívida Ativa da União estiver preenchido com Processo em andamento, a Situação será Aguardando Reparação do Dano e Finalização do processo judicial para execução da Dívida </w:t>
      </w:r>
    </w:p>
    <w:p w14:paraId="5FBFA64D" w14:textId="77777777" w:rsidR="00522113" w:rsidRDefault="00B51388">
      <w:pPr>
        <w:numPr>
          <w:ilvl w:val="2"/>
          <w:numId w:val="98"/>
        </w:numPr>
        <w:jc w:val="both"/>
      </w:pPr>
      <w:r>
        <w:t xml:space="preserve">Ativa da </w:t>
      </w:r>
      <w:r>
        <w:t>União.</w:t>
      </w:r>
    </w:p>
    <w:p w14:paraId="565BBBED" w14:textId="77777777" w:rsidR="00522113" w:rsidRDefault="00B51388">
      <w:pPr>
        <w:numPr>
          <w:ilvl w:val="2"/>
          <w:numId w:val="98"/>
        </w:numPr>
        <w:jc w:val="both"/>
      </w:pPr>
      <w:r>
        <w:t xml:space="preserve">Quando somente a aba Reparação do Dano estiver habilitada, ou quando a aba Pagamento da Multa também estiver habilitada e o campo Situação do Processo Judicial para Execução </w:t>
      </w:r>
    </w:p>
    <w:p w14:paraId="184558C7" w14:textId="77777777" w:rsidR="00522113" w:rsidRDefault="00B51388">
      <w:pPr>
        <w:numPr>
          <w:ilvl w:val="2"/>
          <w:numId w:val="98"/>
        </w:numPr>
        <w:jc w:val="both"/>
      </w:pPr>
      <w:r>
        <w:t>da Dívida Ativa da União estiver preenchido com Processo finalizado, a Sit</w:t>
      </w:r>
      <w:r>
        <w:t>uação será Aguardando Reparação do Dano.</w:t>
      </w:r>
    </w:p>
    <w:p w14:paraId="376B906D" w14:textId="77777777" w:rsidR="00522113" w:rsidRDefault="00B51388">
      <w:pPr>
        <w:numPr>
          <w:ilvl w:val="1"/>
          <w:numId w:val="98"/>
        </w:numPr>
        <w:jc w:val="both"/>
      </w:pPr>
      <w:r>
        <w:t>Caso seja incluída uma Fiscalização para Verificação da Reparação do Dano com Dano Reparado igual a Sim, o campo Situação no bloco Encerramento - Reparação de Dano poderá ter as seguintes descrições: (Esta regra dev</w:t>
      </w:r>
      <w:r>
        <w:t>erá ser prioritária em cima das demais)</w:t>
      </w:r>
    </w:p>
    <w:p w14:paraId="3490800A" w14:textId="77777777" w:rsidR="00522113" w:rsidRDefault="00B51388">
      <w:pPr>
        <w:numPr>
          <w:ilvl w:val="2"/>
          <w:numId w:val="98"/>
        </w:numPr>
        <w:jc w:val="both"/>
      </w:pPr>
      <w:r>
        <w:t xml:space="preserve">Quando somente a aba Reparação do Dano estiver habilitada, ou quando a aba Pagamento da Multa também estiver habilitada e tiver sido registrada nela o pagamento da multa, a </w:t>
      </w:r>
    </w:p>
    <w:p w14:paraId="268CBC54" w14:textId="77777777" w:rsidR="00522113" w:rsidRDefault="00B51388">
      <w:pPr>
        <w:numPr>
          <w:ilvl w:val="2"/>
          <w:numId w:val="98"/>
        </w:numPr>
        <w:jc w:val="both"/>
      </w:pPr>
      <w:r>
        <w:t>Situação será Concluído.</w:t>
      </w:r>
    </w:p>
    <w:p w14:paraId="00219AF1" w14:textId="77777777" w:rsidR="00522113" w:rsidRDefault="00B51388">
      <w:pPr>
        <w:numPr>
          <w:ilvl w:val="2"/>
          <w:numId w:val="98"/>
        </w:numPr>
        <w:jc w:val="both"/>
      </w:pPr>
      <w:r>
        <w:t xml:space="preserve">Quando somente a </w:t>
      </w:r>
      <w:r>
        <w:t xml:space="preserve">aba Reparação do Dano estiver habilitada, ou quando a aba Pagamento da Multa também estiver habilitada e NÃO tiver sido registrada nela o pagamento da multa a </w:t>
      </w:r>
    </w:p>
    <w:p w14:paraId="2441BA69" w14:textId="77777777" w:rsidR="00522113" w:rsidRDefault="00B51388">
      <w:pPr>
        <w:numPr>
          <w:ilvl w:val="2"/>
          <w:numId w:val="98"/>
        </w:numPr>
        <w:jc w:val="both"/>
      </w:pPr>
      <w:r>
        <w:t>Situação será Aguardando Pagamento da Multa.</w:t>
      </w:r>
    </w:p>
    <w:p w14:paraId="08992418" w14:textId="77777777" w:rsidR="00522113" w:rsidRDefault="00B51388">
      <w:pPr>
        <w:numPr>
          <w:ilvl w:val="2"/>
          <w:numId w:val="98"/>
        </w:numPr>
        <w:jc w:val="both"/>
      </w:pPr>
      <w:r>
        <w:t>Quando a somente a aba Reparação do Dano estiver ha</w:t>
      </w:r>
      <w:r>
        <w:t xml:space="preserve">bilitada, ou quando a aba Pagamento da Multa também estiver habilitada e o campo Situação do Processo Judicial para Execução </w:t>
      </w:r>
    </w:p>
    <w:p w14:paraId="760A5554" w14:textId="77777777" w:rsidR="00522113" w:rsidRDefault="00B51388">
      <w:pPr>
        <w:numPr>
          <w:ilvl w:val="2"/>
          <w:numId w:val="98"/>
        </w:numPr>
        <w:jc w:val="both"/>
      </w:pPr>
      <w:r>
        <w:t xml:space="preserve">da Dívida Ativa da União estiver preenchido com Processo em andamento, a Situação será Aguardando Finalização </w:t>
      </w:r>
    </w:p>
    <w:p w14:paraId="05786298" w14:textId="77777777" w:rsidR="00522113" w:rsidRDefault="00B51388">
      <w:pPr>
        <w:numPr>
          <w:ilvl w:val="2"/>
          <w:numId w:val="98"/>
        </w:numPr>
        <w:jc w:val="both"/>
      </w:pPr>
      <w:r>
        <w:t>do processo judicia</w:t>
      </w:r>
      <w:r>
        <w:t>l para execução da Dívida Ativa da União.</w:t>
      </w:r>
    </w:p>
    <w:p w14:paraId="766B040F" w14:textId="77777777" w:rsidR="00522113" w:rsidRDefault="00B51388">
      <w:pPr>
        <w:numPr>
          <w:ilvl w:val="2"/>
          <w:numId w:val="98"/>
        </w:numPr>
        <w:jc w:val="both"/>
      </w:pPr>
      <w:r>
        <w:t xml:space="preserve">Quando a somente a aba Reparação do Dano estiver habilitada, ou quando a aba Pagamento da Multa também estiver habilitada e o campo Situação do Processo Judicial para Execução </w:t>
      </w:r>
    </w:p>
    <w:p w14:paraId="02879F0D" w14:textId="77777777" w:rsidR="00522113" w:rsidRDefault="00B51388">
      <w:pPr>
        <w:numPr>
          <w:ilvl w:val="2"/>
          <w:numId w:val="98"/>
        </w:numPr>
        <w:jc w:val="both"/>
      </w:pPr>
      <w:r>
        <w:t>da Dívida Ativa da União estiver pree</w:t>
      </w:r>
      <w:r>
        <w:t>nchido com Processo finalizado e Indicação para Reparação do Dano no Âmbito do Processo Judicial estiver igual a Sim, a Situação será Concluída.</w:t>
      </w:r>
    </w:p>
    <w:p w14:paraId="27ED62E8" w14:textId="77777777" w:rsidR="00522113" w:rsidRDefault="00B51388">
      <w:pPr>
        <w:numPr>
          <w:ilvl w:val="1"/>
          <w:numId w:val="98"/>
        </w:numPr>
        <w:jc w:val="both"/>
      </w:pPr>
      <w:r>
        <w:t>Caso seja informado no campo Situação do Processo Judicial para Reparação do Dano igual a Processo em andamento</w:t>
      </w:r>
      <w:r>
        <w:t xml:space="preserve">, o campo Situação no bloco Encerramento - Reparação de Dano poderá ter as seguintes descrições:  </w:t>
      </w:r>
    </w:p>
    <w:p w14:paraId="58F82610" w14:textId="77777777" w:rsidR="00522113" w:rsidRDefault="00B51388">
      <w:pPr>
        <w:numPr>
          <w:ilvl w:val="2"/>
          <w:numId w:val="98"/>
        </w:numPr>
        <w:jc w:val="both"/>
      </w:pPr>
      <w:r>
        <w:t>Quando a somente a aba Reparação do Dano estiver habilitada, ou quando a aba Pagamento da Multa também estiver habilitada e tiver sido registrada nela o paga</w:t>
      </w:r>
      <w:r>
        <w:t xml:space="preserve">mento da multa a </w:t>
      </w:r>
    </w:p>
    <w:p w14:paraId="42D9251B" w14:textId="77777777" w:rsidR="00522113" w:rsidRDefault="00B51388">
      <w:pPr>
        <w:numPr>
          <w:ilvl w:val="2"/>
          <w:numId w:val="98"/>
        </w:numPr>
        <w:jc w:val="both"/>
      </w:pPr>
      <w:r>
        <w:t>Situação será Aguardando Finalização do Processo Judicial para Reparação do Dano.</w:t>
      </w:r>
    </w:p>
    <w:p w14:paraId="1F7148DD" w14:textId="77777777" w:rsidR="00522113" w:rsidRDefault="00B51388">
      <w:pPr>
        <w:numPr>
          <w:ilvl w:val="2"/>
          <w:numId w:val="98"/>
        </w:numPr>
        <w:jc w:val="both"/>
      </w:pPr>
      <w:r>
        <w:t xml:space="preserve">Quando a somente a aba Reparação do Dano estiver habilitada, ou quando a aba Pagamento da Multa também estiver habilitada e NÃO tiver sido registrada nela o pagamento da multa, </w:t>
      </w:r>
    </w:p>
    <w:p w14:paraId="580507C5" w14:textId="77777777" w:rsidR="00522113" w:rsidRDefault="00B51388">
      <w:pPr>
        <w:numPr>
          <w:ilvl w:val="2"/>
          <w:numId w:val="98"/>
        </w:numPr>
        <w:jc w:val="both"/>
      </w:pPr>
      <w:r>
        <w:t xml:space="preserve">a Situação será Aguardando Finalização do Processo Judicial para Reparação do </w:t>
      </w:r>
      <w:r>
        <w:t>Dano e Pagamento da Multa.</w:t>
      </w:r>
    </w:p>
    <w:p w14:paraId="54080754" w14:textId="77777777" w:rsidR="00522113" w:rsidRDefault="00B51388">
      <w:pPr>
        <w:numPr>
          <w:ilvl w:val="2"/>
          <w:numId w:val="98"/>
        </w:numPr>
        <w:jc w:val="both"/>
      </w:pPr>
      <w:r>
        <w:t xml:space="preserve">Quando a somente a aba Reparação do Dano estiver habilitada, ou quando a aba Pagamento da Multa também estiver habilitada e o campo Situação do Processo Judicial para Execução </w:t>
      </w:r>
    </w:p>
    <w:p w14:paraId="530DF788" w14:textId="77777777" w:rsidR="00522113" w:rsidRDefault="00B51388">
      <w:pPr>
        <w:numPr>
          <w:ilvl w:val="2"/>
          <w:numId w:val="98"/>
        </w:numPr>
        <w:jc w:val="both"/>
      </w:pPr>
      <w:r>
        <w:t>da Dívida Ativa da União estiver preenchido com Proc</w:t>
      </w:r>
      <w:r>
        <w:t xml:space="preserve">esso em andamento, a Situação será Aguardando Finalização do Processo Judicial para Reparação do Dano e Finalização do processo </w:t>
      </w:r>
    </w:p>
    <w:p w14:paraId="59DE0A53" w14:textId="77777777" w:rsidR="00522113" w:rsidRDefault="00B51388">
      <w:pPr>
        <w:numPr>
          <w:ilvl w:val="2"/>
          <w:numId w:val="98"/>
        </w:numPr>
        <w:jc w:val="both"/>
      </w:pPr>
      <w:r>
        <w:t>judicial para execução da Dívida Ativa da União.</w:t>
      </w:r>
    </w:p>
    <w:p w14:paraId="363EFDE6" w14:textId="77777777" w:rsidR="00522113" w:rsidRDefault="00B51388">
      <w:pPr>
        <w:numPr>
          <w:ilvl w:val="2"/>
          <w:numId w:val="98"/>
        </w:numPr>
        <w:jc w:val="both"/>
      </w:pPr>
      <w:r>
        <w:t>Quando a somente a aba Reparação do Dano estiver habilitada, ou quando a aba P</w:t>
      </w:r>
      <w:r>
        <w:t xml:space="preserve">agamento da Multa também estiver habilitada e o campo Situação do Processo Judicial para Execução </w:t>
      </w:r>
    </w:p>
    <w:p w14:paraId="299F420A" w14:textId="77777777" w:rsidR="00522113" w:rsidRDefault="00B51388">
      <w:pPr>
        <w:numPr>
          <w:ilvl w:val="2"/>
          <w:numId w:val="98"/>
        </w:numPr>
        <w:jc w:val="both"/>
      </w:pPr>
      <w:r>
        <w:t>da Dívida Ativa da União estiver preenchido com Processo finalizado, a Situação será Aguardando Finalização do Processo Judicial para Reparação do Dano.</w:t>
      </w:r>
    </w:p>
    <w:p w14:paraId="5DB5392C" w14:textId="77777777" w:rsidR="00522113" w:rsidRDefault="00B51388">
      <w:pPr>
        <w:numPr>
          <w:ilvl w:val="1"/>
          <w:numId w:val="98"/>
        </w:numPr>
        <w:jc w:val="both"/>
      </w:pPr>
      <w:r>
        <w:t>Caso</w:t>
      </w:r>
      <w:r>
        <w:t xml:space="preserve"> seja informado no campo Situação do Processo Judicial para Reparação do Dano igual a Processo finalizado, o campo Situação no bloco Encerramento - Reparação de Dano poderá ter as seguintes descrições: </w:t>
      </w:r>
    </w:p>
    <w:p w14:paraId="0C5F2807" w14:textId="77777777" w:rsidR="00522113" w:rsidRDefault="00B51388">
      <w:pPr>
        <w:numPr>
          <w:ilvl w:val="2"/>
          <w:numId w:val="98"/>
        </w:numPr>
        <w:jc w:val="both"/>
      </w:pPr>
      <w:r>
        <w:t>Quando a somente a aba Reparação do Dano estiver habi</w:t>
      </w:r>
      <w:r>
        <w:t xml:space="preserve">litada, ou quando a aba Pagamento da Multa também estiver habilitada e tiver sido registrada nela o pagamento da multa, a </w:t>
      </w:r>
    </w:p>
    <w:p w14:paraId="398F3C41" w14:textId="77777777" w:rsidR="00522113" w:rsidRDefault="00B51388">
      <w:pPr>
        <w:numPr>
          <w:ilvl w:val="2"/>
          <w:numId w:val="98"/>
        </w:numPr>
        <w:jc w:val="both"/>
      </w:pPr>
      <w:r>
        <w:t>Situação será Concluído.</w:t>
      </w:r>
    </w:p>
    <w:p w14:paraId="47076DCB" w14:textId="77777777" w:rsidR="00522113" w:rsidRDefault="00B51388">
      <w:pPr>
        <w:numPr>
          <w:ilvl w:val="2"/>
          <w:numId w:val="98"/>
        </w:numPr>
        <w:jc w:val="both"/>
      </w:pPr>
      <w:r>
        <w:t>Quando a somente a aba Reparação do Dano estiver habilitada, ou quando a aba Pagamento da Multa também estiv</w:t>
      </w:r>
      <w:r>
        <w:t xml:space="preserve">er habilitada e NÃO tiver sido registrada nela o pagamento da multa, a </w:t>
      </w:r>
    </w:p>
    <w:p w14:paraId="030BD8F8" w14:textId="77777777" w:rsidR="00522113" w:rsidRDefault="00B51388">
      <w:pPr>
        <w:numPr>
          <w:ilvl w:val="2"/>
          <w:numId w:val="98"/>
        </w:numPr>
        <w:jc w:val="both"/>
      </w:pPr>
      <w:r>
        <w:t>Situação será Aguardando Pagamento da Multa.</w:t>
      </w:r>
    </w:p>
    <w:p w14:paraId="788F5BDC" w14:textId="77777777" w:rsidR="00522113" w:rsidRDefault="00B51388">
      <w:pPr>
        <w:numPr>
          <w:ilvl w:val="2"/>
          <w:numId w:val="98"/>
        </w:numPr>
        <w:jc w:val="both"/>
      </w:pPr>
      <w:r>
        <w:t>Quando a somente a aba Reparação do Dano estiver habilitada, ou quando a aba Pagamento da Multa também estiver habilitada e o campo Situaçã</w:t>
      </w:r>
      <w:r>
        <w:t xml:space="preserve">o do Processo Judicial para Execução </w:t>
      </w:r>
    </w:p>
    <w:p w14:paraId="2EC408DA" w14:textId="77777777" w:rsidR="00522113" w:rsidRDefault="00B51388">
      <w:pPr>
        <w:numPr>
          <w:ilvl w:val="2"/>
          <w:numId w:val="98"/>
        </w:numPr>
        <w:jc w:val="both"/>
      </w:pPr>
      <w:r>
        <w:t xml:space="preserve">da Dívida Ativa da União estiver preenchido com Processo em andamento, a situação será Aguardando Finalização do </w:t>
      </w:r>
    </w:p>
    <w:p w14:paraId="31945C67" w14:textId="77777777" w:rsidR="00522113" w:rsidRDefault="00B51388">
      <w:pPr>
        <w:numPr>
          <w:ilvl w:val="2"/>
          <w:numId w:val="98"/>
        </w:numPr>
        <w:jc w:val="both"/>
      </w:pPr>
      <w:r>
        <w:t>processo judicial para execução da Dívida Ativa da União.</w:t>
      </w:r>
    </w:p>
    <w:p w14:paraId="23A9A0A7" w14:textId="77777777" w:rsidR="00522113" w:rsidRDefault="00B51388">
      <w:pPr>
        <w:numPr>
          <w:ilvl w:val="2"/>
          <w:numId w:val="98"/>
        </w:numPr>
        <w:jc w:val="both"/>
      </w:pPr>
      <w:r>
        <w:t>Quando a somente a aba Reparação do Dano estiv</w:t>
      </w:r>
      <w:r>
        <w:t xml:space="preserve">er habilitada, ou quando a aba Pagamento da Multa também estiver habilitada e o campo Situação do Processo Judicial para Execução </w:t>
      </w:r>
    </w:p>
    <w:p w14:paraId="3D84FA37" w14:textId="77777777" w:rsidR="00522113" w:rsidRDefault="00B51388">
      <w:pPr>
        <w:numPr>
          <w:ilvl w:val="2"/>
          <w:numId w:val="98"/>
        </w:numPr>
        <w:jc w:val="both"/>
      </w:pPr>
      <w:r>
        <w:t xml:space="preserve">da Dívida Ativa da União estiver preenchido com Processo finalizado e Indicação para Reparação do Dano no Âmbito do Processo </w:t>
      </w:r>
      <w:r>
        <w:t>Judicial estiver igual a Sim, a situação será Concluída.</w:t>
      </w:r>
    </w:p>
    <w:p w14:paraId="317FD7C3" w14:textId="77777777" w:rsidR="00522113" w:rsidRDefault="00522113"/>
    <w:p w14:paraId="10852E22" w14:textId="77777777" w:rsidR="00522113" w:rsidRDefault="00B51388">
      <w:pPr>
        <w:numPr>
          <w:ilvl w:val="0"/>
          <w:numId w:val="98"/>
        </w:numPr>
      </w:pPr>
      <w:r>
        <w:rPr>
          <w:b/>
        </w:rPr>
        <w:t>Tela - Reparação de Dano</w:t>
      </w:r>
    </w:p>
    <w:p w14:paraId="60477D1B" w14:textId="77777777" w:rsidR="00522113" w:rsidRDefault="00B51388">
      <w:r>
        <w:rPr>
          <w:noProof/>
        </w:rPr>
        <w:drawing>
          <wp:inline distT="0" distB="0" distL="0" distR="0" wp14:anchorId="66F5C4B4" wp14:editId="7D88268C">
            <wp:extent cx="5991225" cy="207645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png"/>
                    <pic:cNvPicPr/>
                  </pic:nvPicPr>
                  <pic:blipFill>
                    <a:blip r:embed="rId632" cstate="print"/>
                    <a:stretch>
                      <a:fillRect/>
                    </a:stretch>
                  </pic:blipFill>
                  <pic:spPr>
                    <a:xfrm>
                      <a:off x="0" y="0"/>
                      <a:ext cx="5991225" cy="2076450"/>
                    </a:xfrm>
                    <a:prstGeom prst="rect">
                      <a:avLst/>
                    </a:prstGeom>
                  </pic:spPr>
                </pic:pic>
              </a:graphicData>
            </a:graphic>
          </wp:inline>
        </w:drawing>
      </w:r>
    </w:p>
    <w:p w14:paraId="31975BD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33">
        <w:r>
          <w:rPr>
            <w:rFonts w:ascii="Tahoma" w:eastAsia="Tahoma" w:hAnsi="Tahoma" w:cs="Tahoma"/>
            <w:i/>
            <w:color w:val="6666FF"/>
          </w:rPr>
          <w:t>Free Web Help generator</w:t>
        </w:r>
      </w:hyperlink>
    </w:p>
    <w:p w14:paraId="16AAF13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52" w:name="_topic_PagamentodaMulta"/>
      <w:bookmarkEnd w:id="252"/>
      <w:r>
        <w:rPr>
          <w:rFonts w:ascii="Tahoma" w:eastAsia="Tahoma" w:hAnsi="Tahoma" w:cs="Tahoma"/>
          <w:i/>
          <w:color w:val="243F60"/>
          <w:sz w:val="22"/>
        </w:rPr>
        <w:t>Pagamento da Multa</w:t>
      </w:r>
    </w:p>
    <w:p w14:paraId="36F4A7F8" w14:textId="77777777" w:rsidR="00522113" w:rsidRDefault="00B51388">
      <w:r>
        <w:t>A aba "</w:t>
      </w:r>
      <w:r>
        <w:rPr>
          <w:b/>
        </w:rPr>
        <w:t>Encerramento</w:t>
      </w:r>
      <w:r>
        <w:t>", na janela "</w:t>
      </w:r>
      <w:r>
        <w:rPr>
          <w:b/>
        </w:rPr>
        <w:t>Pagamento da Multa</w:t>
      </w:r>
      <w:r>
        <w:t xml:space="preserve">" permite detalhar um Julgamento e apresentar os dados na janela </w:t>
      </w:r>
      <w:r>
        <w:rPr>
          <w:b/>
        </w:rPr>
        <w:t>Pagamento da Multa</w:t>
      </w:r>
      <w:r>
        <w:t>.</w:t>
      </w:r>
    </w:p>
    <w:p w14:paraId="62DC9887" w14:textId="77777777" w:rsidR="00522113" w:rsidRDefault="00522113"/>
    <w:p w14:paraId="43D45F2A" w14:textId="77777777" w:rsidR="00522113" w:rsidRDefault="00B51388">
      <w:pPr>
        <w:numPr>
          <w:ilvl w:val="0"/>
          <w:numId w:val="98"/>
        </w:numPr>
      </w:pPr>
      <w:r>
        <w:rPr>
          <w:b/>
        </w:rPr>
        <w:t>Detalhamento do campo - Pagamento da Multa</w:t>
      </w:r>
    </w:p>
    <w:p w14:paraId="4553AC38" w14:textId="77777777" w:rsidR="00522113" w:rsidRDefault="00B51388">
      <w:pPr>
        <w:numPr>
          <w:ilvl w:val="1"/>
          <w:numId w:val="98"/>
        </w:numPr>
      </w:pPr>
      <w:r>
        <w:rPr>
          <w:b/>
        </w:rPr>
        <w:t>Cabeçalho</w:t>
      </w:r>
    </w:p>
    <w:p w14:paraId="3602B1A4" w14:textId="77777777" w:rsidR="00522113" w:rsidRDefault="00B51388">
      <w:pPr>
        <w:numPr>
          <w:ilvl w:val="2"/>
          <w:numId w:val="98"/>
        </w:numPr>
      </w:pPr>
      <w:r>
        <w:rPr>
          <w:b/>
        </w:rPr>
        <w:t>Julgamento Nº</w:t>
      </w:r>
      <w:r>
        <w:t>: Apresenta o número do julgamento.</w:t>
      </w:r>
    </w:p>
    <w:p w14:paraId="2065BD7E" w14:textId="77777777" w:rsidR="00522113" w:rsidRDefault="00B51388">
      <w:pPr>
        <w:numPr>
          <w:ilvl w:val="3"/>
          <w:numId w:val="98"/>
        </w:numPr>
      </w:pPr>
      <w:r>
        <w:t>Máscara: J99999.XX.AAAA</w:t>
      </w:r>
    </w:p>
    <w:p w14:paraId="7A23473D" w14:textId="77777777" w:rsidR="00522113" w:rsidRDefault="00B51388">
      <w:pPr>
        <w:numPr>
          <w:ilvl w:val="2"/>
          <w:numId w:val="98"/>
        </w:numPr>
      </w:pPr>
      <w:r>
        <w:rPr>
          <w:b/>
        </w:rPr>
        <w:t>Nº Fiscalização</w:t>
      </w:r>
      <w:r>
        <w:t>: Apresenta o número da fisca</w:t>
      </w:r>
      <w:r>
        <w:t>lização relacionado ao julgamento.</w:t>
      </w:r>
    </w:p>
    <w:p w14:paraId="3670DF67" w14:textId="77777777" w:rsidR="00522113" w:rsidRDefault="00B51388">
      <w:pPr>
        <w:numPr>
          <w:ilvl w:val="3"/>
          <w:numId w:val="98"/>
        </w:numPr>
      </w:pPr>
      <w:r>
        <w:t>Máscara: F99999.XX.AAAA</w:t>
      </w:r>
    </w:p>
    <w:p w14:paraId="23375028" w14:textId="77777777" w:rsidR="00522113" w:rsidRDefault="00B51388">
      <w:pPr>
        <w:numPr>
          <w:ilvl w:val="2"/>
          <w:numId w:val="98"/>
        </w:numPr>
      </w:pPr>
      <w:r>
        <w:rPr>
          <w:b/>
        </w:rPr>
        <w:t>Fiscal</w:t>
      </w:r>
      <w:r>
        <w:t>: Apresenta o nome do Fiscal que cadastrou o Auto de Infração no qual o Julgamento é baseado.</w:t>
      </w:r>
    </w:p>
    <w:p w14:paraId="1C0ACAED" w14:textId="77777777" w:rsidR="00522113" w:rsidRDefault="00B51388">
      <w:pPr>
        <w:numPr>
          <w:ilvl w:val="2"/>
          <w:numId w:val="98"/>
        </w:numPr>
      </w:pPr>
      <w:r>
        <w:rPr>
          <w:b/>
        </w:rPr>
        <w:t>Data/Hora Fiscalização</w:t>
      </w:r>
      <w:r>
        <w:t>: Apresenta a data e hora da fiscalização</w:t>
      </w:r>
    </w:p>
    <w:p w14:paraId="6517A902" w14:textId="77777777" w:rsidR="00522113" w:rsidRDefault="00B51388">
      <w:pPr>
        <w:numPr>
          <w:ilvl w:val="3"/>
          <w:numId w:val="98"/>
        </w:numPr>
      </w:pPr>
      <w:r>
        <w:t>Máscara: DD/MM/AAAA HH:MM</w:t>
      </w:r>
    </w:p>
    <w:p w14:paraId="57BB936F" w14:textId="77777777" w:rsidR="00522113" w:rsidRDefault="00B51388">
      <w:pPr>
        <w:numPr>
          <w:ilvl w:val="2"/>
          <w:numId w:val="98"/>
        </w:numPr>
      </w:pPr>
      <w:r>
        <w:rPr>
          <w:b/>
        </w:rPr>
        <w:t>Nº Auto</w:t>
      </w:r>
      <w:r>
        <w:rPr>
          <w:b/>
        </w:rPr>
        <w:t xml:space="preserve"> de Infração</w:t>
      </w:r>
      <w:r>
        <w:t>: Apresenta o número do auto de infração no qual foi gerado o julgamento.</w:t>
      </w:r>
    </w:p>
    <w:p w14:paraId="5213DDC5" w14:textId="77777777" w:rsidR="00522113" w:rsidRDefault="00B51388">
      <w:pPr>
        <w:numPr>
          <w:ilvl w:val="3"/>
          <w:numId w:val="98"/>
        </w:numPr>
      </w:pPr>
      <w:r>
        <w:t>Máscara: A99999.XX.AAAA</w:t>
      </w:r>
    </w:p>
    <w:p w14:paraId="5F2F9D3D" w14:textId="77777777" w:rsidR="00522113" w:rsidRDefault="00B51388">
      <w:pPr>
        <w:numPr>
          <w:ilvl w:val="2"/>
          <w:numId w:val="98"/>
        </w:numPr>
      </w:pPr>
      <w:r>
        <w:rPr>
          <w:b/>
        </w:rPr>
        <w:t>Autuado</w:t>
      </w:r>
      <w:r>
        <w:t>: Apresenta o nome do Autuado presente no Auto de Infração.</w:t>
      </w:r>
    </w:p>
    <w:p w14:paraId="40B022B9" w14:textId="77777777" w:rsidR="00522113" w:rsidRDefault="00B51388">
      <w:pPr>
        <w:numPr>
          <w:ilvl w:val="2"/>
          <w:numId w:val="98"/>
        </w:numPr>
      </w:pPr>
      <w:r>
        <w:rPr>
          <w:b/>
        </w:rPr>
        <w:t>Nº Processo SEI</w:t>
      </w:r>
      <w:r>
        <w:t>: Apresenta o número do processo SEI presente na Fiscalização re</w:t>
      </w:r>
      <w:r>
        <w:t>lacionada ao Auto de Infração do Julgamento.</w:t>
      </w:r>
    </w:p>
    <w:p w14:paraId="4030ECD2" w14:textId="77777777" w:rsidR="00522113" w:rsidRDefault="00B51388">
      <w:pPr>
        <w:numPr>
          <w:ilvl w:val="3"/>
          <w:numId w:val="98"/>
        </w:numPr>
      </w:pPr>
      <w:r>
        <w:t>Máscara: 99999.999999/9999-99 ou 9999999.99999999/9999-99</w:t>
      </w:r>
    </w:p>
    <w:p w14:paraId="2FFA176C" w14:textId="77777777" w:rsidR="00522113" w:rsidRDefault="00B51388">
      <w:pPr>
        <w:numPr>
          <w:ilvl w:val="2"/>
          <w:numId w:val="98"/>
        </w:numPr>
      </w:pPr>
      <w:r>
        <w:rPr>
          <w:b/>
        </w:rPr>
        <w:t>Autoridade Julgadora</w:t>
      </w:r>
      <w:r>
        <w:t>: Apresenta o nome da Autoridade Julgadora atribuída ao respectivo Julgamento.</w:t>
      </w:r>
    </w:p>
    <w:p w14:paraId="286149A0" w14:textId="77777777" w:rsidR="00522113" w:rsidRDefault="00B51388">
      <w:pPr>
        <w:numPr>
          <w:ilvl w:val="2"/>
          <w:numId w:val="98"/>
        </w:numPr>
      </w:pPr>
      <w:r>
        <w:rPr>
          <w:b/>
        </w:rPr>
        <w:t>Julgamento AI</w:t>
      </w:r>
      <w:r>
        <w:t xml:space="preserve">: Apresenta o resultado do Julgamento do </w:t>
      </w:r>
      <w:r>
        <w:t>AI, caso exista.</w:t>
      </w:r>
    </w:p>
    <w:p w14:paraId="37524C3A" w14:textId="77777777" w:rsidR="00522113" w:rsidRDefault="00B51388">
      <w:pPr>
        <w:numPr>
          <w:ilvl w:val="2"/>
          <w:numId w:val="98"/>
        </w:numPr>
      </w:pPr>
      <w:r>
        <w:rPr>
          <w:b/>
        </w:rPr>
        <w:t>Fase</w:t>
      </w:r>
      <w:r>
        <w:t>: Apresenta a descrição da fase do Julgamento.</w:t>
      </w:r>
    </w:p>
    <w:p w14:paraId="6B432363" w14:textId="77777777" w:rsidR="00522113" w:rsidRDefault="00B51388">
      <w:pPr>
        <w:numPr>
          <w:ilvl w:val="2"/>
          <w:numId w:val="98"/>
        </w:numPr>
      </w:pPr>
      <w:r>
        <w:rPr>
          <w:b/>
        </w:rPr>
        <w:t>Situação</w:t>
      </w:r>
      <w:r>
        <w:t>: Apresenta a situação da fase do Julgamento.</w:t>
      </w:r>
    </w:p>
    <w:p w14:paraId="09B17066" w14:textId="77777777" w:rsidR="00522113" w:rsidRDefault="00B51388">
      <w:pPr>
        <w:numPr>
          <w:ilvl w:val="2"/>
          <w:numId w:val="98"/>
        </w:numPr>
      </w:pPr>
      <w:r>
        <w:rPr>
          <w:b/>
        </w:rPr>
        <w:t>Prazo</w:t>
      </w:r>
      <w:r>
        <w:t>: Apresenta a data final para o cumprimento de alguma etapa conforme a fase e situação do Julgamento.</w:t>
      </w:r>
    </w:p>
    <w:p w14:paraId="7731AE07" w14:textId="77777777" w:rsidR="00522113" w:rsidRDefault="00B51388">
      <w:pPr>
        <w:numPr>
          <w:ilvl w:val="2"/>
          <w:numId w:val="98"/>
        </w:numPr>
      </w:pPr>
      <w:r>
        <w:rPr>
          <w:b/>
        </w:rPr>
        <w:t>Ações</w:t>
      </w:r>
      <w:r>
        <w:t>:</w:t>
      </w:r>
    </w:p>
    <w:p w14:paraId="47EE2C7E" w14:textId="77777777" w:rsidR="00522113" w:rsidRDefault="00B51388">
      <w:pPr>
        <w:numPr>
          <w:ilvl w:val="3"/>
          <w:numId w:val="98"/>
        </w:numPr>
      </w:pPr>
      <w:r>
        <w:rPr>
          <w:b/>
        </w:rPr>
        <w:t xml:space="preserve">Árvore de </w:t>
      </w:r>
      <w:r>
        <w:rPr>
          <w:b/>
        </w:rPr>
        <w:t>Documentos</w:t>
      </w:r>
      <w:r>
        <w:t>: Ao acionar esta opção, o sistema deverá apresentar a modal da Árvore de Documentos.</w:t>
      </w:r>
    </w:p>
    <w:p w14:paraId="172DB19F" w14:textId="77777777" w:rsidR="00522113" w:rsidRDefault="00B51388">
      <w:pPr>
        <w:numPr>
          <w:ilvl w:val="3"/>
          <w:numId w:val="98"/>
        </w:numPr>
      </w:pPr>
      <w:r>
        <w:rPr>
          <w:b/>
        </w:rPr>
        <w:t>Incluir Documento</w:t>
      </w:r>
      <w:r>
        <w:t>: Ao acionar esta opção, o sistema deverá apresentar a modal de Inclusão de Documento.</w:t>
      </w:r>
    </w:p>
    <w:p w14:paraId="4F03DE0D" w14:textId="77777777" w:rsidR="00522113" w:rsidRDefault="00B51388">
      <w:pPr>
        <w:numPr>
          <w:ilvl w:val="3"/>
          <w:numId w:val="98"/>
        </w:numPr>
      </w:pPr>
      <w:r>
        <w:rPr>
          <w:b/>
        </w:rPr>
        <w:t>Voltar</w:t>
      </w:r>
      <w:r>
        <w:t>: Ao acionar esta opção, o sistema direciona o usu</w:t>
      </w:r>
      <w:r>
        <w:t>ário para a tela de pesquisar Julgamento.</w:t>
      </w:r>
    </w:p>
    <w:p w14:paraId="626A88E3" w14:textId="77777777" w:rsidR="00522113" w:rsidRDefault="00522113">
      <w:pPr>
        <w:ind w:left="720"/>
      </w:pPr>
    </w:p>
    <w:p w14:paraId="2C126972" w14:textId="77777777" w:rsidR="00522113" w:rsidRDefault="00B51388">
      <w:pPr>
        <w:numPr>
          <w:ilvl w:val="0"/>
          <w:numId w:val="98"/>
        </w:numPr>
      </w:pPr>
      <w:r>
        <w:rPr>
          <w:b/>
        </w:rPr>
        <w:t>Tela - Pagamento da Multa</w:t>
      </w:r>
    </w:p>
    <w:p w14:paraId="5964135A" w14:textId="77777777" w:rsidR="00522113" w:rsidRDefault="00B51388">
      <w:r>
        <w:rPr>
          <w:noProof/>
        </w:rPr>
        <w:drawing>
          <wp:inline distT="0" distB="0" distL="0" distR="0" wp14:anchorId="6B3BBE0B" wp14:editId="6DF6AF7E">
            <wp:extent cx="5991225" cy="2952750"/>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png"/>
                    <pic:cNvPicPr/>
                  </pic:nvPicPr>
                  <pic:blipFill>
                    <a:blip r:embed="rId634" cstate="print"/>
                    <a:stretch>
                      <a:fillRect/>
                    </a:stretch>
                  </pic:blipFill>
                  <pic:spPr>
                    <a:xfrm>
                      <a:off x="0" y="0"/>
                      <a:ext cx="5991225" cy="2952750"/>
                    </a:xfrm>
                    <a:prstGeom prst="rect">
                      <a:avLst/>
                    </a:prstGeom>
                  </pic:spPr>
                </pic:pic>
              </a:graphicData>
            </a:graphic>
          </wp:inline>
        </w:drawing>
      </w:r>
    </w:p>
    <w:p w14:paraId="6F4754D6" w14:textId="77777777" w:rsidR="00522113" w:rsidRDefault="00B51388">
      <w:r>
        <w:rPr>
          <w:noProof/>
        </w:rPr>
        <w:drawing>
          <wp:inline distT="0" distB="0" distL="0" distR="0" wp14:anchorId="2BB76C96" wp14:editId="36CD7B0D">
            <wp:extent cx="5991225" cy="3009900"/>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png"/>
                    <pic:cNvPicPr/>
                  </pic:nvPicPr>
                  <pic:blipFill>
                    <a:blip r:embed="rId635" cstate="print"/>
                    <a:stretch>
                      <a:fillRect/>
                    </a:stretch>
                  </pic:blipFill>
                  <pic:spPr>
                    <a:xfrm>
                      <a:off x="0" y="0"/>
                      <a:ext cx="5991225" cy="3009900"/>
                    </a:xfrm>
                    <a:prstGeom prst="rect">
                      <a:avLst/>
                    </a:prstGeom>
                  </pic:spPr>
                </pic:pic>
              </a:graphicData>
            </a:graphic>
          </wp:inline>
        </w:drawing>
      </w:r>
    </w:p>
    <w:p w14:paraId="1E8E7A39" w14:textId="77777777" w:rsidR="00522113" w:rsidRDefault="00B51388">
      <w:r>
        <w:rPr>
          <w:noProof/>
        </w:rPr>
        <w:drawing>
          <wp:inline distT="0" distB="0" distL="0" distR="0" wp14:anchorId="03F68349" wp14:editId="231727AA">
            <wp:extent cx="5991225" cy="3524250"/>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png"/>
                    <pic:cNvPicPr/>
                  </pic:nvPicPr>
                  <pic:blipFill>
                    <a:blip r:embed="rId636" cstate="print"/>
                    <a:stretch>
                      <a:fillRect/>
                    </a:stretch>
                  </pic:blipFill>
                  <pic:spPr>
                    <a:xfrm>
                      <a:off x="0" y="0"/>
                      <a:ext cx="5991225" cy="3524250"/>
                    </a:xfrm>
                    <a:prstGeom prst="rect">
                      <a:avLst/>
                    </a:prstGeom>
                  </pic:spPr>
                </pic:pic>
              </a:graphicData>
            </a:graphic>
          </wp:inline>
        </w:drawing>
      </w:r>
    </w:p>
    <w:p w14:paraId="5AF3A68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37">
        <w:r>
          <w:rPr>
            <w:rFonts w:ascii="Tahoma" w:eastAsia="Tahoma" w:hAnsi="Tahoma" w:cs="Tahoma"/>
            <w:i/>
            <w:color w:val="6666FF"/>
          </w:rPr>
          <w:t>Free help authoring environment</w:t>
        </w:r>
      </w:hyperlink>
    </w:p>
    <w:p w14:paraId="5047C635"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53" w:name="_topic_PagamentodaMulta_Encerramento"/>
      <w:bookmarkEnd w:id="253"/>
      <w:r>
        <w:rPr>
          <w:rFonts w:ascii="Tahoma" w:eastAsia="Tahoma" w:hAnsi="Tahoma" w:cs="Tahoma"/>
          <w:i/>
          <w:color w:val="243F60"/>
          <w:sz w:val="22"/>
        </w:rPr>
        <w:t>Pagamento da Multa - Encerramento</w:t>
      </w:r>
    </w:p>
    <w:p w14:paraId="6C8BB831" w14:textId="77777777" w:rsidR="00522113" w:rsidRDefault="00B51388">
      <w:r>
        <w:t>A aba "</w:t>
      </w:r>
      <w:r>
        <w:rPr>
          <w:b/>
        </w:rPr>
        <w:t>Encerramento</w:t>
      </w:r>
      <w:r>
        <w:t>", na janela "</w:t>
      </w:r>
      <w:r>
        <w:rPr>
          <w:b/>
        </w:rPr>
        <w:t>Pagamento da Multa - Encerramento</w:t>
      </w:r>
      <w:r>
        <w:t xml:space="preserve">" permite detalhar um Julgamento e apresentar os dados na janela </w:t>
      </w:r>
      <w:r>
        <w:rPr>
          <w:b/>
        </w:rPr>
        <w:t>Pagamento da M</w:t>
      </w:r>
      <w:r>
        <w:rPr>
          <w:b/>
        </w:rPr>
        <w:t>ulta - Encerramento</w:t>
      </w:r>
      <w:r>
        <w:t>.</w:t>
      </w:r>
    </w:p>
    <w:p w14:paraId="472620F1" w14:textId="77777777" w:rsidR="00522113" w:rsidRDefault="00522113"/>
    <w:p w14:paraId="1CCAA22F" w14:textId="77777777" w:rsidR="00522113" w:rsidRDefault="00B51388">
      <w:pPr>
        <w:numPr>
          <w:ilvl w:val="0"/>
          <w:numId w:val="98"/>
        </w:numPr>
      </w:pPr>
      <w:r>
        <w:rPr>
          <w:b/>
        </w:rPr>
        <w:t>Detalhamento do campo - Pagamento da Multa - Encerramento</w:t>
      </w:r>
    </w:p>
    <w:p w14:paraId="24BC9661" w14:textId="77777777" w:rsidR="00522113" w:rsidRDefault="00B51388">
      <w:pPr>
        <w:numPr>
          <w:ilvl w:val="1"/>
          <w:numId w:val="98"/>
        </w:numPr>
      </w:pPr>
      <w:r>
        <w:rPr>
          <w:b/>
        </w:rPr>
        <w:t>Situação</w:t>
      </w:r>
      <w:r>
        <w:t>: Apresenta a situação conforme os dados preenchidos na subaba Pagamento da Multa.</w:t>
      </w:r>
    </w:p>
    <w:p w14:paraId="71E1CEA4" w14:textId="77777777" w:rsidR="00522113" w:rsidRDefault="00B51388">
      <w:pPr>
        <w:numPr>
          <w:ilvl w:val="2"/>
          <w:numId w:val="98"/>
        </w:numPr>
      </w:pPr>
      <w:r>
        <w:t>Campo somente leitura.</w:t>
      </w:r>
    </w:p>
    <w:p w14:paraId="7EC16DC0" w14:textId="77777777" w:rsidR="00522113" w:rsidRDefault="00B51388">
      <w:pPr>
        <w:numPr>
          <w:ilvl w:val="1"/>
          <w:numId w:val="98"/>
        </w:numPr>
      </w:pPr>
      <w:r>
        <w:rPr>
          <w:b/>
        </w:rPr>
        <w:t>Nº Processo SEI</w:t>
      </w:r>
      <w:r>
        <w:t xml:space="preserve">: Apresenta o número do processo SEI </w:t>
      </w:r>
      <w:r>
        <w:t>presente na Fiscalização relacionada ao Auto de Infração do Julgamento.</w:t>
      </w:r>
    </w:p>
    <w:p w14:paraId="5D9C4879" w14:textId="77777777" w:rsidR="00522113" w:rsidRDefault="00B51388">
      <w:pPr>
        <w:numPr>
          <w:ilvl w:val="2"/>
          <w:numId w:val="98"/>
        </w:numPr>
      </w:pPr>
      <w:r>
        <w:t>Máscara: 99999.999999/9999-99 ou 9999999.99999999/9999-99</w:t>
      </w:r>
    </w:p>
    <w:p w14:paraId="4F952F2F" w14:textId="77777777" w:rsidR="00522113" w:rsidRDefault="00B51388">
      <w:pPr>
        <w:numPr>
          <w:ilvl w:val="2"/>
          <w:numId w:val="98"/>
        </w:numPr>
      </w:pPr>
      <w:r>
        <w:t>Campo somente leitura.</w:t>
      </w:r>
    </w:p>
    <w:p w14:paraId="29400720" w14:textId="77777777" w:rsidR="00522113" w:rsidRDefault="00B51388">
      <w:pPr>
        <w:numPr>
          <w:ilvl w:val="1"/>
          <w:numId w:val="98"/>
        </w:numPr>
      </w:pPr>
      <w:r>
        <w:rPr>
          <w:b/>
        </w:rPr>
        <w:t>Nº Fiscalização</w:t>
      </w:r>
      <w:r>
        <w:t>: Apresenta o número da fiscalização relacionado ao julgamento.</w:t>
      </w:r>
    </w:p>
    <w:p w14:paraId="185E236E" w14:textId="77777777" w:rsidR="00522113" w:rsidRDefault="00B51388">
      <w:pPr>
        <w:numPr>
          <w:ilvl w:val="2"/>
          <w:numId w:val="98"/>
        </w:numPr>
      </w:pPr>
      <w:r>
        <w:t>Máscara: F99999.XX.AAAA</w:t>
      </w:r>
    </w:p>
    <w:p w14:paraId="6E81ED67" w14:textId="77777777" w:rsidR="00522113" w:rsidRDefault="00B51388">
      <w:pPr>
        <w:numPr>
          <w:ilvl w:val="2"/>
          <w:numId w:val="98"/>
        </w:numPr>
      </w:pPr>
      <w:r>
        <w:t>Campo somente leitura.</w:t>
      </w:r>
    </w:p>
    <w:p w14:paraId="097D7C56" w14:textId="77777777" w:rsidR="00522113" w:rsidRDefault="00B51388">
      <w:pPr>
        <w:numPr>
          <w:ilvl w:val="1"/>
          <w:numId w:val="98"/>
        </w:numPr>
      </w:pPr>
      <w:r>
        <w:rPr>
          <w:b/>
        </w:rPr>
        <w:t>Data/Hora Fiscalização</w:t>
      </w:r>
      <w:r>
        <w:t>: Apresenta a data e hora da fiscalização</w:t>
      </w:r>
    </w:p>
    <w:p w14:paraId="2E17A2B8" w14:textId="77777777" w:rsidR="00522113" w:rsidRDefault="00B51388">
      <w:pPr>
        <w:numPr>
          <w:ilvl w:val="2"/>
          <w:numId w:val="98"/>
        </w:numPr>
      </w:pPr>
      <w:r>
        <w:t>Máscara: DD/MM/AAAA HH:MM</w:t>
      </w:r>
    </w:p>
    <w:p w14:paraId="5BCA3E84" w14:textId="77777777" w:rsidR="00522113" w:rsidRDefault="00B51388">
      <w:pPr>
        <w:numPr>
          <w:ilvl w:val="2"/>
          <w:numId w:val="98"/>
        </w:numPr>
      </w:pPr>
      <w:r>
        <w:t>Campo somente leitura.</w:t>
      </w:r>
    </w:p>
    <w:p w14:paraId="78CD2757" w14:textId="77777777" w:rsidR="00522113" w:rsidRDefault="00B51388">
      <w:pPr>
        <w:numPr>
          <w:ilvl w:val="1"/>
          <w:numId w:val="98"/>
        </w:numPr>
      </w:pPr>
      <w:r>
        <w:rPr>
          <w:b/>
        </w:rPr>
        <w:t>Nº Auto de Infração</w:t>
      </w:r>
      <w:r>
        <w:t>: Apresenta o número do auto de infração no qual foi gerado o julgamento.</w:t>
      </w:r>
    </w:p>
    <w:p w14:paraId="716B2931" w14:textId="77777777" w:rsidR="00522113" w:rsidRDefault="00B51388">
      <w:pPr>
        <w:numPr>
          <w:ilvl w:val="2"/>
          <w:numId w:val="98"/>
        </w:numPr>
      </w:pPr>
      <w:r>
        <w:t xml:space="preserve">Máscara: </w:t>
      </w:r>
      <w:r>
        <w:t>A99999.XX.AAAA</w:t>
      </w:r>
    </w:p>
    <w:p w14:paraId="37182EEB" w14:textId="77777777" w:rsidR="00522113" w:rsidRDefault="00B51388">
      <w:pPr>
        <w:numPr>
          <w:ilvl w:val="2"/>
          <w:numId w:val="98"/>
        </w:numPr>
      </w:pPr>
      <w:r>
        <w:t>Campo somente leitura.</w:t>
      </w:r>
    </w:p>
    <w:p w14:paraId="35CCB96D" w14:textId="77777777" w:rsidR="00522113" w:rsidRDefault="00B51388">
      <w:pPr>
        <w:numPr>
          <w:ilvl w:val="1"/>
          <w:numId w:val="98"/>
        </w:numPr>
      </w:pPr>
      <w:r>
        <w:rPr>
          <w:b/>
        </w:rPr>
        <w:t>Fiscal</w:t>
      </w:r>
      <w:r>
        <w:t>: Apresenta o nome do Fiscal que cadastrou o Auto de Infração no qual o Julgamento é baseado.</w:t>
      </w:r>
    </w:p>
    <w:p w14:paraId="09F24C17" w14:textId="77777777" w:rsidR="00522113" w:rsidRDefault="00B51388">
      <w:pPr>
        <w:numPr>
          <w:ilvl w:val="2"/>
          <w:numId w:val="98"/>
        </w:numPr>
      </w:pPr>
      <w:r>
        <w:t>Campo somente leitura.</w:t>
      </w:r>
    </w:p>
    <w:p w14:paraId="2F5DB864" w14:textId="77777777" w:rsidR="00522113" w:rsidRDefault="00B51388">
      <w:pPr>
        <w:numPr>
          <w:ilvl w:val="1"/>
          <w:numId w:val="98"/>
        </w:numPr>
      </w:pPr>
      <w:r>
        <w:rPr>
          <w:b/>
        </w:rPr>
        <w:t>Autoridade Julgadora</w:t>
      </w:r>
      <w:r>
        <w:t>: Apresenta o nome da Autoridade Julgadora atribuída ao respectivo Julgamen</w:t>
      </w:r>
      <w:r>
        <w:t>to.</w:t>
      </w:r>
    </w:p>
    <w:p w14:paraId="3977AA59" w14:textId="77777777" w:rsidR="00522113" w:rsidRDefault="00B51388">
      <w:pPr>
        <w:numPr>
          <w:ilvl w:val="2"/>
          <w:numId w:val="98"/>
        </w:numPr>
      </w:pPr>
      <w:r>
        <w:t>Campo somente leitura.</w:t>
      </w:r>
    </w:p>
    <w:p w14:paraId="3ECEDFE4" w14:textId="77777777" w:rsidR="00522113" w:rsidRDefault="00B51388">
      <w:pPr>
        <w:numPr>
          <w:ilvl w:val="1"/>
          <w:numId w:val="98"/>
        </w:numPr>
      </w:pPr>
      <w:r>
        <w:rPr>
          <w:b/>
        </w:rPr>
        <w:t>Autuado</w:t>
      </w:r>
      <w:r>
        <w:t>: Apresenta o nome do Autuado presente no Auto de Infração.</w:t>
      </w:r>
    </w:p>
    <w:p w14:paraId="216FF337" w14:textId="77777777" w:rsidR="00522113" w:rsidRDefault="00B51388">
      <w:pPr>
        <w:numPr>
          <w:ilvl w:val="2"/>
          <w:numId w:val="98"/>
        </w:numPr>
      </w:pPr>
      <w:r>
        <w:t>Campo somente leitura.</w:t>
      </w:r>
    </w:p>
    <w:p w14:paraId="5ED24019" w14:textId="77777777" w:rsidR="00522113" w:rsidRDefault="00B51388">
      <w:pPr>
        <w:numPr>
          <w:ilvl w:val="1"/>
          <w:numId w:val="98"/>
        </w:numPr>
      </w:pPr>
      <w:r>
        <w:rPr>
          <w:b/>
        </w:rPr>
        <w:t>Tipo de Dano</w:t>
      </w:r>
      <w:r>
        <w:t>: Apresenta o tipo de dano preenchido na fiscalização (reparável / irreparável).</w:t>
      </w:r>
    </w:p>
    <w:p w14:paraId="42F1E4FC" w14:textId="77777777" w:rsidR="00522113" w:rsidRDefault="00B51388">
      <w:pPr>
        <w:numPr>
          <w:ilvl w:val="2"/>
          <w:numId w:val="98"/>
        </w:numPr>
      </w:pPr>
      <w:r>
        <w:t>Campo somente leitura.</w:t>
      </w:r>
    </w:p>
    <w:p w14:paraId="54EA7295" w14:textId="77777777" w:rsidR="00522113" w:rsidRDefault="00B51388">
      <w:pPr>
        <w:numPr>
          <w:ilvl w:val="1"/>
          <w:numId w:val="98"/>
        </w:numPr>
      </w:pPr>
      <w:r>
        <w:rPr>
          <w:b/>
        </w:rPr>
        <w:t>Valor da Multa</w:t>
      </w:r>
      <w:r>
        <w:t>: Apresen</w:t>
      </w:r>
      <w:r>
        <w:t>ta o valor da multa calculada na Ficha de Avaliação da Fiscalização relacionada ao Auto de Infração do Julgamento.</w:t>
      </w:r>
    </w:p>
    <w:p w14:paraId="413AB291" w14:textId="77777777" w:rsidR="00522113" w:rsidRDefault="00B51388">
      <w:pPr>
        <w:numPr>
          <w:ilvl w:val="2"/>
          <w:numId w:val="98"/>
        </w:numPr>
      </w:pPr>
      <w:r>
        <w:t>Campo Decimal, com 9 casas inteiras e 2 decimais.</w:t>
      </w:r>
    </w:p>
    <w:p w14:paraId="03E148DC" w14:textId="77777777" w:rsidR="00522113" w:rsidRDefault="00B51388">
      <w:pPr>
        <w:numPr>
          <w:ilvl w:val="2"/>
          <w:numId w:val="98"/>
        </w:numPr>
      </w:pPr>
      <w:r>
        <w:t>Campo somente leitura.</w:t>
      </w:r>
    </w:p>
    <w:p w14:paraId="74B4CDC6" w14:textId="77777777" w:rsidR="00522113" w:rsidRDefault="00B51388">
      <w:pPr>
        <w:numPr>
          <w:ilvl w:val="1"/>
          <w:numId w:val="98"/>
        </w:numPr>
      </w:pPr>
      <w:r>
        <w:rPr>
          <w:b/>
        </w:rPr>
        <w:t>Não cabe Sanção Administrativa (Multa)</w:t>
      </w:r>
      <w:r>
        <w:t xml:space="preserve">: Apresenta se o processo não </w:t>
      </w:r>
      <w:r>
        <w:t>cabe sanção administrativa, no caso multa.</w:t>
      </w:r>
    </w:p>
    <w:p w14:paraId="57472B6D" w14:textId="77777777" w:rsidR="00522113" w:rsidRDefault="00B51388">
      <w:pPr>
        <w:numPr>
          <w:ilvl w:val="2"/>
          <w:numId w:val="98"/>
        </w:numPr>
      </w:pPr>
      <w:r>
        <w:t>Campo somente leitura.</w:t>
      </w:r>
    </w:p>
    <w:p w14:paraId="6059D03C" w14:textId="77777777" w:rsidR="00522113" w:rsidRDefault="00B51388">
      <w:pPr>
        <w:numPr>
          <w:ilvl w:val="1"/>
          <w:numId w:val="98"/>
        </w:numPr>
      </w:pPr>
      <w:r>
        <w:rPr>
          <w:b/>
        </w:rPr>
        <w:t>Não cabe Reparação de Dano</w:t>
      </w:r>
      <w:r>
        <w:t>: Campo que permite informar se o Julgamento não possuirá reparação de dano</w:t>
      </w:r>
    </w:p>
    <w:p w14:paraId="70966D41" w14:textId="77777777" w:rsidR="00522113" w:rsidRDefault="00B51388">
      <w:pPr>
        <w:numPr>
          <w:ilvl w:val="2"/>
          <w:numId w:val="98"/>
        </w:numPr>
      </w:pPr>
      <w:r>
        <w:t>Campo somente leitura.</w:t>
      </w:r>
    </w:p>
    <w:p w14:paraId="55EA4030" w14:textId="77777777" w:rsidR="00522113" w:rsidRDefault="00B51388">
      <w:pPr>
        <w:numPr>
          <w:ilvl w:val="1"/>
          <w:numId w:val="98"/>
        </w:numPr>
      </w:pPr>
      <w:r>
        <w:rPr>
          <w:b/>
        </w:rPr>
        <w:t xml:space="preserve">Síntese dos documentos juntados na árvore de documentos (Campo somente leitura): </w:t>
      </w:r>
    </w:p>
    <w:p w14:paraId="16AD48BB" w14:textId="77777777" w:rsidR="00522113" w:rsidRDefault="00B51388">
      <w:pPr>
        <w:numPr>
          <w:ilvl w:val="2"/>
          <w:numId w:val="98"/>
        </w:numPr>
      </w:pPr>
      <w:r>
        <w:rPr>
          <w:b/>
        </w:rPr>
        <w:t>Tipo do Documento</w:t>
      </w:r>
      <w:r>
        <w:t>: Apresenta a descrição do tipo do documento anexado ao Julgamento.</w:t>
      </w:r>
    </w:p>
    <w:p w14:paraId="10CBF8DD" w14:textId="77777777" w:rsidR="00522113" w:rsidRDefault="00B51388">
      <w:pPr>
        <w:numPr>
          <w:ilvl w:val="2"/>
          <w:numId w:val="98"/>
        </w:numPr>
      </w:pPr>
      <w:r>
        <w:rPr>
          <w:b/>
        </w:rPr>
        <w:t>Nº Processo SEI</w:t>
      </w:r>
      <w:r>
        <w:t>: Apresenta o número do processo SEI do documento anexado ao Julgamento.</w:t>
      </w:r>
    </w:p>
    <w:p w14:paraId="7C170256" w14:textId="77777777" w:rsidR="00522113" w:rsidRDefault="00B51388">
      <w:pPr>
        <w:numPr>
          <w:ilvl w:val="2"/>
          <w:numId w:val="98"/>
        </w:numPr>
      </w:pPr>
      <w:r>
        <w:rPr>
          <w:b/>
        </w:rPr>
        <w:t>N</w:t>
      </w:r>
      <w:r>
        <w:rPr>
          <w:b/>
        </w:rPr>
        <w:t>º Documento SEI</w:t>
      </w:r>
      <w:r>
        <w:t>: Apresenta o número do documento SEI do processo SEI do documento anexado ao Julgamento.</w:t>
      </w:r>
    </w:p>
    <w:p w14:paraId="19C18518" w14:textId="77777777" w:rsidR="00522113" w:rsidRDefault="00B51388">
      <w:pPr>
        <w:numPr>
          <w:ilvl w:val="1"/>
          <w:numId w:val="98"/>
        </w:numPr>
      </w:pPr>
      <w:r>
        <w:rPr>
          <w:b/>
        </w:rPr>
        <w:t>Ações</w:t>
      </w:r>
      <w:r>
        <w:t>:</w:t>
      </w:r>
    </w:p>
    <w:p w14:paraId="301BBA45" w14:textId="77777777" w:rsidR="00522113" w:rsidRDefault="00B51388">
      <w:pPr>
        <w:numPr>
          <w:ilvl w:val="2"/>
          <w:numId w:val="98"/>
        </w:numPr>
      </w:pPr>
      <w:r>
        <w:rPr>
          <w:b/>
        </w:rPr>
        <w:t>Mostrar/Esc</w:t>
      </w:r>
      <w:r>
        <w:t xml:space="preserve">onder: Ao acionar esta opção, o sistema deverá apresentar ou esconder o bloco de informações presente em Encerramento - Reparação de </w:t>
      </w:r>
      <w:r>
        <w:t>Dano.</w:t>
      </w:r>
    </w:p>
    <w:p w14:paraId="32C5A6A9" w14:textId="77777777" w:rsidR="00522113" w:rsidRDefault="00522113">
      <w:pPr>
        <w:ind w:left="360"/>
      </w:pPr>
    </w:p>
    <w:p w14:paraId="639760B5" w14:textId="77777777" w:rsidR="00522113" w:rsidRDefault="00B51388">
      <w:pPr>
        <w:numPr>
          <w:ilvl w:val="0"/>
          <w:numId w:val="98"/>
        </w:numPr>
      </w:pPr>
      <w:r>
        <w:rPr>
          <w:b/>
        </w:rPr>
        <w:t>Regras - Pagamento da Multa - Encerramento</w:t>
      </w:r>
    </w:p>
    <w:p w14:paraId="4165EC40" w14:textId="77777777" w:rsidR="00522113" w:rsidRDefault="00B51388">
      <w:pPr>
        <w:numPr>
          <w:ilvl w:val="1"/>
          <w:numId w:val="98"/>
        </w:numPr>
      </w:pPr>
      <w:r>
        <w:t>Caso no julgamento do AI, o check box Não cabe Sanção Administrativa (Multa) NÃO esteja assinalado, a aba Pagamento da Multa deverá ser habilitada pelo sistema na aba encerramento.</w:t>
      </w:r>
    </w:p>
    <w:p w14:paraId="7E252DAF" w14:textId="77777777" w:rsidR="00522113" w:rsidRDefault="00B51388">
      <w:pPr>
        <w:numPr>
          <w:ilvl w:val="1"/>
          <w:numId w:val="98"/>
        </w:numPr>
      </w:pPr>
      <w:r>
        <w:t>Ao iniciar a fase de Ence</w:t>
      </w:r>
      <w:r>
        <w:t>rramento, o campo Situação no bloco Encerramento - Pagamento da Multa poderá ter as seguintes descrições no campo texto:</w:t>
      </w:r>
    </w:p>
    <w:p w14:paraId="73569BFD" w14:textId="77777777" w:rsidR="00522113" w:rsidRDefault="00B51388">
      <w:pPr>
        <w:numPr>
          <w:ilvl w:val="2"/>
          <w:numId w:val="98"/>
        </w:numPr>
      </w:pPr>
      <w:r>
        <w:t>Quando somente a aba pagamento da multa estiver habilitada: Aguardando Pagamento da Multa.</w:t>
      </w:r>
    </w:p>
    <w:p w14:paraId="5CAB3E35" w14:textId="77777777" w:rsidR="00522113" w:rsidRDefault="00B51388">
      <w:pPr>
        <w:numPr>
          <w:ilvl w:val="2"/>
          <w:numId w:val="98"/>
        </w:numPr>
      </w:pPr>
      <w:r>
        <w:t>Quando as abas reparação do dano e pagamento</w:t>
      </w:r>
      <w:r>
        <w:t xml:space="preserve"> da multa estiverem habilitadas: Aguardando reparação de dano e Pagamento da Multa.</w:t>
      </w:r>
    </w:p>
    <w:p w14:paraId="307E567D" w14:textId="77777777" w:rsidR="00522113" w:rsidRDefault="00522113"/>
    <w:p w14:paraId="79C8CE13" w14:textId="77777777" w:rsidR="00522113" w:rsidRDefault="00B51388">
      <w:pPr>
        <w:numPr>
          <w:ilvl w:val="0"/>
          <w:numId w:val="98"/>
        </w:numPr>
      </w:pPr>
      <w:r>
        <w:rPr>
          <w:b/>
        </w:rPr>
        <w:t>Tela - Pagamento da Multa - Encerramento</w:t>
      </w:r>
    </w:p>
    <w:p w14:paraId="2796B8D9" w14:textId="77777777" w:rsidR="00522113" w:rsidRDefault="00B51388">
      <w:r>
        <w:rPr>
          <w:noProof/>
        </w:rPr>
        <w:drawing>
          <wp:inline distT="0" distB="0" distL="0" distR="0" wp14:anchorId="4A597BAD" wp14:editId="65EA6A4C">
            <wp:extent cx="5991225" cy="3238500"/>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png"/>
                    <pic:cNvPicPr/>
                  </pic:nvPicPr>
                  <pic:blipFill>
                    <a:blip r:embed="rId638" cstate="print"/>
                    <a:stretch>
                      <a:fillRect/>
                    </a:stretch>
                  </pic:blipFill>
                  <pic:spPr>
                    <a:xfrm>
                      <a:off x="0" y="0"/>
                      <a:ext cx="5991225" cy="3238500"/>
                    </a:xfrm>
                    <a:prstGeom prst="rect">
                      <a:avLst/>
                    </a:prstGeom>
                  </pic:spPr>
                </pic:pic>
              </a:graphicData>
            </a:graphic>
          </wp:inline>
        </w:drawing>
      </w:r>
    </w:p>
    <w:p w14:paraId="5C3E1FBE" w14:textId="77777777" w:rsidR="00522113" w:rsidRDefault="00B51388">
      <w:r>
        <w:rPr>
          <w:noProof/>
        </w:rPr>
        <w:drawing>
          <wp:inline distT="0" distB="0" distL="0" distR="0" wp14:anchorId="6CFCC644" wp14:editId="384F04AE">
            <wp:extent cx="5991225" cy="2857500"/>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png"/>
                    <pic:cNvPicPr/>
                  </pic:nvPicPr>
                  <pic:blipFill>
                    <a:blip r:embed="rId639" cstate="print"/>
                    <a:stretch>
                      <a:fillRect/>
                    </a:stretch>
                  </pic:blipFill>
                  <pic:spPr>
                    <a:xfrm>
                      <a:off x="0" y="0"/>
                      <a:ext cx="5991225" cy="2857500"/>
                    </a:xfrm>
                    <a:prstGeom prst="rect">
                      <a:avLst/>
                    </a:prstGeom>
                  </pic:spPr>
                </pic:pic>
              </a:graphicData>
            </a:graphic>
          </wp:inline>
        </w:drawing>
      </w:r>
    </w:p>
    <w:p w14:paraId="56549DBB"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40">
        <w:r>
          <w:rPr>
            <w:rFonts w:ascii="Tahoma" w:eastAsia="Tahoma" w:hAnsi="Tahoma" w:cs="Tahoma"/>
            <w:i/>
            <w:color w:val="6666FF"/>
          </w:rPr>
          <w:t>Produce Kindle eBooks easily</w:t>
        </w:r>
      </w:hyperlink>
    </w:p>
    <w:p w14:paraId="0733E36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54" w:name="_topic_JulgamentoAI_PagamentodaMulta"/>
      <w:bookmarkEnd w:id="254"/>
      <w:r>
        <w:rPr>
          <w:rFonts w:ascii="Tahoma" w:eastAsia="Tahoma" w:hAnsi="Tahoma" w:cs="Tahoma"/>
          <w:i/>
          <w:color w:val="243F60"/>
          <w:sz w:val="22"/>
        </w:rPr>
        <w:t>Julgamento AI - Pagamento da Multa</w:t>
      </w:r>
    </w:p>
    <w:p w14:paraId="6CA6CEE9" w14:textId="77777777" w:rsidR="00522113" w:rsidRDefault="00B51388">
      <w:r>
        <w:t>A aba "</w:t>
      </w:r>
      <w:r>
        <w:rPr>
          <w:b/>
        </w:rPr>
        <w:t>Encerramento</w:t>
      </w:r>
      <w:r>
        <w:t>", na janela "</w:t>
      </w:r>
      <w:r>
        <w:rPr>
          <w:b/>
        </w:rPr>
        <w:t>Julgamento AI - Pagamento da Multa</w:t>
      </w:r>
      <w:r>
        <w:t xml:space="preserve">" permite detalhar um Julgamento e apresentar os dados na janela </w:t>
      </w:r>
      <w:r>
        <w:rPr>
          <w:b/>
        </w:rPr>
        <w:t>Julgamento AI - Pagamento da Multa</w:t>
      </w:r>
      <w:r>
        <w:t>.</w:t>
      </w:r>
    </w:p>
    <w:p w14:paraId="565CB635" w14:textId="77777777" w:rsidR="00522113" w:rsidRDefault="00522113"/>
    <w:p w14:paraId="3DC6E8F2" w14:textId="77777777" w:rsidR="00522113" w:rsidRDefault="00B51388">
      <w:pPr>
        <w:numPr>
          <w:ilvl w:val="0"/>
          <w:numId w:val="98"/>
        </w:numPr>
      </w:pPr>
      <w:r>
        <w:rPr>
          <w:b/>
        </w:rPr>
        <w:t>Detalhamento do campo - Julgamento AI - Pagamento da Multa</w:t>
      </w:r>
    </w:p>
    <w:p w14:paraId="12E34FA7" w14:textId="77777777" w:rsidR="00522113" w:rsidRDefault="00B51388">
      <w:pPr>
        <w:numPr>
          <w:ilvl w:val="1"/>
          <w:numId w:val="98"/>
        </w:numPr>
      </w:pPr>
      <w:r>
        <w:t>Informativo Pagamento da Multa: Apresenta uma mensagem inform</w:t>
      </w:r>
      <w:r>
        <w:t>ativa sobre os valores mínimos do CADIN e Dívida Ativa da União.</w:t>
      </w:r>
    </w:p>
    <w:p w14:paraId="357374F0" w14:textId="77777777" w:rsidR="00522113" w:rsidRDefault="00B51388">
      <w:pPr>
        <w:numPr>
          <w:ilvl w:val="2"/>
          <w:numId w:val="98"/>
        </w:numPr>
      </w:pPr>
      <w:r>
        <w:t>Mensagem 1: "O valor mínimo para o CADIN é de R$ 1.000,00".</w:t>
      </w:r>
    </w:p>
    <w:p w14:paraId="2959E8AA" w14:textId="77777777" w:rsidR="00522113" w:rsidRDefault="00B51388">
      <w:pPr>
        <w:numPr>
          <w:ilvl w:val="2"/>
          <w:numId w:val="98"/>
        </w:numPr>
      </w:pPr>
      <w:r>
        <w:t>Mensagem 2: "O valor mínimo para a Dívida Ativa da União é de R$ 500,00".</w:t>
      </w:r>
    </w:p>
    <w:p w14:paraId="793F948D" w14:textId="77777777" w:rsidR="00522113" w:rsidRDefault="00B51388">
      <w:pPr>
        <w:numPr>
          <w:ilvl w:val="1"/>
          <w:numId w:val="98"/>
        </w:numPr>
      </w:pPr>
      <w:r>
        <w:rPr>
          <w:b/>
        </w:rPr>
        <w:t>Data Inscrição no SIAFI</w:t>
      </w:r>
      <w:r>
        <w:t>: Campo que permite informar a dat</w:t>
      </w:r>
      <w:r>
        <w:t>a de inscrição do Autuado no SIAFI.</w:t>
      </w:r>
    </w:p>
    <w:p w14:paraId="1732DA6A" w14:textId="77777777" w:rsidR="00522113" w:rsidRDefault="00B51388">
      <w:pPr>
        <w:numPr>
          <w:ilvl w:val="2"/>
          <w:numId w:val="98"/>
        </w:numPr>
      </w:pPr>
      <w:r>
        <w:t>Máscara: DD/MM/AAAA</w:t>
      </w:r>
    </w:p>
    <w:p w14:paraId="14F1CB49" w14:textId="77777777" w:rsidR="00522113" w:rsidRDefault="00B51388">
      <w:pPr>
        <w:numPr>
          <w:ilvl w:val="2"/>
          <w:numId w:val="98"/>
        </w:numPr>
      </w:pPr>
      <w:r>
        <w:t>Componente de calendário para seleção da data.</w:t>
      </w:r>
    </w:p>
    <w:p w14:paraId="1B105A88" w14:textId="77777777" w:rsidR="00522113" w:rsidRDefault="00B51388">
      <w:pPr>
        <w:numPr>
          <w:ilvl w:val="2"/>
          <w:numId w:val="98"/>
        </w:numPr>
      </w:pPr>
      <w:r>
        <w:t>Campo não obrigatório.</w:t>
      </w:r>
    </w:p>
    <w:p w14:paraId="5D6DD0EC" w14:textId="77777777" w:rsidR="00522113" w:rsidRDefault="00B51388">
      <w:pPr>
        <w:numPr>
          <w:ilvl w:val="1"/>
          <w:numId w:val="98"/>
        </w:numPr>
      </w:pPr>
      <w:r>
        <w:rPr>
          <w:b/>
        </w:rPr>
        <w:t>Nº da Inscrição no SIAFI</w:t>
      </w:r>
      <w:r>
        <w:t>: Campo que permite informar o número da inscrição no SIAFI.</w:t>
      </w:r>
    </w:p>
    <w:p w14:paraId="58F4CC71" w14:textId="77777777" w:rsidR="00522113" w:rsidRDefault="00B51388">
      <w:pPr>
        <w:numPr>
          <w:ilvl w:val="2"/>
          <w:numId w:val="98"/>
        </w:numPr>
      </w:pPr>
      <w:r>
        <w:t>Tamanho: 40</w:t>
      </w:r>
    </w:p>
    <w:p w14:paraId="4253FBAB" w14:textId="77777777" w:rsidR="00522113" w:rsidRDefault="00B51388">
      <w:pPr>
        <w:numPr>
          <w:ilvl w:val="2"/>
          <w:numId w:val="98"/>
        </w:numPr>
      </w:pPr>
      <w:r>
        <w:t>Campo não obrigatório.</w:t>
      </w:r>
    </w:p>
    <w:p w14:paraId="2AEAA930" w14:textId="77777777" w:rsidR="00522113" w:rsidRDefault="00B51388">
      <w:pPr>
        <w:numPr>
          <w:ilvl w:val="1"/>
          <w:numId w:val="98"/>
        </w:numPr>
      </w:pPr>
      <w:r>
        <w:rPr>
          <w:b/>
        </w:rPr>
        <w:t>Multa Paga</w:t>
      </w:r>
      <w:r>
        <w:t>?: Campo que permite informar se a multa foi paga ou não.</w:t>
      </w:r>
    </w:p>
    <w:p w14:paraId="076956A8" w14:textId="77777777" w:rsidR="00522113" w:rsidRDefault="00B51388">
      <w:pPr>
        <w:numPr>
          <w:ilvl w:val="2"/>
          <w:numId w:val="98"/>
        </w:numPr>
      </w:pPr>
      <w:r>
        <w:t>Seleção única.</w:t>
      </w:r>
    </w:p>
    <w:p w14:paraId="6F2E11B1" w14:textId="77777777" w:rsidR="00522113" w:rsidRDefault="00B51388">
      <w:pPr>
        <w:numPr>
          <w:ilvl w:val="2"/>
          <w:numId w:val="98"/>
        </w:numPr>
      </w:pPr>
      <w:r>
        <w:t>Opções: Sim e Não.</w:t>
      </w:r>
    </w:p>
    <w:p w14:paraId="5569A903" w14:textId="77777777" w:rsidR="00522113" w:rsidRDefault="00B51388">
      <w:pPr>
        <w:numPr>
          <w:ilvl w:val="2"/>
          <w:numId w:val="98"/>
        </w:numPr>
      </w:pPr>
      <w:r>
        <w:t>Campo obrigatório.</w:t>
      </w:r>
    </w:p>
    <w:p w14:paraId="5185BFB7" w14:textId="77777777" w:rsidR="00522113" w:rsidRDefault="00B51388">
      <w:pPr>
        <w:numPr>
          <w:ilvl w:val="1"/>
          <w:numId w:val="98"/>
        </w:numPr>
      </w:pPr>
      <w:r>
        <w:rPr>
          <w:b/>
        </w:rPr>
        <w:t>Data Verificação:</w:t>
      </w:r>
      <w:r>
        <w:t xml:space="preserve"> Campo que permite informar a data da verificação se houve ou não o pagamento da multa. O sistema não deverá permitir que a Data</w:t>
      </w:r>
      <w:r>
        <w:t xml:space="preserve"> de Verificação seja anterior a informada em Dato do Pagamento da Multa.</w:t>
      </w:r>
      <w:r>
        <w:rPr>
          <w:rFonts w:ascii="Helvetica" w:eastAsia="Helvetica" w:hAnsi="Helvetica" w:cs="Helvetica"/>
          <w:color w:val="333333"/>
          <w:sz w:val="18"/>
        </w:rPr>
        <w:t>.</w:t>
      </w:r>
    </w:p>
    <w:p w14:paraId="1318B157" w14:textId="77777777" w:rsidR="00522113" w:rsidRDefault="00B51388">
      <w:pPr>
        <w:numPr>
          <w:ilvl w:val="2"/>
          <w:numId w:val="98"/>
        </w:numPr>
      </w:pPr>
      <w:r>
        <w:t>Mensagem: "A data da verificação do pagamento não deve ser anterior a data do pagamento da multa.".</w:t>
      </w:r>
    </w:p>
    <w:p w14:paraId="355812A0" w14:textId="77777777" w:rsidR="00522113" w:rsidRDefault="00B51388">
      <w:pPr>
        <w:numPr>
          <w:ilvl w:val="2"/>
          <w:numId w:val="98"/>
        </w:numPr>
      </w:pPr>
      <w:r>
        <w:t>Máscara: DD/MM/AAAA</w:t>
      </w:r>
    </w:p>
    <w:p w14:paraId="0ECF4A90" w14:textId="77777777" w:rsidR="00522113" w:rsidRDefault="00B51388">
      <w:pPr>
        <w:numPr>
          <w:ilvl w:val="2"/>
          <w:numId w:val="98"/>
        </w:numPr>
      </w:pPr>
      <w:r>
        <w:t>Componente de calendário para seleção da data.</w:t>
      </w:r>
    </w:p>
    <w:p w14:paraId="416C1FE6" w14:textId="77777777" w:rsidR="00522113" w:rsidRDefault="00B51388">
      <w:pPr>
        <w:numPr>
          <w:ilvl w:val="2"/>
          <w:numId w:val="98"/>
        </w:numPr>
      </w:pPr>
      <w:r>
        <w:t xml:space="preserve">Campo </w:t>
      </w:r>
      <w:r>
        <w:t>obrigatório.</w:t>
      </w:r>
    </w:p>
    <w:p w14:paraId="6C108D20" w14:textId="77777777" w:rsidR="00522113" w:rsidRDefault="00B51388">
      <w:pPr>
        <w:numPr>
          <w:ilvl w:val="1"/>
          <w:numId w:val="98"/>
        </w:numPr>
      </w:pPr>
      <w:r>
        <w:rPr>
          <w:b/>
        </w:rPr>
        <w:t>Data do Pagamento da Multa</w:t>
      </w:r>
      <w:r>
        <w:t>: Campo que permite informar a data do pagamento da multa.</w:t>
      </w:r>
    </w:p>
    <w:p w14:paraId="5202E4E8" w14:textId="77777777" w:rsidR="00522113" w:rsidRDefault="00B51388">
      <w:pPr>
        <w:numPr>
          <w:ilvl w:val="2"/>
          <w:numId w:val="98"/>
        </w:numPr>
      </w:pPr>
      <w:r>
        <w:t>Máscara: DD/MM/AAAA</w:t>
      </w:r>
    </w:p>
    <w:p w14:paraId="541481DB" w14:textId="77777777" w:rsidR="00522113" w:rsidRDefault="00B51388">
      <w:pPr>
        <w:numPr>
          <w:ilvl w:val="2"/>
          <w:numId w:val="98"/>
        </w:numPr>
      </w:pPr>
      <w:r>
        <w:t>Componente de calendário para seleção da data.</w:t>
      </w:r>
    </w:p>
    <w:p w14:paraId="31C685C7" w14:textId="77777777" w:rsidR="00522113" w:rsidRDefault="00B51388">
      <w:pPr>
        <w:numPr>
          <w:ilvl w:val="2"/>
          <w:numId w:val="98"/>
        </w:numPr>
      </w:pPr>
      <w:r>
        <w:t>Campo obrigatório.</w:t>
      </w:r>
    </w:p>
    <w:p w14:paraId="2806E741" w14:textId="77777777" w:rsidR="00522113" w:rsidRDefault="00B51388">
      <w:pPr>
        <w:numPr>
          <w:ilvl w:val="2"/>
          <w:numId w:val="98"/>
        </w:numPr>
      </w:pPr>
      <w:r>
        <w:t>Campo visível somente se a opção Sim estiver marcada no campo Multa Paga</w:t>
      </w:r>
      <w:r>
        <w:t>?</w:t>
      </w:r>
    </w:p>
    <w:p w14:paraId="2BE278CA" w14:textId="77777777" w:rsidR="00522113" w:rsidRDefault="00B51388">
      <w:pPr>
        <w:numPr>
          <w:ilvl w:val="1"/>
          <w:numId w:val="98"/>
        </w:numPr>
      </w:pPr>
      <w:r>
        <w:rPr>
          <w:b/>
        </w:rPr>
        <w:t>Data Inscrição no CADIN</w:t>
      </w:r>
      <w:r>
        <w:t>: Campo que permite informar a data de inscrição do Autuado no CADIN.</w:t>
      </w:r>
    </w:p>
    <w:p w14:paraId="2A409E7F" w14:textId="77777777" w:rsidR="00522113" w:rsidRDefault="00B51388">
      <w:pPr>
        <w:numPr>
          <w:ilvl w:val="2"/>
          <w:numId w:val="98"/>
        </w:numPr>
      </w:pPr>
      <w:r>
        <w:t>Máscara: DD/MM/AAAA</w:t>
      </w:r>
    </w:p>
    <w:p w14:paraId="0C0D420F" w14:textId="77777777" w:rsidR="00522113" w:rsidRDefault="00B51388">
      <w:pPr>
        <w:numPr>
          <w:ilvl w:val="2"/>
          <w:numId w:val="98"/>
        </w:numPr>
      </w:pPr>
      <w:r>
        <w:t>Componente de calendário para seleção da data.</w:t>
      </w:r>
    </w:p>
    <w:p w14:paraId="73ABFDB5" w14:textId="77777777" w:rsidR="00522113" w:rsidRDefault="00B51388">
      <w:pPr>
        <w:numPr>
          <w:ilvl w:val="2"/>
          <w:numId w:val="98"/>
        </w:numPr>
      </w:pPr>
      <w:r>
        <w:t>Campo não obrigatório.</w:t>
      </w:r>
    </w:p>
    <w:p w14:paraId="2830F4CD" w14:textId="77777777" w:rsidR="00522113" w:rsidRDefault="00B51388">
      <w:pPr>
        <w:numPr>
          <w:ilvl w:val="1"/>
          <w:numId w:val="98"/>
        </w:numPr>
      </w:pPr>
      <w:r>
        <w:rPr>
          <w:b/>
        </w:rPr>
        <w:t>Nº da Inscrição no CADIN</w:t>
      </w:r>
      <w:r>
        <w:t xml:space="preserve">: Campo que permite informar o número da </w:t>
      </w:r>
      <w:r>
        <w:t>inscrição no CADIN.</w:t>
      </w:r>
    </w:p>
    <w:p w14:paraId="792C339C" w14:textId="77777777" w:rsidR="00522113" w:rsidRDefault="00B51388">
      <w:pPr>
        <w:numPr>
          <w:ilvl w:val="2"/>
          <w:numId w:val="98"/>
        </w:numPr>
      </w:pPr>
      <w:r>
        <w:t>Tamanho: 40</w:t>
      </w:r>
    </w:p>
    <w:p w14:paraId="2FC4F164" w14:textId="77777777" w:rsidR="00522113" w:rsidRDefault="00B51388">
      <w:pPr>
        <w:numPr>
          <w:ilvl w:val="2"/>
          <w:numId w:val="98"/>
        </w:numPr>
      </w:pPr>
      <w:r>
        <w:t>Campo não obrigatório.</w:t>
      </w:r>
    </w:p>
    <w:p w14:paraId="316D5DC6" w14:textId="77777777" w:rsidR="00522113" w:rsidRDefault="00B51388">
      <w:pPr>
        <w:numPr>
          <w:ilvl w:val="1"/>
          <w:numId w:val="98"/>
        </w:numPr>
      </w:pPr>
      <w:r>
        <w:rPr>
          <w:b/>
        </w:rPr>
        <w:t>Data Inscrição na Dívida Ativa da União</w:t>
      </w:r>
      <w:r>
        <w:t>: Campo que permite informar a data de inscrição do Autuado na Dívida Ativa da União.</w:t>
      </w:r>
    </w:p>
    <w:p w14:paraId="4BB3439B" w14:textId="77777777" w:rsidR="00522113" w:rsidRDefault="00B51388">
      <w:pPr>
        <w:numPr>
          <w:ilvl w:val="2"/>
          <w:numId w:val="98"/>
        </w:numPr>
      </w:pPr>
      <w:r>
        <w:t>Máscara: DD/MM/AAAA</w:t>
      </w:r>
    </w:p>
    <w:p w14:paraId="37356082" w14:textId="77777777" w:rsidR="00522113" w:rsidRDefault="00B51388">
      <w:pPr>
        <w:numPr>
          <w:ilvl w:val="2"/>
          <w:numId w:val="98"/>
        </w:numPr>
      </w:pPr>
      <w:r>
        <w:t>Componente de calendário para seleção da data.</w:t>
      </w:r>
    </w:p>
    <w:p w14:paraId="15C434D8" w14:textId="77777777" w:rsidR="00522113" w:rsidRDefault="00B51388">
      <w:pPr>
        <w:numPr>
          <w:ilvl w:val="2"/>
          <w:numId w:val="98"/>
        </w:numPr>
      </w:pPr>
      <w:r>
        <w:t>Campo não</w:t>
      </w:r>
      <w:r>
        <w:t xml:space="preserve"> obrigatório.</w:t>
      </w:r>
    </w:p>
    <w:p w14:paraId="232BFF3D" w14:textId="77777777" w:rsidR="00522113" w:rsidRDefault="00B51388">
      <w:pPr>
        <w:numPr>
          <w:ilvl w:val="1"/>
          <w:numId w:val="98"/>
        </w:numPr>
      </w:pPr>
      <w:r>
        <w:rPr>
          <w:b/>
        </w:rPr>
        <w:t>Nº da Inscrição na Dívida Ativa da União</w:t>
      </w:r>
      <w:r>
        <w:t>: Campo que permite informar o número da inscrição na Dívida Ativa da União.</w:t>
      </w:r>
    </w:p>
    <w:p w14:paraId="69EB868C" w14:textId="77777777" w:rsidR="00522113" w:rsidRDefault="00B51388">
      <w:pPr>
        <w:numPr>
          <w:ilvl w:val="2"/>
          <w:numId w:val="98"/>
        </w:numPr>
      </w:pPr>
      <w:r>
        <w:t>Tamanho: 40</w:t>
      </w:r>
    </w:p>
    <w:p w14:paraId="0B959C54" w14:textId="77777777" w:rsidR="00522113" w:rsidRDefault="00B51388">
      <w:pPr>
        <w:numPr>
          <w:ilvl w:val="2"/>
          <w:numId w:val="98"/>
        </w:numPr>
      </w:pPr>
      <w:r>
        <w:t>Campo não obrigatório.</w:t>
      </w:r>
    </w:p>
    <w:p w14:paraId="059AF279" w14:textId="77777777" w:rsidR="00522113" w:rsidRDefault="00B51388">
      <w:pPr>
        <w:numPr>
          <w:ilvl w:val="1"/>
          <w:numId w:val="98"/>
        </w:numPr>
      </w:pPr>
      <w:r>
        <w:rPr>
          <w:b/>
        </w:rPr>
        <w:t>Abriu uma ação contra o IPHAN para não pagar a multa</w:t>
      </w:r>
    </w:p>
    <w:p w14:paraId="2454C907" w14:textId="77777777" w:rsidR="00522113" w:rsidRDefault="00B51388">
      <w:pPr>
        <w:numPr>
          <w:ilvl w:val="2"/>
          <w:numId w:val="98"/>
        </w:numPr>
      </w:pPr>
      <w:r>
        <w:t>Campo que permite informar se houve a</w:t>
      </w:r>
      <w:r>
        <w:t>bertura de ação contra o IPHAN para não pagar a multa.</w:t>
      </w:r>
    </w:p>
    <w:p w14:paraId="63B0C671" w14:textId="77777777" w:rsidR="00522113" w:rsidRDefault="00B51388">
      <w:pPr>
        <w:numPr>
          <w:ilvl w:val="2"/>
          <w:numId w:val="98"/>
        </w:numPr>
      </w:pPr>
      <w:r>
        <w:t>Check box</w:t>
      </w:r>
    </w:p>
    <w:p w14:paraId="0FB9C009" w14:textId="77777777" w:rsidR="00522113" w:rsidRDefault="00B51388">
      <w:pPr>
        <w:numPr>
          <w:ilvl w:val="2"/>
          <w:numId w:val="98"/>
        </w:numPr>
      </w:pPr>
      <w:r>
        <w:t>Padrão: Desmarcado.</w:t>
      </w:r>
    </w:p>
    <w:p w14:paraId="6408CAB8" w14:textId="77777777" w:rsidR="00522113" w:rsidRDefault="00B51388">
      <w:pPr>
        <w:numPr>
          <w:ilvl w:val="1"/>
          <w:numId w:val="98"/>
        </w:numPr>
      </w:pPr>
      <w:r>
        <w:rPr>
          <w:b/>
        </w:rPr>
        <w:t>Nº Processo Judicial para Execução da Dívida Ativa da União</w:t>
      </w:r>
    </w:p>
    <w:p w14:paraId="4055F08D" w14:textId="77777777" w:rsidR="00522113" w:rsidRDefault="00B51388">
      <w:pPr>
        <w:numPr>
          <w:ilvl w:val="2"/>
          <w:numId w:val="98"/>
        </w:numPr>
      </w:pPr>
      <w:r>
        <w:t>Campo que permite informar o número do processo judicial para a execução da dívida ativa.</w:t>
      </w:r>
    </w:p>
    <w:p w14:paraId="3BFA26CB" w14:textId="77777777" w:rsidR="00522113" w:rsidRDefault="00B51388">
      <w:pPr>
        <w:numPr>
          <w:ilvl w:val="2"/>
          <w:numId w:val="98"/>
        </w:numPr>
      </w:pPr>
      <w:r>
        <w:t>Tamanho: 30</w:t>
      </w:r>
    </w:p>
    <w:p w14:paraId="06AEFDDC" w14:textId="77777777" w:rsidR="00522113" w:rsidRDefault="00B51388">
      <w:pPr>
        <w:numPr>
          <w:ilvl w:val="2"/>
          <w:numId w:val="98"/>
        </w:numPr>
      </w:pPr>
      <w:r>
        <w:t>Campo não obrigatório.</w:t>
      </w:r>
    </w:p>
    <w:p w14:paraId="024D98AC" w14:textId="77777777" w:rsidR="00522113" w:rsidRDefault="00B51388">
      <w:pPr>
        <w:numPr>
          <w:ilvl w:val="1"/>
          <w:numId w:val="98"/>
        </w:numPr>
      </w:pPr>
      <w:r>
        <w:rPr>
          <w:b/>
        </w:rPr>
        <w:t>Data Abertura do Processo Judicial para Execução da Dívida Ativa da União</w:t>
      </w:r>
    </w:p>
    <w:p w14:paraId="75E6B75A" w14:textId="77777777" w:rsidR="00522113" w:rsidRDefault="00B51388">
      <w:pPr>
        <w:numPr>
          <w:ilvl w:val="2"/>
          <w:numId w:val="98"/>
        </w:numPr>
      </w:pPr>
      <w:r>
        <w:t>Campo que permite informar a data de abertura do processo judicial para a execução da dívida ativa.</w:t>
      </w:r>
    </w:p>
    <w:p w14:paraId="2F14F2BB" w14:textId="77777777" w:rsidR="00522113" w:rsidRDefault="00B51388">
      <w:pPr>
        <w:numPr>
          <w:ilvl w:val="2"/>
          <w:numId w:val="98"/>
        </w:numPr>
      </w:pPr>
      <w:r>
        <w:t>Máscara: DD/MM/AAAA</w:t>
      </w:r>
    </w:p>
    <w:p w14:paraId="51B0C43A" w14:textId="77777777" w:rsidR="00522113" w:rsidRDefault="00B51388">
      <w:pPr>
        <w:numPr>
          <w:ilvl w:val="2"/>
          <w:numId w:val="98"/>
        </w:numPr>
      </w:pPr>
      <w:r>
        <w:t>Componente de calendário para seleção d</w:t>
      </w:r>
      <w:r>
        <w:t>a data.</w:t>
      </w:r>
    </w:p>
    <w:p w14:paraId="0564CC2D" w14:textId="77777777" w:rsidR="00522113" w:rsidRDefault="00B51388">
      <w:pPr>
        <w:numPr>
          <w:ilvl w:val="2"/>
          <w:numId w:val="98"/>
        </w:numPr>
      </w:pPr>
      <w:r>
        <w:t>Campo não obrigatório.</w:t>
      </w:r>
    </w:p>
    <w:p w14:paraId="06F98B6E" w14:textId="77777777" w:rsidR="00522113" w:rsidRDefault="00B51388">
      <w:pPr>
        <w:numPr>
          <w:ilvl w:val="1"/>
          <w:numId w:val="98"/>
        </w:numPr>
      </w:pPr>
      <w:r>
        <w:rPr>
          <w:b/>
        </w:rPr>
        <w:t>Situação do Processo Judicial para Execução da Dívida Ativa da União</w:t>
      </w:r>
    </w:p>
    <w:p w14:paraId="2E66AD77" w14:textId="77777777" w:rsidR="00522113" w:rsidRDefault="00B51388">
      <w:pPr>
        <w:numPr>
          <w:ilvl w:val="2"/>
          <w:numId w:val="98"/>
        </w:numPr>
      </w:pPr>
      <w:r>
        <w:t>Campo que permite informar a situação do processo judicial para a execução da dívida ativa.</w:t>
      </w:r>
    </w:p>
    <w:p w14:paraId="3419720B" w14:textId="77777777" w:rsidR="00522113" w:rsidRDefault="00B51388">
      <w:pPr>
        <w:numPr>
          <w:ilvl w:val="2"/>
          <w:numId w:val="98"/>
        </w:numPr>
      </w:pPr>
      <w:r>
        <w:t>Seleção única.</w:t>
      </w:r>
    </w:p>
    <w:p w14:paraId="4F38D23B" w14:textId="77777777" w:rsidR="00522113" w:rsidRDefault="00B51388">
      <w:pPr>
        <w:numPr>
          <w:ilvl w:val="2"/>
          <w:numId w:val="98"/>
        </w:numPr>
      </w:pPr>
      <w:r>
        <w:t>Opções: Processo em andamento, Processo anulado e</w:t>
      </w:r>
      <w:r>
        <w:t xml:space="preserve"> Processo finalizado.</w:t>
      </w:r>
    </w:p>
    <w:p w14:paraId="51E61127" w14:textId="77777777" w:rsidR="00522113" w:rsidRDefault="00B51388">
      <w:pPr>
        <w:numPr>
          <w:ilvl w:val="2"/>
          <w:numId w:val="98"/>
        </w:numPr>
      </w:pPr>
      <w:r>
        <w:t>Campo não obrigatório.</w:t>
      </w:r>
    </w:p>
    <w:p w14:paraId="022CD858" w14:textId="77777777" w:rsidR="00522113" w:rsidRDefault="00B51388">
      <w:pPr>
        <w:numPr>
          <w:ilvl w:val="1"/>
          <w:numId w:val="98"/>
        </w:numPr>
      </w:pPr>
      <w:r>
        <w:rPr>
          <w:b/>
        </w:rPr>
        <w:t>Indicação para Pagamento de Multa no Âmbito do Processo Judicial</w:t>
      </w:r>
    </w:p>
    <w:p w14:paraId="0D744CE9" w14:textId="77777777" w:rsidR="00522113" w:rsidRDefault="00B51388">
      <w:pPr>
        <w:numPr>
          <w:ilvl w:val="2"/>
          <w:numId w:val="98"/>
        </w:numPr>
      </w:pPr>
      <w:r>
        <w:t>Campo que permite informar se houve indicação de pagamento da multa no âmbito do processo judicial.</w:t>
      </w:r>
    </w:p>
    <w:p w14:paraId="41B74F2D" w14:textId="77777777" w:rsidR="00522113" w:rsidRDefault="00B51388">
      <w:pPr>
        <w:numPr>
          <w:ilvl w:val="2"/>
          <w:numId w:val="98"/>
        </w:numPr>
      </w:pPr>
      <w:r>
        <w:t>Seleção única.</w:t>
      </w:r>
    </w:p>
    <w:p w14:paraId="30655B99" w14:textId="77777777" w:rsidR="00522113" w:rsidRDefault="00B51388">
      <w:pPr>
        <w:numPr>
          <w:ilvl w:val="2"/>
          <w:numId w:val="98"/>
        </w:numPr>
      </w:pPr>
      <w:r>
        <w:t>Opções: Sim e Não</w:t>
      </w:r>
    </w:p>
    <w:p w14:paraId="3B77C5CA" w14:textId="77777777" w:rsidR="00522113" w:rsidRDefault="00B51388">
      <w:pPr>
        <w:numPr>
          <w:ilvl w:val="2"/>
          <w:numId w:val="98"/>
        </w:numPr>
      </w:pPr>
      <w:r>
        <w:t>Campo não obr</w:t>
      </w:r>
      <w:r>
        <w:t>igatório.</w:t>
      </w:r>
    </w:p>
    <w:p w14:paraId="7CEB9B9D" w14:textId="77777777" w:rsidR="00522113" w:rsidRDefault="00B51388">
      <w:pPr>
        <w:numPr>
          <w:ilvl w:val="1"/>
          <w:numId w:val="98"/>
        </w:numPr>
      </w:pPr>
      <w:r>
        <w:rPr>
          <w:b/>
        </w:rPr>
        <w:t>Ações</w:t>
      </w:r>
      <w:r>
        <w:t>:</w:t>
      </w:r>
    </w:p>
    <w:p w14:paraId="75BDCFF1" w14:textId="77777777" w:rsidR="00522113" w:rsidRDefault="00B51388">
      <w:pPr>
        <w:numPr>
          <w:ilvl w:val="2"/>
          <w:numId w:val="98"/>
        </w:numPr>
      </w:pPr>
      <w:r>
        <w:rPr>
          <w:b/>
        </w:rPr>
        <w:t>Mostrar/Esconder</w:t>
      </w:r>
      <w:r>
        <w:t>:Ao acionar esta opção, o sistema deverá apresentar ou esconder o bloco de informações presente em Pagamento da Multa.</w:t>
      </w:r>
    </w:p>
    <w:p w14:paraId="0DDF3EC6" w14:textId="77777777" w:rsidR="00522113" w:rsidRDefault="00B51388">
      <w:pPr>
        <w:numPr>
          <w:ilvl w:val="2"/>
          <w:numId w:val="98"/>
        </w:numPr>
      </w:pPr>
      <w:r>
        <w:rPr>
          <w:b/>
        </w:rPr>
        <w:t>Salvar</w:t>
      </w:r>
      <w:r>
        <w:t>: Ao acionar esta opção, o sistema deverá salvar os dados preenchidos na base de dados sem realiza</w:t>
      </w:r>
      <w:r>
        <w:t>r qualquer validação de campos obrigatórios.</w:t>
      </w:r>
    </w:p>
    <w:p w14:paraId="4877ECE6" w14:textId="77777777" w:rsidR="00522113" w:rsidRDefault="00B51388">
      <w:pPr>
        <w:numPr>
          <w:ilvl w:val="3"/>
          <w:numId w:val="98"/>
        </w:numPr>
      </w:pPr>
      <w:r>
        <w:t>Mensagem: "Operação realizada com sucesso.".</w:t>
      </w:r>
    </w:p>
    <w:p w14:paraId="3BC80B85" w14:textId="77777777" w:rsidR="00522113" w:rsidRDefault="00B51388">
      <w:pPr>
        <w:numPr>
          <w:ilvl w:val="2"/>
          <w:numId w:val="98"/>
        </w:numPr>
      </w:pPr>
      <w:r>
        <w:rPr>
          <w:b/>
        </w:rPr>
        <w:t>Confirmar Dados/Encerrar Processo</w:t>
      </w:r>
      <w:r>
        <w:t xml:space="preserve">: Ao acionar esta opção, o sistema deverá validar os dados preenchidos, congelar os campos preenchidos, registrar o responsável pelo </w:t>
      </w:r>
      <w:r>
        <w:t>preenchimento dos campos, apresentar pop-up de confirmação e apresentar mensagem de confirmação</w:t>
      </w:r>
    </w:p>
    <w:p w14:paraId="046ED09A" w14:textId="77777777" w:rsidR="00522113" w:rsidRDefault="00B51388">
      <w:pPr>
        <w:numPr>
          <w:ilvl w:val="3"/>
          <w:numId w:val="98"/>
        </w:numPr>
      </w:pPr>
      <w:r>
        <w:t>Pop-up: "Você tem certeza que deseja confirmar dados/encerrar processo? Caso o faça não poderá ser feita nenhuma modificação posterior."</w:t>
      </w:r>
    </w:p>
    <w:p w14:paraId="2A454AE9" w14:textId="77777777" w:rsidR="00522113" w:rsidRDefault="00B51388">
      <w:pPr>
        <w:numPr>
          <w:ilvl w:val="3"/>
          <w:numId w:val="98"/>
        </w:numPr>
      </w:pPr>
      <w:r>
        <w:t>Mensagem: "Registrado p</w:t>
      </w:r>
      <w:r>
        <w:t>or &lt;Usuário&gt;, &lt;Perfil&gt; da(o) &lt;Unidade&gt;.".</w:t>
      </w:r>
    </w:p>
    <w:p w14:paraId="3F579181" w14:textId="77777777" w:rsidR="00522113" w:rsidRDefault="00B51388">
      <w:pPr>
        <w:numPr>
          <w:ilvl w:val="2"/>
          <w:numId w:val="98"/>
        </w:numPr>
      </w:pPr>
      <w:r>
        <w:rPr>
          <w:b/>
        </w:rPr>
        <w:t>O sistema deverá verificar se o Julgamento está apto para ser encerrado, sob os seguintes critérios</w:t>
      </w:r>
      <w:r>
        <w:t>: Registro de &lt;Sim&gt; para o campo Multa Paga em ao menos uma das ocorrências registradas ou Registro da opção &lt;Proce</w:t>
      </w:r>
      <w:r>
        <w:t>sso Finalizado&gt; no campo Situação do Processo Judicial para Execução da Dívida Ativa da União. E ao salvar e ter essa verificação juntamente com a verificação do botão Confirmar Dados da aba Reparação de Dano como positiva, a nomenclatura do campo deverá s</w:t>
      </w:r>
      <w:r>
        <w:t>er Encerrar Processo.</w:t>
      </w:r>
    </w:p>
    <w:p w14:paraId="1D75D8EF" w14:textId="77777777" w:rsidR="00522113" w:rsidRDefault="00B51388">
      <w:pPr>
        <w:numPr>
          <w:ilvl w:val="2"/>
          <w:numId w:val="98"/>
        </w:numPr>
      </w:pPr>
      <w:r>
        <w:rPr>
          <w:b/>
        </w:rPr>
        <w:t>+ (Item da Multa Paga)</w:t>
      </w:r>
      <w:r>
        <w:t>: Ao acionar esta opção, o sistema deverá incluir a possibilidade de inclusão de mais um grupo de dados de Multa Paga (Multa Paga?, Data Verificação e Data do Pagamento da Multa).</w:t>
      </w:r>
    </w:p>
    <w:p w14:paraId="4D0FFED9" w14:textId="77777777" w:rsidR="00522113" w:rsidRDefault="00B51388">
      <w:pPr>
        <w:numPr>
          <w:ilvl w:val="2"/>
          <w:numId w:val="98"/>
        </w:numPr>
      </w:pPr>
      <w:r>
        <w:rPr>
          <w:b/>
        </w:rPr>
        <w:t>- (Item da Multa Paga)</w:t>
      </w:r>
      <w:r>
        <w:t>: Ao acion</w:t>
      </w:r>
      <w:r>
        <w:t>ar esta opção, o sistema deverá remover o respectivo grupo de dados de uma Multa Paga.</w:t>
      </w:r>
    </w:p>
    <w:p w14:paraId="79B0A33F" w14:textId="77777777" w:rsidR="00522113" w:rsidRDefault="00522113">
      <w:pPr>
        <w:ind w:left="360"/>
      </w:pPr>
    </w:p>
    <w:p w14:paraId="08738E9E" w14:textId="77777777" w:rsidR="00522113" w:rsidRDefault="00B51388">
      <w:pPr>
        <w:numPr>
          <w:ilvl w:val="0"/>
          <w:numId w:val="98"/>
        </w:numPr>
      </w:pPr>
      <w:r>
        <w:rPr>
          <w:b/>
        </w:rPr>
        <w:t>Regras - Julgamento AI - Pagamento da Multa</w:t>
      </w:r>
    </w:p>
    <w:p w14:paraId="5432F812" w14:textId="77777777" w:rsidR="00522113" w:rsidRDefault="00B51388">
      <w:pPr>
        <w:numPr>
          <w:ilvl w:val="1"/>
          <w:numId w:val="98"/>
        </w:numPr>
      </w:pPr>
      <w:r>
        <w:t xml:space="preserve">Apenas a Autoridade Julgadora associada ao respectivo Julgamento e usuários com os perfis: Coordenação Técnica, </w:t>
      </w:r>
      <w:r>
        <w:t>Coordenação Administrativa e Superintendente da unidade do processo de Julgamento, além dos perfis DPA e Administrador de qualquer Unidade, poderão editar as informações deste bloco.</w:t>
      </w:r>
    </w:p>
    <w:p w14:paraId="4263BEFA" w14:textId="77777777" w:rsidR="00522113" w:rsidRDefault="00B51388">
      <w:pPr>
        <w:numPr>
          <w:ilvl w:val="1"/>
          <w:numId w:val="98"/>
        </w:numPr>
      </w:pPr>
      <w:r>
        <w:t>Os campos Nº Processo Judicial para Execução da Dívida Ativa da União, Da</w:t>
      </w:r>
      <w:r>
        <w:t>ta Abertura do Processo Judicial para Execução da Dívida Ativa da União, Situação do Processo Judicial para Execução da Dívida Ativa da União e Indicação para Pagamento de Multa no Âmbito do Processo Judicial, apenas devem ser visíveis quando o campo Abriu</w:t>
      </w:r>
      <w:r>
        <w:t xml:space="preserve"> uma ação contra o IPHAN para não pagar a multa estiver selecionado.</w:t>
      </w:r>
    </w:p>
    <w:p w14:paraId="07A26101" w14:textId="77777777" w:rsidR="00522113" w:rsidRDefault="00B51388">
      <w:pPr>
        <w:numPr>
          <w:ilvl w:val="1"/>
          <w:numId w:val="98"/>
        </w:numPr>
      </w:pPr>
      <w:r>
        <w:t>Caso seja incluído um registro com o campo Multa Paga? igual a Não, o campo Situação no bloco Encerramento - Pagamento da Multa poderá ter as seguintes descrições:</w:t>
      </w:r>
    </w:p>
    <w:p w14:paraId="7B701137" w14:textId="77777777" w:rsidR="00522113" w:rsidRDefault="00B51388">
      <w:pPr>
        <w:numPr>
          <w:ilvl w:val="2"/>
          <w:numId w:val="98"/>
        </w:numPr>
      </w:pPr>
      <w:r>
        <w:t xml:space="preserve">Quando a somente a aba </w:t>
      </w:r>
      <w:r>
        <w:t xml:space="preserve">Pagamento da Multa estiver habilitada, ou quando a aba Reparação do Dano também estiver habilitada e tiver sido registrada nela reparação do dano, a </w:t>
      </w:r>
    </w:p>
    <w:p w14:paraId="1551717B" w14:textId="77777777" w:rsidR="00522113" w:rsidRDefault="00B51388">
      <w:pPr>
        <w:numPr>
          <w:ilvl w:val="2"/>
          <w:numId w:val="98"/>
        </w:numPr>
      </w:pPr>
      <w:r>
        <w:t>Situação será Aguardando Pagamento da Multa.</w:t>
      </w:r>
    </w:p>
    <w:p w14:paraId="707B30F4" w14:textId="77777777" w:rsidR="00522113" w:rsidRDefault="00B51388">
      <w:pPr>
        <w:numPr>
          <w:ilvl w:val="2"/>
          <w:numId w:val="98"/>
        </w:numPr>
      </w:pPr>
      <w:r>
        <w:t>Quando a somente a aba Pagamento da Multa estiver habilitada,</w:t>
      </w:r>
      <w:r>
        <w:t xml:space="preserve"> ou quando a aba Reparação do Dano também estiver habilitada e NÃO tiver sido registrada a reversão do dano, </w:t>
      </w:r>
    </w:p>
    <w:p w14:paraId="41120676" w14:textId="77777777" w:rsidR="00522113" w:rsidRDefault="00B51388">
      <w:pPr>
        <w:numPr>
          <w:ilvl w:val="2"/>
          <w:numId w:val="98"/>
        </w:numPr>
      </w:pPr>
      <w:r>
        <w:t>a Situação será Aguardando Reparação do Dano e Pagamento da Multa.</w:t>
      </w:r>
    </w:p>
    <w:p w14:paraId="6B8EC697" w14:textId="77777777" w:rsidR="00522113" w:rsidRDefault="00B51388">
      <w:pPr>
        <w:numPr>
          <w:ilvl w:val="2"/>
          <w:numId w:val="98"/>
        </w:numPr>
      </w:pPr>
      <w:r>
        <w:t>Quando a somente a aba Pagamento da Multa estiver habilitada, ou quando a aba R</w:t>
      </w:r>
      <w:r>
        <w:t xml:space="preserve">eparação do Dano também estiver habilitada e o campo Situação do Processo Judicial </w:t>
      </w:r>
    </w:p>
    <w:p w14:paraId="5F657402" w14:textId="77777777" w:rsidR="00522113" w:rsidRDefault="00B51388">
      <w:pPr>
        <w:numPr>
          <w:ilvl w:val="2"/>
          <w:numId w:val="98"/>
        </w:numPr>
      </w:pPr>
      <w:r>
        <w:t>para Reparação do Dano estiver preenchido com Processo em andamento, a Situação será Aguardando Pagamento da Multa e Finalização do processo judicial para reparação do dano</w:t>
      </w:r>
      <w:r>
        <w:t>.</w:t>
      </w:r>
    </w:p>
    <w:p w14:paraId="522052F5" w14:textId="77777777" w:rsidR="00522113" w:rsidRDefault="00B51388">
      <w:pPr>
        <w:numPr>
          <w:ilvl w:val="2"/>
          <w:numId w:val="98"/>
        </w:numPr>
      </w:pPr>
      <w:r>
        <w:t xml:space="preserve">Quando a somente a aba Pagamento da Multa estiver habilitada, ou quando a aba Reparação do Dano também estiver habilitada e o campo Situação do Processo Judicial </w:t>
      </w:r>
    </w:p>
    <w:p w14:paraId="3D1B5FDD" w14:textId="77777777" w:rsidR="00522113" w:rsidRDefault="00B51388">
      <w:pPr>
        <w:numPr>
          <w:ilvl w:val="2"/>
          <w:numId w:val="98"/>
        </w:numPr>
      </w:pPr>
      <w:r>
        <w:t>para Reparação do Dano estiver preenchido com Processo finalizado, a Situação será Aguardan</w:t>
      </w:r>
      <w:r>
        <w:t xml:space="preserve">do Pagamento da multa. </w:t>
      </w:r>
    </w:p>
    <w:p w14:paraId="5E397979" w14:textId="77777777" w:rsidR="00522113" w:rsidRDefault="00B51388">
      <w:pPr>
        <w:numPr>
          <w:ilvl w:val="1"/>
          <w:numId w:val="98"/>
        </w:numPr>
      </w:pPr>
      <w:r>
        <w:t>Caso seja incluído um registro com o campo Multa Paga? igual a Sim, o campo Situação no bloco Encerramento - Pagamento da Multa poderá ter as seguintes descrições:  (Esta regra deverá ser prioritária em cima das demais)</w:t>
      </w:r>
    </w:p>
    <w:p w14:paraId="5DF60F24" w14:textId="77777777" w:rsidR="00522113" w:rsidRDefault="00B51388">
      <w:pPr>
        <w:numPr>
          <w:ilvl w:val="2"/>
          <w:numId w:val="98"/>
        </w:numPr>
      </w:pPr>
      <w:r>
        <w:t>Quando a som</w:t>
      </w:r>
      <w:r>
        <w:t xml:space="preserve">ente a aba Pagamento da Multa estiver habilitada, ou quando a aba Reparação do Dano também estiver habilitada e tiver sido registrada nela reparação do dano, a </w:t>
      </w:r>
    </w:p>
    <w:p w14:paraId="43AFBF68" w14:textId="77777777" w:rsidR="00522113" w:rsidRDefault="00B51388">
      <w:pPr>
        <w:numPr>
          <w:ilvl w:val="2"/>
          <w:numId w:val="98"/>
        </w:numPr>
      </w:pPr>
      <w:r>
        <w:t>Situação será Concluído.</w:t>
      </w:r>
    </w:p>
    <w:p w14:paraId="484EBEC4" w14:textId="77777777" w:rsidR="00522113" w:rsidRDefault="00B51388">
      <w:pPr>
        <w:numPr>
          <w:ilvl w:val="2"/>
          <w:numId w:val="98"/>
        </w:numPr>
      </w:pPr>
      <w:r>
        <w:t>Quando a somente a aba Pagamento da Multa estiver habilitada, ou quand</w:t>
      </w:r>
      <w:r>
        <w:t xml:space="preserve">o a aba Reparação do Dano também estiver habilitada e NÃO tiver sido registrada a reversão do dano, </w:t>
      </w:r>
    </w:p>
    <w:p w14:paraId="0FF931B5" w14:textId="77777777" w:rsidR="00522113" w:rsidRDefault="00B51388">
      <w:pPr>
        <w:numPr>
          <w:ilvl w:val="2"/>
          <w:numId w:val="98"/>
        </w:numPr>
      </w:pPr>
      <w:r>
        <w:t>a Situação será Aguardando Reparação do Dano.</w:t>
      </w:r>
    </w:p>
    <w:p w14:paraId="65F4B1B0" w14:textId="77777777" w:rsidR="00522113" w:rsidRDefault="00B51388">
      <w:pPr>
        <w:numPr>
          <w:ilvl w:val="2"/>
          <w:numId w:val="98"/>
        </w:numPr>
      </w:pPr>
      <w:r>
        <w:t>Quando a somente a aba Pagamento da Multa estiver habilitada, ou quando a aba Reparação do Dano também estive</w:t>
      </w:r>
      <w:r>
        <w:t xml:space="preserve">r habilitada e o campo Situação do Processo Judicial </w:t>
      </w:r>
    </w:p>
    <w:p w14:paraId="77518AF8" w14:textId="77777777" w:rsidR="00522113" w:rsidRDefault="00B51388">
      <w:pPr>
        <w:numPr>
          <w:ilvl w:val="2"/>
          <w:numId w:val="98"/>
        </w:numPr>
      </w:pPr>
      <w:r>
        <w:t>para Reparação do Dano estiver preenchido com Processo em andamento, a Situação será Finalização do processo judicial para reparação do dano.</w:t>
      </w:r>
    </w:p>
    <w:p w14:paraId="0E4D4ABA" w14:textId="77777777" w:rsidR="00522113" w:rsidRDefault="00B51388">
      <w:pPr>
        <w:numPr>
          <w:ilvl w:val="2"/>
          <w:numId w:val="98"/>
        </w:numPr>
      </w:pPr>
      <w:r>
        <w:t>Quando a somente a aba Pagamento da Multa estiver habilitada</w:t>
      </w:r>
      <w:r>
        <w:t xml:space="preserve">, ou quando a aba Reparação do Dano também estiver habilitada e o campo Situação do Processo Judicial </w:t>
      </w:r>
    </w:p>
    <w:p w14:paraId="46387426" w14:textId="77777777" w:rsidR="00522113" w:rsidRDefault="00B51388">
      <w:pPr>
        <w:numPr>
          <w:ilvl w:val="2"/>
          <w:numId w:val="98"/>
        </w:numPr>
      </w:pPr>
      <w:r>
        <w:t xml:space="preserve">para Reparação do Dano estiver preenchido com Processo finalizado e Indicação para Pagamento de Multa Âmbito do Processo Judicial estiver igual a Sim, a </w:t>
      </w:r>
      <w:r>
        <w:t>Situação será Concluída.</w:t>
      </w:r>
    </w:p>
    <w:p w14:paraId="7ECCA094" w14:textId="77777777" w:rsidR="00522113" w:rsidRDefault="00B51388">
      <w:pPr>
        <w:numPr>
          <w:ilvl w:val="1"/>
          <w:numId w:val="98"/>
        </w:numPr>
      </w:pPr>
      <w:r>
        <w:t xml:space="preserve">Caso seja informado no campo Situação do Processo Judicial para Execução da Dívida Ativa da União igual a Processo em andamento, o campo Situação no bloco Encerramento - Pagamento da Multa poderá ter as seguintes descrições:  </w:t>
      </w:r>
    </w:p>
    <w:p w14:paraId="0B39589C" w14:textId="77777777" w:rsidR="00522113" w:rsidRDefault="00B51388">
      <w:pPr>
        <w:numPr>
          <w:ilvl w:val="2"/>
          <w:numId w:val="98"/>
        </w:numPr>
      </w:pPr>
      <w:r>
        <w:t>Quan</w:t>
      </w:r>
      <w:r>
        <w:t xml:space="preserve">do a somente a aba Pagamento da Multa estiver habilitada, ou quando a aba Reparação do Dano também estiver habilitada e tiver sido registrada nela reparação do dano, a </w:t>
      </w:r>
    </w:p>
    <w:p w14:paraId="3209227A" w14:textId="77777777" w:rsidR="00522113" w:rsidRDefault="00B51388">
      <w:pPr>
        <w:numPr>
          <w:ilvl w:val="2"/>
          <w:numId w:val="98"/>
        </w:numPr>
      </w:pPr>
      <w:r>
        <w:t>Situação será Aguardando finalização do processo judicial para execução da dívida ativa</w:t>
      </w:r>
      <w:r>
        <w:t xml:space="preserve"> da União.</w:t>
      </w:r>
    </w:p>
    <w:p w14:paraId="237C78F1" w14:textId="77777777" w:rsidR="00522113" w:rsidRDefault="00B51388">
      <w:pPr>
        <w:numPr>
          <w:ilvl w:val="2"/>
          <w:numId w:val="98"/>
        </w:numPr>
      </w:pPr>
      <w:r>
        <w:t xml:space="preserve">Quando a somente a aba Pagamento da Multa estiver habilitada, ou quando a aba Reparação do Dano também estiver habilitada e NÃO tiver sido registrada a reversão do dano, </w:t>
      </w:r>
    </w:p>
    <w:p w14:paraId="79386820" w14:textId="77777777" w:rsidR="00522113" w:rsidRDefault="00B51388">
      <w:pPr>
        <w:numPr>
          <w:ilvl w:val="2"/>
          <w:numId w:val="98"/>
        </w:numPr>
      </w:pPr>
      <w:r>
        <w:t xml:space="preserve">a Situação será Aguardando finalização do processo judicial para execução </w:t>
      </w:r>
      <w:r>
        <w:t>da dívida ativa da União e Reparação do Dano.</w:t>
      </w:r>
    </w:p>
    <w:p w14:paraId="03FF84C5" w14:textId="77777777" w:rsidR="00522113" w:rsidRDefault="00B51388">
      <w:pPr>
        <w:numPr>
          <w:ilvl w:val="2"/>
          <w:numId w:val="98"/>
        </w:numPr>
      </w:pPr>
      <w:r>
        <w:t xml:space="preserve">Quando a somente a aba Pagamento da Multa estiver habilitada, ou quando a aba Reparação do Dano também estiver habilitada e o campo Situação do Processo Judicial </w:t>
      </w:r>
    </w:p>
    <w:p w14:paraId="7C9537D4" w14:textId="77777777" w:rsidR="00522113" w:rsidRDefault="00B51388">
      <w:pPr>
        <w:numPr>
          <w:ilvl w:val="2"/>
          <w:numId w:val="98"/>
        </w:numPr>
      </w:pPr>
      <w:r>
        <w:t>para Reparação do Dano estiver preenchido com P</w:t>
      </w:r>
      <w:r>
        <w:t xml:space="preserve">rocesso em andamento, a Situação será Aguardando finalização do processo judicial para execução da dívida ativa da União e </w:t>
      </w:r>
    </w:p>
    <w:p w14:paraId="038BBE0D" w14:textId="77777777" w:rsidR="00522113" w:rsidRDefault="00B51388">
      <w:pPr>
        <w:numPr>
          <w:ilvl w:val="2"/>
          <w:numId w:val="98"/>
        </w:numPr>
      </w:pPr>
      <w:r>
        <w:t>Finalização do processo judicial para reparação do dano.</w:t>
      </w:r>
    </w:p>
    <w:p w14:paraId="230699EB" w14:textId="77777777" w:rsidR="00522113" w:rsidRDefault="00B51388">
      <w:pPr>
        <w:numPr>
          <w:ilvl w:val="2"/>
          <w:numId w:val="98"/>
        </w:numPr>
      </w:pPr>
      <w:r>
        <w:t xml:space="preserve">Quando a somente a aba Pagamento da Multa estiver habilitada, ou quando a aba Reparação do Dano também estiver habilitada e o campo Situação do Processo Judicial </w:t>
      </w:r>
    </w:p>
    <w:p w14:paraId="4F4B91C1" w14:textId="77777777" w:rsidR="00522113" w:rsidRDefault="00B51388">
      <w:pPr>
        <w:numPr>
          <w:ilvl w:val="2"/>
          <w:numId w:val="98"/>
        </w:numPr>
      </w:pPr>
      <w:r>
        <w:t>para Reparação do Dano estiver preenchido com Processo finalizado, a Situação será Aguardando</w:t>
      </w:r>
      <w:r>
        <w:t xml:space="preserve"> finalização do processo judicial para execução da dívida ativa da União.</w:t>
      </w:r>
    </w:p>
    <w:p w14:paraId="21237A99" w14:textId="77777777" w:rsidR="00522113" w:rsidRDefault="00B51388">
      <w:pPr>
        <w:numPr>
          <w:ilvl w:val="1"/>
          <w:numId w:val="98"/>
        </w:numPr>
      </w:pPr>
      <w:r>
        <w:t>Caso seja informado no campo Situação do Processo Judicial para Execução da Dívida Ativa da União igual a Processo finalizado, o campo Situação no bloco Encerramento - Pagamento da M</w:t>
      </w:r>
      <w:r>
        <w:t xml:space="preserve">ulta poderá ter as seguintes descrições. </w:t>
      </w:r>
    </w:p>
    <w:p w14:paraId="6922FF1E" w14:textId="77777777" w:rsidR="00522113" w:rsidRDefault="00B51388">
      <w:pPr>
        <w:numPr>
          <w:ilvl w:val="2"/>
          <w:numId w:val="98"/>
        </w:numPr>
      </w:pPr>
      <w:r>
        <w:t xml:space="preserve">Quando a somente a aba Pagamento da Multa estiver habilitada, ou quando a aba Reparação do Dano também estiver habilitada e tiver sido registrada nela reparação do dano, a </w:t>
      </w:r>
    </w:p>
    <w:p w14:paraId="7EA2234C" w14:textId="77777777" w:rsidR="00522113" w:rsidRDefault="00B51388">
      <w:pPr>
        <w:numPr>
          <w:ilvl w:val="2"/>
          <w:numId w:val="98"/>
        </w:numPr>
      </w:pPr>
      <w:r>
        <w:t>Situação será Concluída.</w:t>
      </w:r>
    </w:p>
    <w:p w14:paraId="2D310F0D" w14:textId="77777777" w:rsidR="00522113" w:rsidRDefault="00B51388">
      <w:pPr>
        <w:numPr>
          <w:ilvl w:val="2"/>
          <w:numId w:val="98"/>
        </w:numPr>
      </w:pPr>
      <w:r>
        <w:t>Quando a somente</w:t>
      </w:r>
      <w:r>
        <w:t xml:space="preserve"> a aba Pagamento da Multa estiver habilitada, ou quando a aba Reparação do Dano também estiver habilitada e NÃO tiver sido registrada a reversão do dano, </w:t>
      </w:r>
    </w:p>
    <w:p w14:paraId="4E1B23B0" w14:textId="77777777" w:rsidR="00522113" w:rsidRDefault="00B51388">
      <w:pPr>
        <w:numPr>
          <w:ilvl w:val="2"/>
          <w:numId w:val="98"/>
        </w:numPr>
      </w:pPr>
      <w:r>
        <w:t>a Situação será Aguardando Reparação do Dano.</w:t>
      </w:r>
    </w:p>
    <w:p w14:paraId="0234F919" w14:textId="77777777" w:rsidR="00522113" w:rsidRDefault="00B51388">
      <w:pPr>
        <w:numPr>
          <w:ilvl w:val="2"/>
          <w:numId w:val="98"/>
        </w:numPr>
      </w:pPr>
      <w:r>
        <w:t>Quando a somente a aba Pagamento da Multa estiver habil</w:t>
      </w:r>
      <w:r>
        <w:t xml:space="preserve">itada, ou quando a aba Reparação do Dano também estiver habilitada e o campo Situação do Processo Judicial </w:t>
      </w:r>
    </w:p>
    <w:p w14:paraId="4544E59C" w14:textId="77777777" w:rsidR="00522113" w:rsidRDefault="00B51388">
      <w:pPr>
        <w:numPr>
          <w:ilvl w:val="2"/>
          <w:numId w:val="98"/>
        </w:numPr>
      </w:pPr>
      <w:r>
        <w:t>para Reparação do Dano estiver preenchido com Processo em andamento, a Situação será Aguardando finalização do processo judicial para reparação do d</w:t>
      </w:r>
      <w:r>
        <w:t>ano.</w:t>
      </w:r>
    </w:p>
    <w:p w14:paraId="7F296DFB" w14:textId="77777777" w:rsidR="00522113" w:rsidRDefault="00B51388">
      <w:pPr>
        <w:numPr>
          <w:ilvl w:val="2"/>
          <w:numId w:val="98"/>
        </w:numPr>
      </w:pPr>
      <w:r>
        <w:t xml:space="preserve">Quando a somente a aba Pagamento da Multa estiver habilitada, ou quando a aba Reparação do Dano também estiver habilitada e o campo Situação do Processo Judicial </w:t>
      </w:r>
    </w:p>
    <w:p w14:paraId="736D44FE" w14:textId="77777777" w:rsidR="00522113" w:rsidRDefault="00B51388">
      <w:pPr>
        <w:numPr>
          <w:ilvl w:val="2"/>
          <w:numId w:val="98"/>
        </w:numPr>
      </w:pPr>
      <w:r>
        <w:t>para Reparação do Dano estiver preenchido com Processo finalizado e Indicação para Pagam</w:t>
      </w:r>
      <w:r>
        <w:t>ento de Multa Âmbito do Processo Judicial estiver igual a Sim, a Situação será Concluída.</w:t>
      </w:r>
    </w:p>
    <w:p w14:paraId="41FCCC91" w14:textId="77777777" w:rsidR="00522113" w:rsidRDefault="00522113"/>
    <w:p w14:paraId="1A40C01A" w14:textId="77777777" w:rsidR="00522113" w:rsidRDefault="00B51388">
      <w:pPr>
        <w:numPr>
          <w:ilvl w:val="0"/>
          <w:numId w:val="98"/>
        </w:numPr>
      </w:pPr>
      <w:r>
        <w:rPr>
          <w:b/>
        </w:rPr>
        <w:t>Tela - Julgamento AI - Pagamento da Multa</w:t>
      </w:r>
    </w:p>
    <w:p w14:paraId="41166EBA" w14:textId="77777777" w:rsidR="00522113" w:rsidRDefault="00B51388">
      <w:r>
        <w:rPr>
          <w:noProof/>
        </w:rPr>
        <w:drawing>
          <wp:inline distT="0" distB="0" distL="0" distR="0" wp14:anchorId="4A73694B" wp14:editId="489B332B">
            <wp:extent cx="5991225" cy="308610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png"/>
                    <pic:cNvPicPr/>
                  </pic:nvPicPr>
                  <pic:blipFill>
                    <a:blip r:embed="rId641" cstate="print"/>
                    <a:stretch>
                      <a:fillRect/>
                    </a:stretch>
                  </pic:blipFill>
                  <pic:spPr>
                    <a:xfrm>
                      <a:off x="0" y="0"/>
                      <a:ext cx="5991225" cy="3086100"/>
                    </a:xfrm>
                    <a:prstGeom prst="rect">
                      <a:avLst/>
                    </a:prstGeom>
                  </pic:spPr>
                </pic:pic>
              </a:graphicData>
            </a:graphic>
          </wp:inline>
        </w:drawing>
      </w:r>
    </w:p>
    <w:p w14:paraId="14A2A1C6"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42">
        <w:r>
          <w:rPr>
            <w:rFonts w:ascii="Tahoma" w:eastAsia="Tahoma" w:hAnsi="Tahoma" w:cs="Tahoma"/>
            <w:i/>
            <w:color w:val="6666FF"/>
          </w:rPr>
          <w:t xml:space="preserve">Free </w:t>
        </w:r>
        <w:r>
          <w:rPr>
            <w:rFonts w:ascii="Tahoma" w:eastAsia="Tahoma" w:hAnsi="Tahoma" w:cs="Tahoma"/>
            <w:i/>
            <w:color w:val="6666FF"/>
          </w:rPr>
          <w:t>help authoring tool</w:t>
        </w:r>
      </w:hyperlink>
    </w:p>
    <w:p w14:paraId="3E24F85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55" w:name="_topic_TermodeCompromissoAssinado"/>
      <w:bookmarkEnd w:id="255"/>
      <w:r>
        <w:rPr>
          <w:rFonts w:ascii="Tahoma" w:eastAsia="Tahoma" w:hAnsi="Tahoma" w:cs="Tahoma"/>
          <w:i/>
          <w:color w:val="243F60"/>
          <w:sz w:val="22"/>
        </w:rPr>
        <w:t>Termo de Compromisso Assinado</w:t>
      </w:r>
    </w:p>
    <w:p w14:paraId="2B588337" w14:textId="77777777" w:rsidR="00522113" w:rsidRDefault="00B51388">
      <w:r>
        <w:t>A aba "</w:t>
      </w:r>
      <w:r>
        <w:rPr>
          <w:b/>
        </w:rPr>
        <w:t>Encerramento</w:t>
      </w:r>
      <w:r>
        <w:t>", na janela "</w:t>
      </w:r>
      <w:r>
        <w:rPr>
          <w:b/>
        </w:rPr>
        <w:t>Termo de Compromisso Assinado</w:t>
      </w:r>
      <w:r>
        <w:t xml:space="preserve">" permite detalhar um Julgamento e apresentar os dados na janela </w:t>
      </w:r>
      <w:r>
        <w:rPr>
          <w:b/>
        </w:rPr>
        <w:t>Termo de Compromisso Assinado</w:t>
      </w:r>
      <w:r>
        <w:t>.</w:t>
      </w:r>
    </w:p>
    <w:p w14:paraId="7DAEABBE" w14:textId="77777777" w:rsidR="00522113" w:rsidRDefault="00522113"/>
    <w:p w14:paraId="30FFA544" w14:textId="77777777" w:rsidR="00522113" w:rsidRDefault="00B51388">
      <w:pPr>
        <w:numPr>
          <w:ilvl w:val="0"/>
          <w:numId w:val="98"/>
        </w:numPr>
      </w:pPr>
      <w:r>
        <w:rPr>
          <w:b/>
        </w:rPr>
        <w:t>Detalhamento do campo - Termo de Compromisso Assinado</w:t>
      </w:r>
    </w:p>
    <w:p w14:paraId="5A73E450" w14:textId="77777777" w:rsidR="00522113" w:rsidRDefault="00B51388">
      <w:pPr>
        <w:numPr>
          <w:ilvl w:val="1"/>
          <w:numId w:val="98"/>
        </w:numPr>
      </w:pPr>
      <w:r>
        <w:rPr>
          <w:b/>
        </w:rPr>
        <w:t>Nº Processo SEI da Reparação do Dano</w:t>
      </w:r>
      <w:r>
        <w:t>: Campo que permite informar o número do processo SEI da reparação do</w:t>
      </w:r>
      <w:r>
        <w:t xml:space="preserve"> dano.</w:t>
      </w:r>
    </w:p>
    <w:p w14:paraId="2B0ABD43" w14:textId="77777777" w:rsidR="00522113" w:rsidRDefault="00B51388">
      <w:pPr>
        <w:numPr>
          <w:ilvl w:val="2"/>
          <w:numId w:val="98"/>
        </w:numPr>
      </w:pPr>
      <w:r>
        <w:t>Máscara: 99999.999999/9999-99 ou 9999999.99999999/9999-99</w:t>
      </w:r>
    </w:p>
    <w:p w14:paraId="560B71E7" w14:textId="77777777" w:rsidR="00522113" w:rsidRDefault="00B51388">
      <w:pPr>
        <w:numPr>
          <w:ilvl w:val="2"/>
          <w:numId w:val="98"/>
        </w:numPr>
      </w:pPr>
      <w:r>
        <w:t>Campo obrigatório.</w:t>
      </w:r>
    </w:p>
    <w:p w14:paraId="101D9E76" w14:textId="77777777" w:rsidR="00522113" w:rsidRDefault="00B51388">
      <w:pPr>
        <w:numPr>
          <w:ilvl w:val="1"/>
          <w:numId w:val="98"/>
        </w:numPr>
      </w:pPr>
      <w:r>
        <w:rPr>
          <w:b/>
        </w:rPr>
        <w:t>Nº Fiscalização para Verificação do Cumprimento do TC</w:t>
      </w:r>
      <w:r>
        <w:t>: Campo que permite selecionar as fiscalizações referentes ao Bem do Julgamento.</w:t>
      </w:r>
    </w:p>
    <w:p w14:paraId="5B54CBCA" w14:textId="77777777" w:rsidR="00522113" w:rsidRDefault="00B51388">
      <w:pPr>
        <w:numPr>
          <w:ilvl w:val="2"/>
          <w:numId w:val="98"/>
        </w:numPr>
      </w:pPr>
      <w:r>
        <w:t>Seleção única.</w:t>
      </w:r>
    </w:p>
    <w:p w14:paraId="5F1AE3B1" w14:textId="77777777" w:rsidR="00522113" w:rsidRDefault="00B51388">
      <w:pPr>
        <w:numPr>
          <w:ilvl w:val="2"/>
          <w:numId w:val="98"/>
        </w:numPr>
      </w:pPr>
      <w:r>
        <w:t>Opções: Apresentar some</w:t>
      </w:r>
      <w:r>
        <w:t>nte as fiscalizações referentes ao Bem do Julgamento..</w:t>
      </w:r>
    </w:p>
    <w:p w14:paraId="259DD8F1" w14:textId="77777777" w:rsidR="00522113" w:rsidRDefault="00B51388">
      <w:pPr>
        <w:numPr>
          <w:ilvl w:val="2"/>
          <w:numId w:val="98"/>
        </w:numPr>
      </w:pPr>
      <w:r>
        <w:t>Campo obrigatório.</w:t>
      </w:r>
    </w:p>
    <w:p w14:paraId="33984EA6" w14:textId="77777777" w:rsidR="00522113" w:rsidRDefault="00B51388">
      <w:pPr>
        <w:numPr>
          <w:ilvl w:val="1"/>
          <w:numId w:val="98"/>
        </w:numPr>
      </w:pPr>
      <w:r>
        <w:rPr>
          <w:b/>
        </w:rPr>
        <w:t>Data Fiscalização</w:t>
      </w:r>
      <w:r>
        <w:t>: Apresenta a data da Fiscalização selecionada no campo Nº Fiscalização para Verificação do Cumprimento do TC.</w:t>
      </w:r>
    </w:p>
    <w:p w14:paraId="750DF983" w14:textId="77777777" w:rsidR="00522113" w:rsidRDefault="00B51388">
      <w:pPr>
        <w:numPr>
          <w:ilvl w:val="2"/>
          <w:numId w:val="98"/>
        </w:numPr>
      </w:pPr>
      <w:r>
        <w:t>Campo somente leitura.</w:t>
      </w:r>
    </w:p>
    <w:p w14:paraId="342A142C" w14:textId="77777777" w:rsidR="00522113" w:rsidRDefault="00B51388">
      <w:pPr>
        <w:numPr>
          <w:ilvl w:val="2"/>
          <w:numId w:val="98"/>
        </w:numPr>
      </w:pPr>
      <w:r>
        <w:t>Campo obrigatório.</w:t>
      </w:r>
    </w:p>
    <w:p w14:paraId="4D549FF2" w14:textId="77777777" w:rsidR="00522113" w:rsidRDefault="00B51388">
      <w:pPr>
        <w:numPr>
          <w:ilvl w:val="1"/>
          <w:numId w:val="98"/>
        </w:numPr>
      </w:pPr>
      <w:r>
        <w:rPr>
          <w:b/>
        </w:rPr>
        <w:t>Dano Reparad</w:t>
      </w:r>
      <w:r>
        <w:rPr>
          <w:b/>
        </w:rPr>
        <w:t>o?</w:t>
      </w:r>
      <w:r>
        <w:t>: Campo que permite informar se o dano foi reparado ou não.</w:t>
      </w:r>
    </w:p>
    <w:p w14:paraId="4288D716" w14:textId="77777777" w:rsidR="00522113" w:rsidRDefault="00B51388">
      <w:pPr>
        <w:numPr>
          <w:ilvl w:val="2"/>
          <w:numId w:val="98"/>
        </w:numPr>
      </w:pPr>
      <w:r>
        <w:t>Seleção única.</w:t>
      </w:r>
    </w:p>
    <w:p w14:paraId="16B04E79" w14:textId="77777777" w:rsidR="00522113" w:rsidRDefault="00B51388">
      <w:pPr>
        <w:numPr>
          <w:ilvl w:val="2"/>
          <w:numId w:val="98"/>
        </w:numPr>
      </w:pPr>
      <w:r>
        <w:t>Opções: Sim e Não.</w:t>
      </w:r>
    </w:p>
    <w:p w14:paraId="04BF2584" w14:textId="77777777" w:rsidR="00522113" w:rsidRDefault="00B51388">
      <w:pPr>
        <w:numPr>
          <w:ilvl w:val="2"/>
          <w:numId w:val="98"/>
        </w:numPr>
      </w:pPr>
      <w:r>
        <w:t>Campo obrigatório.</w:t>
      </w:r>
    </w:p>
    <w:p w14:paraId="340EFD37" w14:textId="77777777" w:rsidR="00522113" w:rsidRDefault="00B51388">
      <w:pPr>
        <w:numPr>
          <w:ilvl w:val="1"/>
          <w:numId w:val="98"/>
        </w:numPr>
      </w:pPr>
      <w:r>
        <w:rPr>
          <w:b/>
        </w:rPr>
        <w:t>Cumprimento do TC</w:t>
      </w:r>
      <w:r>
        <w:t>: Campo que permite informar se houve ou não cumprimento do Termo de Compromisso assinado.</w:t>
      </w:r>
    </w:p>
    <w:p w14:paraId="3E14ECAA" w14:textId="77777777" w:rsidR="00522113" w:rsidRDefault="00B51388">
      <w:pPr>
        <w:numPr>
          <w:ilvl w:val="2"/>
          <w:numId w:val="98"/>
        </w:numPr>
      </w:pPr>
      <w:r>
        <w:t>Opções: Sim e Não.</w:t>
      </w:r>
    </w:p>
    <w:p w14:paraId="43C80CC0" w14:textId="77777777" w:rsidR="00522113" w:rsidRDefault="00B51388">
      <w:pPr>
        <w:numPr>
          <w:ilvl w:val="2"/>
          <w:numId w:val="98"/>
        </w:numPr>
      </w:pPr>
      <w:r>
        <w:t>Campo obrigató</w:t>
      </w:r>
      <w:r>
        <w:t>rio.</w:t>
      </w:r>
    </w:p>
    <w:p w14:paraId="6C9DF72A" w14:textId="77777777" w:rsidR="00522113" w:rsidRDefault="00B51388">
      <w:pPr>
        <w:numPr>
          <w:ilvl w:val="1"/>
          <w:numId w:val="98"/>
        </w:numPr>
      </w:pPr>
      <w:r>
        <w:rPr>
          <w:b/>
        </w:rPr>
        <w:t>Ações</w:t>
      </w:r>
      <w:r>
        <w:t>:</w:t>
      </w:r>
    </w:p>
    <w:p w14:paraId="03200929" w14:textId="77777777" w:rsidR="00522113" w:rsidRDefault="00B51388">
      <w:pPr>
        <w:numPr>
          <w:ilvl w:val="2"/>
          <w:numId w:val="98"/>
        </w:numPr>
      </w:pPr>
      <w:r>
        <w:rPr>
          <w:b/>
        </w:rPr>
        <w:t>Mostrar/Esconder</w:t>
      </w:r>
      <w:r>
        <w:t>: Ao acionar esta opção, o sistema deverá apresentar ou esconder o bloco de informações presente em Encerramento - Termo de Compromisso Assinado.</w:t>
      </w:r>
    </w:p>
    <w:p w14:paraId="7F0C29F4" w14:textId="77777777" w:rsidR="00522113" w:rsidRDefault="00B51388">
      <w:pPr>
        <w:numPr>
          <w:ilvl w:val="2"/>
          <w:numId w:val="98"/>
        </w:numPr>
      </w:pPr>
      <w:r>
        <w:rPr>
          <w:b/>
        </w:rPr>
        <w:t>Voltar</w:t>
      </w:r>
      <w:r>
        <w:t xml:space="preserve">: Ao acionar esta opção, o sistema direciona o usuário para a tela de </w:t>
      </w:r>
      <w:r>
        <w:t>pesquisar Julgamento.</w:t>
      </w:r>
    </w:p>
    <w:p w14:paraId="10B28176" w14:textId="77777777" w:rsidR="00522113" w:rsidRDefault="00B51388">
      <w:pPr>
        <w:numPr>
          <w:ilvl w:val="2"/>
          <w:numId w:val="98"/>
        </w:numPr>
      </w:pPr>
      <w:r>
        <w:rPr>
          <w:b/>
        </w:rPr>
        <w:t>Salvar</w:t>
      </w:r>
      <w:r>
        <w:t>: Ao acionar esta opção, o sistema deverá salvar os dados preenchidos na base de dados sem realizar qualquer validação de campos obrigatórios.</w:t>
      </w:r>
    </w:p>
    <w:p w14:paraId="2B1D542D" w14:textId="77777777" w:rsidR="00522113" w:rsidRDefault="00B51388">
      <w:pPr>
        <w:numPr>
          <w:ilvl w:val="3"/>
          <w:numId w:val="98"/>
        </w:numPr>
      </w:pPr>
      <w:r>
        <w:rPr>
          <w:b/>
        </w:rPr>
        <w:t>Mensagem</w:t>
      </w:r>
      <w:r>
        <w:t>: "Operação realizada com sucesso.".</w:t>
      </w:r>
    </w:p>
    <w:p w14:paraId="1F3300B1" w14:textId="77777777" w:rsidR="00522113" w:rsidRDefault="00B51388">
      <w:pPr>
        <w:numPr>
          <w:ilvl w:val="2"/>
          <w:numId w:val="98"/>
        </w:numPr>
      </w:pPr>
      <w:r>
        <w:rPr>
          <w:b/>
        </w:rPr>
        <w:t>Confirmar Dados</w:t>
      </w:r>
      <w:r>
        <w:t>:Ao acionar esta opção, o</w:t>
      </w:r>
      <w:r>
        <w:t xml:space="preserve"> sistema deverá apresentar pop-up de confirmação e mensagem de confirmação, e caso seja confirmado deverá validar os dados preenchidos e verificar se houve ou não cumprimento do Termo de Compromisso.</w:t>
      </w:r>
    </w:p>
    <w:p w14:paraId="02AE3E93" w14:textId="77777777" w:rsidR="00522113" w:rsidRDefault="00B51388">
      <w:pPr>
        <w:numPr>
          <w:ilvl w:val="3"/>
          <w:numId w:val="98"/>
        </w:numPr>
      </w:pPr>
      <w:r>
        <w:rPr>
          <w:b/>
        </w:rPr>
        <w:t>Pop-up</w:t>
      </w:r>
      <w:r>
        <w:t>: "Você tem certeza que deseja confirmar dados? Ca</w:t>
      </w:r>
      <w:r>
        <w:t>so o faça não poderá ser feita nenhuma modificação posterior."</w:t>
      </w:r>
    </w:p>
    <w:p w14:paraId="71A350AF" w14:textId="77777777" w:rsidR="00522113" w:rsidRDefault="00B51388">
      <w:pPr>
        <w:numPr>
          <w:ilvl w:val="3"/>
          <w:numId w:val="98"/>
        </w:numPr>
      </w:pPr>
      <w:r>
        <w:rPr>
          <w:b/>
        </w:rPr>
        <w:t>Mensagem</w:t>
      </w:r>
      <w:r>
        <w:t>: "Dados confirmados com sucesso.".</w:t>
      </w:r>
    </w:p>
    <w:p w14:paraId="215B4E20" w14:textId="77777777" w:rsidR="00522113" w:rsidRDefault="00B51388">
      <w:pPr>
        <w:numPr>
          <w:ilvl w:val="2"/>
          <w:numId w:val="98"/>
        </w:numPr>
      </w:pPr>
      <w:r>
        <w:rPr>
          <w:b/>
        </w:rPr>
        <w:t>+ (Item das Fiscalizações de Verificação):</w:t>
      </w:r>
      <w:r>
        <w:t xml:space="preserve"> Ao acionar esta opção, o sistema deverá incluir a possibilidade de inclusão de mais um grupo de dados de uma Fiscalização de Verificação (Nº Fiscalização para Verificação do Cumprimento do TC, Data Fiscalização e Dano Reparado?).</w:t>
      </w:r>
    </w:p>
    <w:p w14:paraId="46D0F878" w14:textId="77777777" w:rsidR="00522113" w:rsidRDefault="00B51388">
      <w:pPr>
        <w:numPr>
          <w:ilvl w:val="2"/>
          <w:numId w:val="98"/>
        </w:numPr>
      </w:pPr>
      <w:r>
        <w:rPr>
          <w:b/>
        </w:rPr>
        <w:t>- (Item das Fiscalizações</w:t>
      </w:r>
      <w:r>
        <w:rPr>
          <w:b/>
        </w:rPr>
        <w:t xml:space="preserve"> de Verificação):</w:t>
      </w:r>
      <w:r>
        <w:t xml:space="preserve"> Ao acionar esta opção, o sistema deverá remover o respectivo grupo de dados de uma Fiscalização de Verificação.</w:t>
      </w:r>
    </w:p>
    <w:p w14:paraId="59D8DB13" w14:textId="77777777" w:rsidR="00522113" w:rsidRDefault="00522113">
      <w:pPr>
        <w:ind w:left="720"/>
      </w:pPr>
    </w:p>
    <w:p w14:paraId="6F594CAE" w14:textId="77777777" w:rsidR="00522113" w:rsidRDefault="00B51388">
      <w:pPr>
        <w:numPr>
          <w:ilvl w:val="0"/>
          <w:numId w:val="98"/>
        </w:numPr>
      </w:pPr>
      <w:r>
        <w:rPr>
          <w:b/>
        </w:rPr>
        <w:t>Regra - Termo de Compromisso Assinado</w:t>
      </w:r>
    </w:p>
    <w:p w14:paraId="4FDF94D0" w14:textId="77777777" w:rsidR="00522113" w:rsidRDefault="00B51388">
      <w:pPr>
        <w:numPr>
          <w:ilvl w:val="1"/>
          <w:numId w:val="98"/>
        </w:numPr>
      </w:pPr>
      <w:r>
        <w:t>Caso ao confirmar os dados, a opção Sim esteja marcada no campo Cumprimento do TC, o si</w:t>
      </w:r>
      <w:r>
        <w:t>stema deverá alterar a Fase para Concluída e a Situação para Concluída e desabilitar a edição das informações na aba Encerramento.</w:t>
      </w:r>
    </w:p>
    <w:p w14:paraId="4F5CD517" w14:textId="77777777" w:rsidR="00522113" w:rsidRDefault="00B51388">
      <w:pPr>
        <w:numPr>
          <w:ilvl w:val="1"/>
          <w:numId w:val="98"/>
        </w:numPr>
      </w:pPr>
      <w:r>
        <w:t>Caso ao confirmar os dados, a opção Não esteja marcada no campo Cumprimento do TC, o sistema deverá alterar a Fase para Julga</w:t>
      </w:r>
      <w:r>
        <w:t>mento AI e a Situação para Aguardando Julgamento, desabilitar a edição das informações na aba Encerramento e habilitar a aba Julgamento AI. (Vide Julgamento - Detalhamento - Julgamento do AI)</w:t>
      </w:r>
    </w:p>
    <w:p w14:paraId="3767B1EA" w14:textId="77777777" w:rsidR="00522113" w:rsidRDefault="00B51388">
      <w:pPr>
        <w:numPr>
          <w:ilvl w:val="1"/>
          <w:numId w:val="98"/>
        </w:numPr>
      </w:pPr>
      <w:r>
        <w:t>O sistema deverá apresentar uma mensagem de alerta quando a data</w:t>
      </w:r>
      <w:r>
        <w:t xml:space="preserve"> atual é maior que a data presente no campo Prazo no cabeçalho do Julgamento. Está mensagem para ser exibida somente para os perfis Coordenação Técnica e Superintendência.</w:t>
      </w:r>
    </w:p>
    <w:p w14:paraId="202140B1" w14:textId="77777777" w:rsidR="00522113" w:rsidRDefault="00B51388">
      <w:pPr>
        <w:numPr>
          <w:ilvl w:val="2"/>
          <w:numId w:val="98"/>
        </w:numPr>
      </w:pPr>
      <w:r>
        <w:rPr>
          <w:b/>
        </w:rPr>
        <w:t>Mensagem</w:t>
      </w:r>
      <w:r>
        <w:t>: "O prazo de vigência do Termo de Compromisso expirou."</w:t>
      </w:r>
    </w:p>
    <w:p w14:paraId="36BB823F" w14:textId="77777777" w:rsidR="00522113" w:rsidRDefault="00522113">
      <w:pPr>
        <w:ind w:left="360"/>
      </w:pPr>
    </w:p>
    <w:p w14:paraId="52806A5A" w14:textId="77777777" w:rsidR="00522113" w:rsidRDefault="00B51388">
      <w:pPr>
        <w:numPr>
          <w:ilvl w:val="0"/>
          <w:numId w:val="98"/>
        </w:numPr>
      </w:pPr>
      <w:r>
        <w:rPr>
          <w:b/>
        </w:rPr>
        <w:t>Tela - Termo de Co</w:t>
      </w:r>
      <w:r>
        <w:rPr>
          <w:b/>
        </w:rPr>
        <w:t>mpromisso Assinado</w:t>
      </w:r>
    </w:p>
    <w:p w14:paraId="237CD2C4" w14:textId="77777777" w:rsidR="00522113" w:rsidRDefault="00B51388">
      <w:r>
        <w:rPr>
          <w:noProof/>
        </w:rPr>
        <w:drawing>
          <wp:inline distT="0" distB="0" distL="0" distR="0" wp14:anchorId="0506D90F" wp14:editId="72C1BF28">
            <wp:extent cx="5991225" cy="3352800"/>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png"/>
                    <pic:cNvPicPr/>
                  </pic:nvPicPr>
                  <pic:blipFill>
                    <a:blip r:embed="rId643" cstate="print"/>
                    <a:stretch>
                      <a:fillRect/>
                    </a:stretch>
                  </pic:blipFill>
                  <pic:spPr>
                    <a:xfrm>
                      <a:off x="0" y="0"/>
                      <a:ext cx="5991225" cy="3352800"/>
                    </a:xfrm>
                    <a:prstGeom prst="rect">
                      <a:avLst/>
                    </a:prstGeom>
                  </pic:spPr>
                </pic:pic>
              </a:graphicData>
            </a:graphic>
          </wp:inline>
        </w:drawing>
      </w:r>
    </w:p>
    <w:p w14:paraId="06AE7B6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44">
        <w:r>
          <w:rPr>
            <w:rFonts w:ascii="Tahoma" w:eastAsia="Tahoma" w:hAnsi="Tahoma" w:cs="Tahoma"/>
            <w:i/>
            <w:color w:val="6666FF"/>
          </w:rPr>
          <w:t>Create iPhone web-based documentation</w:t>
        </w:r>
      </w:hyperlink>
    </w:p>
    <w:p w14:paraId="6EC0DBD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3"/>
      </w:pPr>
      <w:r>
        <w:rPr>
          <w:sz w:val="1"/>
        </w:rPr>
        <w:br w:type="textWrapping" w:clear="all"/>
      </w:r>
      <w:bookmarkStart w:id="256" w:name="_topic_Monitoramento"/>
      <w:bookmarkEnd w:id="256"/>
      <w:r>
        <w:rPr>
          <w:rFonts w:ascii="Tahoma" w:eastAsia="Tahoma" w:hAnsi="Tahoma" w:cs="Tahoma"/>
          <w:color w:val="4F81BD"/>
          <w:sz w:val="22"/>
        </w:rPr>
        <w:t>Monitoramento</w:t>
      </w:r>
    </w:p>
    <w:p w14:paraId="77BF5EA9" w14:textId="77777777" w:rsidR="00522113" w:rsidRDefault="00B51388">
      <w:pPr>
        <w:spacing w:line="357" w:lineRule="auto"/>
        <w:ind w:left="105" w:right="75"/>
        <w:jc w:val="both"/>
      </w:pPr>
      <w:r>
        <w:rPr>
          <w:rFonts w:ascii="Calibri" w:eastAsia="Calibri" w:hAnsi="Calibri" w:cs="Calibri"/>
          <w:sz w:val="24"/>
        </w:rPr>
        <w:t>O menu monitoramento permite visualizar os relatórios de acompanhamento das informações mantidas no sistema</w:t>
      </w:r>
      <w:r>
        <w:rPr>
          <w:sz w:val="24"/>
        </w:rPr>
        <w:t>.</w:t>
      </w:r>
    </w:p>
    <w:p w14:paraId="039F6E36" w14:textId="77777777" w:rsidR="00522113" w:rsidRDefault="00522113">
      <w:pPr>
        <w:spacing w:line="357" w:lineRule="auto"/>
        <w:ind w:left="105" w:right="75"/>
        <w:jc w:val="both"/>
      </w:pPr>
    </w:p>
    <w:p w14:paraId="1653C7F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45">
        <w:r>
          <w:rPr>
            <w:rFonts w:ascii="Tahoma" w:eastAsia="Tahoma" w:hAnsi="Tahoma" w:cs="Tahoma"/>
            <w:i/>
            <w:color w:val="6666FF"/>
          </w:rPr>
          <w:t>Free PDF documentation generator</w:t>
        </w:r>
      </w:hyperlink>
    </w:p>
    <w:p w14:paraId="272BFB7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57" w:name="_topic_Fiscalizacoes"/>
      <w:bookmarkEnd w:id="257"/>
      <w:r>
        <w:rPr>
          <w:rFonts w:ascii="Tahoma" w:eastAsia="Tahoma" w:hAnsi="Tahoma" w:cs="Tahoma"/>
          <w:color w:val="243F60"/>
          <w:sz w:val="22"/>
        </w:rPr>
        <w:t>Fiscalizações</w:t>
      </w:r>
    </w:p>
    <w:p w14:paraId="5D5BEEA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Pers</w:t>
      </w:r>
      <w:r>
        <w:rPr>
          <w:rFonts w:ascii="Tahoma" w:eastAsia="Tahoma" w:hAnsi="Tahoma" w:cs="Tahoma"/>
          <w:i/>
          <w:color w:val="C0C0C0"/>
        </w:rPr>
        <w:t xml:space="preserve">onal Edition of HelpNDoc: </w:t>
      </w:r>
      <w:hyperlink r:id="rId646">
        <w:r>
          <w:rPr>
            <w:rFonts w:ascii="Tahoma" w:eastAsia="Tahoma" w:hAnsi="Tahoma" w:cs="Tahoma"/>
            <w:i/>
            <w:color w:val="6666FF"/>
          </w:rPr>
          <w:t>Easily create HTML Help documents</w:t>
        </w:r>
      </w:hyperlink>
    </w:p>
    <w:p w14:paraId="2ADF93BA" w14:textId="77777777" w:rsidR="00522113" w:rsidRDefault="00B51388">
      <w:r>
        <w:br w:type="page"/>
      </w:r>
    </w:p>
    <w:p w14:paraId="5E33013D"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58" w:name="_topic_Fiscalizacoes_PlanejadaseExecuta"/>
      <w:bookmarkEnd w:id="258"/>
      <w:r>
        <w:rPr>
          <w:rFonts w:ascii="Tahoma" w:eastAsia="Tahoma" w:hAnsi="Tahoma" w:cs="Tahoma"/>
          <w:i/>
          <w:color w:val="243F60"/>
          <w:sz w:val="22"/>
        </w:rPr>
        <w:t xml:space="preserve">Fiscalizações - </w:t>
      </w:r>
      <w:r>
        <w:rPr>
          <w:rFonts w:ascii="Tahoma" w:eastAsia="Tahoma" w:hAnsi="Tahoma" w:cs="Tahoma"/>
          <w:i/>
          <w:color w:val="243F60"/>
          <w:sz w:val="22"/>
        </w:rPr>
        <w:t>Planejadas e Executadas</w:t>
      </w:r>
    </w:p>
    <w:p w14:paraId="65C3639D" w14:textId="77777777" w:rsidR="00522113" w:rsidRDefault="00B51388">
      <w:pPr>
        <w:spacing w:line="357" w:lineRule="auto"/>
        <w:ind w:left="105" w:right="75"/>
        <w:jc w:val="both"/>
      </w:pPr>
      <w:r>
        <w:rPr>
          <w:rFonts w:ascii="Calibri" w:eastAsia="Calibri" w:hAnsi="Calibri" w:cs="Calibri"/>
          <w:sz w:val="24"/>
        </w:rPr>
        <w:t>Para visualizar o relatório das fiscalizações planejadas e executadas seleciona o menu Fiscalização, depois Fiscalizações e por fim Planejadas e Executadas. Será mostrado o relatório com o desempenho das unidades para as fiscalizaçõ</w:t>
      </w:r>
      <w:r>
        <w:rPr>
          <w:rFonts w:ascii="Calibri" w:eastAsia="Calibri" w:hAnsi="Calibri" w:cs="Calibri"/>
          <w:sz w:val="24"/>
        </w:rPr>
        <w:t>es.</w:t>
      </w:r>
    </w:p>
    <w:p w14:paraId="13D171CD" w14:textId="77777777" w:rsidR="00522113" w:rsidRDefault="00B51388">
      <w:pPr>
        <w:numPr>
          <w:ilvl w:val="0"/>
          <w:numId w:val="38"/>
        </w:numPr>
        <w:spacing w:before="15" w:line="360" w:lineRule="auto"/>
        <w:ind w:right="75"/>
        <w:jc w:val="both"/>
      </w:pPr>
      <w:r>
        <w:rPr>
          <w:rFonts w:ascii="Calibri" w:eastAsia="Calibri" w:hAnsi="Calibri" w:cs="Calibri"/>
          <w:b/>
          <w:sz w:val="24"/>
        </w:rPr>
        <w:t xml:space="preserve">Importante: </w:t>
      </w:r>
      <w:r>
        <w:rPr>
          <w:rFonts w:ascii="Calibri" w:eastAsia="Calibri" w:hAnsi="Calibri" w:cs="Calibri"/>
          <w:sz w:val="24"/>
        </w:rPr>
        <w:t>Ao selecionar a opção Todas as UF's, o sistema deverá buscar os registros em todas as unidades cadastradas no sistema e presente nos registros.</w:t>
      </w:r>
    </w:p>
    <w:p w14:paraId="6507914C" w14:textId="77777777" w:rsidR="00522113" w:rsidRDefault="00B51388">
      <w:pPr>
        <w:numPr>
          <w:ilvl w:val="1"/>
          <w:numId w:val="38"/>
        </w:numPr>
        <w:spacing w:before="15" w:line="360" w:lineRule="auto"/>
        <w:ind w:right="75"/>
        <w:jc w:val="both"/>
      </w:pPr>
      <w:r>
        <w:rPr>
          <w:rFonts w:ascii="Calibri" w:eastAsia="Calibri" w:hAnsi="Calibri" w:cs="Calibri"/>
          <w:sz w:val="24"/>
        </w:rPr>
        <w:t>A opção Todas as UF's deverá ser a primeira opção da lista.</w:t>
      </w:r>
    </w:p>
    <w:p w14:paraId="6E5E09EA"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 Personal Edition o</w:t>
      </w:r>
      <w:r>
        <w:rPr>
          <w:rFonts w:ascii="Tahoma" w:eastAsia="Tahoma" w:hAnsi="Tahoma" w:cs="Tahoma"/>
          <w:i/>
          <w:color w:val="C0C0C0"/>
        </w:rPr>
        <w:t xml:space="preserve">f HelpNDoc: </w:t>
      </w:r>
      <w:hyperlink r:id="rId647">
        <w:r>
          <w:rPr>
            <w:rFonts w:ascii="Tahoma" w:eastAsia="Tahoma" w:hAnsi="Tahoma" w:cs="Tahoma"/>
            <w:i/>
            <w:color w:val="6666FF"/>
          </w:rPr>
          <w:t>Easily create Help documents</w:t>
        </w:r>
      </w:hyperlink>
    </w:p>
    <w:p w14:paraId="28AF592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59" w:name="_topic_MonitoramentodeFiscalizacoes"/>
      <w:bookmarkEnd w:id="259"/>
      <w:r>
        <w:rPr>
          <w:rFonts w:ascii="Tahoma" w:eastAsia="Tahoma" w:hAnsi="Tahoma" w:cs="Tahoma"/>
          <w:i/>
          <w:color w:val="243F60"/>
          <w:sz w:val="22"/>
        </w:rPr>
        <w:t>Monitoramento de Fiscalizações</w:t>
      </w:r>
    </w:p>
    <w:p w14:paraId="69FB4265" w14:textId="77777777" w:rsidR="00522113" w:rsidRDefault="00B51388">
      <w:pPr>
        <w:spacing w:line="357" w:lineRule="auto"/>
        <w:ind w:left="105" w:right="75"/>
        <w:jc w:val="both"/>
      </w:pPr>
      <w:r>
        <w:rPr>
          <w:rFonts w:ascii="Calibri" w:eastAsia="Calibri" w:hAnsi="Calibri" w:cs="Calibri"/>
          <w:sz w:val="24"/>
        </w:rPr>
        <w:t xml:space="preserve">O sistema </w:t>
      </w:r>
      <w:r>
        <w:rPr>
          <w:rFonts w:ascii="Calibri" w:eastAsia="Calibri" w:hAnsi="Calibri" w:cs="Calibri"/>
          <w:sz w:val="24"/>
        </w:rPr>
        <w:t>permite que o usuário possa gerar os relatórios de fiscalizações "</w:t>
      </w:r>
      <w:r>
        <w:rPr>
          <w:rFonts w:ascii="Calibri" w:eastAsia="Calibri" w:hAnsi="Calibri" w:cs="Calibri"/>
          <w:b/>
          <w:sz w:val="24"/>
        </w:rPr>
        <w:t>Planejadas e Executadas</w:t>
      </w:r>
      <w:r>
        <w:rPr>
          <w:rFonts w:ascii="Calibri" w:eastAsia="Calibri" w:hAnsi="Calibri" w:cs="Calibri"/>
          <w:sz w:val="24"/>
        </w:rPr>
        <w:t>". Na aba "</w:t>
      </w:r>
      <w:r>
        <w:rPr>
          <w:rFonts w:ascii="Calibri" w:eastAsia="Calibri" w:hAnsi="Calibri" w:cs="Calibri"/>
          <w:b/>
          <w:sz w:val="24"/>
        </w:rPr>
        <w:t>Monitoramento</w:t>
      </w:r>
      <w:r>
        <w:rPr>
          <w:rFonts w:ascii="Calibri" w:eastAsia="Calibri" w:hAnsi="Calibri" w:cs="Calibri"/>
          <w:sz w:val="24"/>
        </w:rPr>
        <w:t xml:space="preserve"> </w:t>
      </w:r>
      <w:r>
        <w:rPr>
          <w:rFonts w:ascii="Calibri" w:eastAsia="Calibri" w:hAnsi="Calibri" w:cs="Calibri"/>
          <w:b/>
          <w:sz w:val="24"/>
        </w:rPr>
        <w:t>de</w:t>
      </w:r>
      <w:r>
        <w:rPr>
          <w:rFonts w:ascii="Calibri" w:eastAsia="Calibri" w:hAnsi="Calibri" w:cs="Calibri"/>
          <w:sz w:val="24"/>
        </w:rPr>
        <w:t xml:space="preserve"> </w:t>
      </w:r>
      <w:r>
        <w:rPr>
          <w:rFonts w:ascii="Calibri" w:eastAsia="Calibri" w:hAnsi="Calibri" w:cs="Calibri"/>
          <w:b/>
          <w:sz w:val="24"/>
        </w:rPr>
        <w:t>Fiscalização</w:t>
      </w:r>
      <w:r>
        <w:rPr>
          <w:rFonts w:ascii="Calibri" w:eastAsia="Calibri" w:hAnsi="Calibri" w:cs="Calibri"/>
          <w:sz w:val="24"/>
        </w:rPr>
        <w:t>" permite visualizar os relatórios de acompanhamento das informações "</w:t>
      </w:r>
      <w:r>
        <w:rPr>
          <w:rFonts w:ascii="Calibri" w:eastAsia="Calibri" w:hAnsi="Calibri" w:cs="Calibri"/>
          <w:b/>
          <w:sz w:val="24"/>
        </w:rPr>
        <w:t>Planejadas</w:t>
      </w:r>
      <w:r>
        <w:rPr>
          <w:rFonts w:ascii="Calibri" w:eastAsia="Calibri" w:hAnsi="Calibri" w:cs="Calibri"/>
          <w:sz w:val="24"/>
        </w:rPr>
        <w:t xml:space="preserve"> </w:t>
      </w:r>
      <w:r>
        <w:rPr>
          <w:rFonts w:ascii="Calibri" w:eastAsia="Calibri" w:hAnsi="Calibri" w:cs="Calibri"/>
          <w:b/>
          <w:sz w:val="24"/>
        </w:rPr>
        <w:t>X</w:t>
      </w:r>
      <w:r>
        <w:rPr>
          <w:rFonts w:ascii="Calibri" w:eastAsia="Calibri" w:hAnsi="Calibri" w:cs="Calibri"/>
          <w:sz w:val="24"/>
        </w:rPr>
        <w:t xml:space="preserve"> </w:t>
      </w:r>
      <w:r>
        <w:rPr>
          <w:rFonts w:ascii="Calibri" w:eastAsia="Calibri" w:hAnsi="Calibri" w:cs="Calibri"/>
          <w:b/>
          <w:sz w:val="24"/>
        </w:rPr>
        <w:t>Executadas</w:t>
      </w:r>
      <w:r>
        <w:rPr>
          <w:rFonts w:ascii="Calibri" w:eastAsia="Calibri" w:hAnsi="Calibri" w:cs="Calibri"/>
          <w:sz w:val="24"/>
        </w:rPr>
        <w:t>".</w:t>
      </w:r>
    </w:p>
    <w:p w14:paraId="672EFCBF" w14:textId="77777777" w:rsidR="00522113" w:rsidRDefault="00522113">
      <w:pPr>
        <w:spacing w:before="15" w:line="240" w:lineRule="exact"/>
      </w:pPr>
    </w:p>
    <w:p w14:paraId="10A32659" w14:textId="77777777" w:rsidR="00522113" w:rsidRDefault="00B51388">
      <w:pPr>
        <w:ind w:left="105"/>
      </w:pPr>
      <w:r>
        <w:rPr>
          <w:noProof/>
        </w:rPr>
        <w:drawing>
          <wp:inline distT="0" distB="0" distL="0" distR="0" wp14:anchorId="0DCF4FE7" wp14:editId="653919D2">
            <wp:extent cx="5924550" cy="2171700"/>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png"/>
                    <pic:cNvPicPr/>
                  </pic:nvPicPr>
                  <pic:blipFill>
                    <a:blip r:embed="rId648" cstate="print"/>
                    <a:stretch>
                      <a:fillRect/>
                    </a:stretch>
                  </pic:blipFill>
                  <pic:spPr>
                    <a:xfrm>
                      <a:off x="0" y="0"/>
                      <a:ext cx="5924550" cy="2171700"/>
                    </a:xfrm>
                    <a:prstGeom prst="rect">
                      <a:avLst/>
                    </a:prstGeom>
                  </pic:spPr>
                </pic:pic>
              </a:graphicData>
            </a:graphic>
          </wp:inline>
        </w:drawing>
      </w:r>
    </w:p>
    <w:p w14:paraId="5E02DA94" w14:textId="77777777" w:rsidR="00522113" w:rsidRDefault="00B51388">
      <w:pPr>
        <w:ind w:left="105"/>
      </w:pPr>
      <w:r>
        <w:rPr>
          <w:rFonts w:ascii="Calibri" w:eastAsia="Calibri" w:hAnsi="Calibri" w:cs="Calibri"/>
          <w:sz w:val="24"/>
        </w:rPr>
        <w:t>Para gerar um novo relatório</w:t>
      </w:r>
      <w:r>
        <w:rPr>
          <w:rFonts w:ascii="Calibri" w:eastAsia="Calibri" w:hAnsi="Calibri" w:cs="Calibri"/>
          <w:sz w:val="24"/>
        </w:rPr>
        <w:t xml:space="preserve"> de monitoramento de fiscalizações, informar a unidade e o ano e depois selecionar a opção  </w:t>
      </w:r>
      <w:r>
        <w:rPr>
          <w:noProof/>
        </w:rPr>
        <w:drawing>
          <wp:inline distT="0" distB="0" distL="0" distR="0" wp14:anchorId="5AA08360" wp14:editId="5ADCDDE7">
            <wp:extent cx="1200150" cy="304800"/>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png"/>
                    <pic:cNvPicPr/>
                  </pic:nvPicPr>
                  <pic:blipFill>
                    <a:blip r:embed="rId649" cstate="print"/>
                    <a:stretch>
                      <a:fillRect/>
                    </a:stretch>
                  </pic:blipFill>
                  <pic:spPr>
                    <a:xfrm>
                      <a:off x="0" y="0"/>
                      <a:ext cx="1200150" cy="304800"/>
                    </a:xfrm>
                    <a:prstGeom prst="rect">
                      <a:avLst/>
                    </a:prstGeom>
                  </pic:spPr>
                </pic:pic>
              </a:graphicData>
            </a:graphic>
          </wp:inline>
        </w:drawing>
      </w:r>
      <w:r>
        <w:rPr>
          <w:rFonts w:ascii="Calibri" w:eastAsia="Calibri" w:hAnsi="Calibri" w:cs="Calibri"/>
          <w:sz w:val="24"/>
        </w:rPr>
        <w:t xml:space="preserve"> </w:t>
      </w:r>
      <w:r>
        <w:rPr>
          <w:sz w:val="24"/>
        </w:rPr>
        <w:t>.</w:t>
      </w:r>
    </w:p>
    <w:p w14:paraId="2E884D16" w14:textId="77777777" w:rsidR="00522113" w:rsidRDefault="00B51388">
      <w:pPr>
        <w:ind w:left="105"/>
      </w:pPr>
      <w:r>
        <w:rPr>
          <w:rFonts w:ascii="Calibri" w:eastAsia="Calibri" w:hAnsi="Calibri" w:cs="Calibri"/>
          <w:sz w:val="24"/>
        </w:rPr>
        <w:t xml:space="preserve">É  </w:t>
      </w:r>
      <w:r>
        <w:rPr>
          <w:rFonts w:ascii="Calibri" w:eastAsia="Calibri" w:hAnsi="Calibri" w:cs="Calibri"/>
          <w:spacing w:val="45"/>
          <w:sz w:val="24"/>
        </w:rPr>
        <w:t xml:space="preserve"> </w:t>
      </w:r>
      <w:r>
        <w:rPr>
          <w:rFonts w:ascii="Calibri" w:eastAsia="Calibri" w:hAnsi="Calibri" w:cs="Calibri"/>
          <w:sz w:val="24"/>
        </w:rPr>
        <w:t xml:space="preserve">possível  </w:t>
      </w:r>
      <w:r>
        <w:rPr>
          <w:rFonts w:ascii="Calibri" w:eastAsia="Calibri" w:hAnsi="Calibri" w:cs="Calibri"/>
          <w:spacing w:val="45"/>
          <w:sz w:val="24"/>
        </w:rPr>
        <w:t xml:space="preserve"> </w:t>
      </w:r>
      <w:r>
        <w:rPr>
          <w:rFonts w:ascii="Calibri" w:eastAsia="Calibri" w:hAnsi="Calibri" w:cs="Calibri"/>
          <w:sz w:val="24"/>
        </w:rPr>
        <w:t xml:space="preserve">exportar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 xml:space="preserve">informações  </w:t>
      </w:r>
      <w:r>
        <w:rPr>
          <w:rFonts w:ascii="Calibri" w:eastAsia="Calibri" w:hAnsi="Calibri" w:cs="Calibri"/>
          <w:spacing w:val="45"/>
          <w:sz w:val="24"/>
        </w:rPr>
        <w:t xml:space="preserve"> </w:t>
      </w:r>
      <w:r>
        <w:rPr>
          <w:rFonts w:ascii="Calibri" w:eastAsia="Calibri" w:hAnsi="Calibri" w:cs="Calibri"/>
          <w:sz w:val="24"/>
        </w:rPr>
        <w:t xml:space="preserve">em  </w:t>
      </w:r>
      <w:r>
        <w:rPr>
          <w:rFonts w:ascii="Calibri" w:eastAsia="Calibri" w:hAnsi="Calibri" w:cs="Calibri"/>
          <w:spacing w:val="45"/>
          <w:sz w:val="24"/>
        </w:rPr>
        <w:t xml:space="preserve"> </w:t>
      </w:r>
      <w:r>
        <w:rPr>
          <w:rFonts w:ascii="Calibri" w:eastAsia="Calibri" w:hAnsi="Calibri" w:cs="Calibri"/>
          <w:b/>
          <w:sz w:val="24"/>
        </w:rPr>
        <w:t>Excel</w:t>
      </w:r>
      <w:r>
        <w:rPr>
          <w:rFonts w:ascii="Calibri" w:eastAsia="Calibri" w:hAnsi="Calibri" w:cs="Calibri"/>
          <w:sz w:val="24"/>
        </w:rPr>
        <w:t xml:space="preserve">  </w:t>
      </w:r>
      <w:r>
        <w:rPr>
          <w:rFonts w:ascii="Calibri" w:eastAsia="Calibri" w:hAnsi="Calibri" w:cs="Calibri"/>
          <w:spacing w:val="45"/>
          <w:sz w:val="24"/>
        </w:rPr>
        <w:t xml:space="preserve"> </w:t>
      </w:r>
      <w:r>
        <w:rPr>
          <w:rFonts w:ascii="Calibri" w:eastAsia="Calibri" w:hAnsi="Calibri" w:cs="Calibri"/>
          <w:sz w:val="24"/>
        </w:rPr>
        <w:t xml:space="preserve">e  </w:t>
      </w:r>
      <w:r>
        <w:rPr>
          <w:rFonts w:ascii="Calibri" w:eastAsia="Calibri" w:hAnsi="Calibri" w:cs="Calibri"/>
          <w:spacing w:val="45"/>
          <w:sz w:val="24"/>
        </w:rPr>
        <w:t xml:space="preserve"> </w:t>
      </w:r>
      <w:r>
        <w:rPr>
          <w:rFonts w:ascii="Calibri" w:eastAsia="Calibri" w:hAnsi="Calibri" w:cs="Calibri"/>
          <w:b/>
          <w:sz w:val="24"/>
        </w:rPr>
        <w:t>PDF</w:t>
      </w:r>
      <w:r>
        <w:rPr>
          <w:rFonts w:ascii="Calibri" w:eastAsia="Calibri" w:hAnsi="Calibri" w:cs="Calibri"/>
          <w:sz w:val="24"/>
        </w:rPr>
        <w:t xml:space="preserve">  </w:t>
      </w:r>
      <w:r>
        <w:rPr>
          <w:rFonts w:ascii="Calibri" w:eastAsia="Calibri" w:hAnsi="Calibri" w:cs="Calibri"/>
          <w:spacing w:val="45"/>
          <w:sz w:val="24"/>
        </w:rPr>
        <w:t xml:space="preserve"> </w:t>
      </w:r>
      <w:r>
        <w:rPr>
          <w:rFonts w:ascii="Calibri" w:eastAsia="Calibri" w:hAnsi="Calibri" w:cs="Calibri"/>
          <w:sz w:val="24"/>
        </w:rPr>
        <w:t xml:space="preserve">através  </w:t>
      </w:r>
      <w:r>
        <w:rPr>
          <w:rFonts w:ascii="Calibri" w:eastAsia="Calibri" w:hAnsi="Calibri" w:cs="Calibri"/>
          <w:spacing w:val="45"/>
          <w:sz w:val="24"/>
        </w:rPr>
        <w:t xml:space="preserve"> </w:t>
      </w:r>
      <w:r>
        <w:rPr>
          <w:rFonts w:ascii="Calibri" w:eastAsia="Calibri" w:hAnsi="Calibri" w:cs="Calibri"/>
          <w:sz w:val="24"/>
        </w:rPr>
        <w:t xml:space="preserve">das  </w:t>
      </w:r>
      <w:r>
        <w:rPr>
          <w:rFonts w:ascii="Calibri" w:eastAsia="Calibri" w:hAnsi="Calibri" w:cs="Calibri"/>
          <w:spacing w:val="45"/>
          <w:sz w:val="24"/>
        </w:rPr>
        <w:t xml:space="preserve"> </w:t>
      </w:r>
      <w:r>
        <w:rPr>
          <w:rFonts w:ascii="Calibri" w:eastAsia="Calibri" w:hAnsi="Calibri" w:cs="Calibri"/>
          <w:sz w:val="24"/>
        </w:rPr>
        <w:t xml:space="preserve">opções </w:t>
      </w:r>
      <w:r>
        <w:rPr>
          <w:noProof/>
        </w:rPr>
        <w:drawing>
          <wp:inline distT="0" distB="0" distL="0" distR="0" wp14:anchorId="6639D390" wp14:editId="537623B0">
            <wp:extent cx="1219200" cy="295275"/>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png"/>
                    <pic:cNvPicPr/>
                  </pic:nvPicPr>
                  <pic:blipFill>
                    <a:blip r:embed="rId650" cstate="print"/>
                    <a:stretch>
                      <a:fillRect/>
                    </a:stretch>
                  </pic:blipFill>
                  <pic:spPr>
                    <a:xfrm>
                      <a:off x="0" y="0"/>
                      <a:ext cx="1219200" cy="295275"/>
                    </a:xfrm>
                    <a:prstGeom prst="rect">
                      <a:avLst/>
                    </a:prstGeom>
                  </pic:spPr>
                </pic:pic>
              </a:graphicData>
            </a:graphic>
          </wp:inline>
        </w:drawing>
      </w:r>
      <w:r>
        <w:rPr>
          <w:sz w:val="24"/>
        </w:rPr>
        <w:t xml:space="preserve"> </w:t>
      </w:r>
      <w:r>
        <w:rPr>
          <w:rFonts w:ascii="Calibri" w:eastAsia="Calibri" w:hAnsi="Calibri" w:cs="Calibri"/>
          <w:sz w:val="24"/>
        </w:rPr>
        <w:t xml:space="preserve">e </w:t>
      </w:r>
      <w:r>
        <w:rPr>
          <w:noProof/>
        </w:rPr>
        <w:drawing>
          <wp:inline distT="0" distB="0" distL="0" distR="0" wp14:anchorId="7643F1BF" wp14:editId="279E3249">
            <wp:extent cx="1143000" cy="285750"/>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png"/>
                    <pic:cNvPicPr/>
                  </pic:nvPicPr>
                  <pic:blipFill>
                    <a:blip r:embed="rId651" cstate="print"/>
                    <a:stretch>
                      <a:fillRect/>
                    </a:stretch>
                  </pic:blipFill>
                  <pic:spPr>
                    <a:xfrm>
                      <a:off x="0" y="0"/>
                      <a:ext cx="1143000" cy="285750"/>
                    </a:xfrm>
                    <a:prstGeom prst="rect">
                      <a:avLst/>
                    </a:prstGeom>
                  </pic:spPr>
                </pic:pic>
              </a:graphicData>
            </a:graphic>
          </wp:inline>
        </w:drawing>
      </w:r>
    </w:p>
    <w:p w14:paraId="3E021F5B" w14:textId="77777777" w:rsidR="00522113" w:rsidRDefault="00522113">
      <w:pPr>
        <w:ind w:left="105"/>
      </w:pPr>
    </w:p>
    <w:p w14:paraId="7279C225" w14:textId="77777777" w:rsidR="00522113" w:rsidRDefault="00B51388">
      <w:pPr>
        <w:ind w:left="105"/>
      </w:pPr>
      <w:r>
        <w:rPr>
          <w:rFonts w:ascii="Calibri" w:eastAsia="Calibri" w:hAnsi="Calibri" w:cs="Calibri"/>
          <w:sz w:val="24"/>
        </w:rPr>
        <w:t xml:space="preserve">Os registros de </w:t>
      </w:r>
      <w:r>
        <w:rPr>
          <w:rFonts w:ascii="Calibri" w:eastAsia="Calibri" w:hAnsi="Calibri" w:cs="Calibri"/>
          <w:b/>
          <w:sz w:val="24"/>
        </w:rPr>
        <w:t>fiscalizações planejadas</w:t>
      </w:r>
      <w:r>
        <w:rPr>
          <w:rFonts w:ascii="Calibri" w:eastAsia="Calibri" w:hAnsi="Calibri" w:cs="Calibri"/>
          <w:sz w:val="24"/>
        </w:rPr>
        <w:t xml:space="preserve"> possuem apenas as informações de </w:t>
      </w:r>
      <w:r>
        <w:rPr>
          <w:rFonts w:ascii="Calibri" w:eastAsia="Calibri" w:hAnsi="Calibri" w:cs="Calibri"/>
          <w:b/>
          <w:sz w:val="24"/>
        </w:rPr>
        <w:t xml:space="preserve">UF, Município, Setor, Atividade, Nivel, Bem, Natureza, Tipo, Entorno, Tipo Fiscalização e Mês Planejamento, </w:t>
      </w:r>
      <w:r>
        <w:rPr>
          <w:rFonts w:ascii="Calibri" w:eastAsia="Calibri" w:hAnsi="Calibri" w:cs="Calibri"/>
          <w:sz w:val="24"/>
        </w:rPr>
        <w:t>na consultar "</w:t>
      </w:r>
      <w:r>
        <w:rPr>
          <w:rFonts w:ascii="Calibri" w:eastAsia="Calibri" w:hAnsi="Calibri" w:cs="Calibri"/>
          <w:b/>
          <w:sz w:val="24"/>
        </w:rPr>
        <w:t>Fiscalizações - Planejadas X Executadas" e nos relatorios PDF e Excel"</w:t>
      </w:r>
      <w:r>
        <w:rPr>
          <w:rFonts w:ascii="Calibri" w:eastAsia="Calibri" w:hAnsi="Calibri" w:cs="Calibri"/>
          <w:sz w:val="24"/>
        </w:rPr>
        <w:t>. As demais informações deverã</w:t>
      </w:r>
      <w:r>
        <w:rPr>
          <w:rFonts w:ascii="Calibri" w:eastAsia="Calibri" w:hAnsi="Calibri" w:cs="Calibri"/>
          <w:sz w:val="24"/>
        </w:rPr>
        <w:t>o apresentar em branco no relatório.</w:t>
      </w:r>
    </w:p>
    <w:p w14:paraId="4419E859" w14:textId="77777777" w:rsidR="00522113" w:rsidRDefault="00522113">
      <w:pPr>
        <w:ind w:left="105"/>
      </w:pPr>
    </w:p>
    <w:p w14:paraId="30F36F2E" w14:textId="77777777" w:rsidR="00522113" w:rsidRDefault="00B51388">
      <w:pPr>
        <w:numPr>
          <w:ilvl w:val="0"/>
          <w:numId w:val="99"/>
        </w:numPr>
      </w:pPr>
      <w:r>
        <w:rPr>
          <w:rFonts w:ascii="Calibri" w:eastAsia="Calibri" w:hAnsi="Calibri" w:cs="Calibri"/>
          <w:b/>
          <w:sz w:val="24"/>
        </w:rPr>
        <w:t>Relátorio em Excel:</w:t>
      </w:r>
    </w:p>
    <w:p w14:paraId="05FD112E" w14:textId="77777777" w:rsidR="00522113" w:rsidRDefault="00522113">
      <w:pPr>
        <w:ind w:left="105"/>
      </w:pPr>
    </w:p>
    <w:p w14:paraId="5888C08A" w14:textId="77777777" w:rsidR="00522113" w:rsidRDefault="00B51388">
      <w:pPr>
        <w:ind w:left="105"/>
      </w:pPr>
      <w:r>
        <w:rPr>
          <w:noProof/>
        </w:rPr>
        <w:drawing>
          <wp:inline distT="0" distB="0" distL="0" distR="0" wp14:anchorId="7AFBE4C5" wp14:editId="2C8459FF">
            <wp:extent cx="5924550" cy="3467100"/>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png"/>
                    <pic:cNvPicPr/>
                  </pic:nvPicPr>
                  <pic:blipFill>
                    <a:blip r:embed="rId652" cstate="print"/>
                    <a:stretch>
                      <a:fillRect/>
                    </a:stretch>
                  </pic:blipFill>
                  <pic:spPr>
                    <a:xfrm>
                      <a:off x="0" y="0"/>
                      <a:ext cx="5924550" cy="3467100"/>
                    </a:xfrm>
                    <a:prstGeom prst="rect">
                      <a:avLst/>
                    </a:prstGeom>
                  </pic:spPr>
                </pic:pic>
              </a:graphicData>
            </a:graphic>
          </wp:inline>
        </w:drawing>
      </w:r>
    </w:p>
    <w:p w14:paraId="114F5C21" w14:textId="77777777" w:rsidR="00522113" w:rsidRDefault="00522113">
      <w:pPr>
        <w:ind w:left="465"/>
      </w:pPr>
    </w:p>
    <w:p w14:paraId="2C8E2A57" w14:textId="77777777" w:rsidR="00522113" w:rsidRDefault="00B51388">
      <w:pPr>
        <w:numPr>
          <w:ilvl w:val="0"/>
          <w:numId w:val="99"/>
        </w:numPr>
      </w:pPr>
      <w:r>
        <w:rPr>
          <w:rFonts w:ascii="Calibri" w:eastAsia="Calibri" w:hAnsi="Calibri" w:cs="Calibri"/>
          <w:b/>
          <w:sz w:val="24"/>
        </w:rPr>
        <w:t xml:space="preserve">Relátorio em PDF: </w:t>
      </w:r>
    </w:p>
    <w:p w14:paraId="64FB28F7" w14:textId="77777777" w:rsidR="00522113" w:rsidRDefault="00522113">
      <w:pPr>
        <w:ind w:left="105"/>
      </w:pPr>
    </w:p>
    <w:p w14:paraId="125F7203" w14:textId="77777777" w:rsidR="00522113" w:rsidRDefault="00B51388">
      <w:pPr>
        <w:ind w:left="105"/>
      </w:pPr>
      <w:r>
        <w:rPr>
          <w:noProof/>
        </w:rPr>
        <w:drawing>
          <wp:inline distT="0" distB="0" distL="0" distR="0" wp14:anchorId="6C7D4BFF" wp14:editId="1DD976F7">
            <wp:extent cx="5924550" cy="188595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png"/>
                    <pic:cNvPicPr/>
                  </pic:nvPicPr>
                  <pic:blipFill>
                    <a:blip r:embed="rId653" cstate="print"/>
                    <a:stretch>
                      <a:fillRect/>
                    </a:stretch>
                  </pic:blipFill>
                  <pic:spPr>
                    <a:xfrm>
                      <a:off x="0" y="0"/>
                      <a:ext cx="5924550" cy="1885950"/>
                    </a:xfrm>
                    <a:prstGeom prst="rect">
                      <a:avLst/>
                    </a:prstGeom>
                  </pic:spPr>
                </pic:pic>
              </a:graphicData>
            </a:graphic>
          </wp:inline>
        </w:drawing>
      </w:r>
    </w:p>
    <w:p w14:paraId="72A58E3D" w14:textId="77777777" w:rsidR="00522113" w:rsidRDefault="00522113">
      <w:pPr>
        <w:ind w:left="105"/>
      </w:pPr>
    </w:p>
    <w:p w14:paraId="544EC05B" w14:textId="77777777" w:rsidR="00522113" w:rsidRDefault="00522113">
      <w:pPr>
        <w:ind w:left="105"/>
      </w:pPr>
    </w:p>
    <w:p w14:paraId="6C36492F" w14:textId="77777777" w:rsidR="00522113" w:rsidRDefault="00522113">
      <w:pPr>
        <w:ind w:left="105"/>
      </w:pPr>
    </w:p>
    <w:p w14:paraId="79A28004" w14:textId="77777777" w:rsidR="00522113" w:rsidRDefault="00522113">
      <w:pPr>
        <w:ind w:left="105"/>
      </w:pPr>
    </w:p>
    <w:p w14:paraId="6A1601AD" w14:textId="77777777" w:rsidR="00522113" w:rsidRDefault="00522113">
      <w:pPr>
        <w:ind w:left="105"/>
      </w:pPr>
    </w:p>
    <w:p w14:paraId="694B3D29" w14:textId="77777777" w:rsidR="00522113" w:rsidRDefault="00522113">
      <w:pPr>
        <w:ind w:left="105"/>
      </w:pPr>
    </w:p>
    <w:p w14:paraId="06763CA4" w14:textId="77777777" w:rsidR="00522113" w:rsidRDefault="00522113">
      <w:pPr>
        <w:ind w:left="105"/>
      </w:pPr>
    </w:p>
    <w:p w14:paraId="010124E4" w14:textId="77777777" w:rsidR="00522113" w:rsidRDefault="00522113">
      <w:pPr>
        <w:ind w:left="105"/>
      </w:pPr>
    </w:p>
    <w:p w14:paraId="23F0F2FB" w14:textId="77777777" w:rsidR="00522113" w:rsidRDefault="00522113">
      <w:pPr>
        <w:ind w:left="105"/>
      </w:pPr>
    </w:p>
    <w:p w14:paraId="6DA64AD8" w14:textId="77777777" w:rsidR="00522113" w:rsidRDefault="00522113">
      <w:pPr>
        <w:ind w:left="105"/>
      </w:pPr>
    </w:p>
    <w:p w14:paraId="1F9226A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54">
        <w:r>
          <w:rPr>
            <w:rFonts w:ascii="Tahoma" w:eastAsia="Tahoma" w:hAnsi="Tahoma" w:cs="Tahoma"/>
            <w:i/>
            <w:color w:val="6666FF"/>
          </w:rPr>
          <w:t>Generate Kindle eBooks with ease</w:t>
        </w:r>
      </w:hyperlink>
    </w:p>
    <w:p w14:paraId="44E0F522"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60" w:name="_topic_Desempenhos"/>
      <w:bookmarkEnd w:id="260"/>
      <w:r>
        <w:rPr>
          <w:rFonts w:ascii="Tahoma" w:eastAsia="Tahoma" w:hAnsi="Tahoma" w:cs="Tahoma"/>
          <w:i/>
          <w:color w:val="243F60"/>
          <w:sz w:val="22"/>
        </w:rPr>
        <w:t>Desempenhos</w:t>
      </w:r>
    </w:p>
    <w:p w14:paraId="052902DB" w14:textId="77777777" w:rsidR="00522113" w:rsidRDefault="00B51388">
      <w:pPr>
        <w:spacing w:line="357" w:lineRule="auto"/>
        <w:ind w:left="105" w:right="75"/>
        <w:jc w:val="both"/>
      </w:pPr>
      <w:r>
        <w:rPr>
          <w:rFonts w:ascii="Calibri" w:eastAsia="Calibri" w:hAnsi="Calibri" w:cs="Calibri"/>
          <w:sz w:val="24"/>
        </w:rPr>
        <w:t>Na aba "</w:t>
      </w:r>
      <w:r>
        <w:rPr>
          <w:rFonts w:ascii="Calibri" w:eastAsia="Calibri" w:hAnsi="Calibri" w:cs="Calibri"/>
          <w:b/>
          <w:sz w:val="24"/>
        </w:rPr>
        <w:t>Desempenhos</w:t>
      </w:r>
      <w:r>
        <w:rPr>
          <w:rFonts w:ascii="Calibri" w:eastAsia="Calibri" w:hAnsi="Calibri" w:cs="Calibri"/>
          <w:sz w:val="24"/>
        </w:rPr>
        <w:t>" permite visualizar os relatórios de acompanhamento das informações "</w:t>
      </w:r>
      <w:r>
        <w:rPr>
          <w:rFonts w:ascii="Calibri" w:eastAsia="Calibri" w:hAnsi="Calibri" w:cs="Calibri"/>
          <w:b/>
          <w:sz w:val="24"/>
        </w:rPr>
        <w:t>Planejadas</w:t>
      </w:r>
      <w:r>
        <w:rPr>
          <w:rFonts w:ascii="Calibri" w:eastAsia="Calibri" w:hAnsi="Calibri" w:cs="Calibri"/>
          <w:sz w:val="24"/>
        </w:rPr>
        <w:t xml:space="preserve"> </w:t>
      </w:r>
      <w:r>
        <w:rPr>
          <w:rFonts w:ascii="Calibri" w:eastAsia="Calibri" w:hAnsi="Calibri" w:cs="Calibri"/>
          <w:b/>
          <w:sz w:val="24"/>
        </w:rPr>
        <w:t>X</w:t>
      </w:r>
      <w:r>
        <w:rPr>
          <w:rFonts w:ascii="Calibri" w:eastAsia="Calibri" w:hAnsi="Calibri" w:cs="Calibri"/>
          <w:sz w:val="24"/>
        </w:rPr>
        <w:t xml:space="preserve"> </w:t>
      </w:r>
      <w:r>
        <w:rPr>
          <w:rFonts w:ascii="Calibri" w:eastAsia="Calibri" w:hAnsi="Calibri" w:cs="Calibri"/>
          <w:b/>
          <w:sz w:val="24"/>
        </w:rPr>
        <w:t>Executadas</w:t>
      </w:r>
      <w:r>
        <w:rPr>
          <w:rFonts w:ascii="Calibri" w:eastAsia="Calibri" w:hAnsi="Calibri" w:cs="Calibri"/>
          <w:sz w:val="24"/>
        </w:rPr>
        <w:t>".</w:t>
      </w:r>
    </w:p>
    <w:p w14:paraId="115F3572" w14:textId="77777777" w:rsidR="00522113" w:rsidRDefault="00B51388">
      <w:pPr>
        <w:ind w:left="105"/>
      </w:pPr>
      <w:r>
        <w:rPr>
          <w:noProof/>
        </w:rPr>
        <w:drawing>
          <wp:inline distT="0" distB="0" distL="0" distR="0" wp14:anchorId="3AB5A8FD" wp14:editId="6620C1C8">
            <wp:extent cx="5924550" cy="2933700"/>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png"/>
                    <pic:cNvPicPr/>
                  </pic:nvPicPr>
                  <pic:blipFill>
                    <a:blip r:embed="rId655" cstate="print"/>
                    <a:stretch>
                      <a:fillRect/>
                    </a:stretch>
                  </pic:blipFill>
                  <pic:spPr>
                    <a:xfrm>
                      <a:off x="0" y="0"/>
                      <a:ext cx="5924550" cy="2933700"/>
                    </a:xfrm>
                    <a:prstGeom prst="rect">
                      <a:avLst/>
                    </a:prstGeom>
                  </pic:spPr>
                </pic:pic>
              </a:graphicData>
            </a:graphic>
          </wp:inline>
        </w:drawing>
      </w:r>
    </w:p>
    <w:p w14:paraId="0C921E80" w14:textId="77777777" w:rsidR="00522113" w:rsidRDefault="00B51388">
      <w:pPr>
        <w:ind w:left="105"/>
      </w:pPr>
      <w:r>
        <w:rPr>
          <w:noProof/>
        </w:rPr>
        <w:drawing>
          <wp:inline distT="0" distB="0" distL="0" distR="0" wp14:anchorId="11B707A0" wp14:editId="35AC432B">
            <wp:extent cx="5924550" cy="981075"/>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png"/>
                    <pic:cNvPicPr/>
                  </pic:nvPicPr>
                  <pic:blipFill>
                    <a:blip r:embed="rId656" cstate="print"/>
                    <a:stretch>
                      <a:fillRect/>
                    </a:stretch>
                  </pic:blipFill>
                  <pic:spPr>
                    <a:xfrm>
                      <a:off x="0" y="0"/>
                      <a:ext cx="5924550" cy="981075"/>
                    </a:xfrm>
                    <a:prstGeom prst="rect">
                      <a:avLst/>
                    </a:prstGeom>
                  </pic:spPr>
                </pic:pic>
              </a:graphicData>
            </a:graphic>
          </wp:inline>
        </w:drawing>
      </w:r>
    </w:p>
    <w:p w14:paraId="5CA8BDEF" w14:textId="77777777" w:rsidR="00522113" w:rsidRDefault="00522113">
      <w:pPr>
        <w:spacing w:before="15" w:line="180" w:lineRule="exact"/>
      </w:pPr>
    </w:p>
    <w:p w14:paraId="508B64D2" w14:textId="77777777" w:rsidR="00522113" w:rsidRDefault="00522113">
      <w:pPr>
        <w:spacing w:line="360" w:lineRule="auto"/>
        <w:ind w:left="105" w:right="60"/>
      </w:pPr>
    </w:p>
    <w:p w14:paraId="0EA7B4D1" w14:textId="77777777" w:rsidR="00522113" w:rsidRDefault="00B51388">
      <w:pPr>
        <w:numPr>
          <w:ilvl w:val="0"/>
          <w:numId w:val="99"/>
        </w:numPr>
        <w:spacing w:line="360" w:lineRule="auto"/>
        <w:ind w:right="60"/>
      </w:pPr>
      <w:r>
        <w:rPr>
          <w:rFonts w:ascii="Calibri" w:eastAsia="Calibri" w:hAnsi="Calibri" w:cs="Calibri"/>
          <w:sz w:val="24"/>
        </w:rPr>
        <w:t>Para</w:t>
      </w:r>
      <w:r>
        <w:rPr>
          <w:rFonts w:ascii="Calibri" w:eastAsia="Calibri" w:hAnsi="Calibri" w:cs="Calibri"/>
          <w:spacing w:val="30"/>
          <w:sz w:val="24"/>
        </w:rPr>
        <w:t xml:space="preserve"> </w:t>
      </w:r>
      <w:r>
        <w:rPr>
          <w:rFonts w:ascii="Calibri" w:eastAsia="Calibri" w:hAnsi="Calibri" w:cs="Calibri"/>
          <w:sz w:val="24"/>
        </w:rPr>
        <w:t>gerar</w:t>
      </w:r>
      <w:r>
        <w:rPr>
          <w:rFonts w:ascii="Calibri" w:eastAsia="Calibri" w:hAnsi="Calibri" w:cs="Calibri"/>
          <w:spacing w:val="30"/>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novo</w:t>
      </w:r>
      <w:r>
        <w:rPr>
          <w:rFonts w:ascii="Calibri" w:eastAsia="Calibri" w:hAnsi="Calibri" w:cs="Calibri"/>
          <w:spacing w:val="30"/>
          <w:sz w:val="24"/>
        </w:rPr>
        <w:t xml:space="preserve"> </w:t>
      </w:r>
      <w:r>
        <w:rPr>
          <w:rFonts w:ascii="Calibri" w:eastAsia="Calibri" w:hAnsi="Calibri" w:cs="Calibri"/>
          <w:sz w:val="24"/>
        </w:rPr>
        <w:t>relatório</w:t>
      </w:r>
      <w:r>
        <w:rPr>
          <w:rFonts w:ascii="Calibri" w:eastAsia="Calibri" w:hAnsi="Calibri" w:cs="Calibri"/>
          <w:spacing w:val="30"/>
          <w:sz w:val="24"/>
        </w:rPr>
        <w:t xml:space="preserve"> </w:t>
      </w:r>
      <w:r>
        <w:rPr>
          <w:rFonts w:ascii="Calibri" w:eastAsia="Calibri" w:hAnsi="Calibri" w:cs="Calibri"/>
          <w:sz w:val="24"/>
        </w:rPr>
        <w:t>de</w:t>
      </w:r>
      <w:r>
        <w:rPr>
          <w:rFonts w:ascii="Calibri" w:eastAsia="Calibri" w:hAnsi="Calibri" w:cs="Calibri"/>
          <w:spacing w:val="30"/>
          <w:sz w:val="24"/>
        </w:rPr>
        <w:t xml:space="preserve"> </w:t>
      </w:r>
      <w:r>
        <w:rPr>
          <w:rFonts w:ascii="Calibri" w:eastAsia="Calibri" w:hAnsi="Calibri" w:cs="Calibri"/>
          <w:sz w:val="24"/>
        </w:rPr>
        <w:t>desempenhos,</w:t>
      </w:r>
      <w:r>
        <w:rPr>
          <w:rFonts w:ascii="Calibri" w:eastAsia="Calibri" w:hAnsi="Calibri" w:cs="Calibri"/>
          <w:spacing w:val="30"/>
          <w:sz w:val="24"/>
        </w:rPr>
        <w:t xml:space="preserve"> </w:t>
      </w:r>
      <w:r>
        <w:rPr>
          <w:rFonts w:ascii="Calibri" w:eastAsia="Calibri" w:hAnsi="Calibri" w:cs="Calibri"/>
          <w:sz w:val="24"/>
        </w:rPr>
        <w:t>informar</w:t>
      </w:r>
      <w:r>
        <w:rPr>
          <w:rFonts w:ascii="Calibri" w:eastAsia="Calibri" w:hAnsi="Calibri" w:cs="Calibri"/>
          <w:spacing w:val="30"/>
          <w:sz w:val="24"/>
        </w:rPr>
        <w:t xml:space="preserve"> </w:t>
      </w:r>
      <w:r>
        <w:rPr>
          <w:rFonts w:ascii="Calibri" w:eastAsia="Calibri" w:hAnsi="Calibri" w:cs="Calibri"/>
          <w:sz w:val="24"/>
        </w:rPr>
        <w:t>a</w:t>
      </w:r>
      <w:r>
        <w:rPr>
          <w:rFonts w:ascii="Calibri" w:eastAsia="Calibri" w:hAnsi="Calibri" w:cs="Calibri"/>
          <w:spacing w:val="30"/>
          <w:sz w:val="24"/>
        </w:rPr>
        <w:t xml:space="preserve"> </w:t>
      </w:r>
      <w:r>
        <w:rPr>
          <w:rFonts w:ascii="Calibri" w:eastAsia="Calibri" w:hAnsi="Calibri" w:cs="Calibri"/>
          <w:sz w:val="24"/>
        </w:rPr>
        <w:t>unidade</w:t>
      </w:r>
      <w:r>
        <w:rPr>
          <w:rFonts w:ascii="Calibri" w:eastAsia="Calibri" w:hAnsi="Calibri" w:cs="Calibri"/>
          <w:spacing w:val="30"/>
          <w:sz w:val="24"/>
        </w:rPr>
        <w:t xml:space="preserve"> </w:t>
      </w:r>
      <w:r>
        <w:rPr>
          <w:rFonts w:ascii="Calibri" w:eastAsia="Calibri" w:hAnsi="Calibri" w:cs="Calibri"/>
          <w:sz w:val="24"/>
        </w:rPr>
        <w:t>e</w:t>
      </w:r>
      <w:r>
        <w:rPr>
          <w:rFonts w:ascii="Calibri" w:eastAsia="Calibri" w:hAnsi="Calibri" w:cs="Calibri"/>
          <w:spacing w:val="30"/>
          <w:sz w:val="24"/>
        </w:rPr>
        <w:t xml:space="preserve"> </w:t>
      </w:r>
      <w:r>
        <w:rPr>
          <w:rFonts w:ascii="Calibri" w:eastAsia="Calibri" w:hAnsi="Calibri" w:cs="Calibri"/>
          <w:sz w:val="24"/>
        </w:rPr>
        <w:t>o</w:t>
      </w:r>
      <w:r>
        <w:rPr>
          <w:rFonts w:ascii="Calibri" w:eastAsia="Calibri" w:hAnsi="Calibri" w:cs="Calibri"/>
          <w:spacing w:val="30"/>
          <w:sz w:val="24"/>
        </w:rPr>
        <w:t xml:space="preserve"> </w:t>
      </w:r>
      <w:r>
        <w:rPr>
          <w:rFonts w:ascii="Calibri" w:eastAsia="Calibri" w:hAnsi="Calibri" w:cs="Calibri"/>
          <w:sz w:val="24"/>
        </w:rPr>
        <w:t>ano</w:t>
      </w:r>
      <w:r>
        <w:rPr>
          <w:rFonts w:ascii="Calibri" w:eastAsia="Calibri" w:hAnsi="Calibri" w:cs="Calibri"/>
          <w:spacing w:val="30"/>
          <w:sz w:val="24"/>
        </w:rPr>
        <w:t xml:space="preserve"> </w:t>
      </w:r>
      <w:r>
        <w:rPr>
          <w:rFonts w:ascii="Calibri" w:eastAsia="Calibri" w:hAnsi="Calibri" w:cs="Calibri"/>
          <w:sz w:val="24"/>
        </w:rPr>
        <w:t>e</w:t>
      </w:r>
      <w:r>
        <w:rPr>
          <w:rFonts w:ascii="Calibri" w:eastAsia="Calibri" w:hAnsi="Calibri" w:cs="Calibri"/>
          <w:spacing w:val="30"/>
          <w:sz w:val="24"/>
        </w:rPr>
        <w:t xml:space="preserve"> </w:t>
      </w:r>
      <w:r>
        <w:rPr>
          <w:rFonts w:ascii="Calibri" w:eastAsia="Calibri" w:hAnsi="Calibri" w:cs="Calibri"/>
          <w:sz w:val="24"/>
        </w:rPr>
        <w:t xml:space="preserve">depois selecionar a opção </w:t>
      </w:r>
      <w:r>
        <w:rPr>
          <w:noProof/>
        </w:rPr>
        <w:drawing>
          <wp:inline distT="0" distB="0" distL="0" distR="0" wp14:anchorId="2C998B62" wp14:editId="19850260">
            <wp:extent cx="1190625" cy="304800"/>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png"/>
                    <pic:cNvPicPr/>
                  </pic:nvPicPr>
                  <pic:blipFill>
                    <a:blip r:embed="rId657" cstate="print"/>
                    <a:stretch>
                      <a:fillRect/>
                    </a:stretch>
                  </pic:blipFill>
                  <pic:spPr>
                    <a:xfrm>
                      <a:off x="0" y="0"/>
                      <a:ext cx="1190625" cy="304800"/>
                    </a:xfrm>
                    <a:prstGeom prst="rect">
                      <a:avLst/>
                    </a:prstGeom>
                  </pic:spPr>
                </pic:pic>
              </a:graphicData>
            </a:graphic>
          </wp:inline>
        </w:drawing>
      </w:r>
      <w:r>
        <w:rPr>
          <w:sz w:val="24"/>
        </w:rPr>
        <w:t>.</w:t>
      </w:r>
    </w:p>
    <w:p w14:paraId="52D07850" w14:textId="77777777" w:rsidR="00522113" w:rsidRDefault="00B51388">
      <w:pPr>
        <w:numPr>
          <w:ilvl w:val="0"/>
          <w:numId w:val="99"/>
        </w:numPr>
      </w:pPr>
      <w:r>
        <w:rPr>
          <w:rFonts w:ascii="Calibri" w:eastAsia="Calibri" w:hAnsi="Calibri" w:cs="Calibri"/>
          <w:sz w:val="24"/>
        </w:rPr>
        <w:t>É</w:t>
      </w:r>
      <w:r>
        <w:rPr>
          <w:rFonts w:ascii="Calibri" w:eastAsia="Calibri" w:hAnsi="Calibri" w:cs="Calibri"/>
          <w:sz w:val="24"/>
        </w:rPr>
        <w:tab/>
        <w:t xml:space="preserve">possível  </w:t>
      </w:r>
      <w:r>
        <w:rPr>
          <w:rFonts w:ascii="Calibri" w:eastAsia="Calibri" w:hAnsi="Calibri" w:cs="Calibri"/>
          <w:spacing w:val="45"/>
          <w:sz w:val="24"/>
        </w:rPr>
        <w:t xml:space="preserve"> </w:t>
      </w:r>
      <w:r>
        <w:rPr>
          <w:rFonts w:ascii="Calibri" w:eastAsia="Calibri" w:hAnsi="Calibri" w:cs="Calibri"/>
          <w:sz w:val="24"/>
        </w:rPr>
        <w:t xml:space="preserve">exportar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 xml:space="preserve">informações  </w:t>
      </w:r>
      <w:r>
        <w:rPr>
          <w:rFonts w:ascii="Calibri" w:eastAsia="Calibri" w:hAnsi="Calibri" w:cs="Calibri"/>
          <w:spacing w:val="45"/>
          <w:sz w:val="24"/>
        </w:rPr>
        <w:t xml:space="preserve"> </w:t>
      </w:r>
      <w:r>
        <w:rPr>
          <w:rFonts w:ascii="Calibri" w:eastAsia="Calibri" w:hAnsi="Calibri" w:cs="Calibri"/>
          <w:sz w:val="24"/>
        </w:rPr>
        <w:t xml:space="preserve">em  </w:t>
      </w:r>
      <w:r>
        <w:rPr>
          <w:rFonts w:ascii="Calibri" w:eastAsia="Calibri" w:hAnsi="Calibri" w:cs="Calibri"/>
          <w:spacing w:val="45"/>
          <w:sz w:val="24"/>
        </w:rPr>
        <w:t xml:space="preserve"> </w:t>
      </w:r>
      <w:r>
        <w:rPr>
          <w:rFonts w:ascii="Calibri" w:eastAsia="Calibri" w:hAnsi="Calibri" w:cs="Calibri"/>
          <w:sz w:val="24"/>
        </w:rPr>
        <w:t xml:space="preserve">Excel  </w:t>
      </w:r>
      <w:r>
        <w:rPr>
          <w:rFonts w:ascii="Calibri" w:eastAsia="Calibri" w:hAnsi="Calibri" w:cs="Calibri"/>
          <w:spacing w:val="45"/>
          <w:sz w:val="24"/>
        </w:rPr>
        <w:t xml:space="preserve"> </w:t>
      </w:r>
      <w:r>
        <w:rPr>
          <w:rFonts w:ascii="Calibri" w:eastAsia="Calibri" w:hAnsi="Calibri" w:cs="Calibri"/>
          <w:sz w:val="24"/>
        </w:rPr>
        <w:t xml:space="preserve">e  </w:t>
      </w:r>
      <w:r>
        <w:rPr>
          <w:rFonts w:ascii="Calibri" w:eastAsia="Calibri" w:hAnsi="Calibri" w:cs="Calibri"/>
          <w:spacing w:val="45"/>
          <w:sz w:val="24"/>
        </w:rPr>
        <w:t xml:space="preserve"> </w:t>
      </w:r>
      <w:r>
        <w:rPr>
          <w:rFonts w:ascii="Calibri" w:eastAsia="Calibri" w:hAnsi="Calibri" w:cs="Calibri"/>
          <w:sz w:val="24"/>
        </w:rPr>
        <w:t xml:space="preserve">PDF  </w:t>
      </w:r>
      <w:r>
        <w:rPr>
          <w:rFonts w:ascii="Calibri" w:eastAsia="Calibri" w:hAnsi="Calibri" w:cs="Calibri"/>
          <w:spacing w:val="45"/>
          <w:sz w:val="24"/>
        </w:rPr>
        <w:t xml:space="preserve"> </w:t>
      </w:r>
      <w:r>
        <w:rPr>
          <w:rFonts w:ascii="Calibri" w:eastAsia="Calibri" w:hAnsi="Calibri" w:cs="Calibri"/>
          <w:sz w:val="24"/>
        </w:rPr>
        <w:t xml:space="preserve">através  </w:t>
      </w:r>
      <w:r>
        <w:rPr>
          <w:rFonts w:ascii="Calibri" w:eastAsia="Calibri" w:hAnsi="Calibri" w:cs="Calibri"/>
          <w:spacing w:val="45"/>
          <w:sz w:val="24"/>
        </w:rPr>
        <w:t xml:space="preserve"> </w:t>
      </w:r>
      <w:r>
        <w:rPr>
          <w:rFonts w:ascii="Calibri" w:eastAsia="Calibri" w:hAnsi="Calibri" w:cs="Calibri"/>
          <w:sz w:val="24"/>
        </w:rPr>
        <w:t xml:space="preserve">das  </w:t>
      </w:r>
      <w:r>
        <w:rPr>
          <w:rFonts w:ascii="Calibri" w:eastAsia="Calibri" w:hAnsi="Calibri" w:cs="Calibri"/>
          <w:spacing w:val="45"/>
          <w:sz w:val="24"/>
        </w:rPr>
        <w:t xml:space="preserve"> </w:t>
      </w:r>
      <w:r>
        <w:rPr>
          <w:rFonts w:ascii="Calibri" w:eastAsia="Calibri" w:hAnsi="Calibri" w:cs="Calibri"/>
          <w:sz w:val="24"/>
        </w:rPr>
        <w:t xml:space="preserve">opções </w:t>
      </w:r>
      <w:r>
        <w:rPr>
          <w:noProof/>
        </w:rPr>
        <w:drawing>
          <wp:inline distT="0" distB="0" distL="0" distR="0" wp14:anchorId="1EB8D333" wp14:editId="338B1974">
            <wp:extent cx="1143000" cy="285750"/>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png"/>
                    <pic:cNvPicPr/>
                  </pic:nvPicPr>
                  <pic:blipFill>
                    <a:blip r:embed="rId658" cstate="print"/>
                    <a:stretch>
                      <a:fillRect/>
                    </a:stretch>
                  </pic:blipFill>
                  <pic:spPr>
                    <a:xfrm>
                      <a:off x="0" y="0"/>
                      <a:ext cx="1143000" cy="285750"/>
                    </a:xfrm>
                    <a:prstGeom prst="rect">
                      <a:avLst/>
                    </a:prstGeom>
                  </pic:spPr>
                </pic:pic>
              </a:graphicData>
            </a:graphic>
          </wp:inline>
        </w:drawing>
      </w:r>
      <w:r>
        <w:rPr>
          <w:rFonts w:ascii="Calibri" w:eastAsia="Calibri" w:hAnsi="Calibri" w:cs="Calibri"/>
          <w:sz w:val="24"/>
        </w:rPr>
        <w:t xml:space="preserve"> e </w:t>
      </w:r>
      <w:r>
        <w:rPr>
          <w:noProof/>
        </w:rPr>
        <w:drawing>
          <wp:inline distT="0" distB="0" distL="0" distR="0" wp14:anchorId="7A5C4D61" wp14:editId="42118510">
            <wp:extent cx="1219200" cy="304800"/>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png"/>
                    <pic:cNvPicPr/>
                  </pic:nvPicPr>
                  <pic:blipFill>
                    <a:blip r:embed="rId659" cstate="print"/>
                    <a:stretch>
                      <a:fillRect/>
                    </a:stretch>
                  </pic:blipFill>
                  <pic:spPr>
                    <a:xfrm>
                      <a:off x="0" y="0"/>
                      <a:ext cx="1219200" cy="304800"/>
                    </a:xfrm>
                    <a:prstGeom prst="rect">
                      <a:avLst/>
                    </a:prstGeom>
                  </pic:spPr>
                </pic:pic>
              </a:graphicData>
            </a:graphic>
          </wp:inline>
        </w:drawing>
      </w:r>
      <w:r>
        <w:rPr>
          <w:rFonts w:ascii="Calibri" w:eastAsia="Calibri" w:hAnsi="Calibri" w:cs="Calibri"/>
          <w:sz w:val="24"/>
        </w:rPr>
        <w:t>.</w:t>
      </w:r>
    </w:p>
    <w:p w14:paraId="22A46C5B" w14:textId="77777777" w:rsidR="00522113" w:rsidRDefault="00522113"/>
    <w:p w14:paraId="18DDA9FD" w14:textId="77777777" w:rsidR="00522113" w:rsidRDefault="00B51388">
      <w:pPr>
        <w:numPr>
          <w:ilvl w:val="0"/>
          <w:numId w:val="99"/>
        </w:numPr>
      </w:pPr>
      <w:r>
        <w:rPr>
          <w:rFonts w:ascii="Calibri" w:eastAsia="Calibri" w:hAnsi="Calibri" w:cs="Calibri"/>
          <w:sz w:val="24"/>
        </w:rPr>
        <w:t xml:space="preserve">Os registros com as situações </w:t>
      </w:r>
      <w:r>
        <w:rPr>
          <w:rFonts w:ascii="Calibri" w:eastAsia="Calibri" w:hAnsi="Calibri" w:cs="Calibri"/>
          <w:b/>
          <w:sz w:val="24"/>
        </w:rPr>
        <w:t>Não Concluída</w:t>
      </w:r>
      <w:r>
        <w:rPr>
          <w:rFonts w:ascii="Calibri" w:eastAsia="Calibri" w:hAnsi="Calibri" w:cs="Calibri"/>
          <w:sz w:val="24"/>
        </w:rPr>
        <w:t xml:space="preserve"> e </w:t>
      </w:r>
      <w:r>
        <w:rPr>
          <w:rFonts w:ascii="Calibri" w:eastAsia="Calibri" w:hAnsi="Calibri" w:cs="Calibri"/>
          <w:b/>
          <w:sz w:val="24"/>
        </w:rPr>
        <w:t>Não Realizada</w:t>
      </w:r>
      <w:r>
        <w:rPr>
          <w:rFonts w:ascii="Calibri" w:eastAsia="Calibri" w:hAnsi="Calibri" w:cs="Calibri"/>
          <w:sz w:val="24"/>
        </w:rPr>
        <w:t xml:space="preserve"> não deverão ser utilizados nos cálculos dos índices apresentados nas abas </w:t>
      </w:r>
      <w:r>
        <w:rPr>
          <w:rFonts w:ascii="Calibri" w:eastAsia="Calibri" w:hAnsi="Calibri" w:cs="Calibri"/>
          <w:b/>
          <w:sz w:val="24"/>
        </w:rPr>
        <w:t>Desempenhos e Gráficos do Relatório</w:t>
      </w:r>
      <w:r>
        <w:rPr>
          <w:rFonts w:ascii="Calibri" w:eastAsia="Calibri" w:hAnsi="Calibri" w:cs="Calibri"/>
          <w:sz w:val="24"/>
        </w:rPr>
        <w:t>.</w:t>
      </w:r>
    </w:p>
    <w:p w14:paraId="0ACF1AF7" w14:textId="77777777" w:rsidR="00522113" w:rsidRDefault="00B51388">
      <w:pPr>
        <w:numPr>
          <w:ilvl w:val="0"/>
          <w:numId w:val="99"/>
        </w:numPr>
      </w:pPr>
      <w:r>
        <w:rPr>
          <w:rFonts w:ascii="Calibri" w:eastAsia="Calibri" w:hAnsi="Calibri" w:cs="Calibri"/>
          <w:sz w:val="24"/>
        </w:rPr>
        <w:t xml:space="preserve">O sistema apresenta a nomenclatura "--", na coluna Índice de cumprimento do plano de fiscalização em qualquer item do relatório, quando não </w:t>
      </w:r>
      <w:r>
        <w:rPr>
          <w:rFonts w:ascii="Calibri" w:eastAsia="Calibri" w:hAnsi="Calibri" w:cs="Calibri"/>
          <w:sz w:val="24"/>
        </w:rPr>
        <w:t>houver fiscalizações planejadas, ou seja, igual a 0 (zero)</w:t>
      </w:r>
    </w:p>
    <w:p w14:paraId="464A3738" w14:textId="77777777" w:rsidR="00522113" w:rsidRDefault="00522113"/>
    <w:p w14:paraId="28352FBE" w14:textId="77777777" w:rsidR="00522113" w:rsidRDefault="00B51388">
      <w:pPr>
        <w:numPr>
          <w:ilvl w:val="0"/>
          <w:numId w:val="99"/>
        </w:numPr>
      </w:pPr>
      <w:r>
        <w:rPr>
          <w:rFonts w:ascii="Calibri" w:eastAsia="Calibri" w:hAnsi="Calibri" w:cs="Calibri"/>
          <w:b/>
          <w:sz w:val="24"/>
        </w:rPr>
        <w:t>Importante</w:t>
      </w:r>
    </w:p>
    <w:p w14:paraId="1B75620B" w14:textId="77777777" w:rsidR="00522113" w:rsidRDefault="00B51388">
      <w:pPr>
        <w:numPr>
          <w:ilvl w:val="1"/>
          <w:numId w:val="99"/>
        </w:numPr>
      </w:pPr>
      <w:r>
        <w:rPr>
          <w:rFonts w:ascii="Calibri" w:eastAsia="Calibri" w:hAnsi="Calibri" w:cs="Calibri"/>
          <w:sz w:val="24"/>
        </w:rPr>
        <w:t>A regra de cálculo para cada índice e por categoria: Fiscalizações Planejadas Executadas x (Quantidade do Respectivo Risco para a Categoria em Fiscalizações Planejadas Executadas / 100)</w:t>
      </w:r>
    </w:p>
    <w:p w14:paraId="013F078F" w14:textId="77777777" w:rsidR="00522113" w:rsidRDefault="00B51388">
      <w:pPr>
        <w:numPr>
          <w:ilvl w:val="1"/>
          <w:numId w:val="99"/>
        </w:numPr>
      </w:pPr>
      <w:r>
        <w:rPr>
          <w:rFonts w:ascii="Calibri" w:eastAsia="Calibri" w:hAnsi="Calibri" w:cs="Calibri"/>
          <w:sz w:val="24"/>
        </w:rPr>
        <w:t>A regra de cálculo para a média risco geral por categoria: soma do risco geral das Fiscalizações Planejadas Executadas / Quantidade Fiscalizações Planejadas Executadas</w:t>
      </w:r>
    </w:p>
    <w:p w14:paraId="6A1197F8" w14:textId="77777777" w:rsidR="00522113" w:rsidRDefault="00B51388">
      <w:pPr>
        <w:numPr>
          <w:ilvl w:val="1"/>
          <w:numId w:val="99"/>
        </w:numPr>
      </w:pPr>
      <w:r>
        <w:rPr>
          <w:rFonts w:ascii="Calibri" w:eastAsia="Calibri" w:hAnsi="Calibri" w:cs="Calibri"/>
          <w:sz w:val="24"/>
        </w:rPr>
        <w:t>O resultado deverá ser comparado a tabela de Grau de Risco e apresentar a descrição con</w:t>
      </w:r>
      <w:r>
        <w:rPr>
          <w:rFonts w:ascii="Calibri" w:eastAsia="Calibri" w:hAnsi="Calibri" w:cs="Calibri"/>
          <w:sz w:val="24"/>
        </w:rPr>
        <w:t>forme o valor encontrado na comparação.</w:t>
      </w:r>
    </w:p>
    <w:p w14:paraId="3FFFE694" w14:textId="77777777" w:rsidR="00522113" w:rsidRDefault="00B51388">
      <w:pPr>
        <w:numPr>
          <w:ilvl w:val="1"/>
          <w:numId w:val="99"/>
        </w:numPr>
      </w:pPr>
      <w:r>
        <w:rPr>
          <w:rFonts w:ascii="Calibri" w:eastAsia="Calibri" w:hAnsi="Calibri" w:cs="Calibri"/>
          <w:sz w:val="24"/>
        </w:rPr>
        <w:t>A categoria Acumulados para os novos índices é a somatória dos valores de cada categoria para o respectivo índice.</w:t>
      </w:r>
    </w:p>
    <w:p w14:paraId="573D86C5" w14:textId="77777777" w:rsidR="00522113" w:rsidRDefault="00B51388">
      <w:pPr>
        <w:numPr>
          <w:ilvl w:val="1"/>
          <w:numId w:val="99"/>
        </w:numPr>
      </w:pPr>
      <w:r>
        <w:rPr>
          <w:rFonts w:ascii="Calibri" w:eastAsia="Calibri" w:hAnsi="Calibri" w:cs="Calibri"/>
          <w:sz w:val="24"/>
        </w:rPr>
        <w:t>A categoria Acumulados para a Média Risco Geral é a somatória da Média Risco Geral das categorias div</w:t>
      </w:r>
      <w:r>
        <w:rPr>
          <w:rFonts w:ascii="Calibri" w:eastAsia="Calibri" w:hAnsi="Calibri" w:cs="Calibri"/>
          <w:sz w:val="24"/>
        </w:rPr>
        <w:t>idido pelos acumulados em Fiscalizações Planejadas Executadas.</w:t>
      </w:r>
    </w:p>
    <w:p w14:paraId="6E680696" w14:textId="77777777" w:rsidR="00522113" w:rsidRDefault="00B51388">
      <w:pPr>
        <w:numPr>
          <w:ilvl w:val="1"/>
          <w:numId w:val="99"/>
        </w:numPr>
      </w:pPr>
      <w:r>
        <w:rPr>
          <w:rFonts w:ascii="Calibri" w:eastAsia="Calibri" w:hAnsi="Calibri" w:cs="Calibri"/>
          <w:sz w:val="24"/>
        </w:rPr>
        <w:t>O resultado deverá ser comparado a tabela de Grau de Risco e apresentar a descrição conforme o valor encontrado na comparação.</w:t>
      </w:r>
    </w:p>
    <w:p w14:paraId="27D18C39" w14:textId="77777777" w:rsidR="00522113" w:rsidRDefault="00522113"/>
    <w:p w14:paraId="2CFD378E" w14:textId="77777777" w:rsidR="00522113" w:rsidRDefault="00B51388">
      <w:pPr>
        <w:numPr>
          <w:ilvl w:val="0"/>
          <w:numId w:val="99"/>
        </w:numPr>
      </w:pPr>
      <w:r>
        <w:rPr>
          <w:rFonts w:ascii="Calibri" w:eastAsia="Calibri" w:hAnsi="Calibri" w:cs="Calibri"/>
          <w:b/>
          <w:sz w:val="24"/>
        </w:rPr>
        <w:t>Relátorio em Excel:</w:t>
      </w:r>
    </w:p>
    <w:p w14:paraId="09491C0E" w14:textId="77777777" w:rsidR="00522113" w:rsidRDefault="00522113"/>
    <w:p w14:paraId="54C5F3EA" w14:textId="77777777" w:rsidR="00522113" w:rsidRDefault="00B51388">
      <w:r>
        <w:rPr>
          <w:noProof/>
        </w:rPr>
        <w:drawing>
          <wp:inline distT="0" distB="0" distL="0" distR="0" wp14:anchorId="352A9659" wp14:editId="3DD69E83">
            <wp:extent cx="5991225" cy="1476375"/>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png"/>
                    <pic:cNvPicPr/>
                  </pic:nvPicPr>
                  <pic:blipFill>
                    <a:blip r:embed="rId660" cstate="print"/>
                    <a:stretch>
                      <a:fillRect/>
                    </a:stretch>
                  </pic:blipFill>
                  <pic:spPr>
                    <a:xfrm>
                      <a:off x="0" y="0"/>
                      <a:ext cx="5991225" cy="1476375"/>
                    </a:xfrm>
                    <a:prstGeom prst="rect">
                      <a:avLst/>
                    </a:prstGeom>
                  </pic:spPr>
                </pic:pic>
              </a:graphicData>
            </a:graphic>
          </wp:inline>
        </w:drawing>
      </w:r>
    </w:p>
    <w:p w14:paraId="492B4601" w14:textId="77777777" w:rsidR="00522113" w:rsidRDefault="00522113"/>
    <w:p w14:paraId="1C2960B8" w14:textId="77777777" w:rsidR="00522113" w:rsidRDefault="00522113"/>
    <w:p w14:paraId="7A7029D6" w14:textId="77777777" w:rsidR="00522113" w:rsidRDefault="00B51388">
      <w:pPr>
        <w:numPr>
          <w:ilvl w:val="0"/>
          <w:numId w:val="99"/>
        </w:numPr>
      </w:pPr>
      <w:r>
        <w:rPr>
          <w:rFonts w:ascii="Calibri" w:eastAsia="Calibri" w:hAnsi="Calibri" w:cs="Calibri"/>
          <w:b/>
          <w:sz w:val="24"/>
        </w:rPr>
        <w:t xml:space="preserve">Relátorio em PDF: </w:t>
      </w:r>
    </w:p>
    <w:p w14:paraId="3C020362" w14:textId="77777777" w:rsidR="00522113" w:rsidRDefault="00522113">
      <w:pPr>
        <w:ind w:left="105"/>
      </w:pPr>
    </w:p>
    <w:p w14:paraId="34489E32" w14:textId="77777777" w:rsidR="00522113" w:rsidRDefault="00B51388">
      <w:r>
        <w:rPr>
          <w:noProof/>
        </w:rPr>
        <w:drawing>
          <wp:inline distT="0" distB="0" distL="0" distR="0" wp14:anchorId="6D8BDAAF" wp14:editId="29515646">
            <wp:extent cx="5991225" cy="4229100"/>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png"/>
                    <pic:cNvPicPr/>
                  </pic:nvPicPr>
                  <pic:blipFill>
                    <a:blip r:embed="rId661" cstate="print"/>
                    <a:stretch>
                      <a:fillRect/>
                    </a:stretch>
                  </pic:blipFill>
                  <pic:spPr>
                    <a:xfrm>
                      <a:off x="0" y="0"/>
                      <a:ext cx="5991225" cy="4229100"/>
                    </a:xfrm>
                    <a:prstGeom prst="rect">
                      <a:avLst/>
                    </a:prstGeom>
                  </pic:spPr>
                </pic:pic>
              </a:graphicData>
            </a:graphic>
          </wp:inline>
        </w:drawing>
      </w:r>
    </w:p>
    <w:p w14:paraId="60E9A49A" w14:textId="77777777" w:rsidR="00522113" w:rsidRDefault="00522113"/>
    <w:p w14:paraId="7E5C89E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Created with the</w:t>
      </w:r>
      <w:r>
        <w:rPr>
          <w:rFonts w:ascii="Tahoma" w:eastAsia="Tahoma" w:hAnsi="Tahoma" w:cs="Tahoma"/>
          <w:i/>
          <w:color w:val="C0C0C0"/>
        </w:rPr>
        <w:t xml:space="preserve"> Personal Edition of HelpNDoc: </w:t>
      </w:r>
      <w:hyperlink r:id="rId662">
        <w:r>
          <w:rPr>
            <w:rFonts w:ascii="Tahoma" w:eastAsia="Tahoma" w:hAnsi="Tahoma" w:cs="Tahoma"/>
            <w:i/>
            <w:color w:val="6666FF"/>
          </w:rPr>
          <w:t>Easily create iPhone documentation</w:t>
        </w:r>
      </w:hyperlink>
    </w:p>
    <w:p w14:paraId="3F223FB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61" w:name="_topic_Graficos"/>
      <w:bookmarkEnd w:id="261"/>
      <w:r>
        <w:rPr>
          <w:rFonts w:ascii="Tahoma" w:eastAsia="Tahoma" w:hAnsi="Tahoma" w:cs="Tahoma"/>
          <w:i/>
          <w:color w:val="243F60"/>
          <w:sz w:val="22"/>
        </w:rPr>
        <w:t>Gráficos</w:t>
      </w:r>
    </w:p>
    <w:p w14:paraId="1FF38509" w14:textId="77777777" w:rsidR="00522113" w:rsidRDefault="00B51388">
      <w:pPr>
        <w:spacing w:line="357" w:lineRule="auto"/>
        <w:ind w:left="105" w:right="75"/>
        <w:jc w:val="both"/>
      </w:pPr>
      <w:r>
        <w:rPr>
          <w:rFonts w:ascii="Calibri" w:eastAsia="Calibri" w:hAnsi="Calibri" w:cs="Calibri"/>
          <w:sz w:val="24"/>
        </w:rPr>
        <w:t>Na aba "</w:t>
      </w:r>
      <w:r>
        <w:rPr>
          <w:rFonts w:ascii="Calibri" w:eastAsia="Calibri" w:hAnsi="Calibri" w:cs="Calibri"/>
          <w:b/>
          <w:sz w:val="24"/>
        </w:rPr>
        <w:t>Gráficos</w:t>
      </w:r>
      <w:r>
        <w:rPr>
          <w:rFonts w:ascii="Calibri" w:eastAsia="Calibri" w:hAnsi="Calibri" w:cs="Calibri"/>
          <w:sz w:val="24"/>
        </w:rPr>
        <w:t>" permite o usuário visualizar os relatórios de acompanhamento das informações "</w:t>
      </w:r>
      <w:r>
        <w:rPr>
          <w:rFonts w:ascii="Calibri" w:eastAsia="Calibri" w:hAnsi="Calibri" w:cs="Calibri"/>
          <w:b/>
          <w:sz w:val="24"/>
        </w:rPr>
        <w:t>Planejadas</w:t>
      </w:r>
      <w:r>
        <w:rPr>
          <w:rFonts w:ascii="Calibri" w:eastAsia="Calibri" w:hAnsi="Calibri" w:cs="Calibri"/>
          <w:sz w:val="24"/>
        </w:rPr>
        <w:t xml:space="preserve"> </w:t>
      </w:r>
      <w:r>
        <w:rPr>
          <w:rFonts w:ascii="Calibri" w:eastAsia="Calibri" w:hAnsi="Calibri" w:cs="Calibri"/>
          <w:b/>
          <w:sz w:val="24"/>
        </w:rPr>
        <w:t>X</w:t>
      </w:r>
      <w:r>
        <w:rPr>
          <w:rFonts w:ascii="Calibri" w:eastAsia="Calibri" w:hAnsi="Calibri" w:cs="Calibri"/>
          <w:sz w:val="24"/>
        </w:rPr>
        <w:t xml:space="preserve"> </w:t>
      </w:r>
      <w:r>
        <w:rPr>
          <w:rFonts w:ascii="Calibri" w:eastAsia="Calibri" w:hAnsi="Calibri" w:cs="Calibri"/>
          <w:b/>
          <w:sz w:val="24"/>
        </w:rPr>
        <w:t>Executadas</w:t>
      </w:r>
      <w:r>
        <w:rPr>
          <w:rFonts w:ascii="Calibri" w:eastAsia="Calibri" w:hAnsi="Calibri" w:cs="Calibri"/>
          <w:sz w:val="24"/>
        </w:rPr>
        <w:t>".</w:t>
      </w:r>
    </w:p>
    <w:p w14:paraId="5C43622A" w14:textId="77777777" w:rsidR="00522113" w:rsidRDefault="00B51388">
      <w:pPr>
        <w:ind w:left="105"/>
      </w:pPr>
      <w:r>
        <w:rPr>
          <w:noProof/>
        </w:rPr>
        <w:drawing>
          <wp:inline distT="0" distB="0" distL="0" distR="0" wp14:anchorId="30678815" wp14:editId="0EDC6081">
            <wp:extent cx="5924550" cy="2581275"/>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png"/>
                    <pic:cNvPicPr/>
                  </pic:nvPicPr>
                  <pic:blipFill>
                    <a:blip r:embed="rId663" cstate="print"/>
                    <a:stretch>
                      <a:fillRect/>
                    </a:stretch>
                  </pic:blipFill>
                  <pic:spPr>
                    <a:xfrm>
                      <a:off x="0" y="0"/>
                      <a:ext cx="5924550" cy="2581275"/>
                    </a:xfrm>
                    <a:prstGeom prst="rect">
                      <a:avLst/>
                    </a:prstGeom>
                  </pic:spPr>
                </pic:pic>
              </a:graphicData>
            </a:graphic>
          </wp:inline>
        </w:drawing>
      </w:r>
    </w:p>
    <w:p w14:paraId="2019D26E" w14:textId="77777777" w:rsidR="00522113" w:rsidRDefault="00522113">
      <w:pPr>
        <w:spacing w:line="195" w:lineRule="exact"/>
      </w:pPr>
    </w:p>
    <w:p w14:paraId="19AA9264" w14:textId="77777777" w:rsidR="00522113" w:rsidRDefault="00522113">
      <w:pPr>
        <w:spacing w:before="15" w:line="195" w:lineRule="exact"/>
      </w:pPr>
    </w:p>
    <w:p w14:paraId="3FBEC44B" w14:textId="77777777" w:rsidR="00522113" w:rsidRDefault="00B51388">
      <w:pPr>
        <w:numPr>
          <w:ilvl w:val="0"/>
          <w:numId w:val="99"/>
        </w:numPr>
        <w:spacing w:line="360" w:lineRule="auto"/>
        <w:ind w:right="45"/>
      </w:pPr>
      <w:r>
        <w:rPr>
          <w:rFonts w:ascii="Calibri" w:eastAsia="Calibri" w:hAnsi="Calibri" w:cs="Calibri"/>
          <w:sz w:val="24"/>
        </w:rPr>
        <w:t>Para gerar</w:t>
      </w:r>
      <w:r>
        <w:rPr>
          <w:rFonts w:ascii="Calibri" w:eastAsia="Calibri" w:hAnsi="Calibri" w:cs="Calibri"/>
          <w:spacing w:val="-15"/>
          <w:sz w:val="24"/>
        </w:rPr>
        <w:t xml:space="preserve"> </w:t>
      </w:r>
      <w:r>
        <w:rPr>
          <w:rFonts w:ascii="Calibri" w:eastAsia="Calibri" w:hAnsi="Calibri" w:cs="Calibri"/>
          <w:sz w:val="24"/>
        </w:rPr>
        <w:t>um</w:t>
      </w:r>
      <w:r>
        <w:rPr>
          <w:rFonts w:ascii="Calibri" w:eastAsia="Calibri" w:hAnsi="Calibri" w:cs="Calibri"/>
          <w:spacing w:val="-15"/>
          <w:sz w:val="24"/>
        </w:rPr>
        <w:t xml:space="preserve"> </w:t>
      </w:r>
      <w:r>
        <w:rPr>
          <w:rFonts w:ascii="Calibri" w:eastAsia="Calibri" w:hAnsi="Calibri" w:cs="Calibri"/>
          <w:sz w:val="24"/>
        </w:rPr>
        <w:t>novo</w:t>
      </w:r>
      <w:r>
        <w:rPr>
          <w:rFonts w:ascii="Calibri" w:eastAsia="Calibri" w:hAnsi="Calibri" w:cs="Calibri"/>
          <w:spacing w:val="-15"/>
          <w:sz w:val="24"/>
        </w:rPr>
        <w:t xml:space="preserve"> </w:t>
      </w:r>
      <w:r>
        <w:rPr>
          <w:rFonts w:ascii="Calibri" w:eastAsia="Calibri" w:hAnsi="Calibri" w:cs="Calibri"/>
          <w:sz w:val="24"/>
        </w:rPr>
        <w:t>relatório</w:t>
      </w:r>
      <w:r>
        <w:rPr>
          <w:rFonts w:ascii="Calibri" w:eastAsia="Calibri" w:hAnsi="Calibri" w:cs="Calibri"/>
          <w:spacing w:val="-15"/>
          <w:sz w:val="24"/>
        </w:rPr>
        <w:t xml:space="preserve"> </w:t>
      </w:r>
      <w:r>
        <w:rPr>
          <w:rFonts w:ascii="Calibri" w:eastAsia="Calibri" w:hAnsi="Calibri" w:cs="Calibri"/>
          <w:sz w:val="24"/>
        </w:rPr>
        <w:t>de</w:t>
      </w:r>
      <w:r>
        <w:rPr>
          <w:rFonts w:ascii="Calibri" w:eastAsia="Calibri" w:hAnsi="Calibri" w:cs="Calibri"/>
          <w:spacing w:val="-15"/>
          <w:sz w:val="24"/>
        </w:rPr>
        <w:t xml:space="preserve"> </w:t>
      </w:r>
      <w:r>
        <w:rPr>
          <w:rFonts w:ascii="Calibri" w:eastAsia="Calibri" w:hAnsi="Calibri" w:cs="Calibri"/>
          <w:sz w:val="24"/>
        </w:rPr>
        <w:t>gráficos</w:t>
      </w:r>
      <w:r>
        <w:rPr>
          <w:sz w:val="24"/>
        </w:rPr>
        <w:t>,</w:t>
      </w:r>
      <w:r>
        <w:rPr>
          <w:rFonts w:ascii="Calibri" w:eastAsia="Calibri" w:hAnsi="Calibri" w:cs="Calibri"/>
          <w:sz w:val="24"/>
        </w:rPr>
        <w:t xml:space="preserve"> informar</w:t>
      </w:r>
      <w:r>
        <w:rPr>
          <w:rFonts w:ascii="Calibri" w:eastAsia="Calibri" w:hAnsi="Calibri" w:cs="Calibri"/>
          <w:spacing w:val="-15"/>
          <w:sz w:val="24"/>
        </w:rPr>
        <w:t xml:space="preserve"> </w:t>
      </w:r>
      <w:r>
        <w:rPr>
          <w:rFonts w:ascii="Calibri" w:eastAsia="Calibri" w:hAnsi="Calibri" w:cs="Calibri"/>
          <w:sz w:val="24"/>
        </w:rPr>
        <w:t>a</w:t>
      </w:r>
      <w:r>
        <w:rPr>
          <w:rFonts w:ascii="Calibri" w:eastAsia="Calibri" w:hAnsi="Calibri" w:cs="Calibri"/>
          <w:spacing w:val="-15"/>
          <w:sz w:val="24"/>
        </w:rPr>
        <w:t xml:space="preserve"> </w:t>
      </w:r>
      <w:r>
        <w:rPr>
          <w:rFonts w:ascii="Calibri" w:eastAsia="Calibri" w:hAnsi="Calibri" w:cs="Calibri"/>
          <w:sz w:val="24"/>
        </w:rPr>
        <w:t>unidade</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o ano</w:t>
      </w:r>
      <w:r>
        <w:rPr>
          <w:rFonts w:ascii="Calibri" w:eastAsia="Calibri" w:hAnsi="Calibri" w:cs="Calibri"/>
          <w:spacing w:val="-15"/>
          <w:sz w:val="24"/>
        </w:rPr>
        <w:t xml:space="preserve"> </w:t>
      </w:r>
      <w:r>
        <w:rPr>
          <w:rFonts w:ascii="Calibri" w:eastAsia="Calibri" w:hAnsi="Calibri" w:cs="Calibri"/>
          <w:sz w:val="24"/>
        </w:rPr>
        <w:t>e</w:t>
      </w:r>
      <w:r>
        <w:rPr>
          <w:rFonts w:ascii="Calibri" w:eastAsia="Calibri" w:hAnsi="Calibri" w:cs="Calibri"/>
          <w:spacing w:val="-15"/>
          <w:sz w:val="24"/>
        </w:rPr>
        <w:t xml:space="preserve"> </w:t>
      </w:r>
      <w:r>
        <w:rPr>
          <w:rFonts w:ascii="Calibri" w:eastAsia="Calibri" w:hAnsi="Calibri" w:cs="Calibri"/>
          <w:sz w:val="24"/>
        </w:rPr>
        <w:t xml:space="preserve">depois selecionar a opção </w:t>
      </w:r>
      <w:r>
        <w:rPr>
          <w:noProof/>
        </w:rPr>
        <w:drawing>
          <wp:inline distT="0" distB="0" distL="0" distR="0" wp14:anchorId="376EE44B" wp14:editId="3438EA43">
            <wp:extent cx="1190625" cy="304800"/>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png"/>
                    <pic:cNvPicPr/>
                  </pic:nvPicPr>
                  <pic:blipFill>
                    <a:blip r:embed="rId657" cstate="print"/>
                    <a:stretch>
                      <a:fillRect/>
                    </a:stretch>
                  </pic:blipFill>
                  <pic:spPr>
                    <a:xfrm>
                      <a:off x="0" y="0"/>
                      <a:ext cx="1190625" cy="304800"/>
                    </a:xfrm>
                    <a:prstGeom prst="rect">
                      <a:avLst/>
                    </a:prstGeom>
                  </pic:spPr>
                </pic:pic>
              </a:graphicData>
            </a:graphic>
          </wp:inline>
        </w:drawing>
      </w:r>
      <w:r>
        <w:rPr>
          <w:sz w:val="24"/>
        </w:rPr>
        <w:t>.</w:t>
      </w:r>
    </w:p>
    <w:p w14:paraId="147D5368" w14:textId="77777777" w:rsidR="00522113" w:rsidRDefault="00B51388">
      <w:pPr>
        <w:numPr>
          <w:ilvl w:val="0"/>
          <w:numId w:val="99"/>
        </w:numPr>
        <w:spacing w:line="360" w:lineRule="auto"/>
        <w:ind w:right="45"/>
      </w:pPr>
      <w:r>
        <w:rPr>
          <w:rFonts w:ascii="Calibri" w:eastAsia="Calibri" w:hAnsi="Calibri" w:cs="Calibri"/>
          <w:sz w:val="24"/>
        </w:rPr>
        <w:t xml:space="preserve">É  </w:t>
      </w:r>
      <w:r>
        <w:rPr>
          <w:rFonts w:ascii="Calibri" w:eastAsia="Calibri" w:hAnsi="Calibri" w:cs="Calibri"/>
          <w:spacing w:val="45"/>
          <w:sz w:val="24"/>
        </w:rPr>
        <w:t xml:space="preserve"> </w:t>
      </w:r>
      <w:r>
        <w:rPr>
          <w:rFonts w:ascii="Calibri" w:eastAsia="Calibri" w:hAnsi="Calibri" w:cs="Calibri"/>
          <w:sz w:val="24"/>
        </w:rPr>
        <w:t xml:space="preserve">possível  </w:t>
      </w:r>
      <w:r>
        <w:rPr>
          <w:rFonts w:ascii="Calibri" w:eastAsia="Calibri" w:hAnsi="Calibri" w:cs="Calibri"/>
          <w:spacing w:val="45"/>
          <w:sz w:val="24"/>
        </w:rPr>
        <w:t xml:space="preserve"> </w:t>
      </w:r>
      <w:r>
        <w:rPr>
          <w:rFonts w:ascii="Calibri" w:eastAsia="Calibri" w:hAnsi="Calibri" w:cs="Calibri"/>
          <w:sz w:val="24"/>
        </w:rPr>
        <w:t xml:space="preserve">exportar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 xml:space="preserve">informações  </w:t>
      </w:r>
      <w:r>
        <w:rPr>
          <w:rFonts w:ascii="Calibri" w:eastAsia="Calibri" w:hAnsi="Calibri" w:cs="Calibri"/>
          <w:spacing w:val="45"/>
          <w:sz w:val="24"/>
        </w:rPr>
        <w:t xml:space="preserve"> </w:t>
      </w:r>
      <w:r>
        <w:rPr>
          <w:rFonts w:ascii="Calibri" w:eastAsia="Calibri" w:hAnsi="Calibri" w:cs="Calibri"/>
          <w:sz w:val="24"/>
        </w:rPr>
        <w:t xml:space="preserve">em  </w:t>
      </w:r>
      <w:r>
        <w:rPr>
          <w:rFonts w:ascii="Calibri" w:eastAsia="Calibri" w:hAnsi="Calibri" w:cs="Calibri"/>
          <w:spacing w:val="45"/>
          <w:sz w:val="24"/>
        </w:rPr>
        <w:t xml:space="preserve"> </w:t>
      </w:r>
      <w:r>
        <w:rPr>
          <w:rFonts w:ascii="Calibri" w:eastAsia="Calibri" w:hAnsi="Calibri" w:cs="Calibri"/>
          <w:sz w:val="24"/>
        </w:rPr>
        <w:t xml:space="preserve">Excel  </w:t>
      </w:r>
      <w:r>
        <w:rPr>
          <w:rFonts w:ascii="Calibri" w:eastAsia="Calibri" w:hAnsi="Calibri" w:cs="Calibri"/>
          <w:spacing w:val="45"/>
          <w:sz w:val="24"/>
        </w:rPr>
        <w:t xml:space="preserve"> </w:t>
      </w:r>
      <w:r>
        <w:rPr>
          <w:rFonts w:ascii="Calibri" w:eastAsia="Calibri" w:hAnsi="Calibri" w:cs="Calibri"/>
          <w:sz w:val="24"/>
        </w:rPr>
        <w:t xml:space="preserve">e  </w:t>
      </w:r>
      <w:r>
        <w:rPr>
          <w:rFonts w:ascii="Calibri" w:eastAsia="Calibri" w:hAnsi="Calibri" w:cs="Calibri"/>
          <w:spacing w:val="45"/>
          <w:sz w:val="24"/>
        </w:rPr>
        <w:t xml:space="preserve"> </w:t>
      </w:r>
      <w:r>
        <w:rPr>
          <w:rFonts w:ascii="Calibri" w:eastAsia="Calibri" w:hAnsi="Calibri" w:cs="Calibri"/>
          <w:sz w:val="24"/>
        </w:rPr>
        <w:t xml:space="preserve">PDF  </w:t>
      </w:r>
      <w:r>
        <w:rPr>
          <w:rFonts w:ascii="Calibri" w:eastAsia="Calibri" w:hAnsi="Calibri" w:cs="Calibri"/>
          <w:spacing w:val="45"/>
          <w:sz w:val="24"/>
        </w:rPr>
        <w:t xml:space="preserve"> </w:t>
      </w:r>
      <w:r>
        <w:rPr>
          <w:rFonts w:ascii="Calibri" w:eastAsia="Calibri" w:hAnsi="Calibri" w:cs="Calibri"/>
          <w:sz w:val="24"/>
        </w:rPr>
        <w:t xml:space="preserve">através  </w:t>
      </w:r>
      <w:r>
        <w:rPr>
          <w:rFonts w:ascii="Calibri" w:eastAsia="Calibri" w:hAnsi="Calibri" w:cs="Calibri"/>
          <w:spacing w:val="45"/>
          <w:sz w:val="24"/>
        </w:rPr>
        <w:t xml:space="preserve"> </w:t>
      </w:r>
      <w:r>
        <w:rPr>
          <w:rFonts w:ascii="Calibri" w:eastAsia="Calibri" w:hAnsi="Calibri" w:cs="Calibri"/>
          <w:sz w:val="24"/>
        </w:rPr>
        <w:t xml:space="preserve">das  </w:t>
      </w:r>
      <w:r>
        <w:rPr>
          <w:rFonts w:ascii="Calibri" w:eastAsia="Calibri" w:hAnsi="Calibri" w:cs="Calibri"/>
          <w:spacing w:val="45"/>
          <w:sz w:val="24"/>
        </w:rPr>
        <w:t xml:space="preserve"> </w:t>
      </w:r>
      <w:r>
        <w:rPr>
          <w:rFonts w:ascii="Calibri" w:eastAsia="Calibri" w:hAnsi="Calibri" w:cs="Calibri"/>
          <w:sz w:val="24"/>
        </w:rPr>
        <w:t xml:space="preserve">opções </w:t>
      </w:r>
      <w:r>
        <w:rPr>
          <w:noProof/>
        </w:rPr>
        <w:drawing>
          <wp:inline distT="0" distB="0" distL="0" distR="0" wp14:anchorId="067FDE17" wp14:editId="7277D259">
            <wp:extent cx="1219200" cy="295275"/>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png"/>
                    <pic:cNvPicPr/>
                  </pic:nvPicPr>
                  <pic:blipFill>
                    <a:blip r:embed="rId650" cstate="print"/>
                    <a:stretch>
                      <a:fillRect/>
                    </a:stretch>
                  </pic:blipFill>
                  <pic:spPr>
                    <a:xfrm>
                      <a:off x="0" y="0"/>
                      <a:ext cx="1219200" cy="295275"/>
                    </a:xfrm>
                    <a:prstGeom prst="rect">
                      <a:avLst/>
                    </a:prstGeom>
                  </pic:spPr>
                </pic:pic>
              </a:graphicData>
            </a:graphic>
          </wp:inline>
        </w:drawing>
      </w:r>
      <w:r>
        <w:rPr>
          <w:sz w:val="24"/>
        </w:rPr>
        <w:t xml:space="preserve"> </w:t>
      </w:r>
      <w:r>
        <w:rPr>
          <w:rFonts w:ascii="Calibri" w:eastAsia="Calibri" w:hAnsi="Calibri" w:cs="Calibri"/>
          <w:sz w:val="24"/>
        </w:rPr>
        <w:t xml:space="preserve">e </w:t>
      </w:r>
      <w:r>
        <w:rPr>
          <w:noProof/>
        </w:rPr>
        <w:drawing>
          <wp:inline distT="0" distB="0" distL="0" distR="0" wp14:anchorId="79CD90CC" wp14:editId="5E38D4AC">
            <wp:extent cx="1143000" cy="285750"/>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png"/>
                    <pic:cNvPicPr/>
                  </pic:nvPicPr>
                  <pic:blipFill>
                    <a:blip r:embed="rId651" cstate="print"/>
                    <a:stretch>
                      <a:fillRect/>
                    </a:stretch>
                  </pic:blipFill>
                  <pic:spPr>
                    <a:xfrm>
                      <a:off x="0" y="0"/>
                      <a:ext cx="1143000" cy="285750"/>
                    </a:xfrm>
                    <a:prstGeom prst="rect">
                      <a:avLst/>
                    </a:prstGeom>
                  </pic:spPr>
                </pic:pic>
              </a:graphicData>
            </a:graphic>
          </wp:inline>
        </w:drawing>
      </w:r>
      <w:r>
        <w:rPr>
          <w:sz w:val="24"/>
        </w:rPr>
        <w:t>.</w:t>
      </w:r>
    </w:p>
    <w:p w14:paraId="26F56E50" w14:textId="77777777" w:rsidR="00522113" w:rsidRDefault="00B51388">
      <w:pPr>
        <w:numPr>
          <w:ilvl w:val="0"/>
          <w:numId w:val="99"/>
        </w:numPr>
      </w:pPr>
      <w:r>
        <w:rPr>
          <w:rFonts w:ascii="Calibri" w:eastAsia="Calibri" w:hAnsi="Calibri" w:cs="Calibri"/>
          <w:sz w:val="24"/>
        </w:rPr>
        <w:t xml:space="preserve">Os registros com as situações </w:t>
      </w:r>
      <w:r>
        <w:rPr>
          <w:rFonts w:ascii="Calibri" w:eastAsia="Calibri" w:hAnsi="Calibri" w:cs="Calibri"/>
          <w:b/>
          <w:sz w:val="24"/>
        </w:rPr>
        <w:t>Não Concluída</w:t>
      </w:r>
      <w:r>
        <w:rPr>
          <w:rFonts w:ascii="Calibri" w:eastAsia="Calibri" w:hAnsi="Calibri" w:cs="Calibri"/>
          <w:sz w:val="24"/>
        </w:rPr>
        <w:t xml:space="preserve"> e </w:t>
      </w:r>
      <w:r>
        <w:rPr>
          <w:rFonts w:ascii="Calibri" w:eastAsia="Calibri" w:hAnsi="Calibri" w:cs="Calibri"/>
          <w:b/>
          <w:sz w:val="24"/>
        </w:rPr>
        <w:t>Não Realizada</w:t>
      </w:r>
      <w:r>
        <w:rPr>
          <w:rFonts w:ascii="Calibri" w:eastAsia="Calibri" w:hAnsi="Calibri" w:cs="Calibri"/>
          <w:sz w:val="24"/>
        </w:rPr>
        <w:t xml:space="preserve"> não deverão ser utilizados nos cálculos dos índices apresentados nas </w:t>
      </w:r>
      <w:r>
        <w:rPr>
          <w:rFonts w:ascii="Calibri" w:eastAsia="Calibri" w:hAnsi="Calibri" w:cs="Calibri"/>
          <w:sz w:val="24"/>
        </w:rPr>
        <w:t xml:space="preserve">abas </w:t>
      </w:r>
      <w:r>
        <w:rPr>
          <w:rFonts w:ascii="Calibri" w:eastAsia="Calibri" w:hAnsi="Calibri" w:cs="Calibri"/>
          <w:b/>
          <w:sz w:val="24"/>
        </w:rPr>
        <w:t>Desempenhos e Gráficos do Relatório</w:t>
      </w:r>
      <w:r>
        <w:rPr>
          <w:rFonts w:ascii="Calibri" w:eastAsia="Calibri" w:hAnsi="Calibri" w:cs="Calibri"/>
          <w:sz w:val="24"/>
        </w:rPr>
        <w:t>.</w:t>
      </w:r>
    </w:p>
    <w:p w14:paraId="3095A903" w14:textId="77777777" w:rsidR="00522113" w:rsidRDefault="00522113">
      <w:pPr>
        <w:spacing w:line="360" w:lineRule="auto"/>
        <w:ind w:left="105" w:right="45" w:firstLine="15"/>
      </w:pPr>
    </w:p>
    <w:p w14:paraId="7881A989" w14:textId="77777777" w:rsidR="00522113" w:rsidRDefault="00B51388">
      <w:pPr>
        <w:numPr>
          <w:ilvl w:val="0"/>
          <w:numId w:val="99"/>
        </w:numPr>
      </w:pPr>
      <w:r>
        <w:rPr>
          <w:rFonts w:ascii="Calibri" w:eastAsia="Calibri" w:hAnsi="Calibri" w:cs="Calibri"/>
          <w:b/>
          <w:sz w:val="24"/>
        </w:rPr>
        <w:t>Gráfico:</w:t>
      </w:r>
    </w:p>
    <w:p w14:paraId="2151D79F" w14:textId="77777777" w:rsidR="00522113" w:rsidRDefault="00522113">
      <w:pPr>
        <w:ind w:left="105"/>
      </w:pPr>
    </w:p>
    <w:p w14:paraId="5BC9A323" w14:textId="77777777" w:rsidR="00522113" w:rsidRDefault="00B51388">
      <w:pPr>
        <w:spacing w:line="360" w:lineRule="auto"/>
        <w:ind w:left="105" w:right="45" w:firstLine="15"/>
      </w:pPr>
      <w:r>
        <w:rPr>
          <w:noProof/>
        </w:rPr>
        <w:drawing>
          <wp:inline distT="0" distB="0" distL="0" distR="0" wp14:anchorId="4543C059" wp14:editId="5336E575">
            <wp:extent cx="5915025" cy="1857375"/>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png"/>
                    <pic:cNvPicPr/>
                  </pic:nvPicPr>
                  <pic:blipFill>
                    <a:blip r:embed="rId664" cstate="print"/>
                    <a:stretch>
                      <a:fillRect/>
                    </a:stretch>
                  </pic:blipFill>
                  <pic:spPr>
                    <a:xfrm>
                      <a:off x="0" y="0"/>
                      <a:ext cx="5915025" cy="1857375"/>
                    </a:xfrm>
                    <a:prstGeom prst="rect">
                      <a:avLst/>
                    </a:prstGeom>
                  </pic:spPr>
                </pic:pic>
              </a:graphicData>
            </a:graphic>
          </wp:inline>
        </w:drawing>
      </w:r>
    </w:p>
    <w:p w14:paraId="61844E47" w14:textId="77777777" w:rsidR="00522113" w:rsidRDefault="00522113">
      <w:pPr>
        <w:spacing w:line="360" w:lineRule="auto"/>
        <w:ind w:left="105" w:right="45" w:firstLine="15"/>
      </w:pPr>
    </w:p>
    <w:p w14:paraId="2BBBEE75" w14:textId="77777777" w:rsidR="00522113" w:rsidRDefault="00B51388">
      <w:pPr>
        <w:numPr>
          <w:ilvl w:val="0"/>
          <w:numId w:val="99"/>
        </w:numPr>
      </w:pPr>
      <w:r>
        <w:rPr>
          <w:rFonts w:ascii="Calibri" w:eastAsia="Calibri" w:hAnsi="Calibri" w:cs="Calibri"/>
          <w:b/>
          <w:sz w:val="24"/>
        </w:rPr>
        <w:t xml:space="preserve">Relátorio em PDF: </w:t>
      </w:r>
    </w:p>
    <w:p w14:paraId="63B7D139" w14:textId="77777777" w:rsidR="00522113" w:rsidRDefault="00522113">
      <w:pPr>
        <w:ind w:left="105"/>
      </w:pPr>
    </w:p>
    <w:p w14:paraId="1DE265EE" w14:textId="77777777" w:rsidR="00522113" w:rsidRDefault="00B51388">
      <w:pPr>
        <w:ind w:left="105"/>
      </w:pPr>
      <w:r>
        <w:rPr>
          <w:noProof/>
        </w:rPr>
        <w:drawing>
          <wp:inline distT="0" distB="0" distL="0" distR="0" wp14:anchorId="7C0D8C25" wp14:editId="2EC6750F">
            <wp:extent cx="5924550" cy="4171950"/>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png"/>
                    <pic:cNvPicPr/>
                  </pic:nvPicPr>
                  <pic:blipFill>
                    <a:blip r:embed="rId665" cstate="print"/>
                    <a:stretch>
                      <a:fillRect/>
                    </a:stretch>
                  </pic:blipFill>
                  <pic:spPr>
                    <a:xfrm>
                      <a:off x="0" y="0"/>
                      <a:ext cx="5924550" cy="4171950"/>
                    </a:xfrm>
                    <a:prstGeom prst="rect">
                      <a:avLst/>
                    </a:prstGeom>
                  </pic:spPr>
                </pic:pic>
              </a:graphicData>
            </a:graphic>
          </wp:inline>
        </w:drawing>
      </w:r>
    </w:p>
    <w:p w14:paraId="116D165C"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66">
        <w:r>
          <w:rPr>
            <w:rFonts w:ascii="Tahoma" w:eastAsia="Tahoma" w:hAnsi="Tahoma" w:cs="Tahoma"/>
            <w:i/>
            <w:color w:val="6666FF"/>
          </w:rPr>
          <w:t>Free HTML Help documentation generator</w:t>
        </w:r>
      </w:hyperlink>
    </w:p>
    <w:p w14:paraId="20FF720F" w14:textId="77777777" w:rsidR="00522113" w:rsidRDefault="00B51388">
      <w:r>
        <w:br w:type="page"/>
      </w:r>
    </w:p>
    <w:p w14:paraId="02C76A7E"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62" w:name="_topic_Fiscalizacoes_DesempenhodosFisca"/>
      <w:bookmarkEnd w:id="262"/>
      <w:r>
        <w:rPr>
          <w:rFonts w:ascii="Tahoma" w:eastAsia="Tahoma" w:hAnsi="Tahoma" w:cs="Tahoma"/>
          <w:i/>
          <w:color w:val="243F60"/>
          <w:sz w:val="22"/>
        </w:rPr>
        <w:t>Fiscalizações - Desempenho dos Fiscais</w:t>
      </w:r>
    </w:p>
    <w:p w14:paraId="374D0A5D" w14:textId="77777777" w:rsidR="00522113" w:rsidRDefault="00B51388">
      <w:pPr>
        <w:spacing w:line="357" w:lineRule="auto"/>
        <w:ind w:left="105" w:right="75"/>
        <w:jc w:val="both"/>
      </w:pPr>
      <w:r>
        <w:rPr>
          <w:rFonts w:ascii="Calibri" w:eastAsia="Calibri" w:hAnsi="Calibri" w:cs="Calibri"/>
          <w:sz w:val="24"/>
        </w:rPr>
        <w:t>Para visualizar o relatório das fiscalizações desempenho dos Fiscais seleciona o menu Fiscalização, depois Fiscalizaç</w:t>
      </w:r>
      <w:r>
        <w:rPr>
          <w:rFonts w:ascii="Calibri" w:eastAsia="Calibri" w:hAnsi="Calibri" w:cs="Calibri"/>
          <w:sz w:val="24"/>
        </w:rPr>
        <w:t>ões e por fim Fiscais. Será mostrado o relatório com o desempenho dos Fiscais das fiscalizações.</w:t>
      </w:r>
    </w:p>
    <w:p w14:paraId="21935A2C" w14:textId="77777777" w:rsidR="00522113" w:rsidRDefault="00522113">
      <w:pPr>
        <w:spacing w:before="15" w:line="360" w:lineRule="auto"/>
        <w:ind w:left="105" w:right="75"/>
        <w:jc w:val="both"/>
      </w:pPr>
    </w:p>
    <w:p w14:paraId="2CF6FFE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67">
        <w:r>
          <w:rPr>
            <w:rFonts w:ascii="Tahoma" w:eastAsia="Tahoma" w:hAnsi="Tahoma" w:cs="Tahoma"/>
            <w:i/>
            <w:color w:val="6666FF"/>
          </w:rPr>
          <w:t>Free EPub and documentation generator</w:t>
        </w:r>
      </w:hyperlink>
    </w:p>
    <w:p w14:paraId="1AC5454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63" w:name="_topic_Fiscalizacoes_Fiscais"/>
      <w:bookmarkEnd w:id="263"/>
      <w:r>
        <w:rPr>
          <w:rFonts w:ascii="Tahoma" w:eastAsia="Tahoma" w:hAnsi="Tahoma" w:cs="Tahoma"/>
          <w:i/>
          <w:color w:val="243F60"/>
          <w:sz w:val="22"/>
        </w:rPr>
        <w:t>Fiscalizações - Fiscais</w:t>
      </w:r>
    </w:p>
    <w:p w14:paraId="1CFF52EB" w14:textId="77777777" w:rsidR="00522113" w:rsidRDefault="00B51388">
      <w:pPr>
        <w:spacing w:line="357" w:lineRule="auto"/>
        <w:ind w:left="105" w:right="75"/>
        <w:jc w:val="both"/>
      </w:pPr>
      <w:r>
        <w:rPr>
          <w:rFonts w:ascii="Calibri" w:eastAsia="Calibri" w:hAnsi="Calibri" w:cs="Calibri"/>
          <w:sz w:val="24"/>
        </w:rPr>
        <w:t>O sistema permite que o usuário possa gerar os relatórios do "</w:t>
      </w:r>
      <w:r>
        <w:rPr>
          <w:rFonts w:ascii="Calibri" w:eastAsia="Calibri" w:hAnsi="Calibri" w:cs="Calibri"/>
          <w:b/>
          <w:sz w:val="24"/>
        </w:rPr>
        <w:t>Desempenho dos Fiscais</w:t>
      </w:r>
      <w:r>
        <w:rPr>
          <w:rFonts w:ascii="Calibri" w:eastAsia="Calibri" w:hAnsi="Calibri" w:cs="Calibri"/>
          <w:sz w:val="24"/>
        </w:rPr>
        <w:t xml:space="preserve">", que permite que o usuário possa gerar o relatório de desempenho dos </w:t>
      </w:r>
      <w:r>
        <w:rPr>
          <w:rFonts w:ascii="Calibri" w:eastAsia="Calibri" w:hAnsi="Calibri" w:cs="Calibri"/>
          <w:sz w:val="24"/>
        </w:rPr>
        <w:t>fiscais nas fiscalizações.</w:t>
      </w:r>
    </w:p>
    <w:p w14:paraId="0A1CB59A" w14:textId="77777777" w:rsidR="00522113" w:rsidRDefault="00522113">
      <w:pPr>
        <w:spacing w:before="15" w:line="240" w:lineRule="exact"/>
      </w:pPr>
    </w:p>
    <w:p w14:paraId="0A6F7937" w14:textId="77777777" w:rsidR="00522113" w:rsidRDefault="00B51388">
      <w:pPr>
        <w:ind w:left="105"/>
      </w:pPr>
      <w:r>
        <w:rPr>
          <w:noProof/>
        </w:rPr>
        <w:drawing>
          <wp:inline distT="0" distB="0" distL="0" distR="0" wp14:anchorId="0E857F9E" wp14:editId="327D8899">
            <wp:extent cx="5924550" cy="4305300"/>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png"/>
                    <pic:cNvPicPr/>
                  </pic:nvPicPr>
                  <pic:blipFill>
                    <a:blip r:embed="rId668" cstate="print"/>
                    <a:stretch>
                      <a:fillRect/>
                    </a:stretch>
                  </pic:blipFill>
                  <pic:spPr>
                    <a:xfrm>
                      <a:off x="0" y="0"/>
                      <a:ext cx="5924550" cy="4305300"/>
                    </a:xfrm>
                    <a:prstGeom prst="rect">
                      <a:avLst/>
                    </a:prstGeom>
                  </pic:spPr>
                </pic:pic>
              </a:graphicData>
            </a:graphic>
          </wp:inline>
        </w:drawing>
      </w:r>
    </w:p>
    <w:p w14:paraId="7189E328" w14:textId="77777777" w:rsidR="00522113" w:rsidRDefault="00522113">
      <w:pPr>
        <w:ind w:left="105"/>
      </w:pPr>
    </w:p>
    <w:p w14:paraId="51DC6DDE" w14:textId="77777777" w:rsidR="00522113" w:rsidRDefault="00B51388">
      <w:pPr>
        <w:numPr>
          <w:ilvl w:val="0"/>
          <w:numId w:val="99"/>
        </w:numPr>
      </w:pPr>
      <w:r>
        <w:rPr>
          <w:rFonts w:ascii="Calibri" w:eastAsia="Calibri" w:hAnsi="Calibri" w:cs="Calibri"/>
          <w:sz w:val="24"/>
        </w:rPr>
        <w:t>Resultado da Geração do Relatório</w:t>
      </w:r>
    </w:p>
    <w:p w14:paraId="106FACB3" w14:textId="77777777" w:rsidR="00522113" w:rsidRDefault="00B51388">
      <w:pPr>
        <w:numPr>
          <w:ilvl w:val="1"/>
          <w:numId w:val="99"/>
        </w:numPr>
      </w:pPr>
      <w:r>
        <w:rPr>
          <w:rFonts w:ascii="Calibri" w:eastAsia="Calibri" w:hAnsi="Calibri" w:cs="Calibri"/>
          <w:sz w:val="24"/>
        </w:rPr>
        <w:t>Fiscal: Apresenta o nome do fiscal.</w:t>
      </w:r>
    </w:p>
    <w:p w14:paraId="27411AB5" w14:textId="77777777" w:rsidR="00522113" w:rsidRDefault="00522113">
      <w:pPr>
        <w:ind w:left="465"/>
      </w:pPr>
    </w:p>
    <w:p w14:paraId="07AA56C4" w14:textId="77777777" w:rsidR="00522113" w:rsidRDefault="00B51388">
      <w:pPr>
        <w:numPr>
          <w:ilvl w:val="1"/>
          <w:numId w:val="99"/>
        </w:numPr>
      </w:pPr>
      <w:r>
        <w:rPr>
          <w:rFonts w:ascii="Calibri" w:eastAsia="Calibri" w:hAnsi="Calibri" w:cs="Calibri"/>
          <w:sz w:val="24"/>
        </w:rPr>
        <w:t>BA - Artefato</w:t>
      </w:r>
    </w:p>
    <w:p w14:paraId="2CCF5BD8" w14:textId="77777777" w:rsidR="00522113" w:rsidRDefault="00B51388">
      <w:pPr>
        <w:numPr>
          <w:ilvl w:val="2"/>
          <w:numId w:val="99"/>
        </w:numPr>
      </w:pPr>
      <w:r>
        <w:rPr>
          <w:rFonts w:ascii="Calibri" w:eastAsia="Calibri" w:hAnsi="Calibri" w:cs="Calibri"/>
          <w:sz w:val="24"/>
        </w:rPr>
        <w:t>Fiscalizações Planejadas: Apresenta o quantitativo de fiscalizações planejadas de Bens Arqueológicos do tipo Artefato realizada pelo respect</w:t>
      </w:r>
      <w:r>
        <w:rPr>
          <w:rFonts w:ascii="Calibri" w:eastAsia="Calibri" w:hAnsi="Calibri" w:cs="Calibri"/>
          <w:sz w:val="24"/>
        </w:rPr>
        <w:t>ivo fiscal.</w:t>
      </w:r>
    </w:p>
    <w:p w14:paraId="2A03419D" w14:textId="77777777" w:rsidR="00522113" w:rsidRDefault="00B51388">
      <w:pPr>
        <w:numPr>
          <w:ilvl w:val="2"/>
          <w:numId w:val="99"/>
        </w:numPr>
      </w:pPr>
      <w:r>
        <w:rPr>
          <w:rFonts w:ascii="Calibri" w:eastAsia="Calibri" w:hAnsi="Calibri" w:cs="Calibri"/>
          <w:sz w:val="24"/>
        </w:rPr>
        <w:t>Fiscalizações Planejadas Executadas: Apresenta o quantitativo de fiscalizações planejadas e executadas de Bens Arqueológicos do tipo Artefato realizada pelo respectivo fiscal.</w:t>
      </w:r>
    </w:p>
    <w:p w14:paraId="59F8FD33" w14:textId="77777777" w:rsidR="00522113" w:rsidRDefault="00B51388">
      <w:pPr>
        <w:numPr>
          <w:ilvl w:val="2"/>
          <w:numId w:val="99"/>
        </w:numPr>
      </w:pPr>
      <w:r>
        <w:rPr>
          <w:rFonts w:ascii="Calibri" w:eastAsia="Calibri" w:hAnsi="Calibri" w:cs="Calibri"/>
          <w:sz w:val="24"/>
        </w:rPr>
        <w:t>Fiscalizações Eventuais: Apresenta o quantitativo de fiscalizações e</w:t>
      </w:r>
      <w:r>
        <w:rPr>
          <w:rFonts w:ascii="Calibri" w:eastAsia="Calibri" w:hAnsi="Calibri" w:cs="Calibri"/>
          <w:sz w:val="24"/>
        </w:rPr>
        <w:t>ventuais de Bens Arqueológicos do tipo Artefato realizada pelo respectivo fiscal.</w:t>
      </w:r>
    </w:p>
    <w:p w14:paraId="40166D36"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fiscalização de Bens Arqueológicos do tipo Artefato realizada pelo respecti</w:t>
      </w:r>
      <w:r>
        <w:rPr>
          <w:rFonts w:ascii="Calibri" w:eastAsia="Calibri" w:hAnsi="Calibri" w:cs="Calibri"/>
          <w:sz w:val="24"/>
        </w:rPr>
        <w:t>vo fiscal.</w:t>
      </w:r>
    </w:p>
    <w:p w14:paraId="376888BC"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Bens Arqueológicos do tipo Artefato realizada pelo respectivo fiscal.</w:t>
      </w:r>
    </w:p>
    <w:p w14:paraId="40525F27" w14:textId="77777777" w:rsidR="00522113" w:rsidRDefault="00522113">
      <w:pPr>
        <w:ind w:left="465"/>
      </w:pPr>
    </w:p>
    <w:p w14:paraId="33192041" w14:textId="77777777" w:rsidR="00522113" w:rsidRDefault="00B51388">
      <w:pPr>
        <w:numPr>
          <w:ilvl w:val="1"/>
          <w:numId w:val="99"/>
        </w:numPr>
      </w:pPr>
      <w:r>
        <w:rPr>
          <w:rFonts w:ascii="Calibri" w:eastAsia="Calibri" w:hAnsi="Calibri" w:cs="Calibri"/>
          <w:sz w:val="24"/>
        </w:rPr>
        <w:t>BA - Coleção</w:t>
      </w:r>
    </w:p>
    <w:p w14:paraId="65F72338" w14:textId="77777777" w:rsidR="00522113" w:rsidRDefault="00B51388">
      <w:pPr>
        <w:numPr>
          <w:ilvl w:val="2"/>
          <w:numId w:val="99"/>
        </w:numPr>
      </w:pPr>
      <w:r>
        <w:rPr>
          <w:rFonts w:ascii="Calibri" w:eastAsia="Calibri" w:hAnsi="Calibri" w:cs="Calibri"/>
          <w:sz w:val="24"/>
        </w:rPr>
        <w:t>Fiscalizações Planejadas: Apresenta o quantitativo de fiscalizações plan</w:t>
      </w:r>
      <w:r>
        <w:rPr>
          <w:rFonts w:ascii="Calibri" w:eastAsia="Calibri" w:hAnsi="Calibri" w:cs="Calibri"/>
          <w:sz w:val="24"/>
        </w:rPr>
        <w:t>ejadas de Bens Arqueológicos do tipo Coleção realizada pelo respectivo fiscal.</w:t>
      </w:r>
    </w:p>
    <w:p w14:paraId="550F11BB" w14:textId="77777777" w:rsidR="00522113" w:rsidRDefault="00B51388">
      <w:pPr>
        <w:numPr>
          <w:ilvl w:val="2"/>
          <w:numId w:val="99"/>
        </w:numPr>
      </w:pPr>
      <w:r>
        <w:rPr>
          <w:rFonts w:ascii="Calibri" w:eastAsia="Calibri" w:hAnsi="Calibri" w:cs="Calibri"/>
          <w:sz w:val="24"/>
        </w:rPr>
        <w:t xml:space="preserve">Fiscalizações Planejadas Executadas: Apresenta o quantitativo de fiscalizações planejadas e executadas de Bens Arqueológicos do tipo Coleção realizada pelo respectivo </w:t>
      </w:r>
      <w:r>
        <w:rPr>
          <w:rFonts w:ascii="Calibri" w:eastAsia="Calibri" w:hAnsi="Calibri" w:cs="Calibri"/>
          <w:sz w:val="24"/>
        </w:rPr>
        <w:t>fiscal.</w:t>
      </w:r>
    </w:p>
    <w:p w14:paraId="3E280C79" w14:textId="77777777" w:rsidR="00522113" w:rsidRDefault="00B51388">
      <w:pPr>
        <w:numPr>
          <w:ilvl w:val="2"/>
          <w:numId w:val="99"/>
        </w:numPr>
      </w:pPr>
      <w:r>
        <w:rPr>
          <w:rFonts w:ascii="Calibri" w:eastAsia="Calibri" w:hAnsi="Calibri" w:cs="Calibri"/>
          <w:sz w:val="24"/>
        </w:rPr>
        <w:t>Fiscalizações Eventuais: Apresenta o quantitativo de fiscalizações eventuais de Bens Arqueológicos do tipo Coleção realizada pelo respectivo fiscal.</w:t>
      </w:r>
    </w:p>
    <w:p w14:paraId="21735A1F" w14:textId="77777777" w:rsidR="00522113" w:rsidRDefault="00B51388">
      <w:pPr>
        <w:numPr>
          <w:ilvl w:val="2"/>
          <w:numId w:val="99"/>
        </w:numPr>
      </w:pPr>
      <w:r>
        <w:rPr>
          <w:rFonts w:ascii="Calibri" w:eastAsia="Calibri" w:hAnsi="Calibri" w:cs="Calibri"/>
          <w:sz w:val="24"/>
        </w:rPr>
        <w:t xml:space="preserve">Índice de cumprimento do plano de fiscalização: Apresenta a porcentagem de cumprimento do plano de </w:t>
      </w:r>
      <w:r>
        <w:rPr>
          <w:rFonts w:ascii="Calibri" w:eastAsia="Calibri" w:hAnsi="Calibri" w:cs="Calibri"/>
          <w:sz w:val="24"/>
        </w:rPr>
        <w:t>fiscalização de Bens Arqueológicos do tipo Coleção realizada pelo respectivo fiscal.</w:t>
      </w:r>
    </w:p>
    <w:p w14:paraId="61551AC5"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Bens Arqueológicos do tipo Coleção realizada pelo respectivo fiscal.</w:t>
      </w:r>
    </w:p>
    <w:p w14:paraId="18F0EAA9" w14:textId="77777777" w:rsidR="00522113" w:rsidRDefault="00522113">
      <w:pPr>
        <w:ind w:left="465"/>
      </w:pPr>
    </w:p>
    <w:p w14:paraId="6D6708DE" w14:textId="77777777" w:rsidR="00522113" w:rsidRDefault="00B51388">
      <w:pPr>
        <w:numPr>
          <w:ilvl w:val="1"/>
          <w:numId w:val="99"/>
        </w:numPr>
      </w:pPr>
      <w:r>
        <w:rPr>
          <w:rFonts w:ascii="Calibri" w:eastAsia="Calibri" w:hAnsi="Calibri" w:cs="Calibri"/>
          <w:sz w:val="24"/>
        </w:rPr>
        <w:t xml:space="preserve">BA - </w:t>
      </w:r>
      <w:r>
        <w:rPr>
          <w:rFonts w:ascii="Calibri" w:eastAsia="Calibri" w:hAnsi="Calibri" w:cs="Calibri"/>
          <w:sz w:val="24"/>
        </w:rPr>
        <w:t>Sítio</w:t>
      </w:r>
    </w:p>
    <w:p w14:paraId="24CC24B0" w14:textId="77777777" w:rsidR="00522113" w:rsidRDefault="00B51388">
      <w:pPr>
        <w:numPr>
          <w:ilvl w:val="2"/>
          <w:numId w:val="99"/>
        </w:numPr>
      </w:pPr>
      <w:r>
        <w:rPr>
          <w:rFonts w:ascii="Calibri" w:eastAsia="Calibri" w:hAnsi="Calibri" w:cs="Calibri"/>
          <w:sz w:val="24"/>
        </w:rPr>
        <w:t>Fiscalizações Planejadas: Apresenta o quantitativo de fiscalizações planejadas de Bens Arqueológicos do tipo Sítio realizada pelo respectivo fiscal.</w:t>
      </w:r>
    </w:p>
    <w:p w14:paraId="46A8271D" w14:textId="77777777" w:rsidR="00522113" w:rsidRDefault="00B51388">
      <w:pPr>
        <w:numPr>
          <w:ilvl w:val="2"/>
          <w:numId w:val="99"/>
        </w:numPr>
      </w:pPr>
      <w:r>
        <w:rPr>
          <w:rFonts w:ascii="Calibri" w:eastAsia="Calibri" w:hAnsi="Calibri" w:cs="Calibri"/>
          <w:sz w:val="24"/>
        </w:rPr>
        <w:t>Fiscalizações Planejadas Executadas: Apresenta o quantitativo de fiscalizações planejadas e executada</w:t>
      </w:r>
      <w:r>
        <w:rPr>
          <w:rFonts w:ascii="Calibri" w:eastAsia="Calibri" w:hAnsi="Calibri" w:cs="Calibri"/>
          <w:sz w:val="24"/>
        </w:rPr>
        <w:t>s de Bens Arqueológicos do tipo Sítio realizada pelo respectivo fiscal.</w:t>
      </w:r>
    </w:p>
    <w:p w14:paraId="3BF15FB3" w14:textId="77777777" w:rsidR="00522113" w:rsidRDefault="00B51388">
      <w:pPr>
        <w:numPr>
          <w:ilvl w:val="2"/>
          <w:numId w:val="99"/>
        </w:numPr>
      </w:pPr>
      <w:r>
        <w:rPr>
          <w:rFonts w:ascii="Calibri" w:eastAsia="Calibri" w:hAnsi="Calibri" w:cs="Calibri"/>
          <w:sz w:val="24"/>
        </w:rPr>
        <w:t>Fiscalizações Eventuais: Apresenta o quantitativo de fiscalizações eventuais de Bens Arqueológicos do tipo Sítio realizada pelo respectivo fiscal.</w:t>
      </w:r>
    </w:p>
    <w:p w14:paraId="35F1198A" w14:textId="77777777" w:rsidR="00522113" w:rsidRDefault="00B51388">
      <w:pPr>
        <w:numPr>
          <w:ilvl w:val="2"/>
          <w:numId w:val="99"/>
        </w:numPr>
      </w:pPr>
      <w:r>
        <w:rPr>
          <w:rFonts w:ascii="Calibri" w:eastAsia="Calibri" w:hAnsi="Calibri" w:cs="Calibri"/>
          <w:sz w:val="24"/>
        </w:rPr>
        <w:t>Índice de cumprimento do plano de fis</w:t>
      </w:r>
      <w:r>
        <w:rPr>
          <w:rFonts w:ascii="Calibri" w:eastAsia="Calibri" w:hAnsi="Calibri" w:cs="Calibri"/>
          <w:sz w:val="24"/>
        </w:rPr>
        <w:t>calização: Apresenta a porcentagem de cumprimento do plano de fiscalização de Bens Arqueológicos do tipo Sítio realizada pelo respectivo fiscal.</w:t>
      </w:r>
    </w:p>
    <w:p w14:paraId="7D6D8FDB" w14:textId="77777777" w:rsidR="00522113" w:rsidRDefault="00B51388">
      <w:pPr>
        <w:numPr>
          <w:ilvl w:val="2"/>
          <w:numId w:val="99"/>
        </w:numPr>
      </w:pPr>
      <w:r>
        <w:rPr>
          <w:rFonts w:ascii="Calibri" w:eastAsia="Calibri" w:hAnsi="Calibri" w:cs="Calibri"/>
          <w:sz w:val="24"/>
        </w:rPr>
        <w:t xml:space="preserve">Índice de fiscalizações eventuais: Apresenta a porcentagem de fiscalizações eventuais de Bens Arqueológicos do </w:t>
      </w:r>
      <w:r>
        <w:rPr>
          <w:rFonts w:ascii="Calibri" w:eastAsia="Calibri" w:hAnsi="Calibri" w:cs="Calibri"/>
          <w:sz w:val="24"/>
        </w:rPr>
        <w:t>tipo Sítio realizada pelo respectivo fiscal.</w:t>
      </w:r>
    </w:p>
    <w:p w14:paraId="6F34C4C2" w14:textId="77777777" w:rsidR="00522113" w:rsidRDefault="00522113">
      <w:pPr>
        <w:ind w:left="465"/>
      </w:pPr>
    </w:p>
    <w:p w14:paraId="566D3E96" w14:textId="77777777" w:rsidR="00522113" w:rsidRDefault="00B51388">
      <w:pPr>
        <w:numPr>
          <w:ilvl w:val="1"/>
          <w:numId w:val="99"/>
        </w:numPr>
      </w:pPr>
      <w:r>
        <w:rPr>
          <w:rFonts w:ascii="Calibri" w:eastAsia="Calibri" w:hAnsi="Calibri" w:cs="Calibri"/>
          <w:sz w:val="24"/>
        </w:rPr>
        <w:t>BI - Conjunto Arquitetônico</w:t>
      </w:r>
    </w:p>
    <w:p w14:paraId="3806E0ED" w14:textId="77777777" w:rsidR="00522113" w:rsidRDefault="00B51388">
      <w:pPr>
        <w:numPr>
          <w:ilvl w:val="2"/>
          <w:numId w:val="99"/>
        </w:numPr>
      </w:pPr>
      <w:r>
        <w:rPr>
          <w:rFonts w:ascii="Calibri" w:eastAsia="Calibri" w:hAnsi="Calibri" w:cs="Calibri"/>
          <w:sz w:val="24"/>
        </w:rPr>
        <w:t>Fiscalizações Planejadas: Apresenta o quantitativo de fiscalizações planejadas de Bens Imóveis do tipo Conjunto Arquitetônico realizada pelo respectivo fiscal.</w:t>
      </w:r>
    </w:p>
    <w:p w14:paraId="7AEFB52B" w14:textId="77777777" w:rsidR="00522113" w:rsidRDefault="00B51388">
      <w:pPr>
        <w:numPr>
          <w:ilvl w:val="2"/>
          <w:numId w:val="99"/>
        </w:numPr>
      </w:pPr>
      <w:r>
        <w:rPr>
          <w:rFonts w:ascii="Calibri" w:eastAsia="Calibri" w:hAnsi="Calibri" w:cs="Calibri"/>
          <w:sz w:val="24"/>
        </w:rPr>
        <w:t>Fiscalizações Planejad</w:t>
      </w:r>
      <w:r>
        <w:rPr>
          <w:rFonts w:ascii="Calibri" w:eastAsia="Calibri" w:hAnsi="Calibri" w:cs="Calibri"/>
          <w:sz w:val="24"/>
        </w:rPr>
        <w:t>as Executadas: Apresenta o quantitativo de fiscalizações planejadas e executadas de Bens Imóveis do tipo Conjunto Arquitetônico realizada pelo respectivo fiscal.</w:t>
      </w:r>
    </w:p>
    <w:p w14:paraId="590620FD" w14:textId="77777777" w:rsidR="00522113" w:rsidRDefault="00B51388">
      <w:pPr>
        <w:numPr>
          <w:ilvl w:val="2"/>
          <w:numId w:val="99"/>
        </w:numPr>
      </w:pPr>
      <w:r>
        <w:rPr>
          <w:rFonts w:ascii="Calibri" w:eastAsia="Calibri" w:hAnsi="Calibri" w:cs="Calibri"/>
          <w:sz w:val="24"/>
        </w:rPr>
        <w:t>Fiscalizações Eventuais: Apresenta o quantitativo de fiscalizações eventuais de Bens Imóveis d</w:t>
      </w:r>
      <w:r>
        <w:rPr>
          <w:rFonts w:ascii="Calibri" w:eastAsia="Calibri" w:hAnsi="Calibri" w:cs="Calibri"/>
          <w:sz w:val="24"/>
        </w:rPr>
        <w:t>o tipo Conjunto Arquitetônico realizada pelo respectivo fiscal.</w:t>
      </w:r>
    </w:p>
    <w:p w14:paraId="5B2C792D"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fiscalização de Bens Imóveis do tipo Conjunto Arquitetônico realizada pelo respectivo fiscal.</w:t>
      </w:r>
    </w:p>
    <w:p w14:paraId="5431A96F"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Bens Imóveis do tipo Conjunto Arquitetônico realizada pelo respectivo fiscal.</w:t>
      </w:r>
    </w:p>
    <w:p w14:paraId="103DEB5B" w14:textId="77777777" w:rsidR="00522113" w:rsidRDefault="00522113">
      <w:pPr>
        <w:ind w:left="465"/>
      </w:pPr>
    </w:p>
    <w:p w14:paraId="327AC858" w14:textId="77777777" w:rsidR="00522113" w:rsidRDefault="00B51388">
      <w:pPr>
        <w:numPr>
          <w:ilvl w:val="1"/>
          <w:numId w:val="99"/>
        </w:numPr>
      </w:pPr>
      <w:r>
        <w:rPr>
          <w:rFonts w:ascii="Calibri" w:eastAsia="Calibri" w:hAnsi="Calibri" w:cs="Calibri"/>
          <w:sz w:val="24"/>
        </w:rPr>
        <w:t>BI - Conjunto Urbano</w:t>
      </w:r>
    </w:p>
    <w:p w14:paraId="2B6499FB" w14:textId="77777777" w:rsidR="00522113" w:rsidRDefault="00B51388">
      <w:pPr>
        <w:numPr>
          <w:ilvl w:val="2"/>
          <w:numId w:val="99"/>
        </w:numPr>
      </w:pPr>
      <w:r>
        <w:rPr>
          <w:rFonts w:ascii="Calibri" w:eastAsia="Calibri" w:hAnsi="Calibri" w:cs="Calibri"/>
          <w:sz w:val="24"/>
        </w:rPr>
        <w:t>Fiscalizações Planejadas: Apresenta o quantitativo de fiscalizaçõe</w:t>
      </w:r>
      <w:r>
        <w:rPr>
          <w:rFonts w:ascii="Calibri" w:eastAsia="Calibri" w:hAnsi="Calibri" w:cs="Calibri"/>
          <w:sz w:val="24"/>
        </w:rPr>
        <w:t>s planejadas de Bens Imóveis do tipo Conjunto Urbano realizada pelo respectivo fiscal.</w:t>
      </w:r>
    </w:p>
    <w:p w14:paraId="4D740CFF" w14:textId="77777777" w:rsidR="00522113" w:rsidRDefault="00B51388">
      <w:pPr>
        <w:numPr>
          <w:ilvl w:val="2"/>
          <w:numId w:val="99"/>
        </w:numPr>
      </w:pPr>
      <w:r>
        <w:rPr>
          <w:rFonts w:ascii="Calibri" w:eastAsia="Calibri" w:hAnsi="Calibri" w:cs="Calibri"/>
          <w:sz w:val="24"/>
        </w:rPr>
        <w:t xml:space="preserve">Fiscalizações Planejadas Executadas: Apresenta o quantitativo de fiscalizações planejadas e executadas de Bens Imóveis do tipo Conjunto Urbano realizada pelo respectivo </w:t>
      </w:r>
      <w:r>
        <w:rPr>
          <w:rFonts w:ascii="Calibri" w:eastAsia="Calibri" w:hAnsi="Calibri" w:cs="Calibri"/>
          <w:sz w:val="24"/>
        </w:rPr>
        <w:t>fiscal.</w:t>
      </w:r>
    </w:p>
    <w:p w14:paraId="7823722B" w14:textId="77777777" w:rsidR="00522113" w:rsidRDefault="00B51388">
      <w:pPr>
        <w:numPr>
          <w:ilvl w:val="2"/>
          <w:numId w:val="99"/>
        </w:numPr>
      </w:pPr>
      <w:r>
        <w:rPr>
          <w:rFonts w:ascii="Calibri" w:eastAsia="Calibri" w:hAnsi="Calibri" w:cs="Calibri"/>
          <w:sz w:val="24"/>
        </w:rPr>
        <w:t>Fiscalizações Eventuais: Apresenta o quantitativo de fiscalizações eventuais de Bens Imóveis do tipo Conjunto Urbano realizada pelo respectivo fiscal.</w:t>
      </w:r>
    </w:p>
    <w:p w14:paraId="02DFCC2B"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w:t>
      </w:r>
      <w:r>
        <w:rPr>
          <w:rFonts w:ascii="Calibri" w:eastAsia="Calibri" w:hAnsi="Calibri" w:cs="Calibri"/>
          <w:sz w:val="24"/>
        </w:rPr>
        <w:t>e fiscalização de Bens Imóveis do tipo Conjunto Urbano realizada pelo respectivo fiscal.</w:t>
      </w:r>
    </w:p>
    <w:p w14:paraId="5EA83A80"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Bens Imóveis do tipo Conjunto Urbano realizada pelo respectivo fiscal.</w:t>
      </w:r>
    </w:p>
    <w:p w14:paraId="76D93922" w14:textId="77777777" w:rsidR="00522113" w:rsidRDefault="00522113">
      <w:pPr>
        <w:ind w:left="465"/>
      </w:pPr>
    </w:p>
    <w:p w14:paraId="0671CF22" w14:textId="77777777" w:rsidR="00522113" w:rsidRDefault="00B51388">
      <w:pPr>
        <w:numPr>
          <w:ilvl w:val="1"/>
          <w:numId w:val="99"/>
        </w:numPr>
      </w:pPr>
      <w:r>
        <w:rPr>
          <w:rFonts w:ascii="Calibri" w:eastAsia="Calibri" w:hAnsi="Calibri" w:cs="Calibri"/>
          <w:sz w:val="24"/>
        </w:rPr>
        <w:t>BI - E</w:t>
      </w:r>
      <w:r>
        <w:rPr>
          <w:rFonts w:ascii="Calibri" w:eastAsia="Calibri" w:hAnsi="Calibri" w:cs="Calibri"/>
          <w:sz w:val="24"/>
        </w:rPr>
        <w:t>dificação</w:t>
      </w:r>
    </w:p>
    <w:p w14:paraId="5723EF8A" w14:textId="77777777" w:rsidR="00522113" w:rsidRDefault="00B51388">
      <w:pPr>
        <w:numPr>
          <w:ilvl w:val="2"/>
          <w:numId w:val="99"/>
        </w:numPr>
      </w:pPr>
      <w:r>
        <w:rPr>
          <w:rFonts w:ascii="Calibri" w:eastAsia="Calibri" w:hAnsi="Calibri" w:cs="Calibri"/>
          <w:sz w:val="24"/>
        </w:rPr>
        <w:t>Fiscalizações Planejadas: Apresenta o quantitativo de fiscalizações planejadas de Bens Imóveis do tipo Edificação realizada pelo respectivo fiscal.</w:t>
      </w:r>
    </w:p>
    <w:p w14:paraId="18A97713" w14:textId="77777777" w:rsidR="00522113" w:rsidRDefault="00B51388">
      <w:pPr>
        <w:numPr>
          <w:ilvl w:val="2"/>
          <w:numId w:val="99"/>
        </w:numPr>
      </w:pPr>
      <w:r>
        <w:rPr>
          <w:rFonts w:ascii="Calibri" w:eastAsia="Calibri" w:hAnsi="Calibri" w:cs="Calibri"/>
          <w:sz w:val="24"/>
        </w:rPr>
        <w:t xml:space="preserve">Fiscalizações Planejadas Executadas: Apresenta o quantitativo de fiscalizações </w:t>
      </w:r>
      <w:r>
        <w:rPr>
          <w:rFonts w:ascii="Calibri" w:eastAsia="Calibri" w:hAnsi="Calibri" w:cs="Calibri"/>
          <w:sz w:val="24"/>
        </w:rPr>
        <w:t>planejadas e executadas de Bens Imóveis do tipo Edificação realizada pelo respectivo fiscal.</w:t>
      </w:r>
    </w:p>
    <w:p w14:paraId="3849C3A2" w14:textId="77777777" w:rsidR="00522113" w:rsidRDefault="00B51388">
      <w:pPr>
        <w:numPr>
          <w:ilvl w:val="2"/>
          <w:numId w:val="99"/>
        </w:numPr>
      </w:pPr>
      <w:r>
        <w:rPr>
          <w:rFonts w:ascii="Calibri" w:eastAsia="Calibri" w:hAnsi="Calibri" w:cs="Calibri"/>
          <w:sz w:val="24"/>
        </w:rPr>
        <w:t>Fiscalizações Eventuais: Apresenta o quantitativo de fiscalizações eventuais de Bens Imóveis do tipo Edificação realizada pelo respectivo fiscal.</w:t>
      </w:r>
    </w:p>
    <w:p w14:paraId="00E2EC61" w14:textId="77777777" w:rsidR="00522113" w:rsidRDefault="00B51388">
      <w:pPr>
        <w:numPr>
          <w:ilvl w:val="2"/>
          <w:numId w:val="99"/>
        </w:numPr>
      </w:pPr>
      <w:r>
        <w:rPr>
          <w:rFonts w:ascii="Calibri" w:eastAsia="Calibri" w:hAnsi="Calibri" w:cs="Calibri"/>
          <w:sz w:val="24"/>
        </w:rPr>
        <w:t>Índice de cumprim</w:t>
      </w:r>
      <w:r>
        <w:rPr>
          <w:rFonts w:ascii="Calibri" w:eastAsia="Calibri" w:hAnsi="Calibri" w:cs="Calibri"/>
          <w:sz w:val="24"/>
        </w:rPr>
        <w:t>ento do plano de fiscalização: Apresenta a porcentagem de cumprimento do plano de fiscalização de Bens Imóveis do tipo Edificação realizada pelo respectivo fiscal.</w:t>
      </w:r>
    </w:p>
    <w:p w14:paraId="1C930681"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Ben</w:t>
      </w:r>
      <w:r>
        <w:rPr>
          <w:rFonts w:ascii="Calibri" w:eastAsia="Calibri" w:hAnsi="Calibri" w:cs="Calibri"/>
          <w:sz w:val="24"/>
        </w:rPr>
        <w:t>s Imóveis do tipo Edificação realizada pelo respectivo fiscal.</w:t>
      </w:r>
    </w:p>
    <w:p w14:paraId="4F6D3E5B" w14:textId="77777777" w:rsidR="00522113" w:rsidRDefault="00522113">
      <w:pPr>
        <w:ind w:left="465"/>
      </w:pPr>
    </w:p>
    <w:p w14:paraId="2CFE16F1" w14:textId="77777777" w:rsidR="00522113" w:rsidRDefault="00B51388">
      <w:pPr>
        <w:numPr>
          <w:ilvl w:val="1"/>
          <w:numId w:val="99"/>
        </w:numPr>
      </w:pPr>
      <w:r>
        <w:rPr>
          <w:rFonts w:ascii="Calibri" w:eastAsia="Calibri" w:hAnsi="Calibri" w:cs="Calibri"/>
          <w:sz w:val="24"/>
        </w:rPr>
        <w:t>BI - Obras de Engenharia</w:t>
      </w:r>
    </w:p>
    <w:p w14:paraId="2AC2F0AC" w14:textId="77777777" w:rsidR="00522113" w:rsidRDefault="00B51388">
      <w:pPr>
        <w:numPr>
          <w:ilvl w:val="2"/>
          <w:numId w:val="99"/>
        </w:numPr>
      </w:pPr>
      <w:r>
        <w:rPr>
          <w:rFonts w:ascii="Calibri" w:eastAsia="Calibri" w:hAnsi="Calibri" w:cs="Calibri"/>
          <w:sz w:val="24"/>
        </w:rPr>
        <w:t>Fiscalizações Planejadas: Apresenta o quantitativo de fiscalizações planejadas de Bens Imóveis do tipo Obras de Engenharia realizada pelo respectivo fiscal.</w:t>
      </w:r>
    </w:p>
    <w:p w14:paraId="1397B727" w14:textId="77777777" w:rsidR="00522113" w:rsidRDefault="00B51388">
      <w:pPr>
        <w:numPr>
          <w:ilvl w:val="2"/>
          <w:numId w:val="99"/>
        </w:numPr>
      </w:pPr>
      <w:r>
        <w:rPr>
          <w:rFonts w:ascii="Calibri" w:eastAsia="Calibri" w:hAnsi="Calibri" w:cs="Calibri"/>
          <w:sz w:val="24"/>
        </w:rPr>
        <w:t>Fiscalizaç</w:t>
      </w:r>
      <w:r>
        <w:rPr>
          <w:rFonts w:ascii="Calibri" w:eastAsia="Calibri" w:hAnsi="Calibri" w:cs="Calibri"/>
          <w:sz w:val="24"/>
        </w:rPr>
        <w:t>ões Planejadas Executadas: Apresenta o quantitativo de fiscalizações planejadas e executadas de Bens Imóveis do tipo Obras de Engenharia realizada pelo respectivo fiscal.</w:t>
      </w:r>
    </w:p>
    <w:p w14:paraId="3E59FD47" w14:textId="77777777" w:rsidR="00522113" w:rsidRDefault="00B51388">
      <w:pPr>
        <w:numPr>
          <w:ilvl w:val="2"/>
          <w:numId w:val="99"/>
        </w:numPr>
      </w:pPr>
      <w:r>
        <w:rPr>
          <w:rFonts w:ascii="Calibri" w:eastAsia="Calibri" w:hAnsi="Calibri" w:cs="Calibri"/>
          <w:sz w:val="24"/>
        </w:rPr>
        <w:t xml:space="preserve">Fiscalizações Eventuais: Apresenta o quantitativo de fiscalizações eventuais de Bens </w:t>
      </w:r>
      <w:r>
        <w:rPr>
          <w:rFonts w:ascii="Calibri" w:eastAsia="Calibri" w:hAnsi="Calibri" w:cs="Calibri"/>
          <w:sz w:val="24"/>
        </w:rPr>
        <w:t>Imóveis do tipo Obras de Engenharia realizada pelo respectivo fiscal.</w:t>
      </w:r>
    </w:p>
    <w:p w14:paraId="1D5669C8"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fiscalização de Bens Imóveis do tipo Obras de Engenharia realizada pelo respectivo fisc</w:t>
      </w:r>
      <w:r>
        <w:rPr>
          <w:rFonts w:ascii="Calibri" w:eastAsia="Calibri" w:hAnsi="Calibri" w:cs="Calibri"/>
          <w:sz w:val="24"/>
        </w:rPr>
        <w:t>al.</w:t>
      </w:r>
    </w:p>
    <w:p w14:paraId="1724E118"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Bens Imóveis do tipo Obras de Engenharia realizada pelo respectivo fiscal.</w:t>
      </w:r>
    </w:p>
    <w:p w14:paraId="7CDC1B79" w14:textId="77777777" w:rsidR="00522113" w:rsidRDefault="00522113">
      <w:pPr>
        <w:ind w:left="465"/>
      </w:pPr>
    </w:p>
    <w:p w14:paraId="2316F548" w14:textId="77777777" w:rsidR="00522113" w:rsidRDefault="00B51388">
      <w:pPr>
        <w:numPr>
          <w:ilvl w:val="1"/>
          <w:numId w:val="99"/>
        </w:numPr>
      </w:pPr>
      <w:r>
        <w:rPr>
          <w:rFonts w:ascii="Calibri" w:eastAsia="Calibri" w:hAnsi="Calibri" w:cs="Calibri"/>
          <w:sz w:val="24"/>
        </w:rPr>
        <w:t>BM - Acervo</w:t>
      </w:r>
    </w:p>
    <w:p w14:paraId="42CC9C9A" w14:textId="77777777" w:rsidR="00522113" w:rsidRDefault="00B51388">
      <w:pPr>
        <w:numPr>
          <w:ilvl w:val="2"/>
          <w:numId w:val="99"/>
        </w:numPr>
      </w:pPr>
      <w:r>
        <w:rPr>
          <w:rFonts w:ascii="Calibri" w:eastAsia="Calibri" w:hAnsi="Calibri" w:cs="Calibri"/>
          <w:sz w:val="24"/>
        </w:rPr>
        <w:t>Fiscalizações Planejadas: Apresenta o quantitativo de fiscalizações planeja</w:t>
      </w:r>
      <w:r>
        <w:rPr>
          <w:rFonts w:ascii="Calibri" w:eastAsia="Calibri" w:hAnsi="Calibri" w:cs="Calibri"/>
          <w:sz w:val="24"/>
        </w:rPr>
        <w:t>das de Bens Móveis do tipo Acervo realizada pelo respectivo fiscal.</w:t>
      </w:r>
    </w:p>
    <w:p w14:paraId="3EA0AACB" w14:textId="77777777" w:rsidR="00522113" w:rsidRDefault="00B51388">
      <w:pPr>
        <w:numPr>
          <w:ilvl w:val="2"/>
          <w:numId w:val="99"/>
        </w:numPr>
      </w:pPr>
      <w:r>
        <w:rPr>
          <w:rFonts w:ascii="Calibri" w:eastAsia="Calibri" w:hAnsi="Calibri" w:cs="Calibri"/>
          <w:sz w:val="24"/>
        </w:rPr>
        <w:t>Fiscalizações Planejadas Executadas: Apresenta o quantitativo de fiscalizações planejadas e executadas de Bens Móveis do tipo Acervo realizada pelo respectivo fiscal.</w:t>
      </w:r>
    </w:p>
    <w:p w14:paraId="34C50856" w14:textId="77777777" w:rsidR="00522113" w:rsidRDefault="00B51388">
      <w:pPr>
        <w:numPr>
          <w:ilvl w:val="2"/>
          <w:numId w:val="99"/>
        </w:numPr>
      </w:pPr>
      <w:r>
        <w:rPr>
          <w:rFonts w:ascii="Calibri" w:eastAsia="Calibri" w:hAnsi="Calibri" w:cs="Calibri"/>
          <w:sz w:val="24"/>
        </w:rPr>
        <w:t>Fiscalizações Eventua</w:t>
      </w:r>
      <w:r>
        <w:rPr>
          <w:rFonts w:ascii="Calibri" w:eastAsia="Calibri" w:hAnsi="Calibri" w:cs="Calibri"/>
          <w:sz w:val="24"/>
        </w:rPr>
        <w:t>is: Apresenta o quantitativo de fiscalizações eventuais de Bens Móveis do tipo Acervo realizada pelo respectivo fiscal.</w:t>
      </w:r>
    </w:p>
    <w:p w14:paraId="05DD95E0"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fiscalização de Bens Móveis do tipo A</w:t>
      </w:r>
      <w:r>
        <w:rPr>
          <w:rFonts w:ascii="Calibri" w:eastAsia="Calibri" w:hAnsi="Calibri" w:cs="Calibri"/>
          <w:sz w:val="24"/>
        </w:rPr>
        <w:t>cervo realizada pelo respectivo fiscal.</w:t>
      </w:r>
    </w:p>
    <w:p w14:paraId="20CB628E"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Bens Móveis do tipo Acervo realizada pelo respectivo fiscal.</w:t>
      </w:r>
    </w:p>
    <w:p w14:paraId="3590B38F" w14:textId="77777777" w:rsidR="00522113" w:rsidRDefault="00522113">
      <w:pPr>
        <w:ind w:left="465"/>
      </w:pPr>
    </w:p>
    <w:p w14:paraId="0B4543DA" w14:textId="77777777" w:rsidR="00522113" w:rsidRDefault="00B51388">
      <w:pPr>
        <w:numPr>
          <w:ilvl w:val="1"/>
          <w:numId w:val="99"/>
        </w:numPr>
      </w:pPr>
      <w:r>
        <w:rPr>
          <w:rFonts w:ascii="Calibri" w:eastAsia="Calibri" w:hAnsi="Calibri" w:cs="Calibri"/>
          <w:sz w:val="24"/>
        </w:rPr>
        <w:t>BM - Artefato</w:t>
      </w:r>
    </w:p>
    <w:p w14:paraId="7B48BFEF" w14:textId="77777777" w:rsidR="00522113" w:rsidRDefault="00B51388">
      <w:pPr>
        <w:numPr>
          <w:ilvl w:val="2"/>
          <w:numId w:val="99"/>
        </w:numPr>
      </w:pPr>
      <w:r>
        <w:rPr>
          <w:rFonts w:ascii="Calibri" w:eastAsia="Calibri" w:hAnsi="Calibri" w:cs="Calibri"/>
          <w:sz w:val="24"/>
        </w:rPr>
        <w:t xml:space="preserve">Fiscalizações Planejadas: Apresenta o quantitativo </w:t>
      </w:r>
      <w:r>
        <w:rPr>
          <w:rFonts w:ascii="Calibri" w:eastAsia="Calibri" w:hAnsi="Calibri" w:cs="Calibri"/>
          <w:sz w:val="24"/>
        </w:rPr>
        <w:t>de fiscalizações planejadas de Bens Móveis do tipo Artefato realizada pelo respectivo fiscal.</w:t>
      </w:r>
    </w:p>
    <w:p w14:paraId="30F82771" w14:textId="77777777" w:rsidR="00522113" w:rsidRDefault="00B51388">
      <w:pPr>
        <w:numPr>
          <w:ilvl w:val="2"/>
          <w:numId w:val="99"/>
        </w:numPr>
      </w:pPr>
      <w:r>
        <w:rPr>
          <w:rFonts w:ascii="Calibri" w:eastAsia="Calibri" w:hAnsi="Calibri" w:cs="Calibri"/>
          <w:sz w:val="24"/>
        </w:rPr>
        <w:t>Fiscalizações Planejadas Executadas: Apresenta o quantitativo de fiscalizações planejadas e executadas de Bens Móveis do tipo Artefato realizada pelo respectivo f</w:t>
      </w:r>
      <w:r>
        <w:rPr>
          <w:rFonts w:ascii="Calibri" w:eastAsia="Calibri" w:hAnsi="Calibri" w:cs="Calibri"/>
          <w:sz w:val="24"/>
        </w:rPr>
        <w:t>iscal.</w:t>
      </w:r>
    </w:p>
    <w:p w14:paraId="3B0DD804" w14:textId="77777777" w:rsidR="00522113" w:rsidRDefault="00B51388">
      <w:pPr>
        <w:numPr>
          <w:ilvl w:val="2"/>
          <w:numId w:val="99"/>
        </w:numPr>
      </w:pPr>
      <w:r>
        <w:rPr>
          <w:rFonts w:ascii="Calibri" w:eastAsia="Calibri" w:hAnsi="Calibri" w:cs="Calibri"/>
          <w:sz w:val="24"/>
        </w:rPr>
        <w:t>Fiscalizações Eventuais: Apresenta o quantitativo de fiscalizações eventuais de Bens Móveis do tipo Artefato realizada pelo respectivo fiscal.</w:t>
      </w:r>
    </w:p>
    <w:p w14:paraId="1D24F39D"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w:t>
      </w:r>
      <w:r>
        <w:rPr>
          <w:rFonts w:ascii="Calibri" w:eastAsia="Calibri" w:hAnsi="Calibri" w:cs="Calibri"/>
          <w:sz w:val="24"/>
        </w:rPr>
        <w:t>zação de Bens Móveis do tipo Artefato realizada pelo respectivo fiscal.</w:t>
      </w:r>
    </w:p>
    <w:p w14:paraId="2DA27F90"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Bens Móveis do tipo Artefato realizada pelo respectivo fiscal.</w:t>
      </w:r>
    </w:p>
    <w:p w14:paraId="4E0493A0" w14:textId="77777777" w:rsidR="00522113" w:rsidRDefault="00522113">
      <w:pPr>
        <w:ind w:left="465"/>
      </w:pPr>
    </w:p>
    <w:p w14:paraId="20A03293" w14:textId="77777777" w:rsidR="00522113" w:rsidRDefault="00B51388">
      <w:pPr>
        <w:numPr>
          <w:ilvl w:val="1"/>
          <w:numId w:val="99"/>
        </w:numPr>
      </w:pPr>
      <w:r>
        <w:rPr>
          <w:rFonts w:ascii="Calibri" w:eastAsia="Calibri" w:hAnsi="Calibri" w:cs="Calibri"/>
          <w:sz w:val="24"/>
        </w:rPr>
        <w:t>BM - Coleção</w:t>
      </w:r>
    </w:p>
    <w:p w14:paraId="3CC0F5E3" w14:textId="77777777" w:rsidR="00522113" w:rsidRDefault="00B51388">
      <w:pPr>
        <w:numPr>
          <w:ilvl w:val="2"/>
          <w:numId w:val="99"/>
        </w:numPr>
      </w:pPr>
      <w:r>
        <w:rPr>
          <w:rFonts w:ascii="Calibri" w:eastAsia="Calibri" w:hAnsi="Calibri" w:cs="Calibri"/>
          <w:sz w:val="24"/>
        </w:rPr>
        <w:t>Fiscalizações Planejadas: Apresenta o quantitativo de fiscalizações planejadas de Bens Móveis do tipo Coleção realizada pelo respectivo fiscal.</w:t>
      </w:r>
    </w:p>
    <w:p w14:paraId="51A5E00D" w14:textId="77777777" w:rsidR="00522113" w:rsidRDefault="00B51388">
      <w:pPr>
        <w:numPr>
          <w:ilvl w:val="2"/>
          <w:numId w:val="99"/>
        </w:numPr>
      </w:pPr>
      <w:r>
        <w:rPr>
          <w:rFonts w:ascii="Calibri" w:eastAsia="Calibri" w:hAnsi="Calibri" w:cs="Calibri"/>
          <w:sz w:val="24"/>
        </w:rPr>
        <w:t>Fiscalizações Planejadas Executadas: Apresenta o quantitativo de fiscalizações planejadas e executadas de Bens M</w:t>
      </w:r>
      <w:r>
        <w:rPr>
          <w:rFonts w:ascii="Calibri" w:eastAsia="Calibri" w:hAnsi="Calibri" w:cs="Calibri"/>
          <w:sz w:val="24"/>
        </w:rPr>
        <w:t>óveis do tipo Coleção realizada pelo respectivo fiscal.</w:t>
      </w:r>
    </w:p>
    <w:p w14:paraId="639143B6" w14:textId="77777777" w:rsidR="00522113" w:rsidRDefault="00B51388">
      <w:pPr>
        <w:numPr>
          <w:ilvl w:val="2"/>
          <w:numId w:val="99"/>
        </w:numPr>
      </w:pPr>
      <w:r>
        <w:rPr>
          <w:rFonts w:ascii="Calibri" w:eastAsia="Calibri" w:hAnsi="Calibri" w:cs="Calibri"/>
          <w:sz w:val="24"/>
        </w:rPr>
        <w:t>Fiscalizações Eventuais: Apresenta o quantitativo de fiscalizações eventuais de Bens Móveis do tipo Coleção realizada pelo respectivo fiscal.</w:t>
      </w:r>
    </w:p>
    <w:p w14:paraId="56DF9A06" w14:textId="77777777" w:rsidR="00522113" w:rsidRDefault="00B51388">
      <w:pPr>
        <w:numPr>
          <w:ilvl w:val="2"/>
          <w:numId w:val="99"/>
        </w:numPr>
      </w:pPr>
      <w:r>
        <w:rPr>
          <w:rFonts w:ascii="Calibri" w:eastAsia="Calibri" w:hAnsi="Calibri" w:cs="Calibri"/>
          <w:sz w:val="24"/>
        </w:rPr>
        <w:t xml:space="preserve">Índice de cumprimento do plano de fiscalização: Apresenta </w:t>
      </w:r>
      <w:r>
        <w:rPr>
          <w:rFonts w:ascii="Calibri" w:eastAsia="Calibri" w:hAnsi="Calibri" w:cs="Calibri"/>
          <w:sz w:val="24"/>
        </w:rPr>
        <w:t>a porcentagem de cumprimento do plano de fiscalização de Bens Móveis do tipo Coleção realizada pelo respectivo fiscal.</w:t>
      </w:r>
    </w:p>
    <w:p w14:paraId="5B24AA26" w14:textId="77777777" w:rsidR="00522113" w:rsidRDefault="00B51388">
      <w:pPr>
        <w:numPr>
          <w:ilvl w:val="2"/>
          <w:numId w:val="99"/>
        </w:numPr>
      </w:pPr>
      <w:r>
        <w:rPr>
          <w:rFonts w:ascii="Calibri" w:eastAsia="Calibri" w:hAnsi="Calibri" w:cs="Calibri"/>
          <w:sz w:val="24"/>
        </w:rPr>
        <w:t xml:space="preserve">Índice de fiscalizações eventuais: Apresenta a porcentagem de fiscalizações eventuais de Bens Móveis do tipo Coleção realizada pelo </w:t>
      </w:r>
      <w:r>
        <w:rPr>
          <w:rFonts w:ascii="Calibri" w:eastAsia="Calibri" w:hAnsi="Calibri" w:cs="Calibri"/>
          <w:sz w:val="24"/>
        </w:rPr>
        <w:t>respectivo fiscal.</w:t>
      </w:r>
    </w:p>
    <w:p w14:paraId="28A06912" w14:textId="77777777" w:rsidR="00522113" w:rsidRDefault="00522113">
      <w:pPr>
        <w:ind w:left="465"/>
      </w:pPr>
    </w:p>
    <w:p w14:paraId="2CEB9548" w14:textId="77777777" w:rsidR="00522113" w:rsidRDefault="00B51388">
      <w:pPr>
        <w:numPr>
          <w:ilvl w:val="1"/>
          <w:numId w:val="99"/>
        </w:numPr>
      </w:pPr>
      <w:r>
        <w:rPr>
          <w:rFonts w:ascii="Calibri" w:eastAsia="Calibri" w:hAnsi="Calibri" w:cs="Calibri"/>
          <w:sz w:val="24"/>
        </w:rPr>
        <w:t>BP - Sítio</w:t>
      </w:r>
    </w:p>
    <w:p w14:paraId="64CAB868" w14:textId="77777777" w:rsidR="00522113" w:rsidRDefault="00B51388">
      <w:pPr>
        <w:numPr>
          <w:ilvl w:val="2"/>
          <w:numId w:val="99"/>
        </w:numPr>
      </w:pPr>
      <w:r>
        <w:rPr>
          <w:rFonts w:ascii="Calibri" w:eastAsia="Calibri" w:hAnsi="Calibri" w:cs="Calibri"/>
          <w:sz w:val="24"/>
        </w:rPr>
        <w:t>Fiscalizações Planejadas: Apresenta o quantitativo de fiscalizações planejadas de Bens Paleontológicos do tipo Sítio realizada pelo respectivo fiscal.</w:t>
      </w:r>
    </w:p>
    <w:p w14:paraId="50115209" w14:textId="77777777" w:rsidR="00522113" w:rsidRDefault="00B51388">
      <w:pPr>
        <w:numPr>
          <w:ilvl w:val="2"/>
          <w:numId w:val="99"/>
        </w:numPr>
      </w:pPr>
      <w:r>
        <w:rPr>
          <w:rFonts w:ascii="Calibri" w:eastAsia="Calibri" w:hAnsi="Calibri" w:cs="Calibri"/>
          <w:sz w:val="24"/>
        </w:rPr>
        <w:t>Fiscalizações Planejadas Executadas: Apresenta o quantitativo de fiscaliza</w:t>
      </w:r>
      <w:r>
        <w:rPr>
          <w:rFonts w:ascii="Calibri" w:eastAsia="Calibri" w:hAnsi="Calibri" w:cs="Calibri"/>
          <w:sz w:val="24"/>
        </w:rPr>
        <w:t>ções planejadas e executadas de Bens Paleontológicos do tipo Sítio realizada pelo respectivo fiscal.</w:t>
      </w:r>
    </w:p>
    <w:p w14:paraId="4384FE75" w14:textId="77777777" w:rsidR="00522113" w:rsidRDefault="00B51388">
      <w:pPr>
        <w:numPr>
          <w:ilvl w:val="2"/>
          <w:numId w:val="99"/>
        </w:numPr>
      </w:pPr>
      <w:r>
        <w:rPr>
          <w:rFonts w:ascii="Calibri" w:eastAsia="Calibri" w:hAnsi="Calibri" w:cs="Calibri"/>
          <w:sz w:val="24"/>
        </w:rPr>
        <w:t>Fiscalizações Eventuais: Apresenta o quantitativo de fiscalizações eventuais de Bens Paleontológicos do tipo Sítio realizada pelo respectivo fiscal.</w:t>
      </w:r>
    </w:p>
    <w:p w14:paraId="6022AA84" w14:textId="77777777" w:rsidR="00522113" w:rsidRDefault="00B51388">
      <w:pPr>
        <w:numPr>
          <w:ilvl w:val="2"/>
          <w:numId w:val="99"/>
        </w:numPr>
      </w:pPr>
      <w:r>
        <w:rPr>
          <w:rFonts w:ascii="Calibri" w:eastAsia="Calibri" w:hAnsi="Calibri" w:cs="Calibri"/>
          <w:sz w:val="24"/>
        </w:rPr>
        <w:t>Índice</w:t>
      </w:r>
      <w:r>
        <w:rPr>
          <w:rFonts w:ascii="Calibri" w:eastAsia="Calibri" w:hAnsi="Calibri" w:cs="Calibri"/>
          <w:sz w:val="24"/>
        </w:rPr>
        <w:t xml:space="preserve"> de cumprimento do plano de fiscalização: Apresenta a porcentagem de cumprimento do plano de fiscalização de Bens Paleontológicos do tipo Sítio realizada pelo respectivo fiscal.</w:t>
      </w:r>
    </w:p>
    <w:p w14:paraId="2CF465E4" w14:textId="77777777" w:rsidR="00522113" w:rsidRDefault="00B51388">
      <w:pPr>
        <w:numPr>
          <w:ilvl w:val="2"/>
          <w:numId w:val="99"/>
        </w:numPr>
      </w:pPr>
      <w:r>
        <w:rPr>
          <w:rFonts w:ascii="Calibri" w:eastAsia="Calibri" w:hAnsi="Calibri" w:cs="Calibri"/>
          <w:sz w:val="24"/>
        </w:rPr>
        <w:t>Índice de fiscalizações eventuais: Apresenta a porcentagem de fiscalizações ev</w:t>
      </w:r>
      <w:r>
        <w:rPr>
          <w:rFonts w:ascii="Calibri" w:eastAsia="Calibri" w:hAnsi="Calibri" w:cs="Calibri"/>
          <w:sz w:val="24"/>
        </w:rPr>
        <w:t>entuais de Bens Paleontológicos do tipo Sítio realizada pelo respectivo fiscal.</w:t>
      </w:r>
    </w:p>
    <w:p w14:paraId="36F5B0CC" w14:textId="77777777" w:rsidR="00522113" w:rsidRDefault="00522113">
      <w:pPr>
        <w:ind w:left="465"/>
      </w:pPr>
    </w:p>
    <w:p w14:paraId="0A8C5B34" w14:textId="77777777" w:rsidR="00522113" w:rsidRDefault="00B51388">
      <w:pPr>
        <w:numPr>
          <w:ilvl w:val="1"/>
          <w:numId w:val="99"/>
        </w:numPr>
      </w:pPr>
      <w:r>
        <w:rPr>
          <w:rFonts w:ascii="Calibri" w:eastAsia="Calibri" w:hAnsi="Calibri" w:cs="Calibri"/>
          <w:sz w:val="24"/>
        </w:rPr>
        <w:t>PS - Jardim Histórico</w:t>
      </w:r>
    </w:p>
    <w:p w14:paraId="45938C3E" w14:textId="77777777" w:rsidR="00522113" w:rsidRDefault="00B51388">
      <w:pPr>
        <w:numPr>
          <w:ilvl w:val="2"/>
          <w:numId w:val="99"/>
        </w:numPr>
      </w:pPr>
      <w:r>
        <w:rPr>
          <w:rFonts w:ascii="Calibri" w:eastAsia="Calibri" w:hAnsi="Calibri" w:cs="Calibri"/>
          <w:sz w:val="24"/>
        </w:rPr>
        <w:t>Fiscalizações Planejadas: Apresenta o quantitativo de fiscalizações planejadas de Bens Paisagístico do tipo Jardim Histórico realizada pelo respectivo fi</w:t>
      </w:r>
      <w:r>
        <w:rPr>
          <w:rFonts w:ascii="Calibri" w:eastAsia="Calibri" w:hAnsi="Calibri" w:cs="Calibri"/>
          <w:sz w:val="24"/>
        </w:rPr>
        <w:t>scal.</w:t>
      </w:r>
    </w:p>
    <w:p w14:paraId="487802C3" w14:textId="77777777" w:rsidR="00522113" w:rsidRDefault="00B51388">
      <w:pPr>
        <w:numPr>
          <w:ilvl w:val="2"/>
          <w:numId w:val="99"/>
        </w:numPr>
      </w:pPr>
      <w:r>
        <w:rPr>
          <w:rFonts w:ascii="Calibri" w:eastAsia="Calibri" w:hAnsi="Calibri" w:cs="Calibri"/>
          <w:sz w:val="24"/>
        </w:rPr>
        <w:t>Fiscalizações Planejadas Executadas: Apresenta o quantitativo de fiscalizações planejadas e executadas de Bens Paisagístico do tipo Jardim Histórico realizada pelo respectivo fiscal.</w:t>
      </w:r>
    </w:p>
    <w:p w14:paraId="3F0EBD52" w14:textId="77777777" w:rsidR="00522113" w:rsidRDefault="00B51388">
      <w:pPr>
        <w:numPr>
          <w:ilvl w:val="2"/>
          <w:numId w:val="99"/>
        </w:numPr>
      </w:pPr>
      <w:r>
        <w:rPr>
          <w:rFonts w:ascii="Calibri" w:eastAsia="Calibri" w:hAnsi="Calibri" w:cs="Calibri"/>
          <w:sz w:val="24"/>
        </w:rPr>
        <w:t xml:space="preserve">Fiscalizações Eventuais: Apresenta o quantitativo de fiscalizações </w:t>
      </w:r>
      <w:r>
        <w:rPr>
          <w:rFonts w:ascii="Calibri" w:eastAsia="Calibri" w:hAnsi="Calibri" w:cs="Calibri"/>
          <w:sz w:val="24"/>
        </w:rPr>
        <w:t>eventuais de Bens Paisagístico do tipo Jardim Histórico realizada pelo respectivo fiscal.</w:t>
      </w:r>
    </w:p>
    <w:p w14:paraId="3381BB65"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fiscalização de Bens Paisagístico do tipo Jardim Histórico realizad</w:t>
      </w:r>
      <w:r>
        <w:rPr>
          <w:rFonts w:ascii="Calibri" w:eastAsia="Calibri" w:hAnsi="Calibri" w:cs="Calibri"/>
          <w:sz w:val="24"/>
        </w:rPr>
        <w:t>a pelo respectivo fiscal.</w:t>
      </w:r>
    </w:p>
    <w:p w14:paraId="12FEEBE8"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Bens Paisagístico do tipo Jardim Histórico realizada pelo respectivo fiscal.</w:t>
      </w:r>
    </w:p>
    <w:p w14:paraId="58ACF16E" w14:textId="77777777" w:rsidR="00522113" w:rsidRDefault="00522113">
      <w:pPr>
        <w:ind w:left="465"/>
      </w:pPr>
    </w:p>
    <w:p w14:paraId="7DB6F41B" w14:textId="77777777" w:rsidR="00522113" w:rsidRDefault="00B51388">
      <w:pPr>
        <w:numPr>
          <w:ilvl w:val="1"/>
          <w:numId w:val="99"/>
        </w:numPr>
      </w:pPr>
      <w:r>
        <w:rPr>
          <w:rFonts w:ascii="Calibri" w:eastAsia="Calibri" w:hAnsi="Calibri" w:cs="Calibri"/>
          <w:sz w:val="24"/>
        </w:rPr>
        <w:t>A - Comércio de Obras de Arte e Leilões</w:t>
      </w:r>
    </w:p>
    <w:p w14:paraId="6EBFA645" w14:textId="77777777" w:rsidR="00522113" w:rsidRDefault="00B51388">
      <w:pPr>
        <w:numPr>
          <w:ilvl w:val="2"/>
          <w:numId w:val="99"/>
        </w:numPr>
      </w:pPr>
      <w:r>
        <w:rPr>
          <w:rFonts w:ascii="Calibri" w:eastAsia="Calibri" w:hAnsi="Calibri" w:cs="Calibri"/>
          <w:sz w:val="24"/>
        </w:rPr>
        <w:t>Fiscalizações Planejada</w:t>
      </w:r>
      <w:r>
        <w:rPr>
          <w:rFonts w:ascii="Calibri" w:eastAsia="Calibri" w:hAnsi="Calibri" w:cs="Calibri"/>
          <w:sz w:val="24"/>
        </w:rPr>
        <w:t>s: Apresenta o quantitativo de atividades planejadas do tipo Comércio de Obras de Arte e Leilões realizada pelo respectivo fiscal.</w:t>
      </w:r>
    </w:p>
    <w:p w14:paraId="495A85A6" w14:textId="77777777" w:rsidR="00522113" w:rsidRDefault="00B51388">
      <w:pPr>
        <w:numPr>
          <w:ilvl w:val="2"/>
          <w:numId w:val="99"/>
        </w:numPr>
      </w:pPr>
      <w:r>
        <w:rPr>
          <w:rFonts w:ascii="Calibri" w:eastAsia="Calibri" w:hAnsi="Calibri" w:cs="Calibri"/>
          <w:sz w:val="24"/>
        </w:rPr>
        <w:t>Fiscalizações Planejadas Executadas: Apresenta o quantitativo de atividades planejadas e executadas do tipo Comércio de Obras</w:t>
      </w:r>
      <w:r>
        <w:rPr>
          <w:rFonts w:ascii="Calibri" w:eastAsia="Calibri" w:hAnsi="Calibri" w:cs="Calibri"/>
          <w:sz w:val="24"/>
        </w:rPr>
        <w:t xml:space="preserve"> de Arte e Leilões realizada pelo respectivo fiscal.</w:t>
      </w:r>
    </w:p>
    <w:p w14:paraId="30C61064" w14:textId="77777777" w:rsidR="00522113" w:rsidRDefault="00B51388">
      <w:pPr>
        <w:numPr>
          <w:ilvl w:val="2"/>
          <w:numId w:val="99"/>
        </w:numPr>
      </w:pPr>
      <w:r>
        <w:rPr>
          <w:rFonts w:ascii="Calibri" w:eastAsia="Calibri" w:hAnsi="Calibri" w:cs="Calibri"/>
          <w:sz w:val="24"/>
        </w:rPr>
        <w:t>Fiscalizações Eventuais: Apresenta o quantitativo de atividades eventuais do tipo Comércio de Obras de Arte e Leilões realizada pelo respectivo fiscal.</w:t>
      </w:r>
    </w:p>
    <w:p w14:paraId="396F9310" w14:textId="77777777" w:rsidR="00522113" w:rsidRDefault="00B51388">
      <w:pPr>
        <w:numPr>
          <w:ilvl w:val="2"/>
          <w:numId w:val="99"/>
        </w:numPr>
      </w:pPr>
      <w:r>
        <w:rPr>
          <w:rFonts w:ascii="Calibri" w:eastAsia="Calibri" w:hAnsi="Calibri" w:cs="Calibri"/>
          <w:sz w:val="24"/>
        </w:rPr>
        <w:t>Índice de cumprimento do plano de fiscalização: Apr</w:t>
      </w:r>
      <w:r>
        <w:rPr>
          <w:rFonts w:ascii="Calibri" w:eastAsia="Calibri" w:hAnsi="Calibri" w:cs="Calibri"/>
          <w:sz w:val="24"/>
        </w:rPr>
        <w:t>esenta a porcentagem de cumprimento do plano de fiscalização de atividades do tipo Comércio de Obras de Arte e Leilões realizada pelo respectivo fiscal.</w:t>
      </w:r>
    </w:p>
    <w:p w14:paraId="08699246" w14:textId="77777777" w:rsidR="00522113" w:rsidRDefault="00B51388">
      <w:pPr>
        <w:numPr>
          <w:ilvl w:val="2"/>
          <w:numId w:val="99"/>
        </w:numPr>
      </w:pPr>
      <w:r>
        <w:rPr>
          <w:rFonts w:ascii="Calibri" w:eastAsia="Calibri" w:hAnsi="Calibri" w:cs="Calibri"/>
          <w:sz w:val="24"/>
        </w:rPr>
        <w:t xml:space="preserve">Índice de fiscalizações eventuais: Apresenta a porcentagem de fiscalizações eventuais de atividades do </w:t>
      </w:r>
      <w:r>
        <w:rPr>
          <w:rFonts w:ascii="Calibri" w:eastAsia="Calibri" w:hAnsi="Calibri" w:cs="Calibri"/>
          <w:sz w:val="24"/>
        </w:rPr>
        <w:t>tipo Comércio de Obras de Arte e Leilões realizada pelo respectivo fiscal.</w:t>
      </w:r>
    </w:p>
    <w:p w14:paraId="551D4984" w14:textId="77777777" w:rsidR="00522113" w:rsidRDefault="00522113">
      <w:pPr>
        <w:ind w:left="465"/>
      </w:pPr>
    </w:p>
    <w:p w14:paraId="5F9A2EBC" w14:textId="77777777" w:rsidR="00522113" w:rsidRDefault="00B51388">
      <w:pPr>
        <w:numPr>
          <w:ilvl w:val="1"/>
          <w:numId w:val="99"/>
        </w:numPr>
      </w:pPr>
      <w:r>
        <w:rPr>
          <w:rFonts w:ascii="Calibri" w:eastAsia="Calibri" w:hAnsi="Calibri" w:cs="Calibri"/>
          <w:sz w:val="24"/>
        </w:rPr>
        <w:t>A - Empreendimento:</w:t>
      </w:r>
    </w:p>
    <w:p w14:paraId="38FFBDB6" w14:textId="77777777" w:rsidR="00522113" w:rsidRDefault="00B51388">
      <w:pPr>
        <w:numPr>
          <w:ilvl w:val="2"/>
          <w:numId w:val="99"/>
        </w:numPr>
      </w:pPr>
      <w:r>
        <w:rPr>
          <w:rFonts w:ascii="Calibri" w:eastAsia="Calibri" w:hAnsi="Calibri" w:cs="Calibri"/>
          <w:sz w:val="24"/>
        </w:rPr>
        <w:t>Fiscalizações Planejadas: Apresenta o quantitativo de atividades planejadas do tipo Empreendimento realizada pelo respectivo fiscal.</w:t>
      </w:r>
    </w:p>
    <w:p w14:paraId="461DB9AC" w14:textId="77777777" w:rsidR="00522113" w:rsidRDefault="00B51388">
      <w:pPr>
        <w:numPr>
          <w:ilvl w:val="2"/>
          <w:numId w:val="99"/>
        </w:numPr>
      </w:pPr>
      <w:r>
        <w:rPr>
          <w:rFonts w:ascii="Calibri" w:eastAsia="Calibri" w:hAnsi="Calibri" w:cs="Calibri"/>
          <w:sz w:val="24"/>
        </w:rPr>
        <w:t xml:space="preserve">Fiscalizações </w:t>
      </w:r>
      <w:r>
        <w:rPr>
          <w:rFonts w:ascii="Calibri" w:eastAsia="Calibri" w:hAnsi="Calibri" w:cs="Calibri"/>
          <w:sz w:val="24"/>
        </w:rPr>
        <w:t>Planejadas Executadas: Apresenta o quantitativo de atividades planejadas e executadas do tipo Empreendimento realizada pelo respectivo fiscal.</w:t>
      </w:r>
    </w:p>
    <w:p w14:paraId="7D68CB0E" w14:textId="77777777" w:rsidR="00522113" w:rsidRDefault="00B51388">
      <w:pPr>
        <w:numPr>
          <w:ilvl w:val="2"/>
          <w:numId w:val="99"/>
        </w:numPr>
      </w:pPr>
      <w:r>
        <w:rPr>
          <w:rFonts w:ascii="Calibri" w:eastAsia="Calibri" w:hAnsi="Calibri" w:cs="Calibri"/>
          <w:sz w:val="24"/>
        </w:rPr>
        <w:t>Fiscalizações Eventuais: Apresenta o quantitativo de atividades eventuais do tipo Empreendimento realizada pelo r</w:t>
      </w:r>
      <w:r>
        <w:rPr>
          <w:rFonts w:ascii="Calibri" w:eastAsia="Calibri" w:hAnsi="Calibri" w:cs="Calibri"/>
          <w:sz w:val="24"/>
        </w:rPr>
        <w:t>espectivo fiscal.</w:t>
      </w:r>
    </w:p>
    <w:p w14:paraId="3842D48B"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fiscalização de atividades do tipo Empreendimento realizada pelo respectivo fiscal.</w:t>
      </w:r>
    </w:p>
    <w:p w14:paraId="76E0A718" w14:textId="77777777" w:rsidR="00522113" w:rsidRDefault="00B51388">
      <w:pPr>
        <w:numPr>
          <w:ilvl w:val="2"/>
          <w:numId w:val="99"/>
        </w:numPr>
      </w:pPr>
      <w:r>
        <w:rPr>
          <w:rFonts w:ascii="Calibri" w:eastAsia="Calibri" w:hAnsi="Calibri" w:cs="Calibri"/>
          <w:sz w:val="24"/>
        </w:rPr>
        <w:t>Índice de fiscalizações eventuais: Apresenta a porcenta</w:t>
      </w:r>
      <w:r>
        <w:rPr>
          <w:rFonts w:ascii="Calibri" w:eastAsia="Calibri" w:hAnsi="Calibri" w:cs="Calibri"/>
          <w:sz w:val="24"/>
        </w:rPr>
        <w:t>gem de fiscalizações eventuais de atividades do tipo Empreendimento realizada pelo respectivo fiscal.</w:t>
      </w:r>
    </w:p>
    <w:p w14:paraId="23773251" w14:textId="77777777" w:rsidR="00522113" w:rsidRDefault="00522113">
      <w:pPr>
        <w:ind w:left="465"/>
      </w:pPr>
    </w:p>
    <w:p w14:paraId="2ED204CD" w14:textId="77777777" w:rsidR="00522113" w:rsidRDefault="00B51388">
      <w:pPr>
        <w:numPr>
          <w:ilvl w:val="1"/>
          <w:numId w:val="99"/>
        </w:numPr>
      </w:pPr>
      <w:r>
        <w:rPr>
          <w:rFonts w:ascii="Calibri" w:eastAsia="Calibri" w:hAnsi="Calibri" w:cs="Calibri"/>
          <w:sz w:val="24"/>
        </w:rPr>
        <w:t>A - Instituição de Guarda</w:t>
      </w:r>
    </w:p>
    <w:p w14:paraId="4A0EE8DD" w14:textId="77777777" w:rsidR="00522113" w:rsidRDefault="00B51388">
      <w:pPr>
        <w:numPr>
          <w:ilvl w:val="2"/>
          <w:numId w:val="99"/>
        </w:numPr>
      </w:pPr>
      <w:r>
        <w:rPr>
          <w:rFonts w:ascii="Calibri" w:eastAsia="Calibri" w:hAnsi="Calibri" w:cs="Calibri"/>
          <w:sz w:val="24"/>
        </w:rPr>
        <w:t>Fiscalizações Planejadas: Apresenta o quantitativo de atividades planejadas do tipo Instituição de Guarda realizada pelo respec</w:t>
      </w:r>
      <w:r>
        <w:rPr>
          <w:rFonts w:ascii="Calibri" w:eastAsia="Calibri" w:hAnsi="Calibri" w:cs="Calibri"/>
          <w:sz w:val="24"/>
        </w:rPr>
        <w:t>tivo fiscal.</w:t>
      </w:r>
    </w:p>
    <w:p w14:paraId="39084F8F" w14:textId="77777777" w:rsidR="00522113" w:rsidRDefault="00B51388">
      <w:pPr>
        <w:numPr>
          <w:ilvl w:val="2"/>
          <w:numId w:val="99"/>
        </w:numPr>
      </w:pPr>
      <w:r>
        <w:rPr>
          <w:rFonts w:ascii="Calibri" w:eastAsia="Calibri" w:hAnsi="Calibri" w:cs="Calibri"/>
          <w:sz w:val="24"/>
        </w:rPr>
        <w:t>Fiscalizações Planejadas Executadas: Apresenta o quantitativo de atividades planejadas e executadas do tipo Instituição de Guarda realizada pelo respectivo fiscal.</w:t>
      </w:r>
    </w:p>
    <w:p w14:paraId="0EE102A9" w14:textId="77777777" w:rsidR="00522113" w:rsidRDefault="00B51388">
      <w:pPr>
        <w:numPr>
          <w:ilvl w:val="2"/>
          <w:numId w:val="99"/>
        </w:numPr>
      </w:pPr>
      <w:r>
        <w:rPr>
          <w:rFonts w:ascii="Calibri" w:eastAsia="Calibri" w:hAnsi="Calibri" w:cs="Calibri"/>
          <w:sz w:val="24"/>
        </w:rPr>
        <w:t>Fiscalizações Eventuais: Apresenta o quantitativo de atividades eventuais do ti</w:t>
      </w:r>
      <w:r>
        <w:rPr>
          <w:rFonts w:ascii="Calibri" w:eastAsia="Calibri" w:hAnsi="Calibri" w:cs="Calibri"/>
          <w:sz w:val="24"/>
        </w:rPr>
        <w:t>po Instituição de Guarda realizada pelo respectivo fiscal.</w:t>
      </w:r>
    </w:p>
    <w:p w14:paraId="692FBB79"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fiscalização de atividades do tipo Instituição de Guarda realizada pelo respectivo fiscal.</w:t>
      </w:r>
    </w:p>
    <w:p w14:paraId="673805FE" w14:textId="77777777" w:rsidR="00522113" w:rsidRDefault="00B51388">
      <w:pPr>
        <w:numPr>
          <w:ilvl w:val="2"/>
          <w:numId w:val="99"/>
        </w:numPr>
      </w:pPr>
      <w:r>
        <w:rPr>
          <w:rFonts w:ascii="Calibri" w:eastAsia="Calibri" w:hAnsi="Calibri" w:cs="Calibri"/>
          <w:sz w:val="24"/>
        </w:rPr>
        <w:t xml:space="preserve">Índice </w:t>
      </w:r>
      <w:r>
        <w:rPr>
          <w:rFonts w:ascii="Calibri" w:eastAsia="Calibri" w:hAnsi="Calibri" w:cs="Calibri"/>
          <w:sz w:val="24"/>
        </w:rPr>
        <w:t>de fiscalizações eventuais: Apresenta a porcentagem de fiscalizações eventuais de atividades do tipo Instituição de Guarda realizada pelo respectivo fiscal.</w:t>
      </w:r>
    </w:p>
    <w:p w14:paraId="6B4AD6D5" w14:textId="77777777" w:rsidR="00522113" w:rsidRDefault="00522113">
      <w:pPr>
        <w:ind w:left="465"/>
      </w:pPr>
    </w:p>
    <w:p w14:paraId="3120A95C" w14:textId="77777777" w:rsidR="00522113" w:rsidRDefault="00B51388">
      <w:pPr>
        <w:numPr>
          <w:ilvl w:val="1"/>
          <w:numId w:val="99"/>
        </w:numPr>
      </w:pPr>
      <w:r>
        <w:rPr>
          <w:rFonts w:ascii="Calibri" w:eastAsia="Calibri" w:hAnsi="Calibri" w:cs="Calibri"/>
          <w:sz w:val="24"/>
        </w:rPr>
        <w:t>A - Pesquisa Acadêmica</w:t>
      </w:r>
    </w:p>
    <w:p w14:paraId="4D0DEB30" w14:textId="77777777" w:rsidR="00522113" w:rsidRDefault="00B51388">
      <w:pPr>
        <w:numPr>
          <w:ilvl w:val="2"/>
          <w:numId w:val="99"/>
        </w:numPr>
      </w:pPr>
      <w:r>
        <w:rPr>
          <w:rFonts w:ascii="Calibri" w:eastAsia="Calibri" w:hAnsi="Calibri" w:cs="Calibri"/>
          <w:sz w:val="24"/>
        </w:rPr>
        <w:t>Fiscalizações Planejadas: Apresenta o quantitativo de atividades planejadas</w:t>
      </w:r>
      <w:r>
        <w:rPr>
          <w:rFonts w:ascii="Calibri" w:eastAsia="Calibri" w:hAnsi="Calibri" w:cs="Calibri"/>
          <w:sz w:val="24"/>
        </w:rPr>
        <w:t xml:space="preserve"> do tipo Pesquisa Acadêmica realizada pelo respectivo fiscal.</w:t>
      </w:r>
    </w:p>
    <w:p w14:paraId="2A047631" w14:textId="77777777" w:rsidR="00522113" w:rsidRDefault="00B51388">
      <w:pPr>
        <w:numPr>
          <w:ilvl w:val="2"/>
          <w:numId w:val="99"/>
        </w:numPr>
      </w:pPr>
      <w:r>
        <w:rPr>
          <w:rFonts w:ascii="Calibri" w:eastAsia="Calibri" w:hAnsi="Calibri" w:cs="Calibri"/>
          <w:sz w:val="24"/>
        </w:rPr>
        <w:t>Fiscalizações Planejadas Executadas: Apresenta o quantitativo de atividades planejadas e executadas do tipo Pesquisa Acadêmica realizada pelo respectivo fiscal.</w:t>
      </w:r>
    </w:p>
    <w:p w14:paraId="083702E8" w14:textId="77777777" w:rsidR="00522113" w:rsidRDefault="00B51388">
      <w:pPr>
        <w:numPr>
          <w:ilvl w:val="2"/>
          <w:numId w:val="99"/>
        </w:numPr>
      </w:pPr>
      <w:r>
        <w:rPr>
          <w:rFonts w:ascii="Calibri" w:eastAsia="Calibri" w:hAnsi="Calibri" w:cs="Calibri"/>
          <w:sz w:val="24"/>
        </w:rPr>
        <w:t>Fiscalizações Eventuais: Apresent</w:t>
      </w:r>
      <w:r>
        <w:rPr>
          <w:rFonts w:ascii="Calibri" w:eastAsia="Calibri" w:hAnsi="Calibri" w:cs="Calibri"/>
          <w:sz w:val="24"/>
        </w:rPr>
        <w:t>a o quantitativo de atividades eventuais do tipo Pesquisa Acadêmica realizada pelo respectivo fiscal.</w:t>
      </w:r>
    </w:p>
    <w:p w14:paraId="41772E3C"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fiscalização de atividades do tipo Pesquisa Acadêmica r</w:t>
      </w:r>
      <w:r>
        <w:rPr>
          <w:rFonts w:ascii="Calibri" w:eastAsia="Calibri" w:hAnsi="Calibri" w:cs="Calibri"/>
          <w:sz w:val="24"/>
        </w:rPr>
        <w:t>ealizada pelo respectivo fiscal.</w:t>
      </w:r>
    </w:p>
    <w:p w14:paraId="1435973B"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atividades do tipo Pesquisa Acadêmica realizada pelo respectivo fiscal.</w:t>
      </w:r>
    </w:p>
    <w:p w14:paraId="66F76755" w14:textId="77777777" w:rsidR="00522113" w:rsidRDefault="00522113">
      <w:pPr>
        <w:ind w:left="465"/>
      </w:pPr>
    </w:p>
    <w:p w14:paraId="3C440ADC" w14:textId="77777777" w:rsidR="00522113" w:rsidRDefault="00B51388">
      <w:pPr>
        <w:numPr>
          <w:ilvl w:val="1"/>
          <w:numId w:val="99"/>
        </w:numPr>
      </w:pPr>
      <w:r>
        <w:rPr>
          <w:rFonts w:ascii="Calibri" w:eastAsia="Calibri" w:hAnsi="Calibri" w:cs="Calibri"/>
          <w:sz w:val="24"/>
        </w:rPr>
        <w:t>A - Sítio Não Cadastrado</w:t>
      </w:r>
    </w:p>
    <w:p w14:paraId="196171BE" w14:textId="77777777" w:rsidR="00522113" w:rsidRDefault="00B51388">
      <w:pPr>
        <w:numPr>
          <w:ilvl w:val="2"/>
          <w:numId w:val="99"/>
        </w:numPr>
      </w:pPr>
      <w:r>
        <w:rPr>
          <w:rFonts w:ascii="Calibri" w:eastAsia="Calibri" w:hAnsi="Calibri" w:cs="Calibri"/>
          <w:sz w:val="24"/>
        </w:rPr>
        <w:t xml:space="preserve">Fiscalizações Planejadas: Apresenta </w:t>
      </w:r>
      <w:r>
        <w:rPr>
          <w:rFonts w:ascii="Calibri" w:eastAsia="Calibri" w:hAnsi="Calibri" w:cs="Calibri"/>
          <w:sz w:val="24"/>
        </w:rPr>
        <w:t>o quantitativo de atividades planejadas do tipo Sítio Não Cadastrado realizada pelo respectivo fiscal.</w:t>
      </w:r>
    </w:p>
    <w:p w14:paraId="4A553501" w14:textId="77777777" w:rsidR="00522113" w:rsidRDefault="00B51388">
      <w:pPr>
        <w:numPr>
          <w:ilvl w:val="2"/>
          <w:numId w:val="99"/>
        </w:numPr>
      </w:pPr>
      <w:r>
        <w:rPr>
          <w:rFonts w:ascii="Calibri" w:eastAsia="Calibri" w:hAnsi="Calibri" w:cs="Calibri"/>
          <w:sz w:val="24"/>
        </w:rPr>
        <w:t>Fiscalizações Planejadas Executadas: Apresenta o quantitativo de atividades planejadas e executadas do tipo Sítio Não Cadastrado realizada pelo respectiv</w:t>
      </w:r>
      <w:r>
        <w:rPr>
          <w:rFonts w:ascii="Calibri" w:eastAsia="Calibri" w:hAnsi="Calibri" w:cs="Calibri"/>
          <w:sz w:val="24"/>
        </w:rPr>
        <w:t>o fiscal.</w:t>
      </w:r>
    </w:p>
    <w:p w14:paraId="41DF3CEE" w14:textId="77777777" w:rsidR="00522113" w:rsidRDefault="00B51388">
      <w:pPr>
        <w:numPr>
          <w:ilvl w:val="2"/>
          <w:numId w:val="99"/>
        </w:numPr>
      </w:pPr>
      <w:r>
        <w:rPr>
          <w:rFonts w:ascii="Calibri" w:eastAsia="Calibri" w:hAnsi="Calibri" w:cs="Calibri"/>
          <w:sz w:val="24"/>
        </w:rPr>
        <w:t>Fiscalizações Eventuais: Apresenta o quantitativo de atividades eventuais do tipo Sítio Não Cadastrado realizada pelo respectivo fiscal.</w:t>
      </w:r>
    </w:p>
    <w:p w14:paraId="2C3160F0" w14:textId="77777777" w:rsidR="00522113" w:rsidRDefault="00B51388">
      <w:pPr>
        <w:numPr>
          <w:ilvl w:val="2"/>
          <w:numId w:val="99"/>
        </w:numPr>
      </w:pPr>
      <w:r>
        <w:rPr>
          <w:rFonts w:ascii="Calibri" w:eastAsia="Calibri" w:hAnsi="Calibri" w:cs="Calibri"/>
          <w:sz w:val="24"/>
        </w:rPr>
        <w:t>Índice de cumprimento do plano de fiscalização: Apresenta a porcentagem de cumprimento do plano de fiscalizaç</w:t>
      </w:r>
      <w:r>
        <w:rPr>
          <w:rFonts w:ascii="Calibri" w:eastAsia="Calibri" w:hAnsi="Calibri" w:cs="Calibri"/>
          <w:sz w:val="24"/>
        </w:rPr>
        <w:t>ão de atividades do tipo Sítio Não Cadastrado realizada pelo respectivo fiscal.</w:t>
      </w:r>
    </w:p>
    <w:p w14:paraId="7D608EEE" w14:textId="77777777" w:rsidR="00522113" w:rsidRDefault="00B51388">
      <w:pPr>
        <w:numPr>
          <w:ilvl w:val="2"/>
          <w:numId w:val="99"/>
        </w:numPr>
      </w:pPr>
      <w:r>
        <w:rPr>
          <w:rFonts w:ascii="Calibri" w:eastAsia="Calibri" w:hAnsi="Calibri" w:cs="Calibri"/>
          <w:sz w:val="24"/>
        </w:rPr>
        <w:t>Índice de fiscalizações eventuais: Apresenta a porcentagem de fiscalizações eventuais de atividades do tipo Sítio Não Cadastrado realizada pelo respectivo fiscal.</w:t>
      </w:r>
    </w:p>
    <w:p w14:paraId="7C58460E" w14:textId="77777777" w:rsidR="00522113" w:rsidRDefault="00522113">
      <w:pPr>
        <w:ind w:left="465"/>
      </w:pPr>
    </w:p>
    <w:p w14:paraId="61848231" w14:textId="77777777" w:rsidR="00522113" w:rsidRDefault="00B51388">
      <w:pPr>
        <w:numPr>
          <w:ilvl w:val="1"/>
          <w:numId w:val="99"/>
        </w:numPr>
      </w:pPr>
      <w:r>
        <w:rPr>
          <w:rFonts w:ascii="Calibri" w:eastAsia="Calibri" w:hAnsi="Calibri" w:cs="Calibri"/>
          <w:sz w:val="24"/>
        </w:rPr>
        <w:t>Acumulados</w:t>
      </w:r>
    </w:p>
    <w:p w14:paraId="33837C6D" w14:textId="77777777" w:rsidR="00522113" w:rsidRDefault="00B51388">
      <w:pPr>
        <w:numPr>
          <w:ilvl w:val="2"/>
          <w:numId w:val="99"/>
        </w:numPr>
      </w:pPr>
      <w:r>
        <w:rPr>
          <w:rFonts w:ascii="Calibri" w:eastAsia="Calibri" w:hAnsi="Calibri" w:cs="Calibri"/>
          <w:sz w:val="24"/>
        </w:rPr>
        <w:t>Fiscalizações Planejadas: Apresenta o somatório dos quantitativos das fiscalizações/atividades planejadas.</w:t>
      </w:r>
    </w:p>
    <w:p w14:paraId="56492748" w14:textId="77777777" w:rsidR="00522113" w:rsidRDefault="00B51388">
      <w:pPr>
        <w:numPr>
          <w:ilvl w:val="2"/>
          <w:numId w:val="99"/>
        </w:numPr>
      </w:pPr>
      <w:r>
        <w:rPr>
          <w:rFonts w:ascii="Calibri" w:eastAsia="Calibri" w:hAnsi="Calibri" w:cs="Calibri"/>
          <w:sz w:val="24"/>
        </w:rPr>
        <w:t>Fiscalizações Planejadas Executadas: Apresenta o somatório dos quantitativos das fiscalizações/atividades planejadas e executadas.</w:t>
      </w:r>
    </w:p>
    <w:p w14:paraId="4F74CC26" w14:textId="77777777" w:rsidR="00522113" w:rsidRDefault="00B51388">
      <w:pPr>
        <w:numPr>
          <w:ilvl w:val="2"/>
          <w:numId w:val="99"/>
        </w:numPr>
      </w:pPr>
      <w:r>
        <w:rPr>
          <w:rFonts w:ascii="Calibri" w:eastAsia="Calibri" w:hAnsi="Calibri" w:cs="Calibri"/>
          <w:sz w:val="24"/>
        </w:rPr>
        <w:t>Fiscali</w:t>
      </w:r>
      <w:r>
        <w:rPr>
          <w:rFonts w:ascii="Calibri" w:eastAsia="Calibri" w:hAnsi="Calibri" w:cs="Calibri"/>
          <w:sz w:val="24"/>
        </w:rPr>
        <w:t>zações Eventuais: Apresenta o somatório dos quantitativos das fiscalizações/atividades eventuais.</w:t>
      </w:r>
    </w:p>
    <w:p w14:paraId="4EC8A339" w14:textId="77777777" w:rsidR="00522113" w:rsidRDefault="00B51388">
      <w:pPr>
        <w:numPr>
          <w:ilvl w:val="2"/>
          <w:numId w:val="99"/>
        </w:numPr>
      </w:pPr>
      <w:r>
        <w:rPr>
          <w:rFonts w:ascii="Calibri" w:eastAsia="Calibri" w:hAnsi="Calibri" w:cs="Calibri"/>
          <w:sz w:val="24"/>
        </w:rPr>
        <w:t>Índice de cumprimento do plano de fiscalização: Apresenta o somatório dos quantitativos das fiscalizações/atividades dos índices de cumprimento do plano de fi</w:t>
      </w:r>
      <w:r>
        <w:rPr>
          <w:rFonts w:ascii="Calibri" w:eastAsia="Calibri" w:hAnsi="Calibri" w:cs="Calibri"/>
          <w:sz w:val="24"/>
        </w:rPr>
        <w:t>scalização.</w:t>
      </w:r>
    </w:p>
    <w:p w14:paraId="022A9E3F" w14:textId="77777777" w:rsidR="00522113" w:rsidRDefault="00B51388">
      <w:pPr>
        <w:numPr>
          <w:ilvl w:val="2"/>
          <w:numId w:val="99"/>
        </w:numPr>
      </w:pPr>
      <w:r>
        <w:rPr>
          <w:rFonts w:ascii="Calibri" w:eastAsia="Calibri" w:hAnsi="Calibri" w:cs="Calibri"/>
          <w:sz w:val="24"/>
        </w:rPr>
        <w:t>Índice de fiscalizações eventuais: Apresenta o somatório dos quantitativos das fiscalizações/atividades dos índices de fiscalizações eventuais.</w:t>
      </w:r>
    </w:p>
    <w:p w14:paraId="380596E0" w14:textId="77777777" w:rsidR="00522113" w:rsidRDefault="00B51388">
      <w:pPr>
        <w:ind w:left="105"/>
      </w:pPr>
      <w:r>
        <w:rPr>
          <w:rFonts w:ascii="Calibri" w:eastAsia="Calibri" w:hAnsi="Calibri" w:cs="Calibri"/>
          <w:sz w:val="24"/>
        </w:rPr>
        <w:t xml:space="preserve">Para gerar um novo relatório de Desempenho dos Fiscais das fiscalizações, informar os dados e depois selecionar a opção  </w:t>
      </w:r>
      <w:r>
        <w:rPr>
          <w:noProof/>
        </w:rPr>
        <w:drawing>
          <wp:inline distT="0" distB="0" distL="0" distR="0" wp14:anchorId="14EE11E7" wp14:editId="0C3186DD">
            <wp:extent cx="1200150" cy="304800"/>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png"/>
                    <pic:cNvPicPr/>
                  </pic:nvPicPr>
                  <pic:blipFill>
                    <a:blip r:embed="rId649" cstate="print"/>
                    <a:stretch>
                      <a:fillRect/>
                    </a:stretch>
                  </pic:blipFill>
                  <pic:spPr>
                    <a:xfrm>
                      <a:off x="0" y="0"/>
                      <a:ext cx="1200150" cy="304800"/>
                    </a:xfrm>
                    <a:prstGeom prst="rect">
                      <a:avLst/>
                    </a:prstGeom>
                  </pic:spPr>
                </pic:pic>
              </a:graphicData>
            </a:graphic>
          </wp:inline>
        </w:drawing>
      </w:r>
      <w:r>
        <w:rPr>
          <w:rFonts w:ascii="Calibri" w:eastAsia="Calibri" w:hAnsi="Calibri" w:cs="Calibri"/>
          <w:sz w:val="24"/>
        </w:rPr>
        <w:t xml:space="preserve"> </w:t>
      </w:r>
      <w:r>
        <w:rPr>
          <w:sz w:val="24"/>
        </w:rPr>
        <w:t>.</w:t>
      </w:r>
    </w:p>
    <w:p w14:paraId="4979EDDD" w14:textId="77777777" w:rsidR="00522113" w:rsidRDefault="00B51388">
      <w:pPr>
        <w:ind w:left="105"/>
      </w:pPr>
      <w:r>
        <w:rPr>
          <w:rFonts w:ascii="Calibri" w:eastAsia="Calibri" w:hAnsi="Calibri" w:cs="Calibri"/>
          <w:sz w:val="24"/>
        </w:rPr>
        <w:t xml:space="preserve">É  </w:t>
      </w:r>
      <w:r>
        <w:rPr>
          <w:rFonts w:ascii="Calibri" w:eastAsia="Calibri" w:hAnsi="Calibri" w:cs="Calibri"/>
          <w:spacing w:val="45"/>
          <w:sz w:val="24"/>
        </w:rPr>
        <w:t xml:space="preserve"> </w:t>
      </w:r>
      <w:r>
        <w:rPr>
          <w:rFonts w:ascii="Calibri" w:eastAsia="Calibri" w:hAnsi="Calibri" w:cs="Calibri"/>
          <w:sz w:val="24"/>
        </w:rPr>
        <w:t xml:space="preserve">possível  </w:t>
      </w:r>
      <w:r>
        <w:rPr>
          <w:rFonts w:ascii="Calibri" w:eastAsia="Calibri" w:hAnsi="Calibri" w:cs="Calibri"/>
          <w:spacing w:val="45"/>
          <w:sz w:val="24"/>
        </w:rPr>
        <w:t xml:space="preserve"> </w:t>
      </w:r>
      <w:r>
        <w:rPr>
          <w:rFonts w:ascii="Calibri" w:eastAsia="Calibri" w:hAnsi="Calibri" w:cs="Calibri"/>
          <w:sz w:val="24"/>
        </w:rPr>
        <w:t xml:space="preserve">exportar  </w:t>
      </w:r>
      <w:r>
        <w:rPr>
          <w:rFonts w:ascii="Calibri" w:eastAsia="Calibri" w:hAnsi="Calibri" w:cs="Calibri"/>
          <w:spacing w:val="45"/>
          <w:sz w:val="24"/>
        </w:rPr>
        <w:t xml:space="preserve"> </w:t>
      </w:r>
      <w:r>
        <w:rPr>
          <w:rFonts w:ascii="Calibri" w:eastAsia="Calibri" w:hAnsi="Calibri" w:cs="Calibri"/>
          <w:sz w:val="24"/>
        </w:rPr>
        <w:t xml:space="preserve">as  </w:t>
      </w:r>
      <w:r>
        <w:rPr>
          <w:rFonts w:ascii="Calibri" w:eastAsia="Calibri" w:hAnsi="Calibri" w:cs="Calibri"/>
          <w:spacing w:val="45"/>
          <w:sz w:val="24"/>
        </w:rPr>
        <w:t xml:space="preserve"> </w:t>
      </w:r>
      <w:r>
        <w:rPr>
          <w:rFonts w:ascii="Calibri" w:eastAsia="Calibri" w:hAnsi="Calibri" w:cs="Calibri"/>
          <w:sz w:val="24"/>
        </w:rPr>
        <w:t xml:space="preserve">informações  </w:t>
      </w:r>
      <w:r>
        <w:rPr>
          <w:rFonts w:ascii="Calibri" w:eastAsia="Calibri" w:hAnsi="Calibri" w:cs="Calibri"/>
          <w:spacing w:val="45"/>
          <w:sz w:val="24"/>
        </w:rPr>
        <w:t xml:space="preserve"> </w:t>
      </w:r>
      <w:r>
        <w:rPr>
          <w:rFonts w:ascii="Calibri" w:eastAsia="Calibri" w:hAnsi="Calibri" w:cs="Calibri"/>
          <w:sz w:val="24"/>
        </w:rPr>
        <w:t xml:space="preserve">em  </w:t>
      </w:r>
      <w:r>
        <w:rPr>
          <w:rFonts w:ascii="Calibri" w:eastAsia="Calibri" w:hAnsi="Calibri" w:cs="Calibri"/>
          <w:spacing w:val="45"/>
          <w:sz w:val="24"/>
        </w:rPr>
        <w:t xml:space="preserve"> </w:t>
      </w:r>
      <w:r>
        <w:rPr>
          <w:rFonts w:ascii="Calibri" w:eastAsia="Calibri" w:hAnsi="Calibri" w:cs="Calibri"/>
          <w:b/>
          <w:sz w:val="24"/>
        </w:rPr>
        <w:t>Excel</w:t>
      </w:r>
      <w:r>
        <w:rPr>
          <w:rFonts w:ascii="Calibri" w:eastAsia="Calibri" w:hAnsi="Calibri" w:cs="Calibri"/>
          <w:sz w:val="24"/>
        </w:rPr>
        <w:t xml:space="preserve">  </w:t>
      </w:r>
      <w:r>
        <w:rPr>
          <w:rFonts w:ascii="Calibri" w:eastAsia="Calibri" w:hAnsi="Calibri" w:cs="Calibri"/>
          <w:spacing w:val="45"/>
          <w:sz w:val="24"/>
        </w:rPr>
        <w:t xml:space="preserve"> </w:t>
      </w:r>
      <w:r>
        <w:rPr>
          <w:rFonts w:ascii="Calibri" w:eastAsia="Calibri" w:hAnsi="Calibri" w:cs="Calibri"/>
          <w:sz w:val="24"/>
        </w:rPr>
        <w:t xml:space="preserve">e  </w:t>
      </w:r>
      <w:r>
        <w:rPr>
          <w:rFonts w:ascii="Calibri" w:eastAsia="Calibri" w:hAnsi="Calibri" w:cs="Calibri"/>
          <w:spacing w:val="45"/>
          <w:sz w:val="24"/>
        </w:rPr>
        <w:t xml:space="preserve"> </w:t>
      </w:r>
      <w:r>
        <w:rPr>
          <w:rFonts w:ascii="Calibri" w:eastAsia="Calibri" w:hAnsi="Calibri" w:cs="Calibri"/>
          <w:b/>
          <w:sz w:val="24"/>
        </w:rPr>
        <w:t>PDF</w:t>
      </w:r>
      <w:r>
        <w:rPr>
          <w:rFonts w:ascii="Calibri" w:eastAsia="Calibri" w:hAnsi="Calibri" w:cs="Calibri"/>
          <w:sz w:val="24"/>
        </w:rPr>
        <w:t xml:space="preserve">  </w:t>
      </w:r>
      <w:r>
        <w:rPr>
          <w:rFonts w:ascii="Calibri" w:eastAsia="Calibri" w:hAnsi="Calibri" w:cs="Calibri"/>
          <w:spacing w:val="45"/>
          <w:sz w:val="24"/>
        </w:rPr>
        <w:t xml:space="preserve"> </w:t>
      </w:r>
      <w:r>
        <w:rPr>
          <w:rFonts w:ascii="Calibri" w:eastAsia="Calibri" w:hAnsi="Calibri" w:cs="Calibri"/>
          <w:sz w:val="24"/>
        </w:rPr>
        <w:t xml:space="preserve">através  </w:t>
      </w:r>
      <w:r>
        <w:rPr>
          <w:rFonts w:ascii="Calibri" w:eastAsia="Calibri" w:hAnsi="Calibri" w:cs="Calibri"/>
          <w:spacing w:val="45"/>
          <w:sz w:val="24"/>
        </w:rPr>
        <w:t xml:space="preserve"> </w:t>
      </w:r>
      <w:r>
        <w:rPr>
          <w:rFonts w:ascii="Calibri" w:eastAsia="Calibri" w:hAnsi="Calibri" w:cs="Calibri"/>
          <w:sz w:val="24"/>
        </w:rPr>
        <w:t xml:space="preserve">das  </w:t>
      </w:r>
      <w:r>
        <w:rPr>
          <w:rFonts w:ascii="Calibri" w:eastAsia="Calibri" w:hAnsi="Calibri" w:cs="Calibri"/>
          <w:spacing w:val="45"/>
          <w:sz w:val="24"/>
        </w:rPr>
        <w:t xml:space="preserve"> </w:t>
      </w:r>
      <w:r>
        <w:rPr>
          <w:rFonts w:ascii="Calibri" w:eastAsia="Calibri" w:hAnsi="Calibri" w:cs="Calibri"/>
          <w:sz w:val="24"/>
        </w:rPr>
        <w:t xml:space="preserve">opções </w:t>
      </w:r>
      <w:r>
        <w:rPr>
          <w:noProof/>
        </w:rPr>
        <w:drawing>
          <wp:inline distT="0" distB="0" distL="0" distR="0" wp14:anchorId="630F8BBF" wp14:editId="667118D1">
            <wp:extent cx="1219200" cy="295275"/>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png"/>
                    <pic:cNvPicPr/>
                  </pic:nvPicPr>
                  <pic:blipFill>
                    <a:blip r:embed="rId650" cstate="print"/>
                    <a:stretch>
                      <a:fillRect/>
                    </a:stretch>
                  </pic:blipFill>
                  <pic:spPr>
                    <a:xfrm>
                      <a:off x="0" y="0"/>
                      <a:ext cx="1219200" cy="295275"/>
                    </a:xfrm>
                    <a:prstGeom prst="rect">
                      <a:avLst/>
                    </a:prstGeom>
                  </pic:spPr>
                </pic:pic>
              </a:graphicData>
            </a:graphic>
          </wp:inline>
        </w:drawing>
      </w:r>
      <w:r>
        <w:rPr>
          <w:sz w:val="24"/>
        </w:rPr>
        <w:t xml:space="preserve"> </w:t>
      </w:r>
      <w:r>
        <w:rPr>
          <w:rFonts w:ascii="Calibri" w:eastAsia="Calibri" w:hAnsi="Calibri" w:cs="Calibri"/>
          <w:sz w:val="24"/>
        </w:rPr>
        <w:t xml:space="preserve">e </w:t>
      </w:r>
      <w:r>
        <w:rPr>
          <w:noProof/>
        </w:rPr>
        <w:drawing>
          <wp:inline distT="0" distB="0" distL="0" distR="0" wp14:anchorId="1BD2027D" wp14:editId="62B632D9">
            <wp:extent cx="1143000" cy="285750"/>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png"/>
                    <pic:cNvPicPr/>
                  </pic:nvPicPr>
                  <pic:blipFill>
                    <a:blip r:embed="rId651" cstate="print"/>
                    <a:stretch>
                      <a:fillRect/>
                    </a:stretch>
                  </pic:blipFill>
                  <pic:spPr>
                    <a:xfrm>
                      <a:off x="0" y="0"/>
                      <a:ext cx="1143000" cy="285750"/>
                    </a:xfrm>
                    <a:prstGeom prst="rect">
                      <a:avLst/>
                    </a:prstGeom>
                  </pic:spPr>
                </pic:pic>
              </a:graphicData>
            </a:graphic>
          </wp:inline>
        </w:drawing>
      </w:r>
    </w:p>
    <w:p w14:paraId="65A703A3" w14:textId="77777777" w:rsidR="00522113" w:rsidRDefault="00B51388">
      <w:pPr>
        <w:numPr>
          <w:ilvl w:val="1"/>
          <w:numId w:val="99"/>
        </w:numPr>
      </w:pPr>
      <w:r>
        <w:rPr>
          <w:rFonts w:ascii="Calibri" w:eastAsia="Calibri" w:hAnsi="Calibri" w:cs="Calibri"/>
          <w:sz w:val="24"/>
        </w:rPr>
        <w:t>Ao acionar esta opção "Relatório e</w:t>
      </w:r>
      <w:r>
        <w:rPr>
          <w:rFonts w:ascii="Calibri" w:eastAsia="Calibri" w:hAnsi="Calibri" w:cs="Calibri"/>
          <w:sz w:val="24"/>
        </w:rPr>
        <w:t>m Excel", o sistema deverá gerar o relatório de desempenho dos fiscais no formato de planilha, conforme o anexo Relatorio_Desempenho_Fiscais.</w:t>
      </w:r>
    </w:p>
    <w:p w14:paraId="53436193" w14:textId="77777777" w:rsidR="00522113" w:rsidRDefault="00B51388">
      <w:pPr>
        <w:numPr>
          <w:ilvl w:val="2"/>
          <w:numId w:val="99"/>
        </w:numPr>
      </w:pPr>
      <w:r>
        <w:rPr>
          <w:rFonts w:ascii="Calibri" w:eastAsia="Calibri" w:hAnsi="Calibri" w:cs="Calibri"/>
          <w:sz w:val="24"/>
        </w:rPr>
        <w:t>O sistema deverá gerar o relatório com a seguinte nomenclatura: Relatório_Desempenho_Fiscais_&lt;AAAAMMDD&gt;.xlsx</w:t>
      </w:r>
    </w:p>
    <w:p w14:paraId="5B032AAE" w14:textId="77777777" w:rsidR="00522113" w:rsidRDefault="00B51388">
      <w:pPr>
        <w:numPr>
          <w:ilvl w:val="1"/>
          <w:numId w:val="99"/>
        </w:numPr>
      </w:pPr>
      <w:r>
        <w:rPr>
          <w:rFonts w:ascii="Calibri" w:eastAsia="Calibri" w:hAnsi="Calibri" w:cs="Calibri"/>
          <w:sz w:val="24"/>
        </w:rPr>
        <w:t>Ao ac</w:t>
      </w:r>
      <w:r>
        <w:rPr>
          <w:rFonts w:ascii="Calibri" w:eastAsia="Calibri" w:hAnsi="Calibri" w:cs="Calibri"/>
          <w:sz w:val="24"/>
        </w:rPr>
        <w:t>ionar esta opção "Relatório em PDF", o sistema deverá gerar o relatório de desempenho dos fiscais no formato PDF, conforme o anexo Relatorio_Desempenho_Fiscais.pdf.</w:t>
      </w:r>
    </w:p>
    <w:p w14:paraId="23892CBB" w14:textId="77777777" w:rsidR="00522113" w:rsidRDefault="00B51388">
      <w:pPr>
        <w:numPr>
          <w:ilvl w:val="2"/>
          <w:numId w:val="99"/>
        </w:numPr>
      </w:pPr>
      <w:r>
        <w:rPr>
          <w:rFonts w:ascii="Calibri" w:eastAsia="Calibri" w:hAnsi="Calibri" w:cs="Calibri"/>
          <w:sz w:val="24"/>
        </w:rPr>
        <w:t>O sistema deverá gerar o relatório com a seguinte nomenclatura: Relatório_Desempenho_Fiscai</w:t>
      </w:r>
      <w:r>
        <w:rPr>
          <w:rFonts w:ascii="Calibri" w:eastAsia="Calibri" w:hAnsi="Calibri" w:cs="Calibri"/>
          <w:sz w:val="24"/>
        </w:rPr>
        <w:t>s_&lt;AAAAMMDD&gt;.pdf</w:t>
      </w:r>
    </w:p>
    <w:p w14:paraId="6085BB67" w14:textId="77777777" w:rsidR="00522113" w:rsidRDefault="00522113">
      <w:pPr>
        <w:ind w:left="465"/>
      </w:pPr>
    </w:p>
    <w:p w14:paraId="05734479" w14:textId="77777777" w:rsidR="00522113" w:rsidRDefault="00B51388">
      <w:pPr>
        <w:ind w:left="105"/>
      </w:pPr>
      <w:r>
        <w:rPr>
          <w:rFonts w:ascii="Calibri" w:eastAsia="Calibri" w:hAnsi="Calibri" w:cs="Calibri"/>
          <w:b/>
          <w:sz w:val="24"/>
        </w:rPr>
        <w:t>Importante:</w:t>
      </w:r>
    </w:p>
    <w:p w14:paraId="32169892" w14:textId="77777777" w:rsidR="00522113" w:rsidRDefault="00B51388">
      <w:pPr>
        <w:numPr>
          <w:ilvl w:val="1"/>
          <w:numId w:val="99"/>
        </w:numPr>
      </w:pPr>
      <w:r>
        <w:rPr>
          <w:rFonts w:ascii="Calibri" w:eastAsia="Calibri" w:hAnsi="Calibri" w:cs="Calibri"/>
          <w:sz w:val="24"/>
        </w:rPr>
        <w:t>O sistema deverá gerar a tabela de quantitativos e índices dos Bens e Atividades para cada Fiscal selecionado no filtro Fiscal.</w:t>
      </w:r>
    </w:p>
    <w:p w14:paraId="27E7DEE0" w14:textId="77777777" w:rsidR="00522113" w:rsidRDefault="00B51388">
      <w:pPr>
        <w:numPr>
          <w:ilvl w:val="1"/>
          <w:numId w:val="99"/>
        </w:numPr>
      </w:pPr>
      <w:r>
        <w:rPr>
          <w:rFonts w:ascii="Calibri" w:eastAsia="Calibri" w:hAnsi="Calibri" w:cs="Calibri"/>
          <w:sz w:val="24"/>
        </w:rPr>
        <w:t xml:space="preserve">O sistema deverá apresentar depois da lista gerada com os desempenhos dos fiscais, a legenda: "BA </w:t>
      </w:r>
      <w:r>
        <w:rPr>
          <w:rFonts w:ascii="Calibri" w:eastAsia="Calibri" w:hAnsi="Calibri" w:cs="Calibri"/>
          <w:sz w:val="24"/>
        </w:rPr>
        <w:t>- Bem Arqueológico BI - Bem Imóvel BM - Bem Móvel ou Integrado BP - Bem Paleontológico PS - Bem Paisagístico A - Atividade".</w:t>
      </w:r>
    </w:p>
    <w:p w14:paraId="055DF5F2" w14:textId="77777777" w:rsidR="00522113" w:rsidRDefault="00B51388">
      <w:pPr>
        <w:numPr>
          <w:ilvl w:val="1"/>
          <w:numId w:val="99"/>
        </w:numPr>
      </w:pPr>
      <w:r>
        <w:rPr>
          <w:rFonts w:ascii="Calibri" w:eastAsia="Calibri" w:hAnsi="Calibri" w:cs="Calibri"/>
          <w:sz w:val="24"/>
        </w:rPr>
        <w:t>Para calcular o Índice de cumprimento do plano de fiscalização, deverá ser multiplicado o valor presente em Fiscalizações Planejada</w:t>
      </w:r>
      <w:r>
        <w:rPr>
          <w:rFonts w:ascii="Calibri" w:eastAsia="Calibri" w:hAnsi="Calibri" w:cs="Calibri"/>
          <w:sz w:val="24"/>
        </w:rPr>
        <w:t>s Executadas por 100 e dividir o produto pelo valor presente em Fiscalizações Planejadas.</w:t>
      </w:r>
    </w:p>
    <w:p w14:paraId="00B0EBBB" w14:textId="77777777" w:rsidR="00522113" w:rsidRDefault="00B51388">
      <w:pPr>
        <w:numPr>
          <w:ilvl w:val="2"/>
          <w:numId w:val="99"/>
        </w:numPr>
      </w:pPr>
      <w:r>
        <w:rPr>
          <w:rFonts w:ascii="Calibri" w:eastAsia="Calibri" w:hAnsi="Calibri" w:cs="Calibri"/>
          <w:sz w:val="24"/>
        </w:rPr>
        <w:t>O valor deverá ser arrendondado, portanto, sem casas decimais.</w:t>
      </w:r>
    </w:p>
    <w:p w14:paraId="1E501BDC" w14:textId="77777777" w:rsidR="00522113" w:rsidRDefault="00B51388">
      <w:pPr>
        <w:numPr>
          <w:ilvl w:val="1"/>
          <w:numId w:val="99"/>
        </w:numPr>
      </w:pPr>
      <w:r>
        <w:rPr>
          <w:rFonts w:ascii="Calibri" w:eastAsia="Calibri" w:hAnsi="Calibri" w:cs="Calibri"/>
          <w:sz w:val="24"/>
        </w:rPr>
        <w:t>Para calcular o Índice de fiscalizações eventuais, deverá ser multiplicado o valor presente em Fiscaliz</w:t>
      </w:r>
      <w:r>
        <w:rPr>
          <w:rFonts w:ascii="Calibri" w:eastAsia="Calibri" w:hAnsi="Calibri" w:cs="Calibri"/>
          <w:sz w:val="24"/>
        </w:rPr>
        <w:t>ações Eventuais por 100 e dividir o produto pelo valor somado presente em Fiscalizações Planejadas Executadas e Fiscalizações Eventuais.</w:t>
      </w:r>
    </w:p>
    <w:p w14:paraId="02497FDF" w14:textId="77777777" w:rsidR="00522113" w:rsidRDefault="00B51388">
      <w:pPr>
        <w:numPr>
          <w:ilvl w:val="2"/>
          <w:numId w:val="99"/>
        </w:numPr>
      </w:pPr>
      <w:r>
        <w:rPr>
          <w:rFonts w:ascii="Calibri" w:eastAsia="Calibri" w:hAnsi="Calibri" w:cs="Calibri"/>
          <w:sz w:val="24"/>
        </w:rPr>
        <w:t>O valor deverá ser arrendondado, portanto, sem casas decimais.</w:t>
      </w:r>
    </w:p>
    <w:p w14:paraId="58BB4EC9" w14:textId="77777777" w:rsidR="00522113" w:rsidRDefault="00522113">
      <w:pPr>
        <w:ind w:left="105"/>
      </w:pPr>
    </w:p>
    <w:p w14:paraId="24CA6322" w14:textId="77777777" w:rsidR="00522113" w:rsidRDefault="00B51388">
      <w:pPr>
        <w:numPr>
          <w:ilvl w:val="0"/>
          <w:numId w:val="99"/>
        </w:numPr>
      </w:pPr>
      <w:r>
        <w:rPr>
          <w:rFonts w:ascii="Calibri" w:eastAsia="Calibri" w:hAnsi="Calibri" w:cs="Calibri"/>
          <w:b/>
          <w:sz w:val="24"/>
        </w:rPr>
        <w:t>Relátorio em Excel:</w:t>
      </w:r>
    </w:p>
    <w:p w14:paraId="0349C395" w14:textId="77777777" w:rsidR="00522113" w:rsidRDefault="00B51388">
      <w:r>
        <w:rPr>
          <w:noProof/>
        </w:rPr>
        <w:drawing>
          <wp:inline distT="0" distB="0" distL="0" distR="0" wp14:anchorId="02C9ACF1" wp14:editId="0DFC4191">
            <wp:extent cx="5991225" cy="3495675"/>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png"/>
                    <pic:cNvPicPr/>
                  </pic:nvPicPr>
                  <pic:blipFill>
                    <a:blip r:embed="rId669" cstate="print"/>
                    <a:stretch>
                      <a:fillRect/>
                    </a:stretch>
                  </pic:blipFill>
                  <pic:spPr>
                    <a:xfrm>
                      <a:off x="0" y="0"/>
                      <a:ext cx="5991225" cy="3495675"/>
                    </a:xfrm>
                    <a:prstGeom prst="rect">
                      <a:avLst/>
                    </a:prstGeom>
                  </pic:spPr>
                </pic:pic>
              </a:graphicData>
            </a:graphic>
          </wp:inline>
        </w:drawing>
      </w:r>
    </w:p>
    <w:p w14:paraId="3FE0CF65" w14:textId="77777777" w:rsidR="00522113" w:rsidRDefault="00522113">
      <w:pPr>
        <w:ind w:left="105"/>
      </w:pPr>
    </w:p>
    <w:p w14:paraId="2E812C3D" w14:textId="77777777" w:rsidR="00522113" w:rsidRDefault="00522113">
      <w:pPr>
        <w:ind w:left="465"/>
      </w:pPr>
    </w:p>
    <w:p w14:paraId="2C8AE2C6" w14:textId="77777777" w:rsidR="00522113" w:rsidRDefault="00B51388">
      <w:pPr>
        <w:numPr>
          <w:ilvl w:val="0"/>
          <w:numId w:val="99"/>
        </w:numPr>
      </w:pPr>
      <w:r>
        <w:rPr>
          <w:rFonts w:ascii="Calibri" w:eastAsia="Calibri" w:hAnsi="Calibri" w:cs="Calibri"/>
          <w:b/>
          <w:sz w:val="24"/>
        </w:rPr>
        <w:t>Relátorio em PDF:</w:t>
      </w:r>
      <w:r>
        <w:rPr>
          <w:noProof/>
        </w:rPr>
        <w:drawing>
          <wp:inline distT="0" distB="0" distL="0" distR="0" wp14:anchorId="216C0B02" wp14:editId="48EF001A">
            <wp:extent cx="5762625" cy="2943225"/>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png"/>
                    <pic:cNvPicPr/>
                  </pic:nvPicPr>
                  <pic:blipFill>
                    <a:blip r:embed="rId670" cstate="print"/>
                    <a:stretch>
                      <a:fillRect/>
                    </a:stretch>
                  </pic:blipFill>
                  <pic:spPr>
                    <a:xfrm>
                      <a:off x="0" y="0"/>
                      <a:ext cx="5762625" cy="2943225"/>
                    </a:xfrm>
                    <a:prstGeom prst="rect">
                      <a:avLst/>
                    </a:prstGeom>
                  </pic:spPr>
                </pic:pic>
              </a:graphicData>
            </a:graphic>
          </wp:inline>
        </w:drawing>
      </w:r>
    </w:p>
    <w:p w14:paraId="672A8BC3" w14:textId="77777777" w:rsidR="00522113" w:rsidRDefault="00522113">
      <w:pPr>
        <w:ind w:left="105"/>
      </w:pPr>
    </w:p>
    <w:p w14:paraId="66409CC4" w14:textId="77777777" w:rsidR="00522113" w:rsidRDefault="00522113">
      <w:pPr>
        <w:ind w:left="105"/>
      </w:pPr>
    </w:p>
    <w:p w14:paraId="57CAFEBE" w14:textId="77777777" w:rsidR="00522113" w:rsidRDefault="00522113">
      <w:pPr>
        <w:ind w:left="105"/>
      </w:pPr>
    </w:p>
    <w:p w14:paraId="219B9C50" w14:textId="77777777" w:rsidR="00522113" w:rsidRDefault="00522113">
      <w:pPr>
        <w:ind w:left="105"/>
      </w:pPr>
    </w:p>
    <w:p w14:paraId="69C86201" w14:textId="77777777" w:rsidR="00522113" w:rsidRDefault="00522113">
      <w:pPr>
        <w:ind w:left="105"/>
      </w:pPr>
    </w:p>
    <w:p w14:paraId="4764C25D" w14:textId="77777777" w:rsidR="00522113" w:rsidRDefault="00522113">
      <w:pPr>
        <w:ind w:left="105"/>
      </w:pPr>
    </w:p>
    <w:p w14:paraId="7F81493E" w14:textId="77777777" w:rsidR="00522113" w:rsidRDefault="00522113">
      <w:pPr>
        <w:ind w:left="105"/>
      </w:pPr>
    </w:p>
    <w:p w14:paraId="1DE3B91A" w14:textId="77777777" w:rsidR="00522113" w:rsidRDefault="00522113">
      <w:pPr>
        <w:ind w:left="105"/>
      </w:pPr>
    </w:p>
    <w:p w14:paraId="4440CB60" w14:textId="77777777" w:rsidR="00522113" w:rsidRDefault="00522113">
      <w:pPr>
        <w:ind w:left="105"/>
      </w:pPr>
    </w:p>
    <w:p w14:paraId="04C6ECCF" w14:textId="77777777" w:rsidR="00522113" w:rsidRDefault="00522113">
      <w:pPr>
        <w:ind w:left="105"/>
      </w:pPr>
    </w:p>
    <w:p w14:paraId="5E7766E3" w14:textId="77777777" w:rsidR="00522113" w:rsidRDefault="00522113">
      <w:pPr>
        <w:ind w:left="105"/>
      </w:pPr>
    </w:p>
    <w:p w14:paraId="25B2FA51" w14:textId="77777777" w:rsidR="00522113" w:rsidRDefault="00522113">
      <w:pPr>
        <w:ind w:left="105"/>
      </w:pPr>
    </w:p>
    <w:p w14:paraId="5E39C5D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71">
        <w:r>
          <w:rPr>
            <w:rFonts w:ascii="Tahoma" w:eastAsia="Tahoma" w:hAnsi="Tahoma" w:cs="Tahoma"/>
            <w:i/>
            <w:color w:val="6666FF"/>
          </w:rPr>
          <w:t>Full-featured Documentation generator</w:t>
        </w:r>
      </w:hyperlink>
    </w:p>
    <w:p w14:paraId="696705A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64" w:name="_topic_RelatorioSintesedeFiscalizacoes"/>
      <w:bookmarkEnd w:id="264"/>
      <w:r>
        <w:rPr>
          <w:rFonts w:ascii="Tahoma" w:eastAsia="Tahoma" w:hAnsi="Tahoma" w:cs="Tahoma"/>
          <w:color w:val="243F60"/>
          <w:sz w:val="22"/>
        </w:rPr>
        <w:t>Relatório Síntese de Fiscalizações</w:t>
      </w:r>
    </w:p>
    <w:p w14:paraId="30515F0B" w14:textId="77777777" w:rsidR="00522113" w:rsidRDefault="00B51388">
      <w:r>
        <w:t>A funcionalidade "</w:t>
      </w:r>
      <w:hyperlink w:anchor="_topic_SintesedeFiscalizacoes">
        <w:r>
          <w:rPr>
            <w:rStyle w:val="Hyperlink"/>
          </w:rPr>
          <w:t>Síntese de Fiscalizações</w:t>
        </w:r>
      </w:hyperlink>
      <w:r>
        <w:t>" permite que o usuário possa gerar o Relatório Síntese de fiscalizações pelo IPHAN, sendo:.</w:t>
      </w:r>
    </w:p>
    <w:p w14:paraId="3CB7EE61" w14:textId="77777777" w:rsidR="00522113" w:rsidRDefault="00B51388">
      <w:pPr>
        <w:numPr>
          <w:ilvl w:val="1"/>
          <w:numId w:val="100"/>
        </w:numPr>
      </w:pPr>
      <w:hyperlink w:anchor="_topic_BensAtividades">
        <w:r>
          <w:rPr>
            <w:rStyle w:val="Hyperlink"/>
          </w:rPr>
          <w:t>Bens/Atividades</w:t>
        </w:r>
      </w:hyperlink>
    </w:p>
    <w:p w14:paraId="7740E0B8" w14:textId="77777777" w:rsidR="00522113" w:rsidRDefault="00B51388">
      <w:pPr>
        <w:numPr>
          <w:ilvl w:val="1"/>
          <w:numId w:val="100"/>
        </w:numPr>
      </w:pPr>
      <w:hyperlink w:anchor="_topic_SinteseBem">
        <w:r>
          <w:rPr>
            <w:rStyle w:val="Hyperlink"/>
          </w:rPr>
          <w:t>Síntese Bem</w:t>
        </w:r>
      </w:hyperlink>
    </w:p>
    <w:p w14:paraId="0EF9D8C0" w14:textId="77777777" w:rsidR="00522113" w:rsidRDefault="00B51388">
      <w:pPr>
        <w:numPr>
          <w:ilvl w:val="1"/>
          <w:numId w:val="100"/>
        </w:numPr>
      </w:pPr>
      <w:hyperlink w:anchor="_topic_SintesedaAtividade">
        <w:r>
          <w:rPr>
            <w:rStyle w:val="Hyperlink"/>
          </w:rPr>
          <w:t>Síntese da Atividade</w:t>
        </w:r>
      </w:hyperlink>
    </w:p>
    <w:p w14:paraId="21FCF26D" w14:textId="77777777" w:rsidR="00522113" w:rsidRDefault="00522113">
      <w:pPr>
        <w:ind w:left="360"/>
      </w:pPr>
    </w:p>
    <w:p w14:paraId="7FED0DAB" w14:textId="77777777" w:rsidR="00522113" w:rsidRDefault="00B51388">
      <w:pPr>
        <w:numPr>
          <w:ilvl w:val="0"/>
          <w:numId w:val="100"/>
        </w:numPr>
      </w:pPr>
      <w:r>
        <w:rPr>
          <w:b/>
        </w:rPr>
        <w:t>Detalhamento de Campo - Síntese da Fiscalizações</w:t>
      </w:r>
    </w:p>
    <w:p w14:paraId="443263AA" w14:textId="77777777" w:rsidR="00522113" w:rsidRDefault="00B51388">
      <w:pPr>
        <w:numPr>
          <w:ilvl w:val="1"/>
          <w:numId w:val="100"/>
        </w:numPr>
      </w:pPr>
      <w:r>
        <w:rPr>
          <w:b/>
        </w:rPr>
        <w:t>Filtros</w:t>
      </w:r>
    </w:p>
    <w:p w14:paraId="5C26450D" w14:textId="77777777" w:rsidR="00522113" w:rsidRDefault="00B51388">
      <w:pPr>
        <w:numPr>
          <w:ilvl w:val="2"/>
          <w:numId w:val="100"/>
        </w:numPr>
      </w:pPr>
      <w:r>
        <w:rPr>
          <w:b/>
        </w:rPr>
        <w:t>Pesquisar</w:t>
      </w:r>
      <w:r>
        <w:t>: Campo que permite informar um texto, onde o sistema deverá buscar este texto em todas as colunas apresentadas na listagem.</w:t>
      </w:r>
    </w:p>
    <w:p w14:paraId="4333EAD3" w14:textId="77777777" w:rsidR="00522113" w:rsidRDefault="00B51388">
      <w:pPr>
        <w:numPr>
          <w:ilvl w:val="2"/>
          <w:numId w:val="100"/>
        </w:numPr>
      </w:pPr>
      <w:r>
        <w:rPr>
          <w:b/>
        </w:rPr>
        <w:t>Unidade</w:t>
      </w:r>
      <w:r>
        <w:t>: Pe</w:t>
      </w:r>
      <w:r>
        <w:t>rmite pesquisar os resultados pela Unidade em que o bem ou a atividade estão relacionados.Seleção única</w:t>
      </w:r>
    </w:p>
    <w:p w14:paraId="39C47818" w14:textId="77777777" w:rsidR="00522113" w:rsidRDefault="00B51388">
      <w:pPr>
        <w:numPr>
          <w:ilvl w:val="3"/>
          <w:numId w:val="100"/>
        </w:numPr>
      </w:pPr>
      <w:r>
        <w:rPr>
          <w:b/>
        </w:rPr>
        <w:t>Opções</w:t>
      </w:r>
      <w:r>
        <w:t>: Todas as unidades cadastradas e ativas.</w:t>
      </w:r>
    </w:p>
    <w:p w14:paraId="41400995" w14:textId="77777777" w:rsidR="00522113" w:rsidRDefault="00B51388">
      <w:pPr>
        <w:numPr>
          <w:ilvl w:val="2"/>
          <w:numId w:val="100"/>
        </w:numPr>
      </w:pPr>
      <w:r>
        <w:rPr>
          <w:b/>
        </w:rPr>
        <w:t>Município</w:t>
      </w:r>
      <w:r>
        <w:t>: Permite pesquisar os resultados pelo Município em que o bem ou a atividade estão localizados.</w:t>
      </w:r>
    </w:p>
    <w:p w14:paraId="50BC834D" w14:textId="77777777" w:rsidR="00522113" w:rsidRDefault="00B51388">
      <w:pPr>
        <w:numPr>
          <w:ilvl w:val="3"/>
          <w:numId w:val="100"/>
        </w:numPr>
      </w:pPr>
      <w:r>
        <w:rPr>
          <w:b/>
        </w:rPr>
        <w:t>Opções</w:t>
      </w:r>
      <w:r>
        <w:t>: Todos os municípios relacionados a UF da Unidade selecionada. Seleção única</w:t>
      </w:r>
    </w:p>
    <w:p w14:paraId="6B060992" w14:textId="77777777" w:rsidR="00522113" w:rsidRDefault="00B51388">
      <w:pPr>
        <w:numPr>
          <w:ilvl w:val="2"/>
          <w:numId w:val="100"/>
        </w:numPr>
      </w:pPr>
      <w:r>
        <w:rPr>
          <w:b/>
        </w:rPr>
        <w:t>Tipo</w:t>
      </w:r>
      <w:r>
        <w:t xml:space="preserve"> </w:t>
      </w:r>
      <w:r>
        <w:rPr>
          <w:b/>
        </w:rPr>
        <w:t>de Ação</w:t>
      </w:r>
      <w:r>
        <w:t>: Permite filtrar se o objeto da fiscalização é do tipo bem ou atividade. Seleção única</w:t>
      </w:r>
    </w:p>
    <w:p w14:paraId="61AA15C1" w14:textId="77777777" w:rsidR="00522113" w:rsidRDefault="00B51388">
      <w:pPr>
        <w:numPr>
          <w:ilvl w:val="3"/>
          <w:numId w:val="100"/>
        </w:numPr>
      </w:pPr>
      <w:r>
        <w:rPr>
          <w:b/>
        </w:rPr>
        <w:t>Opções</w:t>
      </w:r>
      <w:r>
        <w:t>: Bem ou atividade.</w:t>
      </w:r>
    </w:p>
    <w:p w14:paraId="551186B9" w14:textId="77777777" w:rsidR="00522113" w:rsidRDefault="00B51388">
      <w:pPr>
        <w:numPr>
          <w:ilvl w:val="4"/>
          <w:numId w:val="100"/>
        </w:numPr>
      </w:pPr>
      <w:r>
        <w:t>Se selecionado "</w:t>
      </w:r>
      <w:r>
        <w:rPr>
          <w:b/>
        </w:rPr>
        <w:t>Bem</w:t>
      </w:r>
      <w:r>
        <w:t>", o sistema deverá aprese</w:t>
      </w:r>
      <w:r>
        <w:t>ntar os filtros Tipo e Natureza</w:t>
      </w:r>
    </w:p>
    <w:p w14:paraId="1C6A397B" w14:textId="77777777" w:rsidR="00522113" w:rsidRDefault="00B51388">
      <w:pPr>
        <w:numPr>
          <w:ilvl w:val="4"/>
          <w:numId w:val="100"/>
        </w:numPr>
      </w:pPr>
      <w:r>
        <w:t>Se selecionado "</w:t>
      </w:r>
      <w:r>
        <w:rPr>
          <w:b/>
        </w:rPr>
        <w:t>Atividades</w:t>
      </w:r>
      <w:r>
        <w:t>", o sistema deverá apresentar o filtro "Tipo de Atividade"</w:t>
      </w:r>
    </w:p>
    <w:p w14:paraId="322BE818" w14:textId="77777777" w:rsidR="00522113" w:rsidRDefault="00B51388">
      <w:pPr>
        <w:numPr>
          <w:ilvl w:val="2"/>
          <w:numId w:val="100"/>
        </w:numPr>
      </w:pPr>
      <w:r>
        <w:rPr>
          <w:b/>
        </w:rPr>
        <w:t>Natureza</w:t>
      </w:r>
      <w:r>
        <w:t>: Permite pesquisar os resultados pela Natureza do Bem. Seleção única</w:t>
      </w:r>
    </w:p>
    <w:p w14:paraId="5973B456" w14:textId="77777777" w:rsidR="00522113" w:rsidRDefault="00B51388">
      <w:pPr>
        <w:numPr>
          <w:ilvl w:val="3"/>
          <w:numId w:val="100"/>
        </w:numPr>
      </w:pPr>
      <w:r>
        <w:rPr>
          <w:b/>
        </w:rPr>
        <w:t>Opções</w:t>
      </w:r>
      <w:r>
        <w:t>: Todas as naturezas de Bem Material.</w:t>
      </w:r>
    </w:p>
    <w:p w14:paraId="46DA3C5B" w14:textId="77777777" w:rsidR="00522113" w:rsidRDefault="00B51388">
      <w:pPr>
        <w:numPr>
          <w:ilvl w:val="2"/>
          <w:numId w:val="100"/>
        </w:numPr>
      </w:pPr>
      <w:r>
        <w:rPr>
          <w:b/>
        </w:rPr>
        <w:t>Tipo</w:t>
      </w:r>
      <w:r>
        <w:t xml:space="preserve">: </w:t>
      </w:r>
      <w:r>
        <w:t>Permite pesquisar os resultados pelo Tipo de Bem. Seleção única</w:t>
      </w:r>
    </w:p>
    <w:p w14:paraId="3D4A453A" w14:textId="77777777" w:rsidR="00522113" w:rsidRDefault="00B51388">
      <w:pPr>
        <w:numPr>
          <w:ilvl w:val="3"/>
          <w:numId w:val="100"/>
        </w:numPr>
      </w:pPr>
      <w:r>
        <w:rPr>
          <w:b/>
        </w:rPr>
        <w:t>Opções</w:t>
      </w:r>
      <w:r>
        <w:t>: Todos os tipos de de Bem Material.</w:t>
      </w:r>
    </w:p>
    <w:p w14:paraId="654E9790" w14:textId="77777777" w:rsidR="00522113" w:rsidRDefault="00B51388">
      <w:pPr>
        <w:numPr>
          <w:ilvl w:val="4"/>
          <w:numId w:val="100"/>
        </w:numPr>
      </w:pPr>
      <w:r>
        <w:t>Identificação do Objeto: Permite pesquisar os resultados pela Identificação do Bem ou atividade.</w:t>
      </w:r>
    </w:p>
    <w:p w14:paraId="131952D2" w14:textId="77777777" w:rsidR="00522113" w:rsidRDefault="00B51388">
      <w:pPr>
        <w:numPr>
          <w:ilvl w:val="3"/>
          <w:numId w:val="100"/>
        </w:numPr>
      </w:pPr>
      <w:r>
        <w:rPr>
          <w:b/>
        </w:rPr>
        <w:t>Opções</w:t>
      </w:r>
      <w:r>
        <w:t>: Todos os Bens e atividades conforme os filtr</w:t>
      </w:r>
      <w:r>
        <w:t>os informados/selecionados anteriormente.</w:t>
      </w:r>
    </w:p>
    <w:p w14:paraId="4D8AFE28" w14:textId="77777777" w:rsidR="00522113" w:rsidRDefault="00B51388">
      <w:pPr>
        <w:numPr>
          <w:ilvl w:val="4"/>
          <w:numId w:val="100"/>
        </w:numPr>
      </w:pPr>
      <w:r>
        <w:t>Campo do tipo auto-completar com o minimo de 3 (três) dígitos.</w:t>
      </w:r>
    </w:p>
    <w:p w14:paraId="68452363" w14:textId="77777777" w:rsidR="00522113" w:rsidRDefault="00B51388">
      <w:pPr>
        <w:numPr>
          <w:ilvl w:val="2"/>
          <w:numId w:val="100"/>
        </w:numPr>
      </w:pPr>
      <w:r>
        <w:rPr>
          <w:b/>
        </w:rPr>
        <w:t>Setor</w:t>
      </w:r>
      <w:r>
        <w:t>: Permite pesquisar os resultados pelos setores cadastrados no sistema. Seleção única</w:t>
      </w:r>
    </w:p>
    <w:p w14:paraId="3F6B8B85" w14:textId="77777777" w:rsidR="00522113" w:rsidRDefault="00B51388">
      <w:pPr>
        <w:numPr>
          <w:ilvl w:val="3"/>
          <w:numId w:val="100"/>
        </w:numPr>
      </w:pPr>
      <w:r>
        <w:rPr>
          <w:b/>
        </w:rPr>
        <w:t>Opções</w:t>
      </w:r>
      <w:r>
        <w:t>: setores cadastrados no sistema.</w:t>
      </w:r>
    </w:p>
    <w:p w14:paraId="1BD43F24" w14:textId="77777777" w:rsidR="00522113" w:rsidRDefault="00B51388">
      <w:pPr>
        <w:numPr>
          <w:ilvl w:val="2"/>
          <w:numId w:val="100"/>
        </w:numPr>
      </w:pPr>
      <w:r>
        <w:rPr>
          <w:b/>
        </w:rPr>
        <w:t xml:space="preserve">Nível: </w:t>
      </w:r>
      <w:r>
        <w:t xml:space="preserve">Campo </w:t>
      </w:r>
      <w:r>
        <w:t>somente é apresentado ao selecionar "Atividade: Empreendimento", o campo "Nível" que permite filtrar os setores pelo nível</w:t>
      </w:r>
      <w:r>
        <w:rPr>
          <w:b/>
        </w:rPr>
        <w:t>.</w:t>
      </w:r>
    </w:p>
    <w:p w14:paraId="3887090B" w14:textId="77777777" w:rsidR="00522113" w:rsidRDefault="00B51388">
      <w:pPr>
        <w:numPr>
          <w:ilvl w:val="3"/>
          <w:numId w:val="100"/>
        </w:numPr>
      </w:pPr>
      <w:r>
        <w:rPr>
          <w:b/>
        </w:rPr>
        <w:t xml:space="preserve">Opções: </w:t>
      </w:r>
      <w:r>
        <w:t>Nível I, Nível II, Nível III, Nível IV e Nível Não se aplica</w:t>
      </w:r>
    </w:p>
    <w:p w14:paraId="2F72B0FB" w14:textId="77777777" w:rsidR="00522113" w:rsidRDefault="00522113">
      <w:pPr>
        <w:ind w:left="1440"/>
      </w:pPr>
    </w:p>
    <w:p w14:paraId="5DFC59AF" w14:textId="77777777" w:rsidR="00522113" w:rsidRDefault="00B51388">
      <w:pPr>
        <w:numPr>
          <w:ilvl w:val="1"/>
          <w:numId w:val="100"/>
        </w:numPr>
      </w:pPr>
      <w:r>
        <w:rPr>
          <w:b/>
        </w:rPr>
        <w:t>Ações</w:t>
      </w:r>
      <w:r>
        <w:t>:</w:t>
      </w:r>
    </w:p>
    <w:p w14:paraId="350979DF" w14:textId="77777777" w:rsidR="00522113" w:rsidRDefault="00B51388">
      <w:pPr>
        <w:numPr>
          <w:ilvl w:val="2"/>
          <w:numId w:val="100"/>
        </w:numPr>
      </w:pPr>
      <w:r>
        <w:rPr>
          <w:b/>
        </w:rPr>
        <w:t>Gerar</w:t>
      </w:r>
      <w:r>
        <w:t>: Ao acionar esta opção, o sistema deverá buscar o</w:t>
      </w:r>
      <w:r>
        <w:t xml:space="preserve"> bem ou atividades selecionado a partir da pesquisa textual e filtros utilizados.</w:t>
      </w:r>
    </w:p>
    <w:p w14:paraId="47953E0C" w14:textId="77777777" w:rsidR="00522113" w:rsidRDefault="00B51388">
      <w:pPr>
        <w:numPr>
          <w:ilvl w:val="3"/>
          <w:numId w:val="100"/>
        </w:numPr>
      </w:pPr>
      <w:r>
        <w:t>O sistema deverá buscar os bens e atividades que possuem ao menos uma fiscalização cadastrada na situação igual a Concluída.</w:t>
      </w:r>
    </w:p>
    <w:p w14:paraId="437A2AA0" w14:textId="77777777" w:rsidR="00522113" w:rsidRDefault="00B51388">
      <w:pPr>
        <w:numPr>
          <w:ilvl w:val="3"/>
          <w:numId w:val="100"/>
        </w:numPr>
      </w:pPr>
      <w:r>
        <w:t>O campo Pesquisar deverá ser um filtro para qualq</w:t>
      </w:r>
      <w:r>
        <w:t>uer atributo na lista de Bens e atividades após a geração da lista.</w:t>
      </w:r>
    </w:p>
    <w:p w14:paraId="40C214EA" w14:textId="77777777" w:rsidR="00522113" w:rsidRDefault="00522113"/>
    <w:p w14:paraId="70A93836" w14:textId="77777777" w:rsidR="00522113" w:rsidRDefault="00B51388">
      <w:pPr>
        <w:numPr>
          <w:ilvl w:val="0"/>
          <w:numId w:val="100"/>
        </w:numPr>
      </w:pPr>
      <w:r>
        <w:rPr>
          <w:b/>
        </w:rPr>
        <w:t>Tela - Síntese da Fiscalizações</w:t>
      </w:r>
    </w:p>
    <w:p w14:paraId="26DE5C57" w14:textId="77777777" w:rsidR="00522113" w:rsidRDefault="00B51388">
      <w:r>
        <w:rPr>
          <w:noProof/>
        </w:rPr>
        <w:drawing>
          <wp:inline distT="0" distB="0" distL="0" distR="0" wp14:anchorId="13E3BE03" wp14:editId="22FD4764">
            <wp:extent cx="5991225" cy="2152650"/>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png"/>
                    <pic:cNvPicPr/>
                  </pic:nvPicPr>
                  <pic:blipFill>
                    <a:blip r:embed="rId672" cstate="print"/>
                    <a:stretch>
                      <a:fillRect/>
                    </a:stretch>
                  </pic:blipFill>
                  <pic:spPr>
                    <a:xfrm>
                      <a:off x="0" y="0"/>
                      <a:ext cx="5991225" cy="2152650"/>
                    </a:xfrm>
                    <a:prstGeom prst="rect">
                      <a:avLst/>
                    </a:prstGeom>
                  </pic:spPr>
                </pic:pic>
              </a:graphicData>
            </a:graphic>
          </wp:inline>
        </w:drawing>
      </w:r>
    </w:p>
    <w:p w14:paraId="3B893EA9" w14:textId="77777777" w:rsidR="00522113" w:rsidRDefault="00522113"/>
    <w:p w14:paraId="1B35B70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73">
        <w:r>
          <w:rPr>
            <w:rFonts w:ascii="Tahoma" w:eastAsia="Tahoma" w:hAnsi="Tahoma" w:cs="Tahoma"/>
            <w:i/>
            <w:color w:val="6666FF"/>
          </w:rPr>
          <w:t>Free PDF documentation generator</w:t>
        </w:r>
      </w:hyperlink>
    </w:p>
    <w:p w14:paraId="76BC6FDF" w14:textId="77777777" w:rsidR="00522113" w:rsidRDefault="00B51388">
      <w:r>
        <w:br w:type="page"/>
      </w:r>
    </w:p>
    <w:p w14:paraId="361CAB68"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65" w:name="_topic_BensAtividades"/>
      <w:bookmarkEnd w:id="265"/>
      <w:r>
        <w:rPr>
          <w:rFonts w:ascii="Tahoma" w:eastAsia="Tahoma" w:hAnsi="Tahoma" w:cs="Tahoma"/>
          <w:i/>
          <w:color w:val="243F60"/>
          <w:sz w:val="22"/>
        </w:rPr>
        <w:t>Bens/Atividades</w:t>
      </w:r>
    </w:p>
    <w:p w14:paraId="04E8961E" w14:textId="77777777" w:rsidR="00522113" w:rsidRDefault="00B51388">
      <w:r>
        <w:t>A funcionalidade "</w:t>
      </w:r>
      <w:hyperlink w:anchor="_topic_SintesedeFiscalizacoes">
        <w:r>
          <w:rPr>
            <w:rStyle w:val="Hyperlink"/>
          </w:rPr>
          <w:t>Síntese de Fiscalizações</w:t>
        </w:r>
      </w:hyperlink>
      <w:r>
        <w:t xml:space="preserve">" permite que o usuário possa gerar o Relatório Síntese de fiscalizações pelo IPHAN do tipo </w:t>
      </w:r>
      <w:r>
        <w:rPr>
          <w:b/>
        </w:rPr>
        <w:t>"Bens/Atividades".</w:t>
      </w:r>
    </w:p>
    <w:p w14:paraId="69D3AE80" w14:textId="77777777" w:rsidR="00522113" w:rsidRDefault="00522113"/>
    <w:p w14:paraId="78DA47C7" w14:textId="77777777" w:rsidR="00522113" w:rsidRDefault="00B51388">
      <w:pPr>
        <w:numPr>
          <w:ilvl w:val="0"/>
          <w:numId w:val="101"/>
        </w:numPr>
      </w:pPr>
      <w:r>
        <w:rPr>
          <w:b/>
        </w:rPr>
        <w:t>Detalhamento de Campo - Bens/Atividades</w:t>
      </w:r>
    </w:p>
    <w:p w14:paraId="690090FB" w14:textId="77777777" w:rsidR="00522113" w:rsidRDefault="00B51388">
      <w:pPr>
        <w:numPr>
          <w:ilvl w:val="1"/>
          <w:numId w:val="101"/>
        </w:numPr>
      </w:pPr>
      <w:r>
        <w:rPr>
          <w:b/>
        </w:rPr>
        <w:t>Aba Bens/Atividades</w:t>
      </w:r>
    </w:p>
    <w:p w14:paraId="55C6D868" w14:textId="77777777" w:rsidR="00522113" w:rsidRDefault="00B51388">
      <w:pPr>
        <w:numPr>
          <w:ilvl w:val="2"/>
          <w:numId w:val="101"/>
        </w:numPr>
      </w:pPr>
      <w:r>
        <w:rPr>
          <w:b/>
        </w:rPr>
        <w:t>Colunas da Listagem</w:t>
      </w:r>
      <w:r>
        <w:t xml:space="preserve">: Apresenta a lista de colunas apresentadas na geração do </w:t>
      </w:r>
      <w:r>
        <w:t>relatório.</w:t>
      </w:r>
    </w:p>
    <w:p w14:paraId="4868E4D9" w14:textId="77777777" w:rsidR="00522113" w:rsidRDefault="00B51388">
      <w:pPr>
        <w:numPr>
          <w:ilvl w:val="3"/>
          <w:numId w:val="101"/>
        </w:numPr>
      </w:pPr>
      <w:r>
        <w:t>Opções: Unidade, Município, Equipe, Bem, Natureza, Tipo, Setor, Atividade e Cadastrado por.</w:t>
      </w:r>
    </w:p>
    <w:p w14:paraId="7B203537" w14:textId="77777777" w:rsidR="00522113" w:rsidRDefault="00B51388">
      <w:pPr>
        <w:numPr>
          <w:ilvl w:val="2"/>
          <w:numId w:val="101"/>
        </w:numPr>
      </w:pPr>
      <w:r>
        <w:rPr>
          <w:b/>
        </w:rPr>
        <w:t>Exibir</w:t>
      </w:r>
      <w:r>
        <w:t>: Apresenta a lista com a quantidade de registros que devem ser exibidos na lista do relatório.</w:t>
      </w:r>
    </w:p>
    <w:p w14:paraId="1DA67DC3" w14:textId="77777777" w:rsidR="00522113" w:rsidRDefault="00B51388">
      <w:pPr>
        <w:numPr>
          <w:ilvl w:val="3"/>
          <w:numId w:val="101"/>
        </w:numPr>
      </w:pPr>
      <w:r>
        <w:t>Opções: 10, 20 e 30.</w:t>
      </w:r>
    </w:p>
    <w:p w14:paraId="17336235" w14:textId="77777777" w:rsidR="00522113" w:rsidRDefault="00B51388">
      <w:pPr>
        <w:numPr>
          <w:ilvl w:val="2"/>
          <w:numId w:val="101"/>
        </w:numPr>
      </w:pPr>
      <w:r>
        <w:rPr>
          <w:b/>
        </w:rPr>
        <w:t>Unidade</w:t>
      </w:r>
      <w:r>
        <w:t>: Apresenta a unidade d</w:t>
      </w:r>
      <w:r>
        <w:t>o Bem.</w:t>
      </w:r>
    </w:p>
    <w:p w14:paraId="294B3FDB" w14:textId="77777777" w:rsidR="00522113" w:rsidRDefault="00B51388">
      <w:pPr>
        <w:numPr>
          <w:ilvl w:val="2"/>
          <w:numId w:val="101"/>
        </w:numPr>
      </w:pPr>
      <w:r>
        <w:rPr>
          <w:b/>
        </w:rPr>
        <w:t>Município</w:t>
      </w:r>
      <w:r>
        <w:t>: Apresenta o município do Bem.</w:t>
      </w:r>
    </w:p>
    <w:p w14:paraId="46DD7BAA" w14:textId="77777777" w:rsidR="00522113" w:rsidRDefault="00B51388">
      <w:pPr>
        <w:numPr>
          <w:ilvl w:val="2"/>
          <w:numId w:val="101"/>
        </w:numPr>
      </w:pPr>
      <w:r>
        <w:rPr>
          <w:b/>
        </w:rPr>
        <w:t>Equipe</w:t>
      </w:r>
      <w:r>
        <w:t>: Apresenta a equipe da última fiscalização do Bem.</w:t>
      </w:r>
    </w:p>
    <w:p w14:paraId="39DE110F" w14:textId="77777777" w:rsidR="00522113" w:rsidRDefault="00B51388">
      <w:pPr>
        <w:numPr>
          <w:ilvl w:val="2"/>
          <w:numId w:val="101"/>
        </w:numPr>
      </w:pPr>
      <w:r>
        <w:rPr>
          <w:b/>
        </w:rPr>
        <w:t>Bem</w:t>
      </w:r>
      <w:r>
        <w:t>: Apresenta a identificação do Bem.</w:t>
      </w:r>
    </w:p>
    <w:p w14:paraId="1741404C" w14:textId="77777777" w:rsidR="00522113" w:rsidRDefault="00B51388">
      <w:pPr>
        <w:numPr>
          <w:ilvl w:val="2"/>
          <w:numId w:val="101"/>
        </w:numPr>
      </w:pPr>
      <w:r>
        <w:rPr>
          <w:b/>
        </w:rPr>
        <w:t>Natureza</w:t>
      </w:r>
      <w:r>
        <w:t>: Apresenta a natureza do Bem.</w:t>
      </w:r>
    </w:p>
    <w:p w14:paraId="3D4C60E7" w14:textId="77777777" w:rsidR="00522113" w:rsidRDefault="00B51388">
      <w:pPr>
        <w:numPr>
          <w:ilvl w:val="2"/>
          <w:numId w:val="101"/>
        </w:numPr>
      </w:pPr>
      <w:r>
        <w:rPr>
          <w:b/>
        </w:rPr>
        <w:t>Tipo</w:t>
      </w:r>
      <w:r>
        <w:t>: Apresenta o tipo do Bem.</w:t>
      </w:r>
    </w:p>
    <w:p w14:paraId="362E47B9" w14:textId="77777777" w:rsidR="00522113" w:rsidRDefault="00B51388">
      <w:pPr>
        <w:numPr>
          <w:ilvl w:val="2"/>
          <w:numId w:val="101"/>
        </w:numPr>
      </w:pPr>
      <w:r>
        <w:rPr>
          <w:b/>
        </w:rPr>
        <w:t>Setor</w:t>
      </w:r>
      <w:r>
        <w:t>: Apresenta o setor do Bem.</w:t>
      </w:r>
    </w:p>
    <w:p w14:paraId="28825AD3" w14:textId="77777777" w:rsidR="00522113" w:rsidRDefault="00B51388">
      <w:pPr>
        <w:numPr>
          <w:ilvl w:val="2"/>
          <w:numId w:val="101"/>
        </w:numPr>
      </w:pPr>
      <w:r>
        <w:rPr>
          <w:b/>
        </w:rPr>
        <w:t>Atividad</w:t>
      </w:r>
      <w:r>
        <w:rPr>
          <w:b/>
        </w:rPr>
        <w:t>e</w:t>
      </w:r>
      <w:r>
        <w:t>: Apresenta a atividade da fiscalização.</w:t>
      </w:r>
    </w:p>
    <w:p w14:paraId="2BE32998" w14:textId="77777777" w:rsidR="00522113" w:rsidRDefault="00B51388">
      <w:pPr>
        <w:numPr>
          <w:ilvl w:val="2"/>
          <w:numId w:val="100"/>
        </w:numPr>
      </w:pPr>
      <w:r>
        <w:rPr>
          <w:b/>
        </w:rPr>
        <w:t xml:space="preserve">Nível: </w:t>
      </w:r>
      <w:r>
        <w:t>Campo somente é apresentado ao selecionar "Atividade: Empreendimento", o campo "Nível" que permite filtrar os setores pelo nível</w:t>
      </w:r>
      <w:r>
        <w:rPr>
          <w:b/>
        </w:rPr>
        <w:t>.</w:t>
      </w:r>
    </w:p>
    <w:p w14:paraId="44BF76FF" w14:textId="77777777" w:rsidR="00522113" w:rsidRDefault="00B51388">
      <w:pPr>
        <w:numPr>
          <w:ilvl w:val="3"/>
          <w:numId w:val="100"/>
        </w:numPr>
      </w:pPr>
      <w:r>
        <w:rPr>
          <w:b/>
        </w:rPr>
        <w:t xml:space="preserve">Opções: </w:t>
      </w:r>
      <w:r>
        <w:t>Nível I, Nível II, Nível III, Nível IV e Nível Não se aplica</w:t>
      </w:r>
    </w:p>
    <w:p w14:paraId="0044F91F" w14:textId="77777777" w:rsidR="00522113" w:rsidRDefault="00B51388">
      <w:pPr>
        <w:numPr>
          <w:ilvl w:val="2"/>
          <w:numId w:val="101"/>
        </w:numPr>
      </w:pPr>
      <w:r>
        <w:rPr>
          <w:b/>
        </w:rPr>
        <w:t>Cadastra</w:t>
      </w:r>
      <w:r>
        <w:rPr>
          <w:b/>
        </w:rPr>
        <w:t>do</w:t>
      </w:r>
      <w:r>
        <w:t xml:space="preserve"> </w:t>
      </w:r>
      <w:r>
        <w:rPr>
          <w:b/>
        </w:rPr>
        <w:t>por</w:t>
      </w:r>
      <w:r>
        <w:t>: Apresenta o usuário que realizou o cadastro do Bem.</w:t>
      </w:r>
    </w:p>
    <w:p w14:paraId="7115BDA0" w14:textId="77777777" w:rsidR="00522113" w:rsidRDefault="00B51388">
      <w:pPr>
        <w:numPr>
          <w:ilvl w:val="3"/>
          <w:numId w:val="101"/>
        </w:numPr>
      </w:pPr>
      <w:r>
        <w:rPr>
          <w:b/>
        </w:rPr>
        <w:t>Exibindo</w:t>
      </w:r>
      <w:r>
        <w:t>: Apresenta a quantidade de registros apresentados na tabela.</w:t>
      </w:r>
    </w:p>
    <w:p w14:paraId="6A189923" w14:textId="77777777" w:rsidR="00522113" w:rsidRDefault="00B51388">
      <w:pPr>
        <w:numPr>
          <w:ilvl w:val="4"/>
          <w:numId w:val="101"/>
        </w:numPr>
      </w:pPr>
      <w:r>
        <w:t>Máscara: 0 a 1000 itens</w:t>
      </w:r>
    </w:p>
    <w:p w14:paraId="4CB7BF3D" w14:textId="77777777" w:rsidR="00522113" w:rsidRDefault="00B51388">
      <w:pPr>
        <w:numPr>
          <w:ilvl w:val="3"/>
          <w:numId w:val="101"/>
        </w:numPr>
      </w:pPr>
      <w:r>
        <w:rPr>
          <w:b/>
        </w:rPr>
        <w:t>Paginação</w:t>
      </w:r>
      <w:r>
        <w:t>: Apresenta a paginação da tabela, com as opções de primeira página, anterior, próximo e últi</w:t>
      </w:r>
      <w:r>
        <w:t>ma página, assim como as páginas conforme a quantidade de registros sendo apresentados, baseado no campo Exibir.</w:t>
      </w:r>
    </w:p>
    <w:p w14:paraId="403053BD" w14:textId="77777777" w:rsidR="00522113" w:rsidRDefault="00B51388">
      <w:pPr>
        <w:numPr>
          <w:ilvl w:val="2"/>
          <w:numId w:val="101"/>
        </w:numPr>
      </w:pPr>
      <w:r>
        <w:rPr>
          <w:b/>
        </w:rPr>
        <w:t>Ações</w:t>
      </w:r>
      <w:r>
        <w:t>:</w:t>
      </w:r>
    </w:p>
    <w:p w14:paraId="19094591" w14:textId="77777777" w:rsidR="00522113" w:rsidRDefault="00B51388">
      <w:pPr>
        <w:numPr>
          <w:ilvl w:val="3"/>
          <w:numId w:val="101"/>
        </w:numPr>
      </w:pPr>
      <w:r>
        <w:rPr>
          <w:b/>
        </w:rPr>
        <w:t>Registro</w:t>
      </w:r>
      <w:r>
        <w:t>: Ao acionar um registro, o sistema deverá encaminhar o usuário para a aba Síntese do Bem ou Síntese da Atividade e apresentar o</w:t>
      </w:r>
      <w:r>
        <w:t>s dados do histórico das fiscalizações realizadas no bem ou atividade selecionada.</w:t>
      </w:r>
    </w:p>
    <w:p w14:paraId="13BE7F3B" w14:textId="77777777" w:rsidR="00522113" w:rsidRDefault="00B51388">
      <w:pPr>
        <w:numPr>
          <w:ilvl w:val="0"/>
          <w:numId w:val="101"/>
        </w:numPr>
      </w:pPr>
      <w:r>
        <w:rPr>
          <w:b/>
        </w:rPr>
        <w:t>Regras  - Bens/Atividades</w:t>
      </w:r>
    </w:p>
    <w:p w14:paraId="0E23ACB7" w14:textId="77777777" w:rsidR="00522113" w:rsidRDefault="00B51388">
      <w:pPr>
        <w:numPr>
          <w:ilvl w:val="1"/>
          <w:numId w:val="101"/>
        </w:numPr>
      </w:pPr>
      <w:r>
        <w:t>O sistema deverá apresentar a aba Síntese do Bem quando o registro for do Tipo de Ação igual a Bem e a aba Síntese da Atividade quando o registro f</w:t>
      </w:r>
      <w:r>
        <w:t>or do Tipo de Ação igual a Atividade.</w:t>
      </w:r>
    </w:p>
    <w:p w14:paraId="09A59764" w14:textId="77777777" w:rsidR="00522113" w:rsidRDefault="00B51388">
      <w:pPr>
        <w:numPr>
          <w:ilvl w:val="1"/>
          <w:numId w:val="101"/>
        </w:numPr>
      </w:pPr>
      <w:r>
        <w:t xml:space="preserve">O sistema deverá permitir a seleção individual das colunas que devem compor o resultado da pesquisa através do campo Colunas da Listagem. Ao excluir ou incluir uma coluna, o sistema deverá atualizar em </w:t>
      </w:r>
      <w:r>
        <w:t>sequencia o resultado da pesquisa.</w:t>
      </w:r>
    </w:p>
    <w:p w14:paraId="30AD7F91" w14:textId="77777777" w:rsidR="00522113" w:rsidRDefault="00522113">
      <w:pPr>
        <w:ind w:left="720"/>
      </w:pPr>
    </w:p>
    <w:p w14:paraId="0B03A5E9" w14:textId="77777777" w:rsidR="00522113" w:rsidRDefault="00B51388">
      <w:pPr>
        <w:numPr>
          <w:ilvl w:val="0"/>
          <w:numId w:val="101"/>
        </w:numPr>
      </w:pPr>
      <w:r>
        <w:rPr>
          <w:b/>
        </w:rPr>
        <w:t>Tela - Bens/Atividades</w:t>
      </w:r>
    </w:p>
    <w:p w14:paraId="26009305" w14:textId="77777777" w:rsidR="00522113" w:rsidRDefault="00522113"/>
    <w:p w14:paraId="7F14E335" w14:textId="77777777" w:rsidR="00522113" w:rsidRDefault="00B51388">
      <w:r>
        <w:rPr>
          <w:noProof/>
        </w:rPr>
        <w:drawing>
          <wp:inline distT="0" distB="0" distL="0" distR="0" wp14:anchorId="69A89A0C" wp14:editId="042AAC95">
            <wp:extent cx="5991225" cy="1381125"/>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png"/>
                    <pic:cNvPicPr/>
                  </pic:nvPicPr>
                  <pic:blipFill>
                    <a:blip r:embed="rId674" cstate="print"/>
                    <a:stretch>
                      <a:fillRect/>
                    </a:stretch>
                  </pic:blipFill>
                  <pic:spPr>
                    <a:xfrm>
                      <a:off x="0" y="0"/>
                      <a:ext cx="5991225" cy="1381125"/>
                    </a:xfrm>
                    <a:prstGeom prst="rect">
                      <a:avLst/>
                    </a:prstGeom>
                  </pic:spPr>
                </pic:pic>
              </a:graphicData>
            </a:graphic>
          </wp:inline>
        </w:drawing>
      </w:r>
    </w:p>
    <w:p w14:paraId="5F5D518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75">
        <w:r>
          <w:rPr>
            <w:rFonts w:ascii="Tahoma" w:eastAsia="Tahoma" w:hAnsi="Tahoma" w:cs="Tahoma"/>
            <w:i/>
            <w:color w:val="6666FF"/>
          </w:rPr>
          <w:t>Easily create PDF Help documents</w:t>
        </w:r>
      </w:hyperlink>
    </w:p>
    <w:p w14:paraId="1A0D89D4" w14:textId="77777777" w:rsidR="00522113" w:rsidRDefault="00B51388">
      <w:r>
        <w:br w:type="page"/>
      </w:r>
    </w:p>
    <w:p w14:paraId="146D3F1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66" w:name="_topic_SintesedoBem"/>
      <w:bookmarkEnd w:id="266"/>
      <w:r>
        <w:rPr>
          <w:rFonts w:ascii="Tahoma" w:eastAsia="Tahoma" w:hAnsi="Tahoma" w:cs="Tahoma"/>
          <w:i/>
          <w:color w:val="243F60"/>
          <w:sz w:val="22"/>
        </w:rPr>
        <w:t>Síntese do Bem</w:t>
      </w:r>
    </w:p>
    <w:p w14:paraId="3E1939BB" w14:textId="77777777" w:rsidR="00522113" w:rsidRDefault="00B51388">
      <w:r>
        <w:t>A funcionalidade "</w:t>
      </w:r>
      <w:hyperlink w:anchor="_topic_SintesedeFiscalizacoes">
        <w:r>
          <w:rPr>
            <w:rStyle w:val="Hyperlink"/>
          </w:rPr>
          <w:t>Síntese de Fiscalizações</w:t>
        </w:r>
      </w:hyperlink>
      <w:r>
        <w:t xml:space="preserve">" permite que o usuário possa gerar o Relatório Síntese de fiscalizações pelo IPHAN do tipo </w:t>
      </w:r>
      <w:r>
        <w:rPr>
          <w:b/>
        </w:rPr>
        <w:t>"Síntese Bem".</w:t>
      </w:r>
    </w:p>
    <w:p w14:paraId="68C88A81" w14:textId="77777777" w:rsidR="00522113" w:rsidRDefault="00522113">
      <w:pPr>
        <w:ind w:left="360"/>
      </w:pPr>
    </w:p>
    <w:p w14:paraId="70767351" w14:textId="77777777" w:rsidR="00522113" w:rsidRDefault="00B51388">
      <w:pPr>
        <w:numPr>
          <w:ilvl w:val="0"/>
          <w:numId w:val="102"/>
        </w:numPr>
      </w:pPr>
      <w:r>
        <w:rPr>
          <w:b/>
        </w:rPr>
        <w:t>Detalhamento de Campo - Síntese Bem</w:t>
      </w:r>
    </w:p>
    <w:p w14:paraId="0B32DF51" w14:textId="77777777" w:rsidR="00522113" w:rsidRDefault="00B51388">
      <w:pPr>
        <w:numPr>
          <w:ilvl w:val="1"/>
          <w:numId w:val="102"/>
        </w:numPr>
      </w:pPr>
      <w:r>
        <w:rPr>
          <w:b/>
        </w:rPr>
        <w:t>Aba Síntese do Bem</w:t>
      </w:r>
    </w:p>
    <w:p w14:paraId="39ADE7B0" w14:textId="77777777" w:rsidR="00522113" w:rsidRDefault="00B51388">
      <w:pPr>
        <w:numPr>
          <w:ilvl w:val="2"/>
          <w:numId w:val="102"/>
        </w:numPr>
      </w:pPr>
      <w:r>
        <w:rPr>
          <w:b/>
        </w:rPr>
        <w:t>Identificação do Bem</w:t>
      </w:r>
      <w:r>
        <w:t>: Apresenta a identificação d</w:t>
      </w:r>
      <w:r>
        <w:t>o Bem.</w:t>
      </w:r>
    </w:p>
    <w:p w14:paraId="5F9E2CCB" w14:textId="77777777" w:rsidR="00522113" w:rsidRDefault="00B51388">
      <w:pPr>
        <w:numPr>
          <w:ilvl w:val="2"/>
          <w:numId w:val="102"/>
        </w:numPr>
      </w:pPr>
      <w:r>
        <w:rPr>
          <w:b/>
        </w:rPr>
        <w:t>Código IPHAN</w:t>
      </w:r>
      <w:r>
        <w:t>: Apresenta o código IPHAN do Bem.</w:t>
      </w:r>
    </w:p>
    <w:p w14:paraId="52294A20" w14:textId="77777777" w:rsidR="00522113" w:rsidRDefault="00B51388">
      <w:pPr>
        <w:numPr>
          <w:ilvl w:val="2"/>
          <w:numId w:val="102"/>
        </w:numPr>
      </w:pPr>
      <w:r>
        <w:rPr>
          <w:b/>
        </w:rPr>
        <w:t>Setor</w:t>
      </w:r>
      <w:r>
        <w:t>: Apresenta o setor do Bem.</w:t>
      </w:r>
    </w:p>
    <w:p w14:paraId="150D9A6C" w14:textId="77777777" w:rsidR="00522113" w:rsidRDefault="00B51388">
      <w:pPr>
        <w:numPr>
          <w:ilvl w:val="2"/>
          <w:numId w:val="102"/>
        </w:numPr>
      </w:pPr>
      <w:r>
        <w:rPr>
          <w:b/>
        </w:rPr>
        <w:t>Entorno</w:t>
      </w:r>
      <w:r>
        <w:t>: Apresenta o entorno do Bem.</w:t>
      </w:r>
    </w:p>
    <w:p w14:paraId="45E9F12F" w14:textId="77777777" w:rsidR="00522113" w:rsidRDefault="00B51388">
      <w:pPr>
        <w:numPr>
          <w:ilvl w:val="2"/>
          <w:numId w:val="102"/>
        </w:numPr>
      </w:pPr>
      <w:r>
        <w:rPr>
          <w:b/>
        </w:rPr>
        <w:t>Tipo</w:t>
      </w:r>
      <w:r>
        <w:t>: Apresenta o tipo do Bem.</w:t>
      </w:r>
    </w:p>
    <w:p w14:paraId="3AD66AA5" w14:textId="77777777" w:rsidR="00522113" w:rsidRDefault="00B51388">
      <w:pPr>
        <w:numPr>
          <w:ilvl w:val="2"/>
          <w:numId w:val="102"/>
        </w:numPr>
      </w:pPr>
      <w:r>
        <w:rPr>
          <w:b/>
        </w:rPr>
        <w:t>Natureza</w:t>
      </w:r>
      <w:r>
        <w:t>: Apresenta a natureza do Bem.</w:t>
      </w:r>
    </w:p>
    <w:p w14:paraId="4EC61C39" w14:textId="77777777" w:rsidR="00522113" w:rsidRDefault="00B51388">
      <w:pPr>
        <w:numPr>
          <w:ilvl w:val="2"/>
          <w:numId w:val="102"/>
        </w:numPr>
      </w:pPr>
      <w:r>
        <w:rPr>
          <w:b/>
        </w:rPr>
        <w:t>Município</w:t>
      </w:r>
      <w:r>
        <w:t>: Apresenta o município do Bem.</w:t>
      </w:r>
    </w:p>
    <w:p w14:paraId="2135A035" w14:textId="77777777" w:rsidR="00522113" w:rsidRDefault="00B51388">
      <w:pPr>
        <w:numPr>
          <w:ilvl w:val="2"/>
          <w:numId w:val="102"/>
        </w:numPr>
      </w:pPr>
      <w:r>
        <w:rPr>
          <w:b/>
        </w:rPr>
        <w:t>UF</w:t>
      </w:r>
      <w:r>
        <w:t xml:space="preserve">: </w:t>
      </w:r>
      <w:r>
        <w:t>Apresenta a UF do município do Bem.</w:t>
      </w:r>
    </w:p>
    <w:p w14:paraId="214FE181" w14:textId="77777777" w:rsidR="00522113" w:rsidRDefault="00B51388">
      <w:pPr>
        <w:numPr>
          <w:ilvl w:val="2"/>
          <w:numId w:val="102"/>
        </w:numPr>
      </w:pPr>
      <w:r>
        <w:rPr>
          <w:b/>
        </w:rPr>
        <w:t>Endereço</w:t>
      </w:r>
      <w:r>
        <w:t>: Apresenta a endereço do Bem.</w:t>
      </w:r>
    </w:p>
    <w:p w14:paraId="108AD9F3" w14:textId="77777777" w:rsidR="00522113" w:rsidRDefault="00B51388">
      <w:pPr>
        <w:numPr>
          <w:ilvl w:val="3"/>
          <w:numId w:val="102"/>
        </w:numPr>
      </w:pPr>
      <w:r>
        <w:t>O endereço compreende: Tipo do Logradouro, Logradouro, Nº, Complemento e Bairro.</w:t>
      </w:r>
    </w:p>
    <w:p w14:paraId="39D7E8B7" w14:textId="77777777" w:rsidR="00522113" w:rsidRDefault="00B51388">
      <w:pPr>
        <w:numPr>
          <w:ilvl w:val="2"/>
          <w:numId w:val="102"/>
        </w:numPr>
      </w:pPr>
      <w:r>
        <w:rPr>
          <w:b/>
        </w:rPr>
        <w:t>Dados da Fiscalização</w:t>
      </w:r>
      <w:r>
        <w:t>: Apresenta o número da fiscalização.</w:t>
      </w:r>
    </w:p>
    <w:p w14:paraId="2B07791E" w14:textId="77777777" w:rsidR="00522113" w:rsidRDefault="00B51388">
      <w:pPr>
        <w:numPr>
          <w:ilvl w:val="2"/>
          <w:numId w:val="102"/>
        </w:numPr>
      </w:pPr>
      <w:r>
        <w:rPr>
          <w:b/>
        </w:rPr>
        <w:t>Data/Hora</w:t>
      </w:r>
      <w:r>
        <w:t>: Apresenta a data e hora da fis</w:t>
      </w:r>
      <w:r>
        <w:t>calização.</w:t>
      </w:r>
    </w:p>
    <w:p w14:paraId="58BE360F" w14:textId="77777777" w:rsidR="00522113" w:rsidRDefault="00B51388">
      <w:pPr>
        <w:numPr>
          <w:ilvl w:val="3"/>
          <w:numId w:val="102"/>
        </w:numPr>
      </w:pPr>
      <w:r>
        <w:rPr>
          <w:b/>
        </w:rPr>
        <w:t>Máscara</w:t>
      </w:r>
      <w:r>
        <w:t>: DD/MM/AAAA às HH:MM</w:t>
      </w:r>
    </w:p>
    <w:p w14:paraId="142CC634" w14:textId="77777777" w:rsidR="00522113" w:rsidRDefault="00B51388">
      <w:pPr>
        <w:numPr>
          <w:ilvl w:val="2"/>
          <w:numId w:val="102"/>
        </w:numPr>
      </w:pPr>
      <w:r>
        <w:rPr>
          <w:b/>
        </w:rPr>
        <w:t>Regime</w:t>
      </w:r>
      <w:r>
        <w:t xml:space="preserve"> </w:t>
      </w:r>
      <w:r>
        <w:rPr>
          <w:b/>
        </w:rPr>
        <w:t>de Ocupação</w:t>
      </w:r>
      <w:r>
        <w:t>: Apresenta o regime de ocupação do Bem na fiscalização.</w:t>
      </w:r>
    </w:p>
    <w:p w14:paraId="14BC69D2" w14:textId="77777777" w:rsidR="00522113" w:rsidRDefault="00B51388">
      <w:pPr>
        <w:numPr>
          <w:ilvl w:val="2"/>
          <w:numId w:val="102"/>
        </w:numPr>
      </w:pPr>
      <w:r>
        <w:rPr>
          <w:b/>
        </w:rPr>
        <w:t>Propriedade</w:t>
      </w:r>
      <w:r>
        <w:t>: Apresenta a propriedade do Bem na fiscalização.</w:t>
      </w:r>
    </w:p>
    <w:p w14:paraId="1B346838" w14:textId="77777777" w:rsidR="00522113" w:rsidRDefault="00B51388">
      <w:pPr>
        <w:numPr>
          <w:ilvl w:val="2"/>
          <w:numId w:val="102"/>
        </w:numPr>
      </w:pPr>
      <w:r>
        <w:rPr>
          <w:b/>
        </w:rPr>
        <w:t>Uso do Imóvel</w:t>
      </w:r>
      <w:r>
        <w:t>: Apresenta o uso do imóvel do Bem na fiscalização.</w:t>
      </w:r>
    </w:p>
    <w:p w14:paraId="448EF865" w14:textId="77777777" w:rsidR="00522113" w:rsidRDefault="00B51388">
      <w:pPr>
        <w:numPr>
          <w:ilvl w:val="2"/>
          <w:numId w:val="102"/>
        </w:numPr>
      </w:pPr>
      <w:r>
        <w:rPr>
          <w:b/>
        </w:rPr>
        <w:t>Estado de Conse</w:t>
      </w:r>
      <w:r>
        <w:rPr>
          <w:b/>
        </w:rPr>
        <w:t>rvação</w:t>
      </w:r>
      <w:r>
        <w:t>: Apresenta o estado de conservação do Bem na fiscalização.</w:t>
      </w:r>
    </w:p>
    <w:p w14:paraId="3BDC228B" w14:textId="77777777" w:rsidR="00522113" w:rsidRDefault="00B51388">
      <w:pPr>
        <w:numPr>
          <w:ilvl w:val="2"/>
          <w:numId w:val="102"/>
        </w:numPr>
      </w:pPr>
      <w:r>
        <w:rPr>
          <w:b/>
        </w:rPr>
        <w:t>Estado de Preservação</w:t>
      </w:r>
      <w:r>
        <w:t>: Apresenta o estado de preservação do Bem na fiscalização.</w:t>
      </w:r>
    </w:p>
    <w:p w14:paraId="0725FEE6" w14:textId="77777777" w:rsidR="00522113" w:rsidRDefault="00B51388">
      <w:pPr>
        <w:numPr>
          <w:ilvl w:val="2"/>
          <w:numId w:val="102"/>
        </w:numPr>
      </w:pPr>
      <w:r>
        <w:rPr>
          <w:b/>
        </w:rPr>
        <w:t>Cobertura</w:t>
      </w:r>
      <w:r>
        <w:t>: Apresenta os dados da cobertura da verificação do estado de conservação.</w:t>
      </w:r>
    </w:p>
    <w:p w14:paraId="57B06D35" w14:textId="77777777" w:rsidR="00522113" w:rsidRDefault="00B51388">
      <w:pPr>
        <w:numPr>
          <w:ilvl w:val="3"/>
          <w:numId w:val="102"/>
        </w:numPr>
      </w:pPr>
      <w:r>
        <w:rPr>
          <w:b/>
        </w:rPr>
        <w:t xml:space="preserve">Máscara em caso de </w:t>
      </w:r>
      <w:r>
        <w:rPr>
          <w:b/>
        </w:rPr>
        <w:t>Ocorrências</w:t>
      </w:r>
      <w:r>
        <w:t>:</w:t>
      </w:r>
    </w:p>
    <w:p w14:paraId="265A782D" w14:textId="77777777" w:rsidR="00522113" w:rsidRDefault="00B51388">
      <w:pPr>
        <w:numPr>
          <w:ilvl w:val="4"/>
          <w:numId w:val="102"/>
        </w:numPr>
      </w:pPr>
      <w:r>
        <w:t>Item Ocorrências</w:t>
      </w:r>
    </w:p>
    <w:p w14:paraId="77C11BBA" w14:textId="77777777" w:rsidR="00522113" w:rsidRDefault="00B51388">
      <w:pPr>
        <w:numPr>
          <w:ilvl w:val="4"/>
          <w:numId w:val="102"/>
        </w:numPr>
      </w:pPr>
      <w:r>
        <w:t>&lt;Item&gt; &lt;Ocorrência&gt;</w:t>
      </w:r>
    </w:p>
    <w:p w14:paraId="4651B66A" w14:textId="77777777" w:rsidR="00522113" w:rsidRDefault="00B51388">
      <w:pPr>
        <w:numPr>
          <w:ilvl w:val="4"/>
          <w:numId w:val="102"/>
        </w:numPr>
      </w:pPr>
      <w:r>
        <w:t>&lt;Item&gt; &lt;Ocorrência&gt;</w:t>
      </w:r>
    </w:p>
    <w:p w14:paraId="47CFE67C" w14:textId="77777777" w:rsidR="00522113" w:rsidRDefault="00B51388">
      <w:pPr>
        <w:numPr>
          <w:ilvl w:val="4"/>
          <w:numId w:val="102"/>
        </w:numPr>
      </w:pPr>
      <w:r>
        <w:t>Estado de Conservação &lt;Estado de Conservação&gt;</w:t>
      </w:r>
    </w:p>
    <w:p w14:paraId="0DCA050E" w14:textId="77777777" w:rsidR="00522113" w:rsidRDefault="00B51388">
      <w:pPr>
        <w:numPr>
          <w:ilvl w:val="4"/>
          <w:numId w:val="102"/>
        </w:numPr>
      </w:pPr>
      <w:r>
        <w:t>Descrição &lt;Descrição&gt;</w:t>
      </w:r>
    </w:p>
    <w:p w14:paraId="1A30B40B" w14:textId="77777777" w:rsidR="00522113" w:rsidRDefault="00B51388">
      <w:pPr>
        <w:numPr>
          <w:ilvl w:val="2"/>
          <w:numId w:val="102"/>
        </w:numPr>
      </w:pPr>
      <w:r>
        <w:rPr>
          <w:b/>
        </w:rPr>
        <w:t>Elementos arquitetônicos</w:t>
      </w:r>
      <w:r>
        <w:t>: Apresenta os dados da cobertura da verificação do estado de conservação.</w:t>
      </w:r>
    </w:p>
    <w:p w14:paraId="5977C82F" w14:textId="77777777" w:rsidR="00522113" w:rsidRDefault="00B51388">
      <w:pPr>
        <w:numPr>
          <w:ilvl w:val="3"/>
          <w:numId w:val="102"/>
        </w:numPr>
      </w:pPr>
      <w:r>
        <w:t xml:space="preserve">Máscara em caso de </w:t>
      </w:r>
      <w:r>
        <w:t>Ocorrências:</w:t>
      </w:r>
    </w:p>
    <w:p w14:paraId="6347AA22" w14:textId="77777777" w:rsidR="00522113" w:rsidRDefault="00B51388">
      <w:pPr>
        <w:numPr>
          <w:ilvl w:val="4"/>
          <w:numId w:val="102"/>
        </w:numPr>
      </w:pPr>
      <w:r>
        <w:t>Item Ocorrências</w:t>
      </w:r>
    </w:p>
    <w:p w14:paraId="4F56CC3E" w14:textId="77777777" w:rsidR="00522113" w:rsidRDefault="00B51388">
      <w:pPr>
        <w:numPr>
          <w:ilvl w:val="4"/>
          <w:numId w:val="102"/>
        </w:numPr>
      </w:pPr>
      <w:r>
        <w:t>&lt;Item&gt; &lt;Ocorrência&gt;</w:t>
      </w:r>
    </w:p>
    <w:p w14:paraId="4FE643F5" w14:textId="77777777" w:rsidR="00522113" w:rsidRDefault="00B51388">
      <w:pPr>
        <w:numPr>
          <w:ilvl w:val="4"/>
          <w:numId w:val="102"/>
        </w:numPr>
      </w:pPr>
      <w:r>
        <w:t>&lt;Item&gt; &lt;Ocorrência&gt;</w:t>
      </w:r>
    </w:p>
    <w:p w14:paraId="4FC9FB40" w14:textId="77777777" w:rsidR="00522113" w:rsidRDefault="00B51388">
      <w:pPr>
        <w:numPr>
          <w:ilvl w:val="4"/>
          <w:numId w:val="102"/>
        </w:numPr>
      </w:pPr>
      <w:r>
        <w:t>Estado de Conservação &lt;Estado de Conservação&gt;</w:t>
      </w:r>
    </w:p>
    <w:p w14:paraId="12B899A6" w14:textId="77777777" w:rsidR="00522113" w:rsidRDefault="00B51388">
      <w:pPr>
        <w:numPr>
          <w:ilvl w:val="4"/>
          <w:numId w:val="102"/>
        </w:numPr>
      </w:pPr>
      <w:r>
        <w:t>Descrição &lt;Descrição&gt;</w:t>
      </w:r>
    </w:p>
    <w:p w14:paraId="4EEB2F26" w14:textId="77777777" w:rsidR="00522113" w:rsidRDefault="00B51388">
      <w:pPr>
        <w:numPr>
          <w:ilvl w:val="2"/>
          <w:numId w:val="102"/>
        </w:numPr>
      </w:pPr>
      <w:r>
        <w:rPr>
          <w:b/>
        </w:rPr>
        <w:t>Elementos Artísticos e Integrados</w:t>
      </w:r>
      <w:r>
        <w:t xml:space="preserve">: Apresenta os dados da cobertura da verificação do estado de </w:t>
      </w:r>
      <w:r>
        <w:t>conservação.</w:t>
      </w:r>
    </w:p>
    <w:p w14:paraId="2F7CA756" w14:textId="77777777" w:rsidR="00522113" w:rsidRDefault="00B51388">
      <w:pPr>
        <w:numPr>
          <w:ilvl w:val="3"/>
          <w:numId w:val="102"/>
        </w:numPr>
      </w:pPr>
      <w:r>
        <w:t>Máscara em caso de Ocorrências:</w:t>
      </w:r>
    </w:p>
    <w:p w14:paraId="5C2C629C" w14:textId="77777777" w:rsidR="00522113" w:rsidRDefault="00B51388">
      <w:pPr>
        <w:numPr>
          <w:ilvl w:val="4"/>
          <w:numId w:val="102"/>
        </w:numPr>
      </w:pPr>
      <w:r>
        <w:t>Item Ocorrências</w:t>
      </w:r>
    </w:p>
    <w:p w14:paraId="2DCFE8BE" w14:textId="77777777" w:rsidR="00522113" w:rsidRDefault="00B51388">
      <w:pPr>
        <w:numPr>
          <w:ilvl w:val="4"/>
          <w:numId w:val="102"/>
        </w:numPr>
      </w:pPr>
      <w:r>
        <w:t>&lt;Item&gt; &lt;Ocorrência&gt;</w:t>
      </w:r>
    </w:p>
    <w:p w14:paraId="1C209459" w14:textId="77777777" w:rsidR="00522113" w:rsidRDefault="00B51388">
      <w:pPr>
        <w:numPr>
          <w:ilvl w:val="4"/>
          <w:numId w:val="102"/>
        </w:numPr>
      </w:pPr>
      <w:r>
        <w:t>&lt;Item&gt; &lt;Ocorrência&gt;</w:t>
      </w:r>
    </w:p>
    <w:p w14:paraId="28E7CD36" w14:textId="77777777" w:rsidR="00522113" w:rsidRDefault="00B51388">
      <w:pPr>
        <w:numPr>
          <w:ilvl w:val="4"/>
          <w:numId w:val="102"/>
        </w:numPr>
      </w:pPr>
      <w:r>
        <w:t>Estado de Conservação &lt;Estado de Conservação&gt;</w:t>
      </w:r>
    </w:p>
    <w:p w14:paraId="5FB850E7" w14:textId="77777777" w:rsidR="00522113" w:rsidRDefault="00B51388">
      <w:pPr>
        <w:numPr>
          <w:ilvl w:val="4"/>
          <w:numId w:val="102"/>
        </w:numPr>
      </w:pPr>
      <w:r>
        <w:t>Descrição &lt;Descrição&gt;</w:t>
      </w:r>
    </w:p>
    <w:p w14:paraId="3D04A847" w14:textId="77777777" w:rsidR="00522113" w:rsidRDefault="00B51388">
      <w:pPr>
        <w:numPr>
          <w:ilvl w:val="2"/>
          <w:numId w:val="102"/>
        </w:numPr>
      </w:pPr>
      <w:r>
        <w:rPr>
          <w:b/>
        </w:rPr>
        <w:t>Elementos Estruturais</w:t>
      </w:r>
      <w:r>
        <w:t xml:space="preserve">: Apresenta os dados dos elementos estruturais da verificação do </w:t>
      </w:r>
      <w:r>
        <w:t>estado de conservação.</w:t>
      </w:r>
    </w:p>
    <w:p w14:paraId="76B87705" w14:textId="77777777" w:rsidR="00522113" w:rsidRDefault="00B51388">
      <w:pPr>
        <w:numPr>
          <w:ilvl w:val="3"/>
          <w:numId w:val="102"/>
        </w:numPr>
      </w:pPr>
      <w:r>
        <w:t>Máscara em caso de Ocorrências:</w:t>
      </w:r>
    </w:p>
    <w:p w14:paraId="1DBAE2BF" w14:textId="77777777" w:rsidR="00522113" w:rsidRDefault="00B51388">
      <w:pPr>
        <w:numPr>
          <w:ilvl w:val="4"/>
          <w:numId w:val="102"/>
        </w:numPr>
      </w:pPr>
      <w:r>
        <w:t>Item Ocorrências</w:t>
      </w:r>
    </w:p>
    <w:p w14:paraId="25996A77" w14:textId="77777777" w:rsidR="00522113" w:rsidRDefault="00B51388">
      <w:pPr>
        <w:numPr>
          <w:ilvl w:val="4"/>
          <w:numId w:val="102"/>
        </w:numPr>
      </w:pPr>
      <w:r>
        <w:t>&lt;Item&gt; &lt;Ocorrência&gt;</w:t>
      </w:r>
    </w:p>
    <w:p w14:paraId="09963019" w14:textId="77777777" w:rsidR="00522113" w:rsidRDefault="00B51388">
      <w:pPr>
        <w:numPr>
          <w:ilvl w:val="4"/>
          <w:numId w:val="102"/>
        </w:numPr>
      </w:pPr>
      <w:r>
        <w:t>&lt;Item&gt; &lt;Ocorrência&gt;</w:t>
      </w:r>
    </w:p>
    <w:p w14:paraId="61BFF2E4" w14:textId="77777777" w:rsidR="00522113" w:rsidRDefault="00B51388">
      <w:pPr>
        <w:numPr>
          <w:ilvl w:val="4"/>
          <w:numId w:val="102"/>
        </w:numPr>
      </w:pPr>
      <w:r>
        <w:t>Estado de Conservação &lt;Estado de Conservação&gt;</w:t>
      </w:r>
    </w:p>
    <w:p w14:paraId="1BD5FD6E" w14:textId="77777777" w:rsidR="00522113" w:rsidRDefault="00B51388">
      <w:pPr>
        <w:numPr>
          <w:ilvl w:val="4"/>
          <w:numId w:val="102"/>
        </w:numPr>
      </w:pPr>
      <w:r>
        <w:t>Descrição &lt;Descrição&gt;</w:t>
      </w:r>
    </w:p>
    <w:p w14:paraId="7B682E50" w14:textId="77777777" w:rsidR="00522113" w:rsidRDefault="00B51388">
      <w:pPr>
        <w:numPr>
          <w:ilvl w:val="2"/>
          <w:numId w:val="102"/>
        </w:numPr>
      </w:pPr>
      <w:r>
        <w:rPr>
          <w:b/>
        </w:rPr>
        <w:t>Exterior</w:t>
      </w:r>
      <w:r>
        <w:t>: Apresenta os dados do exterior da verificação do estado de conserv</w:t>
      </w:r>
      <w:r>
        <w:t>ação.</w:t>
      </w:r>
    </w:p>
    <w:p w14:paraId="66C5AC98" w14:textId="77777777" w:rsidR="00522113" w:rsidRDefault="00B51388">
      <w:pPr>
        <w:numPr>
          <w:ilvl w:val="3"/>
          <w:numId w:val="102"/>
        </w:numPr>
      </w:pPr>
      <w:r>
        <w:t>Máscara em caso de Ocorrências:</w:t>
      </w:r>
    </w:p>
    <w:p w14:paraId="487B3509" w14:textId="77777777" w:rsidR="00522113" w:rsidRDefault="00B51388">
      <w:pPr>
        <w:numPr>
          <w:ilvl w:val="4"/>
          <w:numId w:val="102"/>
        </w:numPr>
      </w:pPr>
      <w:r>
        <w:t>Item Ocorrências</w:t>
      </w:r>
    </w:p>
    <w:p w14:paraId="39AE70BD" w14:textId="77777777" w:rsidR="00522113" w:rsidRDefault="00B51388">
      <w:pPr>
        <w:numPr>
          <w:ilvl w:val="4"/>
          <w:numId w:val="102"/>
        </w:numPr>
      </w:pPr>
      <w:r>
        <w:t>&lt;Item&gt; &lt;Ocorrência&gt;</w:t>
      </w:r>
    </w:p>
    <w:p w14:paraId="7427CDA9" w14:textId="77777777" w:rsidR="00522113" w:rsidRDefault="00B51388">
      <w:pPr>
        <w:numPr>
          <w:ilvl w:val="4"/>
          <w:numId w:val="102"/>
        </w:numPr>
      </w:pPr>
      <w:r>
        <w:t>&lt;Item&gt; &lt;Ocorrência&gt;</w:t>
      </w:r>
    </w:p>
    <w:p w14:paraId="3609C5C7" w14:textId="77777777" w:rsidR="00522113" w:rsidRDefault="00B51388">
      <w:pPr>
        <w:numPr>
          <w:ilvl w:val="4"/>
          <w:numId w:val="102"/>
        </w:numPr>
      </w:pPr>
      <w:r>
        <w:t>Estado de Conservação &lt;Estado de Conservação&gt;</w:t>
      </w:r>
    </w:p>
    <w:p w14:paraId="2FF54706" w14:textId="77777777" w:rsidR="00522113" w:rsidRDefault="00B51388">
      <w:pPr>
        <w:numPr>
          <w:ilvl w:val="4"/>
          <w:numId w:val="102"/>
        </w:numPr>
      </w:pPr>
      <w:r>
        <w:t>Descrição &lt;Descrição&gt;</w:t>
      </w:r>
    </w:p>
    <w:p w14:paraId="6FB281F3" w14:textId="77777777" w:rsidR="00522113" w:rsidRDefault="00B51388">
      <w:pPr>
        <w:numPr>
          <w:ilvl w:val="2"/>
          <w:numId w:val="102"/>
        </w:numPr>
      </w:pPr>
      <w:r>
        <w:rPr>
          <w:b/>
        </w:rPr>
        <w:t>Interior</w:t>
      </w:r>
      <w:r>
        <w:t>: Apresenta os dados do interior da verificação do estado de conservação.</w:t>
      </w:r>
    </w:p>
    <w:p w14:paraId="2E304023" w14:textId="77777777" w:rsidR="00522113" w:rsidRDefault="00B51388">
      <w:pPr>
        <w:numPr>
          <w:ilvl w:val="3"/>
          <w:numId w:val="102"/>
        </w:numPr>
      </w:pPr>
      <w:r>
        <w:t xml:space="preserve">Máscara em </w:t>
      </w:r>
      <w:r>
        <w:t>caso de Ocorrências:</w:t>
      </w:r>
    </w:p>
    <w:p w14:paraId="0C19581C" w14:textId="77777777" w:rsidR="00522113" w:rsidRDefault="00B51388">
      <w:pPr>
        <w:numPr>
          <w:ilvl w:val="4"/>
          <w:numId w:val="102"/>
        </w:numPr>
      </w:pPr>
      <w:r>
        <w:t>Item Ocorrências</w:t>
      </w:r>
    </w:p>
    <w:p w14:paraId="4355D209" w14:textId="77777777" w:rsidR="00522113" w:rsidRDefault="00B51388">
      <w:pPr>
        <w:numPr>
          <w:ilvl w:val="4"/>
          <w:numId w:val="102"/>
        </w:numPr>
      </w:pPr>
      <w:r>
        <w:t>&lt;Item&gt; &lt;Ocorrência&gt;</w:t>
      </w:r>
    </w:p>
    <w:p w14:paraId="4E676F05" w14:textId="77777777" w:rsidR="00522113" w:rsidRDefault="00B51388">
      <w:pPr>
        <w:numPr>
          <w:ilvl w:val="4"/>
          <w:numId w:val="102"/>
        </w:numPr>
      </w:pPr>
      <w:r>
        <w:t>&lt;Item&gt; &lt;Ocorrência&gt;</w:t>
      </w:r>
    </w:p>
    <w:p w14:paraId="711B0528" w14:textId="77777777" w:rsidR="00522113" w:rsidRDefault="00B51388">
      <w:pPr>
        <w:numPr>
          <w:ilvl w:val="4"/>
          <w:numId w:val="102"/>
        </w:numPr>
      </w:pPr>
      <w:r>
        <w:t>Estado de Conservação &lt;Estado de Conservação&gt;</w:t>
      </w:r>
    </w:p>
    <w:p w14:paraId="34A1B06A" w14:textId="77777777" w:rsidR="00522113" w:rsidRDefault="00B51388">
      <w:pPr>
        <w:numPr>
          <w:ilvl w:val="4"/>
          <w:numId w:val="102"/>
        </w:numPr>
      </w:pPr>
      <w:r>
        <w:t>Descrição &lt;Descrição&gt;</w:t>
      </w:r>
    </w:p>
    <w:p w14:paraId="39F9A71A" w14:textId="77777777" w:rsidR="00522113" w:rsidRDefault="00B51388">
      <w:pPr>
        <w:numPr>
          <w:ilvl w:val="2"/>
          <w:numId w:val="102"/>
        </w:numPr>
      </w:pPr>
      <w:r>
        <w:rPr>
          <w:b/>
        </w:rPr>
        <w:t>Instalações</w:t>
      </w:r>
      <w:r>
        <w:t xml:space="preserve"> </w:t>
      </w:r>
      <w:r>
        <w:rPr>
          <w:b/>
        </w:rPr>
        <w:t>Prediais</w:t>
      </w:r>
      <w:r>
        <w:t xml:space="preserve">: Apresenta os dados das instalações prediais da verificação do estado de </w:t>
      </w:r>
      <w:r>
        <w:t>conservação.</w:t>
      </w:r>
    </w:p>
    <w:p w14:paraId="398C6D0F" w14:textId="77777777" w:rsidR="00522113" w:rsidRDefault="00B51388">
      <w:pPr>
        <w:numPr>
          <w:ilvl w:val="3"/>
          <w:numId w:val="102"/>
        </w:numPr>
      </w:pPr>
      <w:r>
        <w:t>Máscara em caso de Ocorrências:</w:t>
      </w:r>
    </w:p>
    <w:p w14:paraId="5B409F68" w14:textId="77777777" w:rsidR="00522113" w:rsidRDefault="00B51388">
      <w:pPr>
        <w:numPr>
          <w:ilvl w:val="4"/>
          <w:numId w:val="102"/>
        </w:numPr>
      </w:pPr>
      <w:r>
        <w:t>Item Ocorrências</w:t>
      </w:r>
    </w:p>
    <w:p w14:paraId="59303325" w14:textId="77777777" w:rsidR="00522113" w:rsidRDefault="00B51388">
      <w:pPr>
        <w:numPr>
          <w:ilvl w:val="4"/>
          <w:numId w:val="102"/>
        </w:numPr>
      </w:pPr>
      <w:r>
        <w:t>&lt;Item&gt; &lt;Ocorrência&gt;</w:t>
      </w:r>
    </w:p>
    <w:p w14:paraId="2926EE88" w14:textId="77777777" w:rsidR="00522113" w:rsidRDefault="00B51388">
      <w:pPr>
        <w:numPr>
          <w:ilvl w:val="4"/>
          <w:numId w:val="102"/>
        </w:numPr>
      </w:pPr>
      <w:r>
        <w:t>&lt;Item&gt; &lt;Ocorrência&gt;</w:t>
      </w:r>
    </w:p>
    <w:p w14:paraId="559993F3" w14:textId="77777777" w:rsidR="00522113" w:rsidRDefault="00B51388">
      <w:pPr>
        <w:numPr>
          <w:ilvl w:val="4"/>
          <w:numId w:val="102"/>
        </w:numPr>
      </w:pPr>
      <w:r>
        <w:t>Estado de Conservação &lt;Estado de Conservação&gt;</w:t>
      </w:r>
    </w:p>
    <w:p w14:paraId="7FCDA21F" w14:textId="77777777" w:rsidR="00522113" w:rsidRDefault="00B51388">
      <w:pPr>
        <w:numPr>
          <w:ilvl w:val="4"/>
          <w:numId w:val="102"/>
        </w:numPr>
      </w:pPr>
      <w:r>
        <w:t>Descrição &lt;Descrição&gt;</w:t>
      </w:r>
    </w:p>
    <w:p w14:paraId="0ED17F18" w14:textId="77777777" w:rsidR="00522113" w:rsidRDefault="00B51388">
      <w:pPr>
        <w:numPr>
          <w:ilvl w:val="2"/>
          <w:numId w:val="102"/>
        </w:numPr>
      </w:pPr>
      <w:r>
        <w:rPr>
          <w:b/>
        </w:rPr>
        <w:t>Sistema</w:t>
      </w:r>
      <w:r>
        <w:t xml:space="preserve"> </w:t>
      </w:r>
      <w:r>
        <w:rPr>
          <w:b/>
        </w:rPr>
        <w:t>de</w:t>
      </w:r>
      <w:r>
        <w:t xml:space="preserve"> </w:t>
      </w:r>
      <w:r>
        <w:rPr>
          <w:b/>
        </w:rPr>
        <w:t>Segurança</w:t>
      </w:r>
      <w:r>
        <w:t xml:space="preserve">: Apresenta os dados do sistema de segurança da </w:t>
      </w:r>
      <w:r>
        <w:t>verificação do estado de conservação.</w:t>
      </w:r>
    </w:p>
    <w:p w14:paraId="16056AB4" w14:textId="77777777" w:rsidR="00522113" w:rsidRDefault="00B51388">
      <w:pPr>
        <w:numPr>
          <w:ilvl w:val="3"/>
          <w:numId w:val="102"/>
        </w:numPr>
      </w:pPr>
      <w:r>
        <w:t>Máscara em caso de Ocorrências:</w:t>
      </w:r>
    </w:p>
    <w:p w14:paraId="68DB2A98" w14:textId="77777777" w:rsidR="00522113" w:rsidRDefault="00B51388">
      <w:pPr>
        <w:numPr>
          <w:ilvl w:val="4"/>
          <w:numId w:val="102"/>
        </w:numPr>
      </w:pPr>
      <w:r>
        <w:t>Item Ocorrências</w:t>
      </w:r>
    </w:p>
    <w:p w14:paraId="3AFDF3B1" w14:textId="77777777" w:rsidR="00522113" w:rsidRDefault="00B51388">
      <w:pPr>
        <w:numPr>
          <w:ilvl w:val="4"/>
          <w:numId w:val="102"/>
        </w:numPr>
      </w:pPr>
      <w:r>
        <w:t>&lt;Item&gt; &lt;Ocorrência&gt;</w:t>
      </w:r>
    </w:p>
    <w:p w14:paraId="3B7AAB69" w14:textId="77777777" w:rsidR="00522113" w:rsidRDefault="00B51388">
      <w:pPr>
        <w:numPr>
          <w:ilvl w:val="4"/>
          <w:numId w:val="102"/>
        </w:numPr>
      </w:pPr>
      <w:r>
        <w:t>&lt;Item&gt; &lt;Ocorrência&gt;</w:t>
      </w:r>
    </w:p>
    <w:p w14:paraId="6C0EBA60" w14:textId="77777777" w:rsidR="00522113" w:rsidRDefault="00B51388">
      <w:pPr>
        <w:numPr>
          <w:ilvl w:val="4"/>
          <w:numId w:val="102"/>
        </w:numPr>
      </w:pPr>
      <w:r>
        <w:t>Estado de Conservação &lt;Estado de Conservação&gt;</w:t>
      </w:r>
    </w:p>
    <w:p w14:paraId="0C10EFE9" w14:textId="77777777" w:rsidR="00522113" w:rsidRDefault="00B51388">
      <w:pPr>
        <w:numPr>
          <w:ilvl w:val="4"/>
          <w:numId w:val="102"/>
        </w:numPr>
      </w:pPr>
      <w:r>
        <w:t>Descrição &lt;Descrição&gt;</w:t>
      </w:r>
    </w:p>
    <w:p w14:paraId="00D07B04" w14:textId="77777777" w:rsidR="00522113" w:rsidRDefault="00B51388">
      <w:pPr>
        <w:numPr>
          <w:ilvl w:val="2"/>
          <w:numId w:val="102"/>
        </w:numPr>
      </w:pPr>
      <w:r>
        <w:rPr>
          <w:b/>
        </w:rPr>
        <w:t>Intervenções encontradas</w:t>
      </w:r>
      <w:r>
        <w:t xml:space="preserve">: Apresenta os tipos de intervenções </w:t>
      </w:r>
      <w:r>
        <w:t>encontradas, caso haja intervenção, do Bem na fiscalização.</w:t>
      </w:r>
    </w:p>
    <w:p w14:paraId="590BF2DD" w14:textId="77777777" w:rsidR="00522113" w:rsidRDefault="00B51388">
      <w:pPr>
        <w:numPr>
          <w:ilvl w:val="2"/>
          <w:numId w:val="102"/>
        </w:numPr>
      </w:pPr>
      <w:r>
        <w:rPr>
          <w:b/>
        </w:rPr>
        <w:t>Irregularidades encontradas</w:t>
      </w:r>
      <w:r>
        <w:t>: Apresenta as irregularidades encontradas, caso haja irregularidade, do Bem na fiscalização.</w:t>
      </w:r>
    </w:p>
    <w:p w14:paraId="3A70DAC8" w14:textId="77777777" w:rsidR="00522113" w:rsidRDefault="00B51388">
      <w:pPr>
        <w:numPr>
          <w:ilvl w:val="2"/>
          <w:numId w:val="102"/>
        </w:numPr>
      </w:pPr>
      <w:r>
        <w:rPr>
          <w:b/>
        </w:rPr>
        <w:t>Obra em andamento</w:t>
      </w:r>
      <w:r>
        <w:t>: Apresenta se há obra em andamento no Bem, durante a fisc</w:t>
      </w:r>
      <w:r>
        <w:t>alização.</w:t>
      </w:r>
    </w:p>
    <w:p w14:paraId="16860F70" w14:textId="77777777" w:rsidR="00522113" w:rsidRDefault="00B51388">
      <w:pPr>
        <w:numPr>
          <w:ilvl w:val="2"/>
          <w:numId w:val="102"/>
        </w:numPr>
      </w:pPr>
      <w:r>
        <w:rPr>
          <w:b/>
        </w:rPr>
        <w:t>Obra autorizada</w:t>
      </w:r>
      <w:r>
        <w:t>: Apresenta se a obra tem autorização, durante a fiscalização.</w:t>
      </w:r>
    </w:p>
    <w:p w14:paraId="300AFAEE" w14:textId="77777777" w:rsidR="00522113" w:rsidRDefault="00B51388">
      <w:pPr>
        <w:numPr>
          <w:ilvl w:val="2"/>
          <w:numId w:val="102"/>
        </w:numPr>
      </w:pPr>
      <w:r>
        <w:rPr>
          <w:b/>
        </w:rPr>
        <w:t>Obra em conformidade com aprovação</w:t>
      </w:r>
      <w:r>
        <w:t>: Apresenta se a obra está em conformidade com o que foi aprovado, durante a fiscalização.</w:t>
      </w:r>
    </w:p>
    <w:p w14:paraId="30493BA0" w14:textId="77777777" w:rsidR="00522113" w:rsidRDefault="00B51388">
      <w:pPr>
        <w:numPr>
          <w:ilvl w:val="2"/>
          <w:numId w:val="102"/>
        </w:numPr>
      </w:pPr>
      <w:r>
        <w:rPr>
          <w:b/>
        </w:rPr>
        <w:t>Ocorrência de dano</w:t>
      </w:r>
      <w:r>
        <w:t>: Apresenta se existe dan</w:t>
      </w:r>
      <w:r>
        <w:t>o ao Bem, durante a fiscalização.</w:t>
      </w:r>
    </w:p>
    <w:p w14:paraId="048147B0" w14:textId="77777777" w:rsidR="00522113" w:rsidRDefault="00B51388">
      <w:pPr>
        <w:numPr>
          <w:ilvl w:val="2"/>
          <w:numId w:val="102"/>
        </w:numPr>
      </w:pPr>
      <w:r>
        <w:rPr>
          <w:b/>
        </w:rPr>
        <w:t>Tipo de dano</w:t>
      </w:r>
      <w:r>
        <w:t>: Apresenta o tipo de dano ao Bem, durante a fiscalização.</w:t>
      </w:r>
    </w:p>
    <w:p w14:paraId="6EA7E741" w14:textId="77777777" w:rsidR="00522113" w:rsidRDefault="00B51388">
      <w:pPr>
        <w:numPr>
          <w:ilvl w:val="2"/>
          <w:numId w:val="102"/>
        </w:numPr>
      </w:pPr>
      <w:r>
        <w:rPr>
          <w:b/>
        </w:rPr>
        <w:t>Auto de Infração</w:t>
      </w:r>
      <w:r>
        <w:t>: Apresenta o número do auto de infração da respectiva Fiscalização.</w:t>
      </w:r>
    </w:p>
    <w:p w14:paraId="3A5F8AEB" w14:textId="77777777" w:rsidR="00522113" w:rsidRDefault="00B51388">
      <w:pPr>
        <w:numPr>
          <w:ilvl w:val="2"/>
          <w:numId w:val="102"/>
        </w:numPr>
      </w:pPr>
      <w:r>
        <w:rPr>
          <w:b/>
        </w:rPr>
        <w:t>Termo de Embargo</w:t>
      </w:r>
      <w:r>
        <w:t>: Apresenta o número do termo de embargo da respec</w:t>
      </w:r>
      <w:r>
        <w:t>tiva Fiscalização.</w:t>
      </w:r>
    </w:p>
    <w:p w14:paraId="7E613F32" w14:textId="77777777" w:rsidR="00522113" w:rsidRDefault="00B51388">
      <w:pPr>
        <w:numPr>
          <w:ilvl w:val="2"/>
          <w:numId w:val="102"/>
        </w:numPr>
      </w:pPr>
      <w:r>
        <w:rPr>
          <w:b/>
        </w:rPr>
        <w:t>Notificação</w:t>
      </w:r>
      <w:r>
        <w:t xml:space="preserve"> </w:t>
      </w:r>
      <w:r>
        <w:rPr>
          <w:b/>
        </w:rPr>
        <w:t>para Apresentação de documentos</w:t>
      </w:r>
      <w:r>
        <w:t>: Apresenta o número da notificação da respectiva Fiscalização.</w:t>
      </w:r>
    </w:p>
    <w:p w14:paraId="73C25B98" w14:textId="77777777" w:rsidR="00522113" w:rsidRDefault="00B51388">
      <w:pPr>
        <w:numPr>
          <w:ilvl w:val="2"/>
          <w:numId w:val="102"/>
        </w:numPr>
      </w:pPr>
      <w:r>
        <w:rPr>
          <w:b/>
        </w:rPr>
        <w:t>Risco Geral</w:t>
      </w:r>
      <w:r>
        <w:t>: Apresenta a mensagem da verificação do estado do Risco Geral do Bem.</w:t>
      </w:r>
    </w:p>
    <w:p w14:paraId="0240CEEF" w14:textId="77777777" w:rsidR="00522113" w:rsidRDefault="00B51388">
      <w:pPr>
        <w:numPr>
          <w:ilvl w:val="2"/>
          <w:numId w:val="102"/>
        </w:numPr>
      </w:pPr>
      <w:r>
        <w:rPr>
          <w:b/>
        </w:rPr>
        <w:t>Riscos</w:t>
      </w:r>
      <w:r>
        <w:t>: Apresenta a mensagem da verificação do e</w:t>
      </w:r>
      <w:r>
        <w:t>stado do Risco para cada categoria de risco do Bem.</w:t>
      </w:r>
    </w:p>
    <w:p w14:paraId="0B4F4BEB" w14:textId="77777777" w:rsidR="00522113" w:rsidRDefault="00B51388">
      <w:pPr>
        <w:numPr>
          <w:ilvl w:val="1"/>
          <w:numId w:val="102"/>
        </w:numPr>
      </w:pPr>
      <w:r>
        <w:rPr>
          <w:b/>
        </w:rPr>
        <w:t>Ações</w:t>
      </w:r>
      <w:r>
        <w:t>:</w:t>
      </w:r>
    </w:p>
    <w:p w14:paraId="7C202679" w14:textId="77777777" w:rsidR="00522113" w:rsidRDefault="00B51388">
      <w:pPr>
        <w:numPr>
          <w:ilvl w:val="2"/>
          <w:numId w:val="102"/>
        </w:numPr>
      </w:pPr>
      <w:r>
        <w:rPr>
          <w:b/>
        </w:rPr>
        <w:t>Relatório em Excel</w:t>
      </w:r>
      <w:r>
        <w:t>: Ao acionar esta opção, o sistema deverá gerar o relatório Síntese , sintetizando no formato de planilha, conforme anexo Relatorio_Sintese_Bem.</w:t>
      </w:r>
    </w:p>
    <w:p w14:paraId="7870F850" w14:textId="77777777" w:rsidR="00522113" w:rsidRDefault="00B51388">
      <w:pPr>
        <w:numPr>
          <w:ilvl w:val="3"/>
          <w:numId w:val="102"/>
        </w:numPr>
      </w:pPr>
      <w:r>
        <w:t xml:space="preserve">O relatório deverá ser </w:t>
      </w:r>
      <w:r>
        <w:t>gerado com o nome Relatório_Síntese Bem&lt;Codigo_IPHAN&gt;.</w:t>
      </w:r>
    </w:p>
    <w:p w14:paraId="20F31C9C" w14:textId="77777777" w:rsidR="00522113" w:rsidRDefault="00B51388">
      <w:pPr>
        <w:numPr>
          <w:ilvl w:val="2"/>
          <w:numId w:val="102"/>
        </w:numPr>
      </w:pPr>
      <w:r>
        <w:rPr>
          <w:b/>
        </w:rPr>
        <w:t>Relatório em PDF</w:t>
      </w:r>
      <w:r>
        <w:t>: Ao acionar esta opção, o sistema deverá gerar o relatório Síntese , sintetizando no formato PDF, conforme anexo Relatorio_Sintese_Bem.</w:t>
      </w:r>
    </w:p>
    <w:p w14:paraId="299D56C7" w14:textId="77777777" w:rsidR="00522113" w:rsidRDefault="00B51388">
      <w:pPr>
        <w:numPr>
          <w:ilvl w:val="3"/>
          <w:numId w:val="102"/>
        </w:numPr>
      </w:pPr>
      <w:r>
        <w:t>O relatório deverá ser gerado com o nome Relatór</w:t>
      </w:r>
      <w:r>
        <w:t>io_Síntese Bem&lt;Codigo_IPHAN&gt;.</w:t>
      </w:r>
    </w:p>
    <w:p w14:paraId="1416DC6C" w14:textId="77777777" w:rsidR="00522113" w:rsidRDefault="00B51388">
      <w:pPr>
        <w:numPr>
          <w:ilvl w:val="0"/>
          <w:numId w:val="102"/>
        </w:numPr>
      </w:pPr>
      <w:r>
        <w:rPr>
          <w:b/>
        </w:rPr>
        <w:t>Regras - Síntese Bem</w:t>
      </w:r>
    </w:p>
    <w:p w14:paraId="4C12E3B1" w14:textId="77777777" w:rsidR="00522113" w:rsidRDefault="00B51388">
      <w:pPr>
        <w:numPr>
          <w:ilvl w:val="1"/>
          <w:numId w:val="102"/>
        </w:numPr>
      </w:pPr>
      <w:r>
        <w:t>O sistema só irá gerar o relatório após a seleção de um único objeto (bem ou atividade).</w:t>
      </w:r>
    </w:p>
    <w:p w14:paraId="0BB5C995" w14:textId="77777777" w:rsidR="00522113" w:rsidRDefault="00B51388">
      <w:pPr>
        <w:numPr>
          <w:ilvl w:val="1"/>
          <w:numId w:val="102"/>
        </w:numPr>
      </w:pPr>
      <w:r>
        <w:t xml:space="preserve">Ao selecionar um objeto (bem ou atividade) o sistema deverá listar todo o histórico de fiscalizações com a situação </w:t>
      </w:r>
      <w:r>
        <w:t>igual a Concluída, apresentando em ordem decrescente, ou seja, da última fiscalização para a primeira.</w:t>
      </w:r>
    </w:p>
    <w:p w14:paraId="58030928" w14:textId="77777777" w:rsidR="00522113" w:rsidRDefault="00B51388">
      <w:pPr>
        <w:numPr>
          <w:ilvl w:val="1"/>
          <w:numId w:val="102"/>
        </w:numPr>
      </w:pPr>
      <w:r>
        <w:t>A paginação na aba deverá ser para cada fiscalização encontrada para o respectivo bem/atividade.</w:t>
      </w:r>
    </w:p>
    <w:p w14:paraId="07832DEF" w14:textId="77777777" w:rsidR="00522113" w:rsidRDefault="00B51388">
      <w:pPr>
        <w:numPr>
          <w:ilvl w:val="1"/>
          <w:numId w:val="102"/>
        </w:numPr>
      </w:pPr>
      <w:r>
        <w:t>No cabeçalho do relatório em planilha deverá ser apresen</w:t>
      </w:r>
      <w:r>
        <w:t>tado o título "</w:t>
      </w:r>
      <w:r>
        <w:rPr>
          <w:b/>
        </w:rPr>
        <w:t>Relatório Síntese do Bem</w:t>
      </w:r>
      <w:r>
        <w:t>".</w:t>
      </w:r>
    </w:p>
    <w:p w14:paraId="4E85DA9A" w14:textId="77777777" w:rsidR="00522113" w:rsidRDefault="00B51388">
      <w:pPr>
        <w:numPr>
          <w:ilvl w:val="1"/>
          <w:numId w:val="102"/>
        </w:numPr>
      </w:pPr>
      <w:r>
        <w:t>No cabeçalho do relatório em PDF deverão ser apresentadas as seguintes informações: "Documento gerado por &lt;Matrícula&gt; - &lt;Nome do Usuário Logado&gt; / &lt;Unidade do Usuário Logado&gt; em &lt;Data&gt; &lt;Hora&gt; via sistema Fiscalis",</w:t>
      </w:r>
      <w:r>
        <w:t xml:space="preserve"> assim como a logomarca do IPHAN.</w:t>
      </w:r>
    </w:p>
    <w:p w14:paraId="0020294E" w14:textId="77777777" w:rsidR="00522113" w:rsidRDefault="00B51388">
      <w:pPr>
        <w:numPr>
          <w:ilvl w:val="2"/>
          <w:numId w:val="102"/>
        </w:numPr>
      </w:pPr>
      <w:r>
        <w:t>O campo &lt;Data&gt; e &lt;Hora&gt; são a data e hora em que foi gerado o relatório.</w:t>
      </w:r>
    </w:p>
    <w:p w14:paraId="6CDD4344" w14:textId="77777777" w:rsidR="00522113" w:rsidRDefault="00B51388">
      <w:pPr>
        <w:numPr>
          <w:ilvl w:val="3"/>
          <w:numId w:val="102"/>
        </w:numPr>
      </w:pPr>
      <w:r>
        <w:t>Máscara &lt;Data&gt;: DD/MM/AAAA</w:t>
      </w:r>
    </w:p>
    <w:p w14:paraId="7F6A6ECD" w14:textId="77777777" w:rsidR="00522113" w:rsidRDefault="00B51388">
      <w:pPr>
        <w:numPr>
          <w:ilvl w:val="3"/>
          <w:numId w:val="102"/>
        </w:numPr>
      </w:pPr>
      <w:r>
        <w:t>Máscara &lt;Hora&gt;: HH:MM:SS</w:t>
      </w:r>
    </w:p>
    <w:p w14:paraId="3129BAAA" w14:textId="77777777" w:rsidR="00522113" w:rsidRDefault="00B51388">
      <w:pPr>
        <w:numPr>
          <w:ilvl w:val="2"/>
          <w:numId w:val="102"/>
        </w:numPr>
      </w:pPr>
      <w:r>
        <w:t>As tabelas do relatório deverão ter o seguinte esquema de cores:</w:t>
      </w:r>
    </w:p>
    <w:p w14:paraId="28EADFE7" w14:textId="77777777" w:rsidR="00522113" w:rsidRDefault="00B51388">
      <w:pPr>
        <w:numPr>
          <w:ilvl w:val="3"/>
          <w:numId w:val="102"/>
        </w:numPr>
      </w:pPr>
      <w:r>
        <w:t>Primeira linha</w:t>
      </w:r>
    </w:p>
    <w:p w14:paraId="559C7A15" w14:textId="77777777" w:rsidR="00522113" w:rsidRDefault="00B51388">
      <w:pPr>
        <w:numPr>
          <w:ilvl w:val="4"/>
          <w:numId w:val="102"/>
        </w:numPr>
      </w:pPr>
      <w:r>
        <w:t xml:space="preserve">Cinza </w:t>
      </w:r>
      <w:r>
        <w:t>escuro: D9D9D9</w:t>
      </w:r>
    </w:p>
    <w:p w14:paraId="6F04574F" w14:textId="77777777" w:rsidR="00522113" w:rsidRDefault="00B51388">
      <w:pPr>
        <w:numPr>
          <w:ilvl w:val="3"/>
          <w:numId w:val="102"/>
        </w:numPr>
      </w:pPr>
      <w:r>
        <w:t>Segunda linha em diante</w:t>
      </w:r>
    </w:p>
    <w:p w14:paraId="1496702E" w14:textId="77777777" w:rsidR="00522113" w:rsidRDefault="00B51388">
      <w:pPr>
        <w:numPr>
          <w:ilvl w:val="4"/>
          <w:numId w:val="102"/>
        </w:numPr>
      </w:pPr>
      <w:r>
        <w:t>Cinza claro: F0F0F0</w:t>
      </w:r>
    </w:p>
    <w:p w14:paraId="6A5A5F90" w14:textId="77777777" w:rsidR="00522113" w:rsidRDefault="00522113"/>
    <w:p w14:paraId="281102C3" w14:textId="77777777" w:rsidR="00522113" w:rsidRDefault="00B51388">
      <w:pPr>
        <w:numPr>
          <w:ilvl w:val="0"/>
          <w:numId w:val="102"/>
        </w:numPr>
      </w:pPr>
      <w:r>
        <w:rPr>
          <w:b/>
        </w:rPr>
        <w:t>Tela - Síntese Bem</w:t>
      </w:r>
    </w:p>
    <w:p w14:paraId="2FA3B873" w14:textId="77777777" w:rsidR="00522113" w:rsidRDefault="00522113">
      <w:pPr>
        <w:ind w:left="360"/>
      </w:pPr>
    </w:p>
    <w:p w14:paraId="36E7E3CD" w14:textId="77777777" w:rsidR="00522113" w:rsidRDefault="00B51388">
      <w:r>
        <w:rPr>
          <w:noProof/>
        </w:rPr>
        <w:drawing>
          <wp:inline distT="0" distB="0" distL="0" distR="0" wp14:anchorId="742B8B05" wp14:editId="4581362D">
            <wp:extent cx="5991225" cy="10106025"/>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png"/>
                    <pic:cNvPicPr/>
                  </pic:nvPicPr>
                  <pic:blipFill>
                    <a:blip r:embed="rId676" cstate="print"/>
                    <a:stretch>
                      <a:fillRect/>
                    </a:stretch>
                  </pic:blipFill>
                  <pic:spPr>
                    <a:xfrm>
                      <a:off x="0" y="0"/>
                      <a:ext cx="5991225" cy="10106025"/>
                    </a:xfrm>
                    <a:prstGeom prst="rect">
                      <a:avLst/>
                    </a:prstGeom>
                  </pic:spPr>
                </pic:pic>
              </a:graphicData>
            </a:graphic>
          </wp:inline>
        </w:drawing>
      </w:r>
    </w:p>
    <w:p w14:paraId="791B0902" w14:textId="77777777" w:rsidR="00522113" w:rsidRDefault="00522113">
      <w:pPr>
        <w:ind w:left="360"/>
      </w:pPr>
    </w:p>
    <w:p w14:paraId="1D359441" w14:textId="77777777" w:rsidR="00522113" w:rsidRDefault="00522113"/>
    <w:p w14:paraId="2B854546" w14:textId="77777777" w:rsidR="00522113" w:rsidRDefault="00522113"/>
    <w:p w14:paraId="32BF6918"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77">
        <w:r>
          <w:rPr>
            <w:rFonts w:ascii="Tahoma" w:eastAsia="Tahoma" w:hAnsi="Tahoma" w:cs="Tahoma"/>
            <w:i/>
            <w:color w:val="6666FF"/>
          </w:rPr>
          <w:t xml:space="preserve">Easy to use tool to create HTML Help files and Help web </w:t>
        </w:r>
        <w:r>
          <w:rPr>
            <w:rFonts w:ascii="Tahoma" w:eastAsia="Tahoma" w:hAnsi="Tahoma" w:cs="Tahoma"/>
            <w:i/>
            <w:color w:val="6666FF"/>
          </w:rPr>
          <w:t>sites</w:t>
        </w:r>
      </w:hyperlink>
    </w:p>
    <w:p w14:paraId="742F8F50"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67" w:name="_topic_Relatorio"/>
      <w:bookmarkEnd w:id="267"/>
      <w:r>
        <w:rPr>
          <w:rFonts w:ascii="Tahoma" w:eastAsia="Tahoma" w:hAnsi="Tahoma" w:cs="Tahoma"/>
          <w:i/>
          <w:color w:val="243F60"/>
          <w:sz w:val="22"/>
        </w:rPr>
        <w:t>Relatório</w:t>
      </w:r>
    </w:p>
    <w:p w14:paraId="5F99E8D8" w14:textId="77777777" w:rsidR="00522113" w:rsidRDefault="00B51388">
      <w:r>
        <w:t xml:space="preserve">Ao acionar as opções </w:t>
      </w:r>
      <w:r>
        <w:rPr>
          <w:b/>
        </w:rPr>
        <w:t>"Relatório em Excel"</w:t>
      </w:r>
      <w:r>
        <w:t xml:space="preserve"> ou "</w:t>
      </w:r>
      <w:r>
        <w:rPr>
          <w:b/>
        </w:rPr>
        <w:t>Relatório em PDF"</w:t>
      </w:r>
      <w:r>
        <w:t>,  sistema deverá gerar o relatório Atividade, conforme form</w:t>
      </w:r>
      <w:r>
        <w:t>ato acionado.</w:t>
      </w:r>
    </w:p>
    <w:p w14:paraId="2E869F2E" w14:textId="77777777" w:rsidR="00522113" w:rsidRDefault="00B51388">
      <w:pPr>
        <w:numPr>
          <w:ilvl w:val="1"/>
          <w:numId w:val="103"/>
        </w:numPr>
      </w:pPr>
      <w:r>
        <w:rPr>
          <w:b/>
        </w:rPr>
        <w:t>Relatório em Excel</w:t>
      </w:r>
      <w:r>
        <w:t>: Ao acionar esta opção, o sistema deverá gerar o relatório Síntese , sintetizando no formato de planilha, conforme anexo Relatorio_Sintese_Atividade.</w:t>
      </w:r>
    </w:p>
    <w:p w14:paraId="7D957316" w14:textId="77777777" w:rsidR="00522113" w:rsidRDefault="00B51388">
      <w:pPr>
        <w:numPr>
          <w:ilvl w:val="2"/>
          <w:numId w:val="103"/>
        </w:numPr>
      </w:pPr>
      <w:r>
        <w:t>O relatório deverá ser gerado com o nome Relatório_Síntese Atividade&lt;Titu</w:t>
      </w:r>
      <w:r>
        <w:t>lo do Setor&gt;.</w:t>
      </w:r>
    </w:p>
    <w:p w14:paraId="696D08DA" w14:textId="77777777" w:rsidR="00522113" w:rsidRDefault="00B51388">
      <w:pPr>
        <w:numPr>
          <w:ilvl w:val="1"/>
          <w:numId w:val="103"/>
        </w:numPr>
      </w:pPr>
      <w:r>
        <w:rPr>
          <w:b/>
        </w:rPr>
        <w:t>Relatório em PDF</w:t>
      </w:r>
      <w:r>
        <w:t>: Ao acionar esta opção, o sistema deverá gerar o relatório Síntese , sintetizando no formato PDF, conforme anexo Relatorio_Sintese_Atividade.</w:t>
      </w:r>
    </w:p>
    <w:p w14:paraId="16F988C3" w14:textId="77777777" w:rsidR="00522113" w:rsidRDefault="00B51388">
      <w:pPr>
        <w:numPr>
          <w:ilvl w:val="2"/>
          <w:numId w:val="103"/>
        </w:numPr>
      </w:pPr>
      <w:r>
        <w:t>O relatório deverá ser gerado com o nome Relatório_Síntese Atividade&lt;Titulo do Seto</w:t>
      </w:r>
      <w:r>
        <w:t>r&gt;.</w:t>
      </w:r>
    </w:p>
    <w:p w14:paraId="7E005416" w14:textId="77777777" w:rsidR="00522113" w:rsidRDefault="00522113">
      <w:pPr>
        <w:ind w:left="2160"/>
      </w:pPr>
    </w:p>
    <w:p w14:paraId="6DA6D97C" w14:textId="77777777" w:rsidR="00522113" w:rsidRDefault="00522113">
      <w:pPr>
        <w:ind w:left="2160"/>
      </w:pPr>
    </w:p>
    <w:p w14:paraId="34F24FE0" w14:textId="77777777" w:rsidR="00522113" w:rsidRDefault="00B51388">
      <w:pPr>
        <w:numPr>
          <w:ilvl w:val="0"/>
          <w:numId w:val="102"/>
        </w:numPr>
      </w:pPr>
      <w:r>
        <w:rPr>
          <w:b/>
        </w:rPr>
        <w:t>Relatório de Excel</w:t>
      </w:r>
    </w:p>
    <w:p w14:paraId="4EEF1885" w14:textId="77777777" w:rsidR="00522113" w:rsidRDefault="00B51388">
      <w:r>
        <w:rPr>
          <w:noProof/>
        </w:rPr>
        <w:drawing>
          <wp:inline distT="0" distB="0" distL="0" distR="0" wp14:anchorId="090843D4" wp14:editId="1D1EC993">
            <wp:extent cx="5991225" cy="6629400"/>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png"/>
                    <pic:cNvPicPr/>
                  </pic:nvPicPr>
                  <pic:blipFill>
                    <a:blip r:embed="rId678" cstate="print"/>
                    <a:stretch>
                      <a:fillRect/>
                    </a:stretch>
                  </pic:blipFill>
                  <pic:spPr>
                    <a:xfrm>
                      <a:off x="0" y="0"/>
                      <a:ext cx="5991225" cy="6629400"/>
                    </a:xfrm>
                    <a:prstGeom prst="rect">
                      <a:avLst/>
                    </a:prstGeom>
                  </pic:spPr>
                </pic:pic>
              </a:graphicData>
            </a:graphic>
          </wp:inline>
        </w:drawing>
      </w:r>
    </w:p>
    <w:p w14:paraId="458C7F7B" w14:textId="77777777" w:rsidR="00522113" w:rsidRDefault="00B51388">
      <w:r>
        <w:rPr>
          <w:noProof/>
        </w:rPr>
        <w:drawing>
          <wp:inline distT="0" distB="0" distL="0" distR="0" wp14:anchorId="4127D0AA" wp14:editId="2F7CCF71">
            <wp:extent cx="5991225" cy="5105400"/>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png"/>
                    <pic:cNvPicPr/>
                  </pic:nvPicPr>
                  <pic:blipFill>
                    <a:blip r:embed="rId679" cstate="print"/>
                    <a:stretch>
                      <a:fillRect/>
                    </a:stretch>
                  </pic:blipFill>
                  <pic:spPr>
                    <a:xfrm>
                      <a:off x="0" y="0"/>
                      <a:ext cx="5991225" cy="5105400"/>
                    </a:xfrm>
                    <a:prstGeom prst="rect">
                      <a:avLst/>
                    </a:prstGeom>
                  </pic:spPr>
                </pic:pic>
              </a:graphicData>
            </a:graphic>
          </wp:inline>
        </w:drawing>
      </w:r>
    </w:p>
    <w:p w14:paraId="3A03715E" w14:textId="77777777" w:rsidR="00522113" w:rsidRDefault="00522113"/>
    <w:p w14:paraId="3120FB44" w14:textId="77777777" w:rsidR="00522113" w:rsidRDefault="00522113">
      <w:pPr>
        <w:ind w:left="2160"/>
      </w:pPr>
    </w:p>
    <w:p w14:paraId="59542A8E" w14:textId="77777777" w:rsidR="00522113" w:rsidRDefault="00B51388">
      <w:pPr>
        <w:numPr>
          <w:ilvl w:val="0"/>
          <w:numId w:val="102"/>
        </w:numPr>
      </w:pPr>
      <w:r>
        <w:rPr>
          <w:b/>
        </w:rPr>
        <w:t>Relatório de PDF</w:t>
      </w:r>
    </w:p>
    <w:p w14:paraId="0CF17509" w14:textId="77777777" w:rsidR="00522113" w:rsidRDefault="00522113"/>
    <w:p w14:paraId="26239FE1" w14:textId="77777777" w:rsidR="00522113" w:rsidRDefault="00B51388">
      <w:r>
        <w:rPr>
          <w:noProof/>
        </w:rPr>
        <w:drawing>
          <wp:inline distT="0" distB="0" distL="0" distR="0" wp14:anchorId="622EF90A" wp14:editId="3F14F06A">
            <wp:extent cx="5991225" cy="13382625"/>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png"/>
                    <pic:cNvPicPr/>
                  </pic:nvPicPr>
                  <pic:blipFill>
                    <a:blip r:embed="rId680" cstate="print"/>
                    <a:stretch>
                      <a:fillRect/>
                    </a:stretch>
                  </pic:blipFill>
                  <pic:spPr>
                    <a:xfrm>
                      <a:off x="0" y="0"/>
                      <a:ext cx="5991225" cy="13382625"/>
                    </a:xfrm>
                    <a:prstGeom prst="rect">
                      <a:avLst/>
                    </a:prstGeom>
                  </pic:spPr>
                </pic:pic>
              </a:graphicData>
            </a:graphic>
          </wp:inline>
        </w:drawing>
      </w:r>
    </w:p>
    <w:p w14:paraId="3FB94AC3"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81">
        <w:r>
          <w:rPr>
            <w:rFonts w:ascii="Tahoma" w:eastAsia="Tahoma" w:hAnsi="Tahoma" w:cs="Tahoma"/>
            <w:i/>
            <w:color w:val="6666FF"/>
          </w:rPr>
          <w:t>Full-featured EBook editor</w:t>
        </w:r>
      </w:hyperlink>
    </w:p>
    <w:p w14:paraId="4275F461" w14:textId="77777777" w:rsidR="00522113" w:rsidRDefault="00B51388">
      <w:r>
        <w:br w:type="page"/>
      </w:r>
    </w:p>
    <w:p w14:paraId="422D0966"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68" w:name="_topic_SintesedaAtividade"/>
      <w:bookmarkEnd w:id="268"/>
      <w:r>
        <w:rPr>
          <w:rFonts w:ascii="Tahoma" w:eastAsia="Tahoma" w:hAnsi="Tahoma" w:cs="Tahoma"/>
          <w:i/>
          <w:color w:val="243F60"/>
          <w:sz w:val="22"/>
        </w:rPr>
        <w:t>Síntese da Atividade</w:t>
      </w:r>
    </w:p>
    <w:p w14:paraId="54CE77ED" w14:textId="77777777" w:rsidR="00522113" w:rsidRDefault="00B51388">
      <w:r>
        <w:t>A funcionalidade "</w:t>
      </w:r>
      <w:hyperlink w:anchor="_topic_SintesedeFiscalizacoes">
        <w:r>
          <w:rPr>
            <w:rStyle w:val="Hyperlink"/>
          </w:rPr>
          <w:t>Síntese de Fiscalizações</w:t>
        </w:r>
      </w:hyperlink>
      <w:r>
        <w:t xml:space="preserve">" permite que o usuário possa gerar o Relatório Síntese de fiscalizações pelo IPHAN do tipo </w:t>
      </w:r>
      <w:r>
        <w:rPr>
          <w:b/>
        </w:rPr>
        <w:t>"Síntese da Atividade".</w:t>
      </w:r>
    </w:p>
    <w:p w14:paraId="0FDBB231" w14:textId="77777777" w:rsidR="00522113" w:rsidRDefault="00522113">
      <w:pPr>
        <w:ind w:left="360"/>
      </w:pPr>
    </w:p>
    <w:p w14:paraId="7A4FB546" w14:textId="77777777" w:rsidR="00522113" w:rsidRDefault="00B51388">
      <w:pPr>
        <w:numPr>
          <w:ilvl w:val="0"/>
          <w:numId w:val="103"/>
        </w:numPr>
      </w:pPr>
      <w:r>
        <w:rPr>
          <w:b/>
        </w:rPr>
        <w:t>Detalhamento de Campo - Síntese da Atividade</w:t>
      </w:r>
    </w:p>
    <w:p w14:paraId="5EEA3677" w14:textId="77777777" w:rsidR="00522113" w:rsidRDefault="00B51388">
      <w:pPr>
        <w:numPr>
          <w:ilvl w:val="1"/>
          <w:numId w:val="103"/>
        </w:numPr>
      </w:pPr>
      <w:r>
        <w:rPr>
          <w:b/>
        </w:rPr>
        <w:t>Aba Síntese da</w:t>
      </w:r>
      <w:r>
        <w:rPr>
          <w:b/>
        </w:rPr>
        <w:t xml:space="preserve"> Atividade</w:t>
      </w:r>
    </w:p>
    <w:p w14:paraId="5A384CC5" w14:textId="77777777" w:rsidR="00522113" w:rsidRDefault="00B51388">
      <w:pPr>
        <w:numPr>
          <w:ilvl w:val="2"/>
          <w:numId w:val="103"/>
        </w:numPr>
      </w:pPr>
      <w:r>
        <w:rPr>
          <w:b/>
        </w:rPr>
        <w:t>Identificação do Setor</w:t>
      </w:r>
      <w:r>
        <w:t>: Apresenta a identificação do Setor.</w:t>
      </w:r>
    </w:p>
    <w:p w14:paraId="3CE5FDBB" w14:textId="77777777" w:rsidR="00522113" w:rsidRDefault="00B51388">
      <w:pPr>
        <w:numPr>
          <w:ilvl w:val="2"/>
          <w:numId w:val="103"/>
        </w:numPr>
      </w:pPr>
      <w:r>
        <w:rPr>
          <w:b/>
        </w:rPr>
        <w:t>Tipo de atividade</w:t>
      </w:r>
      <w:r>
        <w:t>: Apresenta o tipo de atividade.</w:t>
      </w:r>
    </w:p>
    <w:p w14:paraId="5E43B271" w14:textId="77777777" w:rsidR="00522113" w:rsidRDefault="00B51388">
      <w:pPr>
        <w:numPr>
          <w:ilvl w:val="2"/>
          <w:numId w:val="103"/>
        </w:numPr>
      </w:pPr>
      <w:r>
        <w:rPr>
          <w:b/>
        </w:rPr>
        <w:t xml:space="preserve">Nível: </w:t>
      </w:r>
      <w:r>
        <w:t>Apresenta o nível do setor</w:t>
      </w:r>
    </w:p>
    <w:p w14:paraId="66218C23" w14:textId="77777777" w:rsidR="00522113" w:rsidRDefault="00B51388">
      <w:pPr>
        <w:numPr>
          <w:ilvl w:val="2"/>
          <w:numId w:val="103"/>
        </w:numPr>
      </w:pPr>
      <w:r>
        <w:rPr>
          <w:b/>
        </w:rPr>
        <w:t>Município</w:t>
      </w:r>
      <w:r>
        <w:t>: Apresenta o município do Bem.</w:t>
      </w:r>
    </w:p>
    <w:p w14:paraId="300A1AEB" w14:textId="77777777" w:rsidR="00522113" w:rsidRDefault="00B51388">
      <w:pPr>
        <w:numPr>
          <w:ilvl w:val="2"/>
          <w:numId w:val="103"/>
        </w:numPr>
      </w:pPr>
      <w:r>
        <w:rPr>
          <w:b/>
        </w:rPr>
        <w:t>UF</w:t>
      </w:r>
      <w:r>
        <w:t>: Apresenta a UF do município do Bem.</w:t>
      </w:r>
    </w:p>
    <w:p w14:paraId="0EB77B0C" w14:textId="77777777" w:rsidR="00522113" w:rsidRDefault="00B51388">
      <w:pPr>
        <w:numPr>
          <w:ilvl w:val="2"/>
          <w:numId w:val="103"/>
        </w:numPr>
      </w:pPr>
      <w:r>
        <w:rPr>
          <w:b/>
        </w:rPr>
        <w:t>Endereço</w:t>
      </w:r>
      <w:r>
        <w:t xml:space="preserve">: Apresenta </w:t>
      </w:r>
      <w:r>
        <w:t>a endereço do Bem.</w:t>
      </w:r>
    </w:p>
    <w:p w14:paraId="2FF82E63" w14:textId="77777777" w:rsidR="00522113" w:rsidRDefault="00B51388">
      <w:pPr>
        <w:numPr>
          <w:ilvl w:val="3"/>
          <w:numId w:val="103"/>
        </w:numPr>
      </w:pPr>
      <w:r>
        <w:t>O endereço compreende: Tipo do Logradouro, Logradouro, Nº, Complemento e Bairro.</w:t>
      </w:r>
    </w:p>
    <w:p w14:paraId="5F185A30" w14:textId="77777777" w:rsidR="00522113" w:rsidRDefault="00B51388">
      <w:pPr>
        <w:numPr>
          <w:ilvl w:val="2"/>
          <w:numId w:val="103"/>
        </w:numPr>
      </w:pPr>
      <w:r>
        <w:rPr>
          <w:b/>
        </w:rPr>
        <w:t>Dados da Fiscalização</w:t>
      </w:r>
      <w:r>
        <w:t>: Apresenta o número da fiscalização.</w:t>
      </w:r>
    </w:p>
    <w:p w14:paraId="4448D58E" w14:textId="77777777" w:rsidR="00522113" w:rsidRDefault="00B51388">
      <w:pPr>
        <w:numPr>
          <w:ilvl w:val="2"/>
          <w:numId w:val="103"/>
        </w:numPr>
      </w:pPr>
      <w:r>
        <w:rPr>
          <w:b/>
        </w:rPr>
        <w:t>Data/Hora</w:t>
      </w:r>
      <w:r>
        <w:t>: Apresenta a data e hora da fiscalização.</w:t>
      </w:r>
    </w:p>
    <w:p w14:paraId="39357490" w14:textId="77777777" w:rsidR="00522113" w:rsidRDefault="00B51388">
      <w:pPr>
        <w:numPr>
          <w:ilvl w:val="3"/>
          <w:numId w:val="103"/>
        </w:numPr>
      </w:pPr>
      <w:r>
        <w:rPr>
          <w:b/>
        </w:rPr>
        <w:t>Máscara</w:t>
      </w:r>
      <w:r>
        <w:t>: DD/MM/AAAA às HH:MM</w:t>
      </w:r>
    </w:p>
    <w:p w14:paraId="52C59932" w14:textId="77777777" w:rsidR="00522113" w:rsidRDefault="00B51388">
      <w:pPr>
        <w:numPr>
          <w:ilvl w:val="2"/>
          <w:numId w:val="103"/>
        </w:numPr>
      </w:pPr>
      <w:r>
        <w:rPr>
          <w:b/>
        </w:rPr>
        <w:t>Constatou irregularidades / infrações</w:t>
      </w:r>
      <w:r>
        <w:t>: Apresenta as irregularidades e infrações indicadas, caso ocorra</w:t>
      </w:r>
    </w:p>
    <w:p w14:paraId="0192E7B0" w14:textId="77777777" w:rsidR="00522113" w:rsidRDefault="00B51388">
      <w:pPr>
        <w:numPr>
          <w:ilvl w:val="2"/>
          <w:numId w:val="103"/>
        </w:numPr>
      </w:pPr>
      <w:r>
        <w:rPr>
          <w:b/>
        </w:rPr>
        <w:t>Foram emitidos documentos</w:t>
      </w:r>
      <w:r>
        <w:t>: Apresenta a numeração dos documentos emitidos</w:t>
      </w:r>
    </w:p>
    <w:p w14:paraId="7BCEFA37" w14:textId="77777777" w:rsidR="00522113" w:rsidRDefault="00B51388">
      <w:pPr>
        <w:numPr>
          <w:ilvl w:val="1"/>
          <w:numId w:val="103"/>
        </w:numPr>
      </w:pPr>
      <w:r>
        <w:rPr>
          <w:b/>
        </w:rPr>
        <w:t>Ações</w:t>
      </w:r>
      <w:r>
        <w:t>:</w:t>
      </w:r>
    </w:p>
    <w:p w14:paraId="4E62016C" w14:textId="77777777" w:rsidR="00522113" w:rsidRDefault="00B51388">
      <w:pPr>
        <w:numPr>
          <w:ilvl w:val="2"/>
          <w:numId w:val="103"/>
        </w:numPr>
      </w:pPr>
      <w:r>
        <w:rPr>
          <w:b/>
        </w:rPr>
        <w:t>Relatório em Excel</w:t>
      </w:r>
      <w:r>
        <w:t>: Ao acionar esta opção, o sistema deverá gerar o relat</w:t>
      </w:r>
      <w:r>
        <w:t>ório Síntese , sintetizando no formato de planilha, conforme anexo Relatorio_Sintese_Atividade.</w:t>
      </w:r>
    </w:p>
    <w:p w14:paraId="20DD71C4" w14:textId="77777777" w:rsidR="00522113" w:rsidRDefault="00B51388">
      <w:pPr>
        <w:numPr>
          <w:ilvl w:val="3"/>
          <w:numId w:val="103"/>
        </w:numPr>
      </w:pPr>
      <w:r>
        <w:t>O relatório deverá ser gerado com o nome Relatório_Síntese Atividade&lt;Titulo do Setor&gt;.</w:t>
      </w:r>
    </w:p>
    <w:p w14:paraId="6A622466" w14:textId="77777777" w:rsidR="00522113" w:rsidRDefault="00B51388">
      <w:pPr>
        <w:numPr>
          <w:ilvl w:val="2"/>
          <w:numId w:val="103"/>
        </w:numPr>
      </w:pPr>
      <w:r>
        <w:rPr>
          <w:b/>
        </w:rPr>
        <w:t>Relatório em PDF</w:t>
      </w:r>
      <w:r>
        <w:t>: Ao acionar esta opção, o sistema deverá gerar o relatór</w:t>
      </w:r>
      <w:r>
        <w:t>io Síntese , sintetizando no formato PDF, conforme anexo Relatorio_Sintese_Atividade.</w:t>
      </w:r>
    </w:p>
    <w:p w14:paraId="521B3FBC" w14:textId="77777777" w:rsidR="00522113" w:rsidRDefault="00B51388">
      <w:pPr>
        <w:numPr>
          <w:ilvl w:val="3"/>
          <w:numId w:val="103"/>
        </w:numPr>
      </w:pPr>
      <w:r>
        <w:t>O relatório deverá ser gerado com o nome Relatório_Síntese Atividade&lt;Titulo do Setor&gt;.</w:t>
      </w:r>
    </w:p>
    <w:p w14:paraId="7A68F199" w14:textId="77777777" w:rsidR="00522113" w:rsidRDefault="00B51388">
      <w:pPr>
        <w:numPr>
          <w:ilvl w:val="0"/>
          <w:numId w:val="103"/>
        </w:numPr>
      </w:pPr>
      <w:r>
        <w:rPr>
          <w:b/>
        </w:rPr>
        <w:t>Regras - Síntese da Atividade</w:t>
      </w:r>
    </w:p>
    <w:p w14:paraId="270986C6" w14:textId="77777777" w:rsidR="00522113" w:rsidRDefault="00B51388">
      <w:pPr>
        <w:numPr>
          <w:ilvl w:val="1"/>
          <w:numId w:val="103"/>
        </w:numPr>
      </w:pPr>
      <w:r>
        <w:t xml:space="preserve">O sistema só irá gerar o relatório após a seleção de </w:t>
      </w:r>
      <w:r>
        <w:t>um único objeto (bem ou atividade).</w:t>
      </w:r>
    </w:p>
    <w:p w14:paraId="33842E13" w14:textId="77777777" w:rsidR="00522113" w:rsidRDefault="00B51388">
      <w:pPr>
        <w:numPr>
          <w:ilvl w:val="1"/>
          <w:numId w:val="103"/>
        </w:numPr>
      </w:pPr>
      <w:r>
        <w:t>Ao selecionar um objeto (bem ou atividade) o sistema deverá listar todo o histórico de fiscalizações com a situação igual a Concluída, apresentando em ordem decrescente, ou seja, da última fiscalização para a primeira.</w:t>
      </w:r>
    </w:p>
    <w:p w14:paraId="70E86810" w14:textId="77777777" w:rsidR="00522113" w:rsidRDefault="00B51388">
      <w:pPr>
        <w:numPr>
          <w:ilvl w:val="1"/>
          <w:numId w:val="103"/>
        </w:numPr>
      </w:pPr>
      <w:r>
        <w:t>A</w:t>
      </w:r>
      <w:r>
        <w:t xml:space="preserve"> paginação na aba deverá ser para cada fiscalização encontrada para o respectivo bem/atividade.</w:t>
      </w:r>
    </w:p>
    <w:p w14:paraId="1EED33DD" w14:textId="77777777" w:rsidR="00522113" w:rsidRDefault="00B51388">
      <w:pPr>
        <w:numPr>
          <w:ilvl w:val="1"/>
          <w:numId w:val="103"/>
        </w:numPr>
      </w:pPr>
      <w:r>
        <w:t>No cabeçalho do relatório em planilha deverá ser apresentado o título "Relatório Síntese da Atividade".</w:t>
      </w:r>
    </w:p>
    <w:p w14:paraId="0CEB571E" w14:textId="77777777" w:rsidR="00522113" w:rsidRDefault="00B51388">
      <w:pPr>
        <w:numPr>
          <w:ilvl w:val="1"/>
          <w:numId w:val="103"/>
        </w:numPr>
      </w:pPr>
      <w:r>
        <w:t>No cabeçalho do relatório em PDF deverão ser apresentada</w:t>
      </w:r>
      <w:r>
        <w:t>s as seguintes informações: "Documento gerado por &lt;Matrícula&gt; - &lt;Nome do Usuário Logado&gt; / &lt;Unidade do Usuário Logado&gt; em &lt;Data&gt; &lt;Hora&gt; via sistema Fiscalis", assim como a logomarca do IPHAN.</w:t>
      </w:r>
    </w:p>
    <w:p w14:paraId="3B79C55C" w14:textId="77777777" w:rsidR="00522113" w:rsidRDefault="00B51388">
      <w:pPr>
        <w:numPr>
          <w:ilvl w:val="2"/>
          <w:numId w:val="103"/>
        </w:numPr>
      </w:pPr>
      <w:r>
        <w:t>O campo &lt;Data&gt; e &lt;Hora&gt; são a data e hora em que foi gerado o re</w:t>
      </w:r>
      <w:r>
        <w:t>latório.</w:t>
      </w:r>
    </w:p>
    <w:p w14:paraId="49951B62" w14:textId="77777777" w:rsidR="00522113" w:rsidRDefault="00B51388">
      <w:pPr>
        <w:numPr>
          <w:ilvl w:val="3"/>
          <w:numId w:val="103"/>
        </w:numPr>
      </w:pPr>
      <w:r>
        <w:t>Máscara &lt;Data&gt;: DD/MM/AAAA</w:t>
      </w:r>
    </w:p>
    <w:p w14:paraId="78486AF2" w14:textId="77777777" w:rsidR="00522113" w:rsidRDefault="00B51388">
      <w:pPr>
        <w:numPr>
          <w:ilvl w:val="3"/>
          <w:numId w:val="103"/>
        </w:numPr>
      </w:pPr>
      <w:r>
        <w:t>Máscara &lt;Hora&gt;: HH:MM:SS</w:t>
      </w:r>
    </w:p>
    <w:p w14:paraId="0D3BB8C8" w14:textId="77777777" w:rsidR="00522113" w:rsidRDefault="00B51388">
      <w:pPr>
        <w:numPr>
          <w:ilvl w:val="2"/>
          <w:numId w:val="103"/>
        </w:numPr>
      </w:pPr>
      <w:r>
        <w:t>As tabelas do relatório deverão ter o seguinte esquema de cores:</w:t>
      </w:r>
    </w:p>
    <w:p w14:paraId="472C95AA" w14:textId="77777777" w:rsidR="00522113" w:rsidRDefault="00B51388">
      <w:pPr>
        <w:numPr>
          <w:ilvl w:val="3"/>
          <w:numId w:val="103"/>
        </w:numPr>
      </w:pPr>
      <w:r>
        <w:t>Primeira linha</w:t>
      </w:r>
    </w:p>
    <w:p w14:paraId="14767FC4" w14:textId="77777777" w:rsidR="00522113" w:rsidRDefault="00B51388">
      <w:pPr>
        <w:numPr>
          <w:ilvl w:val="4"/>
          <w:numId w:val="103"/>
        </w:numPr>
      </w:pPr>
      <w:r>
        <w:t>Cinza escuro: D9D9D9</w:t>
      </w:r>
    </w:p>
    <w:p w14:paraId="21102FFD" w14:textId="77777777" w:rsidR="00522113" w:rsidRDefault="00B51388">
      <w:pPr>
        <w:numPr>
          <w:ilvl w:val="3"/>
          <w:numId w:val="103"/>
        </w:numPr>
      </w:pPr>
      <w:r>
        <w:t>Segunda linha em diante</w:t>
      </w:r>
    </w:p>
    <w:p w14:paraId="050DAFB7" w14:textId="77777777" w:rsidR="00522113" w:rsidRDefault="00B51388">
      <w:pPr>
        <w:numPr>
          <w:ilvl w:val="4"/>
          <w:numId w:val="103"/>
        </w:numPr>
      </w:pPr>
      <w:r>
        <w:t>Cinza claro: F0F0F0</w:t>
      </w:r>
    </w:p>
    <w:p w14:paraId="791AB8CC" w14:textId="77777777" w:rsidR="00522113" w:rsidRDefault="00B51388">
      <w:pPr>
        <w:numPr>
          <w:ilvl w:val="0"/>
          <w:numId w:val="103"/>
        </w:numPr>
      </w:pPr>
      <w:r>
        <w:rPr>
          <w:b/>
        </w:rPr>
        <w:t>Tela - Síntese da Atividade</w:t>
      </w:r>
    </w:p>
    <w:p w14:paraId="11306897" w14:textId="77777777" w:rsidR="00522113" w:rsidRDefault="00B51388">
      <w:r>
        <w:rPr>
          <w:noProof/>
        </w:rPr>
        <w:drawing>
          <wp:inline distT="0" distB="0" distL="0" distR="0" wp14:anchorId="2157EF0C" wp14:editId="457A5F59">
            <wp:extent cx="5991225" cy="1876425"/>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png"/>
                    <pic:cNvPicPr/>
                  </pic:nvPicPr>
                  <pic:blipFill>
                    <a:blip r:embed="rId682" cstate="print"/>
                    <a:stretch>
                      <a:fillRect/>
                    </a:stretch>
                  </pic:blipFill>
                  <pic:spPr>
                    <a:xfrm>
                      <a:off x="0" y="0"/>
                      <a:ext cx="5991225" cy="1876425"/>
                    </a:xfrm>
                    <a:prstGeom prst="rect">
                      <a:avLst/>
                    </a:prstGeom>
                  </pic:spPr>
                </pic:pic>
              </a:graphicData>
            </a:graphic>
          </wp:inline>
        </w:drawing>
      </w:r>
    </w:p>
    <w:p w14:paraId="092933B6" w14:textId="77777777" w:rsidR="00522113" w:rsidRDefault="00522113"/>
    <w:p w14:paraId="0CB19234"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83">
        <w:r>
          <w:rPr>
            <w:rFonts w:ascii="Tahoma" w:eastAsia="Tahoma" w:hAnsi="Tahoma" w:cs="Tahoma"/>
            <w:i/>
            <w:color w:val="6666FF"/>
          </w:rPr>
          <w:t>Full-featured EPub generator</w:t>
        </w:r>
      </w:hyperlink>
    </w:p>
    <w:p w14:paraId="13429A8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69" w:name="_topic_Relatorio1"/>
      <w:bookmarkEnd w:id="269"/>
      <w:r>
        <w:rPr>
          <w:rFonts w:ascii="Tahoma" w:eastAsia="Tahoma" w:hAnsi="Tahoma" w:cs="Tahoma"/>
          <w:i/>
          <w:color w:val="243F60"/>
          <w:sz w:val="22"/>
        </w:rPr>
        <w:t>Rela</w:t>
      </w:r>
      <w:r>
        <w:rPr>
          <w:rFonts w:ascii="Tahoma" w:eastAsia="Tahoma" w:hAnsi="Tahoma" w:cs="Tahoma"/>
          <w:i/>
          <w:color w:val="243F60"/>
          <w:sz w:val="22"/>
        </w:rPr>
        <w:t>tório</w:t>
      </w:r>
    </w:p>
    <w:p w14:paraId="7D2DF085" w14:textId="77777777" w:rsidR="00522113" w:rsidRDefault="00B51388">
      <w:r>
        <w:t xml:space="preserve">Ao acionar as opções </w:t>
      </w:r>
      <w:r>
        <w:rPr>
          <w:b/>
        </w:rPr>
        <w:t>"Relatório em Excel"</w:t>
      </w:r>
      <w:r>
        <w:t xml:space="preserve"> ou "</w:t>
      </w:r>
      <w:r>
        <w:rPr>
          <w:b/>
        </w:rPr>
        <w:t>Relatório em PDF"</w:t>
      </w:r>
      <w:r>
        <w:t>,  sistema deverá gerar o relatório Atividade, conforme formato acionado.</w:t>
      </w:r>
    </w:p>
    <w:p w14:paraId="66711E38" w14:textId="77777777" w:rsidR="00522113" w:rsidRDefault="00B51388">
      <w:pPr>
        <w:numPr>
          <w:ilvl w:val="1"/>
          <w:numId w:val="103"/>
        </w:numPr>
      </w:pPr>
      <w:r>
        <w:rPr>
          <w:b/>
        </w:rPr>
        <w:t>Relatório em Excel</w:t>
      </w:r>
      <w:r>
        <w:t>: Ao acionar esta opção, o sistema deverá gerar o relatório Síntese , sintetizando no formato d</w:t>
      </w:r>
      <w:r>
        <w:t>e planilha, conforme anexo Relatorio_Sintese_Atividade.</w:t>
      </w:r>
    </w:p>
    <w:p w14:paraId="1CA12695" w14:textId="77777777" w:rsidR="00522113" w:rsidRDefault="00B51388">
      <w:pPr>
        <w:numPr>
          <w:ilvl w:val="2"/>
          <w:numId w:val="103"/>
        </w:numPr>
      </w:pPr>
      <w:r>
        <w:t>O relatório deverá ser gerado com o nome Relatório_Síntese Atividade&lt;Titulo do Setor&gt;.</w:t>
      </w:r>
    </w:p>
    <w:p w14:paraId="6D51EC9B" w14:textId="77777777" w:rsidR="00522113" w:rsidRDefault="00B51388">
      <w:pPr>
        <w:numPr>
          <w:ilvl w:val="1"/>
          <w:numId w:val="103"/>
        </w:numPr>
      </w:pPr>
      <w:r>
        <w:rPr>
          <w:b/>
        </w:rPr>
        <w:t>Relatório em PDF</w:t>
      </w:r>
      <w:r>
        <w:t>: Ao acionar esta opção, o sistema deverá gerar o relatório Síntese , sintetizando no formato PDF</w:t>
      </w:r>
      <w:r>
        <w:t>, conforme anexo Relatorio_Sintese_Atividade.</w:t>
      </w:r>
    </w:p>
    <w:p w14:paraId="7AEEE546" w14:textId="77777777" w:rsidR="00522113" w:rsidRDefault="00B51388">
      <w:pPr>
        <w:numPr>
          <w:ilvl w:val="2"/>
          <w:numId w:val="103"/>
        </w:numPr>
      </w:pPr>
      <w:r>
        <w:t>O relatório deverá ser gerado com o nome Relatório_Síntese Atividade&lt;Titulo do Setor&gt;.</w:t>
      </w:r>
    </w:p>
    <w:p w14:paraId="39DEAF15" w14:textId="77777777" w:rsidR="00522113" w:rsidRDefault="00522113">
      <w:pPr>
        <w:ind w:left="2160"/>
      </w:pPr>
    </w:p>
    <w:p w14:paraId="2EEF8DD3" w14:textId="77777777" w:rsidR="00522113" w:rsidRDefault="00522113">
      <w:pPr>
        <w:ind w:left="2160"/>
      </w:pPr>
    </w:p>
    <w:p w14:paraId="37209F49" w14:textId="77777777" w:rsidR="00522113" w:rsidRDefault="00B51388">
      <w:pPr>
        <w:numPr>
          <w:ilvl w:val="0"/>
          <w:numId w:val="102"/>
        </w:numPr>
      </w:pPr>
      <w:r>
        <w:rPr>
          <w:b/>
        </w:rPr>
        <w:t>Relatório de Excel</w:t>
      </w:r>
    </w:p>
    <w:p w14:paraId="798B7FDE" w14:textId="77777777" w:rsidR="00522113" w:rsidRDefault="00B51388">
      <w:r>
        <w:rPr>
          <w:noProof/>
        </w:rPr>
        <w:drawing>
          <wp:inline distT="0" distB="0" distL="0" distR="0" wp14:anchorId="02A8B7D2" wp14:editId="1DA0A8A4">
            <wp:extent cx="5991225" cy="6038850"/>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png"/>
                    <pic:cNvPicPr/>
                  </pic:nvPicPr>
                  <pic:blipFill>
                    <a:blip r:embed="rId684" cstate="print"/>
                    <a:stretch>
                      <a:fillRect/>
                    </a:stretch>
                  </pic:blipFill>
                  <pic:spPr>
                    <a:xfrm>
                      <a:off x="0" y="0"/>
                      <a:ext cx="5991225" cy="6038850"/>
                    </a:xfrm>
                    <a:prstGeom prst="rect">
                      <a:avLst/>
                    </a:prstGeom>
                  </pic:spPr>
                </pic:pic>
              </a:graphicData>
            </a:graphic>
          </wp:inline>
        </w:drawing>
      </w:r>
    </w:p>
    <w:p w14:paraId="77B56B5F" w14:textId="77777777" w:rsidR="00522113" w:rsidRDefault="00522113">
      <w:pPr>
        <w:ind w:left="2160"/>
      </w:pPr>
    </w:p>
    <w:p w14:paraId="05E501F1" w14:textId="77777777" w:rsidR="00522113" w:rsidRDefault="00B51388">
      <w:pPr>
        <w:numPr>
          <w:ilvl w:val="0"/>
          <w:numId w:val="102"/>
        </w:numPr>
      </w:pPr>
      <w:r>
        <w:rPr>
          <w:b/>
        </w:rPr>
        <w:t>Relatório de PDF</w:t>
      </w:r>
    </w:p>
    <w:p w14:paraId="3D8839B7" w14:textId="77777777" w:rsidR="00522113" w:rsidRDefault="00B51388">
      <w:r>
        <w:rPr>
          <w:noProof/>
        </w:rPr>
        <w:drawing>
          <wp:inline distT="0" distB="0" distL="0" distR="0" wp14:anchorId="37725BA5" wp14:editId="39329F09">
            <wp:extent cx="5991225" cy="5314950"/>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png"/>
                    <pic:cNvPicPr/>
                  </pic:nvPicPr>
                  <pic:blipFill>
                    <a:blip r:embed="rId685" cstate="print"/>
                    <a:stretch>
                      <a:fillRect/>
                    </a:stretch>
                  </pic:blipFill>
                  <pic:spPr>
                    <a:xfrm>
                      <a:off x="0" y="0"/>
                      <a:ext cx="5991225" cy="5314950"/>
                    </a:xfrm>
                    <a:prstGeom prst="rect">
                      <a:avLst/>
                    </a:prstGeom>
                  </pic:spPr>
                </pic:pic>
              </a:graphicData>
            </a:graphic>
          </wp:inline>
        </w:drawing>
      </w:r>
    </w:p>
    <w:p w14:paraId="2E1B000B" w14:textId="77777777" w:rsidR="00522113" w:rsidRDefault="00522113"/>
    <w:p w14:paraId="5CDD6250"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86">
        <w:r>
          <w:rPr>
            <w:rFonts w:ascii="Tahoma" w:eastAsia="Tahoma" w:hAnsi="Tahoma" w:cs="Tahoma"/>
            <w:i/>
            <w:color w:val="6666FF"/>
          </w:rPr>
          <w:t>Free Web Help generator</w:t>
        </w:r>
      </w:hyperlink>
    </w:p>
    <w:p w14:paraId="3411795F"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70" w:name="_topic_RelatoriodeResponsaveisePropriet"/>
      <w:bookmarkEnd w:id="270"/>
      <w:r>
        <w:rPr>
          <w:rFonts w:ascii="Tahoma" w:eastAsia="Tahoma" w:hAnsi="Tahoma" w:cs="Tahoma"/>
          <w:color w:val="243F60"/>
          <w:sz w:val="22"/>
        </w:rPr>
        <w:t>Relatório de Responsáveis e Proprietários</w:t>
      </w:r>
    </w:p>
    <w:p w14:paraId="1D69F0FA" w14:textId="77777777" w:rsidR="00522113" w:rsidRDefault="00B51388">
      <w:pPr>
        <w:spacing w:line="357" w:lineRule="auto"/>
        <w:ind w:left="105" w:right="75"/>
        <w:jc w:val="both"/>
      </w:pPr>
      <w:r>
        <w:rPr>
          <w:rFonts w:ascii="Calibri" w:eastAsia="Calibri" w:hAnsi="Calibri" w:cs="Calibri"/>
          <w:sz w:val="24"/>
        </w:rPr>
        <w:t>Para</w:t>
      </w:r>
      <w:r>
        <w:rPr>
          <w:rFonts w:ascii="Calibri" w:eastAsia="Calibri" w:hAnsi="Calibri" w:cs="Calibri"/>
          <w:sz w:val="24"/>
        </w:rPr>
        <w:t xml:space="preserve"> visualizar "</w:t>
      </w:r>
      <w:r>
        <w:rPr>
          <w:rFonts w:ascii="Calibri" w:eastAsia="Calibri" w:hAnsi="Calibri" w:cs="Calibri"/>
          <w:b/>
          <w:sz w:val="24"/>
        </w:rPr>
        <w:t>Relatório de Responsáveis e Proprietários</w:t>
      </w:r>
      <w:r>
        <w:rPr>
          <w:rFonts w:ascii="Calibri" w:eastAsia="Calibri" w:hAnsi="Calibri" w:cs="Calibri"/>
          <w:sz w:val="24"/>
        </w:rPr>
        <w:t>" seleciona o menu "</w:t>
      </w:r>
      <w:r>
        <w:rPr>
          <w:rFonts w:ascii="Calibri" w:eastAsia="Calibri" w:hAnsi="Calibri" w:cs="Calibri"/>
          <w:b/>
          <w:sz w:val="24"/>
        </w:rPr>
        <w:t>Monitoramento &gt; Responsáveis e Proprietários</w:t>
      </w:r>
      <w:r>
        <w:rPr>
          <w:rFonts w:ascii="Calibri" w:eastAsia="Calibri" w:hAnsi="Calibri" w:cs="Calibri"/>
          <w:sz w:val="24"/>
        </w:rPr>
        <w:t xml:space="preserve">". </w:t>
      </w:r>
    </w:p>
    <w:p w14:paraId="044E7AE5" w14:textId="77777777" w:rsidR="00522113" w:rsidRDefault="00B51388">
      <w:pPr>
        <w:spacing w:line="357" w:lineRule="auto"/>
        <w:ind w:left="105" w:right="75"/>
        <w:jc w:val="both"/>
      </w:pPr>
      <w:r>
        <w:rPr>
          <w:rFonts w:ascii="Calibri" w:eastAsia="Calibri" w:hAnsi="Calibri" w:cs="Calibri"/>
          <w:sz w:val="24"/>
        </w:rPr>
        <w:t xml:space="preserve">Ao informar os filtros de pesquisar e acionar a opção "Gerar", o sistema buscar as pessoas para listar na Aba Pessoas, da </w:t>
      </w:r>
      <w:r>
        <w:rPr>
          <w:rFonts w:ascii="Calibri" w:eastAsia="Calibri" w:hAnsi="Calibri" w:cs="Calibri"/>
          <w:sz w:val="24"/>
        </w:rPr>
        <w:t>funcionalidade Pessoas, presente no menu Gerenciador.</w:t>
      </w:r>
    </w:p>
    <w:p w14:paraId="51CD4F06" w14:textId="77777777" w:rsidR="00522113" w:rsidRDefault="00B51388">
      <w:pPr>
        <w:spacing w:line="357" w:lineRule="auto"/>
        <w:ind w:left="105" w:right="75"/>
        <w:jc w:val="both"/>
      </w:pPr>
      <w:r>
        <w:rPr>
          <w:rFonts w:ascii="Calibri" w:eastAsia="Calibri" w:hAnsi="Calibri" w:cs="Calibri"/>
          <w:b/>
          <w:sz w:val="24"/>
        </w:rPr>
        <w:t xml:space="preserve">Importante: </w:t>
      </w:r>
    </w:p>
    <w:p w14:paraId="4C5D7CFC" w14:textId="77777777" w:rsidR="00522113" w:rsidRDefault="00B51388">
      <w:pPr>
        <w:numPr>
          <w:ilvl w:val="0"/>
          <w:numId w:val="38"/>
        </w:numPr>
        <w:spacing w:line="357" w:lineRule="auto"/>
        <w:ind w:right="75"/>
        <w:jc w:val="both"/>
      </w:pPr>
      <w:r>
        <w:rPr>
          <w:rFonts w:ascii="Calibri" w:eastAsia="Calibri" w:hAnsi="Calibri" w:cs="Calibri"/>
          <w:sz w:val="24"/>
        </w:rPr>
        <w:t>O campo Pesquisar deverá ser um filtro para a lista de pessoas apresentadas após a geração da lista.</w:t>
      </w:r>
    </w:p>
    <w:p w14:paraId="3990A74A" w14:textId="77777777" w:rsidR="00522113" w:rsidRDefault="00B51388">
      <w:pPr>
        <w:numPr>
          <w:ilvl w:val="0"/>
          <w:numId w:val="38"/>
        </w:numPr>
        <w:spacing w:line="357" w:lineRule="auto"/>
        <w:ind w:right="75"/>
        <w:jc w:val="both"/>
      </w:pPr>
      <w:r>
        <w:rPr>
          <w:rFonts w:ascii="Calibri" w:eastAsia="Calibri" w:hAnsi="Calibri" w:cs="Calibri"/>
          <w:sz w:val="24"/>
        </w:rPr>
        <w:t>Ao selecionar uma pessoa no registro, o sistema deverá listar todo o histórico de Bens e</w:t>
      </w:r>
      <w:r>
        <w:rPr>
          <w:rFonts w:ascii="Calibri" w:eastAsia="Calibri" w:hAnsi="Calibri" w:cs="Calibri"/>
          <w:sz w:val="24"/>
        </w:rPr>
        <w:t xml:space="preserve"> Fiscalizações que a respectiva pessoa tem o seu nome vinculo ou como Responsável ou como Proprietário, independente da situação da Fiscalização.</w:t>
      </w:r>
    </w:p>
    <w:p w14:paraId="7D6E9041" w14:textId="77777777" w:rsidR="00522113" w:rsidRDefault="00B51388">
      <w:pPr>
        <w:numPr>
          <w:ilvl w:val="0"/>
          <w:numId w:val="38"/>
        </w:numPr>
        <w:spacing w:line="357" w:lineRule="auto"/>
        <w:ind w:right="75"/>
        <w:jc w:val="both"/>
      </w:pPr>
      <w:r>
        <w:rPr>
          <w:rFonts w:ascii="Calibri" w:eastAsia="Calibri" w:hAnsi="Calibri" w:cs="Calibri"/>
          <w:b/>
          <w:sz w:val="24"/>
        </w:rPr>
        <w:t>Tela - Responsável e Proprietário</w:t>
      </w:r>
    </w:p>
    <w:p w14:paraId="15A10DAB" w14:textId="77777777" w:rsidR="00522113" w:rsidRDefault="00B51388">
      <w:pPr>
        <w:spacing w:line="357" w:lineRule="auto"/>
        <w:ind w:left="105" w:right="75"/>
        <w:jc w:val="both"/>
      </w:pPr>
      <w:r>
        <w:rPr>
          <w:noProof/>
        </w:rPr>
        <w:drawing>
          <wp:inline distT="0" distB="0" distL="0" distR="0" wp14:anchorId="660BEACB" wp14:editId="723B555F">
            <wp:extent cx="5924550" cy="2714625"/>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png"/>
                    <pic:cNvPicPr/>
                  </pic:nvPicPr>
                  <pic:blipFill>
                    <a:blip r:embed="rId687" cstate="print"/>
                    <a:stretch>
                      <a:fillRect/>
                    </a:stretch>
                  </pic:blipFill>
                  <pic:spPr>
                    <a:xfrm>
                      <a:off x="0" y="0"/>
                      <a:ext cx="5924550" cy="2714625"/>
                    </a:xfrm>
                    <a:prstGeom prst="rect">
                      <a:avLst/>
                    </a:prstGeom>
                  </pic:spPr>
                </pic:pic>
              </a:graphicData>
            </a:graphic>
          </wp:inline>
        </w:drawing>
      </w:r>
    </w:p>
    <w:p w14:paraId="5E961CEE" w14:textId="77777777" w:rsidR="00522113" w:rsidRDefault="00522113">
      <w:pPr>
        <w:spacing w:line="357" w:lineRule="auto"/>
        <w:ind w:left="105" w:right="75"/>
        <w:jc w:val="both"/>
      </w:pPr>
    </w:p>
    <w:p w14:paraId="3FE0BF10" w14:textId="77777777" w:rsidR="00522113" w:rsidRDefault="00B51388">
      <w:pPr>
        <w:numPr>
          <w:ilvl w:val="0"/>
          <w:numId w:val="38"/>
        </w:numPr>
        <w:spacing w:line="357" w:lineRule="auto"/>
        <w:ind w:right="75"/>
        <w:jc w:val="both"/>
      </w:pPr>
      <w:r>
        <w:rPr>
          <w:rFonts w:ascii="Calibri" w:eastAsia="Calibri" w:hAnsi="Calibri" w:cs="Calibri"/>
          <w:b/>
          <w:sz w:val="24"/>
        </w:rPr>
        <w:t xml:space="preserve">Detalhamento do campo - Responsável e Proprietário </w:t>
      </w:r>
    </w:p>
    <w:p w14:paraId="2C0E922B" w14:textId="77777777" w:rsidR="00522113" w:rsidRDefault="00B51388">
      <w:pPr>
        <w:numPr>
          <w:ilvl w:val="1"/>
          <w:numId w:val="38"/>
        </w:numPr>
        <w:spacing w:line="357" w:lineRule="auto"/>
        <w:ind w:right="75"/>
        <w:jc w:val="both"/>
      </w:pPr>
      <w:r>
        <w:rPr>
          <w:rFonts w:ascii="Calibri" w:eastAsia="Calibri" w:hAnsi="Calibri" w:cs="Calibri"/>
          <w:sz w:val="24"/>
        </w:rPr>
        <w:t>UF: Lista que apresen</w:t>
      </w:r>
      <w:r>
        <w:rPr>
          <w:rFonts w:ascii="Calibri" w:eastAsia="Calibri" w:hAnsi="Calibri" w:cs="Calibri"/>
          <w:sz w:val="24"/>
        </w:rPr>
        <w:t>ta a lista de Unidades da Federação do Brasil.</w:t>
      </w:r>
    </w:p>
    <w:p w14:paraId="460A4ECB" w14:textId="77777777" w:rsidR="00522113" w:rsidRDefault="00B51388">
      <w:pPr>
        <w:numPr>
          <w:ilvl w:val="1"/>
          <w:numId w:val="38"/>
        </w:numPr>
        <w:spacing w:line="357" w:lineRule="auto"/>
        <w:ind w:right="75"/>
        <w:jc w:val="both"/>
      </w:pPr>
      <w:r>
        <w:rPr>
          <w:rFonts w:ascii="Calibri" w:eastAsia="Calibri" w:hAnsi="Calibri" w:cs="Calibri"/>
          <w:sz w:val="24"/>
        </w:rPr>
        <w:t>Municípios: Lista que apresenta a lista de Municípios baseado na UF selecionada.</w:t>
      </w:r>
    </w:p>
    <w:p w14:paraId="147D8D0D" w14:textId="77777777" w:rsidR="00522113" w:rsidRDefault="00B51388">
      <w:pPr>
        <w:numPr>
          <w:ilvl w:val="1"/>
          <w:numId w:val="38"/>
        </w:numPr>
        <w:spacing w:line="357" w:lineRule="auto"/>
        <w:ind w:right="75"/>
        <w:jc w:val="both"/>
      </w:pPr>
      <w:r>
        <w:rPr>
          <w:rFonts w:ascii="Calibri" w:eastAsia="Calibri" w:hAnsi="Calibri" w:cs="Calibri"/>
          <w:sz w:val="24"/>
        </w:rPr>
        <w:t>Tipo: Lista que apresenta os tipos de pessoas.</w:t>
      </w:r>
    </w:p>
    <w:p w14:paraId="2F98F441" w14:textId="77777777" w:rsidR="00522113" w:rsidRDefault="00B51388">
      <w:pPr>
        <w:numPr>
          <w:ilvl w:val="2"/>
          <w:numId w:val="38"/>
        </w:numPr>
        <w:spacing w:line="357" w:lineRule="auto"/>
        <w:ind w:right="75"/>
        <w:jc w:val="both"/>
      </w:pPr>
      <w:r>
        <w:rPr>
          <w:rFonts w:ascii="Calibri" w:eastAsia="Calibri" w:hAnsi="Calibri" w:cs="Calibri"/>
          <w:sz w:val="24"/>
        </w:rPr>
        <w:t>Opções: Física e Jurídica.</w:t>
      </w:r>
    </w:p>
    <w:p w14:paraId="19DF34DC" w14:textId="77777777" w:rsidR="00522113" w:rsidRDefault="00B51388">
      <w:pPr>
        <w:numPr>
          <w:ilvl w:val="1"/>
          <w:numId w:val="38"/>
        </w:numPr>
        <w:spacing w:line="357" w:lineRule="auto"/>
        <w:ind w:right="75"/>
        <w:jc w:val="both"/>
      </w:pPr>
      <w:r>
        <w:rPr>
          <w:rFonts w:ascii="Calibri" w:eastAsia="Calibri" w:hAnsi="Calibri" w:cs="Calibri"/>
          <w:sz w:val="24"/>
        </w:rPr>
        <w:t>Opções:</w:t>
      </w:r>
    </w:p>
    <w:p w14:paraId="22FBAE32" w14:textId="77777777" w:rsidR="00522113" w:rsidRDefault="00B51388">
      <w:pPr>
        <w:numPr>
          <w:ilvl w:val="2"/>
          <w:numId w:val="38"/>
        </w:numPr>
        <w:spacing w:line="357" w:lineRule="auto"/>
        <w:ind w:right="75"/>
        <w:jc w:val="both"/>
      </w:pPr>
      <w:r>
        <w:rPr>
          <w:rFonts w:ascii="Calibri" w:eastAsia="Calibri" w:hAnsi="Calibri" w:cs="Calibri"/>
          <w:sz w:val="24"/>
        </w:rPr>
        <w:t xml:space="preserve">Pesquisar: Campo que permite informar um </w:t>
      </w:r>
      <w:r>
        <w:rPr>
          <w:rFonts w:ascii="Calibri" w:eastAsia="Calibri" w:hAnsi="Calibri" w:cs="Calibri"/>
          <w:sz w:val="24"/>
        </w:rPr>
        <w:t>texto, onde o sistema deverá buscar este texto nos nomes das pessoas listadas pela geração do relatório.</w:t>
      </w:r>
    </w:p>
    <w:p w14:paraId="2C567893" w14:textId="77777777" w:rsidR="00522113" w:rsidRDefault="00B51388">
      <w:pPr>
        <w:numPr>
          <w:ilvl w:val="2"/>
          <w:numId w:val="38"/>
        </w:numPr>
        <w:spacing w:line="357" w:lineRule="auto"/>
        <w:ind w:right="75"/>
        <w:jc w:val="both"/>
      </w:pPr>
      <w:r>
        <w:rPr>
          <w:rFonts w:ascii="Calibri" w:eastAsia="Calibri" w:hAnsi="Calibri" w:cs="Calibri"/>
          <w:sz w:val="24"/>
        </w:rPr>
        <w:t>Gerar: Ao acionar esta opção, o sistema deverá buscar as pessoas cadastradas na funcionalidade Pessoas, baseadas nos filtros UF, Municípios e Tipo.</w:t>
      </w:r>
    </w:p>
    <w:p w14:paraId="0C5C7307"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Cr</w:t>
      </w:r>
      <w:r>
        <w:rPr>
          <w:rFonts w:ascii="Tahoma" w:eastAsia="Tahoma" w:hAnsi="Tahoma" w:cs="Tahoma"/>
          <w:i/>
          <w:color w:val="C0C0C0"/>
        </w:rPr>
        <w:t xml:space="preserve">eated with the Personal Edition of HelpNDoc: </w:t>
      </w:r>
      <w:hyperlink r:id="rId688">
        <w:r>
          <w:rPr>
            <w:rFonts w:ascii="Tahoma" w:eastAsia="Tahoma" w:hAnsi="Tahoma" w:cs="Tahoma"/>
            <w:i/>
            <w:color w:val="6666FF"/>
          </w:rPr>
          <w:t>Full-featured Help generator</w:t>
        </w:r>
      </w:hyperlink>
    </w:p>
    <w:p w14:paraId="51B57BEE" w14:textId="77777777" w:rsidR="00522113" w:rsidRDefault="00B51388">
      <w:r>
        <w:br w:type="page"/>
      </w:r>
    </w:p>
    <w:p w14:paraId="3A602FA1"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71" w:name="_topic_Pessoas1"/>
      <w:bookmarkEnd w:id="271"/>
      <w:r>
        <w:rPr>
          <w:rFonts w:ascii="Tahoma" w:eastAsia="Tahoma" w:hAnsi="Tahoma" w:cs="Tahoma"/>
          <w:i/>
          <w:color w:val="243F60"/>
          <w:sz w:val="22"/>
        </w:rPr>
        <w:t>Pessoas</w:t>
      </w:r>
    </w:p>
    <w:p w14:paraId="171008FC" w14:textId="77777777" w:rsidR="00522113" w:rsidRDefault="00B51388">
      <w:r>
        <w:rPr>
          <w:rFonts w:ascii="Calibri" w:eastAsia="Calibri" w:hAnsi="Calibri" w:cs="Calibri"/>
          <w:sz w:val="24"/>
        </w:rPr>
        <w:t>Ao acion</w:t>
      </w:r>
      <w:r>
        <w:rPr>
          <w:rFonts w:ascii="Calibri" w:eastAsia="Calibri" w:hAnsi="Calibri" w:cs="Calibri"/>
          <w:sz w:val="24"/>
        </w:rPr>
        <w:t>ar a opção "</w:t>
      </w:r>
      <w:r>
        <w:rPr>
          <w:rFonts w:ascii="Calibri" w:eastAsia="Calibri" w:hAnsi="Calibri" w:cs="Calibri"/>
          <w:b/>
          <w:sz w:val="24"/>
        </w:rPr>
        <w:t>Gerar</w:t>
      </w:r>
      <w:r>
        <w:rPr>
          <w:rFonts w:ascii="Calibri" w:eastAsia="Calibri" w:hAnsi="Calibri" w:cs="Calibri"/>
          <w:sz w:val="24"/>
        </w:rPr>
        <w:t>", o sistema buscar as pessoas para listar na Aba Pessoas, da funcionalidade Pessoas, presente no menu Gerenciador.</w:t>
      </w:r>
    </w:p>
    <w:p w14:paraId="5D3568B0" w14:textId="77777777" w:rsidR="00522113" w:rsidRDefault="00522113"/>
    <w:p w14:paraId="64FE0A2B" w14:textId="77777777" w:rsidR="00522113" w:rsidRDefault="00B51388">
      <w:pPr>
        <w:numPr>
          <w:ilvl w:val="0"/>
          <w:numId w:val="38"/>
        </w:numPr>
        <w:spacing w:line="357" w:lineRule="auto"/>
        <w:ind w:right="75"/>
        <w:jc w:val="both"/>
      </w:pPr>
      <w:r>
        <w:rPr>
          <w:rFonts w:ascii="Calibri" w:eastAsia="Calibri" w:hAnsi="Calibri" w:cs="Calibri"/>
          <w:b/>
          <w:sz w:val="24"/>
        </w:rPr>
        <w:t>Tela - Responsável e Proprietário - Pessoas</w:t>
      </w:r>
    </w:p>
    <w:p w14:paraId="00D8F27C" w14:textId="77777777" w:rsidR="00522113" w:rsidRDefault="00B51388">
      <w:pPr>
        <w:spacing w:line="357" w:lineRule="auto"/>
        <w:ind w:left="105" w:right="75"/>
        <w:jc w:val="both"/>
      </w:pPr>
      <w:r>
        <w:rPr>
          <w:noProof/>
        </w:rPr>
        <w:drawing>
          <wp:inline distT="0" distB="0" distL="0" distR="0" wp14:anchorId="6946FF5E" wp14:editId="63BF9BAD">
            <wp:extent cx="5924550" cy="2714625"/>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png"/>
                    <pic:cNvPicPr/>
                  </pic:nvPicPr>
                  <pic:blipFill>
                    <a:blip r:embed="rId687" cstate="print"/>
                    <a:stretch>
                      <a:fillRect/>
                    </a:stretch>
                  </pic:blipFill>
                  <pic:spPr>
                    <a:xfrm>
                      <a:off x="0" y="0"/>
                      <a:ext cx="5924550" cy="2714625"/>
                    </a:xfrm>
                    <a:prstGeom prst="rect">
                      <a:avLst/>
                    </a:prstGeom>
                  </pic:spPr>
                </pic:pic>
              </a:graphicData>
            </a:graphic>
          </wp:inline>
        </w:drawing>
      </w:r>
    </w:p>
    <w:p w14:paraId="1DDB30E0" w14:textId="77777777" w:rsidR="00522113" w:rsidRDefault="00522113">
      <w:pPr>
        <w:spacing w:line="357" w:lineRule="auto"/>
        <w:ind w:left="105" w:right="75"/>
        <w:jc w:val="both"/>
      </w:pPr>
    </w:p>
    <w:p w14:paraId="7CEED332" w14:textId="77777777" w:rsidR="00522113" w:rsidRDefault="00B51388">
      <w:pPr>
        <w:numPr>
          <w:ilvl w:val="0"/>
          <w:numId w:val="38"/>
        </w:numPr>
        <w:spacing w:line="357" w:lineRule="auto"/>
        <w:ind w:right="75"/>
        <w:jc w:val="both"/>
      </w:pPr>
      <w:r>
        <w:rPr>
          <w:rFonts w:ascii="Calibri" w:eastAsia="Calibri" w:hAnsi="Calibri" w:cs="Calibri"/>
          <w:b/>
          <w:sz w:val="24"/>
        </w:rPr>
        <w:t>Detalhamento - Responsável e Proprietário - Pessoas</w:t>
      </w:r>
    </w:p>
    <w:p w14:paraId="712917FD" w14:textId="77777777" w:rsidR="00522113" w:rsidRDefault="00B51388">
      <w:pPr>
        <w:numPr>
          <w:ilvl w:val="1"/>
          <w:numId w:val="38"/>
        </w:numPr>
        <w:spacing w:line="357" w:lineRule="auto"/>
        <w:ind w:right="75"/>
        <w:jc w:val="both"/>
      </w:pPr>
      <w:r>
        <w:rPr>
          <w:rFonts w:ascii="Calibri" w:eastAsia="Calibri" w:hAnsi="Calibri" w:cs="Calibri"/>
          <w:sz w:val="24"/>
        </w:rPr>
        <w:t>Aba Pessoas</w:t>
      </w:r>
    </w:p>
    <w:p w14:paraId="508A4004" w14:textId="77777777" w:rsidR="00522113" w:rsidRDefault="00B51388">
      <w:pPr>
        <w:numPr>
          <w:ilvl w:val="2"/>
          <w:numId w:val="38"/>
        </w:numPr>
        <w:spacing w:line="357" w:lineRule="auto"/>
        <w:ind w:right="75"/>
        <w:jc w:val="both"/>
      </w:pPr>
      <w:r>
        <w:rPr>
          <w:rFonts w:ascii="Calibri" w:eastAsia="Calibri" w:hAnsi="Calibri" w:cs="Calibri"/>
          <w:sz w:val="24"/>
        </w:rPr>
        <w:t>Colunas da Listagem: Apresenta a lista de colunas apresentadas na geração do relatório.</w:t>
      </w:r>
    </w:p>
    <w:p w14:paraId="62C6C413" w14:textId="77777777" w:rsidR="00522113" w:rsidRDefault="00B51388">
      <w:pPr>
        <w:numPr>
          <w:ilvl w:val="3"/>
          <w:numId w:val="38"/>
        </w:numPr>
        <w:spacing w:line="357" w:lineRule="auto"/>
        <w:ind w:right="75"/>
        <w:jc w:val="both"/>
      </w:pPr>
      <w:r>
        <w:rPr>
          <w:rFonts w:ascii="Calibri" w:eastAsia="Calibri" w:hAnsi="Calibri" w:cs="Calibri"/>
          <w:sz w:val="24"/>
        </w:rPr>
        <w:t xml:space="preserve">O sistema deverá permitir a exclusão das colunas e inclusão das colunas excluídas no campo Colunas da Listagem. Ao excluir ou incluir uma coluna, o sistema deverá </w:t>
      </w:r>
      <w:r>
        <w:rPr>
          <w:rFonts w:ascii="Calibri" w:eastAsia="Calibri" w:hAnsi="Calibri" w:cs="Calibri"/>
          <w:sz w:val="24"/>
        </w:rPr>
        <w:t>atualizar em sequencia a lista.</w:t>
      </w:r>
    </w:p>
    <w:p w14:paraId="7E5CF8F2" w14:textId="77777777" w:rsidR="00522113" w:rsidRDefault="00B51388">
      <w:pPr>
        <w:numPr>
          <w:ilvl w:val="2"/>
          <w:numId w:val="38"/>
        </w:numPr>
        <w:spacing w:line="357" w:lineRule="auto"/>
        <w:ind w:right="75"/>
        <w:jc w:val="both"/>
      </w:pPr>
      <w:r>
        <w:rPr>
          <w:rFonts w:ascii="Calibri" w:eastAsia="Calibri" w:hAnsi="Calibri" w:cs="Calibri"/>
          <w:sz w:val="24"/>
        </w:rPr>
        <w:t>Exibir: Apresenta a lista com a quantidade de registros que devem ser exibidos na lista do relatório.</w:t>
      </w:r>
    </w:p>
    <w:p w14:paraId="4FC75945" w14:textId="77777777" w:rsidR="00522113" w:rsidRDefault="00B51388">
      <w:pPr>
        <w:numPr>
          <w:ilvl w:val="3"/>
          <w:numId w:val="38"/>
        </w:numPr>
        <w:spacing w:line="357" w:lineRule="auto"/>
        <w:ind w:right="75"/>
        <w:jc w:val="both"/>
      </w:pPr>
      <w:r>
        <w:rPr>
          <w:rFonts w:ascii="Calibri" w:eastAsia="Calibri" w:hAnsi="Calibri" w:cs="Calibri"/>
          <w:sz w:val="24"/>
        </w:rPr>
        <w:t>Opções: 10, 20 e 30.</w:t>
      </w:r>
    </w:p>
    <w:p w14:paraId="2DB88190" w14:textId="77777777" w:rsidR="00522113" w:rsidRDefault="00B51388">
      <w:pPr>
        <w:numPr>
          <w:ilvl w:val="2"/>
          <w:numId w:val="38"/>
        </w:numPr>
        <w:spacing w:line="357" w:lineRule="auto"/>
        <w:ind w:right="75"/>
        <w:jc w:val="both"/>
      </w:pPr>
      <w:r>
        <w:rPr>
          <w:rFonts w:ascii="Calibri" w:eastAsia="Calibri" w:hAnsi="Calibri" w:cs="Calibri"/>
          <w:sz w:val="24"/>
        </w:rPr>
        <w:t>Tipo Pessoa: Apresenta a descrição do tipo da pessoa.</w:t>
      </w:r>
    </w:p>
    <w:p w14:paraId="1A4F2E75" w14:textId="77777777" w:rsidR="00522113" w:rsidRDefault="00B51388">
      <w:pPr>
        <w:numPr>
          <w:ilvl w:val="2"/>
          <w:numId w:val="38"/>
        </w:numPr>
        <w:spacing w:line="357" w:lineRule="auto"/>
        <w:ind w:right="75"/>
        <w:jc w:val="both"/>
      </w:pPr>
      <w:r>
        <w:rPr>
          <w:rFonts w:ascii="Calibri" w:eastAsia="Calibri" w:hAnsi="Calibri" w:cs="Calibri"/>
          <w:sz w:val="24"/>
        </w:rPr>
        <w:t>Nome: Apresenta o nome da pessoa.</w:t>
      </w:r>
    </w:p>
    <w:p w14:paraId="6AB5FA5F" w14:textId="77777777" w:rsidR="00522113" w:rsidRDefault="00B51388">
      <w:pPr>
        <w:numPr>
          <w:ilvl w:val="2"/>
          <w:numId w:val="38"/>
        </w:numPr>
        <w:spacing w:line="357" w:lineRule="auto"/>
        <w:ind w:right="75"/>
        <w:jc w:val="both"/>
      </w:pPr>
      <w:r>
        <w:rPr>
          <w:rFonts w:ascii="Calibri" w:eastAsia="Calibri" w:hAnsi="Calibri" w:cs="Calibri"/>
          <w:sz w:val="24"/>
        </w:rPr>
        <w:t>CPF/CNPJ: Apr</w:t>
      </w:r>
      <w:r>
        <w:rPr>
          <w:rFonts w:ascii="Calibri" w:eastAsia="Calibri" w:hAnsi="Calibri" w:cs="Calibri"/>
          <w:sz w:val="24"/>
        </w:rPr>
        <w:t>esenta o CPF, para pessoa do tipo física ou CNPJ, para pessoa do tipo jurídica.</w:t>
      </w:r>
    </w:p>
    <w:p w14:paraId="6252ED5F" w14:textId="77777777" w:rsidR="00522113" w:rsidRDefault="00B51388">
      <w:pPr>
        <w:numPr>
          <w:ilvl w:val="3"/>
          <w:numId w:val="38"/>
        </w:numPr>
        <w:spacing w:line="357" w:lineRule="auto"/>
        <w:ind w:right="75"/>
        <w:jc w:val="both"/>
      </w:pPr>
      <w:r>
        <w:rPr>
          <w:rFonts w:ascii="Calibri" w:eastAsia="Calibri" w:hAnsi="Calibri" w:cs="Calibri"/>
          <w:sz w:val="24"/>
        </w:rPr>
        <w:t>Máscara CPF: 999.999.999-99</w:t>
      </w:r>
    </w:p>
    <w:p w14:paraId="22692DB4" w14:textId="77777777" w:rsidR="00522113" w:rsidRDefault="00B51388">
      <w:pPr>
        <w:numPr>
          <w:ilvl w:val="3"/>
          <w:numId w:val="38"/>
        </w:numPr>
        <w:spacing w:line="357" w:lineRule="auto"/>
        <w:ind w:right="75"/>
        <w:jc w:val="both"/>
      </w:pPr>
      <w:r>
        <w:rPr>
          <w:rFonts w:ascii="Calibri" w:eastAsia="Calibri" w:hAnsi="Calibri" w:cs="Calibri"/>
          <w:sz w:val="24"/>
        </w:rPr>
        <w:t>Máscara CNPJ: 99.999.999/9999-99</w:t>
      </w:r>
    </w:p>
    <w:p w14:paraId="380B2437" w14:textId="77777777" w:rsidR="00522113" w:rsidRDefault="00B51388">
      <w:pPr>
        <w:numPr>
          <w:ilvl w:val="2"/>
          <w:numId w:val="38"/>
        </w:numPr>
        <w:spacing w:line="357" w:lineRule="auto"/>
        <w:ind w:right="75"/>
        <w:jc w:val="both"/>
      </w:pPr>
      <w:r>
        <w:rPr>
          <w:rFonts w:ascii="Calibri" w:eastAsia="Calibri" w:hAnsi="Calibri" w:cs="Calibri"/>
          <w:sz w:val="24"/>
        </w:rPr>
        <w:t>RG: Apresenta o RG da pessoa.</w:t>
      </w:r>
    </w:p>
    <w:p w14:paraId="1E7912F2" w14:textId="77777777" w:rsidR="00522113" w:rsidRDefault="00B51388">
      <w:pPr>
        <w:numPr>
          <w:ilvl w:val="2"/>
          <w:numId w:val="38"/>
        </w:numPr>
        <w:spacing w:line="357" w:lineRule="auto"/>
        <w:ind w:right="75"/>
        <w:jc w:val="both"/>
      </w:pPr>
      <w:r>
        <w:rPr>
          <w:rFonts w:ascii="Calibri" w:eastAsia="Calibri" w:hAnsi="Calibri" w:cs="Calibri"/>
          <w:sz w:val="24"/>
        </w:rPr>
        <w:t>CEP: Apresenta o CEP do endereço da pessoa.</w:t>
      </w:r>
    </w:p>
    <w:p w14:paraId="25D893E6" w14:textId="77777777" w:rsidR="00522113" w:rsidRDefault="00B51388">
      <w:pPr>
        <w:numPr>
          <w:ilvl w:val="2"/>
          <w:numId w:val="38"/>
        </w:numPr>
        <w:spacing w:line="357" w:lineRule="auto"/>
        <w:ind w:right="75"/>
        <w:jc w:val="both"/>
      </w:pPr>
      <w:r>
        <w:rPr>
          <w:rFonts w:ascii="Calibri" w:eastAsia="Calibri" w:hAnsi="Calibri" w:cs="Calibri"/>
          <w:sz w:val="24"/>
        </w:rPr>
        <w:t>UF: Apresenta a UF do endereço da pessoa.</w:t>
      </w:r>
    </w:p>
    <w:p w14:paraId="00AEAB10" w14:textId="77777777" w:rsidR="00522113" w:rsidRDefault="00B51388">
      <w:pPr>
        <w:numPr>
          <w:ilvl w:val="2"/>
          <w:numId w:val="38"/>
        </w:numPr>
        <w:spacing w:line="357" w:lineRule="auto"/>
        <w:ind w:right="75"/>
        <w:jc w:val="both"/>
      </w:pPr>
      <w:r>
        <w:rPr>
          <w:rFonts w:ascii="Calibri" w:eastAsia="Calibri" w:hAnsi="Calibri" w:cs="Calibri"/>
          <w:sz w:val="24"/>
        </w:rPr>
        <w:t>Município: Apresenta o município do endereço da pessoa.</w:t>
      </w:r>
    </w:p>
    <w:p w14:paraId="47E52362" w14:textId="77777777" w:rsidR="00522113" w:rsidRDefault="00B51388">
      <w:pPr>
        <w:numPr>
          <w:ilvl w:val="2"/>
          <w:numId w:val="38"/>
        </w:numPr>
        <w:spacing w:line="357" w:lineRule="auto"/>
        <w:ind w:right="75"/>
        <w:jc w:val="both"/>
      </w:pPr>
      <w:r>
        <w:rPr>
          <w:rFonts w:ascii="Calibri" w:eastAsia="Calibri" w:hAnsi="Calibri" w:cs="Calibri"/>
          <w:sz w:val="24"/>
        </w:rPr>
        <w:t>Tipo Logradouro: Apresenta o tipo do logradouro do endereço da pessoa.</w:t>
      </w:r>
    </w:p>
    <w:p w14:paraId="3C8B44A3" w14:textId="77777777" w:rsidR="00522113" w:rsidRDefault="00B51388">
      <w:pPr>
        <w:numPr>
          <w:ilvl w:val="2"/>
          <w:numId w:val="38"/>
        </w:numPr>
        <w:spacing w:line="357" w:lineRule="auto"/>
        <w:ind w:right="75"/>
        <w:jc w:val="both"/>
      </w:pPr>
      <w:r>
        <w:rPr>
          <w:rFonts w:ascii="Calibri" w:eastAsia="Calibri" w:hAnsi="Calibri" w:cs="Calibri"/>
          <w:sz w:val="24"/>
        </w:rPr>
        <w:t>Endereço: Apresenta o endereço da pessoa.</w:t>
      </w:r>
    </w:p>
    <w:p w14:paraId="45D504F2" w14:textId="77777777" w:rsidR="00522113" w:rsidRDefault="00B51388">
      <w:pPr>
        <w:numPr>
          <w:ilvl w:val="2"/>
          <w:numId w:val="38"/>
        </w:numPr>
        <w:spacing w:line="357" w:lineRule="auto"/>
        <w:ind w:right="75"/>
        <w:jc w:val="both"/>
      </w:pPr>
      <w:r>
        <w:rPr>
          <w:rFonts w:ascii="Calibri" w:eastAsia="Calibri" w:hAnsi="Calibri" w:cs="Calibri"/>
          <w:sz w:val="24"/>
        </w:rPr>
        <w:t>Nº: Apresenta o número do endereço da pessoa.</w:t>
      </w:r>
    </w:p>
    <w:p w14:paraId="182B88B1" w14:textId="77777777" w:rsidR="00522113" w:rsidRDefault="00B51388">
      <w:pPr>
        <w:numPr>
          <w:ilvl w:val="2"/>
          <w:numId w:val="38"/>
        </w:numPr>
        <w:spacing w:line="357" w:lineRule="auto"/>
        <w:ind w:right="75"/>
        <w:jc w:val="both"/>
      </w:pPr>
      <w:r>
        <w:rPr>
          <w:rFonts w:ascii="Calibri" w:eastAsia="Calibri" w:hAnsi="Calibri" w:cs="Calibri"/>
          <w:sz w:val="24"/>
        </w:rPr>
        <w:t xml:space="preserve">Complemento: Apresenta o </w:t>
      </w:r>
      <w:r>
        <w:rPr>
          <w:rFonts w:ascii="Calibri" w:eastAsia="Calibri" w:hAnsi="Calibri" w:cs="Calibri"/>
          <w:sz w:val="24"/>
        </w:rPr>
        <w:t>complemento do endereço da pessoa.</w:t>
      </w:r>
    </w:p>
    <w:p w14:paraId="59279A6F" w14:textId="77777777" w:rsidR="00522113" w:rsidRDefault="00B51388">
      <w:pPr>
        <w:numPr>
          <w:ilvl w:val="2"/>
          <w:numId w:val="38"/>
        </w:numPr>
        <w:spacing w:line="357" w:lineRule="auto"/>
        <w:ind w:right="75"/>
        <w:jc w:val="both"/>
      </w:pPr>
      <w:r>
        <w:rPr>
          <w:rFonts w:ascii="Calibri" w:eastAsia="Calibri" w:hAnsi="Calibri" w:cs="Calibri"/>
          <w:sz w:val="24"/>
        </w:rPr>
        <w:t>Bairro: Apresenta o bairro do endereço da pessoa.</w:t>
      </w:r>
    </w:p>
    <w:p w14:paraId="5F5C6DA3" w14:textId="77777777" w:rsidR="00522113" w:rsidRDefault="00B51388">
      <w:pPr>
        <w:numPr>
          <w:ilvl w:val="2"/>
          <w:numId w:val="38"/>
        </w:numPr>
        <w:spacing w:line="357" w:lineRule="auto"/>
        <w:ind w:right="75"/>
        <w:jc w:val="both"/>
      </w:pPr>
      <w:r>
        <w:rPr>
          <w:rFonts w:ascii="Calibri" w:eastAsia="Calibri" w:hAnsi="Calibri" w:cs="Calibri"/>
          <w:sz w:val="24"/>
        </w:rPr>
        <w:t>Contato: Apresenta o contato da pessoa.</w:t>
      </w:r>
    </w:p>
    <w:p w14:paraId="77E6F3D5" w14:textId="77777777" w:rsidR="00522113" w:rsidRDefault="00B51388">
      <w:pPr>
        <w:numPr>
          <w:ilvl w:val="3"/>
          <w:numId w:val="38"/>
        </w:numPr>
        <w:spacing w:line="357" w:lineRule="auto"/>
        <w:ind w:right="75"/>
        <w:jc w:val="both"/>
      </w:pPr>
      <w:r>
        <w:rPr>
          <w:rFonts w:ascii="Calibri" w:eastAsia="Calibri" w:hAnsi="Calibri" w:cs="Calibri"/>
          <w:sz w:val="24"/>
        </w:rPr>
        <w:t>Máscara: (99) 99999-9999</w:t>
      </w:r>
    </w:p>
    <w:p w14:paraId="7225289D" w14:textId="77777777" w:rsidR="00522113" w:rsidRDefault="00B51388">
      <w:pPr>
        <w:numPr>
          <w:ilvl w:val="2"/>
          <w:numId w:val="38"/>
        </w:numPr>
        <w:spacing w:line="357" w:lineRule="auto"/>
        <w:ind w:right="75"/>
        <w:jc w:val="both"/>
      </w:pPr>
      <w:r>
        <w:rPr>
          <w:rFonts w:ascii="Calibri" w:eastAsia="Calibri" w:hAnsi="Calibri" w:cs="Calibri"/>
          <w:sz w:val="24"/>
        </w:rPr>
        <w:t>Exibindo: Apresenta a quantidade de registros apresentados na tabela.</w:t>
      </w:r>
    </w:p>
    <w:p w14:paraId="16940127" w14:textId="77777777" w:rsidR="00522113" w:rsidRDefault="00B51388">
      <w:pPr>
        <w:numPr>
          <w:ilvl w:val="3"/>
          <w:numId w:val="38"/>
        </w:numPr>
        <w:spacing w:line="357" w:lineRule="auto"/>
        <w:ind w:right="75"/>
        <w:jc w:val="both"/>
      </w:pPr>
      <w:r>
        <w:rPr>
          <w:rFonts w:ascii="Calibri" w:eastAsia="Calibri" w:hAnsi="Calibri" w:cs="Calibri"/>
          <w:sz w:val="24"/>
        </w:rPr>
        <w:t>Máscara: 0 a 1000 itens</w:t>
      </w:r>
    </w:p>
    <w:p w14:paraId="46FD0138" w14:textId="77777777" w:rsidR="00522113" w:rsidRDefault="00B51388">
      <w:pPr>
        <w:numPr>
          <w:ilvl w:val="2"/>
          <w:numId w:val="38"/>
        </w:numPr>
        <w:spacing w:line="357" w:lineRule="auto"/>
        <w:ind w:right="75"/>
        <w:jc w:val="both"/>
      </w:pPr>
      <w:r>
        <w:rPr>
          <w:rFonts w:ascii="Calibri" w:eastAsia="Calibri" w:hAnsi="Calibri" w:cs="Calibri"/>
          <w:sz w:val="24"/>
        </w:rPr>
        <w:t>Paginação: A</w:t>
      </w:r>
      <w:r>
        <w:rPr>
          <w:rFonts w:ascii="Calibri" w:eastAsia="Calibri" w:hAnsi="Calibri" w:cs="Calibri"/>
          <w:sz w:val="24"/>
        </w:rPr>
        <w:t>presenta a paginação da tabela, com as opções de primeira página, anterior, próximo e última página, assim como as páginas conforme a quantidade de registros sendo apresentados, baseado no campo Exibir.</w:t>
      </w:r>
    </w:p>
    <w:p w14:paraId="7324A931" w14:textId="77777777" w:rsidR="00522113" w:rsidRDefault="00B51388">
      <w:pPr>
        <w:numPr>
          <w:ilvl w:val="2"/>
          <w:numId w:val="38"/>
        </w:numPr>
        <w:spacing w:line="357" w:lineRule="auto"/>
        <w:ind w:right="75"/>
        <w:jc w:val="both"/>
      </w:pPr>
      <w:r>
        <w:rPr>
          <w:rFonts w:ascii="Calibri" w:eastAsia="Calibri" w:hAnsi="Calibri" w:cs="Calibri"/>
          <w:sz w:val="24"/>
        </w:rPr>
        <w:t>Ações:</w:t>
      </w:r>
    </w:p>
    <w:p w14:paraId="607BB38F" w14:textId="77777777" w:rsidR="00522113" w:rsidRDefault="00B51388">
      <w:pPr>
        <w:numPr>
          <w:ilvl w:val="3"/>
          <w:numId w:val="38"/>
        </w:numPr>
        <w:spacing w:line="357" w:lineRule="auto"/>
        <w:ind w:right="75"/>
        <w:jc w:val="both"/>
      </w:pPr>
      <w:r>
        <w:rPr>
          <w:rFonts w:ascii="Calibri" w:eastAsia="Calibri" w:hAnsi="Calibri" w:cs="Calibri"/>
          <w:sz w:val="24"/>
        </w:rPr>
        <w:t>Gerar: Ao acionar esta opção, o sistema deverá</w:t>
      </w:r>
      <w:r>
        <w:rPr>
          <w:rFonts w:ascii="Calibri" w:eastAsia="Calibri" w:hAnsi="Calibri" w:cs="Calibri"/>
          <w:sz w:val="24"/>
        </w:rPr>
        <w:t xml:space="preserve"> buscar as pessoas cadastradas na funcionalidade Pessoas, baseadas nos filtros UF, Municípios e Tipo.</w:t>
      </w:r>
    </w:p>
    <w:p w14:paraId="04A47169" w14:textId="77777777" w:rsidR="00522113" w:rsidRDefault="00B51388">
      <w:pPr>
        <w:numPr>
          <w:ilvl w:val="3"/>
          <w:numId w:val="38"/>
        </w:numPr>
        <w:spacing w:line="357" w:lineRule="auto"/>
        <w:ind w:right="75"/>
        <w:jc w:val="both"/>
      </w:pPr>
      <w:r>
        <w:rPr>
          <w:rFonts w:ascii="Calibri" w:eastAsia="Calibri" w:hAnsi="Calibri" w:cs="Calibri"/>
          <w:sz w:val="24"/>
        </w:rPr>
        <w:t>Pessoa (registro): Ao acionar um registro, o sistema deverá encaminhar o usuário para a aba Monitoramento da Pessoa e apresentar os dados monitorados da r</w:t>
      </w:r>
      <w:r>
        <w:rPr>
          <w:rFonts w:ascii="Calibri" w:eastAsia="Calibri" w:hAnsi="Calibri" w:cs="Calibri"/>
          <w:sz w:val="24"/>
        </w:rPr>
        <w:t>espectiva pessoa.</w:t>
      </w:r>
    </w:p>
    <w:p w14:paraId="339F714F"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89">
        <w:r>
          <w:rPr>
            <w:rFonts w:ascii="Tahoma" w:eastAsia="Tahoma" w:hAnsi="Tahoma" w:cs="Tahoma"/>
            <w:i/>
            <w:color w:val="6666FF"/>
          </w:rPr>
          <w:t>Write EPub books for the iPad</w:t>
        </w:r>
      </w:hyperlink>
    </w:p>
    <w:p w14:paraId="06CAA4F7" w14:textId="77777777" w:rsidR="00522113" w:rsidRDefault="00B51388">
      <w:r>
        <w:br w:type="page"/>
      </w:r>
    </w:p>
    <w:p w14:paraId="2727533A"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72" w:name="_topic_MonitoramentodaPessoa"/>
      <w:bookmarkEnd w:id="272"/>
      <w:r>
        <w:rPr>
          <w:rFonts w:ascii="Tahoma" w:eastAsia="Tahoma" w:hAnsi="Tahoma" w:cs="Tahoma"/>
          <w:i/>
          <w:color w:val="243F60"/>
          <w:sz w:val="22"/>
        </w:rPr>
        <w:t>Monitoramento da Pessoa</w:t>
      </w:r>
    </w:p>
    <w:p w14:paraId="2AB09417" w14:textId="77777777" w:rsidR="00522113" w:rsidRDefault="00B51388">
      <w:r>
        <w:t>Ao acionar um "</w:t>
      </w:r>
      <w:r>
        <w:rPr>
          <w:b/>
        </w:rPr>
        <w:t>Pessoa (registro)</w:t>
      </w:r>
      <w:r>
        <w:t>", o sistema deverá encaminhar o usuário para a aba "</w:t>
      </w:r>
      <w:r>
        <w:rPr>
          <w:b/>
        </w:rPr>
        <w:t>Monitoramento da Pessoa</w:t>
      </w:r>
      <w:r>
        <w:t>" e apresentar os dados monitorados da respectiva pessoa.</w:t>
      </w:r>
    </w:p>
    <w:p w14:paraId="532DFCCA" w14:textId="77777777" w:rsidR="00522113" w:rsidRDefault="00522113"/>
    <w:p w14:paraId="2647A155" w14:textId="77777777" w:rsidR="00522113" w:rsidRDefault="00B51388">
      <w:pPr>
        <w:numPr>
          <w:ilvl w:val="0"/>
          <w:numId w:val="104"/>
        </w:numPr>
      </w:pPr>
      <w:r>
        <w:rPr>
          <w:b/>
        </w:rPr>
        <w:t xml:space="preserve">Tela - Responsável e Proprietário - </w:t>
      </w:r>
      <w:r>
        <w:rPr>
          <w:b/>
        </w:rPr>
        <w:t>Monitoramento da Pessoa</w:t>
      </w:r>
    </w:p>
    <w:p w14:paraId="25050C74" w14:textId="77777777" w:rsidR="00522113" w:rsidRDefault="00B51388">
      <w:r>
        <w:rPr>
          <w:noProof/>
        </w:rPr>
        <w:drawing>
          <wp:inline distT="0" distB="0" distL="0" distR="0" wp14:anchorId="48C43694" wp14:editId="2A6EB9D6">
            <wp:extent cx="5991225" cy="4476750"/>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png"/>
                    <pic:cNvPicPr/>
                  </pic:nvPicPr>
                  <pic:blipFill>
                    <a:blip r:embed="rId690" cstate="print"/>
                    <a:stretch>
                      <a:fillRect/>
                    </a:stretch>
                  </pic:blipFill>
                  <pic:spPr>
                    <a:xfrm>
                      <a:off x="0" y="0"/>
                      <a:ext cx="5991225" cy="4476750"/>
                    </a:xfrm>
                    <a:prstGeom prst="rect">
                      <a:avLst/>
                    </a:prstGeom>
                  </pic:spPr>
                </pic:pic>
              </a:graphicData>
            </a:graphic>
          </wp:inline>
        </w:drawing>
      </w:r>
    </w:p>
    <w:p w14:paraId="4DBB780F" w14:textId="77777777" w:rsidR="00522113" w:rsidRDefault="00522113"/>
    <w:p w14:paraId="2BF9C0F3" w14:textId="77777777" w:rsidR="00522113" w:rsidRDefault="00B51388">
      <w:pPr>
        <w:numPr>
          <w:ilvl w:val="0"/>
          <w:numId w:val="104"/>
        </w:numPr>
      </w:pPr>
      <w:r>
        <w:rPr>
          <w:b/>
        </w:rPr>
        <w:t>Detalhamento - Responsável e Proprietário - Monitoramento da Pessoa</w:t>
      </w:r>
    </w:p>
    <w:p w14:paraId="276BFA87" w14:textId="77777777" w:rsidR="00522113" w:rsidRDefault="00B51388">
      <w:pPr>
        <w:numPr>
          <w:ilvl w:val="1"/>
          <w:numId w:val="104"/>
        </w:numPr>
      </w:pPr>
      <w:r>
        <w:t>Aba Monitoramento</w:t>
      </w:r>
    </w:p>
    <w:p w14:paraId="7476D51F" w14:textId="77777777" w:rsidR="00522113" w:rsidRDefault="00B51388">
      <w:pPr>
        <w:numPr>
          <w:ilvl w:val="2"/>
          <w:numId w:val="104"/>
        </w:numPr>
      </w:pPr>
      <w:r>
        <w:t>Relação com o Bem: Apresenta se a pessoa é o Responsável ou Proprietário, do respectivo Bem, da respectiva Fiscalização.</w:t>
      </w:r>
    </w:p>
    <w:p w14:paraId="0DDAFC6D" w14:textId="77777777" w:rsidR="00522113" w:rsidRDefault="00B51388">
      <w:pPr>
        <w:numPr>
          <w:ilvl w:val="2"/>
          <w:numId w:val="104"/>
        </w:numPr>
      </w:pPr>
      <w:r>
        <w:t xml:space="preserve">UF: Apresenta a UF do </w:t>
      </w:r>
      <w:r>
        <w:t>endereço cadastrado da pessoa.</w:t>
      </w:r>
    </w:p>
    <w:p w14:paraId="2512A64F" w14:textId="77777777" w:rsidR="00522113" w:rsidRDefault="00B51388">
      <w:pPr>
        <w:numPr>
          <w:ilvl w:val="2"/>
          <w:numId w:val="104"/>
        </w:numPr>
      </w:pPr>
      <w:r>
        <w:t>Município: Apresenta o município do endereço cadastrado da pessoa.</w:t>
      </w:r>
    </w:p>
    <w:p w14:paraId="5782EDD4" w14:textId="77777777" w:rsidR="00522113" w:rsidRDefault="00B51388">
      <w:pPr>
        <w:numPr>
          <w:ilvl w:val="2"/>
          <w:numId w:val="104"/>
        </w:numPr>
      </w:pPr>
      <w:r>
        <w:t>Código IPHAN: Apresenta o código IPHAN do Bem da respectiva Fiscalização.</w:t>
      </w:r>
    </w:p>
    <w:p w14:paraId="54EAC2A5" w14:textId="77777777" w:rsidR="00522113" w:rsidRDefault="00B51388">
      <w:pPr>
        <w:numPr>
          <w:ilvl w:val="2"/>
          <w:numId w:val="104"/>
        </w:numPr>
      </w:pPr>
      <w:r>
        <w:t>Identificação do Bem: Apresenta a identificação do Bem da respectiva Fiscalização.</w:t>
      </w:r>
    </w:p>
    <w:p w14:paraId="4D3A0B9B" w14:textId="77777777" w:rsidR="00522113" w:rsidRDefault="00B51388">
      <w:pPr>
        <w:numPr>
          <w:ilvl w:val="2"/>
          <w:numId w:val="104"/>
        </w:numPr>
      </w:pPr>
      <w:r>
        <w:t>M</w:t>
      </w:r>
      <w:r>
        <w:t>unicípio: Apresenta o município do Bem da respectiva Fiscalização.</w:t>
      </w:r>
    </w:p>
    <w:p w14:paraId="46DC2714" w14:textId="77777777" w:rsidR="00522113" w:rsidRDefault="00B51388">
      <w:pPr>
        <w:numPr>
          <w:ilvl w:val="2"/>
          <w:numId w:val="104"/>
        </w:numPr>
      </w:pPr>
      <w:r>
        <w:t>Nº Fiscalização: Apresenta o número da fiscalização.</w:t>
      </w:r>
    </w:p>
    <w:p w14:paraId="06D40814" w14:textId="77777777" w:rsidR="00522113" w:rsidRDefault="00B51388">
      <w:pPr>
        <w:numPr>
          <w:ilvl w:val="2"/>
          <w:numId w:val="104"/>
        </w:numPr>
      </w:pPr>
      <w:r>
        <w:t>Nº Auto de Infração: Apresenta o número do auto de infração da respectiva Fiscalização.</w:t>
      </w:r>
    </w:p>
    <w:p w14:paraId="0F46AAA1" w14:textId="77777777" w:rsidR="00522113" w:rsidRDefault="00B51388">
      <w:pPr>
        <w:numPr>
          <w:ilvl w:val="2"/>
          <w:numId w:val="104"/>
        </w:numPr>
      </w:pPr>
      <w:r>
        <w:t>Data: Apresenta a data da criação do auto de inf</w:t>
      </w:r>
      <w:r>
        <w:t>ração da respectiva Fiscalização.</w:t>
      </w:r>
    </w:p>
    <w:p w14:paraId="250CA148" w14:textId="77777777" w:rsidR="00522113" w:rsidRDefault="00B51388">
      <w:pPr>
        <w:numPr>
          <w:ilvl w:val="2"/>
          <w:numId w:val="104"/>
        </w:numPr>
      </w:pPr>
      <w:r>
        <w:t>Autuação: Apresenta a descrição das infrações.</w:t>
      </w:r>
    </w:p>
    <w:p w14:paraId="709402DF" w14:textId="77777777" w:rsidR="00522113" w:rsidRDefault="00B51388">
      <w:pPr>
        <w:numPr>
          <w:ilvl w:val="2"/>
          <w:numId w:val="104"/>
        </w:numPr>
      </w:pPr>
      <w:r>
        <w:t>Fundamento Legal da Autuação: Apresenta a fundamentação legal do auto de infração.</w:t>
      </w:r>
    </w:p>
    <w:p w14:paraId="793F1C4B" w14:textId="77777777" w:rsidR="00522113" w:rsidRDefault="00B51388">
      <w:pPr>
        <w:numPr>
          <w:ilvl w:val="2"/>
          <w:numId w:val="104"/>
        </w:numPr>
      </w:pPr>
      <w:r>
        <w:t>Nº da Notificação: Apresenta o número da notificação da respectiva Fiscalização.</w:t>
      </w:r>
    </w:p>
    <w:p w14:paraId="052D700C" w14:textId="77777777" w:rsidR="00522113" w:rsidRDefault="00B51388">
      <w:pPr>
        <w:numPr>
          <w:ilvl w:val="2"/>
          <w:numId w:val="104"/>
        </w:numPr>
      </w:pPr>
      <w:r>
        <w:t>Data: Apres</w:t>
      </w:r>
      <w:r>
        <w:t>enta a data da criação da notificação da respectiva Fiscalização.</w:t>
      </w:r>
    </w:p>
    <w:p w14:paraId="3B302725" w14:textId="77777777" w:rsidR="00522113" w:rsidRDefault="00B51388">
      <w:pPr>
        <w:numPr>
          <w:ilvl w:val="2"/>
          <w:numId w:val="104"/>
        </w:numPr>
      </w:pPr>
      <w:r>
        <w:t>Caracterização da Intervenção: Apresenta a lista de caracterizações da intervenção da notificação.</w:t>
      </w:r>
    </w:p>
    <w:p w14:paraId="415A856B" w14:textId="77777777" w:rsidR="00522113" w:rsidRDefault="00B51388">
      <w:pPr>
        <w:numPr>
          <w:ilvl w:val="2"/>
          <w:numId w:val="104"/>
        </w:numPr>
      </w:pPr>
      <w:r>
        <w:t>Nº Termo de Embargo: Apresenta o número do termo de embargo da respectiva Fiscalização.</w:t>
      </w:r>
    </w:p>
    <w:p w14:paraId="48BD1E95" w14:textId="77777777" w:rsidR="00522113" w:rsidRDefault="00B51388">
      <w:pPr>
        <w:numPr>
          <w:ilvl w:val="2"/>
          <w:numId w:val="104"/>
        </w:numPr>
      </w:pPr>
      <w:r>
        <w:t>Dat</w:t>
      </w:r>
      <w:r>
        <w:t>a: Apresenta a data da criação do termo de embargo da respectiva Fiscalização.</w:t>
      </w:r>
    </w:p>
    <w:p w14:paraId="1A4B0343" w14:textId="77777777" w:rsidR="00522113" w:rsidRDefault="00B51388">
      <w:pPr>
        <w:numPr>
          <w:ilvl w:val="2"/>
          <w:numId w:val="104"/>
        </w:numPr>
      </w:pPr>
      <w:r>
        <w:t>Autuação: Apresenta a descrição das infrações.</w:t>
      </w:r>
    </w:p>
    <w:p w14:paraId="4AC8DF9B" w14:textId="77777777" w:rsidR="00522113" w:rsidRDefault="00B51388">
      <w:pPr>
        <w:numPr>
          <w:ilvl w:val="2"/>
          <w:numId w:val="104"/>
        </w:numPr>
      </w:pPr>
      <w:r>
        <w:t>Fundamento Legal da Autuação: Apresenta a fundamentação legal do termo de embargo.</w:t>
      </w:r>
    </w:p>
    <w:p w14:paraId="173714FA" w14:textId="77777777" w:rsidR="00522113" w:rsidRDefault="00B51388">
      <w:pPr>
        <w:numPr>
          <w:ilvl w:val="2"/>
          <w:numId w:val="104"/>
        </w:numPr>
      </w:pPr>
      <w:r>
        <w:t>Ações:</w:t>
      </w:r>
    </w:p>
    <w:p w14:paraId="372C823A" w14:textId="77777777" w:rsidR="00522113" w:rsidRDefault="00B51388">
      <w:pPr>
        <w:numPr>
          <w:ilvl w:val="3"/>
          <w:numId w:val="104"/>
        </w:numPr>
      </w:pPr>
      <w:r>
        <w:t>Relatório em Excel: Ao acionar esta opçã</w:t>
      </w:r>
      <w:r>
        <w:t>o, o sistema deverá gerar o relatório de responsável e proprietário no formato de planilha.</w:t>
      </w:r>
    </w:p>
    <w:p w14:paraId="418CC8E1" w14:textId="77777777" w:rsidR="00522113" w:rsidRDefault="00B51388">
      <w:pPr>
        <w:numPr>
          <w:ilvl w:val="4"/>
          <w:numId w:val="104"/>
        </w:numPr>
      </w:pPr>
      <w:r>
        <w:t>O relatório deverá ser gerado com o nome Relatorio_Responsaveis_Proprietarios.</w:t>
      </w:r>
    </w:p>
    <w:p w14:paraId="51034976" w14:textId="77777777" w:rsidR="00522113" w:rsidRDefault="00B51388">
      <w:pPr>
        <w:numPr>
          <w:ilvl w:val="3"/>
          <w:numId w:val="104"/>
        </w:numPr>
      </w:pPr>
      <w:r>
        <w:t xml:space="preserve">Relatório em PDF: Ao acionar esta opção, o sistema deverá gerar o relatório de </w:t>
      </w:r>
      <w:r>
        <w:t>responsável e proprietário no formato PDF.</w:t>
      </w:r>
    </w:p>
    <w:p w14:paraId="06261906" w14:textId="77777777" w:rsidR="00522113" w:rsidRDefault="00B51388">
      <w:pPr>
        <w:numPr>
          <w:ilvl w:val="4"/>
          <w:numId w:val="104"/>
        </w:numPr>
      </w:pPr>
      <w:r>
        <w:t>O relatório deverá ser gerado com o nome Relatorio_Responsaveis_Proprietarios.</w:t>
      </w:r>
    </w:p>
    <w:p w14:paraId="7E9AB6E5"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91">
        <w:r>
          <w:rPr>
            <w:rFonts w:ascii="Tahoma" w:eastAsia="Tahoma" w:hAnsi="Tahoma" w:cs="Tahoma"/>
            <w:i/>
            <w:color w:val="6666FF"/>
          </w:rPr>
          <w:t>Free help authoring envi</w:t>
        </w:r>
        <w:r>
          <w:rPr>
            <w:rFonts w:ascii="Tahoma" w:eastAsia="Tahoma" w:hAnsi="Tahoma" w:cs="Tahoma"/>
            <w:i/>
            <w:color w:val="6666FF"/>
          </w:rPr>
          <w:t>ronment</w:t>
        </w:r>
      </w:hyperlink>
    </w:p>
    <w:p w14:paraId="1067667B"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73" w:name="_topic_RelatorioemExcel"/>
      <w:bookmarkEnd w:id="273"/>
      <w:r>
        <w:rPr>
          <w:rFonts w:ascii="Tahoma" w:eastAsia="Tahoma" w:hAnsi="Tahoma" w:cs="Tahoma"/>
          <w:i/>
          <w:color w:val="243F60"/>
          <w:sz w:val="22"/>
        </w:rPr>
        <w:t>Relatório em Excel</w:t>
      </w:r>
    </w:p>
    <w:p w14:paraId="69D336C0" w14:textId="77777777" w:rsidR="00522113" w:rsidRDefault="00B51388">
      <w:r>
        <w:t>Ao acionar a opção "Relatório em Excel", o sistema deverá gerar o relatório de responsável e proprietário no for</w:t>
      </w:r>
      <w:r>
        <w:t>mato de planilha. O relatório deverá ser gerado com o nome Relatorio_Responsaveis_Proprietarios.</w:t>
      </w:r>
    </w:p>
    <w:p w14:paraId="66E85B2F" w14:textId="77777777" w:rsidR="00522113" w:rsidRDefault="00522113"/>
    <w:p w14:paraId="7AFF0871" w14:textId="77777777" w:rsidR="00522113" w:rsidRDefault="00B51388">
      <w:pPr>
        <w:numPr>
          <w:ilvl w:val="0"/>
          <w:numId w:val="105"/>
        </w:numPr>
      </w:pPr>
      <w:r>
        <w:rPr>
          <w:b/>
        </w:rPr>
        <w:t>Importante</w:t>
      </w:r>
      <w:r>
        <w:t>:</w:t>
      </w:r>
    </w:p>
    <w:p w14:paraId="24F3C63F" w14:textId="77777777" w:rsidR="00522113" w:rsidRDefault="00B51388">
      <w:pPr>
        <w:numPr>
          <w:ilvl w:val="1"/>
          <w:numId w:val="105"/>
        </w:numPr>
      </w:pPr>
      <w:r>
        <w:t>A tabela de relação de bem x indivíduo nos relatórios deverão ter o seguinte esquema de cores, seguindo a ordem das colunas:</w:t>
      </w:r>
    </w:p>
    <w:p w14:paraId="370927A5" w14:textId="77777777" w:rsidR="00522113" w:rsidRDefault="00B51388">
      <w:pPr>
        <w:numPr>
          <w:ilvl w:val="2"/>
          <w:numId w:val="105"/>
        </w:numPr>
      </w:pPr>
      <w:r>
        <w:rPr>
          <w:b/>
        </w:rPr>
        <w:t xml:space="preserve">Cinza escura: </w:t>
      </w:r>
      <w:r>
        <w:t>D9D9D9</w:t>
      </w:r>
    </w:p>
    <w:p w14:paraId="7542A6BA" w14:textId="77777777" w:rsidR="00522113" w:rsidRDefault="00B51388">
      <w:pPr>
        <w:numPr>
          <w:ilvl w:val="2"/>
          <w:numId w:val="105"/>
        </w:numPr>
      </w:pPr>
      <w:r>
        <w:rPr>
          <w:b/>
        </w:rPr>
        <w:t xml:space="preserve">Cinza claro: </w:t>
      </w:r>
      <w:r>
        <w:t>F0F0F0</w:t>
      </w:r>
    </w:p>
    <w:p w14:paraId="190319D8" w14:textId="77777777" w:rsidR="00522113" w:rsidRDefault="00B51388">
      <w:pPr>
        <w:numPr>
          <w:ilvl w:val="2"/>
          <w:numId w:val="105"/>
        </w:numPr>
      </w:pPr>
      <w:r>
        <w:rPr>
          <w:b/>
        </w:rPr>
        <w:t>Azul escuro:</w:t>
      </w:r>
      <w:r>
        <w:t xml:space="preserve"> BCD5ED</w:t>
      </w:r>
    </w:p>
    <w:p w14:paraId="27033914" w14:textId="77777777" w:rsidR="00522113" w:rsidRDefault="00B51388">
      <w:pPr>
        <w:numPr>
          <w:ilvl w:val="2"/>
          <w:numId w:val="105"/>
        </w:numPr>
      </w:pPr>
      <w:r>
        <w:rPr>
          <w:b/>
        </w:rPr>
        <w:t xml:space="preserve">Azul claro: </w:t>
      </w:r>
      <w:r>
        <w:t>DEEBF6</w:t>
      </w:r>
    </w:p>
    <w:p w14:paraId="41B1844A" w14:textId="77777777" w:rsidR="00522113" w:rsidRDefault="00B51388">
      <w:pPr>
        <w:numPr>
          <w:ilvl w:val="2"/>
          <w:numId w:val="105"/>
        </w:numPr>
      </w:pPr>
      <w:r>
        <w:rPr>
          <w:b/>
        </w:rPr>
        <w:t>Cinza escura:</w:t>
      </w:r>
      <w:r>
        <w:t xml:space="preserve"> D9D9D9</w:t>
      </w:r>
    </w:p>
    <w:p w14:paraId="522CE46C" w14:textId="77777777" w:rsidR="00522113" w:rsidRDefault="00B51388">
      <w:pPr>
        <w:numPr>
          <w:ilvl w:val="2"/>
          <w:numId w:val="105"/>
        </w:numPr>
      </w:pPr>
      <w:r>
        <w:rPr>
          <w:b/>
        </w:rPr>
        <w:t xml:space="preserve">Cinza claro: </w:t>
      </w:r>
      <w:r>
        <w:t>F0F0F0</w:t>
      </w:r>
    </w:p>
    <w:p w14:paraId="1F43DF66" w14:textId="77777777" w:rsidR="00522113" w:rsidRDefault="00B51388">
      <w:pPr>
        <w:numPr>
          <w:ilvl w:val="2"/>
          <w:numId w:val="105"/>
        </w:numPr>
      </w:pPr>
      <w:r>
        <w:rPr>
          <w:b/>
        </w:rPr>
        <w:t>Verde escuro:</w:t>
      </w:r>
      <w:r>
        <w:t xml:space="preserve"> C2D79A</w:t>
      </w:r>
    </w:p>
    <w:p w14:paraId="09DE0F92" w14:textId="77777777" w:rsidR="00522113" w:rsidRDefault="00B51388">
      <w:pPr>
        <w:numPr>
          <w:ilvl w:val="2"/>
          <w:numId w:val="105"/>
        </w:numPr>
      </w:pPr>
      <w:r>
        <w:rPr>
          <w:b/>
        </w:rPr>
        <w:t>Verde claro:</w:t>
      </w:r>
      <w:r>
        <w:t xml:space="preserve"> D6E9C9</w:t>
      </w:r>
    </w:p>
    <w:p w14:paraId="2707FA67" w14:textId="77777777" w:rsidR="00522113" w:rsidRDefault="00522113"/>
    <w:p w14:paraId="781E1B41" w14:textId="77777777" w:rsidR="00522113" w:rsidRDefault="00B51388">
      <w:pPr>
        <w:numPr>
          <w:ilvl w:val="0"/>
          <w:numId w:val="105"/>
        </w:numPr>
      </w:pPr>
      <w:r>
        <w:rPr>
          <w:b/>
        </w:rPr>
        <w:t>Modelo - Relatorio_Responsaveis_Proprietarios - Aba Pessoa</w:t>
      </w:r>
    </w:p>
    <w:p w14:paraId="360884A6" w14:textId="77777777" w:rsidR="00522113" w:rsidRDefault="00B51388">
      <w:r>
        <w:rPr>
          <w:noProof/>
        </w:rPr>
        <w:drawing>
          <wp:inline distT="0" distB="0" distL="0" distR="0" wp14:anchorId="74DC1A0F" wp14:editId="3AE0B10E">
            <wp:extent cx="5991225" cy="2457450"/>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png"/>
                    <pic:cNvPicPr/>
                  </pic:nvPicPr>
                  <pic:blipFill>
                    <a:blip r:embed="rId692" cstate="print"/>
                    <a:stretch>
                      <a:fillRect/>
                    </a:stretch>
                  </pic:blipFill>
                  <pic:spPr>
                    <a:xfrm>
                      <a:off x="0" y="0"/>
                      <a:ext cx="5991225" cy="2457450"/>
                    </a:xfrm>
                    <a:prstGeom prst="rect">
                      <a:avLst/>
                    </a:prstGeom>
                  </pic:spPr>
                </pic:pic>
              </a:graphicData>
            </a:graphic>
          </wp:inline>
        </w:drawing>
      </w:r>
    </w:p>
    <w:p w14:paraId="7FD5ADD7" w14:textId="77777777" w:rsidR="00522113" w:rsidRDefault="00522113"/>
    <w:p w14:paraId="437B13A1" w14:textId="77777777" w:rsidR="00522113" w:rsidRDefault="00B51388">
      <w:pPr>
        <w:numPr>
          <w:ilvl w:val="0"/>
          <w:numId w:val="105"/>
        </w:numPr>
      </w:pPr>
      <w:r>
        <w:rPr>
          <w:b/>
        </w:rPr>
        <w:t xml:space="preserve">Modelo - </w:t>
      </w:r>
      <w:r>
        <w:rPr>
          <w:b/>
        </w:rPr>
        <w:t>Relatorio_Responsaveis_Proprietarios - Aba Monitoramento Pessoa</w:t>
      </w:r>
    </w:p>
    <w:p w14:paraId="63ACF183" w14:textId="77777777" w:rsidR="00522113" w:rsidRDefault="00B51388">
      <w:r>
        <w:rPr>
          <w:noProof/>
        </w:rPr>
        <w:drawing>
          <wp:inline distT="0" distB="0" distL="0" distR="0" wp14:anchorId="58F52673" wp14:editId="4FD0E4BD">
            <wp:extent cx="5991225" cy="2457450"/>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png"/>
                    <pic:cNvPicPr/>
                  </pic:nvPicPr>
                  <pic:blipFill>
                    <a:blip r:embed="rId693" cstate="print"/>
                    <a:stretch>
                      <a:fillRect/>
                    </a:stretch>
                  </pic:blipFill>
                  <pic:spPr>
                    <a:xfrm>
                      <a:off x="0" y="0"/>
                      <a:ext cx="5991225" cy="2457450"/>
                    </a:xfrm>
                    <a:prstGeom prst="rect">
                      <a:avLst/>
                    </a:prstGeom>
                  </pic:spPr>
                </pic:pic>
              </a:graphicData>
            </a:graphic>
          </wp:inline>
        </w:drawing>
      </w:r>
    </w:p>
    <w:p w14:paraId="7CBA0940" w14:textId="77777777" w:rsidR="00522113" w:rsidRDefault="00522113"/>
    <w:p w14:paraId="0801D437" w14:textId="77777777" w:rsidR="00522113" w:rsidRDefault="00522113"/>
    <w:p w14:paraId="4936EE1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94">
        <w:r>
          <w:rPr>
            <w:rFonts w:ascii="Tahoma" w:eastAsia="Tahoma" w:hAnsi="Tahoma" w:cs="Tahoma"/>
            <w:i/>
            <w:color w:val="6666FF"/>
          </w:rPr>
          <w:t>What is a Help Authoring tool?</w:t>
        </w:r>
      </w:hyperlink>
    </w:p>
    <w:p w14:paraId="5B59A7D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6"/>
      </w:pPr>
      <w:r>
        <w:rPr>
          <w:sz w:val="1"/>
        </w:rPr>
        <w:br w:type="textWrapping" w:clear="all"/>
      </w:r>
      <w:bookmarkStart w:id="274" w:name="_topic_RelatorioemPDF"/>
      <w:bookmarkEnd w:id="274"/>
      <w:r>
        <w:rPr>
          <w:rFonts w:ascii="Tahoma" w:eastAsia="Tahoma" w:hAnsi="Tahoma" w:cs="Tahoma"/>
          <w:i/>
          <w:color w:val="243F60"/>
          <w:sz w:val="22"/>
        </w:rPr>
        <w:t>Relatório em PDF</w:t>
      </w:r>
    </w:p>
    <w:p w14:paraId="19891D74" w14:textId="77777777" w:rsidR="00522113" w:rsidRDefault="00B51388">
      <w:r>
        <w:t>Ao acionar a opção "Relatório em PDF", o sistema deverá gerar o relatório de responsável e proprietário no formato PDF. O relatório deverá ser gerado com o nome Relatorio_Responsavei</w:t>
      </w:r>
      <w:r>
        <w:t>s_Proprietarios.</w:t>
      </w:r>
    </w:p>
    <w:p w14:paraId="3C3BBB04" w14:textId="77777777" w:rsidR="00522113" w:rsidRDefault="00522113"/>
    <w:p w14:paraId="5A82540E" w14:textId="77777777" w:rsidR="00522113" w:rsidRDefault="00B51388">
      <w:pPr>
        <w:numPr>
          <w:ilvl w:val="0"/>
          <w:numId w:val="106"/>
        </w:numPr>
      </w:pPr>
      <w:r>
        <w:rPr>
          <w:b/>
        </w:rPr>
        <w:t>Importante</w:t>
      </w:r>
      <w:r>
        <w:t xml:space="preserve">: </w:t>
      </w:r>
    </w:p>
    <w:p w14:paraId="54DF817D" w14:textId="77777777" w:rsidR="00522113" w:rsidRDefault="00B51388">
      <w:pPr>
        <w:numPr>
          <w:ilvl w:val="1"/>
          <w:numId w:val="106"/>
        </w:numPr>
      </w:pPr>
      <w:r>
        <w:t>N cabeçalho do relatório em PDF deverão ser apresentadas as seguintes informações: "Documento gerado por &lt;Matricula&gt; - &lt;Nome do Usuário Logado&gt; / &lt;Unidade do Usuário Logado&gt; em &lt;Data&gt; &lt;Hora&gt; via sistema Fiscalis".</w:t>
      </w:r>
    </w:p>
    <w:p w14:paraId="1D778189" w14:textId="77777777" w:rsidR="00522113" w:rsidRDefault="00B51388">
      <w:pPr>
        <w:numPr>
          <w:ilvl w:val="2"/>
          <w:numId w:val="106"/>
        </w:numPr>
      </w:pPr>
      <w:r>
        <w:t xml:space="preserve">O </w:t>
      </w:r>
      <w:r>
        <w:t>campo &lt;Data&gt; e &lt;Hora&gt; são a data e hora em que foi gerado o relatório.</w:t>
      </w:r>
    </w:p>
    <w:p w14:paraId="0CB1388B" w14:textId="77777777" w:rsidR="00522113" w:rsidRDefault="00B51388">
      <w:pPr>
        <w:numPr>
          <w:ilvl w:val="3"/>
          <w:numId w:val="106"/>
        </w:numPr>
      </w:pPr>
      <w:r>
        <w:t>Máscara &lt;Data&gt;: DD/MM/AAAA</w:t>
      </w:r>
    </w:p>
    <w:p w14:paraId="05D2E2D3" w14:textId="77777777" w:rsidR="00522113" w:rsidRDefault="00B51388">
      <w:pPr>
        <w:numPr>
          <w:ilvl w:val="3"/>
          <w:numId w:val="106"/>
        </w:numPr>
      </w:pPr>
      <w:r>
        <w:t>Máscara &lt;Hora&gt;: HH:MM:SS</w:t>
      </w:r>
    </w:p>
    <w:p w14:paraId="06546038" w14:textId="77777777" w:rsidR="00522113" w:rsidRDefault="00B51388">
      <w:pPr>
        <w:numPr>
          <w:ilvl w:val="1"/>
          <w:numId w:val="106"/>
        </w:numPr>
      </w:pPr>
      <w:r>
        <w:t xml:space="preserve">No relatório em PDF, em "Responsável e Proprietário - Monitoramento da Pessoa", os títulos Danos do Bem, Dados do Auto de Infração e </w:t>
      </w:r>
      <w:r>
        <w:t>Dados do Termo de Embargo não deverão existir.</w:t>
      </w:r>
    </w:p>
    <w:p w14:paraId="6DFBF438" w14:textId="77777777" w:rsidR="00522113" w:rsidRDefault="00B51388">
      <w:pPr>
        <w:numPr>
          <w:ilvl w:val="1"/>
          <w:numId w:val="106"/>
        </w:numPr>
      </w:pPr>
      <w:r>
        <w:t>No relatório em planilha e PDF, o sistema deverá a partir da primeira coluna Autuação (Auto de Infração), formatar o texto para que somente a primeira letra do texto seja em maiúsculo e o restante em minusculo</w:t>
      </w:r>
      <w:r>
        <w:t>.</w:t>
      </w:r>
    </w:p>
    <w:p w14:paraId="75D50B2A" w14:textId="77777777" w:rsidR="00522113" w:rsidRDefault="00522113"/>
    <w:p w14:paraId="091A5029" w14:textId="77777777" w:rsidR="00522113" w:rsidRDefault="00B51388">
      <w:pPr>
        <w:numPr>
          <w:ilvl w:val="0"/>
          <w:numId w:val="106"/>
        </w:numPr>
      </w:pPr>
      <w:r>
        <w:t>Modelo - Relatorio_Responsaveis_Proprietarios.</w:t>
      </w:r>
    </w:p>
    <w:p w14:paraId="5181D8C9" w14:textId="77777777" w:rsidR="00522113" w:rsidRDefault="00B51388">
      <w:r>
        <w:rPr>
          <w:noProof/>
        </w:rPr>
        <w:drawing>
          <wp:inline distT="0" distB="0" distL="0" distR="0" wp14:anchorId="1BE41422" wp14:editId="17E51E4B">
            <wp:extent cx="5991225" cy="12773025"/>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png"/>
                    <pic:cNvPicPr/>
                  </pic:nvPicPr>
                  <pic:blipFill>
                    <a:blip r:embed="rId695" cstate="print"/>
                    <a:stretch>
                      <a:fillRect/>
                    </a:stretch>
                  </pic:blipFill>
                  <pic:spPr>
                    <a:xfrm>
                      <a:off x="0" y="0"/>
                      <a:ext cx="5991225" cy="12773025"/>
                    </a:xfrm>
                    <a:prstGeom prst="rect">
                      <a:avLst/>
                    </a:prstGeom>
                  </pic:spPr>
                </pic:pic>
              </a:graphicData>
            </a:graphic>
          </wp:inline>
        </w:drawing>
      </w:r>
    </w:p>
    <w:p w14:paraId="7D667114"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96">
        <w:r>
          <w:rPr>
            <w:rFonts w:ascii="Tahoma" w:eastAsia="Tahoma" w:hAnsi="Tahoma" w:cs="Tahoma"/>
            <w:i/>
            <w:color w:val="6666FF"/>
          </w:rPr>
          <w:t>iPhone web sites made easy</w:t>
        </w:r>
      </w:hyperlink>
    </w:p>
    <w:p w14:paraId="5E0D193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pPr>
      <w:r>
        <w:rPr>
          <w:sz w:val="1"/>
        </w:rPr>
        <w:br w:type="textWrapping" w:clear="all"/>
      </w:r>
      <w:bookmarkStart w:id="275" w:name="_topic_RelatorioSetoreseBens"/>
      <w:bookmarkEnd w:id="275"/>
      <w:r>
        <w:rPr>
          <w:rFonts w:ascii="Tahoma" w:eastAsia="Tahoma" w:hAnsi="Tahoma" w:cs="Tahoma"/>
          <w:color w:val="243F60"/>
          <w:sz w:val="22"/>
        </w:rPr>
        <w:t>Relatório Seto</w:t>
      </w:r>
      <w:r>
        <w:rPr>
          <w:rFonts w:ascii="Tahoma" w:eastAsia="Tahoma" w:hAnsi="Tahoma" w:cs="Tahoma"/>
          <w:color w:val="243F60"/>
          <w:sz w:val="22"/>
        </w:rPr>
        <w:t>res e Bens</w:t>
      </w:r>
    </w:p>
    <w:p w14:paraId="378CD35B" w14:textId="77777777" w:rsidR="00522113" w:rsidRDefault="00B51388">
      <w:pPr>
        <w:spacing w:line="357" w:lineRule="auto"/>
        <w:ind w:left="105" w:right="75"/>
        <w:jc w:val="both"/>
      </w:pPr>
      <w:r>
        <w:rPr>
          <w:rFonts w:ascii="Calibri" w:eastAsia="Calibri" w:hAnsi="Calibri" w:cs="Calibri"/>
          <w:sz w:val="24"/>
        </w:rPr>
        <w:t>Para visualizar o relatório dos setores e bens com as suas respectivas quantidades de fiscalizações cadastradas.</w:t>
      </w:r>
    </w:p>
    <w:p w14:paraId="30952061" w14:textId="77777777" w:rsidR="00522113" w:rsidRDefault="00B51388">
      <w:pPr>
        <w:numPr>
          <w:ilvl w:val="0"/>
          <w:numId w:val="38"/>
        </w:numPr>
        <w:spacing w:before="15" w:line="360" w:lineRule="auto"/>
        <w:ind w:right="75"/>
        <w:jc w:val="both"/>
      </w:pPr>
      <w:r>
        <w:rPr>
          <w:rFonts w:ascii="Calibri" w:eastAsia="Calibri" w:hAnsi="Calibri" w:cs="Calibri"/>
          <w:b/>
          <w:sz w:val="24"/>
        </w:rPr>
        <w:t xml:space="preserve">Importante: </w:t>
      </w:r>
      <w:r>
        <w:rPr>
          <w:rFonts w:ascii="Calibri" w:eastAsia="Calibri" w:hAnsi="Calibri" w:cs="Calibri"/>
          <w:sz w:val="24"/>
        </w:rPr>
        <w:t>Ao selecionar a opção "Tipo: Bem ou Setor" e informar os campos obrigatórios, o sistema deverá buscar os registros confo</w:t>
      </w:r>
      <w:r>
        <w:rPr>
          <w:rFonts w:ascii="Calibri" w:eastAsia="Calibri" w:hAnsi="Calibri" w:cs="Calibri"/>
          <w:sz w:val="24"/>
        </w:rPr>
        <w:t>rme os dados informado nos filtros.</w:t>
      </w:r>
    </w:p>
    <w:p w14:paraId="6407E64E" w14:textId="77777777" w:rsidR="00522113" w:rsidRDefault="00B51388">
      <w:pPr>
        <w:numPr>
          <w:ilvl w:val="1"/>
          <w:numId w:val="38"/>
        </w:numPr>
        <w:spacing w:before="15" w:line="360" w:lineRule="auto"/>
        <w:ind w:right="75"/>
        <w:jc w:val="both"/>
      </w:pPr>
      <w:r>
        <w:rPr>
          <w:rFonts w:ascii="Calibri" w:eastAsia="Calibri" w:hAnsi="Calibri" w:cs="Calibri"/>
          <w:sz w:val="24"/>
        </w:rPr>
        <w:t>O sistema deverá buscar os bens que possuem fiscalizações cadastradas na situação Concluída.</w:t>
      </w:r>
    </w:p>
    <w:p w14:paraId="1E1B199A" w14:textId="77777777" w:rsidR="00522113" w:rsidRDefault="00B51388">
      <w:pPr>
        <w:numPr>
          <w:ilvl w:val="1"/>
          <w:numId w:val="38"/>
        </w:numPr>
        <w:spacing w:before="15" w:line="360" w:lineRule="auto"/>
        <w:ind w:right="75"/>
        <w:jc w:val="both"/>
      </w:pPr>
      <w:r>
        <w:rPr>
          <w:rFonts w:ascii="Calibri" w:eastAsia="Calibri" w:hAnsi="Calibri" w:cs="Calibri"/>
          <w:sz w:val="24"/>
        </w:rPr>
        <w:t>O sistema deverá buscar os setores que possuem fiscalizações cadastradas na situação Concluída.</w:t>
      </w:r>
    </w:p>
    <w:p w14:paraId="10B1E591"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97">
        <w:r>
          <w:rPr>
            <w:rFonts w:ascii="Tahoma" w:eastAsia="Tahoma" w:hAnsi="Tahoma" w:cs="Tahoma"/>
            <w:i/>
            <w:color w:val="6666FF"/>
          </w:rPr>
          <w:t>Create help files for the Qt Help Framework</w:t>
        </w:r>
      </w:hyperlink>
    </w:p>
    <w:p w14:paraId="13C09D22" w14:textId="77777777" w:rsidR="00522113" w:rsidRDefault="00B51388">
      <w:r>
        <w:br w:type="page"/>
      </w:r>
    </w:p>
    <w:p w14:paraId="5F58D054"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76" w:name="_topic_Bens1"/>
      <w:bookmarkEnd w:id="276"/>
      <w:r>
        <w:rPr>
          <w:rFonts w:ascii="Tahoma" w:eastAsia="Tahoma" w:hAnsi="Tahoma" w:cs="Tahoma"/>
          <w:i/>
          <w:color w:val="243F60"/>
          <w:sz w:val="22"/>
        </w:rPr>
        <w:t>Bens</w:t>
      </w:r>
    </w:p>
    <w:p w14:paraId="6D3D2272" w14:textId="77777777" w:rsidR="00522113" w:rsidRDefault="00B51388">
      <w:pPr>
        <w:spacing w:line="357" w:lineRule="auto"/>
        <w:ind w:left="105" w:right="75"/>
        <w:jc w:val="both"/>
      </w:pPr>
      <w:r>
        <w:rPr>
          <w:rFonts w:ascii="Calibri" w:eastAsia="Calibri" w:hAnsi="Calibri" w:cs="Calibri"/>
          <w:sz w:val="24"/>
        </w:rPr>
        <w:t xml:space="preserve">O sistema fornecer um relatório dos </w:t>
      </w:r>
      <w:r>
        <w:rPr>
          <w:rFonts w:ascii="Calibri" w:eastAsia="Calibri" w:hAnsi="Calibri" w:cs="Calibri"/>
          <w:b/>
          <w:sz w:val="24"/>
        </w:rPr>
        <w:t>setores e bens</w:t>
      </w:r>
      <w:r>
        <w:rPr>
          <w:rFonts w:ascii="Calibri" w:eastAsia="Calibri" w:hAnsi="Calibri" w:cs="Calibri"/>
          <w:sz w:val="24"/>
        </w:rPr>
        <w:t xml:space="preserve"> com as suas respectivas quantidades de fiscalizações cadastradas. Ao selecionar a opção "Tipo: Bem" e informar</w:t>
      </w:r>
      <w:r>
        <w:rPr>
          <w:rFonts w:ascii="Calibri" w:eastAsia="Calibri" w:hAnsi="Calibri" w:cs="Calibri"/>
          <w:sz w:val="24"/>
        </w:rPr>
        <w:t xml:space="preserve"> os campos obrigatórios e acionar a opção "Gerar", o sistema deverá buscar os registros conforme os dados informado nos filtros. O sistema deverá buscar os bens que possuem fiscalizações cadastradas na situação Concluída.</w:t>
      </w:r>
    </w:p>
    <w:p w14:paraId="5D5F59E3" w14:textId="77777777" w:rsidR="00522113" w:rsidRDefault="00522113">
      <w:pPr>
        <w:spacing w:before="15" w:line="240" w:lineRule="exact"/>
      </w:pPr>
    </w:p>
    <w:p w14:paraId="2E0837A7" w14:textId="77777777" w:rsidR="00522113" w:rsidRDefault="00B51388">
      <w:pPr>
        <w:numPr>
          <w:ilvl w:val="0"/>
          <w:numId w:val="99"/>
        </w:numPr>
      </w:pPr>
      <w:r>
        <w:rPr>
          <w:rFonts w:ascii="Calibri" w:eastAsia="Calibri" w:hAnsi="Calibri" w:cs="Calibri"/>
          <w:b/>
          <w:sz w:val="24"/>
        </w:rPr>
        <w:t>Tela - Relátorio Bem</w:t>
      </w:r>
    </w:p>
    <w:p w14:paraId="0C4BC183" w14:textId="77777777" w:rsidR="00522113" w:rsidRDefault="00B51388">
      <w:pPr>
        <w:ind w:left="105"/>
      </w:pPr>
      <w:r>
        <w:rPr>
          <w:noProof/>
        </w:rPr>
        <w:drawing>
          <wp:inline distT="0" distB="0" distL="0" distR="0" wp14:anchorId="4BC7D0BA" wp14:editId="4B9F5339">
            <wp:extent cx="5924550" cy="3705225"/>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png"/>
                    <pic:cNvPicPr/>
                  </pic:nvPicPr>
                  <pic:blipFill>
                    <a:blip r:embed="rId698" cstate="print"/>
                    <a:stretch>
                      <a:fillRect/>
                    </a:stretch>
                  </pic:blipFill>
                  <pic:spPr>
                    <a:xfrm>
                      <a:off x="0" y="0"/>
                      <a:ext cx="5924550" cy="3705225"/>
                    </a:xfrm>
                    <a:prstGeom prst="rect">
                      <a:avLst/>
                    </a:prstGeom>
                  </pic:spPr>
                </pic:pic>
              </a:graphicData>
            </a:graphic>
          </wp:inline>
        </w:drawing>
      </w:r>
    </w:p>
    <w:p w14:paraId="514B68C6" w14:textId="77777777" w:rsidR="00522113" w:rsidRDefault="00522113">
      <w:pPr>
        <w:ind w:left="105"/>
      </w:pPr>
    </w:p>
    <w:p w14:paraId="54FF57E2" w14:textId="77777777" w:rsidR="00522113" w:rsidRDefault="00B51388">
      <w:pPr>
        <w:ind w:left="105"/>
      </w:pPr>
      <w:r>
        <w:rPr>
          <w:rFonts w:ascii="Calibri" w:eastAsia="Calibri" w:hAnsi="Calibri" w:cs="Calibri"/>
          <w:b/>
          <w:sz w:val="24"/>
        </w:rPr>
        <w:t>IMPORTANT</w:t>
      </w:r>
      <w:r>
        <w:rPr>
          <w:rFonts w:ascii="Calibri" w:eastAsia="Calibri" w:hAnsi="Calibri" w:cs="Calibri"/>
          <w:b/>
          <w:sz w:val="24"/>
        </w:rPr>
        <w:t>E:</w:t>
      </w:r>
    </w:p>
    <w:p w14:paraId="62DB5EC7" w14:textId="77777777" w:rsidR="00522113" w:rsidRDefault="00B51388">
      <w:pPr>
        <w:numPr>
          <w:ilvl w:val="1"/>
          <w:numId w:val="99"/>
        </w:numPr>
        <w:jc w:val="both"/>
      </w:pPr>
      <w:r>
        <w:rPr>
          <w:rFonts w:ascii="Calibri" w:eastAsia="Calibri" w:hAnsi="Calibri" w:cs="Calibri"/>
          <w:sz w:val="24"/>
        </w:rPr>
        <w:t xml:space="preserve">Ao acionar esta opção </w:t>
      </w:r>
      <w:r>
        <w:rPr>
          <w:noProof/>
        </w:rPr>
        <w:drawing>
          <wp:inline distT="0" distB="0" distL="0" distR="0" wp14:anchorId="3A48A1E0" wp14:editId="0F76E4FF">
            <wp:extent cx="1200150" cy="304800"/>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png"/>
                    <pic:cNvPicPr/>
                  </pic:nvPicPr>
                  <pic:blipFill>
                    <a:blip r:embed="rId649" cstate="print"/>
                    <a:stretch>
                      <a:fillRect/>
                    </a:stretch>
                  </pic:blipFill>
                  <pic:spPr>
                    <a:xfrm>
                      <a:off x="0" y="0"/>
                      <a:ext cx="1200150" cy="304800"/>
                    </a:xfrm>
                    <a:prstGeom prst="rect">
                      <a:avLst/>
                    </a:prstGeom>
                  </pic:spPr>
                </pic:pic>
              </a:graphicData>
            </a:graphic>
          </wp:inline>
        </w:drawing>
      </w:r>
      <w:r>
        <w:rPr>
          <w:rFonts w:ascii="Calibri" w:eastAsia="Calibri" w:hAnsi="Calibri" w:cs="Calibri"/>
          <w:sz w:val="24"/>
        </w:rPr>
        <w:t>, o sistema deverá buscar o bem a partir da pesquisa textual e filtros utilizados e apresentar o resultado na aba Bens.</w:t>
      </w:r>
    </w:p>
    <w:p w14:paraId="14CFE4CB" w14:textId="77777777" w:rsidR="00522113" w:rsidRDefault="00B51388">
      <w:pPr>
        <w:numPr>
          <w:ilvl w:val="1"/>
          <w:numId w:val="99"/>
        </w:numPr>
        <w:jc w:val="both"/>
      </w:pPr>
      <w:r>
        <w:rPr>
          <w:rFonts w:ascii="Calibri" w:eastAsia="Calibri" w:hAnsi="Calibri" w:cs="Calibri"/>
          <w:sz w:val="24"/>
        </w:rPr>
        <w:t>Os registros do</w:t>
      </w:r>
      <w:r>
        <w:rPr>
          <w:rFonts w:ascii="Calibri" w:eastAsia="Calibri" w:hAnsi="Calibri" w:cs="Calibri"/>
          <w:b/>
          <w:sz w:val="24"/>
        </w:rPr>
        <w:t xml:space="preserve"> Bem</w:t>
      </w:r>
      <w:r>
        <w:rPr>
          <w:rFonts w:ascii="Calibri" w:eastAsia="Calibri" w:hAnsi="Calibri" w:cs="Calibri"/>
          <w:sz w:val="24"/>
        </w:rPr>
        <w:t xml:space="preserve"> possuem apenas as informações de </w:t>
      </w:r>
      <w:r>
        <w:rPr>
          <w:rFonts w:ascii="Calibri" w:eastAsia="Calibri" w:hAnsi="Calibri" w:cs="Calibri"/>
          <w:b/>
          <w:sz w:val="24"/>
        </w:rPr>
        <w:t xml:space="preserve">Unidade, Município, Bem, Natureza, Tipo, Qtd Fiscalizações Cadastradas. </w:t>
      </w:r>
    </w:p>
    <w:p w14:paraId="0688F3D3" w14:textId="77777777" w:rsidR="00522113" w:rsidRDefault="00B51388">
      <w:pPr>
        <w:numPr>
          <w:ilvl w:val="1"/>
          <w:numId w:val="99"/>
        </w:numPr>
        <w:jc w:val="both"/>
      </w:pPr>
      <w:r>
        <w:rPr>
          <w:rFonts w:ascii="Calibri" w:eastAsia="Calibri" w:hAnsi="Calibri" w:cs="Calibri"/>
          <w:sz w:val="24"/>
        </w:rPr>
        <w:t>O sistema apresentar no campo "Qtd Fiscalizações Cadastradas", a quantidade de fiscalizações do respectivo Bem que se encontram com a situação igual a Concluída.</w:t>
      </w:r>
    </w:p>
    <w:p w14:paraId="4EFEA258" w14:textId="77777777" w:rsidR="00522113" w:rsidRDefault="00B51388">
      <w:pPr>
        <w:numPr>
          <w:ilvl w:val="1"/>
          <w:numId w:val="99"/>
        </w:numPr>
        <w:jc w:val="both"/>
      </w:pPr>
      <w:r>
        <w:rPr>
          <w:rFonts w:ascii="Calibri" w:eastAsia="Calibri" w:hAnsi="Calibri" w:cs="Calibri"/>
          <w:sz w:val="24"/>
        </w:rPr>
        <w:t xml:space="preserve">O sistema </w:t>
      </w:r>
      <w:r>
        <w:rPr>
          <w:rFonts w:ascii="Calibri" w:eastAsia="Calibri" w:hAnsi="Calibri" w:cs="Calibri"/>
          <w:sz w:val="24"/>
        </w:rPr>
        <w:t>deverá permitir a seleção individual das colunas que devem compor o resultado da pesquisa através do campo Colunas da Listagem. Ao excluir ou incluir uma coluna, o sistema deverá atualizar em sequencia o resultado da pesquisa.</w:t>
      </w:r>
    </w:p>
    <w:p w14:paraId="19A6E8C1" w14:textId="77777777" w:rsidR="00522113" w:rsidRDefault="00B51388">
      <w:pPr>
        <w:numPr>
          <w:ilvl w:val="1"/>
          <w:numId w:val="99"/>
        </w:numPr>
        <w:jc w:val="both"/>
      </w:pPr>
      <w:r>
        <w:rPr>
          <w:rFonts w:ascii="Calibri" w:eastAsia="Calibri" w:hAnsi="Calibri" w:cs="Calibri"/>
          <w:sz w:val="24"/>
        </w:rPr>
        <w:t>Ao acionar esta opção "</w:t>
      </w:r>
      <w:r>
        <w:rPr>
          <w:rFonts w:ascii="Calibri" w:eastAsia="Calibri" w:hAnsi="Calibri" w:cs="Calibri"/>
          <w:b/>
          <w:sz w:val="24"/>
        </w:rPr>
        <w:t>Relató</w:t>
      </w:r>
      <w:r>
        <w:rPr>
          <w:rFonts w:ascii="Calibri" w:eastAsia="Calibri" w:hAnsi="Calibri" w:cs="Calibri"/>
          <w:b/>
          <w:sz w:val="24"/>
        </w:rPr>
        <w:t>rio em Excel</w:t>
      </w:r>
      <w:r>
        <w:rPr>
          <w:rFonts w:ascii="Calibri" w:eastAsia="Calibri" w:hAnsi="Calibri" w:cs="Calibri"/>
          <w:sz w:val="24"/>
        </w:rPr>
        <w:t>", o sistema deverá gerar o relatório Síntese , sintetizando no formato de planilha. O relatório deverá ser gerado com o nome Relatório_Bens.xlsx.</w:t>
      </w:r>
    </w:p>
    <w:p w14:paraId="333C0556" w14:textId="77777777" w:rsidR="00522113" w:rsidRDefault="00B51388">
      <w:pPr>
        <w:numPr>
          <w:ilvl w:val="1"/>
          <w:numId w:val="99"/>
        </w:numPr>
        <w:jc w:val="both"/>
      </w:pPr>
      <w:r>
        <w:rPr>
          <w:rFonts w:ascii="Calibri" w:eastAsia="Calibri" w:hAnsi="Calibri" w:cs="Calibri"/>
          <w:sz w:val="24"/>
        </w:rPr>
        <w:t>Ao acionar esta opção "</w:t>
      </w:r>
      <w:r>
        <w:rPr>
          <w:rFonts w:ascii="Calibri" w:eastAsia="Calibri" w:hAnsi="Calibri" w:cs="Calibri"/>
          <w:b/>
          <w:sz w:val="24"/>
        </w:rPr>
        <w:t>Relatório em PDF</w:t>
      </w:r>
      <w:r>
        <w:rPr>
          <w:rFonts w:ascii="Calibri" w:eastAsia="Calibri" w:hAnsi="Calibri" w:cs="Calibri"/>
          <w:sz w:val="24"/>
        </w:rPr>
        <w:t>", o sistema deverá gerar o relatório Síntese , sintetizan</w:t>
      </w:r>
      <w:r>
        <w:rPr>
          <w:rFonts w:ascii="Calibri" w:eastAsia="Calibri" w:hAnsi="Calibri" w:cs="Calibri"/>
          <w:sz w:val="24"/>
        </w:rPr>
        <w:t>do no formato PDF. O relatório deverá ser gerado com o nome Relatório_Bens.pdf.</w:t>
      </w:r>
    </w:p>
    <w:p w14:paraId="20A58A30" w14:textId="77777777" w:rsidR="00522113" w:rsidRDefault="00522113">
      <w:pPr>
        <w:ind w:left="105"/>
      </w:pPr>
    </w:p>
    <w:p w14:paraId="09B31408" w14:textId="77777777" w:rsidR="00522113" w:rsidRDefault="00B51388">
      <w:pPr>
        <w:numPr>
          <w:ilvl w:val="0"/>
          <w:numId w:val="99"/>
        </w:numPr>
      </w:pPr>
      <w:r>
        <w:rPr>
          <w:rFonts w:ascii="Calibri" w:eastAsia="Calibri" w:hAnsi="Calibri" w:cs="Calibri"/>
          <w:b/>
          <w:sz w:val="24"/>
        </w:rPr>
        <w:t>Relátorio em Excel:</w:t>
      </w:r>
    </w:p>
    <w:p w14:paraId="36141A0C" w14:textId="77777777" w:rsidR="00522113" w:rsidRDefault="00B51388">
      <w:r>
        <w:rPr>
          <w:noProof/>
        </w:rPr>
        <w:drawing>
          <wp:inline distT="0" distB="0" distL="0" distR="0" wp14:anchorId="5F3BBD36" wp14:editId="11D6B1C3">
            <wp:extent cx="5991225" cy="2705100"/>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png"/>
                    <pic:cNvPicPr/>
                  </pic:nvPicPr>
                  <pic:blipFill>
                    <a:blip r:embed="rId699" cstate="print"/>
                    <a:stretch>
                      <a:fillRect/>
                    </a:stretch>
                  </pic:blipFill>
                  <pic:spPr>
                    <a:xfrm>
                      <a:off x="0" y="0"/>
                      <a:ext cx="5991225" cy="2705100"/>
                    </a:xfrm>
                    <a:prstGeom prst="rect">
                      <a:avLst/>
                    </a:prstGeom>
                  </pic:spPr>
                </pic:pic>
              </a:graphicData>
            </a:graphic>
          </wp:inline>
        </w:drawing>
      </w:r>
    </w:p>
    <w:p w14:paraId="3C381F78" w14:textId="77777777" w:rsidR="00522113" w:rsidRDefault="00522113">
      <w:pPr>
        <w:ind w:left="105"/>
      </w:pPr>
    </w:p>
    <w:p w14:paraId="501C01A7" w14:textId="77777777" w:rsidR="00522113" w:rsidRDefault="00B51388">
      <w:pPr>
        <w:numPr>
          <w:ilvl w:val="0"/>
          <w:numId w:val="99"/>
        </w:numPr>
      </w:pPr>
      <w:r>
        <w:rPr>
          <w:rFonts w:ascii="Calibri" w:eastAsia="Calibri" w:hAnsi="Calibri" w:cs="Calibri"/>
          <w:b/>
          <w:sz w:val="24"/>
        </w:rPr>
        <w:t xml:space="preserve">Relátorio em PDF: </w:t>
      </w:r>
    </w:p>
    <w:p w14:paraId="5D78534F" w14:textId="77777777" w:rsidR="00522113" w:rsidRDefault="00B51388">
      <w:r>
        <w:rPr>
          <w:noProof/>
        </w:rPr>
        <w:drawing>
          <wp:inline distT="0" distB="0" distL="0" distR="0" wp14:anchorId="746E43F4" wp14:editId="4531D7BC">
            <wp:extent cx="5991225" cy="1743075"/>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png"/>
                    <pic:cNvPicPr/>
                  </pic:nvPicPr>
                  <pic:blipFill>
                    <a:blip r:embed="rId700" cstate="print"/>
                    <a:stretch>
                      <a:fillRect/>
                    </a:stretch>
                  </pic:blipFill>
                  <pic:spPr>
                    <a:xfrm>
                      <a:off x="0" y="0"/>
                      <a:ext cx="5991225" cy="1743075"/>
                    </a:xfrm>
                    <a:prstGeom prst="rect">
                      <a:avLst/>
                    </a:prstGeom>
                  </pic:spPr>
                </pic:pic>
              </a:graphicData>
            </a:graphic>
          </wp:inline>
        </w:drawing>
      </w:r>
    </w:p>
    <w:p w14:paraId="6C20F043" w14:textId="77777777" w:rsidR="00522113" w:rsidRDefault="00522113">
      <w:pPr>
        <w:ind w:left="105"/>
      </w:pPr>
    </w:p>
    <w:p w14:paraId="46AE3021" w14:textId="77777777" w:rsidR="00522113" w:rsidRDefault="00522113">
      <w:pPr>
        <w:ind w:left="105"/>
      </w:pPr>
    </w:p>
    <w:p w14:paraId="23792A25" w14:textId="77777777" w:rsidR="00522113" w:rsidRDefault="00522113">
      <w:pPr>
        <w:ind w:left="105"/>
      </w:pPr>
    </w:p>
    <w:p w14:paraId="7A52A435" w14:textId="77777777" w:rsidR="00522113" w:rsidRDefault="00522113">
      <w:pPr>
        <w:ind w:left="105"/>
      </w:pPr>
    </w:p>
    <w:p w14:paraId="4F726C21" w14:textId="77777777" w:rsidR="00522113" w:rsidRDefault="00522113">
      <w:pPr>
        <w:ind w:left="105"/>
      </w:pPr>
    </w:p>
    <w:p w14:paraId="73AB16F6" w14:textId="77777777" w:rsidR="00522113" w:rsidRDefault="00522113">
      <w:pPr>
        <w:ind w:left="105"/>
      </w:pPr>
    </w:p>
    <w:p w14:paraId="059CC791" w14:textId="77777777" w:rsidR="00522113" w:rsidRDefault="00522113">
      <w:pPr>
        <w:ind w:left="105"/>
      </w:pPr>
    </w:p>
    <w:p w14:paraId="6AA0C43D" w14:textId="77777777" w:rsidR="00522113" w:rsidRDefault="00522113">
      <w:pPr>
        <w:ind w:left="105"/>
      </w:pPr>
    </w:p>
    <w:p w14:paraId="34954BB3" w14:textId="77777777" w:rsidR="00522113" w:rsidRDefault="00522113">
      <w:pPr>
        <w:ind w:left="105"/>
      </w:pPr>
    </w:p>
    <w:p w14:paraId="5E85EF50" w14:textId="77777777" w:rsidR="00522113" w:rsidRDefault="00522113">
      <w:pPr>
        <w:ind w:left="105"/>
      </w:pPr>
    </w:p>
    <w:p w14:paraId="533AAF5F" w14:textId="77777777" w:rsidR="00522113" w:rsidRDefault="00522113">
      <w:pPr>
        <w:ind w:left="105"/>
      </w:pPr>
    </w:p>
    <w:p w14:paraId="0D66AB27" w14:textId="77777777" w:rsidR="00522113" w:rsidRDefault="00522113">
      <w:pPr>
        <w:ind w:left="105"/>
      </w:pPr>
    </w:p>
    <w:p w14:paraId="36C0B044"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701">
        <w:r>
          <w:rPr>
            <w:rFonts w:ascii="Tahoma" w:eastAsia="Tahoma" w:hAnsi="Tahoma" w:cs="Tahoma"/>
            <w:i/>
            <w:color w:val="6666FF"/>
          </w:rPr>
          <w:t>Easily create Web Help sites</w:t>
        </w:r>
      </w:hyperlink>
    </w:p>
    <w:p w14:paraId="1936E3EB" w14:textId="77777777" w:rsidR="00522113" w:rsidRDefault="00B51388">
      <w:r>
        <w:br w:type="page"/>
      </w:r>
    </w:p>
    <w:p w14:paraId="69D25F39" w14:textId="77777777" w:rsidR="00522113" w:rsidRDefault="00B51388">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pPr>
      <w:r>
        <w:rPr>
          <w:sz w:val="1"/>
        </w:rPr>
        <w:br w:type="textWrapping" w:clear="all"/>
      </w:r>
      <w:bookmarkStart w:id="277" w:name="_topic_Setores"/>
      <w:bookmarkEnd w:id="277"/>
      <w:r>
        <w:rPr>
          <w:rFonts w:ascii="Tahoma" w:eastAsia="Tahoma" w:hAnsi="Tahoma" w:cs="Tahoma"/>
          <w:i/>
          <w:color w:val="243F60"/>
          <w:sz w:val="22"/>
        </w:rPr>
        <w:t>Setores</w:t>
      </w:r>
    </w:p>
    <w:p w14:paraId="469BF808" w14:textId="77777777" w:rsidR="00522113" w:rsidRDefault="00B51388">
      <w:pPr>
        <w:spacing w:line="357" w:lineRule="auto"/>
        <w:ind w:left="105" w:right="75"/>
        <w:jc w:val="both"/>
      </w:pPr>
      <w:r>
        <w:rPr>
          <w:rFonts w:ascii="Calibri" w:eastAsia="Calibri" w:hAnsi="Calibri" w:cs="Calibri"/>
          <w:sz w:val="24"/>
        </w:rPr>
        <w:t xml:space="preserve">O sistema fornecer um relatório dos </w:t>
      </w:r>
      <w:r>
        <w:rPr>
          <w:rFonts w:ascii="Calibri" w:eastAsia="Calibri" w:hAnsi="Calibri" w:cs="Calibri"/>
          <w:b/>
          <w:sz w:val="24"/>
        </w:rPr>
        <w:t>setores e bens</w:t>
      </w:r>
      <w:r>
        <w:rPr>
          <w:rFonts w:ascii="Calibri" w:eastAsia="Calibri" w:hAnsi="Calibri" w:cs="Calibri"/>
          <w:sz w:val="24"/>
        </w:rPr>
        <w:t xml:space="preserve"> com</w:t>
      </w:r>
      <w:r>
        <w:rPr>
          <w:rFonts w:ascii="Calibri" w:eastAsia="Calibri" w:hAnsi="Calibri" w:cs="Calibri"/>
          <w:sz w:val="24"/>
        </w:rPr>
        <w:t xml:space="preserve"> as suas respectivas quantidades de fiscalizações cadastradas. Ao selecionar a opção "Tipo: </w:t>
      </w:r>
      <w:r>
        <w:rPr>
          <w:rFonts w:ascii="Calibri" w:eastAsia="Calibri" w:hAnsi="Calibri" w:cs="Calibri"/>
          <w:b/>
          <w:sz w:val="24"/>
        </w:rPr>
        <w:t>Setor</w:t>
      </w:r>
      <w:r>
        <w:rPr>
          <w:rFonts w:ascii="Calibri" w:eastAsia="Calibri" w:hAnsi="Calibri" w:cs="Calibri"/>
          <w:sz w:val="24"/>
        </w:rPr>
        <w:t>" e informar os campos obrigatórios e acionar a opção "Gerar", o sistema deverá buscar os registros conforme os dados informado nos filtros. O sistema deverá b</w:t>
      </w:r>
      <w:r>
        <w:rPr>
          <w:rFonts w:ascii="Calibri" w:eastAsia="Calibri" w:hAnsi="Calibri" w:cs="Calibri"/>
          <w:sz w:val="24"/>
        </w:rPr>
        <w:t>uscar os setores que possuem fiscalizações cadastradas na situação Concluída.</w:t>
      </w:r>
    </w:p>
    <w:p w14:paraId="68871B14" w14:textId="77777777" w:rsidR="00522113" w:rsidRDefault="00522113">
      <w:pPr>
        <w:spacing w:before="15" w:line="240" w:lineRule="exact"/>
      </w:pPr>
    </w:p>
    <w:p w14:paraId="2226B5BE" w14:textId="77777777" w:rsidR="00522113" w:rsidRDefault="00B51388">
      <w:pPr>
        <w:numPr>
          <w:ilvl w:val="0"/>
          <w:numId w:val="99"/>
        </w:numPr>
      </w:pPr>
      <w:r>
        <w:rPr>
          <w:rFonts w:ascii="Calibri" w:eastAsia="Calibri" w:hAnsi="Calibri" w:cs="Calibri"/>
          <w:b/>
          <w:sz w:val="24"/>
        </w:rPr>
        <w:t>Tela - Relátorio Setores</w:t>
      </w:r>
    </w:p>
    <w:p w14:paraId="42170DF1" w14:textId="77777777" w:rsidR="00522113" w:rsidRDefault="00B51388">
      <w:r>
        <w:rPr>
          <w:noProof/>
        </w:rPr>
        <w:drawing>
          <wp:inline distT="0" distB="0" distL="0" distR="0" wp14:anchorId="242E16F3" wp14:editId="17331EFA">
            <wp:extent cx="5991225" cy="3743325"/>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png"/>
                    <pic:cNvPicPr/>
                  </pic:nvPicPr>
                  <pic:blipFill>
                    <a:blip r:embed="rId702" cstate="print"/>
                    <a:stretch>
                      <a:fillRect/>
                    </a:stretch>
                  </pic:blipFill>
                  <pic:spPr>
                    <a:xfrm>
                      <a:off x="0" y="0"/>
                      <a:ext cx="5991225" cy="3743325"/>
                    </a:xfrm>
                    <a:prstGeom prst="rect">
                      <a:avLst/>
                    </a:prstGeom>
                  </pic:spPr>
                </pic:pic>
              </a:graphicData>
            </a:graphic>
          </wp:inline>
        </w:drawing>
      </w:r>
    </w:p>
    <w:p w14:paraId="097EC12D" w14:textId="77777777" w:rsidR="00522113" w:rsidRDefault="00522113">
      <w:pPr>
        <w:ind w:left="105"/>
      </w:pPr>
    </w:p>
    <w:p w14:paraId="5EC5A108" w14:textId="77777777" w:rsidR="00522113" w:rsidRDefault="00B51388">
      <w:pPr>
        <w:ind w:left="105"/>
      </w:pPr>
      <w:r>
        <w:rPr>
          <w:rFonts w:ascii="Calibri" w:eastAsia="Calibri" w:hAnsi="Calibri" w:cs="Calibri"/>
          <w:b/>
          <w:sz w:val="24"/>
        </w:rPr>
        <w:t>IMPORTANTE:</w:t>
      </w:r>
    </w:p>
    <w:p w14:paraId="5EBF86E5" w14:textId="77777777" w:rsidR="00522113" w:rsidRDefault="00B51388">
      <w:pPr>
        <w:numPr>
          <w:ilvl w:val="1"/>
          <w:numId w:val="99"/>
        </w:numPr>
        <w:jc w:val="both"/>
      </w:pPr>
      <w:r>
        <w:rPr>
          <w:rFonts w:ascii="Calibri" w:eastAsia="Calibri" w:hAnsi="Calibri" w:cs="Calibri"/>
          <w:sz w:val="24"/>
        </w:rPr>
        <w:t xml:space="preserve">Ao acionar esta opção </w:t>
      </w:r>
      <w:r>
        <w:rPr>
          <w:noProof/>
        </w:rPr>
        <w:drawing>
          <wp:inline distT="0" distB="0" distL="0" distR="0" wp14:anchorId="1F38273A" wp14:editId="48459DB5">
            <wp:extent cx="1200150" cy="304800"/>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png"/>
                    <pic:cNvPicPr/>
                  </pic:nvPicPr>
                  <pic:blipFill>
                    <a:blip r:embed="rId649" cstate="print"/>
                    <a:stretch>
                      <a:fillRect/>
                    </a:stretch>
                  </pic:blipFill>
                  <pic:spPr>
                    <a:xfrm>
                      <a:off x="0" y="0"/>
                      <a:ext cx="1200150" cy="304800"/>
                    </a:xfrm>
                    <a:prstGeom prst="rect">
                      <a:avLst/>
                    </a:prstGeom>
                  </pic:spPr>
                </pic:pic>
              </a:graphicData>
            </a:graphic>
          </wp:inline>
        </w:drawing>
      </w:r>
      <w:r>
        <w:rPr>
          <w:rFonts w:ascii="Calibri" w:eastAsia="Calibri" w:hAnsi="Calibri" w:cs="Calibri"/>
          <w:sz w:val="24"/>
        </w:rPr>
        <w:t xml:space="preserve">, o sistema deverá buscar o bem a partir da pesquisa textual e filtros utilizados e apresentar o resultado na aba </w:t>
      </w:r>
      <w:r>
        <w:rPr>
          <w:rFonts w:ascii="Calibri" w:eastAsia="Calibri" w:hAnsi="Calibri" w:cs="Calibri"/>
          <w:sz w:val="24"/>
        </w:rPr>
        <w:t>Setores.</w:t>
      </w:r>
    </w:p>
    <w:p w14:paraId="74A6FAF8" w14:textId="77777777" w:rsidR="00522113" w:rsidRDefault="00B51388">
      <w:pPr>
        <w:numPr>
          <w:ilvl w:val="1"/>
          <w:numId w:val="99"/>
        </w:numPr>
        <w:jc w:val="both"/>
      </w:pPr>
      <w:r>
        <w:rPr>
          <w:rFonts w:ascii="Calibri" w:eastAsia="Calibri" w:hAnsi="Calibri" w:cs="Calibri"/>
          <w:sz w:val="24"/>
        </w:rPr>
        <w:t>Os registros do</w:t>
      </w:r>
      <w:r>
        <w:rPr>
          <w:rFonts w:ascii="Calibri" w:eastAsia="Calibri" w:hAnsi="Calibri" w:cs="Calibri"/>
          <w:b/>
          <w:sz w:val="24"/>
        </w:rPr>
        <w:t xml:space="preserve"> Setores</w:t>
      </w:r>
      <w:r>
        <w:rPr>
          <w:rFonts w:ascii="Calibri" w:eastAsia="Calibri" w:hAnsi="Calibri" w:cs="Calibri"/>
          <w:sz w:val="24"/>
        </w:rPr>
        <w:t xml:space="preserve"> possuem apenas as informações de </w:t>
      </w:r>
      <w:r>
        <w:rPr>
          <w:rFonts w:ascii="Calibri" w:eastAsia="Calibri" w:hAnsi="Calibri" w:cs="Calibri"/>
          <w:b/>
          <w:sz w:val="24"/>
        </w:rPr>
        <w:t xml:space="preserve">Unidade, Município, Setorr, Atividade, Bem, Natureza, Tipo, Qtd Fiscalizações Cadastradas. </w:t>
      </w:r>
    </w:p>
    <w:p w14:paraId="44F6FEFE" w14:textId="77777777" w:rsidR="00522113" w:rsidRDefault="00B51388">
      <w:pPr>
        <w:numPr>
          <w:ilvl w:val="1"/>
          <w:numId w:val="99"/>
        </w:numPr>
        <w:jc w:val="both"/>
      </w:pPr>
      <w:r>
        <w:rPr>
          <w:rFonts w:ascii="Calibri" w:eastAsia="Calibri" w:hAnsi="Calibri" w:cs="Calibri"/>
          <w:sz w:val="24"/>
        </w:rPr>
        <w:t>O sistema apresentar no campo Qtd Fiscalizações Cadastradas, a quantidade de fiscalizações do resp</w:t>
      </w:r>
      <w:r>
        <w:rPr>
          <w:rFonts w:ascii="Calibri" w:eastAsia="Calibri" w:hAnsi="Calibri" w:cs="Calibri"/>
          <w:sz w:val="24"/>
        </w:rPr>
        <w:t>ectivo Setor que se encontram com a situação igual a Concluída.</w:t>
      </w:r>
    </w:p>
    <w:p w14:paraId="52A13CB3" w14:textId="77777777" w:rsidR="00522113" w:rsidRDefault="00B51388">
      <w:pPr>
        <w:numPr>
          <w:ilvl w:val="1"/>
          <w:numId w:val="99"/>
        </w:numPr>
        <w:jc w:val="both"/>
      </w:pPr>
      <w:r>
        <w:rPr>
          <w:rFonts w:ascii="Calibri" w:eastAsia="Calibri" w:hAnsi="Calibri" w:cs="Calibri"/>
          <w:sz w:val="24"/>
        </w:rPr>
        <w:t>O sistema deverá permitir a seleção individual das colunas que devem compor o resultado da pesquisa através do campo Colunas da Listagem. Ao excluir ou incluir uma coluna, o sistema deverá atu</w:t>
      </w:r>
      <w:r>
        <w:rPr>
          <w:rFonts w:ascii="Calibri" w:eastAsia="Calibri" w:hAnsi="Calibri" w:cs="Calibri"/>
          <w:sz w:val="24"/>
        </w:rPr>
        <w:t>alizar em sequencia o resultado da pesquisa.</w:t>
      </w:r>
    </w:p>
    <w:p w14:paraId="0EA2847C" w14:textId="77777777" w:rsidR="00522113" w:rsidRDefault="00B51388">
      <w:pPr>
        <w:numPr>
          <w:ilvl w:val="1"/>
          <w:numId w:val="99"/>
        </w:numPr>
        <w:jc w:val="both"/>
      </w:pPr>
      <w:r>
        <w:rPr>
          <w:rFonts w:ascii="Calibri" w:eastAsia="Calibri" w:hAnsi="Calibri" w:cs="Calibri"/>
          <w:sz w:val="24"/>
        </w:rPr>
        <w:t>Ao acionar esta opção "</w:t>
      </w:r>
      <w:r>
        <w:rPr>
          <w:rFonts w:ascii="Calibri" w:eastAsia="Calibri" w:hAnsi="Calibri" w:cs="Calibri"/>
          <w:b/>
          <w:sz w:val="24"/>
        </w:rPr>
        <w:t>Relatório em Excel</w:t>
      </w:r>
      <w:r>
        <w:rPr>
          <w:rFonts w:ascii="Calibri" w:eastAsia="Calibri" w:hAnsi="Calibri" w:cs="Calibri"/>
          <w:sz w:val="24"/>
        </w:rPr>
        <w:t xml:space="preserve">", o sistema deverá gerar o relatório Síntese, sintetizando no formato de planilha. O relatório deverá ser gerado com o nome </w:t>
      </w:r>
      <w:r>
        <w:rPr>
          <w:rFonts w:ascii="Calibri" w:eastAsia="Calibri" w:hAnsi="Calibri" w:cs="Calibri"/>
          <w:sz w:val="24"/>
        </w:rPr>
        <w:t>Relatório_Setores.xlsx.</w:t>
      </w:r>
    </w:p>
    <w:p w14:paraId="0BC13A47" w14:textId="77777777" w:rsidR="00522113" w:rsidRDefault="00B51388">
      <w:pPr>
        <w:numPr>
          <w:ilvl w:val="1"/>
          <w:numId w:val="99"/>
        </w:numPr>
        <w:jc w:val="both"/>
      </w:pPr>
      <w:r>
        <w:rPr>
          <w:rFonts w:ascii="Calibri" w:eastAsia="Calibri" w:hAnsi="Calibri" w:cs="Calibri"/>
          <w:sz w:val="24"/>
        </w:rPr>
        <w:t>Ao acionar esta opção "</w:t>
      </w:r>
      <w:r>
        <w:rPr>
          <w:rFonts w:ascii="Calibri" w:eastAsia="Calibri" w:hAnsi="Calibri" w:cs="Calibri"/>
          <w:b/>
          <w:sz w:val="24"/>
        </w:rPr>
        <w:t>Relatório em PDF</w:t>
      </w:r>
      <w:r>
        <w:rPr>
          <w:rFonts w:ascii="Calibri" w:eastAsia="Calibri" w:hAnsi="Calibri" w:cs="Calibri"/>
          <w:sz w:val="24"/>
        </w:rPr>
        <w:t>", o sistema deverá gerar o relatório Síntese , sintetizando no formato PDF. O relatório deverá ser gerado com o nome Relatório_Setores.pdf.</w:t>
      </w:r>
    </w:p>
    <w:p w14:paraId="0EE5763C" w14:textId="77777777" w:rsidR="00522113" w:rsidRDefault="00522113">
      <w:pPr>
        <w:ind w:left="105"/>
      </w:pPr>
    </w:p>
    <w:p w14:paraId="13F5975E" w14:textId="77777777" w:rsidR="00522113" w:rsidRDefault="00B51388">
      <w:pPr>
        <w:numPr>
          <w:ilvl w:val="0"/>
          <w:numId w:val="99"/>
        </w:numPr>
      </w:pPr>
      <w:r>
        <w:rPr>
          <w:rFonts w:ascii="Calibri" w:eastAsia="Calibri" w:hAnsi="Calibri" w:cs="Calibri"/>
          <w:b/>
          <w:sz w:val="24"/>
        </w:rPr>
        <w:t>Relátorio em Excel:</w:t>
      </w:r>
    </w:p>
    <w:p w14:paraId="4FBCB422" w14:textId="77777777" w:rsidR="00522113" w:rsidRDefault="00B51388">
      <w:r>
        <w:rPr>
          <w:noProof/>
        </w:rPr>
        <w:drawing>
          <wp:inline distT="0" distB="0" distL="0" distR="0" wp14:anchorId="31C00717" wp14:editId="2EDCCB22">
            <wp:extent cx="5991225" cy="2752725"/>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png"/>
                    <pic:cNvPicPr/>
                  </pic:nvPicPr>
                  <pic:blipFill>
                    <a:blip r:embed="rId703" cstate="print"/>
                    <a:stretch>
                      <a:fillRect/>
                    </a:stretch>
                  </pic:blipFill>
                  <pic:spPr>
                    <a:xfrm>
                      <a:off x="0" y="0"/>
                      <a:ext cx="5991225" cy="2752725"/>
                    </a:xfrm>
                    <a:prstGeom prst="rect">
                      <a:avLst/>
                    </a:prstGeom>
                  </pic:spPr>
                </pic:pic>
              </a:graphicData>
            </a:graphic>
          </wp:inline>
        </w:drawing>
      </w:r>
    </w:p>
    <w:p w14:paraId="15576508" w14:textId="77777777" w:rsidR="00522113" w:rsidRDefault="00522113">
      <w:pPr>
        <w:ind w:left="105"/>
      </w:pPr>
    </w:p>
    <w:p w14:paraId="54CB8DDD" w14:textId="77777777" w:rsidR="00522113" w:rsidRDefault="00B51388">
      <w:pPr>
        <w:numPr>
          <w:ilvl w:val="0"/>
          <w:numId w:val="99"/>
        </w:numPr>
      </w:pPr>
      <w:r>
        <w:rPr>
          <w:rFonts w:ascii="Calibri" w:eastAsia="Calibri" w:hAnsi="Calibri" w:cs="Calibri"/>
          <w:b/>
          <w:sz w:val="24"/>
        </w:rPr>
        <w:t xml:space="preserve">Relátorio em PDF: </w:t>
      </w:r>
    </w:p>
    <w:p w14:paraId="200E4CB3" w14:textId="77777777" w:rsidR="00522113" w:rsidRDefault="00B51388">
      <w:r>
        <w:rPr>
          <w:noProof/>
        </w:rPr>
        <w:drawing>
          <wp:inline distT="0" distB="0" distL="0" distR="0" wp14:anchorId="67699FA8" wp14:editId="5A1ED4BC">
            <wp:extent cx="5991225" cy="1162050"/>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png"/>
                    <pic:cNvPicPr/>
                  </pic:nvPicPr>
                  <pic:blipFill>
                    <a:blip r:embed="rId704" cstate="print"/>
                    <a:stretch>
                      <a:fillRect/>
                    </a:stretch>
                  </pic:blipFill>
                  <pic:spPr>
                    <a:xfrm>
                      <a:off x="0" y="0"/>
                      <a:ext cx="5991225" cy="1162050"/>
                    </a:xfrm>
                    <a:prstGeom prst="rect">
                      <a:avLst/>
                    </a:prstGeom>
                  </pic:spPr>
                </pic:pic>
              </a:graphicData>
            </a:graphic>
          </wp:inline>
        </w:drawing>
      </w:r>
    </w:p>
    <w:p w14:paraId="5FA13AB4" w14:textId="77777777" w:rsidR="00522113" w:rsidRDefault="00522113">
      <w:pPr>
        <w:ind w:left="105"/>
      </w:pPr>
    </w:p>
    <w:p w14:paraId="4755F6C3" w14:textId="77777777" w:rsidR="00522113" w:rsidRDefault="00522113">
      <w:pPr>
        <w:ind w:left="105"/>
      </w:pPr>
    </w:p>
    <w:p w14:paraId="47E87BD8" w14:textId="77777777" w:rsidR="00522113" w:rsidRDefault="00522113">
      <w:pPr>
        <w:ind w:left="105"/>
      </w:pPr>
    </w:p>
    <w:p w14:paraId="3CE3E19D" w14:textId="77777777" w:rsidR="00522113" w:rsidRDefault="00522113">
      <w:pPr>
        <w:ind w:left="105"/>
      </w:pPr>
    </w:p>
    <w:p w14:paraId="0D531D34" w14:textId="77777777" w:rsidR="00522113" w:rsidRDefault="00522113">
      <w:pPr>
        <w:ind w:left="105"/>
      </w:pPr>
    </w:p>
    <w:p w14:paraId="48940D36" w14:textId="77777777" w:rsidR="00522113" w:rsidRDefault="00522113">
      <w:pPr>
        <w:ind w:left="105"/>
      </w:pPr>
    </w:p>
    <w:p w14:paraId="72CBA8BB" w14:textId="77777777" w:rsidR="00522113" w:rsidRDefault="00522113">
      <w:pPr>
        <w:ind w:left="105"/>
      </w:pPr>
    </w:p>
    <w:p w14:paraId="0A14FF27" w14:textId="77777777" w:rsidR="00522113" w:rsidRDefault="00522113">
      <w:pPr>
        <w:ind w:left="105"/>
      </w:pPr>
    </w:p>
    <w:p w14:paraId="628D4053" w14:textId="77777777" w:rsidR="00522113" w:rsidRDefault="00522113">
      <w:pPr>
        <w:ind w:left="105"/>
      </w:pPr>
    </w:p>
    <w:p w14:paraId="5FE9A317" w14:textId="77777777" w:rsidR="00522113" w:rsidRDefault="00522113">
      <w:pPr>
        <w:ind w:left="105"/>
      </w:pPr>
    </w:p>
    <w:p w14:paraId="21229BA0" w14:textId="77777777" w:rsidR="00522113" w:rsidRDefault="00522113">
      <w:pPr>
        <w:ind w:left="105"/>
      </w:pPr>
    </w:p>
    <w:p w14:paraId="47B8FCAD" w14:textId="77777777" w:rsidR="00522113" w:rsidRDefault="00522113">
      <w:pPr>
        <w:ind w:left="105"/>
      </w:pPr>
    </w:p>
    <w:p w14:paraId="1EC2517D" w14:textId="77777777" w:rsidR="00522113" w:rsidRDefault="00B51388">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705">
        <w:r>
          <w:rPr>
            <w:rFonts w:ascii="Tahoma" w:eastAsia="Tahoma" w:hAnsi="Tahoma" w:cs="Tahoma"/>
            <w:i/>
            <w:color w:val="6666FF"/>
          </w:rPr>
          <w:t>Full-featured Kindle eBooks generator</w:t>
        </w:r>
      </w:hyperlink>
    </w:p>
    <w:sectPr w:rsidR="00522113">
      <w:headerReference w:type="default" r:id="rId706"/>
      <w:footerReference w:type="default" r:id="rId707"/>
      <w:headerReference w:type="first" r:id="rId708"/>
      <w:footerReference w:type="first" r:id="rId709"/>
      <w:footnotePr>
        <w:numRestart w:val="eachPage"/>
      </w:footnotePr>
      <w:pgSz w:w="11905" w:h="16838"/>
      <w:pgMar w:top="1200" w:right="1200" w:bottom="1200" w:left="1200" w:header="600" w:footer="60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A78FC" w14:textId="77777777" w:rsidR="00B51388" w:rsidRDefault="00B51388">
      <w:r>
        <w:separator/>
      </w:r>
    </w:p>
  </w:endnote>
  <w:endnote w:type="continuationSeparator" w:id="0">
    <w:p w14:paraId="212025AE" w14:textId="77777777" w:rsidR="00B51388" w:rsidRDefault="00B513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F6521" w14:textId="77777777" w:rsidR="00522113" w:rsidRDefault="00B51388">
    <w:pPr>
      <w:jc w:val="center"/>
    </w:pPr>
    <w:r>
      <w:fldChar w:fldCharType="begin"/>
    </w:r>
    <w:r>
      <w:instrText>PAGE  \* Arabic  \* MERGEFORMAT</w:instrText>
    </w:r>
    <w:r>
      <w:fldChar w:fldCharType="separate"/>
    </w:r>
    <w:r>
      <w:rPr>
        <w:color w:val="969696"/>
        <w:sz w:val="18"/>
      </w:rPr>
      <w:t>487</w:t>
    </w:r>
    <w:r>
      <w:fldChar w:fldCharType="end"/>
    </w:r>
    <w:r>
      <w:rPr>
        <w:color w:val="969696"/>
        <w:sz w:val="18"/>
      </w:rPr>
      <w:t xml:space="preserve"> / </w:t>
    </w:r>
    <w:r>
      <w:fldChar w:fldCharType="begin"/>
    </w:r>
    <w:r>
      <w:instrText>NUMPAGES  \* Arabic  \* MERGEFORMAT</w:instrText>
    </w:r>
    <w:r>
      <w:fldChar w:fldCharType="separate"/>
    </w:r>
    <w:r>
      <w:rPr>
        <w:color w:val="969696"/>
        <w:sz w:val="18"/>
      </w:rPr>
      <w:t>486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5DB19" w14:textId="77777777" w:rsidR="00522113" w:rsidRDefault="00B51388">
    <w:pPr>
      <w:jc w:val="center"/>
    </w:pPr>
    <w:r>
      <w:rPr>
        <w:color w:val="969696"/>
        <w:sz w:val="18"/>
      </w:rPr>
      <w:t xml:space="preserve">Copyright © &lt;Dates&gt; by &lt;Authors&gt;. All Rights </w:t>
    </w:r>
    <w:r>
      <w:rPr>
        <w:color w:val="969696"/>
        <w:sz w:val="18"/>
      </w:rPr>
      <w:t>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8D4F7" w14:textId="77777777" w:rsidR="00B51388" w:rsidRDefault="00B51388">
      <w:r>
        <w:separator/>
      </w:r>
    </w:p>
  </w:footnote>
  <w:footnote w:type="continuationSeparator" w:id="0">
    <w:p w14:paraId="17883DD4" w14:textId="77777777" w:rsidR="00B51388" w:rsidRDefault="00B513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CF015" w14:textId="77777777" w:rsidR="00522113" w:rsidRDefault="00B51388">
    <w:pPr>
      <w:jc w:val="center"/>
    </w:pPr>
    <w:r>
      <w:rPr>
        <w:color w:val="969696"/>
        <w:sz w:val="18"/>
      </w:rPr>
      <w:t>FISCALIS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DD782" w14:textId="77777777" w:rsidR="00522113" w:rsidRDefault="005221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2A23"/>
    <w:multiLevelType w:val="multilevel"/>
    <w:tmpl w:val="66ECE67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 w15:restartNumberingAfterBreak="0">
    <w:nsid w:val="010D064D"/>
    <w:multiLevelType w:val="multilevel"/>
    <w:tmpl w:val="C89E117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 w15:restartNumberingAfterBreak="0">
    <w:nsid w:val="01345E40"/>
    <w:multiLevelType w:val="multilevel"/>
    <w:tmpl w:val="1B14408A"/>
    <w:lvl w:ilvl="0">
      <w:numFmt w:val="bullet"/>
      <w:lvlText w:val=""/>
      <w:lvlJc w:val="left"/>
      <w:pPr>
        <w:ind w:left="720" w:hanging="360"/>
      </w:pPr>
      <w:rPr>
        <w:rFonts w:ascii="Symbol" w:eastAsia="Symbol" w:hAnsi="Symbol" w:cs="Symbol"/>
        <w:b w:val="0"/>
        <w:i w:val="0"/>
        <w:strike w:val="0"/>
        <w:color w:val="auto"/>
        <w:sz w:val="24"/>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3" w15:restartNumberingAfterBreak="0">
    <w:nsid w:val="04B70B05"/>
    <w:multiLevelType w:val="multilevel"/>
    <w:tmpl w:val="BCD490E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 w15:restartNumberingAfterBreak="0">
    <w:nsid w:val="05484D5B"/>
    <w:multiLevelType w:val="multilevel"/>
    <w:tmpl w:val="A238D9B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5" w15:restartNumberingAfterBreak="0">
    <w:nsid w:val="05874D58"/>
    <w:multiLevelType w:val="multilevel"/>
    <w:tmpl w:val="BC327C6A"/>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 w15:restartNumberingAfterBreak="0">
    <w:nsid w:val="06186C47"/>
    <w:multiLevelType w:val="multilevel"/>
    <w:tmpl w:val="6BD2D2A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7" w15:restartNumberingAfterBreak="0">
    <w:nsid w:val="0774185B"/>
    <w:multiLevelType w:val="multilevel"/>
    <w:tmpl w:val="1DEC3F72"/>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8" w15:restartNumberingAfterBreak="0">
    <w:nsid w:val="084446AC"/>
    <w:multiLevelType w:val="multilevel"/>
    <w:tmpl w:val="ED42A4E4"/>
    <w:lvl w:ilvl="0">
      <w:numFmt w:val="bullet"/>
      <w:lvlText w:val=""/>
      <w:lvlJc w:val="left"/>
      <w:pPr>
        <w:ind w:left="1185" w:hanging="360"/>
      </w:pPr>
      <w:rPr>
        <w:rFonts w:ascii="Symbol" w:eastAsia="Symbol" w:hAnsi="Symbol" w:cs="Symbol"/>
        <w:b w:val="0"/>
        <w:i w:val="0"/>
        <w:strike w:val="0"/>
        <w:color w:val="auto"/>
        <w:sz w:val="24"/>
        <w:u w:val="none"/>
      </w:rPr>
    </w:lvl>
    <w:lvl w:ilvl="1">
      <w:numFmt w:val="bullet"/>
      <w:lvlText w:val="o"/>
      <w:lvlJc w:val="left"/>
      <w:pPr>
        <w:ind w:left="1905" w:hanging="360"/>
      </w:pPr>
      <w:rPr>
        <w:rFonts w:ascii="Courier New" w:eastAsia="Courier New" w:hAnsi="Courier New" w:cs="Courier New"/>
        <w:b w:val="0"/>
        <w:i w:val="0"/>
        <w:strike w:val="0"/>
        <w:color w:val="auto"/>
        <w:sz w:val="24"/>
        <w:u w:val="none"/>
      </w:rPr>
    </w:lvl>
    <w:lvl w:ilvl="2">
      <w:numFmt w:val="bullet"/>
      <w:lvlText w:val=""/>
      <w:lvlJc w:val="left"/>
      <w:pPr>
        <w:ind w:left="2625" w:hanging="360"/>
      </w:pPr>
      <w:rPr>
        <w:rFonts w:ascii="Wingdings" w:eastAsia="Wingdings" w:hAnsi="Wingdings" w:cs="Wingdings"/>
        <w:b w:val="0"/>
        <w:i w:val="0"/>
        <w:strike w:val="0"/>
        <w:color w:val="auto"/>
        <w:sz w:val="24"/>
        <w:u w:val="none"/>
      </w:rPr>
    </w:lvl>
    <w:lvl w:ilvl="3">
      <w:numFmt w:val="bullet"/>
      <w:lvlText w:val=""/>
      <w:lvlJc w:val="left"/>
      <w:pPr>
        <w:ind w:left="3345" w:hanging="360"/>
      </w:pPr>
      <w:rPr>
        <w:rFonts w:ascii="Symbol" w:eastAsia="Symbol" w:hAnsi="Symbol" w:cs="Symbol"/>
        <w:b w:val="0"/>
        <w:i w:val="0"/>
        <w:strike w:val="0"/>
        <w:color w:val="auto"/>
        <w:sz w:val="24"/>
        <w:u w:val="none"/>
      </w:rPr>
    </w:lvl>
    <w:lvl w:ilvl="4">
      <w:numFmt w:val="bullet"/>
      <w:lvlText w:val="o"/>
      <w:lvlJc w:val="left"/>
      <w:pPr>
        <w:ind w:left="4065" w:hanging="360"/>
      </w:pPr>
      <w:rPr>
        <w:rFonts w:ascii="Courier New" w:eastAsia="Courier New" w:hAnsi="Courier New" w:cs="Courier New"/>
        <w:b w:val="0"/>
        <w:i w:val="0"/>
        <w:strike w:val="0"/>
        <w:color w:val="auto"/>
        <w:sz w:val="24"/>
        <w:u w:val="none"/>
      </w:rPr>
    </w:lvl>
    <w:lvl w:ilvl="5">
      <w:numFmt w:val="bullet"/>
      <w:lvlText w:val=""/>
      <w:lvlJc w:val="left"/>
      <w:pPr>
        <w:ind w:left="4785" w:hanging="360"/>
      </w:pPr>
      <w:rPr>
        <w:rFonts w:ascii="Wingdings" w:eastAsia="Wingdings" w:hAnsi="Wingdings" w:cs="Wingdings"/>
        <w:b w:val="0"/>
        <w:i w:val="0"/>
        <w:strike w:val="0"/>
        <w:color w:val="auto"/>
        <w:sz w:val="24"/>
        <w:u w:val="none"/>
      </w:rPr>
    </w:lvl>
    <w:lvl w:ilvl="6">
      <w:numFmt w:val="bullet"/>
      <w:lvlText w:val=""/>
      <w:lvlJc w:val="left"/>
      <w:pPr>
        <w:ind w:left="5505" w:hanging="360"/>
      </w:pPr>
      <w:rPr>
        <w:rFonts w:ascii="Symbol" w:eastAsia="Symbol" w:hAnsi="Symbol" w:cs="Symbol"/>
        <w:b w:val="0"/>
        <w:i w:val="0"/>
        <w:strike w:val="0"/>
        <w:color w:val="auto"/>
        <w:sz w:val="24"/>
        <w:u w:val="none"/>
      </w:rPr>
    </w:lvl>
    <w:lvl w:ilvl="7">
      <w:numFmt w:val="bullet"/>
      <w:lvlText w:val="o"/>
      <w:lvlJc w:val="left"/>
      <w:pPr>
        <w:ind w:left="6225" w:hanging="360"/>
      </w:pPr>
      <w:rPr>
        <w:rFonts w:ascii="Courier New" w:eastAsia="Courier New" w:hAnsi="Courier New" w:cs="Courier New"/>
        <w:b w:val="0"/>
        <w:i w:val="0"/>
        <w:strike w:val="0"/>
        <w:color w:val="auto"/>
        <w:sz w:val="24"/>
        <w:u w:val="none"/>
      </w:rPr>
    </w:lvl>
    <w:lvl w:ilvl="8">
      <w:numFmt w:val="bullet"/>
      <w:lvlText w:val=""/>
      <w:lvlJc w:val="left"/>
      <w:pPr>
        <w:ind w:left="6945" w:hanging="360"/>
      </w:pPr>
      <w:rPr>
        <w:rFonts w:ascii="Wingdings" w:eastAsia="Wingdings" w:hAnsi="Wingdings" w:cs="Wingdings"/>
        <w:b w:val="0"/>
        <w:i w:val="0"/>
        <w:strike w:val="0"/>
        <w:color w:val="auto"/>
        <w:sz w:val="24"/>
        <w:u w:val="none"/>
      </w:rPr>
    </w:lvl>
  </w:abstractNum>
  <w:abstractNum w:abstractNumId="9" w15:restartNumberingAfterBreak="0">
    <w:nsid w:val="08F551EA"/>
    <w:multiLevelType w:val="multilevel"/>
    <w:tmpl w:val="92F664CE"/>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0" w15:restartNumberingAfterBreak="0">
    <w:nsid w:val="09717498"/>
    <w:multiLevelType w:val="multilevel"/>
    <w:tmpl w:val="7A5C8E12"/>
    <w:lvl w:ilvl="0">
      <w:numFmt w:val="bullet"/>
      <w:lvlText w:val=""/>
      <w:lvlJc w:val="left"/>
      <w:pPr>
        <w:ind w:left="720" w:hanging="360"/>
      </w:pPr>
      <w:rPr>
        <w:rFonts w:ascii="Symbol" w:eastAsia="Symbol" w:hAnsi="Symbol" w:cs="Symbol"/>
        <w:b w:val="0"/>
        <w:i w:val="0"/>
        <w:strike w:val="0"/>
        <w:color w:val="auto"/>
        <w:sz w:val="24"/>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11" w15:restartNumberingAfterBreak="0">
    <w:nsid w:val="09B05A64"/>
    <w:multiLevelType w:val="multilevel"/>
    <w:tmpl w:val="015A3F9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2" w15:restartNumberingAfterBreak="0">
    <w:nsid w:val="0D15019E"/>
    <w:multiLevelType w:val="multilevel"/>
    <w:tmpl w:val="8968D2CA"/>
    <w:lvl w:ilvl="0">
      <w:numFmt w:val="bullet"/>
      <w:lvlText w:val=""/>
      <w:lvlJc w:val="left"/>
      <w:pPr>
        <w:ind w:left="1185" w:hanging="360"/>
      </w:pPr>
      <w:rPr>
        <w:rFonts w:ascii="Symbol" w:eastAsia="Symbol" w:hAnsi="Symbol" w:cs="Symbol"/>
        <w:b w:val="0"/>
        <w:i w:val="0"/>
        <w:strike w:val="0"/>
        <w:color w:val="auto"/>
        <w:sz w:val="24"/>
        <w:u w:val="none"/>
      </w:rPr>
    </w:lvl>
    <w:lvl w:ilvl="1">
      <w:numFmt w:val="bullet"/>
      <w:lvlText w:val="o"/>
      <w:lvlJc w:val="left"/>
      <w:pPr>
        <w:ind w:left="1905" w:hanging="360"/>
      </w:pPr>
      <w:rPr>
        <w:rFonts w:ascii="Courier New" w:eastAsia="Courier New" w:hAnsi="Courier New" w:cs="Courier New"/>
        <w:b w:val="0"/>
        <w:i w:val="0"/>
        <w:strike w:val="0"/>
        <w:color w:val="auto"/>
        <w:sz w:val="24"/>
        <w:u w:val="none"/>
      </w:rPr>
    </w:lvl>
    <w:lvl w:ilvl="2">
      <w:numFmt w:val="bullet"/>
      <w:lvlText w:val=""/>
      <w:lvlJc w:val="left"/>
      <w:pPr>
        <w:ind w:left="2625" w:hanging="360"/>
      </w:pPr>
      <w:rPr>
        <w:rFonts w:ascii="Wingdings" w:eastAsia="Wingdings" w:hAnsi="Wingdings" w:cs="Wingdings"/>
        <w:b w:val="0"/>
        <w:i w:val="0"/>
        <w:strike w:val="0"/>
        <w:color w:val="auto"/>
        <w:sz w:val="24"/>
        <w:u w:val="none"/>
      </w:rPr>
    </w:lvl>
    <w:lvl w:ilvl="3">
      <w:numFmt w:val="bullet"/>
      <w:lvlText w:val=""/>
      <w:lvlJc w:val="left"/>
      <w:pPr>
        <w:ind w:left="3345" w:hanging="360"/>
      </w:pPr>
      <w:rPr>
        <w:rFonts w:ascii="Symbol" w:eastAsia="Symbol" w:hAnsi="Symbol" w:cs="Symbol"/>
        <w:b w:val="0"/>
        <w:i w:val="0"/>
        <w:strike w:val="0"/>
        <w:color w:val="auto"/>
        <w:sz w:val="24"/>
        <w:u w:val="none"/>
      </w:rPr>
    </w:lvl>
    <w:lvl w:ilvl="4">
      <w:numFmt w:val="bullet"/>
      <w:lvlText w:val="o"/>
      <w:lvlJc w:val="left"/>
      <w:pPr>
        <w:ind w:left="4065" w:hanging="360"/>
      </w:pPr>
      <w:rPr>
        <w:rFonts w:ascii="Courier New" w:eastAsia="Courier New" w:hAnsi="Courier New" w:cs="Courier New"/>
        <w:b w:val="0"/>
        <w:i w:val="0"/>
        <w:strike w:val="0"/>
        <w:color w:val="auto"/>
        <w:sz w:val="24"/>
        <w:u w:val="none"/>
      </w:rPr>
    </w:lvl>
    <w:lvl w:ilvl="5">
      <w:numFmt w:val="bullet"/>
      <w:lvlText w:val=""/>
      <w:lvlJc w:val="left"/>
      <w:pPr>
        <w:ind w:left="4785" w:hanging="360"/>
      </w:pPr>
      <w:rPr>
        <w:rFonts w:ascii="Wingdings" w:eastAsia="Wingdings" w:hAnsi="Wingdings" w:cs="Wingdings"/>
        <w:b w:val="0"/>
        <w:i w:val="0"/>
        <w:strike w:val="0"/>
        <w:color w:val="auto"/>
        <w:sz w:val="24"/>
        <w:u w:val="none"/>
      </w:rPr>
    </w:lvl>
    <w:lvl w:ilvl="6">
      <w:numFmt w:val="bullet"/>
      <w:lvlText w:val=""/>
      <w:lvlJc w:val="left"/>
      <w:pPr>
        <w:ind w:left="5505" w:hanging="360"/>
      </w:pPr>
      <w:rPr>
        <w:rFonts w:ascii="Symbol" w:eastAsia="Symbol" w:hAnsi="Symbol" w:cs="Symbol"/>
        <w:b w:val="0"/>
        <w:i w:val="0"/>
        <w:strike w:val="0"/>
        <w:color w:val="auto"/>
        <w:sz w:val="24"/>
        <w:u w:val="none"/>
      </w:rPr>
    </w:lvl>
    <w:lvl w:ilvl="7">
      <w:numFmt w:val="bullet"/>
      <w:lvlText w:val="o"/>
      <w:lvlJc w:val="left"/>
      <w:pPr>
        <w:ind w:left="6225" w:hanging="360"/>
      </w:pPr>
      <w:rPr>
        <w:rFonts w:ascii="Courier New" w:eastAsia="Courier New" w:hAnsi="Courier New" w:cs="Courier New"/>
        <w:b w:val="0"/>
        <w:i w:val="0"/>
        <w:strike w:val="0"/>
        <w:color w:val="auto"/>
        <w:sz w:val="24"/>
        <w:u w:val="none"/>
      </w:rPr>
    </w:lvl>
    <w:lvl w:ilvl="8">
      <w:numFmt w:val="bullet"/>
      <w:lvlText w:val=""/>
      <w:lvlJc w:val="left"/>
      <w:pPr>
        <w:ind w:left="6945" w:hanging="360"/>
      </w:pPr>
      <w:rPr>
        <w:rFonts w:ascii="Wingdings" w:eastAsia="Wingdings" w:hAnsi="Wingdings" w:cs="Wingdings"/>
        <w:b w:val="0"/>
        <w:i w:val="0"/>
        <w:strike w:val="0"/>
        <w:color w:val="auto"/>
        <w:sz w:val="24"/>
        <w:u w:val="none"/>
      </w:rPr>
    </w:lvl>
  </w:abstractNum>
  <w:abstractNum w:abstractNumId="13" w15:restartNumberingAfterBreak="0">
    <w:nsid w:val="0FB00323"/>
    <w:multiLevelType w:val="multilevel"/>
    <w:tmpl w:val="04B4CC6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4" w15:restartNumberingAfterBreak="0">
    <w:nsid w:val="10775051"/>
    <w:multiLevelType w:val="multilevel"/>
    <w:tmpl w:val="EF4CDA00"/>
    <w:lvl w:ilvl="0">
      <w:numFmt w:val="bullet"/>
      <w:lvlText w:val=""/>
      <w:lvlJc w:val="left"/>
      <w:pPr>
        <w:ind w:left="825" w:hanging="360"/>
      </w:pPr>
      <w:rPr>
        <w:rFonts w:ascii="Symbol" w:eastAsia="Symbol" w:hAnsi="Symbol" w:cs="Symbol"/>
        <w:b w:val="0"/>
        <w:i w:val="0"/>
        <w:strike w:val="0"/>
        <w:color w:val="auto"/>
        <w:sz w:val="24"/>
        <w:u w:val="none"/>
      </w:rPr>
    </w:lvl>
    <w:lvl w:ilvl="1">
      <w:numFmt w:val="bullet"/>
      <w:lvlText w:val="o"/>
      <w:lvlJc w:val="left"/>
      <w:pPr>
        <w:ind w:left="1545" w:hanging="360"/>
      </w:pPr>
      <w:rPr>
        <w:rFonts w:ascii="Courier New" w:eastAsia="Courier New" w:hAnsi="Courier New" w:cs="Courier New"/>
        <w:b w:val="0"/>
        <w:i w:val="0"/>
        <w:strike w:val="0"/>
        <w:color w:val="auto"/>
        <w:sz w:val="24"/>
        <w:u w:val="none"/>
      </w:rPr>
    </w:lvl>
    <w:lvl w:ilvl="2">
      <w:numFmt w:val="bullet"/>
      <w:lvlText w:val=""/>
      <w:lvlJc w:val="left"/>
      <w:pPr>
        <w:ind w:left="2265" w:hanging="360"/>
      </w:pPr>
      <w:rPr>
        <w:rFonts w:ascii="Wingdings" w:eastAsia="Wingdings" w:hAnsi="Wingdings" w:cs="Wingdings"/>
        <w:b w:val="0"/>
        <w:i w:val="0"/>
        <w:strike w:val="0"/>
        <w:color w:val="auto"/>
        <w:sz w:val="24"/>
        <w:u w:val="none"/>
      </w:rPr>
    </w:lvl>
    <w:lvl w:ilvl="3">
      <w:numFmt w:val="bullet"/>
      <w:lvlText w:val=""/>
      <w:lvlJc w:val="left"/>
      <w:pPr>
        <w:ind w:left="2985" w:hanging="360"/>
      </w:pPr>
      <w:rPr>
        <w:rFonts w:ascii="Symbol" w:eastAsia="Symbol" w:hAnsi="Symbol" w:cs="Symbol"/>
        <w:b w:val="0"/>
        <w:i w:val="0"/>
        <w:strike w:val="0"/>
        <w:color w:val="auto"/>
        <w:sz w:val="24"/>
        <w:u w:val="none"/>
      </w:rPr>
    </w:lvl>
    <w:lvl w:ilvl="4">
      <w:numFmt w:val="bullet"/>
      <w:lvlText w:val="o"/>
      <w:lvlJc w:val="left"/>
      <w:pPr>
        <w:ind w:left="3705" w:hanging="360"/>
      </w:pPr>
      <w:rPr>
        <w:rFonts w:ascii="Courier New" w:eastAsia="Courier New" w:hAnsi="Courier New" w:cs="Courier New"/>
        <w:b w:val="0"/>
        <w:i w:val="0"/>
        <w:strike w:val="0"/>
        <w:color w:val="auto"/>
        <w:sz w:val="24"/>
        <w:u w:val="none"/>
      </w:rPr>
    </w:lvl>
    <w:lvl w:ilvl="5">
      <w:numFmt w:val="bullet"/>
      <w:lvlText w:val=""/>
      <w:lvlJc w:val="left"/>
      <w:pPr>
        <w:ind w:left="4425" w:hanging="360"/>
      </w:pPr>
      <w:rPr>
        <w:rFonts w:ascii="Wingdings" w:eastAsia="Wingdings" w:hAnsi="Wingdings" w:cs="Wingdings"/>
        <w:b w:val="0"/>
        <w:i w:val="0"/>
        <w:strike w:val="0"/>
        <w:color w:val="auto"/>
        <w:sz w:val="24"/>
        <w:u w:val="none"/>
      </w:rPr>
    </w:lvl>
    <w:lvl w:ilvl="6">
      <w:numFmt w:val="bullet"/>
      <w:lvlText w:val=""/>
      <w:lvlJc w:val="left"/>
      <w:pPr>
        <w:ind w:left="5145" w:hanging="360"/>
      </w:pPr>
      <w:rPr>
        <w:rFonts w:ascii="Symbol" w:eastAsia="Symbol" w:hAnsi="Symbol" w:cs="Symbol"/>
        <w:b w:val="0"/>
        <w:i w:val="0"/>
        <w:strike w:val="0"/>
        <w:color w:val="auto"/>
        <w:sz w:val="24"/>
        <w:u w:val="none"/>
      </w:rPr>
    </w:lvl>
    <w:lvl w:ilvl="7">
      <w:numFmt w:val="bullet"/>
      <w:lvlText w:val="o"/>
      <w:lvlJc w:val="left"/>
      <w:pPr>
        <w:ind w:left="5865" w:hanging="360"/>
      </w:pPr>
      <w:rPr>
        <w:rFonts w:ascii="Courier New" w:eastAsia="Courier New" w:hAnsi="Courier New" w:cs="Courier New"/>
        <w:b w:val="0"/>
        <w:i w:val="0"/>
        <w:strike w:val="0"/>
        <w:color w:val="auto"/>
        <w:sz w:val="24"/>
        <w:u w:val="none"/>
      </w:rPr>
    </w:lvl>
    <w:lvl w:ilvl="8">
      <w:numFmt w:val="bullet"/>
      <w:lvlText w:val=""/>
      <w:lvlJc w:val="left"/>
      <w:pPr>
        <w:ind w:left="6585" w:hanging="360"/>
      </w:pPr>
      <w:rPr>
        <w:rFonts w:ascii="Wingdings" w:eastAsia="Wingdings" w:hAnsi="Wingdings" w:cs="Wingdings"/>
        <w:b w:val="0"/>
        <w:i w:val="0"/>
        <w:strike w:val="0"/>
        <w:color w:val="auto"/>
        <w:sz w:val="24"/>
        <w:u w:val="none"/>
      </w:rPr>
    </w:lvl>
  </w:abstractNum>
  <w:abstractNum w:abstractNumId="15" w15:restartNumberingAfterBreak="0">
    <w:nsid w:val="11B15670"/>
    <w:multiLevelType w:val="multilevel"/>
    <w:tmpl w:val="8BF6C60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6" w15:restartNumberingAfterBreak="0">
    <w:nsid w:val="12EF1ACD"/>
    <w:multiLevelType w:val="multilevel"/>
    <w:tmpl w:val="D31EA1A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7" w15:restartNumberingAfterBreak="0">
    <w:nsid w:val="13BB2128"/>
    <w:multiLevelType w:val="multilevel"/>
    <w:tmpl w:val="84C888A2"/>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8" w15:restartNumberingAfterBreak="0">
    <w:nsid w:val="140B2486"/>
    <w:multiLevelType w:val="multilevel"/>
    <w:tmpl w:val="C2F02A0E"/>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9" w15:restartNumberingAfterBreak="0">
    <w:nsid w:val="155D3276"/>
    <w:multiLevelType w:val="multilevel"/>
    <w:tmpl w:val="17849C5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0" w15:restartNumberingAfterBreak="0">
    <w:nsid w:val="15C85A20"/>
    <w:multiLevelType w:val="multilevel"/>
    <w:tmpl w:val="AB94B6F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1" w15:restartNumberingAfterBreak="0">
    <w:nsid w:val="15CD7D68"/>
    <w:multiLevelType w:val="multilevel"/>
    <w:tmpl w:val="C8620D8C"/>
    <w:lvl w:ilvl="0">
      <w:numFmt w:val="bullet"/>
      <w:lvlText w:val=""/>
      <w:lvlJc w:val="left"/>
      <w:pPr>
        <w:ind w:left="825" w:hanging="360"/>
      </w:pPr>
      <w:rPr>
        <w:rFonts w:ascii="Symbol" w:eastAsia="Symbol" w:hAnsi="Symbol" w:cs="Symbol"/>
        <w:b w:val="0"/>
        <w:i w:val="0"/>
        <w:strike w:val="0"/>
        <w:color w:val="auto"/>
        <w:sz w:val="24"/>
        <w:u w:val="none"/>
      </w:rPr>
    </w:lvl>
    <w:lvl w:ilvl="1">
      <w:numFmt w:val="bullet"/>
      <w:lvlText w:val="o"/>
      <w:lvlJc w:val="left"/>
      <w:pPr>
        <w:ind w:left="1545" w:hanging="360"/>
      </w:pPr>
      <w:rPr>
        <w:rFonts w:ascii="Courier New" w:eastAsia="Courier New" w:hAnsi="Courier New" w:cs="Courier New"/>
        <w:b w:val="0"/>
        <w:i w:val="0"/>
        <w:strike w:val="0"/>
        <w:color w:val="auto"/>
        <w:sz w:val="24"/>
        <w:u w:val="none"/>
      </w:rPr>
    </w:lvl>
    <w:lvl w:ilvl="2">
      <w:numFmt w:val="bullet"/>
      <w:lvlText w:val=""/>
      <w:lvlJc w:val="left"/>
      <w:pPr>
        <w:ind w:left="2265" w:hanging="360"/>
      </w:pPr>
      <w:rPr>
        <w:rFonts w:ascii="Wingdings" w:eastAsia="Wingdings" w:hAnsi="Wingdings" w:cs="Wingdings"/>
        <w:b w:val="0"/>
        <w:i w:val="0"/>
        <w:strike w:val="0"/>
        <w:color w:val="auto"/>
        <w:sz w:val="24"/>
        <w:u w:val="none"/>
      </w:rPr>
    </w:lvl>
    <w:lvl w:ilvl="3">
      <w:numFmt w:val="bullet"/>
      <w:lvlText w:val=""/>
      <w:lvlJc w:val="left"/>
      <w:pPr>
        <w:ind w:left="2985" w:hanging="360"/>
      </w:pPr>
      <w:rPr>
        <w:rFonts w:ascii="Symbol" w:eastAsia="Symbol" w:hAnsi="Symbol" w:cs="Symbol"/>
        <w:b w:val="0"/>
        <w:i w:val="0"/>
        <w:strike w:val="0"/>
        <w:color w:val="auto"/>
        <w:sz w:val="24"/>
        <w:u w:val="none"/>
      </w:rPr>
    </w:lvl>
    <w:lvl w:ilvl="4">
      <w:numFmt w:val="bullet"/>
      <w:lvlText w:val="o"/>
      <w:lvlJc w:val="left"/>
      <w:pPr>
        <w:ind w:left="3705" w:hanging="360"/>
      </w:pPr>
      <w:rPr>
        <w:rFonts w:ascii="Courier New" w:eastAsia="Courier New" w:hAnsi="Courier New" w:cs="Courier New"/>
        <w:b w:val="0"/>
        <w:i w:val="0"/>
        <w:strike w:val="0"/>
        <w:color w:val="auto"/>
        <w:sz w:val="24"/>
        <w:u w:val="none"/>
      </w:rPr>
    </w:lvl>
    <w:lvl w:ilvl="5">
      <w:numFmt w:val="bullet"/>
      <w:lvlText w:val=""/>
      <w:lvlJc w:val="left"/>
      <w:pPr>
        <w:ind w:left="4425" w:hanging="360"/>
      </w:pPr>
      <w:rPr>
        <w:rFonts w:ascii="Wingdings" w:eastAsia="Wingdings" w:hAnsi="Wingdings" w:cs="Wingdings"/>
        <w:b w:val="0"/>
        <w:i w:val="0"/>
        <w:strike w:val="0"/>
        <w:color w:val="auto"/>
        <w:sz w:val="24"/>
        <w:u w:val="none"/>
      </w:rPr>
    </w:lvl>
    <w:lvl w:ilvl="6">
      <w:numFmt w:val="bullet"/>
      <w:lvlText w:val=""/>
      <w:lvlJc w:val="left"/>
      <w:pPr>
        <w:ind w:left="5145" w:hanging="360"/>
      </w:pPr>
      <w:rPr>
        <w:rFonts w:ascii="Symbol" w:eastAsia="Symbol" w:hAnsi="Symbol" w:cs="Symbol"/>
        <w:b w:val="0"/>
        <w:i w:val="0"/>
        <w:strike w:val="0"/>
        <w:color w:val="auto"/>
        <w:sz w:val="24"/>
        <w:u w:val="none"/>
      </w:rPr>
    </w:lvl>
    <w:lvl w:ilvl="7">
      <w:numFmt w:val="bullet"/>
      <w:lvlText w:val="o"/>
      <w:lvlJc w:val="left"/>
      <w:pPr>
        <w:ind w:left="5865" w:hanging="360"/>
      </w:pPr>
      <w:rPr>
        <w:rFonts w:ascii="Courier New" w:eastAsia="Courier New" w:hAnsi="Courier New" w:cs="Courier New"/>
        <w:b w:val="0"/>
        <w:i w:val="0"/>
        <w:strike w:val="0"/>
        <w:color w:val="auto"/>
        <w:sz w:val="24"/>
        <w:u w:val="none"/>
      </w:rPr>
    </w:lvl>
    <w:lvl w:ilvl="8">
      <w:numFmt w:val="bullet"/>
      <w:lvlText w:val=""/>
      <w:lvlJc w:val="left"/>
      <w:pPr>
        <w:ind w:left="6585" w:hanging="360"/>
      </w:pPr>
      <w:rPr>
        <w:rFonts w:ascii="Wingdings" w:eastAsia="Wingdings" w:hAnsi="Wingdings" w:cs="Wingdings"/>
        <w:b w:val="0"/>
        <w:i w:val="0"/>
        <w:strike w:val="0"/>
        <w:color w:val="auto"/>
        <w:sz w:val="24"/>
        <w:u w:val="none"/>
      </w:rPr>
    </w:lvl>
  </w:abstractNum>
  <w:abstractNum w:abstractNumId="22" w15:restartNumberingAfterBreak="0">
    <w:nsid w:val="15DE0A62"/>
    <w:multiLevelType w:val="multilevel"/>
    <w:tmpl w:val="0B588B0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3" w15:restartNumberingAfterBreak="0">
    <w:nsid w:val="164171C1"/>
    <w:multiLevelType w:val="multilevel"/>
    <w:tmpl w:val="7904FFA2"/>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4" w15:restartNumberingAfterBreak="0">
    <w:nsid w:val="1731643C"/>
    <w:multiLevelType w:val="multilevel"/>
    <w:tmpl w:val="4124780C"/>
    <w:lvl w:ilvl="0">
      <w:numFmt w:val="bullet"/>
      <w:lvlText w:val=""/>
      <w:lvlJc w:val="left"/>
      <w:pPr>
        <w:ind w:left="720" w:hanging="360"/>
      </w:pPr>
      <w:rPr>
        <w:rFonts w:ascii="Symbol" w:eastAsia="Symbol" w:hAnsi="Symbol" w:cs="Symbol"/>
        <w:b w:val="0"/>
        <w:i w:val="0"/>
        <w:strike w:val="0"/>
        <w:color w:val="auto"/>
        <w:sz w:val="20"/>
        <w:u w:val="none"/>
      </w:rPr>
    </w:lvl>
    <w:lvl w:ilvl="1">
      <w:numFmt w:val="bullet"/>
      <w:lvlText w:val="o"/>
      <w:lvlJc w:val="left"/>
      <w:pPr>
        <w:ind w:left="1440" w:hanging="360"/>
      </w:pPr>
      <w:rPr>
        <w:rFonts w:ascii="Courier New" w:eastAsia="Courier New" w:hAnsi="Courier New" w:cs="Courier New"/>
        <w:b w:val="0"/>
        <w:i w:val="0"/>
        <w:strike w:val="0"/>
        <w:color w:val="auto"/>
        <w:sz w:val="20"/>
        <w:u w:val="none"/>
      </w:rPr>
    </w:lvl>
    <w:lvl w:ilvl="2">
      <w:numFmt w:val="bullet"/>
      <w:lvlText w:val=""/>
      <w:lvlJc w:val="left"/>
      <w:pPr>
        <w:ind w:left="2160" w:hanging="360"/>
      </w:pPr>
      <w:rPr>
        <w:rFonts w:ascii="Wingdings" w:eastAsia="Wingdings" w:hAnsi="Wingdings" w:cs="Wingdings"/>
        <w:b w:val="0"/>
        <w:i w:val="0"/>
        <w:strike w:val="0"/>
        <w:color w:val="auto"/>
        <w:sz w:val="20"/>
        <w:u w:val="none"/>
      </w:rPr>
    </w:lvl>
    <w:lvl w:ilvl="3">
      <w:numFmt w:val="bullet"/>
      <w:lvlText w:val=""/>
      <w:lvlJc w:val="left"/>
      <w:pPr>
        <w:ind w:left="2880" w:hanging="360"/>
      </w:pPr>
      <w:rPr>
        <w:rFonts w:ascii="Wingdings" w:eastAsia="Wingdings" w:hAnsi="Wingdings" w:cs="Wingdings"/>
        <w:b w:val="0"/>
        <w:i w:val="0"/>
        <w:strike w:val="0"/>
        <w:color w:val="auto"/>
        <w:sz w:val="20"/>
        <w:u w:val="none"/>
      </w:rPr>
    </w:lvl>
    <w:lvl w:ilvl="4">
      <w:numFmt w:val="bullet"/>
      <w:lvlText w:val=""/>
      <w:lvlJc w:val="left"/>
      <w:pPr>
        <w:ind w:left="3600" w:hanging="360"/>
      </w:pPr>
      <w:rPr>
        <w:rFonts w:ascii="Wingdings" w:eastAsia="Wingdings" w:hAnsi="Wingdings" w:cs="Wingdings"/>
        <w:b w:val="0"/>
        <w:i w:val="0"/>
        <w:strike w:val="0"/>
        <w:color w:val="auto"/>
        <w:sz w:val="20"/>
        <w:u w:val="none"/>
      </w:rPr>
    </w:lvl>
    <w:lvl w:ilvl="5">
      <w:numFmt w:val="bullet"/>
      <w:lvlText w:val=""/>
      <w:lvlJc w:val="left"/>
      <w:pPr>
        <w:ind w:left="4320" w:hanging="360"/>
      </w:pPr>
      <w:rPr>
        <w:rFonts w:ascii="Wingdings" w:eastAsia="Wingdings" w:hAnsi="Wingdings" w:cs="Wingdings"/>
        <w:b w:val="0"/>
        <w:i w:val="0"/>
        <w:strike w:val="0"/>
        <w:color w:val="auto"/>
        <w:sz w:val="20"/>
        <w:u w:val="none"/>
      </w:rPr>
    </w:lvl>
    <w:lvl w:ilvl="6">
      <w:numFmt w:val="bullet"/>
      <w:lvlText w:val=""/>
      <w:lvlJc w:val="left"/>
      <w:pPr>
        <w:ind w:left="5040" w:hanging="360"/>
      </w:pPr>
      <w:rPr>
        <w:rFonts w:ascii="Wingdings" w:eastAsia="Wingdings" w:hAnsi="Wingdings" w:cs="Wingdings"/>
        <w:b w:val="0"/>
        <w:i w:val="0"/>
        <w:strike w:val="0"/>
        <w:color w:val="auto"/>
        <w:sz w:val="20"/>
        <w:u w:val="none"/>
      </w:rPr>
    </w:lvl>
    <w:lvl w:ilvl="7">
      <w:numFmt w:val="bullet"/>
      <w:lvlText w:val=""/>
      <w:lvlJc w:val="left"/>
      <w:pPr>
        <w:ind w:left="5760" w:hanging="360"/>
      </w:pPr>
      <w:rPr>
        <w:rFonts w:ascii="Wingdings" w:eastAsia="Wingdings" w:hAnsi="Wingdings" w:cs="Wingdings"/>
        <w:b w:val="0"/>
        <w:i w:val="0"/>
        <w:strike w:val="0"/>
        <w:color w:val="auto"/>
        <w:sz w:val="20"/>
        <w:u w:val="none"/>
      </w:rPr>
    </w:lvl>
    <w:lvl w:ilvl="8">
      <w:numFmt w:val="bullet"/>
      <w:lvlText w:val=""/>
      <w:lvlJc w:val="left"/>
      <w:pPr>
        <w:ind w:left="6480" w:hanging="360"/>
      </w:pPr>
      <w:rPr>
        <w:rFonts w:ascii="Wingdings" w:eastAsia="Wingdings" w:hAnsi="Wingdings" w:cs="Wingdings"/>
        <w:b w:val="0"/>
        <w:i w:val="0"/>
        <w:strike w:val="0"/>
        <w:color w:val="auto"/>
        <w:sz w:val="20"/>
        <w:u w:val="none"/>
      </w:rPr>
    </w:lvl>
  </w:abstractNum>
  <w:abstractNum w:abstractNumId="25" w15:restartNumberingAfterBreak="0">
    <w:nsid w:val="17F37BAF"/>
    <w:multiLevelType w:val="multilevel"/>
    <w:tmpl w:val="703E5582"/>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6" w15:restartNumberingAfterBreak="0">
    <w:nsid w:val="18535E65"/>
    <w:multiLevelType w:val="multilevel"/>
    <w:tmpl w:val="25CA2CC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7" w15:restartNumberingAfterBreak="0">
    <w:nsid w:val="18F34D66"/>
    <w:multiLevelType w:val="multilevel"/>
    <w:tmpl w:val="0EEE4062"/>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8" w15:restartNumberingAfterBreak="0">
    <w:nsid w:val="1950400D"/>
    <w:multiLevelType w:val="multilevel"/>
    <w:tmpl w:val="F9082B7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9" w15:restartNumberingAfterBreak="0">
    <w:nsid w:val="19A63B62"/>
    <w:multiLevelType w:val="multilevel"/>
    <w:tmpl w:val="D21AE38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30" w15:restartNumberingAfterBreak="0">
    <w:nsid w:val="19AB6007"/>
    <w:multiLevelType w:val="multilevel"/>
    <w:tmpl w:val="57B0942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31" w15:restartNumberingAfterBreak="0">
    <w:nsid w:val="1FE54F57"/>
    <w:multiLevelType w:val="multilevel"/>
    <w:tmpl w:val="E65606F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32" w15:restartNumberingAfterBreak="0">
    <w:nsid w:val="20812653"/>
    <w:multiLevelType w:val="multilevel"/>
    <w:tmpl w:val="EF2C2452"/>
    <w:lvl w:ilvl="0">
      <w:numFmt w:val="bullet"/>
      <w:lvlText w:val=""/>
      <w:lvlJc w:val="left"/>
      <w:pPr>
        <w:ind w:left="720" w:hanging="360"/>
      </w:pPr>
      <w:rPr>
        <w:rFonts w:ascii="Symbol" w:eastAsia="Symbol" w:hAnsi="Symbol" w:cs="Symbol"/>
        <w:b w:val="0"/>
        <w:i w:val="0"/>
        <w:strike w:val="0"/>
        <w:color w:val="auto"/>
        <w:sz w:val="24"/>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33" w15:restartNumberingAfterBreak="0">
    <w:nsid w:val="22AC59F4"/>
    <w:multiLevelType w:val="multilevel"/>
    <w:tmpl w:val="7CCCFB68"/>
    <w:lvl w:ilvl="0">
      <w:numFmt w:val="bullet"/>
      <w:lvlText w:val="·"/>
      <w:lvlJc w:val="left"/>
      <w:pPr>
        <w:ind w:left="420" w:hanging="360"/>
      </w:pPr>
      <w:rPr>
        <w:rFonts w:ascii="Symbol" w:eastAsia="Symbol" w:hAnsi="Symbol" w:cs="Symbol"/>
        <w:b w:val="0"/>
        <w:i w:val="0"/>
        <w:strike w:val="0"/>
        <w:color w:val="333333"/>
        <w:sz w:val="22"/>
        <w:u w:val="none"/>
      </w:rPr>
    </w:lvl>
    <w:lvl w:ilvl="1">
      <w:numFmt w:val="bullet"/>
      <w:lvlText w:val="o"/>
      <w:lvlJc w:val="left"/>
      <w:pPr>
        <w:ind w:left="840" w:hanging="360"/>
      </w:pPr>
      <w:rPr>
        <w:rFonts w:ascii="Courier New" w:eastAsia="Courier New" w:hAnsi="Courier New" w:cs="Courier New"/>
        <w:b w:val="0"/>
        <w:i w:val="0"/>
        <w:strike w:val="0"/>
        <w:color w:val="333333"/>
        <w:sz w:val="22"/>
        <w:u w:val="none"/>
      </w:rPr>
    </w:lvl>
    <w:lvl w:ilvl="2">
      <w:numFmt w:val="bullet"/>
      <w:lvlText w:val="§"/>
      <w:lvlJc w:val="left"/>
      <w:pPr>
        <w:ind w:left="1260" w:hanging="360"/>
      </w:pPr>
      <w:rPr>
        <w:rFonts w:ascii="Wingdings" w:eastAsia="Wingdings" w:hAnsi="Wingdings" w:cs="Wingdings"/>
        <w:b w:val="0"/>
        <w:i w:val="0"/>
        <w:strike w:val="0"/>
        <w:color w:val="333333"/>
        <w:sz w:val="22"/>
        <w:u w:val="none"/>
      </w:rPr>
    </w:lvl>
    <w:lvl w:ilvl="3">
      <w:numFmt w:val="bullet"/>
      <w:lvlText w:val="§"/>
      <w:lvlJc w:val="left"/>
      <w:pPr>
        <w:ind w:left="1680" w:hanging="360"/>
      </w:pPr>
      <w:rPr>
        <w:rFonts w:ascii="Wingdings" w:eastAsia="Wingdings" w:hAnsi="Wingdings" w:cs="Wingdings"/>
        <w:b w:val="0"/>
        <w:i w:val="0"/>
        <w:strike w:val="0"/>
        <w:color w:val="333333"/>
        <w:sz w:val="22"/>
        <w:u w:val="none"/>
      </w:rPr>
    </w:lvl>
    <w:lvl w:ilvl="4">
      <w:numFmt w:val="bullet"/>
      <w:lvlText w:val="§"/>
      <w:lvlJc w:val="left"/>
      <w:pPr>
        <w:ind w:left="2100" w:hanging="360"/>
      </w:pPr>
      <w:rPr>
        <w:rFonts w:ascii="Wingdings" w:eastAsia="Wingdings" w:hAnsi="Wingdings" w:cs="Wingdings"/>
        <w:b w:val="0"/>
        <w:i w:val="0"/>
        <w:strike w:val="0"/>
        <w:color w:val="333333"/>
        <w:sz w:val="22"/>
        <w:u w:val="none"/>
      </w:rPr>
    </w:lvl>
    <w:lvl w:ilvl="5">
      <w:numFmt w:val="bullet"/>
      <w:lvlText w:val="§"/>
      <w:lvlJc w:val="left"/>
      <w:pPr>
        <w:ind w:left="2520" w:hanging="360"/>
      </w:pPr>
      <w:rPr>
        <w:rFonts w:ascii="Wingdings" w:eastAsia="Wingdings" w:hAnsi="Wingdings" w:cs="Wingdings"/>
        <w:b w:val="0"/>
        <w:i w:val="0"/>
        <w:strike w:val="0"/>
        <w:color w:val="333333"/>
        <w:sz w:val="22"/>
        <w:u w:val="none"/>
      </w:rPr>
    </w:lvl>
    <w:lvl w:ilvl="6">
      <w:numFmt w:val="bullet"/>
      <w:lvlText w:val="§"/>
      <w:lvlJc w:val="left"/>
      <w:pPr>
        <w:ind w:left="2940" w:hanging="360"/>
      </w:pPr>
      <w:rPr>
        <w:rFonts w:ascii="Wingdings" w:eastAsia="Wingdings" w:hAnsi="Wingdings" w:cs="Wingdings"/>
        <w:b w:val="0"/>
        <w:i w:val="0"/>
        <w:strike w:val="0"/>
        <w:color w:val="333333"/>
        <w:sz w:val="22"/>
        <w:u w:val="none"/>
      </w:rPr>
    </w:lvl>
    <w:lvl w:ilvl="7">
      <w:numFmt w:val="bullet"/>
      <w:lvlText w:val="§"/>
      <w:lvlJc w:val="left"/>
      <w:pPr>
        <w:ind w:left="3360" w:hanging="360"/>
      </w:pPr>
      <w:rPr>
        <w:rFonts w:ascii="Wingdings" w:eastAsia="Wingdings" w:hAnsi="Wingdings" w:cs="Wingdings"/>
        <w:b w:val="0"/>
        <w:i w:val="0"/>
        <w:strike w:val="0"/>
        <w:color w:val="333333"/>
        <w:sz w:val="22"/>
        <w:u w:val="none"/>
      </w:rPr>
    </w:lvl>
    <w:lvl w:ilvl="8">
      <w:numFmt w:val="bullet"/>
      <w:lvlText w:val="§"/>
      <w:lvlJc w:val="left"/>
      <w:pPr>
        <w:ind w:left="3780" w:hanging="360"/>
      </w:pPr>
      <w:rPr>
        <w:rFonts w:ascii="Wingdings" w:eastAsia="Wingdings" w:hAnsi="Wingdings" w:cs="Wingdings"/>
        <w:b w:val="0"/>
        <w:i w:val="0"/>
        <w:strike w:val="0"/>
        <w:color w:val="333333"/>
        <w:sz w:val="22"/>
        <w:u w:val="none"/>
      </w:rPr>
    </w:lvl>
  </w:abstractNum>
  <w:abstractNum w:abstractNumId="34" w15:restartNumberingAfterBreak="0">
    <w:nsid w:val="22B404B9"/>
    <w:multiLevelType w:val="multilevel"/>
    <w:tmpl w:val="C890E760"/>
    <w:lvl w:ilvl="0">
      <w:numFmt w:val="bullet"/>
      <w:lvlText w:val="·"/>
      <w:lvlJc w:val="left"/>
      <w:pPr>
        <w:ind w:left="420" w:hanging="360"/>
      </w:pPr>
      <w:rPr>
        <w:rFonts w:ascii="Symbol" w:eastAsia="Symbol" w:hAnsi="Symbol" w:cs="Symbol"/>
        <w:b w:val="0"/>
        <w:i w:val="0"/>
        <w:strike w:val="0"/>
        <w:color w:val="333333"/>
        <w:sz w:val="22"/>
        <w:u w:val="none"/>
      </w:rPr>
    </w:lvl>
    <w:lvl w:ilvl="1">
      <w:numFmt w:val="bullet"/>
      <w:lvlText w:val="o"/>
      <w:lvlJc w:val="left"/>
      <w:pPr>
        <w:ind w:left="840" w:hanging="360"/>
      </w:pPr>
      <w:rPr>
        <w:rFonts w:ascii="Courier New" w:eastAsia="Courier New" w:hAnsi="Courier New" w:cs="Courier New"/>
        <w:b w:val="0"/>
        <w:i w:val="0"/>
        <w:strike w:val="0"/>
        <w:color w:val="333333"/>
        <w:sz w:val="22"/>
        <w:u w:val="none"/>
      </w:rPr>
    </w:lvl>
    <w:lvl w:ilvl="2">
      <w:numFmt w:val="bullet"/>
      <w:lvlText w:val="§"/>
      <w:lvlJc w:val="left"/>
      <w:pPr>
        <w:ind w:left="1260" w:hanging="360"/>
      </w:pPr>
      <w:rPr>
        <w:rFonts w:ascii="Wingdings" w:eastAsia="Wingdings" w:hAnsi="Wingdings" w:cs="Wingdings"/>
        <w:b w:val="0"/>
        <w:i w:val="0"/>
        <w:strike w:val="0"/>
        <w:color w:val="333333"/>
        <w:sz w:val="22"/>
        <w:u w:val="none"/>
      </w:rPr>
    </w:lvl>
    <w:lvl w:ilvl="3">
      <w:numFmt w:val="bullet"/>
      <w:lvlText w:val="§"/>
      <w:lvlJc w:val="left"/>
      <w:pPr>
        <w:ind w:left="1680" w:hanging="360"/>
      </w:pPr>
      <w:rPr>
        <w:rFonts w:ascii="Wingdings" w:eastAsia="Wingdings" w:hAnsi="Wingdings" w:cs="Wingdings"/>
        <w:b w:val="0"/>
        <w:i w:val="0"/>
        <w:strike w:val="0"/>
        <w:color w:val="333333"/>
        <w:sz w:val="22"/>
        <w:u w:val="none"/>
      </w:rPr>
    </w:lvl>
    <w:lvl w:ilvl="4">
      <w:numFmt w:val="bullet"/>
      <w:lvlText w:val="§"/>
      <w:lvlJc w:val="left"/>
      <w:pPr>
        <w:ind w:left="2100" w:hanging="360"/>
      </w:pPr>
      <w:rPr>
        <w:rFonts w:ascii="Wingdings" w:eastAsia="Wingdings" w:hAnsi="Wingdings" w:cs="Wingdings"/>
        <w:b w:val="0"/>
        <w:i w:val="0"/>
        <w:strike w:val="0"/>
        <w:color w:val="333333"/>
        <w:sz w:val="22"/>
        <w:u w:val="none"/>
      </w:rPr>
    </w:lvl>
    <w:lvl w:ilvl="5">
      <w:numFmt w:val="bullet"/>
      <w:lvlText w:val="§"/>
      <w:lvlJc w:val="left"/>
      <w:pPr>
        <w:ind w:left="2520" w:hanging="360"/>
      </w:pPr>
      <w:rPr>
        <w:rFonts w:ascii="Wingdings" w:eastAsia="Wingdings" w:hAnsi="Wingdings" w:cs="Wingdings"/>
        <w:b w:val="0"/>
        <w:i w:val="0"/>
        <w:strike w:val="0"/>
        <w:color w:val="333333"/>
        <w:sz w:val="22"/>
        <w:u w:val="none"/>
      </w:rPr>
    </w:lvl>
    <w:lvl w:ilvl="6">
      <w:numFmt w:val="bullet"/>
      <w:lvlText w:val="§"/>
      <w:lvlJc w:val="left"/>
      <w:pPr>
        <w:ind w:left="2940" w:hanging="360"/>
      </w:pPr>
      <w:rPr>
        <w:rFonts w:ascii="Wingdings" w:eastAsia="Wingdings" w:hAnsi="Wingdings" w:cs="Wingdings"/>
        <w:b w:val="0"/>
        <w:i w:val="0"/>
        <w:strike w:val="0"/>
        <w:color w:val="333333"/>
        <w:sz w:val="22"/>
        <w:u w:val="none"/>
      </w:rPr>
    </w:lvl>
    <w:lvl w:ilvl="7">
      <w:numFmt w:val="bullet"/>
      <w:lvlText w:val="§"/>
      <w:lvlJc w:val="left"/>
      <w:pPr>
        <w:ind w:left="3360" w:hanging="360"/>
      </w:pPr>
      <w:rPr>
        <w:rFonts w:ascii="Wingdings" w:eastAsia="Wingdings" w:hAnsi="Wingdings" w:cs="Wingdings"/>
        <w:b w:val="0"/>
        <w:i w:val="0"/>
        <w:strike w:val="0"/>
        <w:color w:val="333333"/>
        <w:sz w:val="22"/>
        <w:u w:val="none"/>
      </w:rPr>
    </w:lvl>
    <w:lvl w:ilvl="8">
      <w:numFmt w:val="bullet"/>
      <w:lvlText w:val="§"/>
      <w:lvlJc w:val="left"/>
      <w:pPr>
        <w:ind w:left="3780" w:hanging="360"/>
      </w:pPr>
      <w:rPr>
        <w:rFonts w:ascii="Wingdings" w:eastAsia="Wingdings" w:hAnsi="Wingdings" w:cs="Wingdings"/>
        <w:b w:val="0"/>
        <w:i w:val="0"/>
        <w:strike w:val="0"/>
        <w:color w:val="333333"/>
        <w:sz w:val="22"/>
        <w:u w:val="none"/>
      </w:rPr>
    </w:lvl>
  </w:abstractNum>
  <w:abstractNum w:abstractNumId="35" w15:restartNumberingAfterBreak="0">
    <w:nsid w:val="260953E8"/>
    <w:multiLevelType w:val="multilevel"/>
    <w:tmpl w:val="8698068A"/>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36" w15:restartNumberingAfterBreak="0">
    <w:nsid w:val="26A95703"/>
    <w:multiLevelType w:val="multilevel"/>
    <w:tmpl w:val="AC3ACA5E"/>
    <w:lvl w:ilvl="0">
      <w:numFmt w:val="bullet"/>
      <w:lvlText w:val=""/>
      <w:lvlJc w:val="left"/>
      <w:pPr>
        <w:ind w:left="720" w:hanging="360"/>
      </w:pPr>
      <w:rPr>
        <w:rFonts w:ascii="Symbol" w:eastAsia="Symbol" w:hAnsi="Symbol" w:cs="Symbol"/>
        <w:b w:val="0"/>
        <w:i w:val="0"/>
        <w:strike w:val="0"/>
        <w:color w:val="auto"/>
        <w:sz w:val="24"/>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37" w15:restartNumberingAfterBreak="0">
    <w:nsid w:val="279D621A"/>
    <w:multiLevelType w:val="multilevel"/>
    <w:tmpl w:val="9EBAE57E"/>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38" w15:restartNumberingAfterBreak="0">
    <w:nsid w:val="27E360AF"/>
    <w:multiLevelType w:val="multilevel"/>
    <w:tmpl w:val="E6BEBB0A"/>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39" w15:restartNumberingAfterBreak="0">
    <w:nsid w:val="290C58BC"/>
    <w:multiLevelType w:val="multilevel"/>
    <w:tmpl w:val="FC40EAF6"/>
    <w:lvl w:ilvl="0">
      <w:numFmt w:val="bullet"/>
      <w:lvlText w:val=""/>
      <w:lvlJc w:val="left"/>
      <w:pPr>
        <w:ind w:left="825" w:hanging="360"/>
      </w:pPr>
      <w:rPr>
        <w:rFonts w:ascii="Symbol" w:eastAsia="Symbol" w:hAnsi="Symbol" w:cs="Symbol"/>
        <w:b w:val="0"/>
        <w:i w:val="0"/>
        <w:strike w:val="0"/>
        <w:color w:val="auto"/>
        <w:sz w:val="24"/>
        <w:u w:val="none"/>
      </w:rPr>
    </w:lvl>
    <w:lvl w:ilvl="1">
      <w:numFmt w:val="bullet"/>
      <w:lvlText w:val="o"/>
      <w:lvlJc w:val="left"/>
      <w:pPr>
        <w:ind w:left="1545" w:hanging="360"/>
      </w:pPr>
      <w:rPr>
        <w:rFonts w:ascii="Courier New" w:eastAsia="Courier New" w:hAnsi="Courier New" w:cs="Courier New"/>
        <w:b w:val="0"/>
        <w:i w:val="0"/>
        <w:strike w:val="0"/>
        <w:color w:val="auto"/>
        <w:sz w:val="24"/>
        <w:u w:val="none"/>
      </w:rPr>
    </w:lvl>
    <w:lvl w:ilvl="2">
      <w:numFmt w:val="bullet"/>
      <w:lvlText w:val=""/>
      <w:lvlJc w:val="left"/>
      <w:pPr>
        <w:ind w:left="2265" w:hanging="360"/>
      </w:pPr>
      <w:rPr>
        <w:rFonts w:ascii="Wingdings" w:eastAsia="Wingdings" w:hAnsi="Wingdings" w:cs="Wingdings"/>
        <w:b w:val="0"/>
        <w:i w:val="0"/>
        <w:strike w:val="0"/>
        <w:color w:val="auto"/>
        <w:sz w:val="24"/>
        <w:u w:val="none"/>
      </w:rPr>
    </w:lvl>
    <w:lvl w:ilvl="3">
      <w:numFmt w:val="bullet"/>
      <w:lvlText w:val=""/>
      <w:lvlJc w:val="left"/>
      <w:pPr>
        <w:ind w:left="2985" w:hanging="360"/>
      </w:pPr>
      <w:rPr>
        <w:rFonts w:ascii="Symbol" w:eastAsia="Symbol" w:hAnsi="Symbol" w:cs="Symbol"/>
        <w:b w:val="0"/>
        <w:i w:val="0"/>
        <w:strike w:val="0"/>
        <w:color w:val="auto"/>
        <w:sz w:val="24"/>
        <w:u w:val="none"/>
      </w:rPr>
    </w:lvl>
    <w:lvl w:ilvl="4">
      <w:numFmt w:val="bullet"/>
      <w:lvlText w:val="o"/>
      <w:lvlJc w:val="left"/>
      <w:pPr>
        <w:ind w:left="3705" w:hanging="360"/>
      </w:pPr>
      <w:rPr>
        <w:rFonts w:ascii="Courier New" w:eastAsia="Courier New" w:hAnsi="Courier New" w:cs="Courier New"/>
        <w:b w:val="0"/>
        <w:i w:val="0"/>
        <w:strike w:val="0"/>
        <w:color w:val="auto"/>
        <w:sz w:val="24"/>
        <w:u w:val="none"/>
      </w:rPr>
    </w:lvl>
    <w:lvl w:ilvl="5">
      <w:numFmt w:val="bullet"/>
      <w:lvlText w:val=""/>
      <w:lvlJc w:val="left"/>
      <w:pPr>
        <w:ind w:left="4425" w:hanging="360"/>
      </w:pPr>
      <w:rPr>
        <w:rFonts w:ascii="Wingdings" w:eastAsia="Wingdings" w:hAnsi="Wingdings" w:cs="Wingdings"/>
        <w:b w:val="0"/>
        <w:i w:val="0"/>
        <w:strike w:val="0"/>
        <w:color w:val="auto"/>
        <w:sz w:val="24"/>
        <w:u w:val="none"/>
      </w:rPr>
    </w:lvl>
    <w:lvl w:ilvl="6">
      <w:numFmt w:val="bullet"/>
      <w:lvlText w:val=""/>
      <w:lvlJc w:val="left"/>
      <w:pPr>
        <w:ind w:left="5145" w:hanging="360"/>
      </w:pPr>
      <w:rPr>
        <w:rFonts w:ascii="Symbol" w:eastAsia="Symbol" w:hAnsi="Symbol" w:cs="Symbol"/>
        <w:b w:val="0"/>
        <w:i w:val="0"/>
        <w:strike w:val="0"/>
        <w:color w:val="auto"/>
        <w:sz w:val="24"/>
        <w:u w:val="none"/>
      </w:rPr>
    </w:lvl>
    <w:lvl w:ilvl="7">
      <w:numFmt w:val="bullet"/>
      <w:lvlText w:val="o"/>
      <w:lvlJc w:val="left"/>
      <w:pPr>
        <w:ind w:left="5865" w:hanging="360"/>
      </w:pPr>
      <w:rPr>
        <w:rFonts w:ascii="Courier New" w:eastAsia="Courier New" w:hAnsi="Courier New" w:cs="Courier New"/>
        <w:b w:val="0"/>
        <w:i w:val="0"/>
        <w:strike w:val="0"/>
        <w:color w:val="auto"/>
        <w:sz w:val="24"/>
        <w:u w:val="none"/>
      </w:rPr>
    </w:lvl>
    <w:lvl w:ilvl="8">
      <w:numFmt w:val="bullet"/>
      <w:lvlText w:val=""/>
      <w:lvlJc w:val="left"/>
      <w:pPr>
        <w:ind w:left="6585" w:hanging="360"/>
      </w:pPr>
      <w:rPr>
        <w:rFonts w:ascii="Wingdings" w:eastAsia="Wingdings" w:hAnsi="Wingdings" w:cs="Wingdings"/>
        <w:b w:val="0"/>
        <w:i w:val="0"/>
        <w:strike w:val="0"/>
        <w:color w:val="auto"/>
        <w:sz w:val="24"/>
        <w:u w:val="none"/>
      </w:rPr>
    </w:lvl>
  </w:abstractNum>
  <w:abstractNum w:abstractNumId="40" w15:restartNumberingAfterBreak="0">
    <w:nsid w:val="29705FFD"/>
    <w:multiLevelType w:val="multilevel"/>
    <w:tmpl w:val="6E2273F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1" w15:restartNumberingAfterBreak="0">
    <w:nsid w:val="2A69464F"/>
    <w:multiLevelType w:val="multilevel"/>
    <w:tmpl w:val="EC622E5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2" w15:restartNumberingAfterBreak="0">
    <w:nsid w:val="2AFA6D01"/>
    <w:multiLevelType w:val="multilevel"/>
    <w:tmpl w:val="251C022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3" w15:restartNumberingAfterBreak="0">
    <w:nsid w:val="2C296257"/>
    <w:multiLevelType w:val="multilevel"/>
    <w:tmpl w:val="EE24A24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4" w15:restartNumberingAfterBreak="0">
    <w:nsid w:val="2EB76325"/>
    <w:multiLevelType w:val="multilevel"/>
    <w:tmpl w:val="A86E09FE"/>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5" w15:restartNumberingAfterBreak="0">
    <w:nsid w:val="2F586FE4"/>
    <w:multiLevelType w:val="multilevel"/>
    <w:tmpl w:val="B616197E"/>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6" w15:restartNumberingAfterBreak="0">
    <w:nsid w:val="321454CD"/>
    <w:multiLevelType w:val="multilevel"/>
    <w:tmpl w:val="F32C9BB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7" w15:restartNumberingAfterBreak="0">
    <w:nsid w:val="35F06B53"/>
    <w:multiLevelType w:val="multilevel"/>
    <w:tmpl w:val="2960BE5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8" w15:restartNumberingAfterBreak="0">
    <w:nsid w:val="3B335817"/>
    <w:multiLevelType w:val="multilevel"/>
    <w:tmpl w:val="7312DED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49" w15:restartNumberingAfterBreak="0">
    <w:nsid w:val="3CFF36F6"/>
    <w:multiLevelType w:val="multilevel"/>
    <w:tmpl w:val="7BD2989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50" w15:restartNumberingAfterBreak="0">
    <w:nsid w:val="3D4B1BBE"/>
    <w:multiLevelType w:val="multilevel"/>
    <w:tmpl w:val="0F741C8A"/>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51" w15:restartNumberingAfterBreak="0">
    <w:nsid w:val="3F166717"/>
    <w:multiLevelType w:val="multilevel"/>
    <w:tmpl w:val="727C6A7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52" w15:restartNumberingAfterBreak="0">
    <w:nsid w:val="3F2F351F"/>
    <w:multiLevelType w:val="multilevel"/>
    <w:tmpl w:val="538ECD8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53" w15:restartNumberingAfterBreak="0">
    <w:nsid w:val="40C0569A"/>
    <w:multiLevelType w:val="multilevel"/>
    <w:tmpl w:val="46C08922"/>
    <w:lvl w:ilvl="0">
      <w:numFmt w:val="bullet"/>
      <w:lvlText w:val=""/>
      <w:lvlJc w:val="left"/>
      <w:pPr>
        <w:ind w:left="1440" w:hanging="360"/>
      </w:pPr>
      <w:rPr>
        <w:rFonts w:ascii="Symbol" w:eastAsia="Symbol" w:hAnsi="Symbol" w:cs="Symbol"/>
        <w:b w:val="0"/>
        <w:i w:val="0"/>
        <w:strike w:val="0"/>
        <w:color w:val="auto"/>
        <w:sz w:val="24"/>
        <w:u w:val="none"/>
      </w:rPr>
    </w:lvl>
    <w:lvl w:ilvl="1">
      <w:numFmt w:val="bullet"/>
      <w:lvlText w:val="o"/>
      <w:lvlJc w:val="left"/>
      <w:pPr>
        <w:ind w:left="2160" w:hanging="360"/>
      </w:pPr>
      <w:rPr>
        <w:rFonts w:ascii="Courier New" w:eastAsia="Courier New" w:hAnsi="Courier New" w:cs="Courier New"/>
        <w:b w:val="0"/>
        <w:i w:val="0"/>
        <w:strike w:val="0"/>
        <w:color w:val="auto"/>
        <w:sz w:val="24"/>
        <w:u w:val="none"/>
      </w:rPr>
    </w:lvl>
    <w:lvl w:ilvl="2">
      <w:numFmt w:val="bullet"/>
      <w:lvlText w:val=""/>
      <w:lvlJc w:val="left"/>
      <w:pPr>
        <w:ind w:left="2880" w:hanging="360"/>
      </w:pPr>
      <w:rPr>
        <w:rFonts w:ascii="Wingdings" w:eastAsia="Wingdings" w:hAnsi="Wingdings" w:cs="Wingdings"/>
        <w:b w:val="0"/>
        <w:i w:val="0"/>
        <w:strike w:val="0"/>
        <w:color w:val="auto"/>
        <w:sz w:val="24"/>
        <w:u w:val="none"/>
      </w:rPr>
    </w:lvl>
    <w:lvl w:ilvl="3">
      <w:numFmt w:val="bullet"/>
      <w:lvlText w:val=""/>
      <w:lvlJc w:val="left"/>
      <w:pPr>
        <w:ind w:left="3600" w:hanging="360"/>
      </w:pPr>
      <w:rPr>
        <w:rFonts w:ascii="Symbol" w:eastAsia="Symbol" w:hAnsi="Symbol" w:cs="Symbol"/>
        <w:b w:val="0"/>
        <w:i w:val="0"/>
        <w:strike w:val="0"/>
        <w:color w:val="auto"/>
        <w:sz w:val="24"/>
        <w:u w:val="none"/>
      </w:rPr>
    </w:lvl>
    <w:lvl w:ilvl="4">
      <w:numFmt w:val="bullet"/>
      <w:lvlText w:val="o"/>
      <w:lvlJc w:val="left"/>
      <w:pPr>
        <w:ind w:left="4320" w:hanging="360"/>
      </w:pPr>
      <w:rPr>
        <w:rFonts w:ascii="Courier New" w:eastAsia="Courier New" w:hAnsi="Courier New" w:cs="Courier New"/>
        <w:b w:val="0"/>
        <w:i w:val="0"/>
        <w:strike w:val="0"/>
        <w:color w:val="auto"/>
        <w:sz w:val="24"/>
        <w:u w:val="none"/>
      </w:rPr>
    </w:lvl>
    <w:lvl w:ilvl="5">
      <w:numFmt w:val="bullet"/>
      <w:lvlText w:val=""/>
      <w:lvlJc w:val="left"/>
      <w:pPr>
        <w:ind w:left="5040" w:hanging="360"/>
      </w:pPr>
      <w:rPr>
        <w:rFonts w:ascii="Wingdings" w:eastAsia="Wingdings" w:hAnsi="Wingdings" w:cs="Wingdings"/>
        <w:b w:val="0"/>
        <w:i w:val="0"/>
        <w:strike w:val="0"/>
        <w:color w:val="auto"/>
        <w:sz w:val="24"/>
        <w:u w:val="none"/>
      </w:rPr>
    </w:lvl>
    <w:lvl w:ilvl="6">
      <w:numFmt w:val="bullet"/>
      <w:lvlText w:val=""/>
      <w:lvlJc w:val="left"/>
      <w:pPr>
        <w:ind w:left="5760" w:hanging="360"/>
      </w:pPr>
      <w:rPr>
        <w:rFonts w:ascii="Symbol" w:eastAsia="Symbol" w:hAnsi="Symbol" w:cs="Symbol"/>
        <w:b w:val="0"/>
        <w:i w:val="0"/>
        <w:strike w:val="0"/>
        <w:color w:val="auto"/>
        <w:sz w:val="24"/>
        <w:u w:val="none"/>
      </w:rPr>
    </w:lvl>
    <w:lvl w:ilvl="7">
      <w:numFmt w:val="bullet"/>
      <w:lvlText w:val="o"/>
      <w:lvlJc w:val="left"/>
      <w:pPr>
        <w:ind w:left="6480" w:hanging="360"/>
      </w:pPr>
      <w:rPr>
        <w:rFonts w:ascii="Courier New" w:eastAsia="Courier New" w:hAnsi="Courier New" w:cs="Courier New"/>
        <w:b w:val="0"/>
        <w:i w:val="0"/>
        <w:strike w:val="0"/>
        <w:color w:val="auto"/>
        <w:sz w:val="24"/>
        <w:u w:val="none"/>
      </w:rPr>
    </w:lvl>
    <w:lvl w:ilvl="8">
      <w:numFmt w:val="bullet"/>
      <w:lvlText w:val=""/>
      <w:lvlJc w:val="left"/>
      <w:pPr>
        <w:ind w:left="7200" w:hanging="360"/>
      </w:pPr>
      <w:rPr>
        <w:rFonts w:ascii="Wingdings" w:eastAsia="Wingdings" w:hAnsi="Wingdings" w:cs="Wingdings"/>
        <w:b w:val="0"/>
        <w:i w:val="0"/>
        <w:strike w:val="0"/>
        <w:color w:val="auto"/>
        <w:sz w:val="24"/>
        <w:u w:val="none"/>
      </w:rPr>
    </w:lvl>
  </w:abstractNum>
  <w:abstractNum w:abstractNumId="54" w15:restartNumberingAfterBreak="0">
    <w:nsid w:val="42601186"/>
    <w:multiLevelType w:val="multilevel"/>
    <w:tmpl w:val="0E10F5FC"/>
    <w:lvl w:ilvl="0">
      <w:numFmt w:val="bullet"/>
      <w:lvlText w:val=""/>
      <w:lvlJc w:val="left"/>
      <w:pPr>
        <w:ind w:left="720" w:hanging="360"/>
      </w:pPr>
      <w:rPr>
        <w:rFonts w:ascii="Symbol" w:eastAsia="Symbol" w:hAnsi="Symbol" w:cs="Symbol"/>
        <w:b w:val="0"/>
        <w:i w:val="0"/>
        <w:strike w:val="0"/>
        <w:color w:val="auto"/>
        <w:sz w:val="24"/>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55" w15:restartNumberingAfterBreak="0">
    <w:nsid w:val="440709F6"/>
    <w:multiLevelType w:val="multilevel"/>
    <w:tmpl w:val="C67E89F0"/>
    <w:lvl w:ilvl="0">
      <w:numFmt w:val="bullet"/>
      <w:lvlText w:val=""/>
      <w:lvlJc w:val="left"/>
      <w:pPr>
        <w:ind w:left="720" w:hanging="360"/>
      </w:pPr>
      <w:rPr>
        <w:rFonts w:ascii="Symbol" w:eastAsia="Symbol" w:hAnsi="Symbol" w:cs="Symbol"/>
        <w:b w:val="0"/>
        <w:i w:val="0"/>
        <w:strike w:val="0"/>
        <w:color w:val="auto"/>
        <w:sz w:val="20"/>
        <w:u w:val="none"/>
      </w:rPr>
    </w:lvl>
    <w:lvl w:ilvl="1">
      <w:numFmt w:val="bullet"/>
      <w:lvlText w:val="o"/>
      <w:lvlJc w:val="left"/>
      <w:pPr>
        <w:ind w:left="1440" w:hanging="360"/>
      </w:pPr>
      <w:rPr>
        <w:rFonts w:ascii="Courier New" w:eastAsia="Courier New" w:hAnsi="Courier New" w:cs="Courier New"/>
        <w:b w:val="0"/>
        <w:i w:val="0"/>
        <w:strike w:val="0"/>
        <w:color w:val="auto"/>
        <w:sz w:val="20"/>
        <w:u w:val="none"/>
      </w:rPr>
    </w:lvl>
    <w:lvl w:ilvl="2">
      <w:numFmt w:val="bullet"/>
      <w:lvlText w:val=""/>
      <w:lvlJc w:val="left"/>
      <w:pPr>
        <w:ind w:left="2160" w:hanging="360"/>
      </w:pPr>
      <w:rPr>
        <w:rFonts w:ascii="Wingdings" w:eastAsia="Wingdings" w:hAnsi="Wingdings" w:cs="Wingdings"/>
        <w:b w:val="0"/>
        <w:i w:val="0"/>
        <w:strike w:val="0"/>
        <w:color w:val="auto"/>
        <w:sz w:val="20"/>
        <w:u w:val="none"/>
      </w:rPr>
    </w:lvl>
    <w:lvl w:ilvl="3">
      <w:numFmt w:val="bullet"/>
      <w:lvlText w:val=""/>
      <w:lvlJc w:val="left"/>
      <w:pPr>
        <w:ind w:left="2880" w:hanging="360"/>
      </w:pPr>
      <w:rPr>
        <w:rFonts w:ascii="Wingdings" w:eastAsia="Wingdings" w:hAnsi="Wingdings" w:cs="Wingdings"/>
        <w:b w:val="0"/>
        <w:i w:val="0"/>
        <w:strike w:val="0"/>
        <w:color w:val="auto"/>
        <w:sz w:val="20"/>
        <w:u w:val="none"/>
      </w:rPr>
    </w:lvl>
    <w:lvl w:ilvl="4">
      <w:numFmt w:val="bullet"/>
      <w:lvlText w:val=""/>
      <w:lvlJc w:val="left"/>
      <w:pPr>
        <w:ind w:left="3600" w:hanging="360"/>
      </w:pPr>
      <w:rPr>
        <w:rFonts w:ascii="Wingdings" w:eastAsia="Wingdings" w:hAnsi="Wingdings" w:cs="Wingdings"/>
        <w:b w:val="0"/>
        <w:i w:val="0"/>
        <w:strike w:val="0"/>
        <w:color w:val="auto"/>
        <w:sz w:val="20"/>
        <w:u w:val="none"/>
      </w:rPr>
    </w:lvl>
    <w:lvl w:ilvl="5">
      <w:numFmt w:val="bullet"/>
      <w:lvlText w:val=""/>
      <w:lvlJc w:val="left"/>
      <w:pPr>
        <w:ind w:left="4320" w:hanging="360"/>
      </w:pPr>
      <w:rPr>
        <w:rFonts w:ascii="Wingdings" w:eastAsia="Wingdings" w:hAnsi="Wingdings" w:cs="Wingdings"/>
        <w:b w:val="0"/>
        <w:i w:val="0"/>
        <w:strike w:val="0"/>
        <w:color w:val="auto"/>
        <w:sz w:val="20"/>
        <w:u w:val="none"/>
      </w:rPr>
    </w:lvl>
    <w:lvl w:ilvl="6">
      <w:numFmt w:val="bullet"/>
      <w:lvlText w:val=""/>
      <w:lvlJc w:val="left"/>
      <w:pPr>
        <w:ind w:left="5040" w:hanging="360"/>
      </w:pPr>
      <w:rPr>
        <w:rFonts w:ascii="Wingdings" w:eastAsia="Wingdings" w:hAnsi="Wingdings" w:cs="Wingdings"/>
        <w:b w:val="0"/>
        <w:i w:val="0"/>
        <w:strike w:val="0"/>
        <w:color w:val="auto"/>
        <w:sz w:val="20"/>
        <w:u w:val="none"/>
      </w:rPr>
    </w:lvl>
    <w:lvl w:ilvl="7">
      <w:numFmt w:val="bullet"/>
      <w:lvlText w:val=""/>
      <w:lvlJc w:val="left"/>
      <w:pPr>
        <w:ind w:left="5760" w:hanging="360"/>
      </w:pPr>
      <w:rPr>
        <w:rFonts w:ascii="Wingdings" w:eastAsia="Wingdings" w:hAnsi="Wingdings" w:cs="Wingdings"/>
        <w:b w:val="0"/>
        <w:i w:val="0"/>
        <w:strike w:val="0"/>
        <w:color w:val="auto"/>
        <w:sz w:val="20"/>
        <w:u w:val="none"/>
      </w:rPr>
    </w:lvl>
    <w:lvl w:ilvl="8">
      <w:numFmt w:val="bullet"/>
      <w:lvlText w:val=""/>
      <w:lvlJc w:val="left"/>
      <w:pPr>
        <w:ind w:left="6480" w:hanging="360"/>
      </w:pPr>
      <w:rPr>
        <w:rFonts w:ascii="Wingdings" w:eastAsia="Wingdings" w:hAnsi="Wingdings" w:cs="Wingdings"/>
        <w:b w:val="0"/>
        <w:i w:val="0"/>
        <w:strike w:val="0"/>
        <w:color w:val="auto"/>
        <w:sz w:val="20"/>
        <w:u w:val="none"/>
      </w:rPr>
    </w:lvl>
  </w:abstractNum>
  <w:abstractNum w:abstractNumId="56" w15:restartNumberingAfterBreak="0">
    <w:nsid w:val="48A53321"/>
    <w:multiLevelType w:val="multilevel"/>
    <w:tmpl w:val="52142D5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57" w15:restartNumberingAfterBreak="0">
    <w:nsid w:val="498A76C2"/>
    <w:multiLevelType w:val="multilevel"/>
    <w:tmpl w:val="6FE8965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58" w15:restartNumberingAfterBreak="0">
    <w:nsid w:val="49EE0624"/>
    <w:multiLevelType w:val="multilevel"/>
    <w:tmpl w:val="6EDA2DAE"/>
    <w:lvl w:ilvl="0">
      <w:numFmt w:val="bullet"/>
      <w:lvlText w:val=""/>
      <w:lvlJc w:val="left"/>
      <w:pPr>
        <w:ind w:left="705" w:hanging="420"/>
      </w:pPr>
      <w:rPr>
        <w:rFonts w:ascii="Symbol" w:eastAsia="Symbol" w:hAnsi="Symbol" w:cs="Symbol"/>
        <w:b w:val="0"/>
        <w:i w:val="0"/>
        <w:strike w:val="0"/>
        <w:color w:val="auto"/>
        <w:sz w:val="24"/>
        <w:u w:val="none"/>
      </w:rPr>
    </w:lvl>
    <w:lvl w:ilvl="1">
      <w:numFmt w:val="bullet"/>
      <w:lvlText w:val="o"/>
      <w:lvlJc w:val="left"/>
      <w:pPr>
        <w:ind w:left="2160" w:hanging="360"/>
      </w:pPr>
      <w:rPr>
        <w:rFonts w:ascii="Courier New" w:eastAsia="Courier New" w:hAnsi="Courier New" w:cs="Courier New"/>
        <w:b w:val="0"/>
        <w:i w:val="0"/>
        <w:strike w:val="0"/>
        <w:color w:val="auto"/>
        <w:sz w:val="24"/>
        <w:u w:val="none"/>
      </w:rPr>
    </w:lvl>
    <w:lvl w:ilvl="2">
      <w:numFmt w:val="bullet"/>
      <w:lvlText w:val=""/>
      <w:lvlJc w:val="left"/>
      <w:pPr>
        <w:ind w:left="2880" w:hanging="360"/>
      </w:pPr>
      <w:rPr>
        <w:rFonts w:ascii="Wingdings" w:eastAsia="Wingdings" w:hAnsi="Wingdings" w:cs="Wingdings"/>
        <w:b w:val="0"/>
        <w:i w:val="0"/>
        <w:strike w:val="0"/>
        <w:color w:val="auto"/>
        <w:sz w:val="24"/>
        <w:u w:val="none"/>
      </w:rPr>
    </w:lvl>
    <w:lvl w:ilvl="3">
      <w:numFmt w:val="bullet"/>
      <w:lvlText w:val=""/>
      <w:lvlJc w:val="left"/>
      <w:pPr>
        <w:ind w:left="3600" w:hanging="360"/>
      </w:pPr>
      <w:rPr>
        <w:rFonts w:ascii="Symbol" w:eastAsia="Symbol" w:hAnsi="Symbol" w:cs="Symbol"/>
        <w:b w:val="0"/>
        <w:i w:val="0"/>
        <w:strike w:val="0"/>
        <w:color w:val="auto"/>
        <w:sz w:val="24"/>
        <w:u w:val="none"/>
      </w:rPr>
    </w:lvl>
    <w:lvl w:ilvl="4">
      <w:numFmt w:val="bullet"/>
      <w:lvlText w:val="o"/>
      <w:lvlJc w:val="left"/>
      <w:pPr>
        <w:ind w:left="4320" w:hanging="360"/>
      </w:pPr>
      <w:rPr>
        <w:rFonts w:ascii="Courier New" w:eastAsia="Courier New" w:hAnsi="Courier New" w:cs="Courier New"/>
        <w:b w:val="0"/>
        <w:i w:val="0"/>
        <w:strike w:val="0"/>
        <w:color w:val="auto"/>
        <w:sz w:val="24"/>
        <w:u w:val="none"/>
      </w:rPr>
    </w:lvl>
    <w:lvl w:ilvl="5">
      <w:numFmt w:val="bullet"/>
      <w:lvlText w:val=""/>
      <w:lvlJc w:val="left"/>
      <w:pPr>
        <w:ind w:left="5040" w:hanging="360"/>
      </w:pPr>
      <w:rPr>
        <w:rFonts w:ascii="Wingdings" w:eastAsia="Wingdings" w:hAnsi="Wingdings" w:cs="Wingdings"/>
        <w:b w:val="0"/>
        <w:i w:val="0"/>
        <w:strike w:val="0"/>
        <w:color w:val="auto"/>
        <w:sz w:val="24"/>
        <w:u w:val="none"/>
      </w:rPr>
    </w:lvl>
    <w:lvl w:ilvl="6">
      <w:numFmt w:val="bullet"/>
      <w:lvlText w:val=""/>
      <w:lvlJc w:val="left"/>
      <w:pPr>
        <w:ind w:left="5760" w:hanging="360"/>
      </w:pPr>
      <w:rPr>
        <w:rFonts w:ascii="Symbol" w:eastAsia="Symbol" w:hAnsi="Symbol" w:cs="Symbol"/>
        <w:b w:val="0"/>
        <w:i w:val="0"/>
        <w:strike w:val="0"/>
        <w:color w:val="auto"/>
        <w:sz w:val="24"/>
        <w:u w:val="none"/>
      </w:rPr>
    </w:lvl>
    <w:lvl w:ilvl="7">
      <w:numFmt w:val="bullet"/>
      <w:lvlText w:val="o"/>
      <w:lvlJc w:val="left"/>
      <w:pPr>
        <w:ind w:left="6480" w:hanging="360"/>
      </w:pPr>
      <w:rPr>
        <w:rFonts w:ascii="Courier New" w:eastAsia="Courier New" w:hAnsi="Courier New" w:cs="Courier New"/>
        <w:b w:val="0"/>
        <w:i w:val="0"/>
        <w:strike w:val="0"/>
        <w:color w:val="auto"/>
        <w:sz w:val="24"/>
        <w:u w:val="none"/>
      </w:rPr>
    </w:lvl>
    <w:lvl w:ilvl="8">
      <w:numFmt w:val="bullet"/>
      <w:lvlText w:val=""/>
      <w:lvlJc w:val="left"/>
      <w:pPr>
        <w:ind w:left="7200" w:hanging="360"/>
      </w:pPr>
      <w:rPr>
        <w:rFonts w:ascii="Wingdings" w:eastAsia="Wingdings" w:hAnsi="Wingdings" w:cs="Wingdings"/>
        <w:b w:val="0"/>
        <w:i w:val="0"/>
        <w:strike w:val="0"/>
        <w:color w:val="auto"/>
        <w:sz w:val="24"/>
        <w:u w:val="none"/>
      </w:rPr>
    </w:lvl>
  </w:abstractNum>
  <w:abstractNum w:abstractNumId="59" w15:restartNumberingAfterBreak="0">
    <w:nsid w:val="4A902E5E"/>
    <w:multiLevelType w:val="multilevel"/>
    <w:tmpl w:val="1944B84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0" w15:restartNumberingAfterBreak="0">
    <w:nsid w:val="4D4C1236"/>
    <w:multiLevelType w:val="multilevel"/>
    <w:tmpl w:val="8A82341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1" w15:restartNumberingAfterBreak="0">
    <w:nsid w:val="4DFE3DD2"/>
    <w:multiLevelType w:val="multilevel"/>
    <w:tmpl w:val="9E964B6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2" w15:restartNumberingAfterBreak="0">
    <w:nsid w:val="4E085DE5"/>
    <w:multiLevelType w:val="multilevel"/>
    <w:tmpl w:val="D9CC251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3" w15:restartNumberingAfterBreak="0">
    <w:nsid w:val="4FA70334"/>
    <w:multiLevelType w:val="multilevel"/>
    <w:tmpl w:val="0DEC786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4" w15:restartNumberingAfterBreak="0">
    <w:nsid w:val="4FE838FC"/>
    <w:multiLevelType w:val="multilevel"/>
    <w:tmpl w:val="D1C065A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5" w15:restartNumberingAfterBreak="0">
    <w:nsid w:val="50D716E9"/>
    <w:multiLevelType w:val="multilevel"/>
    <w:tmpl w:val="2214CCC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6" w15:restartNumberingAfterBreak="0">
    <w:nsid w:val="51D233B2"/>
    <w:multiLevelType w:val="multilevel"/>
    <w:tmpl w:val="04BAA6B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7" w15:restartNumberingAfterBreak="0">
    <w:nsid w:val="522B1145"/>
    <w:multiLevelType w:val="multilevel"/>
    <w:tmpl w:val="4B62743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68" w15:restartNumberingAfterBreak="0">
    <w:nsid w:val="525D04BC"/>
    <w:multiLevelType w:val="multilevel"/>
    <w:tmpl w:val="B70E0E1E"/>
    <w:lvl w:ilvl="0">
      <w:numFmt w:val="bullet"/>
      <w:lvlText w:val=""/>
      <w:lvlJc w:val="left"/>
      <w:pPr>
        <w:ind w:left="1185" w:hanging="360"/>
      </w:pPr>
      <w:rPr>
        <w:rFonts w:ascii="Symbol" w:eastAsia="Symbol" w:hAnsi="Symbol" w:cs="Symbol"/>
        <w:b w:val="0"/>
        <w:i w:val="0"/>
        <w:strike w:val="0"/>
        <w:color w:val="auto"/>
        <w:sz w:val="24"/>
        <w:u w:val="none"/>
      </w:rPr>
    </w:lvl>
    <w:lvl w:ilvl="1">
      <w:numFmt w:val="bullet"/>
      <w:lvlText w:val="o"/>
      <w:lvlJc w:val="left"/>
      <w:pPr>
        <w:ind w:left="1905" w:hanging="360"/>
      </w:pPr>
      <w:rPr>
        <w:rFonts w:ascii="Courier New" w:eastAsia="Courier New" w:hAnsi="Courier New" w:cs="Courier New"/>
        <w:b w:val="0"/>
        <w:i w:val="0"/>
        <w:strike w:val="0"/>
        <w:color w:val="auto"/>
        <w:sz w:val="24"/>
        <w:u w:val="none"/>
      </w:rPr>
    </w:lvl>
    <w:lvl w:ilvl="2">
      <w:numFmt w:val="bullet"/>
      <w:lvlText w:val=""/>
      <w:lvlJc w:val="left"/>
      <w:pPr>
        <w:ind w:left="2625" w:hanging="360"/>
      </w:pPr>
      <w:rPr>
        <w:rFonts w:ascii="Wingdings" w:eastAsia="Wingdings" w:hAnsi="Wingdings" w:cs="Wingdings"/>
        <w:b w:val="0"/>
        <w:i w:val="0"/>
        <w:strike w:val="0"/>
        <w:color w:val="auto"/>
        <w:sz w:val="24"/>
        <w:u w:val="none"/>
      </w:rPr>
    </w:lvl>
    <w:lvl w:ilvl="3">
      <w:numFmt w:val="bullet"/>
      <w:lvlText w:val=""/>
      <w:lvlJc w:val="left"/>
      <w:pPr>
        <w:ind w:left="3345" w:hanging="360"/>
      </w:pPr>
      <w:rPr>
        <w:rFonts w:ascii="Symbol" w:eastAsia="Symbol" w:hAnsi="Symbol" w:cs="Symbol"/>
        <w:b w:val="0"/>
        <w:i w:val="0"/>
        <w:strike w:val="0"/>
        <w:color w:val="auto"/>
        <w:sz w:val="24"/>
        <w:u w:val="none"/>
      </w:rPr>
    </w:lvl>
    <w:lvl w:ilvl="4">
      <w:numFmt w:val="bullet"/>
      <w:lvlText w:val="o"/>
      <w:lvlJc w:val="left"/>
      <w:pPr>
        <w:ind w:left="4065" w:hanging="360"/>
      </w:pPr>
      <w:rPr>
        <w:rFonts w:ascii="Courier New" w:eastAsia="Courier New" w:hAnsi="Courier New" w:cs="Courier New"/>
        <w:b w:val="0"/>
        <w:i w:val="0"/>
        <w:strike w:val="0"/>
        <w:color w:val="auto"/>
        <w:sz w:val="24"/>
        <w:u w:val="none"/>
      </w:rPr>
    </w:lvl>
    <w:lvl w:ilvl="5">
      <w:numFmt w:val="bullet"/>
      <w:lvlText w:val=""/>
      <w:lvlJc w:val="left"/>
      <w:pPr>
        <w:ind w:left="4785" w:hanging="360"/>
      </w:pPr>
      <w:rPr>
        <w:rFonts w:ascii="Wingdings" w:eastAsia="Wingdings" w:hAnsi="Wingdings" w:cs="Wingdings"/>
        <w:b w:val="0"/>
        <w:i w:val="0"/>
        <w:strike w:val="0"/>
        <w:color w:val="auto"/>
        <w:sz w:val="24"/>
        <w:u w:val="none"/>
      </w:rPr>
    </w:lvl>
    <w:lvl w:ilvl="6">
      <w:numFmt w:val="bullet"/>
      <w:lvlText w:val=""/>
      <w:lvlJc w:val="left"/>
      <w:pPr>
        <w:ind w:left="5505" w:hanging="360"/>
      </w:pPr>
      <w:rPr>
        <w:rFonts w:ascii="Symbol" w:eastAsia="Symbol" w:hAnsi="Symbol" w:cs="Symbol"/>
        <w:b w:val="0"/>
        <w:i w:val="0"/>
        <w:strike w:val="0"/>
        <w:color w:val="auto"/>
        <w:sz w:val="24"/>
        <w:u w:val="none"/>
      </w:rPr>
    </w:lvl>
    <w:lvl w:ilvl="7">
      <w:numFmt w:val="bullet"/>
      <w:lvlText w:val="o"/>
      <w:lvlJc w:val="left"/>
      <w:pPr>
        <w:ind w:left="6225" w:hanging="360"/>
      </w:pPr>
      <w:rPr>
        <w:rFonts w:ascii="Courier New" w:eastAsia="Courier New" w:hAnsi="Courier New" w:cs="Courier New"/>
        <w:b w:val="0"/>
        <w:i w:val="0"/>
        <w:strike w:val="0"/>
        <w:color w:val="auto"/>
        <w:sz w:val="24"/>
        <w:u w:val="none"/>
      </w:rPr>
    </w:lvl>
    <w:lvl w:ilvl="8">
      <w:numFmt w:val="bullet"/>
      <w:lvlText w:val=""/>
      <w:lvlJc w:val="left"/>
      <w:pPr>
        <w:ind w:left="6945" w:hanging="360"/>
      </w:pPr>
      <w:rPr>
        <w:rFonts w:ascii="Wingdings" w:eastAsia="Wingdings" w:hAnsi="Wingdings" w:cs="Wingdings"/>
        <w:b w:val="0"/>
        <w:i w:val="0"/>
        <w:strike w:val="0"/>
        <w:color w:val="auto"/>
        <w:sz w:val="24"/>
        <w:u w:val="none"/>
      </w:rPr>
    </w:lvl>
  </w:abstractNum>
  <w:abstractNum w:abstractNumId="69" w15:restartNumberingAfterBreak="0">
    <w:nsid w:val="52721DD1"/>
    <w:multiLevelType w:val="multilevel"/>
    <w:tmpl w:val="32E0488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70" w15:restartNumberingAfterBreak="0">
    <w:nsid w:val="548D753E"/>
    <w:multiLevelType w:val="multilevel"/>
    <w:tmpl w:val="17240F42"/>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71" w15:restartNumberingAfterBreak="0">
    <w:nsid w:val="58DD6426"/>
    <w:multiLevelType w:val="multilevel"/>
    <w:tmpl w:val="8F86935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72" w15:restartNumberingAfterBreak="0">
    <w:nsid w:val="59F13EF5"/>
    <w:multiLevelType w:val="multilevel"/>
    <w:tmpl w:val="014CFD4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73" w15:restartNumberingAfterBreak="0">
    <w:nsid w:val="5A1E0BDC"/>
    <w:multiLevelType w:val="multilevel"/>
    <w:tmpl w:val="5ADAF2A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74" w15:restartNumberingAfterBreak="0">
    <w:nsid w:val="5ACD2C1B"/>
    <w:multiLevelType w:val="multilevel"/>
    <w:tmpl w:val="A4A8661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75" w15:restartNumberingAfterBreak="0">
    <w:nsid w:val="5CC77B43"/>
    <w:multiLevelType w:val="multilevel"/>
    <w:tmpl w:val="0FB84D9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76" w15:restartNumberingAfterBreak="0">
    <w:nsid w:val="5CFF7C28"/>
    <w:multiLevelType w:val="multilevel"/>
    <w:tmpl w:val="CB68D682"/>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77" w15:restartNumberingAfterBreak="0">
    <w:nsid w:val="602B22DC"/>
    <w:multiLevelType w:val="multilevel"/>
    <w:tmpl w:val="0B1EBD8E"/>
    <w:lvl w:ilvl="0">
      <w:numFmt w:val="bullet"/>
      <w:lvlText w:val=""/>
      <w:lvlJc w:val="left"/>
      <w:pPr>
        <w:ind w:left="1185" w:hanging="360"/>
      </w:pPr>
      <w:rPr>
        <w:rFonts w:ascii="Symbol" w:eastAsia="Symbol" w:hAnsi="Symbol" w:cs="Symbol"/>
        <w:b w:val="0"/>
        <w:i w:val="0"/>
        <w:strike w:val="0"/>
        <w:color w:val="auto"/>
        <w:sz w:val="24"/>
        <w:u w:val="none"/>
      </w:rPr>
    </w:lvl>
    <w:lvl w:ilvl="1">
      <w:numFmt w:val="bullet"/>
      <w:lvlText w:val="o"/>
      <w:lvlJc w:val="left"/>
      <w:pPr>
        <w:ind w:left="1905" w:hanging="360"/>
      </w:pPr>
      <w:rPr>
        <w:rFonts w:ascii="Courier New" w:eastAsia="Courier New" w:hAnsi="Courier New" w:cs="Courier New"/>
        <w:b w:val="0"/>
        <w:i w:val="0"/>
        <w:strike w:val="0"/>
        <w:color w:val="auto"/>
        <w:sz w:val="24"/>
        <w:u w:val="none"/>
      </w:rPr>
    </w:lvl>
    <w:lvl w:ilvl="2">
      <w:numFmt w:val="bullet"/>
      <w:lvlText w:val=""/>
      <w:lvlJc w:val="left"/>
      <w:pPr>
        <w:ind w:left="2625" w:hanging="360"/>
      </w:pPr>
      <w:rPr>
        <w:rFonts w:ascii="Wingdings" w:eastAsia="Wingdings" w:hAnsi="Wingdings" w:cs="Wingdings"/>
        <w:b w:val="0"/>
        <w:i w:val="0"/>
        <w:strike w:val="0"/>
        <w:color w:val="auto"/>
        <w:sz w:val="24"/>
        <w:u w:val="none"/>
      </w:rPr>
    </w:lvl>
    <w:lvl w:ilvl="3">
      <w:numFmt w:val="bullet"/>
      <w:lvlText w:val=""/>
      <w:lvlJc w:val="left"/>
      <w:pPr>
        <w:ind w:left="3345" w:hanging="360"/>
      </w:pPr>
      <w:rPr>
        <w:rFonts w:ascii="Symbol" w:eastAsia="Symbol" w:hAnsi="Symbol" w:cs="Symbol"/>
        <w:b w:val="0"/>
        <w:i w:val="0"/>
        <w:strike w:val="0"/>
        <w:color w:val="auto"/>
        <w:sz w:val="24"/>
        <w:u w:val="none"/>
      </w:rPr>
    </w:lvl>
    <w:lvl w:ilvl="4">
      <w:numFmt w:val="bullet"/>
      <w:lvlText w:val="o"/>
      <w:lvlJc w:val="left"/>
      <w:pPr>
        <w:ind w:left="4065" w:hanging="360"/>
      </w:pPr>
      <w:rPr>
        <w:rFonts w:ascii="Courier New" w:eastAsia="Courier New" w:hAnsi="Courier New" w:cs="Courier New"/>
        <w:b w:val="0"/>
        <w:i w:val="0"/>
        <w:strike w:val="0"/>
        <w:color w:val="auto"/>
        <w:sz w:val="24"/>
        <w:u w:val="none"/>
      </w:rPr>
    </w:lvl>
    <w:lvl w:ilvl="5">
      <w:numFmt w:val="bullet"/>
      <w:lvlText w:val=""/>
      <w:lvlJc w:val="left"/>
      <w:pPr>
        <w:ind w:left="4785" w:hanging="360"/>
      </w:pPr>
      <w:rPr>
        <w:rFonts w:ascii="Wingdings" w:eastAsia="Wingdings" w:hAnsi="Wingdings" w:cs="Wingdings"/>
        <w:b w:val="0"/>
        <w:i w:val="0"/>
        <w:strike w:val="0"/>
        <w:color w:val="auto"/>
        <w:sz w:val="24"/>
        <w:u w:val="none"/>
      </w:rPr>
    </w:lvl>
    <w:lvl w:ilvl="6">
      <w:numFmt w:val="bullet"/>
      <w:lvlText w:val=""/>
      <w:lvlJc w:val="left"/>
      <w:pPr>
        <w:ind w:left="5505" w:hanging="360"/>
      </w:pPr>
      <w:rPr>
        <w:rFonts w:ascii="Symbol" w:eastAsia="Symbol" w:hAnsi="Symbol" w:cs="Symbol"/>
        <w:b w:val="0"/>
        <w:i w:val="0"/>
        <w:strike w:val="0"/>
        <w:color w:val="auto"/>
        <w:sz w:val="24"/>
        <w:u w:val="none"/>
      </w:rPr>
    </w:lvl>
    <w:lvl w:ilvl="7">
      <w:numFmt w:val="bullet"/>
      <w:lvlText w:val="o"/>
      <w:lvlJc w:val="left"/>
      <w:pPr>
        <w:ind w:left="6225" w:hanging="360"/>
      </w:pPr>
      <w:rPr>
        <w:rFonts w:ascii="Courier New" w:eastAsia="Courier New" w:hAnsi="Courier New" w:cs="Courier New"/>
        <w:b w:val="0"/>
        <w:i w:val="0"/>
        <w:strike w:val="0"/>
        <w:color w:val="auto"/>
        <w:sz w:val="24"/>
        <w:u w:val="none"/>
      </w:rPr>
    </w:lvl>
    <w:lvl w:ilvl="8">
      <w:numFmt w:val="bullet"/>
      <w:lvlText w:val=""/>
      <w:lvlJc w:val="left"/>
      <w:pPr>
        <w:ind w:left="6945" w:hanging="360"/>
      </w:pPr>
      <w:rPr>
        <w:rFonts w:ascii="Wingdings" w:eastAsia="Wingdings" w:hAnsi="Wingdings" w:cs="Wingdings"/>
        <w:b w:val="0"/>
        <w:i w:val="0"/>
        <w:strike w:val="0"/>
        <w:color w:val="auto"/>
        <w:sz w:val="24"/>
        <w:u w:val="none"/>
      </w:rPr>
    </w:lvl>
  </w:abstractNum>
  <w:abstractNum w:abstractNumId="78" w15:restartNumberingAfterBreak="0">
    <w:nsid w:val="605270AE"/>
    <w:multiLevelType w:val="multilevel"/>
    <w:tmpl w:val="25D23DFA"/>
    <w:lvl w:ilvl="0">
      <w:numFmt w:val="bullet"/>
      <w:lvlText w:val=""/>
      <w:lvlJc w:val="left"/>
      <w:pPr>
        <w:ind w:left="825" w:hanging="360"/>
      </w:pPr>
      <w:rPr>
        <w:rFonts w:ascii="Symbol" w:eastAsia="Symbol" w:hAnsi="Symbol" w:cs="Symbol"/>
        <w:b w:val="0"/>
        <w:i w:val="0"/>
        <w:strike w:val="0"/>
        <w:color w:val="auto"/>
        <w:sz w:val="24"/>
        <w:u w:val="none"/>
      </w:rPr>
    </w:lvl>
    <w:lvl w:ilvl="1">
      <w:numFmt w:val="bullet"/>
      <w:lvlText w:val="o"/>
      <w:lvlJc w:val="left"/>
      <w:pPr>
        <w:ind w:left="1545" w:hanging="360"/>
      </w:pPr>
      <w:rPr>
        <w:rFonts w:ascii="Courier New" w:eastAsia="Courier New" w:hAnsi="Courier New" w:cs="Courier New"/>
        <w:b w:val="0"/>
        <w:i w:val="0"/>
        <w:strike w:val="0"/>
        <w:color w:val="auto"/>
        <w:sz w:val="24"/>
        <w:u w:val="none"/>
      </w:rPr>
    </w:lvl>
    <w:lvl w:ilvl="2">
      <w:numFmt w:val="bullet"/>
      <w:lvlText w:val=""/>
      <w:lvlJc w:val="left"/>
      <w:pPr>
        <w:ind w:left="2265" w:hanging="360"/>
      </w:pPr>
      <w:rPr>
        <w:rFonts w:ascii="Wingdings" w:eastAsia="Wingdings" w:hAnsi="Wingdings" w:cs="Wingdings"/>
        <w:b w:val="0"/>
        <w:i w:val="0"/>
        <w:strike w:val="0"/>
        <w:color w:val="auto"/>
        <w:sz w:val="24"/>
        <w:u w:val="none"/>
      </w:rPr>
    </w:lvl>
    <w:lvl w:ilvl="3">
      <w:numFmt w:val="bullet"/>
      <w:lvlText w:val=""/>
      <w:lvlJc w:val="left"/>
      <w:pPr>
        <w:ind w:left="2985" w:hanging="360"/>
      </w:pPr>
      <w:rPr>
        <w:rFonts w:ascii="Symbol" w:eastAsia="Symbol" w:hAnsi="Symbol" w:cs="Symbol"/>
        <w:b w:val="0"/>
        <w:i w:val="0"/>
        <w:strike w:val="0"/>
        <w:color w:val="auto"/>
        <w:sz w:val="24"/>
        <w:u w:val="none"/>
      </w:rPr>
    </w:lvl>
    <w:lvl w:ilvl="4">
      <w:numFmt w:val="bullet"/>
      <w:lvlText w:val="o"/>
      <w:lvlJc w:val="left"/>
      <w:pPr>
        <w:ind w:left="3705" w:hanging="360"/>
      </w:pPr>
      <w:rPr>
        <w:rFonts w:ascii="Courier New" w:eastAsia="Courier New" w:hAnsi="Courier New" w:cs="Courier New"/>
        <w:b w:val="0"/>
        <w:i w:val="0"/>
        <w:strike w:val="0"/>
        <w:color w:val="auto"/>
        <w:sz w:val="24"/>
        <w:u w:val="none"/>
      </w:rPr>
    </w:lvl>
    <w:lvl w:ilvl="5">
      <w:numFmt w:val="bullet"/>
      <w:lvlText w:val=""/>
      <w:lvlJc w:val="left"/>
      <w:pPr>
        <w:ind w:left="4425" w:hanging="360"/>
      </w:pPr>
      <w:rPr>
        <w:rFonts w:ascii="Wingdings" w:eastAsia="Wingdings" w:hAnsi="Wingdings" w:cs="Wingdings"/>
        <w:b w:val="0"/>
        <w:i w:val="0"/>
        <w:strike w:val="0"/>
        <w:color w:val="auto"/>
        <w:sz w:val="24"/>
        <w:u w:val="none"/>
      </w:rPr>
    </w:lvl>
    <w:lvl w:ilvl="6">
      <w:numFmt w:val="bullet"/>
      <w:lvlText w:val=""/>
      <w:lvlJc w:val="left"/>
      <w:pPr>
        <w:ind w:left="5145" w:hanging="360"/>
      </w:pPr>
      <w:rPr>
        <w:rFonts w:ascii="Symbol" w:eastAsia="Symbol" w:hAnsi="Symbol" w:cs="Symbol"/>
        <w:b w:val="0"/>
        <w:i w:val="0"/>
        <w:strike w:val="0"/>
        <w:color w:val="auto"/>
        <w:sz w:val="24"/>
        <w:u w:val="none"/>
      </w:rPr>
    </w:lvl>
    <w:lvl w:ilvl="7">
      <w:numFmt w:val="bullet"/>
      <w:lvlText w:val="o"/>
      <w:lvlJc w:val="left"/>
      <w:pPr>
        <w:ind w:left="5865" w:hanging="360"/>
      </w:pPr>
      <w:rPr>
        <w:rFonts w:ascii="Courier New" w:eastAsia="Courier New" w:hAnsi="Courier New" w:cs="Courier New"/>
        <w:b w:val="0"/>
        <w:i w:val="0"/>
        <w:strike w:val="0"/>
        <w:color w:val="auto"/>
        <w:sz w:val="24"/>
        <w:u w:val="none"/>
      </w:rPr>
    </w:lvl>
    <w:lvl w:ilvl="8">
      <w:numFmt w:val="bullet"/>
      <w:lvlText w:val=""/>
      <w:lvlJc w:val="left"/>
      <w:pPr>
        <w:ind w:left="6585" w:hanging="360"/>
      </w:pPr>
      <w:rPr>
        <w:rFonts w:ascii="Wingdings" w:eastAsia="Wingdings" w:hAnsi="Wingdings" w:cs="Wingdings"/>
        <w:b w:val="0"/>
        <w:i w:val="0"/>
        <w:strike w:val="0"/>
        <w:color w:val="auto"/>
        <w:sz w:val="24"/>
        <w:u w:val="none"/>
      </w:rPr>
    </w:lvl>
  </w:abstractNum>
  <w:abstractNum w:abstractNumId="79" w15:restartNumberingAfterBreak="0">
    <w:nsid w:val="60A907FA"/>
    <w:multiLevelType w:val="multilevel"/>
    <w:tmpl w:val="5E2E6DA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80" w15:restartNumberingAfterBreak="0">
    <w:nsid w:val="637012CF"/>
    <w:multiLevelType w:val="multilevel"/>
    <w:tmpl w:val="82603DE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81" w15:restartNumberingAfterBreak="0">
    <w:nsid w:val="64170B09"/>
    <w:multiLevelType w:val="multilevel"/>
    <w:tmpl w:val="1590B82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82" w15:restartNumberingAfterBreak="0">
    <w:nsid w:val="66AE6BD5"/>
    <w:multiLevelType w:val="multilevel"/>
    <w:tmpl w:val="4CD4BED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83" w15:restartNumberingAfterBreak="0">
    <w:nsid w:val="679642E6"/>
    <w:multiLevelType w:val="multilevel"/>
    <w:tmpl w:val="6B901508"/>
    <w:lvl w:ilvl="0">
      <w:numFmt w:val="bullet"/>
      <w:lvlText w:val=""/>
      <w:lvlJc w:val="left"/>
      <w:pPr>
        <w:ind w:left="825" w:hanging="360"/>
      </w:pPr>
      <w:rPr>
        <w:rFonts w:ascii="Symbol" w:eastAsia="Symbol" w:hAnsi="Symbol" w:cs="Symbol"/>
        <w:b w:val="0"/>
        <w:i w:val="0"/>
        <w:strike w:val="0"/>
        <w:color w:val="auto"/>
        <w:sz w:val="24"/>
        <w:u w:val="none"/>
      </w:rPr>
    </w:lvl>
    <w:lvl w:ilvl="1">
      <w:numFmt w:val="bullet"/>
      <w:lvlText w:val="o"/>
      <w:lvlJc w:val="left"/>
      <w:pPr>
        <w:ind w:left="1545" w:hanging="360"/>
      </w:pPr>
      <w:rPr>
        <w:rFonts w:ascii="Courier New" w:eastAsia="Courier New" w:hAnsi="Courier New" w:cs="Courier New"/>
        <w:b w:val="0"/>
        <w:i w:val="0"/>
        <w:strike w:val="0"/>
        <w:color w:val="auto"/>
        <w:sz w:val="24"/>
        <w:u w:val="none"/>
      </w:rPr>
    </w:lvl>
    <w:lvl w:ilvl="2">
      <w:numFmt w:val="bullet"/>
      <w:lvlText w:val=""/>
      <w:lvlJc w:val="left"/>
      <w:pPr>
        <w:ind w:left="2265" w:hanging="360"/>
      </w:pPr>
      <w:rPr>
        <w:rFonts w:ascii="Wingdings" w:eastAsia="Wingdings" w:hAnsi="Wingdings" w:cs="Wingdings"/>
        <w:b w:val="0"/>
        <w:i w:val="0"/>
        <w:strike w:val="0"/>
        <w:color w:val="auto"/>
        <w:sz w:val="24"/>
        <w:u w:val="none"/>
      </w:rPr>
    </w:lvl>
    <w:lvl w:ilvl="3">
      <w:numFmt w:val="bullet"/>
      <w:lvlText w:val=""/>
      <w:lvlJc w:val="left"/>
      <w:pPr>
        <w:ind w:left="2985" w:hanging="360"/>
      </w:pPr>
      <w:rPr>
        <w:rFonts w:ascii="Symbol" w:eastAsia="Symbol" w:hAnsi="Symbol" w:cs="Symbol"/>
        <w:b w:val="0"/>
        <w:i w:val="0"/>
        <w:strike w:val="0"/>
        <w:color w:val="auto"/>
        <w:sz w:val="24"/>
        <w:u w:val="none"/>
      </w:rPr>
    </w:lvl>
    <w:lvl w:ilvl="4">
      <w:numFmt w:val="bullet"/>
      <w:lvlText w:val="o"/>
      <w:lvlJc w:val="left"/>
      <w:pPr>
        <w:ind w:left="3705" w:hanging="360"/>
      </w:pPr>
      <w:rPr>
        <w:rFonts w:ascii="Courier New" w:eastAsia="Courier New" w:hAnsi="Courier New" w:cs="Courier New"/>
        <w:b w:val="0"/>
        <w:i w:val="0"/>
        <w:strike w:val="0"/>
        <w:color w:val="auto"/>
        <w:sz w:val="24"/>
        <w:u w:val="none"/>
      </w:rPr>
    </w:lvl>
    <w:lvl w:ilvl="5">
      <w:numFmt w:val="bullet"/>
      <w:lvlText w:val=""/>
      <w:lvlJc w:val="left"/>
      <w:pPr>
        <w:ind w:left="4425" w:hanging="360"/>
      </w:pPr>
      <w:rPr>
        <w:rFonts w:ascii="Wingdings" w:eastAsia="Wingdings" w:hAnsi="Wingdings" w:cs="Wingdings"/>
        <w:b w:val="0"/>
        <w:i w:val="0"/>
        <w:strike w:val="0"/>
        <w:color w:val="auto"/>
        <w:sz w:val="24"/>
        <w:u w:val="none"/>
      </w:rPr>
    </w:lvl>
    <w:lvl w:ilvl="6">
      <w:numFmt w:val="bullet"/>
      <w:lvlText w:val=""/>
      <w:lvlJc w:val="left"/>
      <w:pPr>
        <w:ind w:left="5145" w:hanging="360"/>
      </w:pPr>
      <w:rPr>
        <w:rFonts w:ascii="Symbol" w:eastAsia="Symbol" w:hAnsi="Symbol" w:cs="Symbol"/>
        <w:b w:val="0"/>
        <w:i w:val="0"/>
        <w:strike w:val="0"/>
        <w:color w:val="auto"/>
        <w:sz w:val="24"/>
        <w:u w:val="none"/>
      </w:rPr>
    </w:lvl>
    <w:lvl w:ilvl="7">
      <w:numFmt w:val="bullet"/>
      <w:lvlText w:val="o"/>
      <w:lvlJc w:val="left"/>
      <w:pPr>
        <w:ind w:left="5865" w:hanging="360"/>
      </w:pPr>
      <w:rPr>
        <w:rFonts w:ascii="Courier New" w:eastAsia="Courier New" w:hAnsi="Courier New" w:cs="Courier New"/>
        <w:b w:val="0"/>
        <w:i w:val="0"/>
        <w:strike w:val="0"/>
        <w:color w:val="auto"/>
        <w:sz w:val="24"/>
        <w:u w:val="none"/>
      </w:rPr>
    </w:lvl>
    <w:lvl w:ilvl="8">
      <w:numFmt w:val="bullet"/>
      <w:lvlText w:val=""/>
      <w:lvlJc w:val="left"/>
      <w:pPr>
        <w:ind w:left="6585" w:hanging="360"/>
      </w:pPr>
      <w:rPr>
        <w:rFonts w:ascii="Wingdings" w:eastAsia="Wingdings" w:hAnsi="Wingdings" w:cs="Wingdings"/>
        <w:b w:val="0"/>
        <w:i w:val="0"/>
        <w:strike w:val="0"/>
        <w:color w:val="auto"/>
        <w:sz w:val="24"/>
        <w:u w:val="none"/>
      </w:rPr>
    </w:lvl>
  </w:abstractNum>
  <w:abstractNum w:abstractNumId="84" w15:restartNumberingAfterBreak="0">
    <w:nsid w:val="6A940219"/>
    <w:multiLevelType w:val="multilevel"/>
    <w:tmpl w:val="71240CE2"/>
    <w:lvl w:ilvl="0">
      <w:numFmt w:val="bullet"/>
      <w:lvlText w:val="·"/>
      <w:lvlJc w:val="left"/>
      <w:pPr>
        <w:ind w:left="420" w:hanging="360"/>
      </w:pPr>
      <w:rPr>
        <w:rFonts w:ascii="Symbol" w:eastAsia="Symbol" w:hAnsi="Symbol" w:cs="Symbol"/>
        <w:b w:val="0"/>
        <w:i w:val="0"/>
        <w:strike w:val="0"/>
        <w:color w:val="333333"/>
        <w:sz w:val="22"/>
        <w:u w:val="none"/>
      </w:rPr>
    </w:lvl>
    <w:lvl w:ilvl="1">
      <w:numFmt w:val="bullet"/>
      <w:lvlText w:val="o"/>
      <w:lvlJc w:val="left"/>
      <w:pPr>
        <w:ind w:left="840" w:hanging="360"/>
      </w:pPr>
      <w:rPr>
        <w:rFonts w:ascii="Courier New" w:eastAsia="Courier New" w:hAnsi="Courier New" w:cs="Courier New"/>
        <w:b w:val="0"/>
        <w:i w:val="0"/>
        <w:strike w:val="0"/>
        <w:color w:val="333333"/>
        <w:sz w:val="22"/>
        <w:u w:val="none"/>
      </w:rPr>
    </w:lvl>
    <w:lvl w:ilvl="2">
      <w:numFmt w:val="bullet"/>
      <w:lvlText w:val="§"/>
      <w:lvlJc w:val="left"/>
      <w:pPr>
        <w:ind w:left="1260" w:hanging="360"/>
      </w:pPr>
      <w:rPr>
        <w:rFonts w:ascii="Wingdings" w:eastAsia="Wingdings" w:hAnsi="Wingdings" w:cs="Wingdings"/>
        <w:b w:val="0"/>
        <w:i w:val="0"/>
        <w:strike w:val="0"/>
        <w:color w:val="333333"/>
        <w:sz w:val="22"/>
        <w:u w:val="none"/>
      </w:rPr>
    </w:lvl>
    <w:lvl w:ilvl="3">
      <w:numFmt w:val="bullet"/>
      <w:lvlText w:val="§"/>
      <w:lvlJc w:val="left"/>
      <w:pPr>
        <w:ind w:left="1680" w:hanging="360"/>
      </w:pPr>
      <w:rPr>
        <w:rFonts w:ascii="Wingdings" w:eastAsia="Wingdings" w:hAnsi="Wingdings" w:cs="Wingdings"/>
        <w:b w:val="0"/>
        <w:i w:val="0"/>
        <w:strike w:val="0"/>
        <w:color w:val="333333"/>
        <w:sz w:val="22"/>
        <w:u w:val="none"/>
      </w:rPr>
    </w:lvl>
    <w:lvl w:ilvl="4">
      <w:numFmt w:val="bullet"/>
      <w:lvlText w:val="§"/>
      <w:lvlJc w:val="left"/>
      <w:pPr>
        <w:ind w:left="2100" w:hanging="360"/>
      </w:pPr>
      <w:rPr>
        <w:rFonts w:ascii="Wingdings" w:eastAsia="Wingdings" w:hAnsi="Wingdings" w:cs="Wingdings"/>
        <w:b w:val="0"/>
        <w:i w:val="0"/>
        <w:strike w:val="0"/>
        <w:color w:val="333333"/>
        <w:sz w:val="22"/>
        <w:u w:val="none"/>
      </w:rPr>
    </w:lvl>
    <w:lvl w:ilvl="5">
      <w:numFmt w:val="bullet"/>
      <w:lvlText w:val="§"/>
      <w:lvlJc w:val="left"/>
      <w:pPr>
        <w:ind w:left="2520" w:hanging="360"/>
      </w:pPr>
      <w:rPr>
        <w:rFonts w:ascii="Wingdings" w:eastAsia="Wingdings" w:hAnsi="Wingdings" w:cs="Wingdings"/>
        <w:b w:val="0"/>
        <w:i w:val="0"/>
        <w:strike w:val="0"/>
        <w:color w:val="333333"/>
        <w:sz w:val="22"/>
        <w:u w:val="none"/>
      </w:rPr>
    </w:lvl>
    <w:lvl w:ilvl="6">
      <w:numFmt w:val="bullet"/>
      <w:lvlText w:val="§"/>
      <w:lvlJc w:val="left"/>
      <w:pPr>
        <w:ind w:left="2940" w:hanging="360"/>
      </w:pPr>
      <w:rPr>
        <w:rFonts w:ascii="Wingdings" w:eastAsia="Wingdings" w:hAnsi="Wingdings" w:cs="Wingdings"/>
        <w:b w:val="0"/>
        <w:i w:val="0"/>
        <w:strike w:val="0"/>
        <w:color w:val="333333"/>
        <w:sz w:val="22"/>
        <w:u w:val="none"/>
      </w:rPr>
    </w:lvl>
    <w:lvl w:ilvl="7">
      <w:numFmt w:val="bullet"/>
      <w:lvlText w:val="§"/>
      <w:lvlJc w:val="left"/>
      <w:pPr>
        <w:ind w:left="3360" w:hanging="360"/>
      </w:pPr>
      <w:rPr>
        <w:rFonts w:ascii="Wingdings" w:eastAsia="Wingdings" w:hAnsi="Wingdings" w:cs="Wingdings"/>
        <w:b w:val="0"/>
        <w:i w:val="0"/>
        <w:strike w:val="0"/>
        <w:color w:val="333333"/>
        <w:sz w:val="22"/>
        <w:u w:val="none"/>
      </w:rPr>
    </w:lvl>
    <w:lvl w:ilvl="8">
      <w:numFmt w:val="bullet"/>
      <w:lvlText w:val="§"/>
      <w:lvlJc w:val="left"/>
      <w:pPr>
        <w:ind w:left="3780" w:hanging="360"/>
      </w:pPr>
      <w:rPr>
        <w:rFonts w:ascii="Wingdings" w:eastAsia="Wingdings" w:hAnsi="Wingdings" w:cs="Wingdings"/>
        <w:b w:val="0"/>
        <w:i w:val="0"/>
        <w:strike w:val="0"/>
        <w:color w:val="333333"/>
        <w:sz w:val="22"/>
        <w:u w:val="none"/>
      </w:rPr>
    </w:lvl>
  </w:abstractNum>
  <w:abstractNum w:abstractNumId="85" w15:restartNumberingAfterBreak="0">
    <w:nsid w:val="6C681C51"/>
    <w:multiLevelType w:val="multilevel"/>
    <w:tmpl w:val="1C9AC6C4"/>
    <w:lvl w:ilvl="0">
      <w:numFmt w:val="bullet"/>
      <w:lvlText w:val=""/>
      <w:lvlJc w:val="left"/>
      <w:pPr>
        <w:ind w:left="705" w:hanging="420"/>
      </w:pPr>
      <w:rPr>
        <w:rFonts w:ascii="Symbol" w:eastAsia="Symbol" w:hAnsi="Symbol" w:cs="Symbol"/>
        <w:b w:val="0"/>
        <w:i w:val="0"/>
        <w:strike w:val="0"/>
        <w:color w:val="auto"/>
        <w:sz w:val="24"/>
        <w:u w:val="none"/>
      </w:rPr>
    </w:lvl>
    <w:lvl w:ilvl="1">
      <w:numFmt w:val="bullet"/>
      <w:lvlText w:val="o"/>
      <w:lvlJc w:val="left"/>
      <w:pPr>
        <w:ind w:left="2160" w:hanging="360"/>
      </w:pPr>
      <w:rPr>
        <w:rFonts w:ascii="Courier New" w:eastAsia="Courier New" w:hAnsi="Courier New" w:cs="Courier New"/>
        <w:b w:val="0"/>
        <w:i w:val="0"/>
        <w:strike w:val="0"/>
        <w:color w:val="auto"/>
        <w:sz w:val="24"/>
        <w:u w:val="none"/>
      </w:rPr>
    </w:lvl>
    <w:lvl w:ilvl="2">
      <w:numFmt w:val="bullet"/>
      <w:lvlText w:val=""/>
      <w:lvlJc w:val="left"/>
      <w:pPr>
        <w:ind w:left="2880" w:hanging="360"/>
      </w:pPr>
      <w:rPr>
        <w:rFonts w:ascii="Wingdings" w:eastAsia="Wingdings" w:hAnsi="Wingdings" w:cs="Wingdings"/>
        <w:b w:val="0"/>
        <w:i w:val="0"/>
        <w:strike w:val="0"/>
        <w:color w:val="auto"/>
        <w:sz w:val="24"/>
        <w:u w:val="none"/>
      </w:rPr>
    </w:lvl>
    <w:lvl w:ilvl="3">
      <w:numFmt w:val="bullet"/>
      <w:lvlText w:val=""/>
      <w:lvlJc w:val="left"/>
      <w:pPr>
        <w:ind w:left="3600" w:hanging="360"/>
      </w:pPr>
      <w:rPr>
        <w:rFonts w:ascii="Symbol" w:eastAsia="Symbol" w:hAnsi="Symbol" w:cs="Symbol"/>
        <w:b w:val="0"/>
        <w:i w:val="0"/>
        <w:strike w:val="0"/>
        <w:color w:val="auto"/>
        <w:sz w:val="24"/>
        <w:u w:val="none"/>
      </w:rPr>
    </w:lvl>
    <w:lvl w:ilvl="4">
      <w:numFmt w:val="bullet"/>
      <w:lvlText w:val="o"/>
      <w:lvlJc w:val="left"/>
      <w:pPr>
        <w:ind w:left="4320" w:hanging="360"/>
      </w:pPr>
      <w:rPr>
        <w:rFonts w:ascii="Courier New" w:eastAsia="Courier New" w:hAnsi="Courier New" w:cs="Courier New"/>
        <w:b w:val="0"/>
        <w:i w:val="0"/>
        <w:strike w:val="0"/>
        <w:color w:val="auto"/>
        <w:sz w:val="24"/>
        <w:u w:val="none"/>
      </w:rPr>
    </w:lvl>
    <w:lvl w:ilvl="5">
      <w:numFmt w:val="bullet"/>
      <w:lvlText w:val=""/>
      <w:lvlJc w:val="left"/>
      <w:pPr>
        <w:ind w:left="5040" w:hanging="360"/>
      </w:pPr>
      <w:rPr>
        <w:rFonts w:ascii="Wingdings" w:eastAsia="Wingdings" w:hAnsi="Wingdings" w:cs="Wingdings"/>
        <w:b w:val="0"/>
        <w:i w:val="0"/>
        <w:strike w:val="0"/>
        <w:color w:val="auto"/>
        <w:sz w:val="24"/>
        <w:u w:val="none"/>
      </w:rPr>
    </w:lvl>
    <w:lvl w:ilvl="6">
      <w:numFmt w:val="bullet"/>
      <w:lvlText w:val=""/>
      <w:lvlJc w:val="left"/>
      <w:pPr>
        <w:ind w:left="5760" w:hanging="360"/>
      </w:pPr>
      <w:rPr>
        <w:rFonts w:ascii="Symbol" w:eastAsia="Symbol" w:hAnsi="Symbol" w:cs="Symbol"/>
        <w:b w:val="0"/>
        <w:i w:val="0"/>
        <w:strike w:val="0"/>
        <w:color w:val="auto"/>
        <w:sz w:val="24"/>
        <w:u w:val="none"/>
      </w:rPr>
    </w:lvl>
    <w:lvl w:ilvl="7">
      <w:numFmt w:val="bullet"/>
      <w:lvlText w:val="o"/>
      <w:lvlJc w:val="left"/>
      <w:pPr>
        <w:ind w:left="6480" w:hanging="360"/>
      </w:pPr>
      <w:rPr>
        <w:rFonts w:ascii="Courier New" w:eastAsia="Courier New" w:hAnsi="Courier New" w:cs="Courier New"/>
        <w:b w:val="0"/>
        <w:i w:val="0"/>
        <w:strike w:val="0"/>
        <w:color w:val="auto"/>
        <w:sz w:val="24"/>
        <w:u w:val="none"/>
      </w:rPr>
    </w:lvl>
    <w:lvl w:ilvl="8">
      <w:numFmt w:val="bullet"/>
      <w:lvlText w:val=""/>
      <w:lvlJc w:val="left"/>
      <w:pPr>
        <w:ind w:left="7200" w:hanging="360"/>
      </w:pPr>
      <w:rPr>
        <w:rFonts w:ascii="Wingdings" w:eastAsia="Wingdings" w:hAnsi="Wingdings" w:cs="Wingdings"/>
        <w:b w:val="0"/>
        <w:i w:val="0"/>
        <w:strike w:val="0"/>
        <w:color w:val="auto"/>
        <w:sz w:val="24"/>
        <w:u w:val="none"/>
      </w:rPr>
    </w:lvl>
  </w:abstractNum>
  <w:abstractNum w:abstractNumId="86" w15:restartNumberingAfterBreak="0">
    <w:nsid w:val="6D0E0F2C"/>
    <w:multiLevelType w:val="multilevel"/>
    <w:tmpl w:val="7A0CBE2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87" w15:restartNumberingAfterBreak="0">
    <w:nsid w:val="6D302A03"/>
    <w:multiLevelType w:val="multilevel"/>
    <w:tmpl w:val="ED881752"/>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88" w15:restartNumberingAfterBreak="0">
    <w:nsid w:val="6F375F5E"/>
    <w:multiLevelType w:val="multilevel"/>
    <w:tmpl w:val="A426B49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89" w15:restartNumberingAfterBreak="0">
    <w:nsid w:val="6FC65110"/>
    <w:multiLevelType w:val="multilevel"/>
    <w:tmpl w:val="0CAEE89A"/>
    <w:lvl w:ilvl="0">
      <w:numFmt w:val="bullet"/>
      <w:lvlText w:val=""/>
      <w:lvlJc w:val="left"/>
      <w:pPr>
        <w:ind w:left="1185" w:hanging="360"/>
      </w:pPr>
      <w:rPr>
        <w:rFonts w:ascii="Symbol" w:eastAsia="Symbol" w:hAnsi="Symbol" w:cs="Symbol"/>
        <w:b/>
        <w:i w:val="0"/>
        <w:strike w:val="0"/>
        <w:color w:val="auto"/>
        <w:sz w:val="24"/>
        <w:u w:val="none"/>
      </w:rPr>
    </w:lvl>
    <w:lvl w:ilvl="1">
      <w:numFmt w:val="bullet"/>
      <w:lvlText w:val="o"/>
      <w:lvlJc w:val="left"/>
      <w:pPr>
        <w:ind w:left="1905" w:hanging="360"/>
      </w:pPr>
      <w:rPr>
        <w:rFonts w:ascii="Courier New" w:eastAsia="Courier New" w:hAnsi="Courier New" w:cs="Courier New"/>
        <w:b w:val="0"/>
        <w:i w:val="0"/>
        <w:strike w:val="0"/>
        <w:color w:val="auto"/>
        <w:sz w:val="24"/>
        <w:u w:val="none"/>
      </w:rPr>
    </w:lvl>
    <w:lvl w:ilvl="2">
      <w:numFmt w:val="bullet"/>
      <w:lvlText w:val=""/>
      <w:lvlJc w:val="left"/>
      <w:pPr>
        <w:ind w:left="2625" w:hanging="360"/>
      </w:pPr>
      <w:rPr>
        <w:rFonts w:ascii="Wingdings" w:eastAsia="Wingdings" w:hAnsi="Wingdings" w:cs="Wingdings"/>
        <w:b w:val="0"/>
        <w:i w:val="0"/>
        <w:strike w:val="0"/>
        <w:color w:val="auto"/>
        <w:sz w:val="24"/>
        <w:u w:val="none"/>
      </w:rPr>
    </w:lvl>
    <w:lvl w:ilvl="3">
      <w:numFmt w:val="bullet"/>
      <w:lvlText w:val=""/>
      <w:lvlJc w:val="left"/>
      <w:pPr>
        <w:ind w:left="3345" w:hanging="360"/>
      </w:pPr>
      <w:rPr>
        <w:rFonts w:ascii="Symbol" w:eastAsia="Symbol" w:hAnsi="Symbol" w:cs="Symbol"/>
        <w:b w:val="0"/>
        <w:i w:val="0"/>
        <w:strike w:val="0"/>
        <w:color w:val="auto"/>
        <w:sz w:val="24"/>
        <w:u w:val="none"/>
      </w:rPr>
    </w:lvl>
    <w:lvl w:ilvl="4">
      <w:numFmt w:val="bullet"/>
      <w:lvlText w:val="o"/>
      <w:lvlJc w:val="left"/>
      <w:pPr>
        <w:ind w:left="4065" w:hanging="360"/>
      </w:pPr>
      <w:rPr>
        <w:rFonts w:ascii="Courier New" w:eastAsia="Courier New" w:hAnsi="Courier New" w:cs="Courier New"/>
        <w:b w:val="0"/>
        <w:i w:val="0"/>
        <w:strike w:val="0"/>
        <w:color w:val="auto"/>
        <w:sz w:val="24"/>
        <w:u w:val="none"/>
      </w:rPr>
    </w:lvl>
    <w:lvl w:ilvl="5">
      <w:numFmt w:val="bullet"/>
      <w:lvlText w:val=""/>
      <w:lvlJc w:val="left"/>
      <w:pPr>
        <w:ind w:left="4785" w:hanging="360"/>
      </w:pPr>
      <w:rPr>
        <w:rFonts w:ascii="Wingdings" w:eastAsia="Wingdings" w:hAnsi="Wingdings" w:cs="Wingdings"/>
        <w:b w:val="0"/>
        <w:i w:val="0"/>
        <w:strike w:val="0"/>
        <w:color w:val="auto"/>
        <w:sz w:val="24"/>
        <w:u w:val="none"/>
      </w:rPr>
    </w:lvl>
    <w:lvl w:ilvl="6">
      <w:numFmt w:val="bullet"/>
      <w:lvlText w:val=""/>
      <w:lvlJc w:val="left"/>
      <w:pPr>
        <w:ind w:left="5505" w:hanging="360"/>
      </w:pPr>
      <w:rPr>
        <w:rFonts w:ascii="Symbol" w:eastAsia="Symbol" w:hAnsi="Symbol" w:cs="Symbol"/>
        <w:b w:val="0"/>
        <w:i w:val="0"/>
        <w:strike w:val="0"/>
        <w:color w:val="auto"/>
        <w:sz w:val="24"/>
        <w:u w:val="none"/>
      </w:rPr>
    </w:lvl>
    <w:lvl w:ilvl="7">
      <w:numFmt w:val="bullet"/>
      <w:lvlText w:val="o"/>
      <w:lvlJc w:val="left"/>
      <w:pPr>
        <w:ind w:left="6225" w:hanging="360"/>
      </w:pPr>
      <w:rPr>
        <w:rFonts w:ascii="Courier New" w:eastAsia="Courier New" w:hAnsi="Courier New" w:cs="Courier New"/>
        <w:b w:val="0"/>
        <w:i w:val="0"/>
        <w:strike w:val="0"/>
        <w:color w:val="auto"/>
        <w:sz w:val="24"/>
        <w:u w:val="none"/>
      </w:rPr>
    </w:lvl>
    <w:lvl w:ilvl="8">
      <w:numFmt w:val="bullet"/>
      <w:lvlText w:val=""/>
      <w:lvlJc w:val="left"/>
      <w:pPr>
        <w:ind w:left="6945" w:hanging="360"/>
      </w:pPr>
      <w:rPr>
        <w:rFonts w:ascii="Wingdings" w:eastAsia="Wingdings" w:hAnsi="Wingdings" w:cs="Wingdings"/>
        <w:b w:val="0"/>
        <w:i w:val="0"/>
        <w:strike w:val="0"/>
        <w:color w:val="auto"/>
        <w:sz w:val="24"/>
        <w:u w:val="none"/>
      </w:rPr>
    </w:lvl>
  </w:abstractNum>
  <w:abstractNum w:abstractNumId="90" w15:restartNumberingAfterBreak="0">
    <w:nsid w:val="70FC44D4"/>
    <w:multiLevelType w:val="multilevel"/>
    <w:tmpl w:val="867822A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91" w15:restartNumberingAfterBreak="0">
    <w:nsid w:val="72B37BBF"/>
    <w:multiLevelType w:val="multilevel"/>
    <w:tmpl w:val="3C9229E4"/>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92" w15:restartNumberingAfterBreak="0">
    <w:nsid w:val="72B43B7A"/>
    <w:multiLevelType w:val="multilevel"/>
    <w:tmpl w:val="D6FE8EE8"/>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93" w15:restartNumberingAfterBreak="0">
    <w:nsid w:val="73ED232C"/>
    <w:multiLevelType w:val="multilevel"/>
    <w:tmpl w:val="30020DD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94" w15:restartNumberingAfterBreak="0">
    <w:nsid w:val="747D3A46"/>
    <w:multiLevelType w:val="multilevel"/>
    <w:tmpl w:val="B4B877AE"/>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95" w15:restartNumberingAfterBreak="0">
    <w:nsid w:val="7597795F"/>
    <w:multiLevelType w:val="multilevel"/>
    <w:tmpl w:val="0BAC206C"/>
    <w:lvl w:ilvl="0">
      <w:numFmt w:val="bullet"/>
      <w:lvlText w:val=""/>
      <w:lvlJc w:val="left"/>
      <w:pPr>
        <w:ind w:left="720" w:hanging="360"/>
      </w:pPr>
      <w:rPr>
        <w:rFonts w:ascii="Symbol" w:eastAsia="Symbol" w:hAnsi="Symbol" w:cs="Symbol"/>
        <w:b w:val="0"/>
        <w:i w:val="0"/>
        <w:strike w:val="0"/>
        <w:color w:val="auto"/>
        <w:sz w:val="24"/>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96" w15:restartNumberingAfterBreak="0">
    <w:nsid w:val="7628301E"/>
    <w:multiLevelType w:val="multilevel"/>
    <w:tmpl w:val="5DEEE28A"/>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97" w15:restartNumberingAfterBreak="0">
    <w:nsid w:val="799F26B0"/>
    <w:multiLevelType w:val="multilevel"/>
    <w:tmpl w:val="DDC69D9A"/>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98" w15:restartNumberingAfterBreak="0">
    <w:nsid w:val="79DC4D42"/>
    <w:multiLevelType w:val="multilevel"/>
    <w:tmpl w:val="4B8C9C26"/>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99" w15:restartNumberingAfterBreak="0">
    <w:nsid w:val="7AF54A43"/>
    <w:multiLevelType w:val="multilevel"/>
    <w:tmpl w:val="7F7AF72A"/>
    <w:lvl w:ilvl="0">
      <w:numFmt w:val="bullet"/>
      <w:lvlText w:val=""/>
      <w:lvlJc w:val="left"/>
      <w:pPr>
        <w:ind w:left="720" w:hanging="360"/>
      </w:pPr>
      <w:rPr>
        <w:rFonts w:ascii="Symbol" w:eastAsia="Symbol" w:hAnsi="Symbol" w:cs="Symbol"/>
        <w:b w:val="0"/>
        <w:i w:val="0"/>
        <w:strike w:val="0"/>
        <w:color w:val="auto"/>
        <w:sz w:val="24"/>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100" w15:restartNumberingAfterBreak="0">
    <w:nsid w:val="7C4B2FC7"/>
    <w:multiLevelType w:val="multilevel"/>
    <w:tmpl w:val="5EF089CE"/>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01" w15:restartNumberingAfterBreak="0">
    <w:nsid w:val="7CEF265E"/>
    <w:multiLevelType w:val="multilevel"/>
    <w:tmpl w:val="37DEB12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02" w15:restartNumberingAfterBreak="0">
    <w:nsid w:val="7DA20097"/>
    <w:multiLevelType w:val="multilevel"/>
    <w:tmpl w:val="9D58A3F0"/>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103" w15:restartNumberingAfterBreak="0">
    <w:nsid w:val="7E177AD3"/>
    <w:multiLevelType w:val="multilevel"/>
    <w:tmpl w:val="86D882D2"/>
    <w:lvl w:ilvl="0">
      <w:numFmt w:val="bullet"/>
      <w:lvlText w:val=""/>
      <w:lvlJc w:val="left"/>
      <w:pPr>
        <w:ind w:left="1185" w:hanging="360"/>
      </w:pPr>
      <w:rPr>
        <w:rFonts w:ascii="Symbol" w:eastAsia="Symbol" w:hAnsi="Symbol" w:cs="Symbol"/>
        <w:b w:val="0"/>
        <w:i w:val="0"/>
        <w:strike w:val="0"/>
        <w:color w:val="auto"/>
        <w:sz w:val="24"/>
        <w:u w:val="none"/>
      </w:rPr>
    </w:lvl>
    <w:lvl w:ilvl="1">
      <w:numFmt w:val="bullet"/>
      <w:lvlText w:val="o"/>
      <w:lvlJc w:val="left"/>
      <w:pPr>
        <w:ind w:left="1905" w:hanging="360"/>
      </w:pPr>
      <w:rPr>
        <w:rFonts w:ascii="Courier New" w:eastAsia="Courier New" w:hAnsi="Courier New" w:cs="Courier New"/>
        <w:b w:val="0"/>
        <w:i w:val="0"/>
        <w:strike w:val="0"/>
        <w:color w:val="auto"/>
        <w:sz w:val="24"/>
        <w:u w:val="none"/>
      </w:rPr>
    </w:lvl>
    <w:lvl w:ilvl="2">
      <w:numFmt w:val="bullet"/>
      <w:lvlText w:val=""/>
      <w:lvlJc w:val="left"/>
      <w:pPr>
        <w:ind w:left="2625" w:hanging="360"/>
      </w:pPr>
      <w:rPr>
        <w:rFonts w:ascii="Wingdings" w:eastAsia="Wingdings" w:hAnsi="Wingdings" w:cs="Wingdings"/>
        <w:b w:val="0"/>
        <w:i w:val="0"/>
        <w:strike w:val="0"/>
        <w:color w:val="auto"/>
        <w:sz w:val="24"/>
        <w:u w:val="none"/>
      </w:rPr>
    </w:lvl>
    <w:lvl w:ilvl="3">
      <w:numFmt w:val="bullet"/>
      <w:lvlText w:val=""/>
      <w:lvlJc w:val="left"/>
      <w:pPr>
        <w:ind w:left="3345" w:hanging="360"/>
      </w:pPr>
      <w:rPr>
        <w:rFonts w:ascii="Symbol" w:eastAsia="Symbol" w:hAnsi="Symbol" w:cs="Symbol"/>
        <w:b w:val="0"/>
        <w:i w:val="0"/>
        <w:strike w:val="0"/>
        <w:color w:val="auto"/>
        <w:sz w:val="24"/>
        <w:u w:val="none"/>
      </w:rPr>
    </w:lvl>
    <w:lvl w:ilvl="4">
      <w:numFmt w:val="bullet"/>
      <w:lvlText w:val="o"/>
      <w:lvlJc w:val="left"/>
      <w:pPr>
        <w:ind w:left="4065" w:hanging="360"/>
      </w:pPr>
      <w:rPr>
        <w:rFonts w:ascii="Courier New" w:eastAsia="Courier New" w:hAnsi="Courier New" w:cs="Courier New"/>
        <w:b w:val="0"/>
        <w:i w:val="0"/>
        <w:strike w:val="0"/>
        <w:color w:val="auto"/>
        <w:sz w:val="24"/>
        <w:u w:val="none"/>
      </w:rPr>
    </w:lvl>
    <w:lvl w:ilvl="5">
      <w:numFmt w:val="bullet"/>
      <w:lvlText w:val=""/>
      <w:lvlJc w:val="left"/>
      <w:pPr>
        <w:ind w:left="4785" w:hanging="360"/>
      </w:pPr>
      <w:rPr>
        <w:rFonts w:ascii="Wingdings" w:eastAsia="Wingdings" w:hAnsi="Wingdings" w:cs="Wingdings"/>
        <w:b w:val="0"/>
        <w:i w:val="0"/>
        <w:strike w:val="0"/>
        <w:color w:val="auto"/>
        <w:sz w:val="24"/>
        <w:u w:val="none"/>
      </w:rPr>
    </w:lvl>
    <w:lvl w:ilvl="6">
      <w:numFmt w:val="bullet"/>
      <w:lvlText w:val=""/>
      <w:lvlJc w:val="left"/>
      <w:pPr>
        <w:ind w:left="5505" w:hanging="360"/>
      </w:pPr>
      <w:rPr>
        <w:rFonts w:ascii="Symbol" w:eastAsia="Symbol" w:hAnsi="Symbol" w:cs="Symbol"/>
        <w:b w:val="0"/>
        <w:i w:val="0"/>
        <w:strike w:val="0"/>
        <w:color w:val="auto"/>
        <w:sz w:val="24"/>
        <w:u w:val="none"/>
      </w:rPr>
    </w:lvl>
    <w:lvl w:ilvl="7">
      <w:numFmt w:val="bullet"/>
      <w:lvlText w:val="o"/>
      <w:lvlJc w:val="left"/>
      <w:pPr>
        <w:ind w:left="6225" w:hanging="360"/>
      </w:pPr>
      <w:rPr>
        <w:rFonts w:ascii="Courier New" w:eastAsia="Courier New" w:hAnsi="Courier New" w:cs="Courier New"/>
        <w:b w:val="0"/>
        <w:i w:val="0"/>
        <w:strike w:val="0"/>
        <w:color w:val="auto"/>
        <w:sz w:val="24"/>
        <w:u w:val="none"/>
      </w:rPr>
    </w:lvl>
    <w:lvl w:ilvl="8">
      <w:numFmt w:val="bullet"/>
      <w:lvlText w:val=""/>
      <w:lvlJc w:val="left"/>
      <w:pPr>
        <w:ind w:left="6945" w:hanging="360"/>
      </w:pPr>
      <w:rPr>
        <w:rFonts w:ascii="Wingdings" w:eastAsia="Wingdings" w:hAnsi="Wingdings" w:cs="Wingdings"/>
        <w:b w:val="0"/>
        <w:i w:val="0"/>
        <w:strike w:val="0"/>
        <w:color w:val="auto"/>
        <w:sz w:val="24"/>
        <w:u w:val="none"/>
      </w:rPr>
    </w:lvl>
  </w:abstractNum>
  <w:abstractNum w:abstractNumId="104" w15:restartNumberingAfterBreak="0">
    <w:nsid w:val="7F5D5B95"/>
    <w:multiLevelType w:val="multilevel"/>
    <w:tmpl w:val="59581C1C"/>
    <w:lvl w:ilvl="0">
      <w:numFmt w:val="bullet"/>
      <w:lvlText w:val=""/>
      <w:lvlJc w:val="left"/>
      <w:pPr>
        <w:ind w:left="825" w:hanging="360"/>
      </w:pPr>
      <w:rPr>
        <w:rFonts w:ascii="Symbol" w:eastAsia="Symbol" w:hAnsi="Symbol" w:cs="Symbol"/>
        <w:b w:val="0"/>
        <w:i w:val="0"/>
        <w:strike w:val="0"/>
        <w:color w:val="auto"/>
        <w:sz w:val="24"/>
        <w:u w:val="none"/>
      </w:rPr>
    </w:lvl>
    <w:lvl w:ilvl="1">
      <w:numFmt w:val="bullet"/>
      <w:lvlText w:val="o"/>
      <w:lvlJc w:val="left"/>
      <w:pPr>
        <w:ind w:left="1545" w:hanging="360"/>
      </w:pPr>
      <w:rPr>
        <w:rFonts w:ascii="Courier New" w:eastAsia="Courier New" w:hAnsi="Courier New" w:cs="Courier New"/>
        <w:b w:val="0"/>
        <w:i w:val="0"/>
        <w:strike w:val="0"/>
        <w:color w:val="auto"/>
        <w:sz w:val="24"/>
        <w:u w:val="none"/>
      </w:rPr>
    </w:lvl>
    <w:lvl w:ilvl="2">
      <w:numFmt w:val="bullet"/>
      <w:lvlText w:val=""/>
      <w:lvlJc w:val="left"/>
      <w:pPr>
        <w:ind w:left="2265" w:hanging="360"/>
      </w:pPr>
      <w:rPr>
        <w:rFonts w:ascii="Wingdings" w:eastAsia="Wingdings" w:hAnsi="Wingdings" w:cs="Wingdings"/>
        <w:b w:val="0"/>
        <w:i w:val="0"/>
        <w:strike w:val="0"/>
        <w:color w:val="auto"/>
        <w:sz w:val="24"/>
        <w:u w:val="none"/>
      </w:rPr>
    </w:lvl>
    <w:lvl w:ilvl="3">
      <w:numFmt w:val="bullet"/>
      <w:lvlText w:val=""/>
      <w:lvlJc w:val="left"/>
      <w:pPr>
        <w:ind w:left="2985" w:hanging="360"/>
      </w:pPr>
      <w:rPr>
        <w:rFonts w:ascii="Symbol" w:eastAsia="Symbol" w:hAnsi="Symbol" w:cs="Symbol"/>
        <w:b w:val="0"/>
        <w:i w:val="0"/>
        <w:strike w:val="0"/>
        <w:color w:val="auto"/>
        <w:sz w:val="24"/>
        <w:u w:val="none"/>
      </w:rPr>
    </w:lvl>
    <w:lvl w:ilvl="4">
      <w:numFmt w:val="bullet"/>
      <w:lvlText w:val="o"/>
      <w:lvlJc w:val="left"/>
      <w:pPr>
        <w:ind w:left="3705" w:hanging="360"/>
      </w:pPr>
      <w:rPr>
        <w:rFonts w:ascii="Courier New" w:eastAsia="Courier New" w:hAnsi="Courier New" w:cs="Courier New"/>
        <w:b w:val="0"/>
        <w:i w:val="0"/>
        <w:strike w:val="0"/>
        <w:color w:val="auto"/>
        <w:sz w:val="24"/>
        <w:u w:val="none"/>
      </w:rPr>
    </w:lvl>
    <w:lvl w:ilvl="5">
      <w:numFmt w:val="bullet"/>
      <w:lvlText w:val=""/>
      <w:lvlJc w:val="left"/>
      <w:pPr>
        <w:ind w:left="4425" w:hanging="360"/>
      </w:pPr>
      <w:rPr>
        <w:rFonts w:ascii="Wingdings" w:eastAsia="Wingdings" w:hAnsi="Wingdings" w:cs="Wingdings"/>
        <w:b w:val="0"/>
        <w:i w:val="0"/>
        <w:strike w:val="0"/>
        <w:color w:val="auto"/>
        <w:sz w:val="24"/>
        <w:u w:val="none"/>
      </w:rPr>
    </w:lvl>
    <w:lvl w:ilvl="6">
      <w:numFmt w:val="bullet"/>
      <w:lvlText w:val=""/>
      <w:lvlJc w:val="left"/>
      <w:pPr>
        <w:ind w:left="5145" w:hanging="360"/>
      </w:pPr>
      <w:rPr>
        <w:rFonts w:ascii="Symbol" w:eastAsia="Symbol" w:hAnsi="Symbol" w:cs="Symbol"/>
        <w:b w:val="0"/>
        <w:i w:val="0"/>
        <w:strike w:val="0"/>
        <w:color w:val="auto"/>
        <w:sz w:val="24"/>
        <w:u w:val="none"/>
      </w:rPr>
    </w:lvl>
    <w:lvl w:ilvl="7">
      <w:numFmt w:val="bullet"/>
      <w:lvlText w:val="o"/>
      <w:lvlJc w:val="left"/>
      <w:pPr>
        <w:ind w:left="5865" w:hanging="360"/>
      </w:pPr>
      <w:rPr>
        <w:rFonts w:ascii="Courier New" w:eastAsia="Courier New" w:hAnsi="Courier New" w:cs="Courier New"/>
        <w:b w:val="0"/>
        <w:i w:val="0"/>
        <w:strike w:val="0"/>
        <w:color w:val="auto"/>
        <w:sz w:val="24"/>
        <w:u w:val="none"/>
      </w:rPr>
    </w:lvl>
    <w:lvl w:ilvl="8">
      <w:numFmt w:val="bullet"/>
      <w:lvlText w:val=""/>
      <w:lvlJc w:val="left"/>
      <w:pPr>
        <w:ind w:left="6585" w:hanging="360"/>
      </w:pPr>
      <w:rPr>
        <w:rFonts w:ascii="Wingdings" w:eastAsia="Wingdings" w:hAnsi="Wingdings" w:cs="Wingdings"/>
        <w:b w:val="0"/>
        <w:i w:val="0"/>
        <w:strike w:val="0"/>
        <w:color w:val="auto"/>
        <w:sz w:val="24"/>
        <w:u w:val="none"/>
      </w:rPr>
    </w:lvl>
  </w:abstractNum>
  <w:abstractNum w:abstractNumId="105" w15:restartNumberingAfterBreak="0">
    <w:nsid w:val="7FC920ED"/>
    <w:multiLevelType w:val="multilevel"/>
    <w:tmpl w:val="C2944C2A"/>
    <w:lvl w:ilvl="0">
      <w:numFmt w:val="bullet"/>
      <w:lvlText w:val=""/>
      <w:lvlJc w:val="left"/>
      <w:pPr>
        <w:ind w:left="720" w:hanging="360"/>
      </w:pPr>
      <w:rPr>
        <w:rFonts w:ascii="Symbol" w:eastAsia="Symbol" w:hAnsi="Symbol" w:cs="Symbol"/>
        <w:b w:val="0"/>
        <w:i w:val="0"/>
        <w:strike w:val="0"/>
        <w:color w:val="auto"/>
        <w:sz w:val="20"/>
        <w:u w:val="none"/>
      </w:rPr>
    </w:lvl>
    <w:lvl w:ilvl="1">
      <w:numFmt w:val="bullet"/>
      <w:lvlText w:val="o"/>
      <w:lvlJc w:val="left"/>
      <w:pPr>
        <w:ind w:left="1440" w:hanging="360"/>
      </w:pPr>
      <w:rPr>
        <w:rFonts w:ascii="Courier New" w:eastAsia="Courier New" w:hAnsi="Courier New" w:cs="Courier New"/>
        <w:b w:val="0"/>
        <w:i w:val="0"/>
        <w:strike w:val="0"/>
        <w:color w:val="auto"/>
        <w:sz w:val="20"/>
        <w:u w:val="none"/>
      </w:rPr>
    </w:lvl>
    <w:lvl w:ilvl="2">
      <w:numFmt w:val="bullet"/>
      <w:lvlText w:val=""/>
      <w:lvlJc w:val="left"/>
      <w:pPr>
        <w:ind w:left="2160" w:hanging="360"/>
      </w:pPr>
      <w:rPr>
        <w:rFonts w:ascii="Wingdings" w:eastAsia="Wingdings" w:hAnsi="Wingdings" w:cs="Wingdings"/>
        <w:b w:val="0"/>
        <w:i w:val="0"/>
        <w:strike w:val="0"/>
        <w:color w:val="auto"/>
        <w:sz w:val="20"/>
        <w:u w:val="none"/>
      </w:rPr>
    </w:lvl>
    <w:lvl w:ilvl="3">
      <w:numFmt w:val="bullet"/>
      <w:lvlText w:val=""/>
      <w:lvlJc w:val="left"/>
      <w:pPr>
        <w:ind w:left="2880" w:hanging="360"/>
      </w:pPr>
      <w:rPr>
        <w:rFonts w:ascii="Wingdings" w:eastAsia="Wingdings" w:hAnsi="Wingdings" w:cs="Wingdings"/>
        <w:b w:val="0"/>
        <w:i w:val="0"/>
        <w:strike w:val="0"/>
        <w:color w:val="auto"/>
        <w:sz w:val="20"/>
        <w:u w:val="none"/>
      </w:rPr>
    </w:lvl>
    <w:lvl w:ilvl="4">
      <w:numFmt w:val="bullet"/>
      <w:lvlText w:val=""/>
      <w:lvlJc w:val="left"/>
      <w:pPr>
        <w:ind w:left="3600" w:hanging="360"/>
      </w:pPr>
      <w:rPr>
        <w:rFonts w:ascii="Wingdings" w:eastAsia="Wingdings" w:hAnsi="Wingdings" w:cs="Wingdings"/>
        <w:b w:val="0"/>
        <w:i w:val="0"/>
        <w:strike w:val="0"/>
        <w:color w:val="auto"/>
        <w:sz w:val="20"/>
        <w:u w:val="none"/>
      </w:rPr>
    </w:lvl>
    <w:lvl w:ilvl="5">
      <w:numFmt w:val="bullet"/>
      <w:lvlText w:val=""/>
      <w:lvlJc w:val="left"/>
      <w:pPr>
        <w:ind w:left="4320" w:hanging="360"/>
      </w:pPr>
      <w:rPr>
        <w:rFonts w:ascii="Wingdings" w:eastAsia="Wingdings" w:hAnsi="Wingdings" w:cs="Wingdings"/>
        <w:b w:val="0"/>
        <w:i w:val="0"/>
        <w:strike w:val="0"/>
        <w:color w:val="auto"/>
        <w:sz w:val="20"/>
        <w:u w:val="none"/>
      </w:rPr>
    </w:lvl>
    <w:lvl w:ilvl="6">
      <w:numFmt w:val="bullet"/>
      <w:lvlText w:val=""/>
      <w:lvlJc w:val="left"/>
      <w:pPr>
        <w:ind w:left="5040" w:hanging="360"/>
      </w:pPr>
      <w:rPr>
        <w:rFonts w:ascii="Wingdings" w:eastAsia="Wingdings" w:hAnsi="Wingdings" w:cs="Wingdings"/>
        <w:b w:val="0"/>
        <w:i w:val="0"/>
        <w:strike w:val="0"/>
        <w:color w:val="auto"/>
        <w:sz w:val="20"/>
        <w:u w:val="none"/>
      </w:rPr>
    </w:lvl>
    <w:lvl w:ilvl="7">
      <w:numFmt w:val="bullet"/>
      <w:lvlText w:val=""/>
      <w:lvlJc w:val="left"/>
      <w:pPr>
        <w:ind w:left="5760" w:hanging="360"/>
      </w:pPr>
      <w:rPr>
        <w:rFonts w:ascii="Wingdings" w:eastAsia="Wingdings" w:hAnsi="Wingdings" w:cs="Wingdings"/>
        <w:b w:val="0"/>
        <w:i w:val="0"/>
        <w:strike w:val="0"/>
        <w:color w:val="auto"/>
        <w:sz w:val="20"/>
        <w:u w:val="none"/>
      </w:rPr>
    </w:lvl>
    <w:lvl w:ilvl="8">
      <w:numFmt w:val="bullet"/>
      <w:lvlText w:val=""/>
      <w:lvlJc w:val="left"/>
      <w:pPr>
        <w:ind w:left="6480" w:hanging="360"/>
      </w:pPr>
      <w:rPr>
        <w:rFonts w:ascii="Wingdings" w:eastAsia="Wingdings" w:hAnsi="Wingdings" w:cs="Wingdings"/>
        <w:b w:val="0"/>
        <w:i w:val="0"/>
        <w:strike w:val="0"/>
        <w:color w:val="auto"/>
        <w:sz w:val="20"/>
        <w:u w:val="none"/>
      </w:rPr>
    </w:lvl>
  </w:abstractNum>
  <w:num w:numId="1" w16cid:durableId="1678538904">
    <w:abstractNumId w:val="29"/>
  </w:num>
  <w:num w:numId="2" w16cid:durableId="671105314">
    <w:abstractNumId w:val="57"/>
  </w:num>
  <w:num w:numId="3" w16cid:durableId="650912017">
    <w:abstractNumId w:val="49"/>
  </w:num>
  <w:num w:numId="4" w16cid:durableId="1967463852">
    <w:abstractNumId w:val="69"/>
  </w:num>
  <w:num w:numId="5" w16cid:durableId="885414599">
    <w:abstractNumId w:val="0"/>
  </w:num>
  <w:num w:numId="6" w16cid:durableId="206071231">
    <w:abstractNumId w:val="71"/>
  </w:num>
  <w:num w:numId="7" w16cid:durableId="1063259406">
    <w:abstractNumId w:val="15"/>
  </w:num>
  <w:num w:numId="8" w16cid:durableId="846217099">
    <w:abstractNumId w:val="28"/>
  </w:num>
  <w:num w:numId="9" w16cid:durableId="813109803">
    <w:abstractNumId w:val="45"/>
  </w:num>
  <w:num w:numId="10" w16cid:durableId="2115975379">
    <w:abstractNumId w:val="65"/>
  </w:num>
  <w:num w:numId="11" w16cid:durableId="1419325237">
    <w:abstractNumId w:val="61"/>
  </w:num>
  <w:num w:numId="12" w16cid:durableId="1985349039">
    <w:abstractNumId w:val="30"/>
  </w:num>
  <w:num w:numId="13" w16cid:durableId="31810277">
    <w:abstractNumId w:val="31"/>
  </w:num>
  <w:num w:numId="14" w16cid:durableId="1627657679">
    <w:abstractNumId w:val="76"/>
  </w:num>
  <w:num w:numId="15" w16cid:durableId="448934255">
    <w:abstractNumId w:val="72"/>
  </w:num>
  <w:num w:numId="16" w16cid:durableId="1196113160">
    <w:abstractNumId w:val="13"/>
  </w:num>
  <w:num w:numId="17" w16cid:durableId="931864690">
    <w:abstractNumId w:val="25"/>
  </w:num>
  <w:num w:numId="18" w16cid:durableId="2139059234">
    <w:abstractNumId w:val="51"/>
  </w:num>
  <w:num w:numId="19" w16cid:durableId="1417358502">
    <w:abstractNumId w:val="24"/>
  </w:num>
  <w:num w:numId="20" w16cid:durableId="1945920920">
    <w:abstractNumId w:val="55"/>
  </w:num>
  <w:num w:numId="21" w16cid:durableId="1951475544">
    <w:abstractNumId w:val="105"/>
  </w:num>
  <w:num w:numId="22" w16cid:durableId="1829398807">
    <w:abstractNumId w:val="43"/>
  </w:num>
  <w:num w:numId="23" w16cid:durableId="1087967889">
    <w:abstractNumId w:val="14"/>
  </w:num>
  <w:num w:numId="24" w16cid:durableId="1196844230">
    <w:abstractNumId w:val="66"/>
  </w:num>
  <w:num w:numId="25" w16cid:durableId="416101394">
    <w:abstractNumId w:val="18"/>
  </w:num>
  <w:num w:numId="26" w16cid:durableId="1226069218">
    <w:abstractNumId w:val="22"/>
  </w:num>
  <w:num w:numId="27" w16cid:durableId="1227763350">
    <w:abstractNumId w:val="40"/>
  </w:num>
  <w:num w:numId="28" w16cid:durableId="1652638040">
    <w:abstractNumId w:val="88"/>
  </w:num>
  <w:num w:numId="29" w16cid:durableId="1706102163">
    <w:abstractNumId w:val="83"/>
  </w:num>
  <w:num w:numId="30" w16cid:durableId="937299332">
    <w:abstractNumId w:val="101"/>
  </w:num>
  <w:num w:numId="31" w16cid:durableId="1960185700">
    <w:abstractNumId w:val="91"/>
  </w:num>
  <w:num w:numId="32" w16cid:durableId="252933709">
    <w:abstractNumId w:val="37"/>
  </w:num>
  <w:num w:numId="33" w16cid:durableId="1938320061">
    <w:abstractNumId w:val="99"/>
  </w:num>
  <w:num w:numId="34" w16cid:durableId="588386837">
    <w:abstractNumId w:val="56"/>
  </w:num>
  <w:num w:numId="35" w16cid:durableId="515313365">
    <w:abstractNumId w:val="48"/>
  </w:num>
  <w:num w:numId="36" w16cid:durableId="909000480">
    <w:abstractNumId w:val="35"/>
  </w:num>
  <w:num w:numId="37" w16cid:durableId="790438305">
    <w:abstractNumId w:val="96"/>
  </w:num>
  <w:num w:numId="38" w16cid:durableId="29304321">
    <w:abstractNumId w:val="27"/>
  </w:num>
  <w:num w:numId="39" w16cid:durableId="824468642">
    <w:abstractNumId w:val="36"/>
  </w:num>
  <w:num w:numId="40" w16cid:durableId="328796273">
    <w:abstractNumId w:val="32"/>
  </w:num>
  <w:num w:numId="41" w16cid:durableId="533151987">
    <w:abstractNumId w:val="95"/>
  </w:num>
  <w:num w:numId="42" w16cid:durableId="674962484">
    <w:abstractNumId w:val="2"/>
  </w:num>
  <w:num w:numId="43" w16cid:durableId="389890587">
    <w:abstractNumId w:val="3"/>
  </w:num>
  <w:num w:numId="44" w16cid:durableId="1045637822">
    <w:abstractNumId w:val="58"/>
  </w:num>
  <w:num w:numId="45" w16cid:durableId="204148185">
    <w:abstractNumId w:val="10"/>
  </w:num>
  <w:num w:numId="46" w16cid:durableId="1195343304">
    <w:abstractNumId w:val="85"/>
  </w:num>
  <w:num w:numId="47" w16cid:durableId="1697921017">
    <w:abstractNumId w:val="54"/>
  </w:num>
  <w:num w:numId="48" w16cid:durableId="89087968">
    <w:abstractNumId w:val="41"/>
  </w:num>
  <w:num w:numId="49" w16cid:durableId="1281375154">
    <w:abstractNumId w:val="53"/>
  </w:num>
  <w:num w:numId="50" w16cid:durableId="688722740">
    <w:abstractNumId w:val="19"/>
  </w:num>
  <w:num w:numId="51" w16cid:durableId="616958938">
    <w:abstractNumId w:val="70"/>
  </w:num>
  <w:num w:numId="52" w16cid:durableId="539629764">
    <w:abstractNumId w:val="1"/>
  </w:num>
  <w:num w:numId="53" w16cid:durableId="1468668300">
    <w:abstractNumId w:val="73"/>
  </w:num>
  <w:num w:numId="54" w16cid:durableId="749541167">
    <w:abstractNumId w:val="102"/>
  </w:num>
  <w:num w:numId="55" w16cid:durableId="735664197">
    <w:abstractNumId w:val="78"/>
  </w:num>
  <w:num w:numId="56" w16cid:durableId="584993454">
    <w:abstractNumId w:val="21"/>
  </w:num>
  <w:num w:numId="57" w16cid:durableId="1338847974">
    <w:abstractNumId w:val="42"/>
  </w:num>
  <w:num w:numId="58" w16cid:durableId="1022121827">
    <w:abstractNumId w:val="68"/>
  </w:num>
  <w:num w:numId="59" w16cid:durableId="702364302">
    <w:abstractNumId w:val="92"/>
  </w:num>
  <w:num w:numId="60" w16cid:durableId="784927738">
    <w:abstractNumId w:val="7"/>
  </w:num>
  <w:num w:numId="61" w16cid:durableId="885221797">
    <w:abstractNumId w:val="50"/>
  </w:num>
  <w:num w:numId="62" w16cid:durableId="258831415">
    <w:abstractNumId w:val="11"/>
  </w:num>
  <w:num w:numId="63" w16cid:durableId="375396801">
    <w:abstractNumId w:val="93"/>
  </w:num>
  <w:num w:numId="64" w16cid:durableId="1112164997">
    <w:abstractNumId w:val="39"/>
  </w:num>
  <w:num w:numId="65" w16cid:durableId="1242374121">
    <w:abstractNumId w:val="23"/>
  </w:num>
  <w:num w:numId="66" w16cid:durableId="1279990688">
    <w:abstractNumId w:val="80"/>
  </w:num>
  <w:num w:numId="67" w16cid:durableId="1237857873">
    <w:abstractNumId w:val="90"/>
  </w:num>
  <w:num w:numId="68" w16cid:durableId="1285502611">
    <w:abstractNumId w:val="97"/>
  </w:num>
  <w:num w:numId="69" w16cid:durableId="1110315022">
    <w:abstractNumId w:val="46"/>
  </w:num>
  <w:num w:numId="70" w16cid:durableId="913511210">
    <w:abstractNumId w:val="81"/>
  </w:num>
  <w:num w:numId="71" w16cid:durableId="726609645">
    <w:abstractNumId w:val="77"/>
  </w:num>
  <w:num w:numId="72" w16cid:durableId="708645398">
    <w:abstractNumId w:val="86"/>
  </w:num>
  <w:num w:numId="73" w16cid:durableId="1646397076">
    <w:abstractNumId w:val="94"/>
  </w:num>
  <w:num w:numId="74" w16cid:durableId="456484178">
    <w:abstractNumId w:val="89"/>
  </w:num>
  <w:num w:numId="75" w16cid:durableId="131797015">
    <w:abstractNumId w:val="5"/>
  </w:num>
  <w:num w:numId="76" w16cid:durableId="825632721">
    <w:abstractNumId w:val="67"/>
  </w:num>
  <w:num w:numId="77" w16cid:durableId="940186320">
    <w:abstractNumId w:val="62"/>
  </w:num>
  <w:num w:numId="78" w16cid:durableId="1425147155">
    <w:abstractNumId w:val="104"/>
  </w:num>
  <w:num w:numId="79" w16cid:durableId="1864395042">
    <w:abstractNumId w:val="20"/>
  </w:num>
  <w:num w:numId="80" w16cid:durableId="1793667730">
    <w:abstractNumId w:val="59"/>
  </w:num>
  <w:num w:numId="81" w16cid:durableId="770857830">
    <w:abstractNumId w:val="84"/>
  </w:num>
  <w:num w:numId="82" w16cid:durableId="935136618">
    <w:abstractNumId w:val="33"/>
  </w:num>
  <w:num w:numId="83" w16cid:durableId="1446651797">
    <w:abstractNumId w:val="34"/>
  </w:num>
  <w:num w:numId="84" w16cid:durableId="182012672">
    <w:abstractNumId w:val="100"/>
  </w:num>
  <w:num w:numId="85" w16cid:durableId="1306163946">
    <w:abstractNumId w:val="8"/>
  </w:num>
  <w:num w:numId="86" w16cid:durableId="722338663">
    <w:abstractNumId w:val="87"/>
  </w:num>
  <w:num w:numId="87" w16cid:durableId="96679054">
    <w:abstractNumId w:val="12"/>
  </w:num>
  <w:num w:numId="88" w16cid:durableId="784428270">
    <w:abstractNumId w:val="44"/>
  </w:num>
  <w:num w:numId="89" w16cid:durableId="198706312">
    <w:abstractNumId w:val="103"/>
  </w:num>
  <w:num w:numId="90" w16cid:durableId="1905215729">
    <w:abstractNumId w:val="79"/>
  </w:num>
  <w:num w:numId="91" w16cid:durableId="1659572886">
    <w:abstractNumId w:val="16"/>
  </w:num>
  <w:num w:numId="92" w16cid:durableId="418258103">
    <w:abstractNumId w:val="17"/>
  </w:num>
  <w:num w:numId="93" w16cid:durableId="1499691190">
    <w:abstractNumId w:val="64"/>
  </w:num>
  <w:num w:numId="94" w16cid:durableId="945112223">
    <w:abstractNumId w:val="38"/>
  </w:num>
  <w:num w:numId="95" w16cid:durableId="409697022">
    <w:abstractNumId w:val="74"/>
  </w:num>
  <w:num w:numId="96" w16cid:durableId="1845703208">
    <w:abstractNumId w:val="6"/>
  </w:num>
  <w:num w:numId="97" w16cid:durableId="165364126">
    <w:abstractNumId w:val="26"/>
  </w:num>
  <w:num w:numId="98" w16cid:durableId="69817308">
    <w:abstractNumId w:val="47"/>
  </w:num>
  <w:num w:numId="99" w16cid:durableId="513613022">
    <w:abstractNumId w:val="63"/>
  </w:num>
  <w:num w:numId="100" w16cid:durableId="247732325">
    <w:abstractNumId w:val="60"/>
  </w:num>
  <w:num w:numId="101" w16cid:durableId="884367697">
    <w:abstractNumId w:val="75"/>
  </w:num>
  <w:num w:numId="102" w16cid:durableId="907034709">
    <w:abstractNumId w:val="82"/>
  </w:num>
  <w:num w:numId="103" w16cid:durableId="1931693650">
    <w:abstractNumId w:val="98"/>
  </w:num>
  <w:num w:numId="104" w16cid:durableId="1399205734">
    <w:abstractNumId w:val="52"/>
  </w:num>
  <w:num w:numId="105" w16cid:durableId="203904363">
    <w:abstractNumId w:val="9"/>
  </w:num>
  <w:num w:numId="106" w16cid:durableId="565918485">
    <w:abstractNumId w:val="4"/>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113"/>
    <w:rsid w:val="00522113"/>
    <w:rsid w:val="00B51388"/>
    <w:rsid w:val="00EC5D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9F60C"/>
  <w15:docId w15:val="{C0745352-E4B2-4591-803E-BFAF7BBB2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spacing w:before="240" w:after="60"/>
      <w:outlineLvl w:val="0"/>
    </w:pPr>
    <w:rPr>
      <w:b/>
      <w:sz w:val="32"/>
    </w:rPr>
  </w:style>
  <w:style w:type="paragraph" w:styleId="Ttulo2">
    <w:name w:val="heading 2"/>
    <w:basedOn w:val="Normal"/>
    <w:next w:val="Normal"/>
    <w:link w:val="Ttulo2Char"/>
    <w:uiPriority w:val="9"/>
    <w:semiHidden/>
    <w:unhideWhenUsed/>
    <w:qFormat/>
    <w:pPr>
      <w:keepNext/>
      <w:spacing w:before="240" w:after="60"/>
      <w:outlineLvl w:val="1"/>
    </w:pPr>
    <w:rPr>
      <w:b/>
      <w:i/>
      <w:sz w:val="28"/>
    </w:rPr>
  </w:style>
  <w:style w:type="paragraph" w:styleId="Ttulo3">
    <w:name w:val="heading 3"/>
    <w:basedOn w:val="Normal"/>
    <w:next w:val="Normal"/>
    <w:link w:val="Ttulo3Char"/>
    <w:uiPriority w:val="9"/>
    <w:semiHidden/>
    <w:unhideWhenUsed/>
    <w:qFormat/>
    <w:pPr>
      <w:keepNext/>
      <w:spacing w:before="240" w:after="60"/>
      <w:outlineLvl w:val="2"/>
    </w:pPr>
    <w:rPr>
      <w:b/>
      <w:sz w:val="26"/>
    </w:rPr>
  </w:style>
  <w:style w:type="paragraph" w:styleId="Ttulo4">
    <w:name w:val="heading 4"/>
    <w:basedOn w:val="Normal"/>
    <w:next w:val="Normal"/>
    <w:link w:val="Ttulo4Char"/>
    <w:uiPriority w:val="9"/>
    <w:semiHidden/>
    <w:unhideWhenUsed/>
    <w:qFormat/>
    <w:pPr>
      <w:keepNext/>
      <w:spacing w:before="240" w:after="60"/>
      <w:outlineLvl w:val="3"/>
    </w:pPr>
    <w:rPr>
      <w:b/>
      <w:i/>
      <w:sz w:val="24"/>
    </w:rPr>
  </w:style>
  <w:style w:type="paragraph" w:styleId="Ttulo5">
    <w:name w:val="heading 5"/>
    <w:basedOn w:val="Normal"/>
    <w:next w:val="Normal"/>
    <w:link w:val="Ttulo5Char"/>
    <w:uiPriority w:val="9"/>
    <w:semiHidden/>
    <w:unhideWhenUsed/>
    <w:qFormat/>
    <w:pPr>
      <w:keepNext/>
      <w:spacing w:before="240" w:after="60"/>
      <w:outlineLvl w:val="4"/>
    </w:pPr>
    <w:rPr>
      <w:b/>
      <w:i/>
      <w:sz w:val="22"/>
    </w:rPr>
  </w:style>
  <w:style w:type="paragraph" w:styleId="Ttulo6">
    <w:name w:val="heading 6"/>
    <w:basedOn w:val="Normal"/>
    <w:next w:val="Normal"/>
    <w:link w:val="Ttulo6Char"/>
    <w:uiPriority w:val="9"/>
    <w:semiHidden/>
    <w:unhideWhenUsed/>
    <w:qFormat/>
    <w:pPr>
      <w:keepNext/>
      <w:spacing w:before="240" w:after="60"/>
      <w:outlineLvl w:val="5"/>
    </w:pPr>
    <w:rPr>
      <w:b/>
      <w:sz w:val="22"/>
    </w:rPr>
  </w:style>
  <w:style w:type="paragraph" w:styleId="Ttulo7">
    <w:name w:val="heading 7"/>
    <w:basedOn w:val="Normal"/>
    <w:next w:val="Normal"/>
    <w:link w:val="Ttulo7Char"/>
    <w:qFormat/>
    <w:pPr>
      <w:keepNext/>
      <w:spacing w:before="240" w:after="60"/>
      <w:outlineLvl w:val="6"/>
    </w:pPr>
    <w:rPr>
      <w:b/>
    </w:rPr>
  </w:style>
  <w:style w:type="paragraph" w:styleId="Ttulo8">
    <w:name w:val="heading 8"/>
    <w:basedOn w:val="Normal"/>
    <w:next w:val="Normal"/>
    <w:link w:val="Ttulo8Char"/>
    <w:qFormat/>
    <w:pPr>
      <w:keepNext/>
      <w:spacing w:before="240" w:after="60"/>
      <w:outlineLvl w:val="7"/>
    </w:pPr>
    <w:rPr>
      <w:i/>
    </w:rPr>
  </w:style>
  <w:style w:type="paragraph" w:styleId="Ttulo9">
    <w:name w:val="heading 9"/>
    <w:basedOn w:val="Normal"/>
    <w:next w:val="Normal"/>
    <w:link w:val="Ttulo9Char"/>
    <w:qFormat/>
    <w:pPr>
      <w:keepNext/>
      <w:spacing w:before="240" w:after="60"/>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ecuonormal">
    <w:name w:val="Normal Indent"/>
    <w:basedOn w:val="Normal"/>
    <w:qFormat/>
    <w:pPr>
      <w:ind w:left="360"/>
    </w:pPr>
  </w:style>
  <w:style w:type="paragraph" w:styleId="SemEspaamento">
    <w:name w:val="No Spacing"/>
    <w:qFormat/>
  </w:style>
  <w:style w:type="character" w:customStyle="1" w:styleId="Ttulo1Char">
    <w:name w:val="Título 1 Char"/>
    <w:basedOn w:val="Fontepargpadro"/>
    <w:link w:val="Ttulo1"/>
    <w:qFormat/>
    <w:rPr>
      <w:b/>
      <w:sz w:val="32"/>
    </w:rPr>
  </w:style>
  <w:style w:type="character" w:customStyle="1" w:styleId="Ttulo2Char">
    <w:name w:val="Título 2 Char"/>
    <w:basedOn w:val="Fontepargpadro"/>
    <w:link w:val="Ttulo2"/>
    <w:qFormat/>
    <w:rPr>
      <w:b/>
      <w:i/>
      <w:sz w:val="28"/>
    </w:rPr>
  </w:style>
  <w:style w:type="character" w:customStyle="1" w:styleId="Ttulo3Char">
    <w:name w:val="Título 3 Char"/>
    <w:basedOn w:val="Fontepargpadro"/>
    <w:link w:val="Ttulo3"/>
    <w:qFormat/>
    <w:rPr>
      <w:b/>
      <w:sz w:val="26"/>
    </w:rPr>
  </w:style>
  <w:style w:type="character" w:customStyle="1" w:styleId="Ttulo4Char">
    <w:name w:val="Título 4 Char"/>
    <w:basedOn w:val="Fontepargpadro"/>
    <w:link w:val="Ttulo4"/>
    <w:qFormat/>
    <w:rPr>
      <w:b/>
      <w:i/>
      <w:sz w:val="24"/>
    </w:rPr>
  </w:style>
  <w:style w:type="character" w:customStyle="1" w:styleId="Ttulo5Char">
    <w:name w:val="Título 5 Char"/>
    <w:basedOn w:val="Fontepargpadro"/>
    <w:link w:val="Ttulo5"/>
    <w:qFormat/>
    <w:rPr>
      <w:b/>
      <w:i/>
      <w:sz w:val="22"/>
    </w:rPr>
  </w:style>
  <w:style w:type="character" w:customStyle="1" w:styleId="Ttulo6Char">
    <w:name w:val="Título 6 Char"/>
    <w:basedOn w:val="Fontepargpadro"/>
    <w:link w:val="Ttulo6"/>
    <w:qFormat/>
    <w:rPr>
      <w:b/>
      <w:sz w:val="22"/>
    </w:rPr>
  </w:style>
  <w:style w:type="character" w:customStyle="1" w:styleId="Ttulo7Char">
    <w:name w:val="Título 7 Char"/>
    <w:basedOn w:val="Fontepargpadro"/>
    <w:link w:val="Ttulo7"/>
    <w:qFormat/>
    <w:rPr>
      <w:b/>
      <w:sz w:val="20"/>
    </w:rPr>
  </w:style>
  <w:style w:type="character" w:customStyle="1" w:styleId="Ttulo8Char">
    <w:name w:val="Título 8 Char"/>
    <w:basedOn w:val="Fontepargpadro"/>
    <w:link w:val="Ttulo8"/>
    <w:qFormat/>
    <w:rPr>
      <w:i/>
      <w:sz w:val="20"/>
    </w:rPr>
  </w:style>
  <w:style w:type="character" w:customStyle="1" w:styleId="Ttulo9Char">
    <w:name w:val="Título 9 Char"/>
    <w:basedOn w:val="Fontepargpadro"/>
    <w:link w:val="Ttulo9"/>
    <w:qFormat/>
  </w:style>
  <w:style w:type="paragraph" w:styleId="PargrafodaLista">
    <w:name w:val="List Paragraph"/>
    <w:basedOn w:val="Normal"/>
    <w:qFormat/>
  </w:style>
  <w:style w:type="character" w:styleId="Hyperlink">
    <w:name w:val="Hyperlink"/>
    <w:basedOn w:val="Fontepargpadro"/>
    <w:qFormat/>
    <w:rPr>
      <w:color w:val="0000FF"/>
      <w:u w:val="single"/>
    </w:rPr>
  </w:style>
  <w:style w:type="paragraph" w:styleId="Ttulo">
    <w:name w:val="Title"/>
    <w:basedOn w:val="Normal"/>
    <w:next w:val="Normal"/>
    <w:link w:val="TtuloChar"/>
    <w:uiPriority w:val="10"/>
    <w:qFormat/>
    <w:pPr>
      <w:spacing w:before="240" w:after="60"/>
      <w:jc w:val="center"/>
    </w:pPr>
    <w:rPr>
      <w:b/>
      <w:sz w:val="40"/>
    </w:rPr>
  </w:style>
  <w:style w:type="character" w:customStyle="1" w:styleId="TtuloChar">
    <w:name w:val="Título Char"/>
    <w:basedOn w:val="Fontepargpadro"/>
    <w:link w:val="Ttulo"/>
    <w:qFormat/>
    <w:rPr>
      <w:b/>
      <w:sz w:val="40"/>
    </w:rPr>
  </w:style>
  <w:style w:type="paragraph" w:styleId="Subttulo">
    <w:name w:val="Subtitle"/>
    <w:basedOn w:val="Normal"/>
    <w:next w:val="Normal"/>
    <w:link w:val="SubttuloChar"/>
    <w:uiPriority w:val="11"/>
    <w:qFormat/>
    <w:pPr>
      <w:jc w:val="center"/>
    </w:pPr>
    <w:rPr>
      <w:i/>
      <w:sz w:val="24"/>
    </w:rPr>
  </w:style>
  <w:style w:type="character" w:customStyle="1" w:styleId="SubttuloChar">
    <w:name w:val="Subtítulo Char"/>
    <w:basedOn w:val="Fontepargpadro"/>
    <w:link w:val="Subttulo"/>
    <w:qFormat/>
    <w:rPr>
      <w:i/>
      <w:sz w:val="24"/>
    </w:rPr>
  </w:style>
  <w:style w:type="character" w:styleId="nfase">
    <w:name w:val="Emphasis"/>
    <w:basedOn w:val="Fontepargpadro"/>
    <w:qFormat/>
    <w:rPr>
      <w:i/>
    </w:rPr>
  </w:style>
  <w:style w:type="character" w:styleId="nfaseSutil">
    <w:name w:val="Subtle Emphasis"/>
    <w:basedOn w:val="Fontepargpadro"/>
    <w:qFormat/>
    <w:rPr>
      <w:i/>
      <w:color w:val="808080"/>
    </w:rPr>
  </w:style>
  <w:style w:type="character" w:styleId="nfaseIntensa">
    <w:name w:val="Intense Emphasis"/>
    <w:basedOn w:val="Fontepargpadro"/>
    <w:qFormat/>
    <w:rPr>
      <w:b/>
      <w:i/>
    </w:rPr>
  </w:style>
  <w:style w:type="character" w:styleId="Forte">
    <w:name w:val="Strong"/>
    <w:basedOn w:val="Fontepargpadro"/>
    <w:qFormat/>
    <w:rPr>
      <w:b/>
    </w:rPr>
  </w:style>
  <w:style w:type="paragraph" w:styleId="Citao">
    <w:name w:val="Quote"/>
    <w:basedOn w:val="Normal"/>
    <w:next w:val="Normal"/>
    <w:link w:val="CitaoChar"/>
    <w:qFormat/>
    <w:rPr>
      <w:i/>
    </w:rPr>
  </w:style>
  <w:style w:type="character" w:customStyle="1" w:styleId="CitaoChar">
    <w:name w:val="Citação Char"/>
    <w:basedOn w:val="Fontepargpadro"/>
    <w:link w:val="Citao"/>
    <w:qFormat/>
    <w:rPr>
      <w:i/>
    </w:rPr>
  </w:style>
  <w:style w:type="paragraph" w:styleId="CitaoIntensa">
    <w:name w:val="Intense Quote"/>
    <w:basedOn w:val="Normal"/>
    <w:next w:val="Normal"/>
    <w:link w:val="CitaoIntensaChar"/>
    <w:qFormat/>
    <w:pPr>
      <w:ind w:left="360" w:right="360"/>
    </w:pPr>
    <w:rPr>
      <w:b/>
      <w:i/>
    </w:rPr>
  </w:style>
  <w:style w:type="character" w:customStyle="1" w:styleId="CitaoIntensaChar">
    <w:name w:val="Citação Intensa Char"/>
    <w:basedOn w:val="Fontepargpadro"/>
    <w:link w:val="CitaoIntensa"/>
    <w:qFormat/>
    <w:rPr>
      <w:b/>
      <w:i/>
    </w:rPr>
  </w:style>
  <w:style w:type="character" w:styleId="RefernciaSutil">
    <w:name w:val="Subtle Reference"/>
    <w:basedOn w:val="Fontepargpadro"/>
    <w:qFormat/>
    <w:rPr>
      <w:u w:val="single"/>
    </w:rPr>
  </w:style>
  <w:style w:type="character" w:styleId="RefernciaIntensa">
    <w:name w:val="Intense Reference"/>
    <w:basedOn w:val="Fontepargpadro"/>
    <w:qFormat/>
    <w:rPr>
      <w:b/>
      <w:u w:val="single"/>
    </w:rPr>
  </w:style>
  <w:style w:type="paragraph" w:styleId="Textoembloco">
    <w:name w:val="Block Text"/>
    <w:basedOn w:val="Normal"/>
    <w:link w:val="TextoemblocoChar"/>
    <w:qFormat/>
    <w:pPr>
      <w:pBdr>
        <w:top w:val="single" w:sz="6" w:space="3" w:color="auto"/>
        <w:left w:val="single" w:sz="6" w:space="3" w:color="auto"/>
        <w:bottom w:val="single" w:sz="6" w:space="3" w:color="auto"/>
        <w:right w:val="single" w:sz="6" w:space="3" w:color="auto"/>
      </w:pBdr>
      <w:spacing w:before="45" w:after="45"/>
      <w:ind w:left="360" w:right="360"/>
    </w:pPr>
    <w:rPr>
      <w:i/>
    </w:rPr>
  </w:style>
  <w:style w:type="character" w:customStyle="1" w:styleId="TextoemblocoChar">
    <w:name w:val="Texto em bloco Char"/>
    <w:basedOn w:val="Fontepargpadro"/>
    <w:link w:val="Textoembloco"/>
    <w:qFormat/>
    <w:rPr>
      <w:i/>
    </w:rPr>
  </w:style>
  <w:style w:type="character" w:styleId="VarivelHTML">
    <w:name w:val="HTML Variable"/>
    <w:basedOn w:val="Fontepargpadro"/>
    <w:qFormat/>
    <w:rPr>
      <w:i/>
    </w:rPr>
  </w:style>
  <w:style w:type="character" w:styleId="CdigoHTML">
    <w:name w:val="HTML Code"/>
    <w:basedOn w:val="Fontepargpadro"/>
    <w:qFormat/>
    <w:rPr>
      <w:rFonts w:ascii="Courier New" w:eastAsia="Courier New" w:hAnsi="Courier New" w:cs="Courier New"/>
    </w:rPr>
  </w:style>
  <w:style w:type="character" w:styleId="AcrnimoHTML">
    <w:name w:val="HTML Acronym"/>
    <w:basedOn w:val="Fontepargpadro"/>
    <w:qFormat/>
  </w:style>
  <w:style w:type="character" w:styleId="DefinioHTML">
    <w:name w:val="HTML Definition"/>
    <w:basedOn w:val="Fontepargpadro"/>
    <w:qFormat/>
    <w:rPr>
      <w:i/>
    </w:rPr>
  </w:style>
  <w:style w:type="character" w:styleId="TecladoHTML">
    <w:name w:val="HTML Keyboard"/>
    <w:basedOn w:val="Fontepargpadro"/>
    <w:qFormat/>
    <w:rPr>
      <w:rFonts w:ascii="Courier New" w:eastAsia="Courier New" w:hAnsi="Courier New" w:cs="Courier New"/>
    </w:rPr>
  </w:style>
  <w:style w:type="character" w:styleId="ExemploHTML">
    <w:name w:val="HTML Sample"/>
    <w:basedOn w:val="Fontepargpadro"/>
    <w:qFormat/>
    <w:rPr>
      <w:rFonts w:ascii="Courier New" w:eastAsia="Courier New" w:hAnsi="Courier New" w:cs="Courier New"/>
    </w:rPr>
  </w:style>
  <w:style w:type="character" w:styleId="MquinadeescreverHTML">
    <w:name w:val="HTML Typewriter"/>
    <w:basedOn w:val="Fontepargpadro"/>
    <w:qFormat/>
    <w:rPr>
      <w:rFonts w:ascii="Courier New" w:eastAsia="Courier New" w:hAnsi="Courier New" w:cs="Courier New"/>
    </w:rPr>
  </w:style>
  <w:style w:type="paragraph" w:styleId="Pr-formataoHTML">
    <w:name w:val="HTML Preformatted"/>
    <w:basedOn w:val="Normal"/>
    <w:link w:val="Pr-formataoHTMLChar"/>
    <w:qFormat/>
    <w:rPr>
      <w:rFonts w:ascii="Courier New" w:eastAsia="Courier New" w:hAnsi="Courier New" w:cs="Courier New"/>
    </w:rPr>
  </w:style>
  <w:style w:type="character" w:customStyle="1" w:styleId="Pr-formataoHTMLChar">
    <w:name w:val="Pré-formatação HTML Char"/>
    <w:basedOn w:val="Fontepargpadro"/>
    <w:link w:val="Pr-formataoHTML"/>
    <w:qFormat/>
    <w:rPr>
      <w:rFonts w:ascii="Courier New" w:eastAsia="Courier New" w:hAnsi="Courier New" w:cs="Courier New"/>
    </w:rPr>
  </w:style>
  <w:style w:type="character" w:styleId="CitaoHTML">
    <w:name w:val="HTML Cite"/>
    <w:basedOn w:val="Fontepargpadro"/>
    <w:qFormat/>
    <w:rPr>
      <w:i/>
    </w:rPr>
  </w:style>
  <w:style w:type="paragraph" w:styleId="Cabealho">
    <w:name w:val="header"/>
    <w:basedOn w:val="Normal"/>
    <w:link w:val="CabealhoChar"/>
    <w:qFormat/>
  </w:style>
  <w:style w:type="character" w:customStyle="1" w:styleId="CabealhoChar">
    <w:name w:val="Cabeçalho Char"/>
    <w:basedOn w:val="Fontepargpadro"/>
    <w:link w:val="Cabealho"/>
    <w:qFormat/>
  </w:style>
  <w:style w:type="paragraph" w:styleId="Rodap">
    <w:name w:val="footer"/>
    <w:basedOn w:val="Normal"/>
    <w:link w:val="RodapChar"/>
    <w:qFormat/>
  </w:style>
  <w:style w:type="character" w:customStyle="1" w:styleId="RodapChar">
    <w:name w:val="Rodapé Char"/>
    <w:basedOn w:val="Fontepargpadro"/>
    <w:link w:val="Rodap"/>
    <w:qFormat/>
  </w:style>
  <w:style w:type="character" w:styleId="Nmerodepgina">
    <w:name w:val="page number"/>
    <w:basedOn w:val="Fontepargpadro"/>
    <w:qFormat/>
  </w:style>
  <w:style w:type="paragraph" w:styleId="Legenda">
    <w:name w:val="caption"/>
    <w:basedOn w:val="Normal"/>
    <w:next w:val="Normal"/>
    <w:qFormat/>
    <w:rPr>
      <w:b/>
      <w:sz w:val="18"/>
    </w:rPr>
  </w:style>
  <w:style w:type="character" w:styleId="Refdenotadefim">
    <w:name w:val="endnote reference"/>
    <w:basedOn w:val="Fontepargpadro"/>
    <w:qFormat/>
    <w:rPr>
      <w:vertAlign w:val="superscript"/>
    </w:rPr>
  </w:style>
  <w:style w:type="character" w:styleId="Refdenotaderodap">
    <w:name w:val="footnote reference"/>
    <w:basedOn w:val="Fontepargpadro"/>
    <w:qFormat/>
    <w:rPr>
      <w:vertAlign w:val="superscript"/>
    </w:rPr>
  </w:style>
  <w:style w:type="paragraph" w:styleId="Textodenotadefim">
    <w:name w:val="endnote text"/>
    <w:basedOn w:val="Normal"/>
    <w:link w:val="TextodenotadefimChar"/>
    <w:qFormat/>
  </w:style>
  <w:style w:type="character" w:customStyle="1" w:styleId="TextodenotadefimChar">
    <w:name w:val="Texto de nota de fim Char"/>
    <w:basedOn w:val="Fontepargpadro"/>
    <w:link w:val="Textodenotadefim"/>
    <w:qFormat/>
  </w:style>
  <w:style w:type="paragraph" w:styleId="Textodenotaderodap">
    <w:name w:val="footnote text"/>
    <w:basedOn w:val="Normal"/>
    <w:link w:val="TextodenotaderodapChar"/>
    <w:qFormat/>
  </w:style>
  <w:style w:type="character" w:customStyle="1" w:styleId="TextodenotaderodapChar">
    <w:name w:val="Texto de nota de rodapé Char"/>
    <w:basedOn w:val="Fontepargpadro"/>
    <w:link w:val="Textodenotaderodap"/>
    <w:qFormat/>
  </w:style>
  <w:style w:type="character" w:customStyle="1" w:styleId="SidenoteReference">
    <w:name w:val="Sidenote Reference"/>
    <w:basedOn w:val="Fontepargpadro"/>
    <w:qFormat/>
    <w:rPr>
      <w:vertAlign w:val="superscript"/>
    </w:rPr>
  </w:style>
  <w:style w:type="paragraph" w:customStyle="1" w:styleId="SidenoteText">
    <w:name w:val="Sidenote Text"/>
    <w:basedOn w:val="Normal"/>
    <w:link w:val="SidenoteTextText"/>
    <w:qFormat/>
  </w:style>
  <w:style w:type="character" w:customStyle="1" w:styleId="SidenoteTextText">
    <w:name w:val="Sidenote Text Text"/>
    <w:basedOn w:val="Fontepargpadro"/>
    <w:link w:val="Sidenote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671" Type="http://schemas.openxmlformats.org/officeDocument/2006/relationships/hyperlink" Target="https://www.helpndoc.com" TargetMode="External"/><Relationship Id="rId21" Type="http://schemas.openxmlformats.org/officeDocument/2006/relationships/hyperlink" Target="https://www.helpndoc.com/feature-tour/create-ebooks-for-amazon-kindle" TargetMode="External"/><Relationship Id="rId324" Type="http://schemas.openxmlformats.org/officeDocument/2006/relationships/image" Target="media/image168.png"/><Relationship Id="rId531" Type="http://schemas.openxmlformats.org/officeDocument/2006/relationships/image" Target="media/image302.png"/><Relationship Id="rId629" Type="http://schemas.openxmlformats.org/officeDocument/2006/relationships/image" Target="media/image372.png"/><Relationship Id="rId170" Type="http://schemas.openxmlformats.org/officeDocument/2006/relationships/image" Target="media/image89.png"/><Relationship Id="rId268" Type="http://schemas.openxmlformats.org/officeDocument/2006/relationships/hyperlink" Target="https://www.helpndoc.com/feature-tour" TargetMode="External"/><Relationship Id="rId475" Type="http://schemas.openxmlformats.org/officeDocument/2006/relationships/image" Target="media/image266.png"/><Relationship Id="rId682" Type="http://schemas.openxmlformats.org/officeDocument/2006/relationships/image" Target="media/image407.png"/><Relationship Id="rId32" Type="http://schemas.openxmlformats.org/officeDocument/2006/relationships/hyperlink" Target="https://www.helpndoc.com" TargetMode="External"/><Relationship Id="rId128" Type="http://schemas.openxmlformats.org/officeDocument/2006/relationships/image" Target="media/image65.png"/><Relationship Id="rId335" Type="http://schemas.openxmlformats.org/officeDocument/2006/relationships/hyperlink" Target="https://www.helpauthoringsoftware.com" TargetMode="External"/><Relationship Id="rId542" Type="http://schemas.openxmlformats.org/officeDocument/2006/relationships/image" Target="media/image312.png"/><Relationship Id="rId181" Type="http://schemas.openxmlformats.org/officeDocument/2006/relationships/hyperlink" Target="https://www.helpndoc.com/help-authoring-tool" TargetMode="External"/><Relationship Id="rId402" Type="http://schemas.openxmlformats.org/officeDocument/2006/relationships/image" Target="media/image220.png"/><Relationship Id="rId279" Type="http://schemas.openxmlformats.org/officeDocument/2006/relationships/image" Target="media/image145.png"/><Relationship Id="rId486" Type="http://schemas.openxmlformats.org/officeDocument/2006/relationships/hyperlink" Target="https://www.helpndoc.com" TargetMode="External"/><Relationship Id="rId693" Type="http://schemas.openxmlformats.org/officeDocument/2006/relationships/image" Target="media/image413.png"/><Relationship Id="rId707" Type="http://schemas.openxmlformats.org/officeDocument/2006/relationships/footer" Target="footer1.xml"/><Relationship Id="rId43" Type="http://schemas.openxmlformats.org/officeDocument/2006/relationships/image" Target="media/image10.png"/><Relationship Id="rId139" Type="http://schemas.openxmlformats.org/officeDocument/2006/relationships/image" Target="media/image70.png"/><Relationship Id="rId346" Type="http://schemas.openxmlformats.org/officeDocument/2006/relationships/image" Target="media/image181.png"/><Relationship Id="rId553" Type="http://schemas.openxmlformats.org/officeDocument/2006/relationships/hyperlink" Target="https://www.helpndoc.com/feature-tour/create-ebooks-for-amazon-kindle" TargetMode="External"/><Relationship Id="rId192" Type="http://schemas.openxmlformats.org/officeDocument/2006/relationships/image" Target="media/image99.png"/><Relationship Id="rId206" Type="http://schemas.openxmlformats.org/officeDocument/2006/relationships/image" Target="media/image106.png"/><Relationship Id="rId413" Type="http://schemas.openxmlformats.org/officeDocument/2006/relationships/image" Target="media/image227.png"/><Relationship Id="rId497" Type="http://schemas.openxmlformats.org/officeDocument/2006/relationships/image" Target="media/image277.png"/><Relationship Id="rId620" Type="http://schemas.openxmlformats.org/officeDocument/2006/relationships/hyperlink" Target="https://www.helpndoc.com/help-authoring-tool" TargetMode="External"/><Relationship Id="rId357" Type="http://schemas.openxmlformats.org/officeDocument/2006/relationships/image" Target="media/image189.png"/><Relationship Id="rId54" Type="http://schemas.openxmlformats.org/officeDocument/2006/relationships/hyperlink" Target="https://www.helpndoc.com/feature-tour" TargetMode="External"/><Relationship Id="rId217" Type="http://schemas.openxmlformats.org/officeDocument/2006/relationships/image" Target="media/image112.png"/><Relationship Id="rId564" Type="http://schemas.openxmlformats.org/officeDocument/2006/relationships/image" Target="media/image327.png"/><Relationship Id="rId424" Type="http://schemas.openxmlformats.org/officeDocument/2006/relationships/image" Target="media/image233.png"/><Relationship Id="rId631" Type="http://schemas.openxmlformats.org/officeDocument/2006/relationships/hyperlink" Target="https://www.helpndoc.com" TargetMode="External"/><Relationship Id="rId270" Type="http://schemas.openxmlformats.org/officeDocument/2006/relationships/hyperlink" Target="https://www.helpndoc.com/feature-tour/create-ebooks-for-amazon-kindle" TargetMode="External"/><Relationship Id="rId65" Type="http://schemas.openxmlformats.org/officeDocument/2006/relationships/image" Target="media/image22.png"/><Relationship Id="rId130" Type="http://schemas.openxmlformats.org/officeDocument/2006/relationships/image" Target="media/image66.png"/><Relationship Id="rId368" Type="http://schemas.openxmlformats.org/officeDocument/2006/relationships/image" Target="media/image199.png"/><Relationship Id="rId575" Type="http://schemas.openxmlformats.org/officeDocument/2006/relationships/image" Target="media/image337.png"/><Relationship Id="rId228" Type="http://schemas.openxmlformats.org/officeDocument/2006/relationships/hyperlink" Target="https://www.helpndoc.com/help-authoring-tool" TargetMode="External"/><Relationship Id="rId435" Type="http://schemas.openxmlformats.org/officeDocument/2006/relationships/image" Target="media/image239.png"/><Relationship Id="rId642" Type="http://schemas.openxmlformats.org/officeDocument/2006/relationships/hyperlink" Target="https://www.helpndoc.com/help-authoring-tool" TargetMode="External"/><Relationship Id="rId281" Type="http://schemas.openxmlformats.org/officeDocument/2006/relationships/image" Target="media/image146.png"/><Relationship Id="rId502" Type="http://schemas.openxmlformats.org/officeDocument/2006/relationships/hyperlink" Target="https://www.helpndoc.com/help-authoring-tool" TargetMode="External"/><Relationship Id="rId76" Type="http://schemas.openxmlformats.org/officeDocument/2006/relationships/hyperlink" Target="https://www.helpndoc.com/create-epub-ebooks" TargetMode="External"/><Relationship Id="rId141" Type="http://schemas.openxmlformats.org/officeDocument/2006/relationships/image" Target="media/image72.png"/><Relationship Id="rId379" Type="http://schemas.openxmlformats.org/officeDocument/2006/relationships/hyperlink" Target="https://www.helpauthoringsoftware.com" TargetMode="External"/><Relationship Id="rId586" Type="http://schemas.openxmlformats.org/officeDocument/2006/relationships/image" Target="media/image344.png"/><Relationship Id="rId7" Type="http://schemas.openxmlformats.org/officeDocument/2006/relationships/hyperlink" Target="https://www.helpndoc.com" TargetMode="External"/><Relationship Id="rId239" Type="http://schemas.openxmlformats.org/officeDocument/2006/relationships/image" Target="media/image125.png"/><Relationship Id="rId446" Type="http://schemas.openxmlformats.org/officeDocument/2006/relationships/image" Target="media/image248.png"/><Relationship Id="rId653" Type="http://schemas.openxmlformats.org/officeDocument/2006/relationships/image" Target="media/image387.png"/><Relationship Id="rId292" Type="http://schemas.openxmlformats.org/officeDocument/2006/relationships/image" Target="media/image151.png"/><Relationship Id="rId306" Type="http://schemas.openxmlformats.org/officeDocument/2006/relationships/hyperlink" Target="https://www.helpndoc.com/feature-tour" TargetMode="External"/><Relationship Id="rId87" Type="http://schemas.openxmlformats.org/officeDocument/2006/relationships/image" Target="media/image37.png"/><Relationship Id="rId513" Type="http://schemas.openxmlformats.org/officeDocument/2006/relationships/image" Target="media/image289.png"/><Relationship Id="rId597" Type="http://schemas.openxmlformats.org/officeDocument/2006/relationships/image" Target="media/image350.png"/><Relationship Id="rId152" Type="http://schemas.openxmlformats.org/officeDocument/2006/relationships/image" Target="media/image79.png"/><Relationship Id="rId457" Type="http://schemas.openxmlformats.org/officeDocument/2006/relationships/image" Target="media/image256.png"/><Relationship Id="rId664" Type="http://schemas.openxmlformats.org/officeDocument/2006/relationships/image" Target="media/image396.png"/><Relationship Id="rId14" Type="http://schemas.openxmlformats.org/officeDocument/2006/relationships/hyperlink" Target="https://www.helpndoc.com/feature-tour/create-help-files-for-the-qt-help-framework" TargetMode="External"/><Relationship Id="rId317" Type="http://schemas.openxmlformats.org/officeDocument/2006/relationships/image" Target="media/image163.png"/><Relationship Id="rId524" Type="http://schemas.openxmlformats.org/officeDocument/2006/relationships/hyperlink" Target="https://www.helpndoc.com" TargetMode="External"/><Relationship Id="rId98" Type="http://schemas.openxmlformats.org/officeDocument/2006/relationships/image" Target="media/image45.png"/><Relationship Id="rId163" Type="http://schemas.openxmlformats.org/officeDocument/2006/relationships/image" Target="media/image84.png"/><Relationship Id="rId370" Type="http://schemas.openxmlformats.org/officeDocument/2006/relationships/image" Target="media/image201.png"/><Relationship Id="rId230" Type="http://schemas.openxmlformats.org/officeDocument/2006/relationships/hyperlink" Target="https://www.helpndoc.com/feature-tour" TargetMode="External"/><Relationship Id="rId468" Type="http://schemas.openxmlformats.org/officeDocument/2006/relationships/hyperlink" Target="https://www.helpndoc.com" TargetMode="External"/><Relationship Id="rId675" Type="http://schemas.openxmlformats.org/officeDocument/2006/relationships/hyperlink" Target="https://www.helpndoc.com/feature-tour" TargetMode="External"/><Relationship Id="rId25" Type="http://schemas.openxmlformats.org/officeDocument/2006/relationships/hyperlink" Target="https://www.helpndoc.com/feature-tour/create-ebooks-for-amazon-kindle" TargetMode="External"/><Relationship Id="rId328" Type="http://schemas.openxmlformats.org/officeDocument/2006/relationships/image" Target="media/image169.png"/><Relationship Id="rId535" Type="http://schemas.openxmlformats.org/officeDocument/2006/relationships/image" Target="media/image306.png"/><Relationship Id="rId174" Type="http://schemas.openxmlformats.org/officeDocument/2006/relationships/hyperlink" Target="https://www.helpndoc.com/help-authoring-tool" TargetMode="External"/><Relationship Id="rId381" Type="http://schemas.openxmlformats.org/officeDocument/2006/relationships/hyperlink" Target="https://www.helpndoc.com" TargetMode="External"/><Relationship Id="rId602" Type="http://schemas.openxmlformats.org/officeDocument/2006/relationships/image" Target="media/image355.png"/><Relationship Id="rId241" Type="http://schemas.openxmlformats.org/officeDocument/2006/relationships/hyperlink" Target="https://www.helpndoc.com/feature-tour/create-help-files-for-the-qt-help-framework" TargetMode="External"/><Relationship Id="rId479" Type="http://schemas.openxmlformats.org/officeDocument/2006/relationships/hyperlink" Target="https://www.helpndoc.com" TargetMode="External"/><Relationship Id="rId686" Type="http://schemas.openxmlformats.org/officeDocument/2006/relationships/hyperlink" Target="https://www.helpndoc.com" TargetMode="External"/><Relationship Id="rId36" Type="http://schemas.openxmlformats.org/officeDocument/2006/relationships/hyperlink" Target="https://www.helpndoc.com" TargetMode="External"/><Relationship Id="rId339" Type="http://schemas.openxmlformats.org/officeDocument/2006/relationships/image" Target="media/image177.png"/><Relationship Id="rId546" Type="http://schemas.openxmlformats.org/officeDocument/2006/relationships/image" Target="media/image315.png"/><Relationship Id="rId101" Type="http://schemas.openxmlformats.org/officeDocument/2006/relationships/image" Target="media/image47.png"/><Relationship Id="rId185" Type="http://schemas.openxmlformats.org/officeDocument/2006/relationships/hyperlink" Target="https://www.helpndoc.com/feature-tour/create-ebooks-for-amazon-kindle" TargetMode="External"/><Relationship Id="rId406" Type="http://schemas.openxmlformats.org/officeDocument/2006/relationships/image" Target="media/image224.png"/><Relationship Id="rId392" Type="http://schemas.openxmlformats.org/officeDocument/2006/relationships/image" Target="media/image212.png"/><Relationship Id="rId613" Type="http://schemas.openxmlformats.org/officeDocument/2006/relationships/image" Target="media/image363.png"/><Relationship Id="rId697" Type="http://schemas.openxmlformats.org/officeDocument/2006/relationships/hyperlink" Target="https://www.helpndoc.com/feature-tour/create-help-files-for-the-qt-help-framework" TargetMode="External"/><Relationship Id="rId252" Type="http://schemas.openxmlformats.org/officeDocument/2006/relationships/hyperlink" Target="https://www.helpndoc.com/feature-tour" TargetMode="External"/><Relationship Id="rId47" Type="http://schemas.openxmlformats.org/officeDocument/2006/relationships/image" Target="media/image12.png"/><Relationship Id="rId112" Type="http://schemas.openxmlformats.org/officeDocument/2006/relationships/hyperlink" Target="https://www.helpndoc.com/feature-tour" TargetMode="External"/><Relationship Id="rId557" Type="http://schemas.openxmlformats.org/officeDocument/2006/relationships/image" Target="media/image322.png"/><Relationship Id="rId196" Type="http://schemas.openxmlformats.org/officeDocument/2006/relationships/image" Target="media/image101.png"/><Relationship Id="rId417" Type="http://schemas.openxmlformats.org/officeDocument/2006/relationships/image" Target="media/image229.png"/><Relationship Id="rId624" Type="http://schemas.openxmlformats.org/officeDocument/2006/relationships/hyperlink" Target="https://www.helpndoc.com/help-authoring-tool" TargetMode="External"/><Relationship Id="rId263" Type="http://schemas.openxmlformats.org/officeDocument/2006/relationships/image" Target="media/image137.png"/><Relationship Id="rId470" Type="http://schemas.openxmlformats.org/officeDocument/2006/relationships/hyperlink" Target="https://www.helpndoc.com" TargetMode="External"/><Relationship Id="rId58" Type="http://schemas.openxmlformats.org/officeDocument/2006/relationships/hyperlink" Target="https://www.helpndoc.com/feature-tour" TargetMode="External"/><Relationship Id="rId123" Type="http://schemas.openxmlformats.org/officeDocument/2006/relationships/image" Target="media/image61.png"/><Relationship Id="rId330" Type="http://schemas.openxmlformats.org/officeDocument/2006/relationships/image" Target="media/image171.png"/><Relationship Id="rId568" Type="http://schemas.openxmlformats.org/officeDocument/2006/relationships/image" Target="media/image331.png"/><Relationship Id="rId428" Type="http://schemas.openxmlformats.org/officeDocument/2006/relationships/hyperlink" Target="https://www.helpndoc.com" TargetMode="External"/><Relationship Id="rId635" Type="http://schemas.openxmlformats.org/officeDocument/2006/relationships/image" Target="media/image376.png"/><Relationship Id="rId274" Type="http://schemas.openxmlformats.org/officeDocument/2006/relationships/image" Target="media/image142.png"/><Relationship Id="rId481" Type="http://schemas.openxmlformats.org/officeDocument/2006/relationships/hyperlink" Target="https://www.helpndoc.com/feature-tour" TargetMode="External"/><Relationship Id="rId702" Type="http://schemas.openxmlformats.org/officeDocument/2006/relationships/image" Target="media/image418.png"/><Relationship Id="rId69" Type="http://schemas.openxmlformats.org/officeDocument/2006/relationships/image" Target="media/image24.png"/><Relationship Id="rId134" Type="http://schemas.openxmlformats.org/officeDocument/2006/relationships/image" Target="media/image68.png"/><Relationship Id="rId579" Type="http://schemas.openxmlformats.org/officeDocument/2006/relationships/image" Target="media/image340.png"/><Relationship Id="rId341" Type="http://schemas.openxmlformats.org/officeDocument/2006/relationships/image" Target="media/image178.png"/><Relationship Id="rId439" Type="http://schemas.openxmlformats.org/officeDocument/2006/relationships/hyperlink" Target="https://www.helpndoc.com/feature-tour/create-ebooks-for-amazon-kindle" TargetMode="External"/><Relationship Id="rId646" Type="http://schemas.openxmlformats.org/officeDocument/2006/relationships/hyperlink" Target="https://www.helpndoc.com/feature-tour" TargetMode="External"/><Relationship Id="rId201" Type="http://schemas.openxmlformats.org/officeDocument/2006/relationships/hyperlink" Target="https://www.helpndoc.com/feature-tour" TargetMode="External"/><Relationship Id="rId285" Type="http://schemas.openxmlformats.org/officeDocument/2006/relationships/image" Target="media/image147.png"/><Relationship Id="rId506" Type="http://schemas.openxmlformats.org/officeDocument/2006/relationships/image" Target="media/image284.png"/><Relationship Id="rId492" Type="http://schemas.openxmlformats.org/officeDocument/2006/relationships/hyperlink" Target="https://www.helpndoc.com" TargetMode="External"/><Relationship Id="rId145" Type="http://schemas.openxmlformats.org/officeDocument/2006/relationships/hyperlink" Target="https://www.helpndoc.com/feature-tour/create-help-files-for-the-qt-help-framework" TargetMode="External"/><Relationship Id="rId352" Type="http://schemas.openxmlformats.org/officeDocument/2006/relationships/image" Target="media/image186.png"/><Relationship Id="rId212" Type="http://schemas.openxmlformats.org/officeDocument/2006/relationships/image" Target="media/image110.png"/><Relationship Id="rId657" Type="http://schemas.openxmlformats.org/officeDocument/2006/relationships/image" Target="media/image390.png"/><Relationship Id="rId296" Type="http://schemas.openxmlformats.org/officeDocument/2006/relationships/hyperlink" Target="https://www.helpndoc.com/create-epub-ebooks" TargetMode="External"/><Relationship Id="rId517" Type="http://schemas.openxmlformats.org/officeDocument/2006/relationships/image" Target="media/image293.png"/><Relationship Id="rId60" Type="http://schemas.openxmlformats.org/officeDocument/2006/relationships/hyperlink" Target="https://www.helpndoc.com/create-epub-ebooks" TargetMode="External"/><Relationship Id="rId156" Type="http://schemas.openxmlformats.org/officeDocument/2006/relationships/hyperlink" Target="https://www.helpndoc.com/feature-tour/create-help-files-for-the-qt-help-framework" TargetMode="External"/><Relationship Id="rId363" Type="http://schemas.openxmlformats.org/officeDocument/2006/relationships/image" Target="media/image194.png"/><Relationship Id="rId570" Type="http://schemas.openxmlformats.org/officeDocument/2006/relationships/image" Target="media/image333.png"/><Relationship Id="rId223" Type="http://schemas.openxmlformats.org/officeDocument/2006/relationships/hyperlink" Target="https://www.helpndoc.com/feature-tour" TargetMode="External"/><Relationship Id="rId430" Type="http://schemas.openxmlformats.org/officeDocument/2006/relationships/hyperlink" Target="https://www.helpndoc.com/feature-tour/create-ebooks-for-amazon-kindle" TargetMode="External"/><Relationship Id="rId668" Type="http://schemas.openxmlformats.org/officeDocument/2006/relationships/image" Target="media/image398.png"/><Relationship Id="rId18" Type="http://schemas.openxmlformats.org/officeDocument/2006/relationships/hyperlink" Target="https://www.helpndoc.com/feature-tour/create-ebooks-for-amazon-kindle" TargetMode="External"/><Relationship Id="rId528" Type="http://schemas.openxmlformats.org/officeDocument/2006/relationships/image" Target="media/image299.png"/><Relationship Id="rId167" Type="http://schemas.openxmlformats.org/officeDocument/2006/relationships/hyperlink" Target="https://www.helpndoc.com/help-authoring-tool" TargetMode="External"/><Relationship Id="rId374" Type="http://schemas.openxmlformats.org/officeDocument/2006/relationships/hyperlink" Target="https://www.helpndoc.com" TargetMode="External"/><Relationship Id="rId581" Type="http://schemas.openxmlformats.org/officeDocument/2006/relationships/image" Target="media/image342.png"/><Relationship Id="rId71" Type="http://schemas.openxmlformats.org/officeDocument/2006/relationships/image" Target="media/image25.png"/><Relationship Id="rId234" Type="http://schemas.openxmlformats.org/officeDocument/2006/relationships/hyperlink" Target="https://www.helpndoc.com" TargetMode="External"/><Relationship Id="rId637" Type="http://schemas.openxmlformats.org/officeDocument/2006/relationships/hyperlink" Target="https://www.helpndoc.com/help-authoring-tool" TargetMode="External"/><Relationship Id="rId679" Type="http://schemas.openxmlformats.org/officeDocument/2006/relationships/image" Target="media/image405.png"/><Relationship Id="rId2" Type="http://schemas.openxmlformats.org/officeDocument/2006/relationships/styles" Target="styles.xml"/><Relationship Id="rId29" Type="http://schemas.openxmlformats.org/officeDocument/2006/relationships/hyperlink" Target="https://www.helpndoc.com/feature-tour" TargetMode="External"/><Relationship Id="rId276" Type="http://schemas.openxmlformats.org/officeDocument/2006/relationships/hyperlink" Target="https://www.helpndoc.com/feature-tour/iphone-website-generation" TargetMode="External"/><Relationship Id="rId441" Type="http://schemas.openxmlformats.org/officeDocument/2006/relationships/image" Target="media/image244.png"/><Relationship Id="rId483" Type="http://schemas.openxmlformats.org/officeDocument/2006/relationships/hyperlink" Target="https://www.helpndoc.com/feature-tour" TargetMode="External"/><Relationship Id="rId539" Type="http://schemas.openxmlformats.org/officeDocument/2006/relationships/hyperlink" Target="https://www.helpndoc.com/help-authoring-tool" TargetMode="External"/><Relationship Id="rId690" Type="http://schemas.openxmlformats.org/officeDocument/2006/relationships/image" Target="media/image411.png"/><Relationship Id="rId704" Type="http://schemas.openxmlformats.org/officeDocument/2006/relationships/image" Target="media/image420.png"/><Relationship Id="rId40" Type="http://schemas.openxmlformats.org/officeDocument/2006/relationships/hyperlink" Target="https://www.helpndoc.com/feature-tour" TargetMode="External"/><Relationship Id="rId136" Type="http://schemas.openxmlformats.org/officeDocument/2006/relationships/hyperlink" Target="https://www.helpndoc.com/help-authoring-tool" TargetMode="External"/><Relationship Id="rId178" Type="http://schemas.openxmlformats.org/officeDocument/2006/relationships/image" Target="media/image92.png"/><Relationship Id="rId301" Type="http://schemas.openxmlformats.org/officeDocument/2006/relationships/image" Target="media/image155.png"/><Relationship Id="rId343" Type="http://schemas.openxmlformats.org/officeDocument/2006/relationships/image" Target="media/image179.png"/><Relationship Id="rId550" Type="http://schemas.openxmlformats.org/officeDocument/2006/relationships/image" Target="media/image318.png"/><Relationship Id="rId82" Type="http://schemas.openxmlformats.org/officeDocument/2006/relationships/image" Target="media/image33.png"/><Relationship Id="rId203" Type="http://schemas.openxmlformats.org/officeDocument/2006/relationships/image" Target="media/image104.png"/><Relationship Id="rId385" Type="http://schemas.openxmlformats.org/officeDocument/2006/relationships/hyperlink" Target="https://www.helpndoc.com/feature-tour/create-help-files-for-the-qt-help-framework" TargetMode="External"/><Relationship Id="rId592" Type="http://schemas.openxmlformats.org/officeDocument/2006/relationships/hyperlink" Target="https://www.helpndoc.com/feature-tour/iphone-website-generation" TargetMode="External"/><Relationship Id="rId606" Type="http://schemas.openxmlformats.org/officeDocument/2006/relationships/hyperlink" Target="https://www.helpndoc.com/feature-tour/create-help-files-for-the-qt-help-framework" TargetMode="External"/><Relationship Id="rId648" Type="http://schemas.openxmlformats.org/officeDocument/2006/relationships/image" Target="media/image382.png"/><Relationship Id="rId245" Type="http://schemas.openxmlformats.org/officeDocument/2006/relationships/image" Target="media/image127.png"/><Relationship Id="rId287" Type="http://schemas.openxmlformats.org/officeDocument/2006/relationships/image" Target="media/image148.png"/><Relationship Id="rId410" Type="http://schemas.openxmlformats.org/officeDocument/2006/relationships/image" Target="media/image225.png"/><Relationship Id="rId452" Type="http://schemas.openxmlformats.org/officeDocument/2006/relationships/image" Target="media/image252.png"/><Relationship Id="rId494" Type="http://schemas.openxmlformats.org/officeDocument/2006/relationships/hyperlink" Target="https://www.helpndoc.com/create-epub-ebooks" TargetMode="External"/><Relationship Id="rId508" Type="http://schemas.openxmlformats.org/officeDocument/2006/relationships/image" Target="media/image285.png"/><Relationship Id="rId105" Type="http://schemas.openxmlformats.org/officeDocument/2006/relationships/image" Target="media/image50.png"/><Relationship Id="rId147" Type="http://schemas.openxmlformats.org/officeDocument/2006/relationships/image" Target="media/image76.png"/><Relationship Id="rId312" Type="http://schemas.openxmlformats.org/officeDocument/2006/relationships/hyperlink" Target="https://www.helpndoc.com/feature-tour/create-ebooks-for-amazon-kindle" TargetMode="External"/><Relationship Id="rId354" Type="http://schemas.openxmlformats.org/officeDocument/2006/relationships/hyperlink" Target="https://www.helpndoc.com/create-epub-ebooks" TargetMode="External"/><Relationship Id="rId51" Type="http://schemas.openxmlformats.org/officeDocument/2006/relationships/image" Target="media/image15.png"/><Relationship Id="rId93" Type="http://schemas.openxmlformats.org/officeDocument/2006/relationships/image" Target="media/image41.png"/><Relationship Id="rId189" Type="http://schemas.openxmlformats.org/officeDocument/2006/relationships/image" Target="media/image97.png"/><Relationship Id="rId396" Type="http://schemas.openxmlformats.org/officeDocument/2006/relationships/image" Target="media/image216.png"/><Relationship Id="rId561" Type="http://schemas.openxmlformats.org/officeDocument/2006/relationships/image" Target="media/image324.png"/><Relationship Id="rId617" Type="http://schemas.openxmlformats.org/officeDocument/2006/relationships/image" Target="media/image365.png"/><Relationship Id="rId659" Type="http://schemas.openxmlformats.org/officeDocument/2006/relationships/image" Target="media/image392.png"/><Relationship Id="rId214" Type="http://schemas.openxmlformats.org/officeDocument/2006/relationships/hyperlink" Target="https://www.helpndoc.com" TargetMode="External"/><Relationship Id="rId256" Type="http://schemas.openxmlformats.org/officeDocument/2006/relationships/hyperlink" Target="https://www.helpndoc.com/feature-tour/create-help-files-for-the-qt-help-framework" TargetMode="External"/><Relationship Id="rId298" Type="http://schemas.openxmlformats.org/officeDocument/2006/relationships/image" Target="media/image153.png"/><Relationship Id="rId421" Type="http://schemas.openxmlformats.org/officeDocument/2006/relationships/image" Target="media/image231.png"/><Relationship Id="rId463" Type="http://schemas.openxmlformats.org/officeDocument/2006/relationships/image" Target="media/image260.png"/><Relationship Id="rId519" Type="http://schemas.openxmlformats.org/officeDocument/2006/relationships/image" Target="media/image294.png"/><Relationship Id="rId670" Type="http://schemas.openxmlformats.org/officeDocument/2006/relationships/image" Target="media/image400.png"/><Relationship Id="rId116" Type="http://schemas.openxmlformats.org/officeDocument/2006/relationships/image" Target="media/image57.png"/><Relationship Id="rId158" Type="http://schemas.openxmlformats.org/officeDocument/2006/relationships/hyperlink" Target="https://www.helpndoc.com/feature-tour/create-ebooks-for-amazon-kindle" TargetMode="External"/><Relationship Id="rId323" Type="http://schemas.openxmlformats.org/officeDocument/2006/relationships/image" Target="media/image167.png"/><Relationship Id="rId530" Type="http://schemas.openxmlformats.org/officeDocument/2006/relationships/image" Target="media/image301.png"/><Relationship Id="rId20" Type="http://schemas.openxmlformats.org/officeDocument/2006/relationships/hyperlink" Target="https://www.helpndoc.com" TargetMode="External"/><Relationship Id="rId62" Type="http://schemas.openxmlformats.org/officeDocument/2006/relationships/hyperlink" Target="https://www.helpndoc.com" TargetMode="External"/><Relationship Id="rId365" Type="http://schemas.openxmlformats.org/officeDocument/2006/relationships/image" Target="media/image196.png"/><Relationship Id="rId572" Type="http://schemas.openxmlformats.org/officeDocument/2006/relationships/image" Target="media/image335.png"/><Relationship Id="rId628" Type="http://schemas.openxmlformats.org/officeDocument/2006/relationships/hyperlink" Target="https://www.helpndoc.com/feature-tour" TargetMode="External"/><Relationship Id="rId225" Type="http://schemas.openxmlformats.org/officeDocument/2006/relationships/image" Target="media/image117.png"/><Relationship Id="rId267" Type="http://schemas.openxmlformats.org/officeDocument/2006/relationships/image" Target="media/image139.png"/><Relationship Id="rId432" Type="http://schemas.openxmlformats.org/officeDocument/2006/relationships/image" Target="media/image236.png"/><Relationship Id="rId474" Type="http://schemas.openxmlformats.org/officeDocument/2006/relationships/hyperlink" Target="https://www.helpndoc.com/feature-tour/iphone-website-generation" TargetMode="External"/><Relationship Id="rId127" Type="http://schemas.openxmlformats.org/officeDocument/2006/relationships/image" Target="media/image64.png"/><Relationship Id="rId681" Type="http://schemas.openxmlformats.org/officeDocument/2006/relationships/hyperlink" Target="https://www.helpndoc.com/create-epub-ebooks" TargetMode="External"/><Relationship Id="rId31" Type="http://schemas.openxmlformats.org/officeDocument/2006/relationships/image" Target="media/image4.png"/><Relationship Id="rId73" Type="http://schemas.openxmlformats.org/officeDocument/2006/relationships/image" Target="media/image26.png"/><Relationship Id="rId169" Type="http://schemas.openxmlformats.org/officeDocument/2006/relationships/image" Target="media/image88.png"/><Relationship Id="rId334" Type="http://schemas.openxmlformats.org/officeDocument/2006/relationships/image" Target="media/image173.png"/><Relationship Id="rId376" Type="http://schemas.openxmlformats.org/officeDocument/2006/relationships/hyperlink" Target="https://www.helpndoc.com/feature-tour" TargetMode="External"/><Relationship Id="rId541" Type="http://schemas.openxmlformats.org/officeDocument/2006/relationships/image" Target="media/image311.png"/><Relationship Id="rId583" Type="http://schemas.openxmlformats.org/officeDocument/2006/relationships/image" Target="media/image343.png"/><Relationship Id="rId639" Type="http://schemas.openxmlformats.org/officeDocument/2006/relationships/image" Target="media/image379.png"/><Relationship Id="rId4" Type="http://schemas.openxmlformats.org/officeDocument/2006/relationships/webSettings" Target="webSettings.xml"/><Relationship Id="rId180" Type="http://schemas.openxmlformats.org/officeDocument/2006/relationships/image" Target="media/image93.png"/><Relationship Id="rId236" Type="http://schemas.openxmlformats.org/officeDocument/2006/relationships/hyperlink" Target="https://www.helpndoc.com/feature-tour/iphone-website-generation" TargetMode="External"/><Relationship Id="rId278" Type="http://schemas.openxmlformats.org/officeDocument/2006/relationships/hyperlink" Target="https://www.helpndoc.com/create-epub-ebooks" TargetMode="External"/><Relationship Id="rId401" Type="http://schemas.openxmlformats.org/officeDocument/2006/relationships/hyperlink" Target="https://www.helpndoc.com" TargetMode="External"/><Relationship Id="rId443" Type="http://schemas.openxmlformats.org/officeDocument/2006/relationships/image" Target="media/image246.png"/><Relationship Id="rId650" Type="http://schemas.openxmlformats.org/officeDocument/2006/relationships/image" Target="media/image384.png"/><Relationship Id="rId303" Type="http://schemas.openxmlformats.org/officeDocument/2006/relationships/image" Target="media/image156.png"/><Relationship Id="rId485" Type="http://schemas.openxmlformats.org/officeDocument/2006/relationships/image" Target="media/image270.png"/><Relationship Id="rId692" Type="http://schemas.openxmlformats.org/officeDocument/2006/relationships/image" Target="media/image412.png"/><Relationship Id="rId706" Type="http://schemas.openxmlformats.org/officeDocument/2006/relationships/header" Target="header1.xml"/><Relationship Id="rId42" Type="http://schemas.openxmlformats.org/officeDocument/2006/relationships/hyperlink" Target="https://www.helpndoc.com/feature-tour" TargetMode="External"/><Relationship Id="rId84" Type="http://schemas.openxmlformats.org/officeDocument/2006/relationships/hyperlink" Target="https://www.helpndoc.com/create-epub-ebooks" TargetMode="External"/><Relationship Id="rId138" Type="http://schemas.openxmlformats.org/officeDocument/2006/relationships/hyperlink" Target="https://www.helpndoc.com/feature-tour/create-ebooks-for-amazon-kindle" TargetMode="External"/><Relationship Id="rId345" Type="http://schemas.openxmlformats.org/officeDocument/2006/relationships/image" Target="media/image180.png"/><Relationship Id="rId387" Type="http://schemas.openxmlformats.org/officeDocument/2006/relationships/hyperlink" Target="https://www.helpndoc.com/create-epub-ebooks" TargetMode="External"/><Relationship Id="rId510" Type="http://schemas.openxmlformats.org/officeDocument/2006/relationships/hyperlink" Target="https://www.helpndoc.com/feature-tour" TargetMode="External"/><Relationship Id="rId552" Type="http://schemas.openxmlformats.org/officeDocument/2006/relationships/image" Target="media/image319.png"/><Relationship Id="rId594" Type="http://schemas.openxmlformats.org/officeDocument/2006/relationships/hyperlink" Target="https://www.helpndoc.com/create-epub-ebooks" TargetMode="External"/><Relationship Id="rId608" Type="http://schemas.openxmlformats.org/officeDocument/2006/relationships/image" Target="media/image359.png"/><Relationship Id="rId191" Type="http://schemas.openxmlformats.org/officeDocument/2006/relationships/image" Target="media/image98.png"/><Relationship Id="rId205" Type="http://schemas.openxmlformats.org/officeDocument/2006/relationships/image" Target="media/image105.png"/><Relationship Id="rId247" Type="http://schemas.openxmlformats.org/officeDocument/2006/relationships/image" Target="media/image129.png"/><Relationship Id="rId412" Type="http://schemas.openxmlformats.org/officeDocument/2006/relationships/image" Target="media/image226.png"/><Relationship Id="rId107" Type="http://schemas.openxmlformats.org/officeDocument/2006/relationships/hyperlink" Target="https://www.helpndoc.com/feature-tour/iphone-website-generation" TargetMode="External"/><Relationship Id="rId289" Type="http://schemas.openxmlformats.org/officeDocument/2006/relationships/hyperlink" Target="https://www.helpndoc.com/feature-tour" TargetMode="External"/><Relationship Id="rId454" Type="http://schemas.openxmlformats.org/officeDocument/2006/relationships/image" Target="media/image254.png"/><Relationship Id="rId496" Type="http://schemas.openxmlformats.org/officeDocument/2006/relationships/image" Target="media/image276.png"/><Relationship Id="rId661" Type="http://schemas.openxmlformats.org/officeDocument/2006/relationships/image" Target="media/image394.png"/><Relationship Id="rId11" Type="http://schemas.openxmlformats.org/officeDocument/2006/relationships/hyperlink" Target="https://www.helpndoc.com" TargetMode="External"/><Relationship Id="rId53" Type="http://schemas.openxmlformats.org/officeDocument/2006/relationships/image" Target="media/image16.png"/><Relationship Id="rId149" Type="http://schemas.openxmlformats.org/officeDocument/2006/relationships/image" Target="media/image77.png"/><Relationship Id="rId314" Type="http://schemas.openxmlformats.org/officeDocument/2006/relationships/hyperlink" Target="https://www.helpndoc.com/help-authoring-tool" TargetMode="External"/><Relationship Id="rId356" Type="http://schemas.openxmlformats.org/officeDocument/2006/relationships/hyperlink" Target="https://www.helpndoc.com/create-epub-ebooks" TargetMode="External"/><Relationship Id="rId398" Type="http://schemas.openxmlformats.org/officeDocument/2006/relationships/image" Target="media/image218.png"/><Relationship Id="rId521" Type="http://schemas.openxmlformats.org/officeDocument/2006/relationships/image" Target="media/image295.png"/><Relationship Id="rId563" Type="http://schemas.openxmlformats.org/officeDocument/2006/relationships/image" Target="media/image326.png"/><Relationship Id="rId619" Type="http://schemas.openxmlformats.org/officeDocument/2006/relationships/image" Target="media/image366.png"/><Relationship Id="rId95" Type="http://schemas.openxmlformats.org/officeDocument/2006/relationships/image" Target="media/image43.png"/><Relationship Id="rId160" Type="http://schemas.openxmlformats.org/officeDocument/2006/relationships/image" Target="media/image82.png"/><Relationship Id="rId216" Type="http://schemas.openxmlformats.org/officeDocument/2006/relationships/hyperlink" Target="https://www.helpndoc.com" TargetMode="External"/><Relationship Id="rId423" Type="http://schemas.openxmlformats.org/officeDocument/2006/relationships/hyperlink" Target="https://www.helpndoc.com/create-epub-ebooks" TargetMode="External"/><Relationship Id="rId258" Type="http://schemas.openxmlformats.org/officeDocument/2006/relationships/hyperlink" Target="https://www.helpndoc.com/feature-tour/create-ebooks-for-amazon-kindle" TargetMode="External"/><Relationship Id="rId465" Type="http://schemas.openxmlformats.org/officeDocument/2006/relationships/image" Target="media/image261.png"/><Relationship Id="rId630" Type="http://schemas.openxmlformats.org/officeDocument/2006/relationships/image" Target="media/image373.png"/><Relationship Id="rId672" Type="http://schemas.openxmlformats.org/officeDocument/2006/relationships/image" Target="media/image401.png"/><Relationship Id="rId22" Type="http://schemas.openxmlformats.org/officeDocument/2006/relationships/hyperlink" Target="https://www.helpndoc.com/help-authoring-tool" TargetMode="External"/><Relationship Id="rId64" Type="http://schemas.openxmlformats.org/officeDocument/2006/relationships/hyperlink" Target="https://www.helpndoc.com" TargetMode="External"/><Relationship Id="rId118" Type="http://schemas.openxmlformats.org/officeDocument/2006/relationships/hyperlink" Target="https://www.helpndoc.com/feature-tour" TargetMode="External"/><Relationship Id="rId325" Type="http://schemas.openxmlformats.org/officeDocument/2006/relationships/hyperlink" Target="https://www.helpndoc.com" TargetMode="External"/><Relationship Id="rId367" Type="http://schemas.openxmlformats.org/officeDocument/2006/relationships/image" Target="media/image198.png"/><Relationship Id="rId532" Type="http://schemas.openxmlformats.org/officeDocument/2006/relationships/image" Target="media/image303.png"/><Relationship Id="rId574" Type="http://schemas.openxmlformats.org/officeDocument/2006/relationships/hyperlink" Target="https://www.helpauthoringsoftware.com" TargetMode="External"/><Relationship Id="rId171" Type="http://schemas.openxmlformats.org/officeDocument/2006/relationships/hyperlink" Target="https://www.helpndoc.com/feature-tour/create-ebooks-for-amazon-kindle" TargetMode="External"/><Relationship Id="rId227" Type="http://schemas.openxmlformats.org/officeDocument/2006/relationships/image" Target="media/image118.png"/><Relationship Id="rId269" Type="http://schemas.openxmlformats.org/officeDocument/2006/relationships/image" Target="media/image140.png"/><Relationship Id="rId434" Type="http://schemas.openxmlformats.org/officeDocument/2006/relationships/image" Target="media/image238.png"/><Relationship Id="rId476" Type="http://schemas.openxmlformats.org/officeDocument/2006/relationships/hyperlink" Target="https://www.helpndoc.com/help-authoring-tool" TargetMode="External"/><Relationship Id="rId641" Type="http://schemas.openxmlformats.org/officeDocument/2006/relationships/image" Target="media/image380.png"/><Relationship Id="rId683" Type="http://schemas.openxmlformats.org/officeDocument/2006/relationships/hyperlink" Target="https://www.helpndoc.com/create-epub-ebooks" TargetMode="External"/><Relationship Id="rId33" Type="http://schemas.openxmlformats.org/officeDocument/2006/relationships/image" Target="media/image5.png"/><Relationship Id="rId129" Type="http://schemas.openxmlformats.org/officeDocument/2006/relationships/hyperlink" Target="https://www.helpndoc.com/help-authoring-tool" TargetMode="External"/><Relationship Id="rId280" Type="http://schemas.openxmlformats.org/officeDocument/2006/relationships/hyperlink" Target="https://www.helpndoc.com/feature-tour/create-ebooks-for-amazon-kindle" TargetMode="External"/><Relationship Id="rId336" Type="http://schemas.openxmlformats.org/officeDocument/2006/relationships/image" Target="media/image174.png"/><Relationship Id="rId501" Type="http://schemas.openxmlformats.org/officeDocument/2006/relationships/image" Target="media/image281.png"/><Relationship Id="rId543" Type="http://schemas.openxmlformats.org/officeDocument/2006/relationships/hyperlink" Target="https://www.helpndoc.com" TargetMode="External"/><Relationship Id="rId75" Type="http://schemas.openxmlformats.org/officeDocument/2006/relationships/image" Target="media/image28.png"/><Relationship Id="rId140" Type="http://schemas.openxmlformats.org/officeDocument/2006/relationships/image" Target="media/image71.png"/><Relationship Id="rId182" Type="http://schemas.openxmlformats.org/officeDocument/2006/relationships/image" Target="media/image94.png"/><Relationship Id="rId378" Type="http://schemas.openxmlformats.org/officeDocument/2006/relationships/image" Target="media/image205.png"/><Relationship Id="rId403" Type="http://schemas.openxmlformats.org/officeDocument/2006/relationships/image" Target="media/image221.png"/><Relationship Id="rId585" Type="http://schemas.openxmlformats.org/officeDocument/2006/relationships/hyperlink" Target="https://www.helpndoc.com/feature-tour/create-help-files-for-the-qt-help-framework" TargetMode="External"/><Relationship Id="rId6" Type="http://schemas.openxmlformats.org/officeDocument/2006/relationships/endnotes" Target="endnotes.xml"/><Relationship Id="rId238" Type="http://schemas.openxmlformats.org/officeDocument/2006/relationships/hyperlink" Target="https://www.helpndoc.com/create-epub-ebooks" TargetMode="External"/><Relationship Id="rId445" Type="http://schemas.openxmlformats.org/officeDocument/2006/relationships/image" Target="media/image247.png"/><Relationship Id="rId487" Type="http://schemas.openxmlformats.org/officeDocument/2006/relationships/image" Target="media/image271.png"/><Relationship Id="rId610" Type="http://schemas.openxmlformats.org/officeDocument/2006/relationships/image" Target="media/image361.png"/><Relationship Id="rId652" Type="http://schemas.openxmlformats.org/officeDocument/2006/relationships/image" Target="media/image386.png"/><Relationship Id="rId694" Type="http://schemas.openxmlformats.org/officeDocument/2006/relationships/hyperlink" Target="https://www.helpauthoringsoftware.com" TargetMode="External"/><Relationship Id="rId708" Type="http://schemas.openxmlformats.org/officeDocument/2006/relationships/header" Target="header2.xml"/><Relationship Id="rId291" Type="http://schemas.openxmlformats.org/officeDocument/2006/relationships/hyperlink" Target="https://www.helpndoc.com/create-epub-ebooks" TargetMode="External"/><Relationship Id="rId305" Type="http://schemas.openxmlformats.org/officeDocument/2006/relationships/image" Target="media/image157.png"/><Relationship Id="rId347" Type="http://schemas.openxmlformats.org/officeDocument/2006/relationships/image" Target="media/image182.png"/><Relationship Id="rId512" Type="http://schemas.openxmlformats.org/officeDocument/2006/relationships/image" Target="media/image288.png"/><Relationship Id="rId44" Type="http://schemas.openxmlformats.org/officeDocument/2006/relationships/hyperlink" Target="https://www.helpndoc.com/feature-tour/iphone-website-generation" TargetMode="External"/><Relationship Id="rId86" Type="http://schemas.openxmlformats.org/officeDocument/2006/relationships/image" Target="media/image36.png"/><Relationship Id="rId151" Type="http://schemas.openxmlformats.org/officeDocument/2006/relationships/image" Target="media/image78.png"/><Relationship Id="rId389" Type="http://schemas.openxmlformats.org/officeDocument/2006/relationships/hyperlink" Target="https://www.helpndoc.com/help-authoring-tool" TargetMode="External"/><Relationship Id="rId554" Type="http://schemas.openxmlformats.org/officeDocument/2006/relationships/image" Target="media/image320.png"/><Relationship Id="rId596" Type="http://schemas.openxmlformats.org/officeDocument/2006/relationships/image" Target="media/image349.png"/><Relationship Id="rId193" Type="http://schemas.openxmlformats.org/officeDocument/2006/relationships/hyperlink" Target="https://www.helpndoc.com/feature-tour/iphone-website-generation" TargetMode="External"/><Relationship Id="rId207" Type="http://schemas.openxmlformats.org/officeDocument/2006/relationships/image" Target="media/image107.png"/><Relationship Id="rId249" Type="http://schemas.openxmlformats.org/officeDocument/2006/relationships/image" Target="media/image130.png"/><Relationship Id="rId414" Type="http://schemas.openxmlformats.org/officeDocument/2006/relationships/image" Target="media/image228.png"/><Relationship Id="rId456" Type="http://schemas.openxmlformats.org/officeDocument/2006/relationships/image" Target="media/image255.png"/><Relationship Id="rId498" Type="http://schemas.openxmlformats.org/officeDocument/2006/relationships/image" Target="media/image278.png"/><Relationship Id="rId621" Type="http://schemas.openxmlformats.org/officeDocument/2006/relationships/image" Target="media/image367.png"/><Relationship Id="rId663" Type="http://schemas.openxmlformats.org/officeDocument/2006/relationships/image" Target="media/image395.png"/><Relationship Id="rId13" Type="http://schemas.openxmlformats.org/officeDocument/2006/relationships/hyperlink" Target="https://www.helpndoc.com/feature-tour/iphone-website-generation" TargetMode="External"/><Relationship Id="rId109" Type="http://schemas.openxmlformats.org/officeDocument/2006/relationships/image" Target="media/image53.png"/><Relationship Id="rId260" Type="http://schemas.openxmlformats.org/officeDocument/2006/relationships/image" Target="media/image135.png"/><Relationship Id="rId316" Type="http://schemas.openxmlformats.org/officeDocument/2006/relationships/hyperlink" Target="https://www.helpndoc.com/feature-tour/iphone-website-generation" TargetMode="External"/><Relationship Id="rId523" Type="http://schemas.openxmlformats.org/officeDocument/2006/relationships/image" Target="media/image296.png"/><Relationship Id="rId55" Type="http://schemas.openxmlformats.org/officeDocument/2006/relationships/image" Target="media/image17.png"/><Relationship Id="rId97" Type="http://schemas.openxmlformats.org/officeDocument/2006/relationships/image" Target="media/image44.png"/><Relationship Id="rId120" Type="http://schemas.openxmlformats.org/officeDocument/2006/relationships/hyperlink" Target="https://www.helpndoc.com/feature-tour/iphone-website-generation" TargetMode="External"/><Relationship Id="rId358" Type="http://schemas.openxmlformats.org/officeDocument/2006/relationships/hyperlink" Target="https://www.helpndoc.com/feature-tour/create-ebooks-for-amazon-kindle" TargetMode="External"/><Relationship Id="rId565" Type="http://schemas.openxmlformats.org/officeDocument/2006/relationships/image" Target="media/image328.png"/><Relationship Id="rId162" Type="http://schemas.openxmlformats.org/officeDocument/2006/relationships/image" Target="media/image83.png"/><Relationship Id="rId218" Type="http://schemas.openxmlformats.org/officeDocument/2006/relationships/hyperlink" Target="https://www.helpndoc.com/feature-tour/iphone-website-generation" TargetMode="External"/><Relationship Id="rId425" Type="http://schemas.openxmlformats.org/officeDocument/2006/relationships/hyperlink" Target="https://www.helpndoc.com/help-authoring-tool" TargetMode="External"/><Relationship Id="rId467" Type="http://schemas.openxmlformats.org/officeDocument/2006/relationships/image" Target="media/image262.png"/><Relationship Id="rId632" Type="http://schemas.openxmlformats.org/officeDocument/2006/relationships/image" Target="media/image374.png"/><Relationship Id="rId271" Type="http://schemas.openxmlformats.org/officeDocument/2006/relationships/hyperlink" Target="https://www.helpndoc.com/feature-tour/create-ebooks-for-amazon-kindle" TargetMode="External"/><Relationship Id="rId674" Type="http://schemas.openxmlformats.org/officeDocument/2006/relationships/image" Target="media/image402.png"/><Relationship Id="rId24" Type="http://schemas.openxmlformats.org/officeDocument/2006/relationships/hyperlink" Target="https://www.helpndoc.com/feature-tour/create-help-files-for-the-qt-help-framework" TargetMode="External"/><Relationship Id="rId66" Type="http://schemas.openxmlformats.org/officeDocument/2006/relationships/hyperlink" Target="https://www.helpndoc.com/help-authoring-tool" TargetMode="External"/><Relationship Id="rId131" Type="http://schemas.openxmlformats.org/officeDocument/2006/relationships/hyperlink" Target="https://www.helpndoc.com/help-authoring-tool" TargetMode="External"/><Relationship Id="rId327" Type="http://schemas.openxmlformats.org/officeDocument/2006/relationships/hyperlink" Target="https://www.helpndoc.com/help-authoring-tool" TargetMode="External"/><Relationship Id="rId369" Type="http://schemas.openxmlformats.org/officeDocument/2006/relationships/image" Target="media/image200.png"/><Relationship Id="rId534" Type="http://schemas.openxmlformats.org/officeDocument/2006/relationships/image" Target="media/image305.png"/><Relationship Id="rId576" Type="http://schemas.openxmlformats.org/officeDocument/2006/relationships/image" Target="media/image338.png"/><Relationship Id="rId173" Type="http://schemas.openxmlformats.org/officeDocument/2006/relationships/hyperlink" Target="https://www.helpndoc.com/create-epub-ebooks" TargetMode="External"/><Relationship Id="rId229" Type="http://schemas.openxmlformats.org/officeDocument/2006/relationships/image" Target="media/image119.png"/><Relationship Id="rId380" Type="http://schemas.openxmlformats.org/officeDocument/2006/relationships/image" Target="media/image206.png"/><Relationship Id="rId436" Type="http://schemas.openxmlformats.org/officeDocument/2006/relationships/image" Target="media/image240.png"/><Relationship Id="rId601" Type="http://schemas.openxmlformats.org/officeDocument/2006/relationships/image" Target="media/image354.png"/><Relationship Id="rId643" Type="http://schemas.openxmlformats.org/officeDocument/2006/relationships/image" Target="media/image381.png"/><Relationship Id="rId240" Type="http://schemas.openxmlformats.org/officeDocument/2006/relationships/hyperlink" Target="https://www.helpndoc.com" TargetMode="External"/><Relationship Id="rId478" Type="http://schemas.openxmlformats.org/officeDocument/2006/relationships/image" Target="media/image267.png"/><Relationship Id="rId685" Type="http://schemas.openxmlformats.org/officeDocument/2006/relationships/image" Target="media/image409.png"/><Relationship Id="rId35" Type="http://schemas.openxmlformats.org/officeDocument/2006/relationships/image" Target="media/image6.png"/><Relationship Id="rId77" Type="http://schemas.openxmlformats.org/officeDocument/2006/relationships/image" Target="media/image29.png"/><Relationship Id="rId100" Type="http://schemas.openxmlformats.org/officeDocument/2006/relationships/hyperlink" Target="https://www.helpndoc.com/feature-tour/create-ebooks-for-amazon-kindle" TargetMode="External"/><Relationship Id="rId282" Type="http://schemas.openxmlformats.org/officeDocument/2006/relationships/hyperlink" Target="https://www.helpndoc.com/create-epub-ebooks" TargetMode="External"/><Relationship Id="rId338" Type="http://schemas.openxmlformats.org/officeDocument/2006/relationships/image" Target="media/image176.png"/><Relationship Id="rId503" Type="http://schemas.openxmlformats.org/officeDocument/2006/relationships/image" Target="media/image282.png"/><Relationship Id="rId545" Type="http://schemas.openxmlformats.org/officeDocument/2006/relationships/image" Target="media/image314.png"/><Relationship Id="rId587" Type="http://schemas.openxmlformats.org/officeDocument/2006/relationships/hyperlink" Target="https://www.helpndoc.com" TargetMode="External"/><Relationship Id="rId710" Type="http://schemas.openxmlformats.org/officeDocument/2006/relationships/fontTable" Target="fontTable.xml"/><Relationship Id="rId8" Type="http://schemas.openxmlformats.org/officeDocument/2006/relationships/hyperlink" Target="https://www.helpndoc.com" TargetMode="External"/><Relationship Id="rId142" Type="http://schemas.openxmlformats.org/officeDocument/2006/relationships/hyperlink" Target="https://www.helpndoc.com" TargetMode="External"/><Relationship Id="rId184" Type="http://schemas.openxmlformats.org/officeDocument/2006/relationships/image" Target="media/image96.png"/><Relationship Id="rId391" Type="http://schemas.openxmlformats.org/officeDocument/2006/relationships/hyperlink" Target="https://www.helpndoc.com/create-epub-ebooks" TargetMode="External"/><Relationship Id="rId405" Type="http://schemas.openxmlformats.org/officeDocument/2006/relationships/image" Target="media/image223.png"/><Relationship Id="rId447" Type="http://schemas.openxmlformats.org/officeDocument/2006/relationships/image" Target="media/image249.png"/><Relationship Id="rId612" Type="http://schemas.openxmlformats.org/officeDocument/2006/relationships/hyperlink" Target="https://www.helpauthoringsoftware.com" TargetMode="External"/><Relationship Id="rId251" Type="http://schemas.openxmlformats.org/officeDocument/2006/relationships/image" Target="media/image131.png"/><Relationship Id="rId489" Type="http://schemas.openxmlformats.org/officeDocument/2006/relationships/image" Target="media/image272.png"/><Relationship Id="rId654" Type="http://schemas.openxmlformats.org/officeDocument/2006/relationships/hyperlink" Target="https://www.helpndoc.com/feature-tour/create-ebooks-for-amazon-kindle" TargetMode="External"/><Relationship Id="rId696" Type="http://schemas.openxmlformats.org/officeDocument/2006/relationships/hyperlink" Target="https://www.helpndoc.com/feature-tour/iphone-website-generation" TargetMode="External"/><Relationship Id="rId46" Type="http://schemas.openxmlformats.org/officeDocument/2006/relationships/hyperlink" Target="https://www.helpndoc.com/feature-tour/iphone-website-generation" TargetMode="External"/><Relationship Id="rId293" Type="http://schemas.openxmlformats.org/officeDocument/2006/relationships/hyperlink" Target="https://www.helpndoc.com/feature-tour/iphone-website-generation" TargetMode="External"/><Relationship Id="rId307" Type="http://schemas.openxmlformats.org/officeDocument/2006/relationships/image" Target="media/image158.png"/><Relationship Id="rId349" Type="http://schemas.openxmlformats.org/officeDocument/2006/relationships/image" Target="media/image184.png"/><Relationship Id="rId514" Type="http://schemas.openxmlformats.org/officeDocument/2006/relationships/image" Target="media/image290.png"/><Relationship Id="rId556" Type="http://schemas.openxmlformats.org/officeDocument/2006/relationships/image" Target="media/image321.png"/><Relationship Id="rId88" Type="http://schemas.openxmlformats.org/officeDocument/2006/relationships/hyperlink" Target="https://www.helpndoc.com" TargetMode="External"/><Relationship Id="rId111" Type="http://schemas.openxmlformats.org/officeDocument/2006/relationships/image" Target="media/image55.png"/><Relationship Id="rId153" Type="http://schemas.openxmlformats.org/officeDocument/2006/relationships/image" Target="media/image80.png"/><Relationship Id="rId195" Type="http://schemas.openxmlformats.org/officeDocument/2006/relationships/hyperlink" Target="https://www.helpndoc.com" TargetMode="External"/><Relationship Id="rId209" Type="http://schemas.openxmlformats.org/officeDocument/2006/relationships/image" Target="media/image108.png"/><Relationship Id="rId360" Type="http://schemas.openxmlformats.org/officeDocument/2006/relationships/image" Target="media/image191.png"/><Relationship Id="rId416" Type="http://schemas.openxmlformats.org/officeDocument/2006/relationships/hyperlink" Target="https://www.helpndoc.com/feature-tour/create-ebooks-for-amazon-kindle" TargetMode="External"/><Relationship Id="rId598" Type="http://schemas.openxmlformats.org/officeDocument/2006/relationships/image" Target="media/image351.png"/><Relationship Id="rId220" Type="http://schemas.openxmlformats.org/officeDocument/2006/relationships/image" Target="media/image114.png"/><Relationship Id="rId458" Type="http://schemas.openxmlformats.org/officeDocument/2006/relationships/hyperlink" Target="https://www.helpndoc.com/feature-tour/create-help-files-for-the-qt-help-framework" TargetMode="External"/><Relationship Id="rId623" Type="http://schemas.openxmlformats.org/officeDocument/2006/relationships/image" Target="media/image368.png"/><Relationship Id="rId665" Type="http://schemas.openxmlformats.org/officeDocument/2006/relationships/image" Target="media/image397.png"/><Relationship Id="rId15" Type="http://schemas.openxmlformats.org/officeDocument/2006/relationships/hyperlink" Target="https://www.helpndoc.com/feature-tour/create-help-files-for-the-qt-help-framework" TargetMode="External"/><Relationship Id="rId57" Type="http://schemas.openxmlformats.org/officeDocument/2006/relationships/image" Target="media/image18.png"/><Relationship Id="rId262" Type="http://schemas.openxmlformats.org/officeDocument/2006/relationships/hyperlink" Target="https://www.helpndoc.com" TargetMode="External"/><Relationship Id="rId318" Type="http://schemas.openxmlformats.org/officeDocument/2006/relationships/hyperlink" Target="https://www.helpndoc.com/feature-tour/create-help-files-for-the-qt-help-framework" TargetMode="External"/><Relationship Id="rId525" Type="http://schemas.openxmlformats.org/officeDocument/2006/relationships/image" Target="media/image297.png"/><Relationship Id="rId567" Type="http://schemas.openxmlformats.org/officeDocument/2006/relationships/image" Target="media/image330.png"/><Relationship Id="rId99" Type="http://schemas.openxmlformats.org/officeDocument/2006/relationships/image" Target="media/image46.png"/><Relationship Id="rId122" Type="http://schemas.openxmlformats.org/officeDocument/2006/relationships/hyperlink" Target="https://www.helpndoc.com/feature-tour" TargetMode="External"/><Relationship Id="rId164" Type="http://schemas.openxmlformats.org/officeDocument/2006/relationships/image" Target="media/image85.png"/><Relationship Id="rId371" Type="http://schemas.openxmlformats.org/officeDocument/2006/relationships/image" Target="media/image202.png"/><Relationship Id="rId427" Type="http://schemas.openxmlformats.org/officeDocument/2006/relationships/hyperlink" Target="https://www.helpndoc.com/create-epub-ebooks" TargetMode="External"/><Relationship Id="rId469" Type="http://schemas.openxmlformats.org/officeDocument/2006/relationships/image" Target="media/image263.png"/><Relationship Id="rId634" Type="http://schemas.openxmlformats.org/officeDocument/2006/relationships/image" Target="media/image375.png"/><Relationship Id="rId676" Type="http://schemas.openxmlformats.org/officeDocument/2006/relationships/image" Target="media/image403.png"/><Relationship Id="rId26" Type="http://schemas.openxmlformats.org/officeDocument/2006/relationships/hyperlink" Target="mailto:sobrenome@iphan.gov.br?subject=\h" TargetMode="External"/><Relationship Id="rId231" Type="http://schemas.openxmlformats.org/officeDocument/2006/relationships/image" Target="media/image120.png"/><Relationship Id="rId273" Type="http://schemas.openxmlformats.org/officeDocument/2006/relationships/hyperlink" Target="https://www.helpndoc.com/feature-tour/create-ebooks-for-amazon-kindle" TargetMode="External"/><Relationship Id="rId329" Type="http://schemas.openxmlformats.org/officeDocument/2006/relationships/image" Target="media/image170.png"/><Relationship Id="rId480" Type="http://schemas.openxmlformats.org/officeDocument/2006/relationships/image" Target="media/image268.png"/><Relationship Id="rId536" Type="http://schemas.openxmlformats.org/officeDocument/2006/relationships/image" Target="media/image307.png"/><Relationship Id="rId701" Type="http://schemas.openxmlformats.org/officeDocument/2006/relationships/hyperlink" Target="https://www.helpndoc.com/feature-tour" TargetMode="External"/><Relationship Id="rId68" Type="http://schemas.openxmlformats.org/officeDocument/2006/relationships/hyperlink" Target="https://www.helpndoc.com/help-authoring-tool" TargetMode="External"/><Relationship Id="rId133" Type="http://schemas.openxmlformats.org/officeDocument/2006/relationships/hyperlink" Target="https://www.helpndoc.com/create-epub-ebooks" TargetMode="External"/><Relationship Id="rId175" Type="http://schemas.openxmlformats.org/officeDocument/2006/relationships/image" Target="media/image90.png"/><Relationship Id="rId340" Type="http://schemas.openxmlformats.org/officeDocument/2006/relationships/hyperlink" Target="https://www.helpndoc.com/feature-tour" TargetMode="External"/><Relationship Id="rId578" Type="http://schemas.openxmlformats.org/officeDocument/2006/relationships/image" Target="media/image339.png"/><Relationship Id="rId200" Type="http://schemas.openxmlformats.org/officeDocument/2006/relationships/hyperlink" Target="https://www.helpndoc.com/feature-tour/create-ebooks-for-amazon-kindle" TargetMode="External"/><Relationship Id="rId382" Type="http://schemas.openxmlformats.org/officeDocument/2006/relationships/image" Target="media/image207.png"/><Relationship Id="rId438" Type="http://schemas.openxmlformats.org/officeDocument/2006/relationships/image" Target="media/image242.png"/><Relationship Id="rId603" Type="http://schemas.openxmlformats.org/officeDocument/2006/relationships/hyperlink" Target="https://www.helpndoc.com/feature-tour" TargetMode="External"/><Relationship Id="rId645" Type="http://schemas.openxmlformats.org/officeDocument/2006/relationships/hyperlink" Target="https://www.helpndoc.com" TargetMode="External"/><Relationship Id="rId687" Type="http://schemas.openxmlformats.org/officeDocument/2006/relationships/image" Target="media/image410.png"/><Relationship Id="rId242" Type="http://schemas.openxmlformats.org/officeDocument/2006/relationships/hyperlink" Target="https://www.helpndoc.com/create-epub-ebooks" TargetMode="External"/><Relationship Id="rId284" Type="http://schemas.openxmlformats.org/officeDocument/2006/relationships/hyperlink" Target="https://www.helpndoc.com/create-epub-ebooks" TargetMode="External"/><Relationship Id="rId491" Type="http://schemas.openxmlformats.org/officeDocument/2006/relationships/image" Target="media/image273.png"/><Relationship Id="rId505" Type="http://schemas.openxmlformats.org/officeDocument/2006/relationships/image" Target="media/image283.png"/><Relationship Id="rId37" Type="http://schemas.openxmlformats.org/officeDocument/2006/relationships/image" Target="media/image7.png"/><Relationship Id="rId79" Type="http://schemas.openxmlformats.org/officeDocument/2006/relationships/image" Target="media/image31.png"/><Relationship Id="rId102" Type="http://schemas.openxmlformats.org/officeDocument/2006/relationships/image" Target="media/image48.png"/><Relationship Id="rId144" Type="http://schemas.openxmlformats.org/officeDocument/2006/relationships/image" Target="media/image74.png"/><Relationship Id="rId547" Type="http://schemas.openxmlformats.org/officeDocument/2006/relationships/image" Target="media/image316.png"/><Relationship Id="rId589" Type="http://schemas.openxmlformats.org/officeDocument/2006/relationships/hyperlink" Target="https://www.helpndoc.com/feature-tour/create-help-files-for-the-qt-help-framework" TargetMode="External"/><Relationship Id="rId90" Type="http://schemas.openxmlformats.org/officeDocument/2006/relationships/image" Target="media/image39.png"/><Relationship Id="rId186" Type="http://schemas.openxmlformats.org/officeDocument/2006/relationships/hyperlink" Target="https://www.helpndoc.com" TargetMode="External"/><Relationship Id="rId351" Type="http://schemas.openxmlformats.org/officeDocument/2006/relationships/hyperlink" Target="https://www.helpndoc.com/feature-tour" TargetMode="External"/><Relationship Id="rId393" Type="http://schemas.openxmlformats.org/officeDocument/2006/relationships/image" Target="media/image213.png"/><Relationship Id="rId407" Type="http://schemas.openxmlformats.org/officeDocument/2006/relationships/hyperlink" Target="https://www.helpndoc.com" TargetMode="External"/><Relationship Id="rId449" Type="http://schemas.openxmlformats.org/officeDocument/2006/relationships/hyperlink" Target="https://www.helpndoc.com/feature-tour/iphone-website-generation" TargetMode="External"/><Relationship Id="rId614" Type="http://schemas.openxmlformats.org/officeDocument/2006/relationships/hyperlink" Target="https://www.helpndoc.com/create-epub-ebooks" TargetMode="External"/><Relationship Id="rId656" Type="http://schemas.openxmlformats.org/officeDocument/2006/relationships/image" Target="media/image389.png"/><Relationship Id="rId211" Type="http://schemas.openxmlformats.org/officeDocument/2006/relationships/image" Target="media/image109.png"/><Relationship Id="rId253" Type="http://schemas.openxmlformats.org/officeDocument/2006/relationships/image" Target="media/image132.png"/><Relationship Id="rId295" Type="http://schemas.openxmlformats.org/officeDocument/2006/relationships/hyperlink" Target="https://www.helpndoc.com/feature-tour/create-help-files-for-the-qt-help-framework" TargetMode="External"/><Relationship Id="rId309" Type="http://schemas.openxmlformats.org/officeDocument/2006/relationships/image" Target="media/image159.png"/><Relationship Id="rId460" Type="http://schemas.openxmlformats.org/officeDocument/2006/relationships/image" Target="media/image258.png"/><Relationship Id="rId516" Type="http://schemas.openxmlformats.org/officeDocument/2006/relationships/image" Target="media/image292.png"/><Relationship Id="rId698" Type="http://schemas.openxmlformats.org/officeDocument/2006/relationships/image" Target="media/image415.png"/><Relationship Id="rId48" Type="http://schemas.openxmlformats.org/officeDocument/2006/relationships/image" Target="media/image13.png"/><Relationship Id="rId113" Type="http://schemas.openxmlformats.org/officeDocument/2006/relationships/hyperlink" Target="https://www.helpndoc.com/feature-tour/create-help-files-for-the-qt-help-framework" TargetMode="External"/><Relationship Id="rId320" Type="http://schemas.openxmlformats.org/officeDocument/2006/relationships/hyperlink" Target="https://www.helpndoc.com/feature-tour" TargetMode="External"/><Relationship Id="rId558" Type="http://schemas.openxmlformats.org/officeDocument/2006/relationships/hyperlink" Target="https://www.helpndoc.com/feature-tour/create-ebooks-for-amazon-kindle" TargetMode="External"/><Relationship Id="rId155" Type="http://schemas.openxmlformats.org/officeDocument/2006/relationships/image" Target="media/image81.png"/><Relationship Id="rId197" Type="http://schemas.openxmlformats.org/officeDocument/2006/relationships/image" Target="media/image102.png"/><Relationship Id="rId362" Type="http://schemas.openxmlformats.org/officeDocument/2006/relationships/image" Target="media/image193.png"/><Relationship Id="rId418" Type="http://schemas.openxmlformats.org/officeDocument/2006/relationships/hyperlink" Target="https://www.helpndoc.com/create-epub-ebooks" TargetMode="External"/><Relationship Id="rId625" Type="http://schemas.openxmlformats.org/officeDocument/2006/relationships/image" Target="media/image369.png"/><Relationship Id="rId222" Type="http://schemas.openxmlformats.org/officeDocument/2006/relationships/image" Target="media/image116.png"/><Relationship Id="rId264" Type="http://schemas.openxmlformats.org/officeDocument/2006/relationships/hyperlink" Target="https://www.helpndoc.com/feature-tour/create-help-files-for-the-qt-help-framework" TargetMode="External"/><Relationship Id="rId471" Type="http://schemas.openxmlformats.org/officeDocument/2006/relationships/image" Target="media/image264.png"/><Relationship Id="rId667" Type="http://schemas.openxmlformats.org/officeDocument/2006/relationships/hyperlink" Target="https://www.helpndoc.com" TargetMode="External"/><Relationship Id="rId17" Type="http://schemas.openxmlformats.org/officeDocument/2006/relationships/hyperlink" Target="https://www.helpndoc.com/help-authoring-tool" TargetMode="External"/><Relationship Id="rId59" Type="http://schemas.openxmlformats.org/officeDocument/2006/relationships/image" Target="media/image19.png"/><Relationship Id="rId124" Type="http://schemas.openxmlformats.org/officeDocument/2006/relationships/hyperlink" Target="https://www.helpndoc.com/feature-tour/create-ebooks-for-amazon-kindle" TargetMode="External"/><Relationship Id="rId527" Type="http://schemas.openxmlformats.org/officeDocument/2006/relationships/image" Target="media/image298.png"/><Relationship Id="rId569" Type="http://schemas.openxmlformats.org/officeDocument/2006/relationships/image" Target="media/image332.png"/><Relationship Id="rId70" Type="http://schemas.openxmlformats.org/officeDocument/2006/relationships/hyperlink" Target="https://www.helpndoc.com/feature-tour/iphone-website-generation" TargetMode="External"/><Relationship Id="rId166" Type="http://schemas.openxmlformats.org/officeDocument/2006/relationships/image" Target="media/image86.png"/><Relationship Id="rId331" Type="http://schemas.openxmlformats.org/officeDocument/2006/relationships/hyperlink" Target="https://www.helpndoc.com/feature-tour" TargetMode="External"/><Relationship Id="rId373" Type="http://schemas.openxmlformats.org/officeDocument/2006/relationships/image" Target="media/image203.png"/><Relationship Id="rId429" Type="http://schemas.openxmlformats.org/officeDocument/2006/relationships/image" Target="media/image235.png"/><Relationship Id="rId580" Type="http://schemas.openxmlformats.org/officeDocument/2006/relationships/image" Target="media/image341.png"/><Relationship Id="rId636" Type="http://schemas.openxmlformats.org/officeDocument/2006/relationships/image" Target="media/image377.png"/><Relationship Id="rId1" Type="http://schemas.openxmlformats.org/officeDocument/2006/relationships/numbering" Target="numbering.xml"/><Relationship Id="rId233" Type="http://schemas.openxmlformats.org/officeDocument/2006/relationships/image" Target="media/image122.png"/><Relationship Id="rId440" Type="http://schemas.openxmlformats.org/officeDocument/2006/relationships/image" Target="media/image243.png"/><Relationship Id="rId678" Type="http://schemas.openxmlformats.org/officeDocument/2006/relationships/image" Target="media/image404.png"/><Relationship Id="rId28" Type="http://schemas.openxmlformats.org/officeDocument/2006/relationships/image" Target="media/image3.png"/><Relationship Id="rId275" Type="http://schemas.openxmlformats.org/officeDocument/2006/relationships/image" Target="media/image143.png"/><Relationship Id="rId300" Type="http://schemas.openxmlformats.org/officeDocument/2006/relationships/image" Target="media/image154.png"/><Relationship Id="rId482" Type="http://schemas.openxmlformats.org/officeDocument/2006/relationships/image" Target="media/image269.png"/><Relationship Id="rId538" Type="http://schemas.openxmlformats.org/officeDocument/2006/relationships/image" Target="media/image309.png"/><Relationship Id="rId703" Type="http://schemas.openxmlformats.org/officeDocument/2006/relationships/image" Target="media/image419.png"/><Relationship Id="rId81" Type="http://schemas.openxmlformats.org/officeDocument/2006/relationships/image" Target="media/image32.png"/><Relationship Id="rId135" Type="http://schemas.openxmlformats.org/officeDocument/2006/relationships/hyperlink" Target="https://www.helpndoc.com" TargetMode="External"/><Relationship Id="rId177" Type="http://schemas.openxmlformats.org/officeDocument/2006/relationships/image" Target="media/image91.png"/><Relationship Id="rId342" Type="http://schemas.openxmlformats.org/officeDocument/2006/relationships/hyperlink" Target="https://www.helpndoc.com" TargetMode="External"/><Relationship Id="rId384" Type="http://schemas.openxmlformats.org/officeDocument/2006/relationships/image" Target="media/image208.png"/><Relationship Id="rId591" Type="http://schemas.openxmlformats.org/officeDocument/2006/relationships/image" Target="media/image346.png"/><Relationship Id="rId605" Type="http://schemas.openxmlformats.org/officeDocument/2006/relationships/image" Target="media/image357.png"/><Relationship Id="rId202" Type="http://schemas.openxmlformats.org/officeDocument/2006/relationships/hyperlink" Target="https://www.helpndoc.com" TargetMode="External"/><Relationship Id="rId244" Type="http://schemas.openxmlformats.org/officeDocument/2006/relationships/hyperlink" Target="https://www.helpndoc.com/feature-tour/create-help-files-for-the-qt-help-framework" TargetMode="External"/><Relationship Id="rId647" Type="http://schemas.openxmlformats.org/officeDocument/2006/relationships/hyperlink" Target="https://www.helpndoc.com/feature-tour" TargetMode="External"/><Relationship Id="rId689" Type="http://schemas.openxmlformats.org/officeDocument/2006/relationships/hyperlink" Target="https://www.helpndoc.com/create-epub-ebooks" TargetMode="External"/><Relationship Id="rId39" Type="http://schemas.openxmlformats.org/officeDocument/2006/relationships/image" Target="media/image8.png"/><Relationship Id="rId286" Type="http://schemas.openxmlformats.org/officeDocument/2006/relationships/hyperlink" Target="https://www.helpndoc.com/create-epub-ebooks" TargetMode="External"/><Relationship Id="rId451" Type="http://schemas.openxmlformats.org/officeDocument/2006/relationships/hyperlink" Target="https://www.helpndoc.com" TargetMode="External"/><Relationship Id="rId493" Type="http://schemas.openxmlformats.org/officeDocument/2006/relationships/image" Target="media/image274.png"/><Relationship Id="rId507" Type="http://schemas.openxmlformats.org/officeDocument/2006/relationships/hyperlink" Target="https://www.helpndoc.com/feature-tour/create-help-files-for-the-qt-help-framework" TargetMode="External"/><Relationship Id="rId549" Type="http://schemas.openxmlformats.org/officeDocument/2006/relationships/hyperlink" Target="https://www.helpndoc.com/feature-tour/create-ebooks-for-amazon-kindle" TargetMode="External"/><Relationship Id="rId50" Type="http://schemas.openxmlformats.org/officeDocument/2006/relationships/image" Target="media/image14.png"/><Relationship Id="rId104" Type="http://schemas.openxmlformats.org/officeDocument/2006/relationships/hyperlink" Target="https://www.helpndoc.com" TargetMode="External"/><Relationship Id="rId146" Type="http://schemas.openxmlformats.org/officeDocument/2006/relationships/image" Target="media/image75.png"/><Relationship Id="rId188" Type="http://schemas.openxmlformats.org/officeDocument/2006/relationships/hyperlink" Target="https://www.helpndoc.com/feature-tour/create-help-files-for-the-qt-help-framework" TargetMode="External"/><Relationship Id="rId311" Type="http://schemas.openxmlformats.org/officeDocument/2006/relationships/image" Target="media/image160.png"/><Relationship Id="rId353" Type="http://schemas.openxmlformats.org/officeDocument/2006/relationships/image" Target="media/image187.png"/><Relationship Id="rId395" Type="http://schemas.openxmlformats.org/officeDocument/2006/relationships/image" Target="media/image215.png"/><Relationship Id="rId409" Type="http://schemas.openxmlformats.org/officeDocument/2006/relationships/hyperlink" Target="https://www.helpndoc.com/feature-tour" TargetMode="External"/><Relationship Id="rId560" Type="http://schemas.openxmlformats.org/officeDocument/2006/relationships/hyperlink" Target="https://www.helpndoc.com/feature-tour/create-help-files-for-the-qt-help-framework" TargetMode="External"/><Relationship Id="rId92" Type="http://schemas.openxmlformats.org/officeDocument/2006/relationships/hyperlink" Target="https://www.helpndoc.com/create-epub-ebooks" TargetMode="External"/><Relationship Id="rId213" Type="http://schemas.openxmlformats.org/officeDocument/2006/relationships/image" Target="media/image111.png"/><Relationship Id="rId420" Type="http://schemas.openxmlformats.org/officeDocument/2006/relationships/hyperlink" Target="https://www.helpndoc.com" TargetMode="External"/><Relationship Id="rId616" Type="http://schemas.openxmlformats.org/officeDocument/2006/relationships/hyperlink" Target="https://www.helpndoc.com/feature-tour" TargetMode="External"/><Relationship Id="rId658" Type="http://schemas.openxmlformats.org/officeDocument/2006/relationships/image" Target="media/image391.png"/><Relationship Id="rId255" Type="http://schemas.openxmlformats.org/officeDocument/2006/relationships/hyperlink" Target="https://www.helpauthoringsoftware.com" TargetMode="External"/><Relationship Id="rId297" Type="http://schemas.openxmlformats.org/officeDocument/2006/relationships/hyperlink" Target="https://www.helpndoc.com/feature-tour" TargetMode="External"/><Relationship Id="rId462" Type="http://schemas.openxmlformats.org/officeDocument/2006/relationships/hyperlink" Target="https://www.helpauthoringsoftware.com" TargetMode="External"/><Relationship Id="rId518" Type="http://schemas.openxmlformats.org/officeDocument/2006/relationships/hyperlink" Target="https://www.helpndoc.com" TargetMode="External"/><Relationship Id="rId115" Type="http://schemas.openxmlformats.org/officeDocument/2006/relationships/hyperlink" Target="https://www.helpndoc.com/help-authoring-tool" TargetMode="External"/><Relationship Id="rId157" Type="http://schemas.openxmlformats.org/officeDocument/2006/relationships/hyperlink" Target="https://www.helpndoc.com" TargetMode="External"/><Relationship Id="rId322" Type="http://schemas.openxmlformats.org/officeDocument/2006/relationships/image" Target="media/image166.png"/><Relationship Id="rId364" Type="http://schemas.openxmlformats.org/officeDocument/2006/relationships/image" Target="media/image195.png"/><Relationship Id="rId61" Type="http://schemas.openxmlformats.org/officeDocument/2006/relationships/image" Target="media/image20.png"/><Relationship Id="rId199" Type="http://schemas.openxmlformats.org/officeDocument/2006/relationships/hyperlink" Target="https://www.helpndoc.com/create-epub-ebooks" TargetMode="External"/><Relationship Id="rId571" Type="http://schemas.openxmlformats.org/officeDocument/2006/relationships/image" Target="media/image334.png"/><Relationship Id="rId627" Type="http://schemas.openxmlformats.org/officeDocument/2006/relationships/image" Target="media/image371.png"/><Relationship Id="rId669" Type="http://schemas.openxmlformats.org/officeDocument/2006/relationships/image" Target="media/image399.png"/><Relationship Id="rId19" Type="http://schemas.openxmlformats.org/officeDocument/2006/relationships/hyperlink" Target="https://www.helpndoc.com/feature-tour" TargetMode="External"/><Relationship Id="rId224" Type="http://schemas.openxmlformats.org/officeDocument/2006/relationships/hyperlink" Target="https://www.helpndoc.com" TargetMode="External"/><Relationship Id="rId266" Type="http://schemas.openxmlformats.org/officeDocument/2006/relationships/hyperlink" Target="https://www.helpndoc.com/feature-tour" TargetMode="External"/><Relationship Id="rId431" Type="http://schemas.openxmlformats.org/officeDocument/2006/relationships/hyperlink" Target="https://www.helpndoc.com/create-epub-ebooks" TargetMode="External"/><Relationship Id="rId473" Type="http://schemas.openxmlformats.org/officeDocument/2006/relationships/image" Target="media/image265.png"/><Relationship Id="rId529" Type="http://schemas.openxmlformats.org/officeDocument/2006/relationships/image" Target="media/image300.png"/><Relationship Id="rId680" Type="http://schemas.openxmlformats.org/officeDocument/2006/relationships/image" Target="media/image406.png"/><Relationship Id="rId30" Type="http://schemas.openxmlformats.org/officeDocument/2006/relationships/hyperlink" Target="https://www.helpndoc.com/feature-tour" TargetMode="External"/><Relationship Id="rId126" Type="http://schemas.openxmlformats.org/officeDocument/2006/relationships/image" Target="media/image63.png"/><Relationship Id="rId168" Type="http://schemas.openxmlformats.org/officeDocument/2006/relationships/image" Target="media/image87.png"/><Relationship Id="rId333" Type="http://schemas.openxmlformats.org/officeDocument/2006/relationships/hyperlink" Target="https://www.helpndoc.com/feature-tour" TargetMode="External"/><Relationship Id="rId540" Type="http://schemas.openxmlformats.org/officeDocument/2006/relationships/image" Target="media/image310.png"/><Relationship Id="rId72" Type="http://schemas.openxmlformats.org/officeDocument/2006/relationships/hyperlink" Target="https://www.helpndoc.com/create-epub-ebooks" TargetMode="External"/><Relationship Id="rId375" Type="http://schemas.openxmlformats.org/officeDocument/2006/relationships/image" Target="media/image204.png"/><Relationship Id="rId582" Type="http://schemas.openxmlformats.org/officeDocument/2006/relationships/hyperlink" Target="https://www.helpndoc.com/feature-tour/create-ebooks-for-amazon-kindle" TargetMode="External"/><Relationship Id="rId638" Type="http://schemas.openxmlformats.org/officeDocument/2006/relationships/image" Target="media/image378.png"/><Relationship Id="rId3" Type="http://schemas.openxmlformats.org/officeDocument/2006/relationships/settings" Target="settings.xml"/><Relationship Id="rId235" Type="http://schemas.openxmlformats.org/officeDocument/2006/relationships/image" Target="media/image123.png"/><Relationship Id="rId277" Type="http://schemas.openxmlformats.org/officeDocument/2006/relationships/image" Target="media/image144.png"/><Relationship Id="rId400" Type="http://schemas.openxmlformats.org/officeDocument/2006/relationships/hyperlink" Target="https://www.helpndoc.com/feature-tour/iphone-website-generation" TargetMode="External"/><Relationship Id="rId442" Type="http://schemas.openxmlformats.org/officeDocument/2006/relationships/image" Target="media/image245.png"/><Relationship Id="rId484" Type="http://schemas.openxmlformats.org/officeDocument/2006/relationships/hyperlink" Target="https://www.helpndoc.com/feature-tour" TargetMode="External"/><Relationship Id="rId705" Type="http://schemas.openxmlformats.org/officeDocument/2006/relationships/hyperlink" Target="https://www.helpndoc.com/feature-tour/create-ebooks-for-amazon-kindle" TargetMode="External"/><Relationship Id="rId137" Type="http://schemas.openxmlformats.org/officeDocument/2006/relationships/image" Target="media/image69.png"/><Relationship Id="rId302" Type="http://schemas.openxmlformats.org/officeDocument/2006/relationships/hyperlink" Target="https://www.helpndoc.com/help-authoring-tool" TargetMode="External"/><Relationship Id="rId344" Type="http://schemas.openxmlformats.org/officeDocument/2006/relationships/hyperlink" Target="https://www.helpndoc.com/feature-tour" TargetMode="External"/><Relationship Id="rId691" Type="http://schemas.openxmlformats.org/officeDocument/2006/relationships/hyperlink" Target="https://www.helpndoc.com/help-authoring-tool" TargetMode="External"/><Relationship Id="rId41" Type="http://schemas.openxmlformats.org/officeDocument/2006/relationships/image" Target="media/image9.png"/><Relationship Id="rId83" Type="http://schemas.openxmlformats.org/officeDocument/2006/relationships/image" Target="media/image34.png"/><Relationship Id="rId179" Type="http://schemas.openxmlformats.org/officeDocument/2006/relationships/hyperlink" Target="https://www.helpndoc.com/feature-tour/create-help-files-for-the-qt-help-framework" TargetMode="External"/><Relationship Id="rId386" Type="http://schemas.openxmlformats.org/officeDocument/2006/relationships/image" Target="media/image209.png"/><Relationship Id="rId551" Type="http://schemas.openxmlformats.org/officeDocument/2006/relationships/hyperlink" Target="https://www.helpndoc.com/feature-tour/create-ebooks-for-amazon-kindle" TargetMode="External"/><Relationship Id="rId593" Type="http://schemas.openxmlformats.org/officeDocument/2006/relationships/image" Target="media/image347.png"/><Relationship Id="rId607" Type="http://schemas.openxmlformats.org/officeDocument/2006/relationships/image" Target="media/image358.png"/><Relationship Id="rId649" Type="http://schemas.openxmlformats.org/officeDocument/2006/relationships/image" Target="media/image383.png"/><Relationship Id="rId190" Type="http://schemas.openxmlformats.org/officeDocument/2006/relationships/hyperlink" Target="https://www.helpndoc.com" TargetMode="External"/><Relationship Id="rId204" Type="http://schemas.openxmlformats.org/officeDocument/2006/relationships/hyperlink" Target="https://www.helpndoc.com" TargetMode="External"/><Relationship Id="rId246" Type="http://schemas.openxmlformats.org/officeDocument/2006/relationships/image" Target="media/image128.png"/><Relationship Id="rId288" Type="http://schemas.openxmlformats.org/officeDocument/2006/relationships/image" Target="media/image149.png"/><Relationship Id="rId411" Type="http://schemas.openxmlformats.org/officeDocument/2006/relationships/hyperlink" Target="https://www.helpndoc.com/feature-tour/create-ebooks-for-amazon-kindle" TargetMode="External"/><Relationship Id="rId453" Type="http://schemas.openxmlformats.org/officeDocument/2006/relationships/image" Target="media/image253.png"/><Relationship Id="rId509" Type="http://schemas.openxmlformats.org/officeDocument/2006/relationships/image" Target="media/image286.png"/><Relationship Id="rId660" Type="http://schemas.openxmlformats.org/officeDocument/2006/relationships/image" Target="media/image393.png"/><Relationship Id="rId106" Type="http://schemas.openxmlformats.org/officeDocument/2006/relationships/image" Target="media/image51.png"/><Relationship Id="rId313" Type="http://schemas.openxmlformats.org/officeDocument/2006/relationships/image" Target="media/image161.png"/><Relationship Id="rId495" Type="http://schemas.openxmlformats.org/officeDocument/2006/relationships/image" Target="media/image275.png"/><Relationship Id="rId10" Type="http://schemas.openxmlformats.org/officeDocument/2006/relationships/hyperlink" Target="https://www.helpndoc.com/create-epub-ebooks" TargetMode="External"/><Relationship Id="rId52" Type="http://schemas.openxmlformats.org/officeDocument/2006/relationships/hyperlink" Target="https://www.helpndoc.com/help-authoring-tool" TargetMode="External"/><Relationship Id="rId94" Type="http://schemas.openxmlformats.org/officeDocument/2006/relationships/image" Target="media/image42.png"/><Relationship Id="rId148" Type="http://schemas.openxmlformats.org/officeDocument/2006/relationships/hyperlink" Target="https://www.helpndoc.com/feature-tour/iphone-website-generation" TargetMode="External"/><Relationship Id="rId355" Type="http://schemas.openxmlformats.org/officeDocument/2006/relationships/image" Target="media/image188.png"/><Relationship Id="rId397" Type="http://schemas.openxmlformats.org/officeDocument/2006/relationships/image" Target="media/image217.png"/><Relationship Id="rId520" Type="http://schemas.openxmlformats.org/officeDocument/2006/relationships/hyperlink" Target="https://www.helpndoc.com/create-epub-ebooks" TargetMode="External"/><Relationship Id="rId562" Type="http://schemas.openxmlformats.org/officeDocument/2006/relationships/image" Target="media/image325.png"/><Relationship Id="rId618" Type="http://schemas.openxmlformats.org/officeDocument/2006/relationships/hyperlink" Target="https://www.helpndoc.com" TargetMode="External"/><Relationship Id="rId215" Type="http://schemas.openxmlformats.org/officeDocument/2006/relationships/hyperlink" Target="https://www.helpndoc.com/feature-tour/create-help-files-for-the-qt-help-framework" TargetMode="External"/><Relationship Id="rId257" Type="http://schemas.openxmlformats.org/officeDocument/2006/relationships/image" Target="media/image133.png"/><Relationship Id="rId422" Type="http://schemas.openxmlformats.org/officeDocument/2006/relationships/image" Target="media/image232.png"/><Relationship Id="rId464" Type="http://schemas.openxmlformats.org/officeDocument/2006/relationships/hyperlink" Target="https://www.helpndoc.com/feature-tour/create-help-files-for-the-qt-help-framework" TargetMode="External"/><Relationship Id="rId299" Type="http://schemas.openxmlformats.org/officeDocument/2006/relationships/hyperlink" Target="https://www.helpndoc.com/feature-tour" TargetMode="External"/><Relationship Id="rId63" Type="http://schemas.openxmlformats.org/officeDocument/2006/relationships/image" Target="media/image21.png"/><Relationship Id="rId159" Type="http://schemas.openxmlformats.org/officeDocument/2006/relationships/hyperlink" Target="https://www.helpndoc.com/feature-tour/create-ebooks-for-amazon-kindle" TargetMode="External"/><Relationship Id="rId366" Type="http://schemas.openxmlformats.org/officeDocument/2006/relationships/image" Target="media/image197.png"/><Relationship Id="rId573" Type="http://schemas.openxmlformats.org/officeDocument/2006/relationships/image" Target="media/image336.png"/><Relationship Id="rId226" Type="http://schemas.openxmlformats.org/officeDocument/2006/relationships/hyperlink" Target="https://www.helpndoc.com/feature-tour/create-ebooks-for-amazon-kindle" TargetMode="External"/><Relationship Id="rId433" Type="http://schemas.openxmlformats.org/officeDocument/2006/relationships/image" Target="media/image237.png"/><Relationship Id="rId640" Type="http://schemas.openxmlformats.org/officeDocument/2006/relationships/hyperlink" Target="https://www.helpndoc.com/feature-tour/create-ebooks-for-amazon-kindle" TargetMode="External"/><Relationship Id="rId74" Type="http://schemas.openxmlformats.org/officeDocument/2006/relationships/image" Target="media/image27.png"/><Relationship Id="rId377" Type="http://schemas.openxmlformats.org/officeDocument/2006/relationships/hyperlink" Target="https://www.helpauthoringsoftware.com" TargetMode="External"/><Relationship Id="rId500" Type="http://schemas.openxmlformats.org/officeDocument/2006/relationships/image" Target="media/image280.png"/><Relationship Id="rId584" Type="http://schemas.openxmlformats.org/officeDocument/2006/relationships/hyperlink" Target="https://www.helpndoc.com/help-authoring-tool" TargetMode="External"/><Relationship Id="rId5" Type="http://schemas.openxmlformats.org/officeDocument/2006/relationships/footnotes" Target="footnotes.xml"/><Relationship Id="rId237" Type="http://schemas.openxmlformats.org/officeDocument/2006/relationships/image" Target="media/image124.png"/><Relationship Id="rId444" Type="http://schemas.openxmlformats.org/officeDocument/2006/relationships/hyperlink" Target="https://www.helpndoc.com/feature-tour/iphone-website-generation" TargetMode="External"/><Relationship Id="rId651" Type="http://schemas.openxmlformats.org/officeDocument/2006/relationships/image" Target="media/image385.png"/><Relationship Id="rId290" Type="http://schemas.openxmlformats.org/officeDocument/2006/relationships/image" Target="media/image150.png"/><Relationship Id="rId304" Type="http://schemas.openxmlformats.org/officeDocument/2006/relationships/hyperlink" Target="https://www.helpndoc.com/feature-tour/create-help-files-for-the-qt-help-framework" TargetMode="External"/><Relationship Id="rId388" Type="http://schemas.openxmlformats.org/officeDocument/2006/relationships/image" Target="media/image210.png"/><Relationship Id="rId511" Type="http://schemas.openxmlformats.org/officeDocument/2006/relationships/image" Target="media/image287.png"/><Relationship Id="rId609" Type="http://schemas.openxmlformats.org/officeDocument/2006/relationships/image" Target="media/image360.png"/><Relationship Id="rId85" Type="http://schemas.openxmlformats.org/officeDocument/2006/relationships/image" Target="media/image35.png"/><Relationship Id="rId150" Type="http://schemas.openxmlformats.org/officeDocument/2006/relationships/hyperlink" Target="https://www.helpndoc.com/feature-tour" TargetMode="External"/><Relationship Id="rId595" Type="http://schemas.openxmlformats.org/officeDocument/2006/relationships/image" Target="media/image348.png"/><Relationship Id="rId248" Type="http://schemas.openxmlformats.org/officeDocument/2006/relationships/hyperlink" Target="https://www.helpndoc.com/help-authoring-tool" TargetMode="External"/><Relationship Id="rId455" Type="http://schemas.openxmlformats.org/officeDocument/2006/relationships/hyperlink" Target="https://www.helpndoc.com/feature-tour" TargetMode="External"/><Relationship Id="rId662" Type="http://schemas.openxmlformats.org/officeDocument/2006/relationships/hyperlink" Target="https://www.helpndoc.com/feature-tour/iphone-website-generation" TargetMode="External"/><Relationship Id="rId12" Type="http://schemas.openxmlformats.org/officeDocument/2006/relationships/hyperlink" Target="https://www.helpndoc.com/feature-tour/create-help-files-for-the-qt-help-framework" TargetMode="External"/><Relationship Id="rId108" Type="http://schemas.openxmlformats.org/officeDocument/2006/relationships/image" Target="media/image52.png"/><Relationship Id="rId315" Type="http://schemas.openxmlformats.org/officeDocument/2006/relationships/image" Target="media/image162.png"/><Relationship Id="rId522" Type="http://schemas.openxmlformats.org/officeDocument/2006/relationships/hyperlink" Target="https://www.helpndoc.com/feature-tour/create-help-files-for-the-qt-help-framework" TargetMode="External"/><Relationship Id="rId96" Type="http://schemas.openxmlformats.org/officeDocument/2006/relationships/hyperlink" Target="https://www.helpndoc.com/feature-tour" TargetMode="External"/><Relationship Id="rId161" Type="http://schemas.openxmlformats.org/officeDocument/2006/relationships/hyperlink" Target="https://www.helpndoc.com/feature-tour" TargetMode="External"/><Relationship Id="rId399" Type="http://schemas.openxmlformats.org/officeDocument/2006/relationships/image" Target="media/image219.png"/><Relationship Id="rId259" Type="http://schemas.openxmlformats.org/officeDocument/2006/relationships/image" Target="media/image134.png"/><Relationship Id="rId466" Type="http://schemas.openxmlformats.org/officeDocument/2006/relationships/hyperlink" Target="https://www.helpndoc.com/feature-tour/create-ebooks-for-amazon-kindle" TargetMode="External"/><Relationship Id="rId673" Type="http://schemas.openxmlformats.org/officeDocument/2006/relationships/hyperlink" Target="https://www.helpndoc.com" TargetMode="External"/><Relationship Id="rId23" Type="http://schemas.openxmlformats.org/officeDocument/2006/relationships/hyperlink" Target="https://www.helpauthoringsoftware.com" TargetMode="External"/><Relationship Id="rId119" Type="http://schemas.openxmlformats.org/officeDocument/2006/relationships/image" Target="media/image59.png"/><Relationship Id="rId326" Type="http://schemas.openxmlformats.org/officeDocument/2006/relationships/hyperlink" Target="https://www.helpndoc.com/feature-tour" TargetMode="External"/><Relationship Id="rId533" Type="http://schemas.openxmlformats.org/officeDocument/2006/relationships/image" Target="media/image304.png"/><Relationship Id="rId172" Type="http://schemas.openxmlformats.org/officeDocument/2006/relationships/hyperlink" Target="https://www.helpndoc.com/feature-tour/create-help-files-for-the-qt-help-framework" TargetMode="External"/><Relationship Id="rId477" Type="http://schemas.openxmlformats.org/officeDocument/2006/relationships/hyperlink" Target="https://www.helpndoc.com/create-epub-ebooks" TargetMode="External"/><Relationship Id="rId600" Type="http://schemas.openxmlformats.org/officeDocument/2006/relationships/image" Target="media/image353.png"/><Relationship Id="rId684" Type="http://schemas.openxmlformats.org/officeDocument/2006/relationships/image" Target="media/image408.png"/><Relationship Id="rId337" Type="http://schemas.openxmlformats.org/officeDocument/2006/relationships/image" Target="media/image175.png"/><Relationship Id="rId34" Type="http://schemas.openxmlformats.org/officeDocument/2006/relationships/hyperlink" Target="https://www.helpndoc.com/feature-tour/create-ebooks-for-amazon-kindle" TargetMode="External"/><Relationship Id="rId544" Type="http://schemas.openxmlformats.org/officeDocument/2006/relationships/image" Target="media/image313.png"/><Relationship Id="rId183" Type="http://schemas.openxmlformats.org/officeDocument/2006/relationships/image" Target="media/image95.png"/><Relationship Id="rId390" Type="http://schemas.openxmlformats.org/officeDocument/2006/relationships/image" Target="media/image211.png"/><Relationship Id="rId404" Type="http://schemas.openxmlformats.org/officeDocument/2006/relationships/image" Target="media/image222.png"/><Relationship Id="rId611" Type="http://schemas.openxmlformats.org/officeDocument/2006/relationships/image" Target="media/image362.png"/><Relationship Id="rId250" Type="http://schemas.openxmlformats.org/officeDocument/2006/relationships/hyperlink" Target="https://www.helpndoc.com/help-authoring-tool" TargetMode="External"/><Relationship Id="rId488" Type="http://schemas.openxmlformats.org/officeDocument/2006/relationships/hyperlink" Target="https://www.helpndoc.com" TargetMode="External"/><Relationship Id="rId695" Type="http://schemas.openxmlformats.org/officeDocument/2006/relationships/image" Target="media/image414.png"/><Relationship Id="rId709" Type="http://schemas.openxmlformats.org/officeDocument/2006/relationships/footer" Target="footer2.xml"/><Relationship Id="rId45" Type="http://schemas.openxmlformats.org/officeDocument/2006/relationships/image" Target="media/image11.png"/><Relationship Id="rId110" Type="http://schemas.openxmlformats.org/officeDocument/2006/relationships/image" Target="media/image54.png"/><Relationship Id="rId348" Type="http://schemas.openxmlformats.org/officeDocument/2006/relationships/image" Target="media/image183.png"/><Relationship Id="rId555" Type="http://schemas.openxmlformats.org/officeDocument/2006/relationships/hyperlink" Target="https://www.helpndoc.com/feature-tour/create-ebooks-for-amazon-kindle" TargetMode="External"/><Relationship Id="rId194" Type="http://schemas.openxmlformats.org/officeDocument/2006/relationships/image" Target="media/image100.png"/><Relationship Id="rId208" Type="http://schemas.openxmlformats.org/officeDocument/2006/relationships/hyperlink" Target="https://www.helpndoc.com/feature-tour" TargetMode="External"/><Relationship Id="rId415" Type="http://schemas.openxmlformats.org/officeDocument/2006/relationships/hyperlink" Target="https://www.helpndoc.com/feature-tour/iphone-website-generation" TargetMode="External"/><Relationship Id="rId622" Type="http://schemas.openxmlformats.org/officeDocument/2006/relationships/hyperlink" Target="https://www.helpndoc.com/feature-tour/create-help-files-for-the-qt-help-framework" TargetMode="External"/><Relationship Id="rId261" Type="http://schemas.openxmlformats.org/officeDocument/2006/relationships/image" Target="media/image136.png"/><Relationship Id="rId499" Type="http://schemas.openxmlformats.org/officeDocument/2006/relationships/image" Target="media/image279.png"/><Relationship Id="rId56" Type="http://schemas.openxmlformats.org/officeDocument/2006/relationships/hyperlink" Target="https://www.helpndoc.com" TargetMode="External"/><Relationship Id="rId359" Type="http://schemas.openxmlformats.org/officeDocument/2006/relationships/image" Target="media/image190.png"/><Relationship Id="rId566" Type="http://schemas.openxmlformats.org/officeDocument/2006/relationships/image" Target="media/image329.png"/><Relationship Id="rId121" Type="http://schemas.openxmlformats.org/officeDocument/2006/relationships/image" Target="media/image60.png"/><Relationship Id="rId219" Type="http://schemas.openxmlformats.org/officeDocument/2006/relationships/image" Target="media/image113.png"/><Relationship Id="rId426" Type="http://schemas.openxmlformats.org/officeDocument/2006/relationships/image" Target="media/image234.png"/><Relationship Id="rId633" Type="http://schemas.openxmlformats.org/officeDocument/2006/relationships/hyperlink" Target="https://www.helpndoc.com" TargetMode="External"/><Relationship Id="rId67" Type="http://schemas.openxmlformats.org/officeDocument/2006/relationships/image" Target="media/image23.png"/><Relationship Id="rId272" Type="http://schemas.openxmlformats.org/officeDocument/2006/relationships/image" Target="media/image141.png"/><Relationship Id="rId577" Type="http://schemas.openxmlformats.org/officeDocument/2006/relationships/hyperlink" Target="https://www.helpndoc.com/create-epub-ebooks" TargetMode="External"/><Relationship Id="rId700" Type="http://schemas.openxmlformats.org/officeDocument/2006/relationships/image" Target="media/image417.png"/><Relationship Id="rId132" Type="http://schemas.openxmlformats.org/officeDocument/2006/relationships/image" Target="media/image67.png"/><Relationship Id="rId437" Type="http://schemas.openxmlformats.org/officeDocument/2006/relationships/image" Target="media/image241.png"/><Relationship Id="rId644" Type="http://schemas.openxmlformats.org/officeDocument/2006/relationships/hyperlink" Target="https://www.helpndoc.com/feature-tour/iphone-website-generation" TargetMode="External"/><Relationship Id="rId283" Type="http://schemas.openxmlformats.org/officeDocument/2006/relationships/hyperlink" Target="https://www.helpndoc.com/feature-tour" TargetMode="External"/><Relationship Id="rId490" Type="http://schemas.openxmlformats.org/officeDocument/2006/relationships/hyperlink" Target="https://www.helpndoc.com/feature-tour/create-help-files-for-the-qt-help-framework" TargetMode="External"/><Relationship Id="rId504" Type="http://schemas.openxmlformats.org/officeDocument/2006/relationships/hyperlink" Target="https://www.helpndoc.com/create-epub-ebooks" TargetMode="External"/><Relationship Id="rId711" Type="http://schemas.openxmlformats.org/officeDocument/2006/relationships/theme" Target="theme/theme1.xml"/><Relationship Id="rId78" Type="http://schemas.openxmlformats.org/officeDocument/2006/relationships/image" Target="media/image30.png"/><Relationship Id="rId143" Type="http://schemas.openxmlformats.org/officeDocument/2006/relationships/image" Target="media/image73.png"/><Relationship Id="rId350" Type="http://schemas.openxmlformats.org/officeDocument/2006/relationships/image" Target="media/image185.png"/><Relationship Id="rId588" Type="http://schemas.openxmlformats.org/officeDocument/2006/relationships/image" Target="media/image345.png"/><Relationship Id="rId9" Type="http://schemas.openxmlformats.org/officeDocument/2006/relationships/image" Target="media/image1.png"/><Relationship Id="rId210" Type="http://schemas.openxmlformats.org/officeDocument/2006/relationships/hyperlink" Target="https://www.helpndoc.com/feature-tour/iphone-website-generation" TargetMode="External"/><Relationship Id="rId448" Type="http://schemas.openxmlformats.org/officeDocument/2006/relationships/image" Target="media/image250.png"/><Relationship Id="rId655" Type="http://schemas.openxmlformats.org/officeDocument/2006/relationships/image" Target="media/image388.png"/><Relationship Id="rId294" Type="http://schemas.openxmlformats.org/officeDocument/2006/relationships/image" Target="media/image152.png"/><Relationship Id="rId308" Type="http://schemas.openxmlformats.org/officeDocument/2006/relationships/hyperlink" Target="https://www.helpndoc.com" TargetMode="External"/><Relationship Id="rId515" Type="http://schemas.openxmlformats.org/officeDocument/2006/relationships/image" Target="media/image291.png"/><Relationship Id="rId89" Type="http://schemas.openxmlformats.org/officeDocument/2006/relationships/image" Target="media/image38.png"/><Relationship Id="rId154" Type="http://schemas.openxmlformats.org/officeDocument/2006/relationships/hyperlink" Target="https://www.helpndoc.com/help-authoring-tool" TargetMode="External"/><Relationship Id="rId361" Type="http://schemas.openxmlformats.org/officeDocument/2006/relationships/image" Target="media/image192.png"/><Relationship Id="rId599" Type="http://schemas.openxmlformats.org/officeDocument/2006/relationships/image" Target="media/image352.png"/><Relationship Id="rId459" Type="http://schemas.openxmlformats.org/officeDocument/2006/relationships/image" Target="media/image257.png"/><Relationship Id="rId666" Type="http://schemas.openxmlformats.org/officeDocument/2006/relationships/hyperlink" Target="https://www.helpndoc.com" TargetMode="External"/><Relationship Id="rId16" Type="http://schemas.openxmlformats.org/officeDocument/2006/relationships/hyperlink" Target="https://www.helpndoc.com" TargetMode="External"/><Relationship Id="rId221" Type="http://schemas.openxmlformats.org/officeDocument/2006/relationships/image" Target="media/image115.png"/><Relationship Id="rId319" Type="http://schemas.openxmlformats.org/officeDocument/2006/relationships/image" Target="media/image164.png"/><Relationship Id="rId526" Type="http://schemas.openxmlformats.org/officeDocument/2006/relationships/hyperlink" Target="https://www.helpndoc.com/create-epub-ebooks" TargetMode="External"/><Relationship Id="rId165" Type="http://schemas.openxmlformats.org/officeDocument/2006/relationships/hyperlink" Target="https://www.helpndoc.com/feature-tour" TargetMode="External"/><Relationship Id="rId372" Type="http://schemas.openxmlformats.org/officeDocument/2006/relationships/hyperlink" Target="https://www.helpndoc.com/feature-tour" TargetMode="External"/><Relationship Id="rId677" Type="http://schemas.openxmlformats.org/officeDocument/2006/relationships/hyperlink" Target="https://www.helpndoc.com/help-authoring-tool" TargetMode="External"/><Relationship Id="rId232" Type="http://schemas.openxmlformats.org/officeDocument/2006/relationships/image" Target="media/image121.png"/><Relationship Id="rId27" Type="http://schemas.openxmlformats.org/officeDocument/2006/relationships/image" Target="media/image2.png"/><Relationship Id="rId537" Type="http://schemas.openxmlformats.org/officeDocument/2006/relationships/image" Target="media/image308.png"/><Relationship Id="rId80" Type="http://schemas.openxmlformats.org/officeDocument/2006/relationships/hyperlink" Target="https://www.helpndoc.com/help-authoring-tool" TargetMode="External"/><Relationship Id="rId176" Type="http://schemas.openxmlformats.org/officeDocument/2006/relationships/hyperlink" Target="https://www.helpndoc.com/feature-tour/create-ebooks-for-amazon-kindle" TargetMode="External"/><Relationship Id="rId383" Type="http://schemas.openxmlformats.org/officeDocument/2006/relationships/hyperlink" Target="https://www.helpndoc.com/feature-tour" TargetMode="External"/><Relationship Id="rId590" Type="http://schemas.openxmlformats.org/officeDocument/2006/relationships/hyperlink" Target="https://www.helpndoc.com/feature-tour" TargetMode="External"/><Relationship Id="rId604" Type="http://schemas.openxmlformats.org/officeDocument/2006/relationships/image" Target="media/image356.png"/><Relationship Id="rId243" Type="http://schemas.openxmlformats.org/officeDocument/2006/relationships/image" Target="media/image126.png"/><Relationship Id="rId450" Type="http://schemas.openxmlformats.org/officeDocument/2006/relationships/image" Target="media/image251.png"/><Relationship Id="rId688" Type="http://schemas.openxmlformats.org/officeDocument/2006/relationships/hyperlink" Target="https://www.helpndoc.com/feature-tour" TargetMode="External"/><Relationship Id="rId38" Type="http://schemas.openxmlformats.org/officeDocument/2006/relationships/hyperlink" Target="https://www.helpndoc.com/feature-tour/create-ebooks-for-amazon-kindle" TargetMode="External"/><Relationship Id="rId103" Type="http://schemas.openxmlformats.org/officeDocument/2006/relationships/image" Target="media/image49.png"/><Relationship Id="rId310" Type="http://schemas.openxmlformats.org/officeDocument/2006/relationships/hyperlink" Target="https://www.helpndoc.com" TargetMode="External"/><Relationship Id="rId548" Type="http://schemas.openxmlformats.org/officeDocument/2006/relationships/image" Target="media/image317.png"/><Relationship Id="rId91" Type="http://schemas.openxmlformats.org/officeDocument/2006/relationships/image" Target="media/image40.png"/><Relationship Id="rId187" Type="http://schemas.openxmlformats.org/officeDocument/2006/relationships/hyperlink" Target="https://www.helpndoc.com/create-epub-ebooks" TargetMode="External"/><Relationship Id="rId394" Type="http://schemas.openxmlformats.org/officeDocument/2006/relationships/image" Target="media/image214.png"/><Relationship Id="rId408" Type="http://schemas.openxmlformats.org/officeDocument/2006/relationships/hyperlink" Target="https://www.helpndoc.com/feature-tour/create-help-files-for-the-qt-help-framework" TargetMode="External"/><Relationship Id="rId615" Type="http://schemas.openxmlformats.org/officeDocument/2006/relationships/image" Target="media/image364.png"/><Relationship Id="rId254" Type="http://schemas.openxmlformats.org/officeDocument/2006/relationships/hyperlink" Target="https://www.helpndoc.com/feature-tour/iphone-website-generation" TargetMode="External"/><Relationship Id="rId699" Type="http://schemas.openxmlformats.org/officeDocument/2006/relationships/image" Target="media/image416.png"/><Relationship Id="rId49" Type="http://schemas.openxmlformats.org/officeDocument/2006/relationships/hyperlink" Target="https://www.helpndoc.com" TargetMode="External"/><Relationship Id="rId114" Type="http://schemas.openxmlformats.org/officeDocument/2006/relationships/image" Target="media/image56.png"/><Relationship Id="rId461" Type="http://schemas.openxmlformats.org/officeDocument/2006/relationships/image" Target="media/image259.png"/><Relationship Id="rId559" Type="http://schemas.openxmlformats.org/officeDocument/2006/relationships/image" Target="media/image323.png"/><Relationship Id="rId198" Type="http://schemas.openxmlformats.org/officeDocument/2006/relationships/image" Target="media/image103.png"/><Relationship Id="rId321" Type="http://schemas.openxmlformats.org/officeDocument/2006/relationships/image" Target="media/image165.png"/><Relationship Id="rId419" Type="http://schemas.openxmlformats.org/officeDocument/2006/relationships/image" Target="media/image230.png"/><Relationship Id="rId626" Type="http://schemas.openxmlformats.org/officeDocument/2006/relationships/image" Target="media/image370.png"/><Relationship Id="rId265" Type="http://schemas.openxmlformats.org/officeDocument/2006/relationships/image" Target="media/image138.png"/><Relationship Id="rId472" Type="http://schemas.openxmlformats.org/officeDocument/2006/relationships/hyperlink" Target="https://www.helpndoc.com/feature-tour" TargetMode="External"/><Relationship Id="rId125" Type="http://schemas.openxmlformats.org/officeDocument/2006/relationships/image" Target="media/image62.png"/><Relationship Id="rId332" Type="http://schemas.openxmlformats.org/officeDocument/2006/relationships/image" Target="media/image17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245</Pages>
  <Words>103709</Words>
  <Characters>560034</Characters>
  <Application>Microsoft Office Word</Application>
  <DocSecurity>0</DocSecurity>
  <Lines>4666</Lines>
  <Paragraphs>1324</Paragraphs>
  <ScaleCrop>false</ScaleCrop>
  <Company/>
  <LinksUpToDate>false</LinksUpToDate>
  <CharactersWithSpaces>662419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FISCALIS</dc:title>
  <dc:creator>Rudson Vieira</dc:creator>
  <cp:lastModifiedBy>Rudson Vieira</cp:lastModifiedBy>
  <cp:revision>2</cp:revision>
  <dcterms:created xsi:type="dcterms:W3CDTF">2022-06-29T20:33:00Z</dcterms:created>
  <dcterms:modified xsi:type="dcterms:W3CDTF">2022-06-29T20:33:00Z</dcterms:modified>
</cp:coreProperties>
</file>